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95607" w14:textId="39A20567" w:rsidR="00AB0FBF" w:rsidRPr="00D6757C" w:rsidRDefault="00AB0FBF" w:rsidP="00C4023B">
      <w:pPr>
        <w:tabs>
          <w:tab w:val="left" w:pos="5103"/>
        </w:tabs>
        <w:spacing w:after="0"/>
        <w:ind w:left="5103"/>
        <w:jc w:val="left"/>
        <w:rPr>
          <w:b/>
          <w:sz w:val="22"/>
          <w:szCs w:val="22"/>
        </w:rPr>
      </w:pPr>
      <w:r w:rsidRPr="00D6757C">
        <w:rPr>
          <w:b/>
          <w:sz w:val="22"/>
          <w:szCs w:val="22"/>
        </w:rPr>
        <w:t>УТВЕРЖДАЮ</w:t>
      </w:r>
      <w:r w:rsidR="00390DE5" w:rsidRPr="00D6757C">
        <w:rPr>
          <w:b/>
          <w:sz w:val="22"/>
          <w:szCs w:val="22"/>
        </w:rPr>
        <w:t>:</w:t>
      </w:r>
    </w:p>
    <w:p w14:paraId="50E60B48" w14:textId="77777777" w:rsidR="00AB0FBF" w:rsidRPr="00D6757C" w:rsidRDefault="00AB0FBF" w:rsidP="00C4023B">
      <w:pPr>
        <w:tabs>
          <w:tab w:val="left" w:pos="5103"/>
        </w:tabs>
        <w:spacing w:after="0"/>
        <w:ind w:left="5103"/>
        <w:jc w:val="left"/>
        <w:rPr>
          <w:b/>
          <w:sz w:val="22"/>
          <w:szCs w:val="22"/>
        </w:rPr>
      </w:pPr>
    </w:p>
    <w:p w14:paraId="244BA099" w14:textId="77777777" w:rsidR="00A251DD" w:rsidRPr="00D6757C" w:rsidRDefault="004C114E" w:rsidP="00C4023B">
      <w:pPr>
        <w:tabs>
          <w:tab w:val="left" w:pos="5103"/>
          <w:tab w:val="left" w:pos="5954"/>
        </w:tabs>
        <w:spacing w:after="0"/>
        <w:ind w:left="5103"/>
        <w:jc w:val="left"/>
        <w:rPr>
          <w:b/>
          <w:sz w:val="22"/>
          <w:szCs w:val="22"/>
        </w:rPr>
      </w:pPr>
      <w:r w:rsidRPr="00D6757C">
        <w:rPr>
          <w:b/>
          <w:sz w:val="22"/>
          <w:szCs w:val="22"/>
        </w:rPr>
        <w:t>Директор по производству – первый заместитель генерального директора</w:t>
      </w:r>
    </w:p>
    <w:p w14:paraId="045CE673" w14:textId="77777777" w:rsidR="00D82E73" w:rsidRPr="00D6757C" w:rsidRDefault="00D82E73" w:rsidP="00C4023B">
      <w:pPr>
        <w:tabs>
          <w:tab w:val="left" w:pos="5103"/>
          <w:tab w:val="left" w:pos="5954"/>
        </w:tabs>
        <w:spacing w:after="0"/>
        <w:ind w:left="5103"/>
        <w:jc w:val="left"/>
        <w:rPr>
          <w:b/>
          <w:sz w:val="22"/>
          <w:szCs w:val="22"/>
        </w:rPr>
      </w:pPr>
      <w:r w:rsidRPr="00D6757C">
        <w:rPr>
          <w:b/>
          <w:sz w:val="22"/>
          <w:szCs w:val="22"/>
        </w:rPr>
        <w:t>АО «Аэропорт Сургут»</w:t>
      </w:r>
    </w:p>
    <w:p w14:paraId="7B018D96" w14:textId="77777777" w:rsidR="00C950F3" w:rsidRPr="00D6757C" w:rsidRDefault="00C950F3" w:rsidP="00C4023B">
      <w:pPr>
        <w:tabs>
          <w:tab w:val="left" w:pos="5103"/>
          <w:tab w:val="left" w:pos="5954"/>
        </w:tabs>
        <w:spacing w:after="0"/>
        <w:ind w:left="5103"/>
        <w:jc w:val="left"/>
        <w:rPr>
          <w:b/>
          <w:sz w:val="22"/>
          <w:szCs w:val="22"/>
        </w:rPr>
      </w:pPr>
    </w:p>
    <w:p w14:paraId="05A19C19" w14:textId="77777777" w:rsidR="00AB0FBF" w:rsidRPr="00D6757C" w:rsidRDefault="00AB0FBF" w:rsidP="00C4023B">
      <w:pPr>
        <w:tabs>
          <w:tab w:val="left" w:pos="5103"/>
          <w:tab w:val="left" w:pos="5954"/>
        </w:tabs>
        <w:spacing w:after="0"/>
        <w:ind w:left="5103"/>
        <w:jc w:val="left"/>
        <w:rPr>
          <w:b/>
          <w:sz w:val="22"/>
          <w:szCs w:val="22"/>
        </w:rPr>
      </w:pPr>
      <w:r w:rsidRPr="00D6757C">
        <w:rPr>
          <w:b/>
          <w:sz w:val="22"/>
          <w:szCs w:val="22"/>
        </w:rPr>
        <w:t>___________</w:t>
      </w:r>
      <w:r w:rsidR="00C4023B" w:rsidRPr="00D6757C">
        <w:rPr>
          <w:b/>
          <w:sz w:val="22"/>
          <w:szCs w:val="22"/>
        </w:rPr>
        <w:t>_____</w:t>
      </w:r>
      <w:r w:rsidRPr="00D6757C">
        <w:rPr>
          <w:b/>
          <w:sz w:val="22"/>
          <w:szCs w:val="22"/>
        </w:rPr>
        <w:t xml:space="preserve">___ </w:t>
      </w:r>
      <w:r w:rsidR="004C114E" w:rsidRPr="00D6757C">
        <w:rPr>
          <w:b/>
          <w:sz w:val="22"/>
          <w:szCs w:val="22"/>
        </w:rPr>
        <w:t>Прийма С.В.</w:t>
      </w:r>
    </w:p>
    <w:p w14:paraId="23EE0E13" w14:textId="77777777" w:rsidR="00C950F3" w:rsidRPr="00D6757C" w:rsidRDefault="00C950F3" w:rsidP="00C4023B">
      <w:pPr>
        <w:tabs>
          <w:tab w:val="left" w:pos="5103"/>
        </w:tabs>
        <w:spacing w:after="0"/>
        <w:ind w:left="5103"/>
        <w:jc w:val="left"/>
        <w:rPr>
          <w:b/>
          <w:sz w:val="22"/>
          <w:szCs w:val="22"/>
        </w:rPr>
      </w:pPr>
    </w:p>
    <w:p w14:paraId="7E9EC212" w14:textId="6CCD2DC2" w:rsidR="00AB0FBF" w:rsidRPr="00D6757C" w:rsidRDefault="00AB0FBF" w:rsidP="00C4023B">
      <w:pPr>
        <w:tabs>
          <w:tab w:val="left" w:pos="5103"/>
        </w:tabs>
        <w:spacing w:after="0"/>
        <w:ind w:left="5103"/>
        <w:jc w:val="left"/>
        <w:rPr>
          <w:b/>
          <w:sz w:val="22"/>
          <w:szCs w:val="22"/>
        </w:rPr>
      </w:pPr>
      <w:r w:rsidRPr="00D6757C">
        <w:rPr>
          <w:b/>
          <w:sz w:val="22"/>
          <w:szCs w:val="22"/>
        </w:rPr>
        <w:t>____</w:t>
      </w:r>
      <w:r w:rsidR="00C950F3" w:rsidRPr="00D6757C">
        <w:rPr>
          <w:b/>
          <w:sz w:val="22"/>
          <w:szCs w:val="22"/>
        </w:rPr>
        <w:t xml:space="preserve"> </w:t>
      </w:r>
      <w:r w:rsidRPr="00D6757C">
        <w:rPr>
          <w:b/>
          <w:sz w:val="22"/>
          <w:szCs w:val="22"/>
        </w:rPr>
        <w:t>______</w:t>
      </w:r>
      <w:r w:rsidR="00C4023B" w:rsidRPr="00D6757C">
        <w:rPr>
          <w:b/>
          <w:sz w:val="22"/>
          <w:szCs w:val="22"/>
        </w:rPr>
        <w:t>____</w:t>
      </w:r>
      <w:r w:rsidRPr="00D6757C">
        <w:rPr>
          <w:b/>
          <w:sz w:val="22"/>
          <w:szCs w:val="22"/>
        </w:rPr>
        <w:t xml:space="preserve">____ </w:t>
      </w:r>
      <w:r w:rsidR="00192012" w:rsidRPr="00D6757C">
        <w:rPr>
          <w:b/>
          <w:sz w:val="22"/>
          <w:szCs w:val="22"/>
        </w:rPr>
        <w:t>202</w:t>
      </w:r>
      <w:r w:rsidR="007E6B0F" w:rsidRPr="00D6757C">
        <w:rPr>
          <w:b/>
          <w:sz w:val="22"/>
          <w:szCs w:val="22"/>
        </w:rPr>
        <w:t>4</w:t>
      </w:r>
      <w:r w:rsidR="00A251DD" w:rsidRPr="00D6757C">
        <w:rPr>
          <w:b/>
          <w:sz w:val="22"/>
          <w:szCs w:val="22"/>
        </w:rPr>
        <w:t xml:space="preserve"> </w:t>
      </w:r>
      <w:r w:rsidRPr="00D6757C">
        <w:rPr>
          <w:b/>
          <w:sz w:val="22"/>
          <w:szCs w:val="22"/>
        </w:rPr>
        <w:t>года</w:t>
      </w:r>
    </w:p>
    <w:p w14:paraId="2B881E35" w14:textId="77777777" w:rsidR="00C90F4F" w:rsidRPr="00D6757C" w:rsidRDefault="00C90F4F" w:rsidP="00C4023B">
      <w:pPr>
        <w:tabs>
          <w:tab w:val="left" w:pos="4536"/>
          <w:tab w:val="left" w:pos="5103"/>
          <w:tab w:val="left" w:pos="5670"/>
        </w:tabs>
        <w:spacing w:after="0"/>
        <w:ind w:left="5103"/>
        <w:jc w:val="left"/>
        <w:rPr>
          <w:b/>
          <w:sz w:val="22"/>
          <w:szCs w:val="22"/>
        </w:rPr>
      </w:pPr>
    </w:p>
    <w:p w14:paraId="1FFB9FDD" w14:textId="77777777" w:rsidR="00C90F4F" w:rsidRPr="00D6757C" w:rsidRDefault="00C90F4F" w:rsidP="00407A2A">
      <w:pPr>
        <w:spacing w:after="0" w:line="276" w:lineRule="auto"/>
        <w:ind w:firstLine="567"/>
        <w:jc w:val="center"/>
        <w:rPr>
          <w:b/>
          <w:sz w:val="22"/>
          <w:szCs w:val="22"/>
        </w:rPr>
      </w:pPr>
    </w:p>
    <w:p w14:paraId="13309523" w14:textId="77777777" w:rsidR="00D27A20" w:rsidRPr="00D6757C" w:rsidRDefault="00D27A20" w:rsidP="006D7C50">
      <w:pPr>
        <w:spacing w:after="0"/>
        <w:ind w:firstLine="567"/>
        <w:jc w:val="center"/>
        <w:rPr>
          <w:b/>
          <w:sz w:val="22"/>
          <w:szCs w:val="22"/>
        </w:rPr>
      </w:pPr>
    </w:p>
    <w:p w14:paraId="49D62DDD" w14:textId="77777777" w:rsidR="00CF2FBE" w:rsidRPr="00D6757C" w:rsidRDefault="00CF2FBE" w:rsidP="006D7C50">
      <w:pPr>
        <w:spacing w:after="0"/>
        <w:ind w:firstLine="567"/>
        <w:jc w:val="center"/>
        <w:rPr>
          <w:b/>
          <w:sz w:val="22"/>
          <w:szCs w:val="22"/>
        </w:rPr>
      </w:pPr>
    </w:p>
    <w:p w14:paraId="38AA626F" w14:textId="77777777" w:rsidR="00D27A20" w:rsidRPr="00D6757C" w:rsidRDefault="00D27A20" w:rsidP="006D7C50">
      <w:pPr>
        <w:spacing w:after="0"/>
        <w:ind w:firstLine="567"/>
        <w:jc w:val="center"/>
        <w:rPr>
          <w:b/>
          <w:sz w:val="22"/>
          <w:szCs w:val="22"/>
        </w:rPr>
      </w:pPr>
    </w:p>
    <w:p w14:paraId="7B8F0C6B" w14:textId="77777777" w:rsidR="00D27A20" w:rsidRPr="00D6757C" w:rsidRDefault="00D27A20" w:rsidP="006D7C50">
      <w:pPr>
        <w:spacing w:after="0"/>
        <w:ind w:firstLine="567"/>
        <w:rPr>
          <w:b/>
          <w:sz w:val="22"/>
          <w:szCs w:val="22"/>
        </w:rPr>
      </w:pPr>
    </w:p>
    <w:p w14:paraId="39DC6BBE" w14:textId="77777777" w:rsidR="00AB0FBF" w:rsidRPr="00D6757C" w:rsidRDefault="00AB0FBF" w:rsidP="006D7C50">
      <w:pPr>
        <w:spacing w:after="0"/>
        <w:ind w:firstLine="567"/>
        <w:rPr>
          <w:b/>
          <w:sz w:val="22"/>
          <w:szCs w:val="22"/>
        </w:rPr>
      </w:pPr>
    </w:p>
    <w:p w14:paraId="581E3010" w14:textId="77777777" w:rsidR="00AB0FBF" w:rsidRPr="00D6757C" w:rsidRDefault="00AB0FBF" w:rsidP="006D7C50">
      <w:pPr>
        <w:spacing w:after="0"/>
        <w:ind w:firstLine="567"/>
        <w:rPr>
          <w:b/>
          <w:sz w:val="22"/>
          <w:szCs w:val="22"/>
        </w:rPr>
      </w:pPr>
    </w:p>
    <w:p w14:paraId="1926C010" w14:textId="77777777" w:rsidR="00AC1891" w:rsidRPr="00D6757C" w:rsidRDefault="00AC1891" w:rsidP="006D7C50">
      <w:pPr>
        <w:spacing w:after="0"/>
        <w:ind w:firstLine="567"/>
        <w:rPr>
          <w:b/>
          <w:sz w:val="22"/>
          <w:szCs w:val="22"/>
        </w:rPr>
      </w:pPr>
    </w:p>
    <w:p w14:paraId="7EA2EF04" w14:textId="77777777" w:rsidR="00AC1891" w:rsidRPr="00D6757C" w:rsidRDefault="00AC1891" w:rsidP="006D7C50">
      <w:pPr>
        <w:spacing w:after="0"/>
        <w:ind w:firstLine="567"/>
        <w:rPr>
          <w:b/>
          <w:sz w:val="22"/>
          <w:szCs w:val="22"/>
        </w:rPr>
      </w:pPr>
    </w:p>
    <w:p w14:paraId="4BB8580D" w14:textId="77777777" w:rsidR="00AC1891" w:rsidRPr="00D6757C" w:rsidRDefault="00AC1891" w:rsidP="006D7C50">
      <w:pPr>
        <w:spacing w:after="0"/>
        <w:ind w:firstLine="567"/>
        <w:rPr>
          <w:b/>
          <w:sz w:val="22"/>
          <w:szCs w:val="22"/>
        </w:rPr>
      </w:pPr>
    </w:p>
    <w:p w14:paraId="7A16BE44" w14:textId="77777777" w:rsidR="00AC1891" w:rsidRPr="00D6757C" w:rsidRDefault="00AC1891" w:rsidP="006D7C50">
      <w:pPr>
        <w:spacing w:after="0"/>
        <w:ind w:firstLine="567"/>
        <w:rPr>
          <w:b/>
          <w:sz w:val="22"/>
          <w:szCs w:val="22"/>
        </w:rPr>
      </w:pPr>
    </w:p>
    <w:p w14:paraId="558E24D9" w14:textId="77777777" w:rsidR="00AC1891" w:rsidRPr="00D6757C" w:rsidRDefault="00AC1891" w:rsidP="006D7C50">
      <w:pPr>
        <w:spacing w:after="0"/>
        <w:ind w:firstLine="567"/>
        <w:rPr>
          <w:b/>
          <w:sz w:val="22"/>
          <w:szCs w:val="22"/>
        </w:rPr>
      </w:pPr>
    </w:p>
    <w:p w14:paraId="49287345" w14:textId="77777777" w:rsidR="00293CD0" w:rsidRPr="00D6757C" w:rsidRDefault="00D82E73" w:rsidP="00CE27EE">
      <w:pPr>
        <w:spacing w:after="0"/>
        <w:ind w:firstLine="567"/>
        <w:jc w:val="center"/>
        <w:rPr>
          <w:b/>
          <w:sz w:val="22"/>
          <w:szCs w:val="22"/>
        </w:rPr>
      </w:pPr>
      <w:r w:rsidRPr="00D6757C">
        <w:rPr>
          <w:b/>
          <w:sz w:val="22"/>
          <w:szCs w:val="22"/>
        </w:rPr>
        <w:t xml:space="preserve"> </w:t>
      </w:r>
    </w:p>
    <w:p w14:paraId="2FDB011F" w14:textId="77777777" w:rsidR="00C90F4F" w:rsidRPr="00D6757C" w:rsidRDefault="00C90F4F" w:rsidP="006D7C50">
      <w:pPr>
        <w:spacing w:after="0"/>
        <w:ind w:firstLine="567"/>
        <w:jc w:val="center"/>
        <w:rPr>
          <w:b/>
          <w:sz w:val="22"/>
          <w:szCs w:val="22"/>
        </w:rPr>
      </w:pPr>
    </w:p>
    <w:p w14:paraId="7FC6E10B" w14:textId="77777777" w:rsidR="00C90F4F" w:rsidRPr="00D6757C" w:rsidRDefault="00C90F4F" w:rsidP="006D7C50">
      <w:pPr>
        <w:spacing w:after="0"/>
        <w:ind w:firstLine="567"/>
        <w:jc w:val="center"/>
        <w:rPr>
          <w:b/>
          <w:sz w:val="22"/>
          <w:szCs w:val="22"/>
        </w:rPr>
      </w:pPr>
    </w:p>
    <w:p w14:paraId="0BB45A96" w14:textId="77777777" w:rsidR="00C90F4F" w:rsidRPr="00D6757C" w:rsidRDefault="00C90F4F" w:rsidP="006D7C50">
      <w:pPr>
        <w:spacing w:after="0"/>
        <w:ind w:firstLine="567"/>
        <w:jc w:val="center"/>
        <w:rPr>
          <w:b/>
          <w:sz w:val="22"/>
          <w:szCs w:val="22"/>
        </w:rPr>
      </w:pPr>
    </w:p>
    <w:p w14:paraId="2103DC13" w14:textId="77777777" w:rsidR="000C6016" w:rsidRPr="00D6757C" w:rsidRDefault="000C6016" w:rsidP="006D7C50">
      <w:pPr>
        <w:spacing w:after="0"/>
        <w:ind w:firstLine="567"/>
        <w:jc w:val="center"/>
        <w:rPr>
          <w:b/>
          <w:sz w:val="22"/>
          <w:szCs w:val="22"/>
        </w:rPr>
      </w:pPr>
      <w:r w:rsidRPr="00D6757C">
        <w:rPr>
          <w:b/>
          <w:sz w:val="22"/>
          <w:szCs w:val="22"/>
        </w:rPr>
        <w:t xml:space="preserve">КОНКУРЕНТНАЯ ЗАКУПКА ПУТЕМ ПРОВЕДЕНИЯ </w:t>
      </w:r>
      <w:r w:rsidR="008D4A1D" w:rsidRPr="00D6757C">
        <w:rPr>
          <w:b/>
          <w:sz w:val="22"/>
          <w:szCs w:val="22"/>
        </w:rPr>
        <w:t>КОНКУРСА</w:t>
      </w:r>
    </w:p>
    <w:p w14:paraId="2C1E857E" w14:textId="77777777" w:rsidR="00C90F4F" w:rsidRPr="00D6757C" w:rsidRDefault="000C6016" w:rsidP="006D7C50">
      <w:pPr>
        <w:spacing w:after="0"/>
        <w:ind w:firstLine="567"/>
        <w:jc w:val="center"/>
        <w:rPr>
          <w:b/>
          <w:sz w:val="22"/>
          <w:szCs w:val="22"/>
        </w:rPr>
      </w:pPr>
      <w:r w:rsidRPr="00D6757C">
        <w:rPr>
          <w:b/>
          <w:sz w:val="22"/>
          <w:szCs w:val="22"/>
        </w:rPr>
        <w:t>В ЭЛЕКТРОННОЙ ФОРМЕ, УЧАСТНИКАМИ КОТОРОЙ МОГУТ БЫТЬ ТОЛЬКО СУБЪЕКТЫ МАЛОГО И СРЕДНЕГО ПРЕДПРИНИМАТЕЛЬСТВА</w:t>
      </w:r>
    </w:p>
    <w:p w14:paraId="29F3FC48" w14:textId="77777777" w:rsidR="00C90F4F" w:rsidRPr="00D6757C" w:rsidRDefault="00C90F4F" w:rsidP="006D7C50">
      <w:pPr>
        <w:spacing w:after="0"/>
        <w:rPr>
          <w:b/>
          <w:sz w:val="22"/>
          <w:szCs w:val="22"/>
        </w:rPr>
      </w:pPr>
    </w:p>
    <w:p w14:paraId="102210E7" w14:textId="25251B6B" w:rsidR="00C90F4F" w:rsidRPr="00D6757C" w:rsidRDefault="00C90F4F" w:rsidP="006D7C50">
      <w:pPr>
        <w:spacing w:after="0"/>
        <w:ind w:firstLine="567"/>
        <w:jc w:val="center"/>
        <w:rPr>
          <w:b/>
          <w:sz w:val="22"/>
          <w:szCs w:val="22"/>
        </w:rPr>
      </w:pPr>
      <w:r w:rsidRPr="00D6757C">
        <w:rPr>
          <w:b/>
          <w:sz w:val="22"/>
          <w:szCs w:val="22"/>
        </w:rPr>
        <w:t>Номер закупки</w:t>
      </w:r>
      <w:r w:rsidR="00245573" w:rsidRPr="00D6757C">
        <w:rPr>
          <w:b/>
          <w:sz w:val="22"/>
          <w:szCs w:val="22"/>
        </w:rPr>
        <w:t>:</w:t>
      </w:r>
      <w:r w:rsidR="000300B1" w:rsidRPr="00D6757C">
        <w:rPr>
          <w:b/>
          <w:sz w:val="22"/>
          <w:szCs w:val="22"/>
        </w:rPr>
        <w:t xml:space="preserve"> </w:t>
      </w:r>
      <w:r w:rsidR="00F66272">
        <w:rPr>
          <w:b/>
          <w:sz w:val="22"/>
          <w:szCs w:val="22"/>
        </w:rPr>
        <w:t>65</w:t>
      </w:r>
      <w:r w:rsidR="003E7A81" w:rsidRPr="00D6757C">
        <w:rPr>
          <w:b/>
          <w:sz w:val="22"/>
          <w:szCs w:val="22"/>
        </w:rPr>
        <w:t>/</w:t>
      </w:r>
      <w:r w:rsidR="00192012" w:rsidRPr="00D6757C">
        <w:rPr>
          <w:b/>
          <w:sz w:val="22"/>
          <w:szCs w:val="22"/>
        </w:rPr>
        <w:t>202</w:t>
      </w:r>
      <w:r w:rsidR="002B68C3" w:rsidRPr="00D6757C">
        <w:rPr>
          <w:b/>
          <w:sz w:val="22"/>
          <w:szCs w:val="22"/>
        </w:rPr>
        <w:t>4</w:t>
      </w:r>
      <w:r w:rsidR="00555FD2" w:rsidRPr="00D6757C">
        <w:rPr>
          <w:b/>
          <w:sz w:val="22"/>
          <w:szCs w:val="22"/>
        </w:rPr>
        <w:t xml:space="preserve"> </w:t>
      </w:r>
      <w:r w:rsidR="008B3584" w:rsidRPr="00D6757C">
        <w:rPr>
          <w:b/>
          <w:sz w:val="22"/>
          <w:szCs w:val="22"/>
        </w:rPr>
        <w:t>К</w:t>
      </w:r>
    </w:p>
    <w:p w14:paraId="05EF30FC" w14:textId="77777777" w:rsidR="00F814E5" w:rsidRPr="00D6757C" w:rsidRDefault="00F814E5" w:rsidP="006D7C50">
      <w:pPr>
        <w:spacing w:after="0"/>
        <w:ind w:firstLine="567"/>
        <w:rPr>
          <w:b/>
          <w:sz w:val="22"/>
          <w:szCs w:val="22"/>
        </w:rPr>
      </w:pPr>
    </w:p>
    <w:p w14:paraId="4436D677" w14:textId="77777777" w:rsidR="00C90F4F" w:rsidRPr="00D6757C" w:rsidRDefault="00C90F4F" w:rsidP="00555FD2">
      <w:pPr>
        <w:spacing w:after="0"/>
        <w:ind w:firstLine="567"/>
        <w:jc w:val="center"/>
        <w:rPr>
          <w:sz w:val="22"/>
          <w:szCs w:val="22"/>
        </w:rPr>
      </w:pPr>
    </w:p>
    <w:p w14:paraId="06CE5F70" w14:textId="77777777" w:rsidR="00C90F4F" w:rsidRPr="00D6757C" w:rsidRDefault="00C90F4F" w:rsidP="006D7C50">
      <w:pPr>
        <w:spacing w:after="0"/>
        <w:ind w:firstLine="567"/>
        <w:rPr>
          <w:sz w:val="22"/>
          <w:szCs w:val="22"/>
        </w:rPr>
      </w:pPr>
    </w:p>
    <w:p w14:paraId="362FF4C0" w14:textId="77777777" w:rsidR="00C90F4F" w:rsidRPr="00D6757C" w:rsidRDefault="00C90F4F" w:rsidP="006D7C50">
      <w:pPr>
        <w:spacing w:after="0"/>
        <w:ind w:firstLine="567"/>
        <w:rPr>
          <w:sz w:val="22"/>
          <w:szCs w:val="22"/>
        </w:rPr>
      </w:pPr>
    </w:p>
    <w:p w14:paraId="68CD31E7" w14:textId="77777777" w:rsidR="00C90F4F" w:rsidRPr="00D6757C" w:rsidRDefault="00C90F4F" w:rsidP="006D7C50">
      <w:pPr>
        <w:spacing w:after="0"/>
        <w:ind w:firstLine="567"/>
        <w:rPr>
          <w:sz w:val="22"/>
          <w:szCs w:val="22"/>
        </w:rPr>
      </w:pPr>
    </w:p>
    <w:p w14:paraId="2300680D" w14:textId="77777777" w:rsidR="00C90F4F" w:rsidRPr="00D6757C" w:rsidRDefault="00C90F4F" w:rsidP="006D7C50">
      <w:pPr>
        <w:spacing w:after="0"/>
        <w:ind w:firstLine="567"/>
        <w:rPr>
          <w:sz w:val="22"/>
          <w:szCs w:val="22"/>
        </w:rPr>
      </w:pPr>
    </w:p>
    <w:p w14:paraId="61A47B3C" w14:textId="77777777" w:rsidR="00C90F4F" w:rsidRPr="00D6757C" w:rsidRDefault="00C90F4F" w:rsidP="006D7C50">
      <w:pPr>
        <w:spacing w:after="0"/>
        <w:ind w:firstLine="567"/>
        <w:rPr>
          <w:sz w:val="22"/>
          <w:szCs w:val="22"/>
        </w:rPr>
      </w:pPr>
    </w:p>
    <w:p w14:paraId="7E1895B1" w14:textId="77777777" w:rsidR="00C90F4F" w:rsidRPr="00D6757C" w:rsidRDefault="00C90F4F" w:rsidP="006D7C50">
      <w:pPr>
        <w:spacing w:after="0"/>
        <w:ind w:firstLine="567"/>
        <w:rPr>
          <w:sz w:val="22"/>
          <w:szCs w:val="22"/>
        </w:rPr>
      </w:pPr>
    </w:p>
    <w:p w14:paraId="1033B2E5" w14:textId="77777777" w:rsidR="00C90F4F" w:rsidRPr="00D6757C" w:rsidRDefault="00C90F4F" w:rsidP="006D7C50">
      <w:pPr>
        <w:spacing w:after="0"/>
        <w:ind w:firstLine="567"/>
        <w:rPr>
          <w:sz w:val="22"/>
          <w:szCs w:val="22"/>
        </w:rPr>
      </w:pPr>
    </w:p>
    <w:p w14:paraId="2A62BDF4" w14:textId="77777777" w:rsidR="00C90F4F" w:rsidRPr="00D6757C" w:rsidRDefault="00C90F4F" w:rsidP="006D7C50">
      <w:pPr>
        <w:spacing w:after="0"/>
        <w:ind w:firstLine="567"/>
        <w:rPr>
          <w:sz w:val="22"/>
          <w:szCs w:val="22"/>
        </w:rPr>
      </w:pPr>
    </w:p>
    <w:p w14:paraId="291E0D6A" w14:textId="77777777" w:rsidR="00C90F4F" w:rsidRPr="00D6757C" w:rsidRDefault="00C90F4F" w:rsidP="00494A53">
      <w:pPr>
        <w:spacing w:after="0"/>
        <w:rPr>
          <w:sz w:val="22"/>
          <w:szCs w:val="22"/>
        </w:rPr>
      </w:pPr>
    </w:p>
    <w:p w14:paraId="00F551D6" w14:textId="77777777" w:rsidR="00C90F4F" w:rsidRPr="00D6757C" w:rsidRDefault="00C90F4F" w:rsidP="006D7C50">
      <w:pPr>
        <w:spacing w:after="0"/>
        <w:ind w:firstLine="567"/>
        <w:jc w:val="center"/>
        <w:rPr>
          <w:sz w:val="22"/>
          <w:szCs w:val="22"/>
        </w:rPr>
      </w:pPr>
    </w:p>
    <w:p w14:paraId="5E51264E" w14:textId="77777777" w:rsidR="00C90F4F" w:rsidRPr="00D6757C" w:rsidRDefault="00C90F4F" w:rsidP="006D7C50">
      <w:pPr>
        <w:spacing w:after="0"/>
        <w:ind w:firstLine="567"/>
        <w:jc w:val="center"/>
        <w:rPr>
          <w:sz w:val="22"/>
          <w:szCs w:val="22"/>
        </w:rPr>
      </w:pPr>
    </w:p>
    <w:p w14:paraId="6A375494" w14:textId="77777777" w:rsidR="00C859E6" w:rsidRPr="00D6757C" w:rsidRDefault="00C859E6" w:rsidP="006D7C50">
      <w:pPr>
        <w:spacing w:after="0"/>
        <w:ind w:firstLine="567"/>
        <w:rPr>
          <w:sz w:val="22"/>
          <w:szCs w:val="22"/>
        </w:rPr>
      </w:pPr>
    </w:p>
    <w:p w14:paraId="67B499B0" w14:textId="77777777" w:rsidR="00B01453" w:rsidRPr="00D6757C" w:rsidRDefault="00B01453" w:rsidP="006D7C50">
      <w:pPr>
        <w:spacing w:after="0"/>
        <w:ind w:firstLine="567"/>
        <w:rPr>
          <w:sz w:val="22"/>
          <w:szCs w:val="22"/>
        </w:rPr>
      </w:pPr>
    </w:p>
    <w:p w14:paraId="1678F2AC" w14:textId="77777777" w:rsidR="00DA7218" w:rsidRPr="00D6757C" w:rsidRDefault="00DA7218" w:rsidP="006D7C50">
      <w:pPr>
        <w:spacing w:after="0"/>
        <w:ind w:firstLine="567"/>
        <w:rPr>
          <w:sz w:val="22"/>
          <w:szCs w:val="22"/>
        </w:rPr>
      </w:pPr>
    </w:p>
    <w:p w14:paraId="39025C05" w14:textId="77777777" w:rsidR="00C4023B" w:rsidRPr="00D6757C" w:rsidRDefault="00C4023B" w:rsidP="006D7C50">
      <w:pPr>
        <w:spacing w:after="0"/>
        <w:ind w:firstLine="567"/>
        <w:rPr>
          <w:sz w:val="22"/>
          <w:szCs w:val="22"/>
        </w:rPr>
      </w:pPr>
    </w:p>
    <w:p w14:paraId="2A90F3C0" w14:textId="77777777" w:rsidR="00C4023B" w:rsidRPr="00D6757C" w:rsidRDefault="00C4023B" w:rsidP="006D7C50">
      <w:pPr>
        <w:spacing w:after="0"/>
        <w:ind w:firstLine="567"/>
        <w:rPr>
          <w:sz w:val="22"/>
          <w:szCs w:val="22"/>
        </w:rPr>
      </w:pPr>
    </w:p>
    <w:p w14:paraId="15E3CE9D" w14:textId="77777777" w:rsidR="00C4023B" w:rsidRPr="00D6757C" w:rsidRDefault="00C4023B" w:rsidP="006D7C50">
      <w:pPr>
        <w:spacing w:after="0"/>
        <w:ind w:firstLine="567"/>
        <w:rPr>
          <w:sz w:val="22"/>
          <w:szCs w:val="22"/>
        </w:rPr>
      </w:pPr>
    </w:p>
    <w:p w14:paraId="5F7A29E9" w14:textId="77777777" w:rsidR="00C4023B" w:rsidRPr="00D6757C" w:rsidRDefault="00C4023B" w:rsidP="006D7C50">
      <w:pPr>
        <w:spacing w:after="0"/>
        <w:ind w:firstLine="567"/>
        <w:rPr>
          <w:sz w:val="22"/>
          <w:szCs w:val="22"/>
        </w:rPr>
      </w:pPr>
    </w:p>
    <w:p w14:paraId="6CA6B76B" w14:textId="77777777" w:rsidR="00C4023B" w:rsidRPr="00D6757C" w:rsidRDefault="00C4023B" w:rsidP="006D7C50">
      <w:pPr>
        <w:spacing w:after="0"/>
        <w:ind w:firstLine="567"/>
        <w:rPr>
          <w:sz w:val="22"/>
          <w:szCs w:val="22"/>
        </w:rPr>
      </w:pPr>
    </w:p>
    <w:p w14:paraId="52D773AA" w14:textId="77777777" w:rsidR="00C4023B" w:rsidRPr="00D6757C" w:rsidRDefault="00C4023B" w:rsidP="006D7C50">
      <w:pPr>
        <w:spacing w:after="0"/>
        <w:ind w:firstLine="567"/>
        <w:rPr>
          <w:sz w:val="22"/>
          <w:szCs w:val="22"/>
        </w:rPr>
      </w:pPr>
    </w:p>
    <w:p w14:paraId="2E7D1AE6" w14:textId="77777777" w:rsidR="00C4023B" w:rsidRPr="00D6757C" w:rsidRDefault="00C4023B" w:rsidP="006D7C50">
      <w:pPr>
        <w:spacing w:after="0"/>
        <w:ind w:firstLine="567"/>
        <w:rPr>
          <w:sz w:val="22"/>
          <w:szCs w:val="22"/>
        </w:rPr>
      </w:pPr>
    </w:p>
    <w:p w14:paraId="107DB0BD" w14:textId="77777777" w:rsidR="00DA7218" w:rsidRPr="00D6757C" w:rsidRDefault="00DA7218" w:rsidP="006D7C50">
      <w:pPr>
        <w:spacing w:after="0"/>
        <w:ind w:firstLine="567"/>
        <w:rPr>
          <w:sz w:val="22"/>
          <w:szCs w:val="22"/>
        </w:rPr>
      </w:pPr>
    </w:p>
    <w:p w14:paraId="40F20B91" w14:textId="77777777" w:rsidR="00DA7218" w:rsidRPr="00D6757C" w:rsidRDefault="00DA7218" w:rsidP="006D7C50">
      <w:pPr>
        <w:spacing w:after="0"/>
        <w:ind w:firstLine="567"/>
        <w:rPr>
          <w:sz w:val="22"/>
          <w:szCs w:val="22"/>
        </w:rPr>
      </w:pPr>
    </w:p>
    <w:p w14:paraId="20B28967" w14:textId="77777777" w:rsidR="002E37D5" w:rsidRPr="00D6757C" w:rsidRDefault="002E37D5" w:rsidP="006D7C50">
      <w:pPr>
        <w:spacing w:after="0"/>
        <w:ind w:firstLine="567"/>
        <w:rPr>
          <w:sz w:val="22"/>
          <w:szCs w:val="22"/>
        </w:rPr>
      </w:pPr>
    </w:p>
    <w:p w14:paraId="7C4DF215" w14:textId="1EA22ACF" w:rsidR="002654BB" w:rsidRPr="00D6757C" w:rsidRDefault="00091DF7" w:rsidP="006D7C50">
      <w:pPr>
        <w:spacing w:after="0"/>
        <w:ind w:firstLine="567"/>
        <w:jc w:val="center"/>
        <w:rPr>
          <w:sz w:val="22"/>
          <w:szCs w:val="22"/>
        </w:rPr>
      </w:pPr>
      <w:r w:rsidRPr="00D6757C">
        <w:rPr>
          <w:sz w:val="22"/>
          <w:szCs w:val="22"/>
        </w:rPr>
        <w:t xml:space="preserve">Сургут, </w:t>
      </w:r>
      <w:r w:rsidR="00730353" w:rsidRPr="00D6757C">
        <w:rPr>
          <w:sz w:val="22"/>
          <w:szCs w:val="22"/>
        </w:rPr>
        <w:t>202</w:t>
      </w:r>
      <w:r w:rsidR="002B68C3" w:rsidRPr="00D6757C">
        <w:rPr>
          <w:sz w:val="22"/>
          <w:szCs w:val="22"/>
        </w:rPr>
        <w:t>4</w:t>
      </w:r>
    </w:p>
    <w:p w14:paraId="554CFC46" w14:textId="77777777" w:rsidR="00C90F4F" w:rsidRPr="00D6757C" w:rsidRDefault="002654BB" w:rsidP="006D7C50">
      <w:pPr>
        <w:spacing w:after="0"/>
        <w:ind w:firstLine="567"/>
        <w:jc w:val="center"/>
        <w:rPr>
          <w:b/>
          <w:sz w:val="22"/>
          <w:szCs w:val="22"/>
        </w:rPr>
      </w:pPr>
      <w:r w:rsidRPr="00D6757C">
        <w:rPr>
          <w:sz w:val="22"/>
          <w:szCs w:val="22"/>
        </w:rPr>
        <w:br w:type="page"/>
      </w:r>
      <w:r w:rsidR="00B120AA" w:rsidRPr="00D6757C">
        <w:rPr>
          <w:b/>
          <w:sz w:val="22"/>
          <w:szCs w:val="22"/>
        </w:rPr>
        <w:lastRenderedPageBreak/>
        <w:t>РАЗДЕЛ</w:t>
      </w:r>
      <w:r w:rsidR="00C90F4F" w:rsidRPr="00D6757C">
        <w:rPr>
          <w:b/>
          <w:sz w:val="22"/>
          <w:szCs w:val="22"/>
        </w:rPr>
        <w:t xml:space="preserve"> 1. ИЗВЕЩЕНИЕ</w:t>
      </w:r>
    </w:p>
    <w:p w14:paraId="0576F1F5" w14:textId="77777777" w:rsidR="00303813" w:rsidRPr="00D6757C" w:rsidRDefault="00042C66" w:rsidP="00326C52">
      <w:pPr>
        <w:autoSpaceDE w:val="0"/>
        <w:autoSpaceDN w:val="0"/>
        <w:adjustRightInd w:val="0"/>
        <w:spacing w:after="0"/>
        <w:ind w:firstLine="567"/>
        <w:jc w:val="center"/>
        <w:outlineLvl w:val="0"/>
        <w:rPr>
          <w:b/>
          <w:bCs/>
          <w:sz w:val="22"/>
          <w:szCs w:val="22"/>
        </w:rPr>
      </w:pPr>
      <w:r w:rsidRPr="00D6757C">
        <w:rPr>
          <w:noProof/>
          <w:sz w:val="22"/>
          <w:szCs w:val="22"/>
        </w:rPr>
        <w:drawing>
          <wp:anchor distT="45720" distB="45720" distL="114300" distR="114300" simplePos="0" relativeHeight="251658240" behindDoc="0" locked="0" layoutInCell="1" allowOverlap="1" wp14:anchorId="5A1383BE" wp14:editId="39B204D6">
            <wp:simplePos x="0" y="0"/>
            <wp:positionH relativeFrom="column">
              <wp:posOffset>-14605</wp:posOffset>
            </wp:positionH>
            <wp:positionV relativeFrom="paragraph">
              <wp:posOffset>607060</wp:posOffset>
            </wp:positionV>
            <wp:extent cx="6228080" cy="890270"/>
            <wp:effectExtent l="0" t="0" r="1270" b="5080"/>
            <wp:wrapSquare wrapText="bothSides"/>
            <wp:docPr id="2"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228080" cy="890270"/>
                    </a:xfrm>
                    <a:prstGeom prst="rect">
                      <a:avLst/>
                    </a:prstGeom>
                    <a:noFill/>
                  </pic:spPr>
                </pic:pic>
              </a:graphicData>
            </a:graphic>
          </wp:anchor>
        </w:drawing>
      </w:r>
      <w:r w:rsidR="00190290" w:rsidRPr="00D6757C">
        <w:rPr>
          <w:b/>
          <w:sz w:val="22"/>
          <w:szCs w:val="22"/>
        </w:rPr>
        <w:t xml:space="preserve">о проведении </w:t>
      </w:r>
      <w:r w:rsidR="008D4A1D" w:rsidRPr="00D6757C">
        <w:rPr>
          <w:b/>
          <w:sz w:val="22"/>
          <w:szCs w:val="22"/>
        </w:rPr>
        <w:t>конкурса</w:t>
      </w:r>
      <w:r w:rsidR="00CC5970" w:rsidRPr="00D6757C">
        <w:rPr>
          <w:b/>
          <w:sz w:val="22"/>
          <w:szCs w:val="22"/>
        </w:rPr>
        <w:t xml:space="preserve"> в электронной форме</w:t>
      </w:r>
      <w:r w:rsidR="003C477C" w:rsidRPr="00D6757C">
        <w:rPr>
          <w:b/>
          <w:sz w:val="22"/>
          <w:szCs w:val="22"/>
        </w:rPr>
        <w:t xml:space="preserve"> </w:t>
      </w:r>
      <w:r w:rsidR="005B453A" w:rsidRPr="00D6757C">
        <w:rPr>
          <w:b/>
          <w:bCs/>
          <w:sz w:val="22"/>
          <w:szCs w:val="22"/>
        </w:rPr>
        <w:t>для целей осуществления конкурентной закупки, участниками которой могут быть только субъекты малого и среднего предпринимательства</w:t>
      </w:r>
      <w:r w:rsidRPr="00D6757C">
        <w:rPr>
          <w:b/>
          <w:bCs/>
          <w:sz w:val="22"/>
          <w:szCs w:val="22"/>
        </w:rPr>
        <w:t>.</w:t>
      </w:r>
    </w:p>
    <w:p w14:paraId="3F2D0664" w14:textId="77777777" w:rsidR="008D4A1D" w:rsidRPr="00D6757C" w:rsidRDefault="008D4A1D" w:rsidP="008D4A1D">
      <w:pPr>
        <w:spacing w:after="0"/>
        <w:ind w:firstLine="567"/>
        <w:rPr>
          <w:sz w:val="22"/>
          <w:szCs w:val="22"/>
        </w:rPr>
      </w:pPr>
      <w:r w:rsidRPr="00D6757C">
        <w:rPr>
          <w:sz w:val="22"/>
          <w:szCs w:val="22"/>
        </w:rPr>
        <w:t>Заказчик – Акционерное общество «Аэропорт Сургут» (АО «Аэропорт Сургут») (далее – Заказчик).</w:t>
      </w:r>
    </w:p>
    <w:p w14:paraId="2D7C3911" w14:textId="77777777" w:rsidR="00E1689F" w:rsidRPr="00D6757C" w:rsidRDefault="00E1689F" w:rsidP="00E1689F">
      <w:pPr>
        <w:spacing w:after="0"/>
        <w:ind w:firstLine="567"/>
        <w:rPr>
          <w:sz w:val="22"/>
          <w:szCs w:val="22"/>
        </w:rPr>
      </w:pPr>
      <w:r w:rsidRPr="00D6757C">
        <w:rPr>
          <w:b/>
          <w:sz w:val="22"/>
          <w:szCs w:val="22"/>
        </w:rPr>
        <w:t>Юридический адрес Заказчика:</w:t>
      </w:r>
      <w:r w:rsidRPr="00D6757C">
        <w:rPr>
          <w:sz w:val="22"/>
          <w:szCs w:val="22"/>
        </w:rPr>
        <w:t xml:space="preserve"> 628422, Ханты-Мансийский автономный округ – Югра, город Сургут, ул. Аэрофлотская, д. 49/1.</w:t>
      </w:r>
    </w:p>
    <w:p w14:paraId="11A5F9AD" w14:textId="77777777" w:rsidR="00E1689F" w:rsidRPr="00D6757C" w:rsidRDefault="00E1689F" w:rsidP="00E1689F">
      <w:pPr>
        <w:spacing w:after="0"/>
        <w:ind w:firstLine="567"/>
        <w:rPr>
          <w:sz w:val="22"/>
          <w:szCs w:val="22"/>
        </w:rPr>
      </w:pPr>
      <w:r w:rsidRPr="00D6757C">
        <w:rPr>
          <w:b/>
          <w:sz w:val="22"/>
          <w:szCs w:val="22"/>
        </w:rPr>
        <w:t>Почтовый адрес:</w:t>
      </w:r>
      <w:r w:rsidRPr="00D6757C">
        <w:rPr>
          <w:sz w:val="22"/>
          <w:szCs w:val="22"/>
        </w:rPr>
        <w:t xml:space="preserve"> 628408, Ханты-Мансийский автономный округ – Югра, город Сургут, а/я бокс № 11;</w:t>
      </w:r>
    </w:p>
    <w:p w14:paraId="0219815B" w14:textId="77777777" w:rsidR="008D4A1D" w:rsidRPr="00D6757C" w:rsidRDefault="008D4A1D" w:rsidP="008D4A1D">
      <w:pPr>
        <w:spacing w:after="0"/>
        <w:ind w:firstLine="567"/>
        <w:rPr>
          <w:sz w:val="22"/>
          <w:szCs w:val="22"/>
        </w:rPr>
      </w:pPr>
      <w:r w:rsidRPr="00D6757C">
        <w:rPr>
          <w:sz w:val="22"/>
          <w:szCs w:val="22"/>
        </w:rPr>
        <w:t>тел./факс приемной 8(3462)28-00-74 / 8(3462)28-00-79.</w:t>
      </w:r>
    </w:p>
    <w:p w14:paraId="2784418C" w14:textId="77777777" w:rsidR="00430B4E" w:rsidRPr="00D6757C" w:rsidRDefault="008D4A1D" w:rsidP="008D4A1D">
      <w:pPr>
        <w:spacing w:after="0"/>
        <w:ind w:firstLine="567"/>
        <w:rPr>
          <w:sz w:val="22"/>
          <w:szCs w:val="22"/>
        </w:rPr>
      </w:pPr>
      <w:r w:rsidRPr="00D6757C">
        <w:rPr>
          <w:sz w:val="22"/>
          <w:szCs w:val="22"/>
        </w:rPr>
        <w:t>Е-</w:t>
      </w:r>
      <w:proofErr w:type="spellStart"/>
      <w:r w:rsidRPr="00D6757C">
        <w:rPr>
          <w:sz w:val="22"/>
          <w:szCs w:val="22"/>
        </w:rPr>
        <w:t>mail</w:t>
      </w:r>
      <w:proofErr w:type="spellEnd"/>
      <w:r w:rsidRPr="00D6757C">
        <w:rPr>
          <w:sz w:val="22"/>
          <w:szCs w:val="22"/>
        </w:rPr>
        <w:t xml:space="preserve">: </w:t>
      </w:r>
      <w:hyperlink r:id="rId10" w:history="1">
        <w:r w:rsidRPr="00D6757C">
          <w:rPr>
            <w:rStyle w:val="a9"/>
            <w:sz w:val="22"/>
            <w:szCs w:val="22"/>
          </w:rPr>
          <w:t>office@airsurgut.ru</w:t>
        </w:r>
      </w:hyperlink>
    </w:p>
    <w:p w14:paraId="17D36843" w14:textId="77777777" w:rsidR="008D4A1D" w:rsidRPr="00D6757C" w:rsidRDefault="008D4A1D" w:rsidP="008D4A1D">
      <w:pPr>
        <w:spacing w:after="0"/>
        <w:ind w:firstLine="567"/>
        <w:rPr>
          <w:sz w:val="22"/>
          <w:szCs w:val="22"/>
        </w:rPr>
      </w:pPr>
    </w:p>
    <w:p w14:paraId="24539900" w14:textId="77777777" w:rsidR="000C6016" w:rsidRPr="00D6757C" w:rsidRDefault="000C6016" w:rsidP="006D7C50">
      <w:pPr>
        <w:spacing w:after="0"/>
        <w:ind w:firstLine="567"/>
        <w:rPr>
          <w:sz w:val="22"/>
          <w:szCs w:val="22"/>
        </w:rPr>
      </w:pPr>
      <w:r w:rsidRPr="00D6757C">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3621537E" w14:textId="77777777" w:rsidR="000C6016" w:rsidRPr="00D6757C" w:rsidRDefault="000C6016" w:rsidP="006D7C50">
      <w:pPr>
        <w:spacing w:after="0"/>
        <w:ind w:firstLine="567"/>
        <w:rPr>
          <w:sz w:val="22"/>
          <w:szCs w:val="22"/>
        </w:rPr>
      </w:pPr>
      <w:r w:rsidRPr="00D6757C">
        <w:rPr>
          <w:sz w:val="22"/>
          <w:szCs w:val="22"/>
        </w:rPr>
        <w:t>- в Единой информационной системе: www.zakupki.gov.ru, далее – Единая информационная система.</w:t>
      </w:r>
    </w:p>
    <w:p w14:paraId="378CCEFB" w14:textId="3C099FE8" w:rsidR="000C6016" w:rsidRPr="00D6757C" w:rsidRDefault="000C6016" w:rsidP="006D7C50">
      <w:pPr>
        <w:spacing w:after="0"/>
        <w:ind w:firstLine="567"/>
        <w:rPr>
          <w:sz w:val="22"/>
          <w:szCs w:val="22"/>
        </w:rPr>
      </w:pPr>
      <w:r w:rsidRPr="00D6757C">
        <w:rPr>
          <w:sz w:val="22"/>
          <w:szCs w:val="22"/>
        </w:rPr>
        <w:t xml:space="preserve">- на сайте оператора электронной торговой площадки </w:t>
      </w:r>
      <w:r w:rsidR="002E52D8" w:rsidRPr="00D6757C">
        <w:rPr>
          <w:sz w:val="22"/>
          <w:szCs w:val="22"/>
        </w:rPr>
        <w:t>АО</w:t>
      </w:r>
      <w:r w:rsidRPr="00D6757C">
        <w:rPr>
          <w:sz w:val="22"/>
          <w:szCs w:val="22"/>
        </w:rPr>
        <w:t xml:space="preserve"> «Единая электронная торговая площадка» </w:t>
      </w:r>
      <w:r w:rsidR="00E1689F" w:rsidRPr="00D6757C">
        <w:rPr>
          <w:color w:val="2420D0"/>
          <w:sz w:val="22"/>
          <w:szCs w:val="22"/>
          <w:lang w:val="en-US"/>
        </w:rPr>
        <w:t>www</w:t>
      </w:r>
      <w:r w:rsidR="00E1689F" w:rsidRPr="00D6757C">
        <w:rPr>
          <w:color w:val="2420D0"/>
          <w:sz w:val="22"/>
          <w:szCs w:val="22"/>
        </w:rPr>
        <w:t>.</w:t>
      </w:r>
      <w:hyperlink r:id="rId11"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w:t>
      </w:r>
    </w:p>
    <w:p w14:paraId="2FED5497" w14:textId="77777777" w:rsidR="00E7660B" w:rsidRPr="00D6757C" w:rsidRDefault="000C6016" w:rsidP="006D7C50">
      <w:pPr>
        <w:spacing w:after="0"/>
        <w:ind w:firstLine="567"/>
        <w:rPr>
          <w:sz w:val="22"/>
          <w:szCs w:val="22"/>
        </w:rPr>
      </w:pPr>
      <w:r w:rsidRPr="00D6757C">
        <w:rPr>
          <w:sz w:val="22"/>
          <w:szCs w:val="22"/>
        </w:rPr>
        <w:t xml:space="preserve"> На сайте Заказчика www.airport-surgut.ru Извещение и Документация размещаются информационно.</w:t>
      </w:r>
    </w:p>
    <w:p w14:paraId="3ED303CA" w14:textId="77777777" w:rsidR="00452CA1" w:rsidRPr="00D6757C" w:rsidRDefault="00452CA1" w:rsidP="006D7C50">
      <w:pPr>
        <w:spacing w:after="0"/>
        <w:rPr>
          <w:sz w:val="22"/>
          <w:szCs w:val="22"/>
        </w:rPr>
      </w:pPr>
    </w:p>
    <w:p w14:paraId="40453B8B" w14:textId="77777777" w:rsidR="00C90F4F" w:rsidRPr="00D6757C" w:rsidRDefault="00C90F4F" w:rsidP="006D7C50">
      <w:pPr>
        <w:spacing w:after="0"/>
        <w:ind w:firstLine="567"/>
        <w:rPr>
          <w:sz w:val="22"/>
          <w:szCs w:val="22"/>
        </w:rPr>
      </w:pPr>
      <w:r w:rsidRPr="00D6757C">
        <w:rPr>
          <w:b/>
          <w:sz w:val="22"/>
          <w:szCs w:val="22"/>
        </w:rPr>
        <w:t>Контактные лица</w:t>
      </w:r>
      <w:r w:rsidR="00F53CD2" w:rsidRPr="00D6757C">
        <w:rPr>
          <w:b/>
          <w:sz w:val="22"/>
          <w:szCs w:val="22"/>
        </w:rPr>
        <w:t xml:space="preserve"> Заказчика</w:t>
      </w:r>
      <w:r w:rsidRPr="00D6757C">
        <w:rPr>
          <w:b/>
          <w:sz w:val="22"/>
          <w:szCs w:val="22"/>
        </w:rPr>
        <w:t xml:space="preserve">: </w:t>
      </w:r>
    </w:p>
    <w:p w14:paraId="3B0A1133" w14:textId="77777777" w:rsidR="00C90F4F" w:rsidRPr="00D6757C" w:rsidRDefault="00C90F4F" w:rsidP="006D7C50">
      <w:pPr>
        <w:spacing w:after="0"/>
        <w:ind w:firstLine="567"/>
        <w:rPr>
          <w:b/>
          <w:sz w:val="22"/>
          <w:szCs w:val="22"/>
        </w:rPr>
      </w:pPr>
      <w:r w:rsidRPr="00D6757C">
        <w:rPr>
          <w:b/>
          <w:sz w:val="22"/>
          <w:szCs w:val="22"/>
        </w:rPr>
        <w:t>в част</w:t>
      </w:r>
      <w:r w:rsidR="007D1096" w:rsidRPr="00D6757C">
        <w:rPr>
          <w:b/>
          <w:sz w:val="22"/>
          <w:szCs w:val="22"/>
        </w:rPr>
        <w:t>и регламента проведения закупки</w:t>
      </w:r>
      <w:r w:rsidR="00216EBE" w:rsidRPr="00D6757C">
        <w:rPr>
          <w:b/>
          <w:sz w:val="22"/>
          <w:szCs w:val="22"/>
        </w:rPr>
        <w:t>:</w:t>
      </w:r>
    </w:p>
    <w:p w14:paraId="638B1DC3" w14:textId="0B29F7EA" w:rsidR="00E1689F" w:rsidRPr="00D6757C" w:rsidRDefault="00E1689F" w:rsidP="00E1689F">
      <w:pPr>
        <w:spacing w:after="0"/>
        <w:ind w:firstLine="567"/>
        <w:rPr>
          <w:sz w:val="22"/>
          <w:szCs w:val="22"/>
        </w:rPr>
      </w:pPr>
      <w:r w:rsidRPr="00D6757C">
        <w:rPr>
          <w:b/>
          <w:color w:val="548DD4" w:themeColor="text2" w:themeTint="99"/>
          <w:sz w:val="22"/>
          <w:szCs w:val="22"/>
        </w:rPr>
        <w:t>Морозова Анна Александровна</w:t>
      </w:r>
      <w:r w:rsidRPr="00D6757C">
        <w:rPr>
          <w:sz w:val="22"/>
          <w:szCs w:val="22"/>
        </w:rPr>
        <w:t xml:space="preserve">, инженер ведущий отдела подготовки и проведения торгов комплекса закупок и логистики АО «Аэропорт Сургут», 8 (3462) 770-309, </w:t>
      </w:r>
      <w:r w:rsidRPr="00D6757C">
        <w:rPr>
          <w:sz w:val="22"/>
          <w:szCs w:val="22"/>
          <w:lang w:val="en-US"/>
        </w:rPr>
        <w:t>moroz</w:t>
      </w:r>
      <w:r w:rsidRPr="00D6757C">
        <w:rPr>
          <w:sz w:val="22"/>
          <w:szCs w:val="22"/>
        </w:rPr>
        <w:t>ova@airsurgut.ru;</w:t>
      </w:r>
    </w:p>
    <w:p w14:paraId="7109111B" w14:textId="77777777" w:rsidR="00F814E5" w:rsidRPr="00D6757C" w:rsidRDefault="00C90F4F" w:rsidP="006D7C50">
      <w:pPr>
        <w:spacing w:after="0"/>
        <w:ind w:firstLine="567"/>
        <w:rPr>
          <w:sz w:val="22"/>
          <w:szCs w:val="22"/>
        </w:rPr>
      </w:pPr>
      <w:r w:rsidRPr="00D6757C">
        <w:rPr>
          <w:b/>
          <w:color w:val="548DD4" w:themeColor="text2" w:themeTint="99"/>
          <w:sz w:val="22"/>
          <w:szCs w:val="22"/>
        </w:rPr>
        <w:t>Добрынина Марина Владимировна</w:t>
      </w:r>
      <w:r w:rsidR="00D43F47" w:rsidRPr="00D6757C">
        <w:rPr>
          <w:b/>
          <w:color w:val="548DD4" w:themeColor="text2" w:themeTint="99"/>
          <w:sz w:val="22"/>
          <w:szCs w:val="22"/>
        </w:rPr>
        <w:t xml:space="preserve"> - </w:t>
      </w:r>
      <w:r w:rsidR="007D1096" w:rsidRPr="00D6757C">
        <w:rPr>
          <w:sz w:val="22"/>
          <w:szCs w:val="22"/>
        </w:rPr>
        <w:t xml:space="preserve">секретарь Комиссии по закупкам </w:t>
      </w:r>
      <w:r w:rsidR="002E52D8" w:rsidRPr="00D6757C">
        <w:rPr>
          <w:sz w:val="22"/>
          <w:szCs w:val="22"/>
        </w:rPr>
        <w:t>АО</w:t>
      </w:r>
      <w:r w:rsidR="007D1096" w:rsidRPr="00D6757C">
        <w:rPr>
          <w:sz w:val="22"/>
          <w:szCs w:val="22"/>
        </w:rPr>
        <w:t xml:space="preserve"> «Аэропорт Сургут», </w:t>
      </w:r>
      <w:r w:rsidRPr="00D6757C">
        <w:rPr>
          <w:sz w:val="22"/>
          <w:szCs w:val="22"/>
        </w:rPr>
        <w:t>8</w:t>
      </w:r>
      <w:r w:rsidR="007D1096" w:rsidRPr="00D6757C">
        <w:rPr>
          <w:sz w:val="22"/>
          <w:szCs w:val="22"/>
        </w:rPr>
        <w:t> </w:t>
      </w:r>
      <w:r w:rsidRPr="00D6757C">
        <w:rPr>
          <w:sz w:val="22"/>
          <w:szCs w:val="22"/>
        </w:rPr>
        <w:t>(3462) 770-226;</w:t>
      </w:r>
    </w:p>
    <w:p w14:paraId="03E23D70" w14:textId="77777777" w:rsidR="00F814E5" w:rsidRPr="00D6757C" w:rsidRDefault="00C90F4F" w:rsidP="006D7C50">
      <w:pPr>
        <w:spacing w:after="0"/>
        <w:ind w:firstLine="567"/>
        <w:rPr>
          <w:b/>
          <w:sz w:val="22"/>
          <w:szCs w:val="22"/>
        </w:rPr>
      </w:pPr>
      <w:r w:rsidRPr="00D6757C">
        <w:rPr>
          <w:b/>
          <w:sz w:val="22"/>
          <w:szCs w:val="22"/>
        </w:rPr>
        <w:t>в части проведения консультаций по техническим вопросам</w:t>
      </w:r>
      <w:r w:rsidR="00216EBE" w:rsidRPr="00D6757C">
        <w:rPr>
          <w:b/>
          <w:sz w:val="22"/>
          <w:szCs w:val="22"/>
        </w:rPr>
        <w:t>:</w:t>
      </w:r>
    </w:p>
    <w:p w14:paraId="195B9249" w14:textId="77777777" w:rsidR="00B40F17" w:rsidRPr="00D6757C" w:rsidRDefault="00B40F17" w:rsidP="00B40F17">
      <w:pPr>
        <w:spacing w:after="0"/>
        <w:ind w:firstLine="567"/>
        <w:rPr>
          <w:color w:val="000000"/>
          <w:sz w:val="22"/>
          <w:szCs w:val="22"/>
        </w:rPr>
      </w:pPr>
      <w:r w:rsidRPr="00D6757C">
        <w:rPr>
          <w:b/>
          <w:color w:val="548DD4" w:themeColor="text2" w:themeTint="99"/>
          <w:sz w:val="22"/>
          <w:szCs w:val="22"/>
        </w:rPr>
        <w:t>Шевченко Наталья Радиевна</w:t>
      </w:r>
      <w:r w:rsidR="00D43F47" w:rsidRPr="00D6757C">
        <w:rPr>
          <w:color w:val="000000"/>
          <w:sz w:val="22"/>
          <w:szCs w:val="22"/>
        </w:rPr>
        <w:t xml:space="preserve"> – </w:t>
      </w:r>
      <w:r w:rsidRPr="00D6757C">
        <w:rPr>
          <w:bCs/>
          <w:sz w:val="22"/>
          <w:szCs w:val="22"/>
        </w:rPr>
        <w:t xml:space="preserve">руководитель КСО </w:t>
      </w:r>
      <w:r w:rsidR="00D43F47" w:rsidRPr="00D6757C">
        <w:rPr>
          <w:color w:val="000000"/>
          <w:sz w:val="22"/>
          <w:szCs w:val="22"/>
        </w:rPr>
        <w:t>АО «Аэропорт Сургут», тел.  8(3462) 770-</w:t>
      </w:r>
      <w:r w:rsidRPr="00D6757C">
        <w:rPr>
          <w:color w:val="000000"/>
          <w:sz w:val="22"/>
          <w:szCs w:val="22"/>
        </w:rPr>
        <w:t>020.</w:t>
      </w:r>
    </w:p>
    <w:p w14:paraId="6907AE85" w14:textId="77777777" w:rsidR="0021071A" w:rsidRPr="00D6757C" w:rsidRDefault="00C90F4F" w:rsidP="00326C52">
      <w:pPr>
        <w:spacing w:after="0"/>
        <w:ind w:firstLine="567"/>
        <w:rPr>
          <w:sz w:val="22"/>
          <w:szCs w:val="22"/>
        </w:rPr>
      </w:pPr>
      <w:r w:rsidRPr="00D6757C">
        <w:rPr>
          <w:b/>
          <w:sz w:val="22"/>
          <w:szCs w:val="22"/>
        </w:rPr>
        <w:t>Форма заявки на участие в закупке:</w:t>
      </w:r>
      <w:r w:rsidRPr="00D6757C">
        <w:rPr>
          <w:sz w:val="22"/>
          <w:szCs w:val="22"/>
        </w:rPr>
        <w:t xml:space="preserve"> электронная, </w:t>
      </w:r>
      <w:r w:rsidR="00FF346D" w:rsidRPr="00D6757C">
        <w:rPr>
          <w:sz w:val="22"/>
          <w:szCs w:val="22"/>
        </w:rPr>
        <w:t>состоит из двух частей и ценового предложения</w:t>
      </w:r>
      <w:r w:rsidR="00086CFA" w:rsidRPr="00D6757C">
        <w:rPr>
          <w:sz w:val="22"/>
          <w:szCs w:val="22"/>
        </w:rPr>
        <w:t xml:space="preserve"> </w:t>
      </w:r>
      <w:r w:rsidR="002F4199" w:rsidRPr="00D6757C">
        <w:rPr>
          <w:sz w:val="22"/>
          <w:szCs w:val="22"/>
        </w:rPr>
        <w:t xml:space="preserve">согласно </w:t>
      </w:r>
      <w:r w:rsidR="00DC0C9F" w:rsidRPr="00D6757C">
        <w:rPr>
          <w:sz w:val="22"/>
          <w:szCs w:val="22"/>
        </w:rPr>
        <w:t>Документации о закупке</w:t>
      </w:r>
      <w:r w:rsidR="00FF346D" w:rsidRPr="00D6757C">
        <w:rPr>
          <w:sz w:val="22"/>
          <w:szCs w:val="22"/>
        </w:rPr>
        <w:t xml:space="preserve">, </w:t>
      </w:r>
      <w:r w:rsidRPr="00D6757C">
        <w:rPr>
          <w:sz w:val="22"/>
          <w:szCs w:val="22"/>
        </w:rPr>
        <w:t xml:space="preserve">размещена на сайте </w:t>
      </w:r>
      <w:hyperlink r:id="rId12" w:history="1">
        <w:r w:rsidR="007D1096" w:rsidRPr="00D6757C">
          <w:rPr>
            <w:rStyle w:val="a9"/>
            <w:color w:val="auto"/>
            <w:sz w:val="22"/>
            <w:szCs w:val="22"/>
            <w:u w:val="none"/>
          </w:rPr>
          <w:t>www.</w:t>
        </w:r>
        <w:r w:rsidR="007D1096" w:rsidRPr="00D6757C">
          <w:rPr>
            <w:rStyle w:val="a9"/>
            <w:color w:val="auto"/>
            <w:sz w:val="22"/>
            <w:szCs w:val="22"/>
            <w:u w:val="none"/>
            <w:lang w:val="en-US"/>
          </w:rPr>
          <w:t>roseltorg</w:t>
        </w:r>
        <w:r w:rsidR="007D1096" w:rsidRPr="00D6757C">
          <w:rPr>
            <w:rStyle w:val="a9"/>
            <w:color w:val="auto"/>
            <w:sz w:val="22"/>
            <w:szCs w:val="22"/>
            <w:u w:val="none"/>
          </w:rPr>
          <w:t>.</w:t>
        </w:r>
        <w:proofErr w:type="spellStart"/>
        <w:r w:rsidR="007D1096" w:rsidRPr="00D6757C">
          <w:rPr>
            <w:rStyle w:val="a9"/>
            <w:color w:val="auto"/>
            <w:sz w:val="22"/>
            <w:szCs w:val="22"/>
            <w:u w:val="none"/>
            <w:lang w:val="en-US"/>
          </w:rPr>
          <w:t>ru</w:t>
        </w:r>
        <w:proofErr w:type="spellEnd"/>
      </w:hyperlink>
      <w:r w:rsidRPr="00D6757C">
        <w:rPr>
          <w:sz w:val="22"/>
          <w:szCs w:val="22"/>
        </w:rPr>
        <w:t xml:space="preserve">, заполняется </w:t>
      </w:r>
      <w:r w:rsidR="00C53D7A" w:rsidRPr="00D6757C">
        <w:rPr>
          <w:sz w:val="22"/>
          <w:szCs w:val="22"/>
        </w:rPr>
        <w:t>участником закупки</w:t>
      </w:r>
      <w:r w:rsidRPr="00D6757C">
        <w:rPr>
          <w:sz w:val="22"/>
          <w:szCs w:val="22"/>
        </w:rPr>
        <w:t xml:space="preserve"> и автоматически формируется электронной торговой площадкой. </w:t>
      </w:r>
      <w:r w:rsidR="00750035" w:rsidRPr="00D6757C">
        <w:rPr>
          <w:sz w:val="22"/>
          <w:szCs w:val="22"/>
        </w:rPr>
        <w:t>Наименование оператора электронной торговой пло</w:t>
      </w:r>
      <w:r w:rsidR="00B15EE6" w:rsidRPr="00D6757C">
        <w:rPr>
          <w:sz w:val="22"/>
          <w:szCs w:val="22"/>
        </w:rPr>
        <w:t xml:space="preserve">щадки: </w:t>
      </w:r>
      <w:r w:rsidR="002E52D8" w:rsidRPr="00D6757C">
        <w:rPr>
          <w:sz w:val="22"/>
          <w:szCs w:val="22"/>
        </w:rPr>
        <w:t>АО</w:t>
      </w:r>
      <w:r w:rsidR="00B15EE6" w:rsidRPr="00D6757C">
        <w:rPr>
          <w:sz w:val="22"/>
          <w:szCs w:val="22"/>
        </w:rPr>
        <w:t xml:space="preserve"> «Единая электронная </w:t>
      </w:r>
      <w:r w:rsidR="00750035" w:rsidRPr="00D6757C">
        <w:rPr>
          <w:sz w:val="22"/>
          <w:szCs w:val="22"/>
        </w:rPr>
        <w:t>торговая площадка», адрес: 127006</w:t>
      </w:r>
      <w:r w:rsidR="004C1B59" w:rsidRPr="00D6757C">
        <w:rPr>
          <w:sz w:val="22"/>
          <w:szCs w:val="22"/>
        </w:rPr>
        <w:t>,</w:t>
      </w:r>
      <w:r w:rsidR="00750035" w:rsidRPr="00D6757C">
        <w:rPr>
          <w:sz w:val="22"/>
          <w:szCs w:val="22"/>
        </w:rPr>
        <w:t xml:space="preserve"> г.</w:t>
      </w:r>
      <w:r w:rsidR="007D1096" w:rsidRPr="00D6757C">
        <w:rPr>
          <w:sz w:val="22"/>
          <w:szCs w:val="22"/>
        </w:rPr>
        <w:t xml:space="preserve"> </w:t>
      </w:r>
      <w:r w:rsidR="00750035" w:rsidRPr="00D6757C">
        <w:rPr>
          <w:sz w:val="22"/>
          <w:szCs w:val="22"/>
        </w:rPr>
        <w:t>Москва, ул.</w:t>
      </w:r>
      <w:r w:rsidR="007D1096" w:rsidRPr="00D6757C">
        <w:rPr>
          <w:sz w:val="22"/>
          <w:szCs w:val="22"/>
        </w:rPr>
        <w:t xml:space="preserve"> </w:t>
      </w:r>
      <w:r w:rsidR="00750035" w:rsidRPr="00D6757C">
        <w:rPr>
          <w:sz w:val="22"/>
          <w:szCs w:val="22"/>
        </w:rPr>
        <w:t xml:space="preserve">Каретный ряд д.2/1, тел.: </w:t>
      </w:r>
      <w:r w:rsidR="007D1096" w:rsidRPr="00D6757C">
        <w:rPr>
          <w:sz w:val="22"/>
          <w:szCs w:val="22"/>
        </w:rPr>
        <w:t xml:space="preserve">8 </w:t>
      </w:r>
      <w:r w:rsidR="00750035" w:rsidRPr="00D6757C">
        <w:rPr>
          <w:sz w:val="22"/>
          <w:szCs w:val="22"/>
        </w:rPr>
        <w:t xml:space="preserve">(495) 276-16-26, факс: </w:t>
      </w:r>
      <w:r w:rsidR="007D1096" w:rsidRPr="00D6757C">
        <w:rPr>
          <w:sz w:val="22"/>
          <w:szCs w:val="22"/>
        </w:rPr>
        <w:t xml:space="preserve">8 </w:t>
      </w:r>
      <w:r w:rsidR="00750035" w:rsidRPr="00D6757C">
        <w:rPr>
          <w:sz w:val="22"/>
          <w:szCs w:val="22"/>
        </w:rPr>
        <w:t>(495) 542-40-20</w:t>
      </w:r>
      <w:r w:rsidR="00BD6ACE" w:rsidRPr="00D6757C">
        <w:rPr>
          <w:sz w:val="22"/>
          <w:szCs w:val="22"/>
        </w:rPr>
        <w:t>.</w:t>
      </w:r>
    </w:p>
    <w:p w14:paraId="66BF0067" w14:textId="33925590" w:rsidR="00AD5CF9" w:rsidRPr="00D6757C" w:rsidRDefault="00E7660B" w:rsidP="00AD5CF9">
      <w:pPr>
        <w:spacing w:after="0" w:line="240" w:lineRule="atLeast"/>
        <w:ind w:firstLine="567"/>
        <w:rPr>
          <w:b/>
          <w:sz w:val="22"/>
          <w:szCs w:val="22"/>
        </w:rPr>
      </w:pPr>
      <w:r w:rsidRPr="00D6757C">
        <w:rPr>
          <w:b/>
          <w:sz w:val="22"/>
          <w:szCs w:val="22"/>
        </w:rPr>
        <w:t xml:space="preserve">Предмет </w:t>
      </w:r>
      <w:r w:rsidR="00C90F4F" w:rsidRPr="00D6757C">
        <w:rPr>
          <w:b/>
          <w:sz w:val="22"/>
          <w:szCs w:val="22"/>
        </w:rPr>
        <w:t>договора:</w:t>
      </w:r>
      <w:r w:rsidR="00D74EB7" w:rsidRPr="00D6757C">
        <w:rPr>
          <w:b/>
          <w:sz w:val="22"/>
          <w:szCs w:val="22"/>
        </w:rPr>
        <w:t xml:space="preserve"> </w:t>
      </w:r>
      <w:r w:rsidR="004D36D0" w:rsidRPr="00D6757C">
        <w:rPr>
          <w:b/>
          <w:sz w:val="22"/>
          <w:szCs w:val="22"/>
        </w:rPr>
        <w:t>О</w:t>
      </w:r>
      <w:r w:rsidR="00B53EA7" w:rsidRPr="00D6757C">
        <w:rPr>
          <w:b/>
          <w:sz w:val="22"/>
          <w:szCs w:val="22"/>
        </w:rPr>
        <w:t>казание услуг по комплексной уборке объектов:</w:t>
      </w:r>
    </w:p>
    <w:p w14:paraId="487F5253" w14:textId="60E99CD6" w:rsidR="00AD5CF9" w:rsidRPr="00D6757C" w:rsidRDefault="00C15679" w:rsidP="00C15679">
      <w:pPr>
        <w:spacing w:after="0" w:line="240" w:lineRule="atLeast"/>
        <w:rPr>
          <w:b/>
          <w:sz w:val="22"/>
          <w:szCs w:val="22"/>
        </w:rPr>
      </w:pPr>
      <w:r w:rsidRPr="00D6757C">
        <w:rPr>
          <w:color w:val="365F91" w:themeColor="accent1" w:themeShade="BF"/>
          <w:sz w:val="22"/>
          <w:szCs w:val="22"/>
        </w:rPr>
        <w:t xml:space="preserve">         </w:t>
      </w:r>
      <w:r w:rsidR="00DD2A55" w:rsidRPr="00D6757C">
        <w:rPr>
          <w:color w:val="365F91" w:themeColor="accent1" w:themeShade="BF"/>
          <w:sz w:val="22"/>
          <w:szCs w:val="22"/>
        </w:rPr>
        <w:t xml:space="preserve"> </w:t>
      </w:r>
      <w:r w:rsidR="00AD5CF9" w:rsidRPr="00D6757C">
        <w:rPr>
          <w:color w:val="365F91" w:themeColor="accent1" w:themeShade="BF"/>
          <w:sz w:val="22"/>
          <w:szCs w:val="22"/>
        </w:rPr>
        <w:t xml:space="preserve">-часть 1: </w:t>
      </w:r>
      <w:r w:rsidR="004D36D0" w:rsidRPr="00D6757C">
        <w:rPr>
          <w:sz w:val="22"/>
          <w:szCs w:val="22"/>
        </w:rPr>
        <w:t xml:space="preserve">Оказание услуг </w:t>
      </w:r>
      <w:r w:rsidR="00AD5CF9" w:rsidRPr="00D6757C">
        <w:rPr>
          <w:sz w:val="22"/>
          <w:szCs w:val="22"/>
        </w:rPr>
        <w:t xml:space="preserve">по комплексной уборке объектов (помещений) ПАО «Авиакомпания «ЮТэйр» и прилегающих территорий»; </w:t>
      </w:r>
    </w:p>
    <w:p w14:paraId="57860B00" w14:textId="69D82BE7" w:rsidR="00AD5CF9" w:rsidRPr="00D6757C" w:rsidRDefault="00AD5CF9" w:rsidP="001B1079">
      <w:pPr>
        <w:spacing w:after="0" w:line="240" w:lineRule="atLeast"/>
        <w:ind w:firstLine="567"/>
        <w:rPr>
          <w:sz w:val="22"/>
          <w:szCs w:val="22"/>
        </w:rPr>
      </w:pPr>
      <w:r w:rsidRPr="00D6757C">
        <w:rPr>
          <w:color w:val="365F91" w:themeColor="accent1" w:themeShade="BF"/>
          <w:sz w:val="22"/>
          <w:szCs w:val="22"/>
        </w:rPr>
        <w:t xml:space="preserve">-часть 2: </w:t>
      </w:r>
      <w:r w:rsidR="004D36D0" w:rsidRPr="00D6757C">
        <w:rPr>
          <w:sz w:val="22"/>
          <w:szCs w:val="22"/>
        </w:rPr>
        <w:t>Оказание услуг</w:t>
      </w:r>
      <w:r w:rsidRPr="00D6757C">
        <w:rPr>
          <w:sz w:val="22"/>
          <w:szCs w:val="22"/>
        </w:rPr>
        <w:t xml:space="preserve"> по комплексной уборке объектов (помещений) АО «Аэропорт Сургут» и прилегающих территорий»;</w:t>
      </w:r>
    </w:p>
    <w:p w14:paraId="4C60D877" w14:textId="542261BE" w:rsidR="00AD5CF9" w:rsidRPr="00D6757C" w:rsidRDefault="00AD5CF9" w:rsidP="001B1079">
      <w:pPr>
        <w:spacing w:after="0" w:line="240" w:lineRule="atLeast"/>
        <w:ind w:firstLine="567"/>
        <w:rPr>
          <w:sz w:val="22"/>
          <w:szCs w:val="22"/>
        </w:rPr>
      </w:pPr>
      <w:r w:rsidRPr="00D6757C">
        <w:rPr>
          <w:color w:val="365F91" w:themeColor="accent1" w:themeShade="BF"/>
          <w:sz w:val="22"/>
          <w:szCs w:val="22"/>
        </w:rPr>
        <w:t xml:space="preserve">-часть 3: </w:t>
      </w:r>
      <w:r w:rsidR="004D36D0" w:rsidRPr="00D6757C">
        <w:rPr>
          <w:sz w:val="22"/>
          <w:szCs w:val="22"/>
        </w:rPr>
        <w:t>Оказание услуг</w:t>
      </w:r>
      <w:r w:rsidRPr="00D6757C">
        <w:rPr>
          <w:sz w:val="22"/>
          <w:szCs w:val="22"/>
        </w:rPr>
        <w:t xml:space="preserve"> по комплексной уборке гостиницы «Полёт»; </w:t>
      </w:r>
    </w:p>
    <w:p w14:paraId="21FE773B" w14:textId="6DCC425D" w:rsidR="00D44F92" w:rsidRPr="00D6757C" w:rsidRDefault="00245257" w:rsidP="00D722D0">
      <w:pPr>
        <w:tabs>
          <w:tab w:val="left" w:pos="567"/>
          <w:tab w:val="left" w:pos="709"/>
        </w:tabs>
        <w:spacing w:after="0" w:line="240" w:lineRule="atLeast"/>
        <w:ind w:firstLine="567"/>
        <w:rPr>
          <w:sz w:val="22"/>
          <w:szCs w:val="22"/>
        </w:rPr>
      </w:pPr>
      <w:r w:rsidRPr="00D6757C">
        <w:rPr>
          <w:color w:val="365F91" w:themeColor="accent1" w:themeShade="BF"/>
          <w:sz w:val="22"/>
          <w:szCs w:val="22"/>
        </w:rPr>
        <w:t>- часть 4:</w:t>
      </w:r>
      <w:r w:rsidR="00AD5CF9" w:rsidRPr="00D6757C">
        <w:rPr>
          <w:color w:val="365F91" w:themeColor="accent1" w:themeShade="BF"/>
          <w:sz w:val="22"/>
          <w:szCs w:val="22"/>
        </w:rPr>
        <w:t xml:space="preserve"> </w:t>
      </w:r>
      <w:r w:rsidR="004D36D0" w:rsidRPr="00D6757C">
        <w:rPr>
          <w:sz w:val="22"/>
          <w:szCs w:val="22"/>
        </w:rPr>
        <w:t>Оказание услуг</w:t>
      </w:r>
      <w:r w:rsidR="001B1079" w:rsidRPr="00D6757C">
        <w:rPr>
          <w:sz w:val="22"/>
          <w:szCs w:val="22"/>
        </w:rPr>
        <w:t xml:space="preserve"> по комплексной уборке территорий,</w:t>
      </w:r>
      <w:r w:rsidR="00D722D0" w:rsidRPr="00D6757C">
        <w:rPr>
          <w:sz w:val="22"/>
          <w:szCs w:val="22"/>
        </w:rPr>
        <w:t xml:space="preserve"> </w:t>
      </w:r>
      <w:r w:rsidR="001B1079" w:rsidRPr="00D6757C">
        <w:rPr>
          <w:sz w:val="22"/>
          <w:szCs w:val="22"/>
        </w:rPr>
        <w:t>прилегающих к профилакторию «Полёт</w:t>
      </w:r>
      <w:r w:rsidR="00AD5CF9" w:rsidRPr="00D6757C">
        <w:rPr>
          <w:sz w:val="22"/>
          <w:szCs w:val="22"/>
        </w:rPr>
        <w:t>».</w:t>
      </w:r>
    </w:p>
    <w:p w14:paraId="3A30DEC9" w14:textId="08C9B6EB" w:rsidR="001B1079" w:rsidRPr="00D6757C" w:rsidRDefault="001B1079" w:rsidP="001B1079">
      <w:pPr>
        <w:tabs>
          <w:tab w:val="left" w:pos="567"/>
          <w:tab w:val="left" w:pos="709"/>
        </w:tabs>
        <w:spacing w:after="0" w:line="240" w:lineRule="atLeast"/>
        <w:ind w:firstLine="567"/>
        <w:rPr>
          <w:color w:val="000000" w:themeColor="text1"/>
          <w:sz w:val="22"/>
          <w:szCs w:val="22"/>
          <w:vertAlign w:val="superscript"/>
        </w:rPr>
      </w:pPr>
      <w:r w:rsidRPr="00D6757C">
        <w:rPr>
          <w:color w:val="365F91" w:themeColor="accent1" w:themeShade="BF"/>
          <w:sz w:val="22"/>
          <w:szCs w:val="22"/>
        </w:rPr>
        <w:t>-часть</w:t>
      </w:r>
      <w:r w:rsidR="00D722D0" w:rsidRPr="00D6757C">
        <w:rPr>
          <w:color w:val="365F91" w:themeColor="accent1" w:themeShade="BF"/>
          <w:sz w:val="22"/>
          <w:szCs w:val="22"/>
        </w:rPr>
        <w:t xml:space="preserve"> </w:t>
      </w:r>
      <w:r w:rsidRPr="00D6757C">
        <w:rPr>
          <w:color w:val="365F91" w:themeColor="accent1" w:themeShade="BF"/>
          <w:sz w:val="22"/>
          <w:szCs w:val="22"/>
        </w:rPr>
        <w:t>5:</w:t>
      </w:r>
      <w:r w:rsidRPr="00D6757C">
        <w:rPr>
          <w:color w:val="548DD4" w:themeColor="text2" w:themeTint="99"/>
          <w:sz w:val="22"/>
          <w:szCs w:val="22"/>
        </w:rPr>
        <w:t xml:space="preserve"> </w:t>
      </w:r>
      <w:r w:rsidR="004D36D0" w:rsidRPr="00D6757C">
        <w:rPr>
          <w:sz w:val="22"/>
          <w:szCs w:val="22"/>
        </w:rPr>
        <w:t xml:space="preserve">Оказание услуг </w:t>
      </w:r>
      <w:r w:rsidRPr="00D6757C">
        <w:rPr>
          <w:sz w:val="22"/>
          <w:szCs w:val="22"/>
        </w:rPr>
        <w:t>по комплексной уб</w:t>
      </w:r>
      <w:r w:rsidR="00D6655A" w:rsidRPr="00D6757C">
        <w:rPr>
          <w:sz w:val="22"/>
          <w:szCs w:val="22"/>
        </w:rPr>
        <w:t>орке гостиницы «Профилакторий №</w:t>
      </w:r>
      <w:r w:rsidRPr="00D6757C">
        <w:rPr>
          <w:sz w:val="22"/>
          <w:szCs w:val="22"/>
        </w:rPr>
        <w:t>2» и прилегающих территорий и помещений, расположенных в здании «База РСУ».</w:t>
      </w:r>
    </w:p>
    <w:p w14:paraId="7FDFA260" w14:textId="77777777" w:rsidR="00F814E5" w:rsidRPr="00D6757C" w:rsidRDefault="00F77B6C" w:rsidP="00020429">
      <w:pPr>
        <w:tabs>
          <w:tab w:val="left" w:pos="993"/>
        </w:tabs>
        <w:spacing w:after="0"/>
        <w:ind w:firstLine="567"/>
        <w:rPr>
          <w:sz w:val="22"/>
          <w:szCs w:val="22"/>
        </w:rPr>
      </w:pPr>
      <w:r w:rsidRPr="00D6757C">
        <w:rPr>
          <w:bCs/>
          <w:sz w:val="22"/>
          <w:szCs w:val="22"/>
        </w:rPr>
        <w:t>Объемы и т</w:t>
      </w:r>
      <w:r w:rsidR="00216EBE" w:rsidRPr="00D6757C">
        <w:rPr>
          <w:sz w:val="22"/>
          <w:szCs w:val="22"/>
        </w:rPr>
        <w:t>ехнические характеристики определены Документацией о закупке (раздел 3 «Техническое задание»).</w:t>
      </w:r>
    </w:p>
    <w:p w14:paraId="41654984" w14:textId="77777777" w:rsidR="00204EBD" w:rsidRPr="00D6757C" w:rsidRDefault="00204EBD" w:rsidP="00020429">
      <w:pPr>
        <w:tabs>
          <w:tab w:val="left" w:pos="993"/>
        </w:tabs>
        <w:spacing w:after="0"/>
        <w:ind w:firstLine="567"/>
        <w:rPr>
          <w:b/>
          <w:bCs/>
          <w:sz w:val="22"/>
          <w:szCs w:val="22"/>
        </w:rPr>
      </w:pPr>
    </w:p>
    <w:p w14:paraId="65C2248B" w14:textId="36EC3D87" w:rsidR="008A5920" w:rsidRPr="00D6757C" w:rsidRDefault="00216EBE" w:rsidP="00020429">
      <w:pPr>
        <w:spacing w:after="0" w:line="240" w:lineRule="atLeast"/>
        <w:ind w:firstLine="567"/>
        <w:rPr>
          <w:b/>
          <w:sz w:val="22"/>
          <w:szCs w:val="22"/>
        </w:rPr>
      </w:pPr>
      <w:r w:rsidRPr="00D6757C">
        <w:rPr>
          <w:rFonts w:eastAsia="Calibri"/>
          <w:sz w:val="22"/>
          <w:szCs w:val="22"/>
          <w:u w:val="single"/>
          <w:lang w:eastAsia="en-US"/>
        </w:rPr>
        <w:t>Место оказания услуг:</w:t>
      </w:r>
      <w:r w:rsidR="008A5920" w:rsidRPr="00D6757C">
        <w:rPr>
          <w:bCs/>
          <w:sz w:val="22"/>
          <w:szCs w:val="22"/>
        </w:rPr>
        <w:t xml:space="preserve"> </w:t>
      </w:r>
      <w:r w:rsidR="00245257" w:rsidRPr="00D6757C">
        <w:rPr>
          <w:b/>
          <w:sz w:val="22"/>
          <w:szCs w:val="22"/>
        </w:rPr>
        <w:t xml:space="preserve">Согласно </w:t>
      </w:r>
      <w:r w:rsidR="008A5920" w:rsidRPr="00D6757C">
        <w:rPr>
          <w:b/>
          <w:sz w:val="22"/>
          <w:szCs w:val="22"/>
        </w:rPr>
        <w:t>Техническому заданию</w:t>
      </w:r>
      <w:r w:rsidR="00537845" w:rsidRPr="00D6757C">
        <w:rPr>
          <w:b/>
          <w:sz w:val="22"/>
          <w:szCs w:val="22"/>
        </w:rPr>
        <w:t xml:space="preserve"> (раздел 3 Документации о закупке)</w:t>
      </w:r>
      <w:r w:rsidR="008A5920" w:rsidRPr="00D6757C">
        <w:rPr>
          <w:b/>
          <w:sz w:val="22"/>
          <w:szCs w:val="22"/>
        </w:rPr>
        <w:t>.</w:t>
      </w:r>
    </w:p>
    <w:p w14:paraId="6400CF4C" w14:textId="77777777" w:rsidR="00204EBD" w:rsidRPr="00D6757C" w:rsidRDefault="00204EBD" w:rsidP="00020429">
      <w:pPr>
        <w:spacing w:after="0" w:line="240" w:lineRule="atLeast"/>
        <w:ind w:firstLine="567"/>
        <w:rPr>
          <w:sz w:val="22"/>
          <w:szCs w:val="22"/>
          <w:u w:val="single"/>
        </w:rPr>
      </w:pPr>
    </w:p>
    <w:p w14:paraId="0E1D788B" w14:textId="4C2C5DF4" w:rsidR="008A5920" w:rsidRPr="00D6757C" w:rsidRDefault="008A5920" w:rsidP="008A5920">
      <w:pPr>
        <w:spacing w:after="0" w:line="240" w:lineRule="atLeast"/>
        <w:ind w:left="-142" w:firstLine="142"/>
        <w:rPr>
          <w:sz w:val="22"/>
          <w:szCs w:val="22"/>
        </w:rPr>
      </w:pPr>
      <w:r w:rsidRPr="00D6757C">
        <w:rPr>
          <w:bCs/>
          <w:sz w:val="22"/>
          <w:szCs w:val="22"/>
        </w:rPr>
        <w:t xml:space="preserve">          </w:t>
      </w:r>
      <w:r w:rsidRPr="00D6757C">
        <w:rPr>
          <w:bCs/>
          <w:sz w:val="22"/>
          <w:szCs w:val="22"/>
          <w:u w:val="single"/>
        </w:rPr>
        <w:t xml:space="preserve">Сроки </w:t>
      </w:r>
      <w:r w:rsidRPr="00D6757C">
        <w:rPr>
          <w:sz w:val="22"/>
          <w:szCs w:val="22"/>
          <w:u w:val="single"/>
        </w:rPr>
        <w:t>оказания услуг:</w:t>
      </w:r>
      <w:r w:rsidRPr="00D6757C">
        <w:rPr>
          <w:sz w:val="22"/>
          <w:szCs w:val="22"/>
        </w:rPr>
        <w:t xml:space="preserve"> с </w:t>
      </w:r>
      <w:r w:rsidR="00AB1B67" w:rsidRPr="00D6757C">
        <w:rPr>
          <w:b/>
          <w:sz w:val="22"/>
          <w:szCs w:val="22"/>
        </w:rPr>
        <w:t>01.01.202</w:t>
      </w:r>
      <w:r w:rsidR="00BA4139" w:rsidRPr="00D6757C">
        <w:rPr>
          <w:b/>
          <w:sz w:val="22"/>
          <w:szCs w:val="22"/>
        </w:rPr>
        <w:t>5</w:t>
      </w:r>
      <w:r w:rsidRPr="00D6757C">
        <w:rPr>
          <w:b/>
          <w:sz w:val="22"/>
          <w:szCs w:val="22"/>
        </w:rPr>
        <w:t xml:space="preserve"> по 31.</w:t>
      </w:r>
      <w:r w:rsidR="00BA4139" w:rsidRPr="00D6757C">
        <w:rPr>
          <w:b/>
          <w:sz w:val="22"/>
          <w:szCs w:val="22"/>
        </w:rPr>
        <w:t>03</w:t>
      </w:r>
      <w:r w:rsidRPr="00D6757C">
        <w:rPr>
          <w:b/>
          <w:sz w:val="22"/>
          <w:szCs w:val="22"/>
        </w:rPr>
        <w:t>.202</w:t>
      </w:r>
      <w:r w:rsidR="00BA4139" w:rsidRPr="00D6757C">
        <w:rPr>
          <w:b/>
          <w:sz w:val="22"/>
          <w:szCs w:val="22"/>
        </w:rPr>
        <w:t>6</w:t>
      </w:r>
      <w:r w:rsidRPr="00D6757C">
        <w:rPr>
          <w:sz w:val="22"/>
          <w:szCs w:val="22"/>
        </w:rPr>
        <w:t xml:space="preserve"> включительно.</w:t>
      </w:r>
    </w:p>
    <w:p w14:paraId="1BA62F7C" w14:textId="77777777" w:rsidR="003D727F" w:rsidRPr="00D6757C" w:rsidRDefault="008A5920" w:rsidP="008A5920">
      <w:pPr>
        <w:spacing w:after="0" w:line="240" w:lineRule="atLeast"/>
        <w:ind w:hanging="142"/>
        <w:rPr>
          <w:sz w:val="22"/>
          <w:szCs w:val="22"/>
          <w:u w:val="single"/>
        </w:rPr>
      </w:pPr>
      <w:r w:rsidRPr="00D6757C">
        <w:rPr>
          <w:sz w:val="22"/>
          <w:szCs w:val="22"/>
        </w:rPr>
        <w:lastRenderedPageBreak/>
        <w:t xml:space="preserve">              </w:t>
      </w:r>
    </w:p>
    <w:p w14:paraId="51786A5C" w14:textId="67AFC55B" w:rsidR="00DD5B57" w:rsidRPr="00D6757C" w:rsidRDefault="00797163" w:rsidP="00BD433D">
      <w:pPr>
        <w:tabs>
          <w:tab w:val="left" w:pos="0"/>
        </w:tabs>
        <w:spacing w:after="0"/>
        <w:ind w:firstLine="567"/>
        <w:rPr>
          <w:sz w:val="22"/>
          <w:szCs w:val="22"/>
        </w:rPr>
      </w:pPr>
      <w:r w:rsidRPr="00D6757C">
        <w:rPr>
          <w:b/>
          <w:sz w:val="22"/>
          <w:szCs w:val="22"/>
        </w:rPr>
        <w:t>Сведения о начальной (максимальной) цене договора</w:t>
      </w:r>
      <w:r w:rsidR="00B164FC" w:rsidRPr="00D6757C">
        <w:rPr>
          <w:b/>
          <w:sz w:val="22"/>
          <w:szCs w:val="22"/>
        </w:rPr>
        <w:t xml:space="preserve">: </w:t>
      </w:r>
      <w:r w:rsidR="00BA4139" w:rsidRPr="00D6757C">
        <w:rPr>
          <w:b/>
          <w:sz w:val="22"/>
          <w:szCs w:val="22"/>
        </w:rPr>
        <w:t>77 062 500,00</w:t>
      </w:r>
      <w:r w:rsidR="00496044" w:rsidRPr="00D6757C">
        <w:rPr>
          <w:b/>
          <w:sz w:val="22"/>
          <w:szCs w:val="22"/>
        </w:rPr>
        <w:t xml:space="preserve"> </w:t>
      </w:r>
      <w:r w:rsidR="0070395E" w:rsidRPr="00D6757C">
        <w:rPr>
          <w:sz w:val="22"/>
          <w:szCs w:val="22"/>
        </w:rPr>
        <w:t>(</w:t>
      </w:r>
      <w:r w:rsidR="00BA4139" w:rsidRPr="00D6757C">
        <w:rPr>
          <w:sz w:val="22"/>
          <w:szCs w:val="22"/>
        </w:rPr>
        <w:t xml:space="preserve">Семьдесят семь миллионов </w:t>
      </w:r>
      <w:r w:rsidR="00D67B5E" w:rsidRPr="00D6757C">
        <w:rPr>
          <w:sz w:val="22"/>
          <w:szCs w:val="22"/>
        </w:rPr>
        <w:t xml:space="preserve">шестьдесят две тысячи пятьсот </w:t>
      </w:r>
      <w:r w:rsidR="00BA4139" w:rsidRPr="00D6757C">
        <w:rPr>
          <w:sz w:val="22"/>
          <w:szCs w:val="22"/>
        </w:rPr>
        <w:t>рублей 00 копеек</w:t>
      </w:r>
      <w:r w:rsidR="00243B22" w:rsidRPr="00D6757C">
        <w:rPr>
          <w:sz w:val="22"/>
          <w:szCs w:val="22"/>
        </w:rPr>
        <w:t>)</w:t>
      </w:r>
      <w:r w:rsidR="00EA1C88" w:rsidRPr="00D6757C">
        <w:rPr>
          <w:sz w:val="22"/>
          <w:szCs w:val="22"/>
        </w:rPr>
        <w:t xml:space="preserve"> без</w:t>
      </w:r>
      <w:r w:rsidR="00A02D74" w:rsidRPr="00D6757C">
        <w:rPr>
          <w:sz w:val="22"/>
          <w:szCs w:val="22"/>
        </w:rPr>
        <w:t xml:space="preserve"> </w:t>
      </w:r>
      <w:r w:rsidR="00EB3782" w:rsidRPr="00D6757C">
        <w:rPr>
          <w:sz w:val="22"/>
          <w:szCs w:val="22"/>
        </w:rPr>
        <w:t>учет</w:t>
      </w:r>
      <w:r w:rsidR="00EA1C88" w:rsidRPr="00D6757C">
        <w:rPr>
          <w:sz w:val="22"/>
          <w:szCs w:val="22"/>
        </w:rPr>
        <w:t>а НДС. НДС оплачивается в соответствии с действующим законодательством РФ</w:t>
      </w:r>
      <w:r w:rsidR="00EB3782" w:rsidRPr="00D6757C">
        <w:rPr>
          <w:sz w:val="22"/>
          <w:szCs w:val="22"/>
        </w:rPr>
        <w:t>.</w:t>
      </w:r>
    </w:p>
    <w:p w14:paraId="13951BBF" w14:textId="77777777" w:rsidR="00C40DF6" w:rsidRPr="00D6757C" w:rsidRDefault="00BD0ED0" w:rsidP="00BD0ED0">
      <w:pPr>
        <w:spacing w:after="0"/>
        <w:ind w:firstLine="555"/>
        <w:rPr>
          <w:sz w:val="22"/>
          <w:szCs w:val="22"/>
        </w:rPr>
      </w:pPr>
      <w:r w:rsidRPr="00D6757C">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5A563D6F" w14:textId="77777777" w:rsidR="00020429" w:rsidRPr="00D6757C" w:rsidRDefault="00020429" w:rsidP="00BD0ED0">
      <w:pPr>
        <w:spacing w:after="0"/>
        <w:ind w:firstLine="555"/>
        <w:rPr>
          <w:sz w:val="22"/>
          <w:szCs w:val="22"/>
        </w:rPr>
      </w:pPr>
    </w:p>
    <w:p w14:paraId="397FBD5E" w14:textId="77777777" w:rsidR="00573F5A" w:rsidRPr="00D6757C" w:rsidRDefault="00C90F4F" w:rsidP="00BD433D">
      <w:pPr>
        <w:tabs>
          <w:tab w:val="left" w:pos="0"/>
        </w:tabs>
        <w:spacing w:after="0"/>
        <w:ind w:firstLine="567"/>
        <w:rPr>
          <w:sz w:val="22"/>
          <w:szCs w:val="22"/>
        </w:rPr>
      </w:pPr>
      <w:r w:rsidRPr="00D6757C">
        <w:rPr>
          <w:b/>
          <w:sz w:val="22"/>
          <w:szCs w:val="22"/>
        </w:rPr>
        <w:t xml:space="preserve">Срок, место и порядок предоставления Документации о закупке: </w:t>
      </w:r>
      <w:r w:rsidRPr="00D6757C">
        <w:rPr>
          <w:sz w:val="22"/>
          <w:szCs w:val="22"/>
        </w:rPr>
        <w:t xml:space="preserve">размещена </w:t>
      </w:r>
      <w:r w:rsidR="00CA5CFA" w:rsidRPr="00D6757C">
        <w:rPr>
          <w:sz w:val="22"/>
          <w:szCs w:val="22"/>
        </w:rPr>
        <w:t xml:space="preserve">в открытом доступе </w:t>
      </w:r>
      <w:r w:rsidR="001E0F1B" w:rsidRPr="00D6757C">
        <w:rPr>
          <w:sz w:val="22"/>
          <w:szCs w:val="22"/>
        </w:rPr>
        <w:t xml:space="preserve">в Единой информационной системе </w:t>
      </w:r>
      <w:hyperlink r:id="rId13" w:history="1">
        <w:r w:rsidRPr="00D6757C">
          <w:rPr>
            <w:rStyle w:val="a9"/>
            <w:color w:val="auto"/>
            <w:sz w:val="22"/>
            <w:szCs w:val="22"/>
            <w:u w:val="none"/>
          </w:rPr>
          <w:t>www.</w:t>
        </w:r>
        <w:r w:rsidRPr="00D6757C">
          <w:rPr>
            <w:rStyle w:val="a9"/>
            <w:color w:val="auto"/>
            <w:sz w:val="22"/>
            <w:szCs w:val="22"/>
            <w:u w:val="none"/>
            <w:lang w:val="en-US"/>
          </w:rPr>
          <w:t>zakupki</w:t>
        </w:r>
        <w:r w:rsidRPr="00D6757C">
          <w:rPr>
            <w:rStyle w:val="a9"/>
            <w:color w:val="auto"/>
            <w:sz w:val="22"/>
            <w:szCs w:val="22"/>
            <w:u w:val="none"/>
          </w:rPr>
          <w:t>.</w:t>
        </w:r>
        <w:r w:rsidRPr="00D6757C">
          <w:rPr>
            <w:rStyle w:val="a9"/>
            <w:color w:val="auto"/>
            <w:sz w:val="22"/>
            <w:szCs w:val="22"/>
            <w:u w:val="none"/>
            <w:lang w:val="en-US"/>
          </w:rPr>
          <w:t>gov</w:t>
        </w:r>
        <w:r w:rsidRPr="00D6757C">
          <w:rPr>
            <w:rStyle w:val="a9"/>
            <w:color w:val="auto"/>
            <w:sz w:val="22"/>
            <w:szCs w:val="22"/>
            <w:u w:val="none"/>
          </w:rPr>
          <w:t>.ru</w:t>
        </w:r>
      </w:hyperlink>
      <w:r w:rsidRPr="00D6757C">
        <w:rPr>
          <w:sz w:val="22"/>
          <w:szCs w:val="22"/>
        </w:rPr>
        <w:t xml:space="preserve">, сайте электронной торговой площадки </w:t>
      </w:r>
      <w:hyperlink r:id="rId14" w:history="1">
        <w:r w:rsidR="00983D47" w:rsidRPr="00D6757C">
          <w:rPr>
            <w:rStyle w:val="a9"/>
            <w:color w:val="auto"/>
            <w:sz w:val="22"/>
            <w:szCs w:val="22"/>
            <w:u w:val="none"/>
          </w:rPr>
          <w:t>www.</w:t>
        </w:r>
        <w:r w:rsidR="00983D47" w:rsidRPr="00D6757C">
          <w:rPr>
            <w:rStyle w:val="a9"/>
            <w:color w:val="auto"/>
            <w:sz w:val="22"/>
            <w:szCs w:val="22"/>
            <w:u w:val="none"/>
            <w:lang w:val="en-US"/>
          </w:rPr>
          <w:t>roseltorg</w:t>
        </w:r>
        <w:r w:rsidR="00983D47" w:rsidRPr="00D6757C">
          <w:rPr>
            <w:rStyle w:val="a9"/>
            <w:color w:val="auto"/>
            <w:sz w:val="22"/>
            <w:szCs w:val="22"/>
            <w:u w:val="none"/>
          </w:rPr>
          <w:t>.</w:t>
        </w:r>
        <w:r w:rsidR="00983D47" w:rsidRPr="00D6757C">
          <w:rPr>
            <w:rStyle w:val="a9"/>
            <w:color w:val="auto"/>
            <w:sz w:val="22"/>
            <w:szCs w:val="22"/>
            <w:u w:val="none"/>
            <w:lang w:val="en-US"/>
          </w:rPr>
          <w:t>ru</w:t>
        </w:r>
      </w:hyperlink>
      <w:r w:rsidR="00983D47" w:rsidRPr="00D6757C">
        <w:rPr>
          <w:sz w:val="22"/>
          <w:szCs w:val="22"/>
        </w:rPr>
        <w:t xml:space="preserve"> и на сайте Заказчика (информационно) </w:t>
      </w:r>
      <w:hyperlink r:id="rId15" w:history="1">
        <w:r w:rsidR="00983D47" w:rsidRPr="00D6757C">
          <w:rPr>
            <w:sz w:val="22"/>
            <w:szCs w:val="22"/>
          </w:rPr>
          <w:t>www.airport-surgut.ru</w:t>
        </w:r>
      </w:hyperlink>
      <w:r w:rsidR="00983D47" w:rsidRPr="00D6757C">
        <w:rPr>
          <w:sz w:val="22"/>
          <w:szCs w:val="22"/>
        </w:rPr>
        <w:t xml:space="preserve"> для всеобщего ознакомления</w:t>
      </w:r>
      <w:r w:rsidR="00922417" w:rsidRPr="00D6757C">
        <w:rPr>
          <w:sz w:val="22"/>
          <w:szCs w:val="22"/>
        </w:rPr>
        <w:t>.</w:t>
      </w:r>
    </w:p>
    <w:p w14:paraId="74908428" w14:textId="77777777" w:rsidR="00303813" w:rsidRPr="00D6757C" w:rsidRDefault="00C90F4F">
      <w:pPr>
        <w:spacing w:after="0"/>
        <w:ind w:firstLine="567"/>
        <w:rPr>
          <w:sz w:val="22"/>
          <w:szCs w:val="22"/>
        </w:rPr>
      </w:pPr>
      <w:r w:rsidRPr="00D6757C">
        <w:rPr>
          <w:b/>
          <w:sz w:val="22"/>
          <w:szCs w:val="22"/>
        </w:rPr>
        <w:t>Размер, порядок и сроки внесения платы, взимаемой Заказчиком за предоставление документации:</w:t>
      </w:r>
      <w:r w:rsidR="00184181" w:rsidRPr="00D6757C">
        <w:rPr>
          <w:sz w:val="22"/>
          <w:szCs w:val="22"/>
        </w:rPr>
        <w:t xml:space="preserve"> не предусмотрены.</w:t>
      </w:r>
    </w:p>
    <w:p w14:paraId="672AD788" w14:textId="77777777" w:rsidR="00042C66" w:rsidRPr="00D6757C" w:rsidRDefault="00042C66" w:rsidP="00303813">
      <w:pPr>
        <w:spacing w:after="0"/>
        <w:rPr>
          <w:sz w:val="22"/>
          <w:szCs w:val="22"/>
        </w:rPr>
      </w:pPr>
    </w:p>
    <w:p w14:paraId="719B76E9" w14:textId="77777777" w:rsidR="009870F1" w:rsidRPr="00D6757C" w:rsidRDefault="00515449" w:rsidP="00B82529">
      <w:pPr>
        <w:spacing w:after="0"/>
        <w:ind w:firstLine="567"/>
        <w:rPr>
          <w:b/>
          <w:sz w:val="22"/>
          <w:szCs w:val="22"/>
        </w:rPr>
      </w:pPr>
      <w:r w:rsidRPr="00D6757C">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982"/>
      </w:tblGrid>
      <w:tr w:rsidR="00216EBE" w:rsidRPr="00D6757C" w14:paraId="11827B0E" w14:textId="77777777" w:rsidTr="00204EBD">
        <w:tc>
          <w:tcPr>
            <w:tcW w:w="3828" w:type="dxa"/>
            <w:tcBorders>
              <w:top w:val="single" w:sz="4" w:space="0" w:color="000000"/>
              <w:left w:val="single" w:sz="4" w:space="0" w:color="000000"/>
              <w:bottom w:val="single" w:sz="4" w:space="0" w:color="000000"/>
              <w:right w:val="single" w:sz="4" w:space="0" w:color="000000"/>
            </w:tcBorders>
            <w:vAlign w:val="center"/>
            <w:hideMark/>
          </w:tcPr>
          <w:p w14:paraId="742DC82B" w14:textId="77777777" w:rsidR="00216EBE" w:rsidRPr="00D6757C" w:rsidRDefault="00216EBE" w:rsidP="0054424A">
            <w:pPr>
              <w:spacing w:after="0"/>
              <w:rPr>
                <w:sz w:val="22"/>
                <w:szCs w:val="22"/>
              </w:rPr>
            </w:pPr>
            <w:r w:rsidRPr="00D6757C">
              <w:rPr>
                <w:sz w:val="22"/>
                <w:szCs w:val="22"/>
              </w:rPr>
              <w:t>Место подачи заявок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hideMark/>
          </w:tcPr>
          <w:p w14:paraId="1B651FD2" w14:textId="48E9EA65" w:rsidR="00216EBE" w:rsidRPr="00D6757C" w:rsidRDefault="00216EBE" w:rsidP="0054424A">
            <w:pPr>
              <w:spacing w:after="0"/>
              <w:rPr>
                <w:sz w:val="22"/>
                <w:szCs w:val="22"/>
              </w:rPr>
            </w:pPr>
            <w:r w:rsidRPr="00D6757C">
              <w:rPr>
                <w:sz w:val="22"/>
                <w:szCs w:val="22"/>
              </w:rPr>
              <w:t xml:space="preserve">Сайт электронной торговой площадки: </w:t>
            </w:r>
            <w:r w:rsidR="00E1689F" w:rsidRPr="00D6757C">
              <w:rPr>
                <w:color w:val="2420D0"/>
                <w:sz w:val="22"/>
                <w:szCs w:val="22"/>
                <w:lang w:val="en-US"/>
              </w:rPr>
              <w:t>www</w:t>
            </w:r>
            <w:r w:rsidR="00E1689F" w:rsidRPr="00D6757C">
              <w:rPr>
                <w:color w:val="2420D0"/>
                <w:sz w:val="22"/>
                <w:szCs w:val="22"/>
              </w:rPr>
              <w:t>.</w:t>
            </w:r>
            <w:hyperlink r:id="rId16"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w:t>
            </w:r>
          </w:p>
        </w:tc>
      </w:tr>
      <w:tr w:rsidR="00216EBE" w:rsidRPr="00D6757C" w14:paraId="2CB1E6AF" w14:textId="77777777" w:rsidTr="00204EBD">
        <w:tc>
          <w:tcPr>
            <w:tcW w:w="3828" w:type="dxa"/>
            <w:tcBorders>
              <w:top w:val="single" w:sz="4" w:space="0" w:color="000000"/>
              <w:left w:val="single" w:sz="4" w:space="0" w:color="000000"/>
              <w:bottom w:val="single" w:sz="4" w:space="0" w:color="000000"/>
              <w:right w:val="single" w:sz="4" w:space="0" w:color="000000"/>
            </w:tcBorders>
            <w:vAlign w:val="center"/>
          </w:tcPr>
          <w:p w14:paraId="55B791AA" w14:textId="77777777" w:rsidR="00216EBE" w:rsidRPr="00D6757C" w:rsidRDefault="00216EBE" w:rsidP="0054424A">
            <w:pPr>
              <w:spacing w:after="0"/>
              <w:rPr>
                <w:sz w:val="22"/>
                <w:szCs w:val="22"/>
              </w:rPr>
            </w:pPr>
            <w:r w:rsidRPr="00D6757C">
              <w:rPr>
                <w:sz w:val="22"/>
                <w:szCs w:val="22"/>
              </w:rPr>
              <w:t>Дата начала подачи заявок (</w:t>
            </w:r>
            <w:r w:rsidRPr="00D6757C">
              <w:rPr>
                <w:b/>
                <w:sz w:val="22"/>
                <w:szCs w:val="22"/>
              </w:rPr>
              <w:t>первых и вторых частей и ценового предложения)</w:t>
            </w:r>
            <w:r w:rsidRPr="00D6757C">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14:paraId="7E5C0ED4" w14:textId="7505DBDF" w:rsidR="00216EBE" w:rsidRPr="00D6757C" w:rsidRDefault="00F66272" w:rsidP="0054424A">
            <w:pPr>
              <w:spacing w:after="0"/>
              <w:rPr>
                <w:b/>
                <w:sz w:val="22"/>
                <w:szCs w:val="22"/>
              </w:rPr>
            </w:pPr>
            <w:r>
              <w:rPr>
                <w:b/>
                <w:sz w:val="22"/>
                <w:szCs w:val="22"/>
              </w:rPr>
              <w:t>18</w:t>
            </w:r>
            <w:r w:rsidR="00E1689F" w:rsidRPr="00D6757C">
              <w:rPr>
                <w:b/>
                <w:sz w:val="22"/>
                <w:szCs w:val="22"/>
              </w:rPr>
              <w:t>.10.2024</w:t>
            </w:r>
          </w:p>
        </w:tc>
      </w:tr>
      <w:tr w:rsidR="00216EBE" w:rsidRPr="00D6757C" w14:paraId="70AE32B7" w14:textId="77777777" w:rsidTr="00204EBD">
        <w:tc>
          <w:tcPr>
            <w:tcW w:w="3828" w:type="dxa"/>
            <w:tcBorders>
              <w:top w:val="single" w:sz="4" w:space="0" w:color="000000"/>
              <w:left w:val="single" w:sz="4" w:space="0" w:color="000000"/>
              <w:bottom w:val="single" w:sz="4" w:space="0" w:color="000000"/>
              <w:right w:val="single" w:sz="4" w:space="0" w:color="000000"/>
            </w:tcBorders>
            <w:vAlign w:val="center"/>
          </w:tcPr>
          <w:p w14:paraId="3FEB913B" w14:textId="77777777" w:rsidR="00216EBE" w:rsidRPr="00D6757C" w:rsidRDefault="00216EBE" w:rsidP="0054424A">
            <w:pPr>
              <w:spacing w:after="0"/>
              <w:rPr>
                <w:sz w:val="22"/>
                <w:szCs w:val="22"/>
              </w:rPr>
            </w:pPr>
            <w:r w:rsidRPr="00D6757C">
              <w:rPr>
                <w:sz w:val="22"/>
                <w:szCs w:val="22"/>
              </w:rPr>
              <w:t xml:space="preserve">Дата и время окончания срока подачи заявок </w:t>
            </w:r>
            <w:r w:rsidRPr="00D6757C">
              <w:rPr>
                <w:b/>
                <w:sz w:val="22"/>
                <w:szCs w:val="22"/>
              </w:rPr>
              <w:t>(первых и вторых частей</w:t>
            </w:r>
            <w:r w:rsidRPr="00D6757C">
              <w:rPr>
                <w:sz w:val="22"/>
                <w:szCs w:val="22"/>
              </w:rPr>
              <w:t xml:space="preserve"> </w:t>
            </w:r>
            <w:r w:rsidRPr="00D6757C">
              <w:rPr>
                <w:b/>
                <w:sz w:val="22"/>
                <w:szCs w:val="22"/>
              </w:rPr>
              <w:t>и ценового предложения)</w:t>
            </w:r>
            <w:r w:rsidRPr="00D6757C">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14:paraId="4B2F4D1D" w14:textId="790A7711" w:rsidR="00216EBE" w:rsidRPr="00D6757C" w:rsidRDefault="00216EBE" w:rsidP="00204EBD">
            <w:pPr>
              <w:spacing w:after="0"/>
              <w:rPr>
                <w:b/>
                <w:sz w:val="22"/>
                <w:szCs w:val="22"/>
              </w:rPr>
            </w:pPr>
            <w:r w:rsidRPr="00D6757C">
              <w:rPr>
                <w:b/>
                <w:sz w:val="22"/>
                <w:szCs w:val="22"/>
              </w:rPr>
              <w:t xml:space="preserve">в </w:t>
            </w:r>
            <w:r w:rsidR="00AB1B67" w:rsidRPr="00D6757C">
              <w:rPr>
                <w:b/>
                <w:sz w:val="22"/>
                <w:szCs w:val="22"/>
              </w:rPr>
              <w:t xml:space="preserve">08 ч. 00 мин. (время местное) </w:t>
            </w:r>
            <w:r w:rsidR="00F35217" w:rsidRPr="00D6757C">
              <w:rPr>
                <w:b/>
                <w:sz w:val="22"/>
                <w:szCs w:val="22"/>
              </w:rPr>
              <w:t>0</w:t>
            </w:r>
            <w:r w:rsidR="00F66272">
              <w:rPr>
                <w:b/>
                <w:sz w:val="22"/>
                <w:szCs w:val="22"/>
              </w:rPr>
              <w:t>5</w:t>
            </w:r>
            <w:r w:rsidR="00BC1F1C" w:rsidRPr="00D6757C">
              <w:rPr>
                <w:b/>
                <w:sz w:val="22"/>
                <w:szCs w:val="22"/>
              </w:rPr>
              <w:t>.</w:t>
            </w:r>
            <w:r w:rsidR="00E1689F" w:rsidRPr="00D6757C">
              <w:rPr>
                <w:b/>
                <w:sz w:val="22"/>
                <w:szCs w:val="22"/>
              </w:rPr>
              <w:t>1</w:t>
            </w:r>
            <w:r w:rsidR="00F35217" w:rsidRPr="00D6757C">
              <w:rPr>
                <w:b/>
                <w:sz w:val="22"/>
                <w:szCs w:val="22"/>
              </w:rPr>
              <w:t>7</w:t>
            </w:r>
            <w:r w:rsidR="00245257" w:rsidRPr="00D6757C">
              <w:rPr>
                <w:b/>
                <w:sz w:val="22"/>
                <w:szCs w:val="22"/>
              </w:rPr>
              <w:t>.202</w:t>
            </w:r>
            <w:r w:rsidR="00E1689F" w:rsidRPr="00D6757C">
              <w:rPr>
                <w:b/>
                <w:sz w:val="22"/>
                <w:szCs w:val="22"/>
              </w:rPr>
              <w:t>4</w:t>
            </w:r>
          </w:p>
        </w:tc>
      </w:tr>
      <w:tr w:rsidR="00216EBE" w:rsidRPr="00D6757C" w14:paraId="582F0488" w14:textId="77777777" w:rsidTr="00204EBD">
        <w:trPr>
          <w:trHeight w:val="345"/>
        </w:trPr>
        <w:tc>
          <w:tcPr>
            <w:tcW w:w="9810" w:type="dxa"/>
            <w:gridSpan w:val="2"/>
            <w:tcBorders>
              <w:top w:val="single" w:sz="4" w:space="0" w:color="000000"/>
              <w:left w:val="single" w:sz="4" w:space="0" w:color="000000"/>
              <w:bottom w:val="single" w:sz="4" w:space="0" w:color="000000"/>
              <w:right w:val="single" w:sz="4" w:space="0" w:color="000000"/>
            </w:tcBorders>
            <w:vAlign w:val="center"/>
          </w:tcPr>
          <w:p w14:paraId="65DC86DF" w14:textId="77777777" w:rsidR="00216EBE" w:rsidRPr="00D6757C" w:rsidRDefault="00216EBE" w:rsidP="0054424A">
            <w:pPr>
              <w:spacing w:after="0"/>
              <w:jc w:val="center"/>
              <w:rPr>
                <w:b/>
                <w:sz w:val="22"/>
                <w:szCs w:val="22"/>
              </w:rPr>
            </w:pPr>
            <w:r w:rsidRPr="00D6757C">
              <w:rPr>
                <w:b/>
                <w:sz w:val="22"/>
                <w:szCs w:val="22"/>
              </w:rPr>
              <w:t>Рассмотрение первых частей заявок</w:t>
            </w:r>
          </w:p>
        </w:tc>
      </w:tr>
      <w:tr w:rsidR="00216EBE" w:rsidRPr="00D6757C" w14:paraId="28DA39B6" w14:textId="77777777"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14:paraId="1ECDC859" w14:textId="77777777" w:rsidR="00216EBE" w:rsidRPr="00D6757C" w:rsidRDefault="00216EBE" w:rsidP="0054424A">
            <w:pPr>
              <w:spacing w:after="0"/>
              <w:rPr>
                <w:sz w:val="22"/>
                <w:szCs w:val="22"/>
              </w:rPr>
            </w:pPr>
            <w:r w:rsidRPr="00D6757C">
              <w:rPr>
                <w:sz w:val="22"/>
                <w:szCs w:val="22"/>
              </w:rPr>
              <w:t xml:space="preserve">Дата и время открытия </w:t>
            </w:r>
            <w:r w:rsidRPr="00D6757C">
              <w:rPr>
                <w:b/>
                <w:sz w:val="22"/>
                <w:szCs w:val="22"/>
              </w:rPr>
              <w:t xml:space="preserve">доступа к первым частям заявок, </w:t>
            </w:r>
            <w:r w:rsidRPr="00D6757C">
              <w:rPr>
                <w:sz w:val="22"/>
                <w:szCs w:val="22"/>
              </w:rPr>
              <w:t xml:space="preserve">поданным в форме электронных документов </w:t>
            </w:r>
          </w:p>
        </w:tc>
        <w:tc>
          <w:tcPr>
            <w:tcW w:w="5982" w:type="dxa"/>
            <w:tcBorders>
              <w:top w:val="single" w:sz="4" w:space="0" w:color="000000"/>
              <w:left w:val="single" w:sz="4" w:space="0" w:color="000000"/>
              <w:bottom w:val="single" w:sz="4" w:space="0" w:color="000000"/>
              <w:right w:val="single" w:sz="4" w:space="0" w:color="000000"/>
            </w:tcBorders>
            <w:vAlign w:val="center"/>
          </w:tcPr>
          <w:p w14:paraId="578BCA3C" w14:textId="475FCB3B" w:rsidR="00216EBE" w:rsidRPr="00D6757C" w:rsidRDefault="00216EBE" w:rsidP="0054424A">
            <w:pPr>
              <w:spacing w:after="0"/>
              <w:rPr>
                <w:b/>
                <w:sz w:val="22"/>
                <w:szCs w:val="22"/>
              </w:rPr>
            </w:pPr>
            <w:r w:rsidRPr="00D6757C">
              <w:rPr>
                <w:b/>
                <w:sz w:val="22"/>
                <w:szCs w:val="22"/>
              </w:rPr>
              <w:t xml:space="preserve">в </w:t>
            </w:r>
            <w:r w:rsidR="00AC1891" w:rsidRPr="00D6757C">
              <w:rPr>
                <w:b/>
                <w:sz w:val="22"/>
                <w:szCs w:val="22"/>
              </w:rPr>
              <w:t xml:space="preserve">08 ч. 05 мин. (время </w:t>
            </w:r>
            <w:r w:rsidR="00AB1B67" w:rsidRPr="00D6757C">
              <w:rPr>
                <w:b/>
                <w:sz w:val="22"/>
                <w:szCs w:val="22"/>
              </w:rPr>
              <w:t xml:space="preserve">местное) </w:t>
            </w:r>
            <w:r w:rsidR="00F35217" w:rsidRPr="00D6757C">
              <w:rPr>
                <w:b/>
                <w:sz w:val="22"/>
                <w:szCs w:val="22"/>
              </w:rPr>
              <w:t>0</w:t>
            </w:r>
            <w:r w:rsidR="00F66272">
              <w:rPr>
                <w:b/>
                <w:sz w:val="22"/>
                <w:szCs w:val="22"/>
              </w:rPr>
              <w:t>5</w:t>
            </w:r>
            <w:r w:rsidR="00E1689F" w:rsidRPr="00D6757C">
              <w:rPr>
                <w:b/>
                <w:sz w:val="22"/>
                <w:szCs w:val="22"/>
              </w:rPr>
              <w:t>.1</w:t>
            </w:r>
            <w:r w:rsidR="00F35217" w:rsidRPr="00D6757C">
              <w:rPr>
                <w:b/>
                <w:sz w:val="22"/>
                <w:szCs w:val="22"/>
              </w:rPr>
              <w:t>1</w:t>
            </w:r>
            <w:r w:rsidR="00E1689F" w:rsidRPr="00D6757C">
              <w:rPr>
                <w:b/>
                <w:sz w:val="22"/>
                <w:szCs w:val="22"/>
              </w:rPr>
              <w:t>.2024</w:t>
            </w:r>
          </w:p>
        </w:tc>
      </w:tr>
      <w:tr w:rsidR="00216EBE" w:rsidRPr="00D6757C" w14:paraId="481D03FD" w14:textId="77777777"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14:paraId="56E4D3C2" w14:textId="77777777" w:rsidR="00216EBE" w:rsidRPr="00D6757C" w:rsidRDefault="00216EBE" w:rsidP="0054424A">
            <w:pPr>
              <w:spacing w:after="0"/>
              <w:rPr>
                <w:sz w:val="22"/>
                <w:szCs w:val="22"/>
              </w:rPr>
            </w:pPr>
            <w:r w:rsidRPr="00D6757C">
              <w:rPr>
                <w:sz w:val="22"/>
                <w:szCs w:val="22"/>
              </w:rPr>
              <w:t xml:space="preserve">Срок опубликования протокола решения комиссия по рассмотрению первых частей заявок </w:t>
            </w:r>
          </w:p>
        </w:tc>
        <w:tc>
          <w:tcPr>
            <w:tcW w:w="5982" w:type="dxa"/>
            <w:tcBorders>
              <w:top w:val="single" w:sz="4" w:space="0" w:color="000000"/>
              <w:left w:val="single" w:sz="4" w:space="0" w:color="000000"/>
              <w:bottom w:val="single" w:sz="4" w:space="0" w:color="000000"/>
              <w:right w:val="single" w:sz="4" w:space="0" w:color="000000"/>
            </w:tcBorders>
            <w:vAlign w:val="center"/>
          </w:tcPr>
          <w:p w14:paraId="239C8EBF" w14:textId="77777777" w:rsidR="00216EBE" w:rsidRPr="00D6757C" w:rsidRDefault="00216EBE" w:rsidP="0054424A">
            <w:pPr>
              <w:spacing w:after="0"/>
              <w:rPr>
                <w:sz w:val="22"/>
                <w:szCs w:val="22"/>
              </w:rPr>
            </w:pPr>
            <w:r w:rsidRPr="00D6757C">
              <w:rPr>
                <w:sz w:val="22"/>
                <w:szCs w:val="22"/>
              </w:rPr>
              <w:t>Протокол размещается Заказчиком не позднее чем через три дня со дня подписания протокола</w:t>
            </w:r>
          </w:p>
        </w:tc>
      </w:tr>
      <w:tr w:rsidR="00216EBE" w:rsidRPr="00D6757C" w14:paraId="49E747D0" w14:textId="77777777" w:rsidTr="00204EBD">
        <w:trPr>
          <w:trHeight w:val="302"/>
        </w:trPr>
        <w:tc>
          <w:tcPr>
            <w:tcW w:w="9810" w:type="dxa"/>
            <w:gridSpan w:val="2"/>
            <w:tcBorders>
              <w:top w:val="single" w:sz="4" w:space="0" w:color="000000"/>
              <w:left w:val="single" w:sz="4" w:space="0" w:color="000000"/>
              <w:bottom w:val="single" w:sz="4" w:space="0" w:color="000000"/>
              <w:right w:val="single" w:sz="4" w:space="0" w:color="000000"/>
            </w:tcBorders>
            <w:vAlign w:val="center"/>
          </w:tcPr>
          <w:p w14:paraId="1C2EC925" w14:textId="77777777" w:rsidR="00216EBE" w:rsidRPr="00D6757C" w:rsidRDefault="00216EBE" w:rsidP="0054424A">
            <w:pPr>
              <w:spacing w:after="0"/>
              <w:jc w:val="center"/>
              <w:rPr>
                <w:b/>
                <w:sz w:val="22"/>
                <w:szCs w:val="22"/>
              </w:rPr>
            </w:pPr>
            <w:r w:rsidRPr="00D6757C">
              <w:rPr>
                <w:b/>
                <w:sz w:val="22"/>
                <w:szCs w:val="22"/>
              </w:rPr>
              <w:t>Рассмотрение вторых частей заявок, предложения участника закупки о цене договора, подведение итогов закупки.</w:t>
            </w:r>
            <w:r w:rsidRPr="00D6757C">
              <w:rPr>
                <w:sz w:val="22"/>
                <w:szCs w:val="22"/>
              </w:rPr>
              <w:t xml:space="preserve"> </w:t>
            </w:r>
          </w:p>
        </w:tc>
      </w:tr>
      <w:tr w:rsidR="00216EBE" w:rsidRPr="00D6757C" w14:paraId="1EF271BC" w14:textId="77777777"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14:paraId="48BAD951" w14:textId="77777777" w:rsidR="00216EBE" w:rsidRPr="00D6757C" w:rsidRDefault="00216EBE" w:rsidP="0054424A">
            <w:pPr>
              <w:spacing w:after="0"/>
              <w:rPr>
                <w:sz w:val="22"/>
                <w:szCs w:val="22"/>
              </w:rPr>
            </w:pPr>
            <w:r w:rsidRPr="00D6757C">
              <w:rPr>
                <w:sz w:val="22"/>
                <w:szCs w:val="22"/>
              </w:rPr>
              <w:t xml:space="preserve">Дата и время открытия доступа </w:t>
            </w:r>
            <w:r w:rsidRPr="00D6757C">
              <w:rPr>
                <w:b/>
                <w:sz w:val="22"/>
                <w:szCs w:val="22"/>
              </w:rPr>
              <w:t>ко вторым частям заявок,</w:t>
            </w:r>
            <w:r w:rsidRPr="00D6757C">
              <w:rPr>
                <w:sz w:val="22"/>
                <w:szCs w:val="22"/>
              </w:rPr>
              <w:t xml:space="preserve"> поданным в форме электронных документов и ценовому предложению</w:t>
            </w:r>
          </w:p>
        </w:tc>
        <w:tc>
          <w:tcPr>
            <w:tcW w:w="5982" w:type="dxa"/>
            <w:tcBorders>
              <w:top w:val="single" w:sz="4" w:space="0" w:color="000000"/>
              <w:left w:val="single" w:sz="4" w:space="0" w:color="000000"/>
              <w:bottom w:val="single" w:sz="4" w:space="0" w:color="000000"/>
              <w:right w:val="single" w:sz="4" w:space="0" w:color="000000"/>
            </w:tcBorders>
            <w:vAlign w:val="center"/>
          </w:tcPr>
          <w:p w14:paraId="432FE1B3" w14:textId="1A11581F" w:rsidR="00216EBE" w:rsidRPr="00D6757C" w:rsidRDefault="00216EBE" w:rsidP="00BA09F1">
            <w:pPr>
              <w:spacing w:after="0"/>
              <w:rPr>
                <w:sz w:val="22"/>
                <w:szCs w:val="22"/>
                <w:lang w:val="en-US"/>
              </w:rPr>
            </w:pPr>
            <w:r w:rsidRPr="00D6757C">
              <w:rPr>
                <w:sz w:val="22"/>
                <w:szCs w:val="22"/>
              </w:rPr>
              <w:t xml:space="preserve">С момента опубликования в Единой информационной системе протокола рассмотрения первых частей заявок, но не позднее </w:t>
            </w:r>
            <w:r w:rsidR="00AC1891" w:rsidRPr="00D6757C">
              <w:rPr>
                <w:b/>
                <w:sz w:val="22"/>
                <w:szCs w:val="22"/>
              </w:rPr>
              <w:t xml:space="preserve">08 ч. 05 мин. (время местное) </w:t>
            </w:r>
            <w:r w:rsidR="00F66272">
              <w:rPr>
                <w:b/>
                <w:sz w:val="22"/>
                <w:szCs w:val="22"/>
              </w:rPr>
              <w:t>07</w:t>
            </w:r>
            <w:r w:rsidR="00E1689F" w:rsidRPr="00D6757C">
              <w:rPr>
                <w:b/>
                <w:sz w:val="22"/>
                <w:szCs w:val="22"/>
              </w:rPr>
              <w:t>.1</w:t>
            </w:r>
            <w:r w:rsidR="00F35217" w:rsidRPr="00D6757C">
              <w:rPr>
                <w:b/>
                <w:sz w:val="22"/>
                <w:szCs w:val="22"/>
              </w:rPr>
              <w:t>1</w:t>
            </w:r>
            <w:r w:rsidR="00E1689F" w:rsidRPr="00D6757C">
              <w:rPr>
                <w:b/>
                <w:sz w:val="22"/>
                <w:szCs w:val="22"/>
              </w:rPr>
              <w:t>.2024</w:t>
            </w:r>
          </w:p>
        </w:tc>
      </w:tr>
      <w:tr w:rsidR="00216EBE" w:rsidRPr="00D6757C" w14:paraId="57E5A23A" w14:textId="77777777"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14:paraId="56020DBD" w14:textId="77777777" w:rsidR="00216EBE" w:rsidRPr="00D6757C" w:rsidRDefault="00216EBE" w:rsidP="0054424A">
            <w:pPr>
              <w:spacing w:after="0"/>
              <w:rPr>
                <w:sz w:val="22"/>
                <w:szCs w:val="22"/>
              </w:rPr>
            </w:pPr>
            <w:r w:rsidRPr="00D6757C">
              <w:rPr>
                <w:sz w:val="22"/>
                <w:szCs w:val="22"/>
              </w:rPr>
              <w:t xml:space="preserve">Срок опубликования протокола решения комиссия по рассмотрению вторых частей заявок </w:t>
            </w:r>
          </w:p>
        </w:tc>
        <w:tc>
          <w:tcPr>
            <w:tcW w:w="5982" w:type="dxa"/>
            <w:tcBorders>
              <w:top w:val="single" w:sz="4" w:space="0" w:color="000000"/>
              <w:left w:val="single" w:sz="4" w:space="0" w:color="000000"/>
              <w:bottom w:val="single" w:sz="4" w:space="0" w:color="000000"/>
              <w:right w:val="single" w:sz="4" w:space="0" w:color="000000"/>
            </w:tcBorders>
            <w:vAlign w:val="center"/>
          </w:tcPr>
          <w:p w14:paraId="27D600B3" w14:textId="77777777" w:rsidR="00216EBE" w:rsidRPr="00D6757C" w:rsidRDefault="00216EBE" w:rsidP="0054424A">
            <w:pPr>
              <w:spacing w:after="0"/>
              <w:rPr>
                <w:b/>
                <w:sz w:val="22"/>
                <w:szCs w:val="22"/>
              </w:rPr>
            </w:pPr>
            <w:r w:rsidRPr="00D6757C">
              <w:rPr>
                <w:sz w:val="22"/>
                <w:szCs w:val="22"/>
              </w:rPr>
              <w:t>Протокол размещается Заказчиком не позднее чем через три дня со дня подписания протокола.</w:t>
            </w:r>
          </w:p>
        </w:tc>
      </w:tr>
      <w:tr w:rsidR="00216EBE" w:rsidRPr="00D6757C" w14:paraId="0E5C70B5" w14:textId="77777777" w:rsidTr="00204EBD">
        <w:trPr>
          <w:trHeight w:val="872"/>
        </w:trPr>
        <w:tc>
          <w:tcPr>
            <w:tcW w:w="9810" w:type="dxa"/>
            <w:gridSpan w:val="2"/>
            <w:tcBorders>
              <w:top w:val="single" w:sz="4" w:space="0" w:color="000000"/>
              <w:left w:val="single" w:sz="4" w:space="0" w:color="000000"/>
              <w:bottom w:val="single" w:sz="4" w:space="0" w:color="000000"/>
              <w:right w:val="single" w:sz="4" w:space="0" w:color="000000"/>
            </w:tcBorders>
            <w:vAlign w:val="center"/>
          </w:tcPr>
          <w:p w14:paraId="1F8D64B0" w14:textId="77777777" w:rsidR="00216EBE" w:rsidRPr="00D6757C" w:rsidRDefault="00216EBE" w:rsidP="0054424A">
            <w:pPr>
              <w:spacing w:after="0"/>
              <w:jc w:val="center"/>
              <w:rPr>
                <w:b/>
                <w:sz w:val="22"/>
                <w:szCs w:val="22"/>
              </w:rPr>
            </w:pPr>
            <w:r w:rsidRPr="00D6757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B5C8F26" w14:textId="77777777" w:rsidR="00216EBE" w:rsidRPr="00D6757C" w:rsidRDefault="00216EBE" w:rsidP="00216EBE">
      <w:pPr>
        <w:spacing w:after="0"/>
        <w:ind w:firstLine="567"/>
        <w:rPr>
          <w:b/>
          <w:sz w:val="22"/>
          <w:szCs w:val="22"/>
        </w:rPr>
      </w:pPr>
    </w:p>
    <w:p w14:paraId="1C1AE9D1" w14:textId="4AE6BAF8" w:rsidR="00020429" w:rsidRPr="00D6757C" w:rsidRDefault="00216EBE" w:rsidP="00A158ED">
      <w:pPr>
        <w:spacing w:after="0"/>
        <w:ind w:firstLine="567"/>
        <w:rPr>
          <w:sz w:val="22"/>
          <w:szCs w:val="22"/>
          <w:lang w:val="en-US"/>
        </w:rPr>
      </w:pPr>
      <w:r w:rsidRPr="00D6757C">
        <w:rPr>
          <w:b/>
          <w:sz w:val="22"/>
          <w:szCs w:val="22"/>
        </w:rPr>
        <w:t>Место открытия доступа к заявкам, поданным в электронной форме, рассмотрения заявок и подведения итогов:</w:t>
      </w:r>
      <w:r w:rsidRPr="00D6757C">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r w:rsidR="00E1689F" w:rsidRPr="00D6757C">
        <w:rPr>
          <w:color w:val="2420D0"/>
          <w:sz w:val="22"/>
          <w:szCs w:val="22"/>
          <w:lang w:val="en-US"/>
        </w:rPr>
        <w:t>www</w:t>
      </w:r>
      <w:r w:rsidR="00E1689F" w:rsidRPr="00D6757C">
        <w:rPr>
          <w:color w:val="2420D0"/>
          <w:sz w:val="22"/>
          <w:szCs w:val="22"/>
        </w:rPr>
        <w:t>.</w:t>
      </w:r>
      <w:hyperlink r:id="rId17"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w:t>
      </w:r>
    </w:p>
    <w:p w14:paraId="4F88B3FE" w14:textId="77777777" w:rsidR="00204EBD" w:rsidRPr="00D6757C" w:rsidRDefault="00204EBD" w:rsidP="006D7C50">
      <w:pPr>
        <w:spacing w:after="0"/>
        <w:jc w:val="left"/>
        <w:rPr>
          <w:sz w:val="22"/>
          <w:szCs w:val="22"/>
        </w:rPr>
      </w:pPr>
    </w:p>
    <w:p w14:paraId="4A6DF289" w14:textId="77777777" w:rsidR="00204EBD" w:rsidRPr="00D6757C" w:rsidRDefault="00204EBD" w:rsidP="006D7C50">
      <w:pPr>
        <w:spacing w:after="0"/>
        <w:jc w:val="left"/>
        <w:rPr>
          <w:sz w:val="22"/>
          <w:szCs w:val="22"/>
        </w:rPr>
      </w:pPr>
    </w:p>
    <w:p w14:paraId="426F9CD3" w14:textId="77777777" w:rsidR="004D36D0" w:rsidRPr="00D6757C" w:rsidRDefault="004D36D0" w:rsidP="006D7C50">
      <w:pPr>
        <w:spacing w:after="0"/>
        <w:jc w:val="left"/>
        <w:rPr>
          <w:sz w:val="22"/>
          <w:szCs w:val="22"/>
        </w:rPr>
      </w:pPr>
    </w:p>
    <w:p w14:paraId="76FE54BF" w14:textId="77777777" w:rsidR="00204EBD" w:rsidRPr="00D6757C" w:rsidRDefault="00204EBD" w:rsidP="006D7C50">
      <w:pPr>
        <w:spacing w:after="0"/>
        <w:jc w:val="left"/>
        <w:rPr>
          <w:sz w:val="22"/>
          <w:szCs w:val="22"/>
        </w:rPr>
      </w:pPr>
    </w:p>
    <w:p w14:paraId="16062192" w14:textId="77777777" w:rsidR="00204EBD" w:rsidRPr="00D6757C" w:rsidRDefault="00204EBD" w:rsidP="006D7C50">
      <w:pPr>
        <w:spacing w:after="0"/>
        <w:jc w:val="left"/>
        <w:rPr>
          <w:sz w:val="22"/>
          <w:szCs w:val="22"/>
        </w:rPr>
      </w:pPr>
    </w:p>
    <w:p w14:paraId="04428D06" w14:textId="77777777" w:rsidR="00204EBD" w:rsidRPr="00D6757C" w:rsidRDefault="00204EBD" w:rsidP="006D7C50">
      <w:pPr>
        <w:spacing w:after="0"/>
        <w:jc w:val="left"/>
        <w:rPr>
          <w:sz w:val="22"/>
          <w:szCs w:val="22"/>
        </w:rPr>
      </w:pPr>
    </w:p>
    <w:p w14:paraId="0828CE63" w14:textId="77777777" w:rsidR="00204EBD" w:rsidRPr="00D6757C" w:rsidRDefault="00204EBD" w:rsidP="006D7C50">
      <w:pPr>
        <w:spacing w:after="0"/>
        <w:jc w:val="left"/>
        <w:rPr>
          <w:sz w:val="22"/>
          <w:szCs w:val="22"/>
        </w:rPr>
      </w:pPr>
    </w:p>
    <w:p w14:paraId="20827014" w14:textId="77777777" w:rsidR="00204EBD" w:rsidRPr="00D6757C" w:rsidRDefault="00204EBD" w:rsidP="006D7C50">
      <w:pPr>
        <w:spacing w:after="0"/>
        <w:jc w:val="left"/>
        <w:rPr>
          <w:sz w:val="22"/>
          <w:szCs w:val="22"/>
        </w:rPr>
      </w:pPr>
    </w:p>
    <w:p w14:paraId="47126703" w14:textId="77777777" w:rsidR="00CA7630" w:rsidRPr="00D6757C" w:rsidRDefault="008907DF" w:rsidP="00FE4A4F">
      <w:pPr>
        <w:spacing w:after="0"/>
        <w:ind w:firstLine="567"/>
        <w:jc w:val="center"/>
        <w:rPr>
          <w:b/>
          <w:sz w:val="22"/>
          <w:szCs w:val="22"/>
        </w:rPr>
      </w:pPr>
      <w:r w:rsidRPr="00D6757C">
        <w:rPr>
          <w:b/>
          <w:sz w:val="22"/>
          <w:szCs w:val="22"/>
        </w:rPr>
        <w:lastRenderedPageBreak/>
        <w:t>РАЗДЕЛ 2. ДОКУМЕНТАЦИЯ О ЗАКУПКЕ</w:t>
      </w:r>
    </w:p>
    <w:p w14:paraId="2806BD53" w14:textId="77777777" w:rsidR="007C54B8" w:rsidRPr="00D6757C" w:rsidRDefault="007C54B8" w:rsidP="00FE4A4F">
      <w:pPr>
        <w:spacing w:after="0"/>
        <w:ind w:firstLine="567"/>
        <w:jc w:val="center"/>
        <w:rPr>
          <w:b/>
          <w:sz w:val="22"/>
          <w:szCs w:val="22"/>
        </w:rPr>
      </w:pPr>
    </w:p>
    <w:p w14:paraId="2599EDD3" w14:textId="77777777" w:rsidR="007C54B8" w:rsidRPr="00D6757C" w:rsidRDefault="00A44747" w:rsidP="00784F67">
      <w:pPr>
        <w:spacing w:after="0"/>
        <w:ind w:firstLine="567"/>
        <w:jc w:val="center"/>
        <w:rPr>
          <w:b/>
          <w:sz w:val="22"/>
          <w:szCs w:val="22"/>
        </w:rPr>
      </w:pPr>
      <w:r w:rsidRPr="00D6757C">
        <w:rPr>
          <w:b/>
          <w:sz w:val="22"/>
          <w:szCs w:val="22"/>
        </w:rPr>
        <w:t>2.1. Сведения о закупке</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D6757C" w14:paraId="23CDCC92" w14:textId="77777777" w:rsidTr="0024525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D4574DF" w14:textId="77777777" w:rsidR="008907DF" w:rsidRPr="00D6757C" w:rsidRDefault="006A7328" w:rsidP="006D7C50">
            <w:pPr>
              <w:spacing w:after="0"/>
              <w:jc w:val="left"/>
              <w:rPr>
                <w:sz w:val="22"/>
                <w:szCs w:val="22"/>
              </w:rPr>
            </w:pPr>
            <w:r w:rsidRPr="00D6757C">
              <w:rPr>
                <w:sz w:val="22"/>
                <w:szCs w:val="22"/>
              </w:rPr>
              <w:t xml:space="preserve">Наименование </w:t>
            </w:r>
            <w:r w:rsidR="005C7E11" w:rsidRPr="00D6757C">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14:paraId="0CA151DA" w14:textId="77777777" w:rsidR="008907DF" w:rsidRPr="00D6757C" w:rsidRDefault="006A7328" w:rsidP="006D7C50">
            <w:pPr>
              <w:spacing w:after="0"/>
              <w:jc w:val="center"/>
              <w:rPr>
                <w:sz w:val="22"/>
                <w:szCs w:val="22"/>
              </w:rPr>
            </w:pPr>
            <w:r w:rsidRPr="00D6757C">
              <w:rPr>
                <w:sz w:val="22"/>
                <w:szCs w:val="22"/>
              </w:rPr>
              <w:t>Сведения</w:t>
            </w:r>
          </w:p>
        </w:tc>
      </w:tr>
      <w:tr w:rsidR="00951F47" w:rsidRPr="00D6757C" w14:paraId="66A85864" w14:textId="77777777" w:rsidTr="0024525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92DD59B" w14:textId="77777777" w:rsidR="00951F47" w:rsidRPr="00D6757C" w:rsidRDefault="00951F47" w:rsidP="006D7C50">
            <w:pPr>
              <w:spacing w:after="0"/>
              <w:jc w:val="left"/>
              <w:rPr>
                <w:sz w:val="22"/>
                <w:szCs w:val="22"/>
              </w:rPr>
            </w:pPr>
            <w:r w:rsidRPr="00D6757C">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5E68699B" w14:textId="77777777" w:rsidR="00951F47" w:rsidRPr="00D6757C" w:rsidRDefault="00951F47" w:rsidP="006D7C50">
            <w:pPr>
              <w:autoSpaceDE w:val="0"/>
              <w:autoSpaceDN w:val="0"/>
              <w:adjustRightInd w:val="0"/>
              <w:spacing w:after="0"/>
              <w:outlineLvl w:val="0"/>
              <w:rPr>
                <w:b/>
                <w:bCs/>
                <w:sz w:val="22"/>
                <w:szCs w:val="22"/>
              </w:rPr>
            </w:pPr>
            <w:r w:rsidRPr="00D6757C">
              <w:rPr>
                <w:b/>
                <w:bCs/>
                <w:sz w:val="22"/>
                <w:szCs w:val="22"/>
              </w:rPr>
              <w:t xml:space="preserve">Участниками </w:t>
            </w:r>
            <w:r w:rsidR="00165E36" w:rsidRPr="00D6757C">
              <w:rPr>
                <w:b/>
                <w:bCs/>
                <w:sz w:val="22"/>
                <w:szCs w:val="22"/>
              </w:rPr>
              <w:t>закупки</w:t>
            </w:r>
            <w:r w:rsidRPr="00D6757C">
              <w:rPr>
                <w:b/>
                <w:bCs/>
                <w:sz w:val="22"/>
                <w:szCs w:val="22"/>
              </w:rPr>
              <w:t xml:space="preserve"> могут быть только субъекты малого и среднего предпринимательства</w:t>
            </w:r>
          </w:p>
        </w:tc>
      </w:tr>
      <w:tr w:rsidR="006A7328" w:rsidRPr="00D6757C" w14:paraId="5D77C12B" w14:textId="77777777" w:rsidTr="00245257">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6353E28C" w14:textId="77777777" w:rsidR="006A7328" w:rsidRPr="00D6757C" w:rsidRDefault="006A7328" w:rsidP="006D7C50">
            <w:pPr>
              <w:spacing w:after="0"/>
              <w:ind w:right="176"/>
              <w:rPr>
                <w:sz w:val="22"/>
                <w:szCs w:val="22"/>
              </w:rPr>
            </w:pPr>
            <w:r w:rsidRPr="00D6757C">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2426F61E" w14:textId="77777777" w:rsidR="00D950D3" w:rsidRPr="00D6757C" w:rsidRDefault="006A7328" w:rsidP="006D7C50">
            <w:pPr>
              <w:spacing w:after="0"/>
              <w:rPr>
                <w:sz w:val="22"/>
                <w:szCs w:val="22"/>
              </w:rPr>
            </w:pPr>
            <w:r w:rsidRPr="00D6757C">
              <w:rPr>
                <w:sz w:val="22"/>
                <w:szCs w:val="22"/>
              </w:rPr>
              <w:t xml:space="preserve">Устанавливаются Техническим заданием </w:t>
            </w:r>
          </w:p>
          <w:p w14:paraId="05BCADE6" w14:textId="77777777" w:rsidR="00347C6F" w:rsidRPr="00D6757C" w:rsidRDefault="006A7328" w:rsidP="006D7C50">
            <w:pPr>
              <w:spacing w:after="0"/>
              <w:rPr>
                <w:sz w:val="22"/>
                <w:szCs w:val="22"/>
              </w:rPr>
            </w:pPr>
            <w:r w:rsidRPr="00D6757C">
              <w:rPr>
                <w:sz w:val="22"/>
                <w:szCs w:val="22"/>
              </w:rPr>
              <w:t>(</w:t>
            </w:r>
            <w:r w:rsidR="0077381D" w:rsidRPr="00D6757C">
              <w:rPr>
                <w:sz w:val="22"/>
                <w:szCs w:val="22"/>
              </w:rPr>
              <w:t xml:space="preserve">Раздел 3 </w:t>
            </w:r>
            <w:r w:rsidRPr="00D6757C">
              <w:rPr>
                <w:sz w:val="22"/>
                <w:szCs w:val="22"/>
              </w:rPr>
              <w:t>настоящей Документации о закупке)</w:t>
            </w:r>
            <w:r w:rsidR="008B3F60" w:rsidRPr="00D6757C">
              <w:rPr>
                <w:sz w:val="22"/>
                <w:szCs w:val="22"/>
              </w:rPr>
              <w:t xml:space="preserve"> </w:t>
            </w:r>
          </w:p>
          <w:p w14:paraId="32681198" w14:textId="77777777" w:rsidR="006A7328" w:rsidRPr="00D6757C" w:rsidRDefault="006A7328" w:rsidP="006D7C50">
            <w:pPr>
              <w:spacing w:after="0"/>
              <w:rPr>
                <w:sz w:val="22"/>
                <w:szCs w:val="22"/>
              </w:rPr>
            </w:pPr>
          </w:p>
        </w:tc>
      </w:tr>
      <w:tr w:rsidR="008A074F" w:rsidRPr="00D6757C" w14:paraId="15971705" w14:textId="77777777" w:rsidTr="00245257">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63A7D5D" w14:textId="77777777" w:rsidR="008A074F" w:rsidRPr="00D6757C" w:rsidRDefault="008A074F" w:rsidP="006D7C50">
            <w:pPr>
              <w:spacing w:after="0"/>
              <w:rPr>
                <w:sz w:val="22"/>
                <w:szCs w:val="22"/>
              </w:rPr>
            </w:pPr>
            <w:r w:rsidRPr="00D6757C">
              <w:rPr>
                <w:sz w:val="22"/>
                <w:szCs w:val="22"/>
              </w:rPr>
              <w:t>Требования к описанию участниками закупки поставляемого товара</w:t>
            </w:r>
            <w:r w:rsidR="00E52B2F" w:rsidRPr="00D6757C">
              <w:rPr>
                <w:sz w:val="22"/>
                <w:szCs w:val="22"/>
              </w:rPr>
              <w:t xml:space="preserve"> (выполнения работ, оказания услуг)</w:t>
            </w:r>
            <w:r w:rsidRPr="00D6757C">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1CE84476" w14:textId="193CA854" w:rsidR="008A074F" w:rsidRPr="00D6757C" w:rsidRDefault="008A074F" w:rsidP="006D7C50">
            <w:pPr>
              <w:spacing w:after="0"/>
              <w:rPr>
                <w:sz w:val="22"/>
                <w:szCs w:val="22"/>
              </w:rPr>
            </w:pPr>
            <w:r w:rsidRPr="00D6757C">
              <w:rPr>
                <w:sz w:val="22"/>
                <w:szCs w:val="22"/>
              </w:rPr>
              <w:t>Описание участниками закупки</w:t>
            </w:r>
            <w:r w:rsidR="00E52B2F" w:rsidRPr="00D6757C">
              <w:rPr>
                <w:sz w:val="22"/>
                <w:szCs w:val="22"/>
              </w:rPr>
              <w:t xml:space="preserve"> </w:t>
            </w:r>
            <w:r w:rsidR="00DB0D30" w:rsidRPr="00D6757C">
              <w:rPr>
                <w:sz w:val="22"/>
                <w:szCs w:val="22"/>
              </w:rPr>
              <w:t>товара (работы, услуги),</w:t>
            </w:r>
            <w:r w:rsidR="00165E36" w:rsidRPr="00D6757C">
              <w:rPr>
                <w:sz w:val="22"/>
                <w:szCs w:val="22"/>
              </w:rPr>
              <w:t xml:space="preserve"> </w:t>
            </w:r>
            <w:r w:rsidRPr="00D6757C">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D6757C">
              <w:rPr>
                <w:sz w:val="22"/>
                <w:szCs w:val="22"/>
              </w:rPr>
              <w:t>Разделу 3 и Разделу 5</w:t>
            </w:r>
            <w:r w:rsidRPr="00D6757C">
              <w:rPr>
                <w:sz w:val="22"/>
                <w:szCs w:val="22"/>
              </w:rPr>
              <w:t xml:space="preserve"> Документации о закупке.</w:t>
            </w:r>
          </w:p>
        </w:tc>
      </w:tr>
      <w:tr w:rsidR="008907DF" w:rsidRPr="00D6757C" w14:paraId="7D5286DC" w14:textId="77777777" w:rsidTr="00245257">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605ADE7A" w14:textId="77777777" w:rsidR="008907DF" w:rsidRPr="00D6757C" w:rsidRDefault="008907DF" w:rsidP="006D7C50">
            <w:pPr>
              <w:spacing w:after="0"/>
              <w:jc w:val="left"/>
              <w:rPr>
                <w:sz w:val="22"/>
                <w:szCs w:val="22"/>
              </w:rPr>
            </w:pPr>
            <w:r w:rsidRPr="00D6757C">
              <w:rPr>
                <w:sz w:val="22"/>
                <w:szCs w:val="22"/>
              </w:rPr>
              <w:t>Место, срок (периоды) и условия поставки товара</w:t>
            </w:r>
            <w:r w:rsidR="00A94D90" w:rsidRPr="00D6757C">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1915C8FC" w14:textId="06DC5359" w:rsidR="00537845" w:rsidRPr="00D6757C" w:rsidRDefault="008A5920" w:rsidP="00537845">
            <w:pPr>
              <w:spacing w:after="0" w:line="240" w:lineRule="atLeast"/>
              <w:rPr>
                <w:sz w:val="22"/>
                <w:szCs w:val="22"/>
                <w:u w:val="single"/>
              </w:rPr>
            </w:pPr>
            <w:r w:rsidRPr="00D6757C">
              <w:rPr>
                <w:rFonts w:eastAsia="Calibri"/>
                <w:sz w:val="22"/>
                <w:szCs w:val="22"/>
                <w:u w:val="single"/>
                <w:lang w:eastAsia="en-US"/>
              </w:rPr>
              <w:t>Место оказания услуг:</w:t>
            </w:r>
            <w:r w:rsidR="00766ABB" w:rsidRPr="00D6757C">
              <w:rPr>
                <w:bCs/>
                <w:sz w:val="22"/>
                <w:szCs w:val="22"/>
              </w:rPr>
              <w:t xml:space="preserve"> </w:t>
            </w:r>
            <w:r w:rsidR="00245257" w:rsidRPr="00D6757C">
              <w:rPr>
                <w:b/>
                <w:sz w:val="22"/>
                <w:szCs w:val="22"/>
              </w:rPr>
              <w:t xml:space="preserve">Согласно </w:t>
            </w:r>
            <w:r w:rsidR="00537845" w:rsidRPr="00D6757C">
              <w:rPr>
                <w:b/>
                <w:sz w:val="22"/>
                <w:szCs w:val="22"/>
              </w:rPr>
              <w:t>Техническому заданию (раздел 3 Документации о закупке).</w:t>
            </w:r>
          </w:p>
          <w:p w14:paraId="73CC3D24" w14:textId="497D8F68" w:rsidR="00FE5707" w:rsidRPr="00D6757C" w:rsidRDefault="008A5920" w:rsidP="008A5920">
            <w:pPr>
              <w:spacing w:after="0" w:line="240" w:lineRule="atLeast"/>
              <w:rPr>
                <w:sz w:val="22"/>
                <w:szCs w:val="22"/>
                <w:u w:val="single"/>
              </w:rPr>
            </w:pPr>
            <w:r w:rsidRPr="00D6757C">
              <w:rPr>
                <w:bCs/>
                <w:sz w:val="22"/>
                <w:szCs w:val="22"/>
                <w:u w:val="single"/>
              </w:rPr>
              <w:t xml:space="preserve">Сроки </w:t>
            </w:r>
            <w:r w:rsidRPr="00D6757C">
              <w:rPr>
                <w:sz w:val="22"/>
                <w:szCs w:val="22"/>
                <w:u w:val="single"/>
              </w:rPr>
              <w:t>оказания услуг:</w:t>
            </w:r>
            <w:r w:rsidRPr="00D6757C">
              <w:rPr>
                <w:sz w:val="22"/>
                <w:szCs w:val="22"/>
              </w:rPr>
              <w:t xml:space="preserve"> </w:t>
            </w:r>
            <w:r w:rsidR="00D722D0" w:rsidRPr="00D6757C">
              <w:rPr>
                <w:sz w:val="22"/>
                <w:szCs w:val="22"/>
              </w:rPr>
              <w:t xml:space="preserve">с </w:t>
            </w:r>
            <w:r w:rsidR="00D722D0" w:rsidRPr="00D6757C">
              <w:rPr>
                <w:b/>
                <w:sz w:val="22"/>
                <w:szCs w:val="22"/>
              </w:rPr>
              <w:t>01.01.2025 по 31.03.2026</w:t>
            </w:r>
            <w:r w:rsidR="00D722D0" w:rsidRPr="00D6757C">
              <w:rPr>
                <w:sz w:val="22"/>
                <w:szCs w:val="22"/>
              </w:rPr>
              <w:t xml:space="preserve"> включительно.</w:t>
            </w:r>
          </w:p>
        </w:tc>
      </w:tr>
      <w:tr w:rsidR="00DC7E99" w:rsidRPr="00D6757C" w14:paraId="192E784F" w14:textId="77777777" w:rsidTr="00513A8B">
        <w:trPr>
          <w:trHeight w:val="732"/>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14:paraId="620C9EA1" w14:textId="77777777" w:rsidR="00DC7E99" w:rsidRPr="00D6757C" w:rsidRDefault="00DC7E99" w:rsidP="006D7C50">
            <w:pPr>
              <w:spacing w:after="0"/>
              <w:jc w:val="center"/>
              <w:rPr>
                <w:b/>
                <w:sz w:val="22"/>
                <w:szCs w:val="22"/>
              </w:rPr>
            </w:pPr>
            <w:r w:rsidRPr="00D6757C">
              <w:rPr>
                <w:b/>
                <w:sz w:val="22"/>
                <w:szCs w:val="22"/>
              </w:rPr>
              <w:t>Сведения о начальной (максимальной) цене договора (цене лота)</w:t>
            </w:r>
          </w:p>
        </w:tc>
      </w:tr>
      <w:tr w:rsidR="00854775" w:rsidRPr="00D6757C" w14:paraId="2C1027B1" w14:textId="77777777" w:rsidTr="00245257">
        <w:trPr>
          <w:trHeight w:val="274"/>
        </w:trPr>
        <w:tc>
          <w:tcPr>
            <w:tcW w:w="3828" w:type="dxa"/>
            <w:vAlign w:val="center"/>
          </w:tcPr>
          <w:p w14:paraId="26CA1ECE" w14:textId="77777777" w:rsidR="00854775" w:rsidRPr="00D6757C" w:rsidRDefault="00854775" w:rsidP="006D7C50">
            <w:pPr>
              <w:tabs>
                <w:tab w:val="left" w:pos="6795"/>
              </w:tabs>
              <w:spacing w:after="0"/>
              <w:jc w:val="left"/>
              <w:rPr>
                <w:sz w:val="22"/>
                <w:szCs w:val="22"/>
              </w:rPr>
            </w:pPr>
            <w:r w:rsidRPr="00D6757C">
              <w:rPr>
                <w:sz w:val="22"/>
                <w:szCs w:val="22"/>
              </w:rPr>
              <w:t>Сведения о начальной (максималь</w:t>
            </w:r>
            <w:r w:rsidR="007D2E6C" w:rsidRPr="00D6757C">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330C8FD7" w14:textId="2E44D17D" w:rsidR="00496044" w:rsidRPr="00D6757C" w:rsidRDefault="00D67B5E" w:rsidP="00496044">
            <w:pPr>
              <w:tabs>
                <w:tab w:val="left" w:pos="0"/>
              </w:tabs>
              <w:spacing w:after="0"/>
              <w:rPr>
                <w:sz w:val="22"/>
                <w:szCs w:val="22"/>
              </w:rPr>
            </w:pPr>
            <w:r w:rsidRPr="00D6757C">
              <w:rPr>
                <w:b/>
                <w:sz w:val="22"/>
                <w:szCs w:val="22"/>
              </w:rPr>
              <w:t xml:space="preserve">77 062 500,00 </w:t>
            </w:r>
            <w:r w:rsidRPr="00D6757C">
              <w:rPr>
                <w:sz w:val="22"/>
                <w:szCs w:val="22"/>
              </w:rPr>
              <w:t>(Семьдесят семь миллионов шестьдесят две тысячи пятьсот рублей 00 копеек)</w:t>
            </w:r>
            <w:r w:rsidR="00496044" w:rsidRPr="00D6757C">
              <w:rPr>
                <w:sz w:val="22"/>
                <w:szCs w:val="22"/>
              </w:rPr>
              <w:t xml:space="preserve"> без учета НДС. НДС оплачивается в соответствии с действующим законодательством РФ.</w:t>
            </w:r>
          </w:p>
          <w:p w14:paraId="03F6FE21" w14:textId="77777777" w:rsidR="00243B22" w:rsidRPr="00D6757C" w:rsidRDefault="00243B22" w:rsidP="008F2069">
            <w:pPr>
              <w:tabs>
                <w:tab w:val="left" w:pos="0"/>
              </w:tabs>
              <w:spacing w:after="0"/>
              <w:rPr>
                <w:sz w:val="22"/>
                <w:szCs w:val="22"/>
              </w:rPr>
            </w:pPr>
          </w:p>
          <w:p w14:paraId="357FF55B" w14:textId="77777777" w:rsidR="001C6477" w:rsidRPr="00D6757C" w:rsidRDefault="001C6477" w:rsidP="00216EBE">
            <w:pPr>
              <w:spacing w:after="0"/>
              <w:rPr>
                <w:sz w:val="22"/>
                <w:szCs w:val="22"/>
              </w:rPr>
            </w:pPr>
            <w:r w:rsidRPr="00D6757C">
              <w:rPr>
                <w:sz w:val="22"/>
                <w:szCs w:val="22"/>
              </w:rPr>
              <w:t>Цена договора включает все расходы Исполнителя, связанные с исполнением договора, включая стоимость выполняемых работ (оказываемых услуг), в том числе стоимость используемых материалов, изделий, уборочного инвентаря и оборудования, спецодежды и средств индивидуальной защиты, компенсацию всех издержек Исполнителя и причитающееся ему вознаграждение, расходы на страхование, уплату налогов, сборов и других обязательных платежей, прочих затрат Исполнителя, все инфляционные ожидания и финансовые риски Исполнителя.</w:t>
            </w:r>
          </w:p>
          <w:p w14:paraId="08F474D6" w14:textId="77777777" w:rsidR="00216EBE" w:rsidRPr="00D6757C" w:rsidRDefault="00216EBE" w:rsidP="00216EBE">
            <w:pPr>
              <w:spacing w:after="0"/>
              <w:rPr>
                <w:sz w:val="22"/>
                <w:szCs w:val="22"/>
              </w:rPr>
            </w:pPr>
            <w:r w:rsidRPr="00D6757C">
              <w:rPr>
                <w:sz w:val="22"/>
                <w:szCs w:val="22"/>
              </w:rPr>
              <w:t>Цена определяется</w:t>
            </w:r>
            <w:r w:rsidR="001C6477" w:rsidRPr="00D6757C">
              <w:rPr>
                <w:sz w:val="22"/>
                <w:szCs w:val="22"/>
              </w:rPr>
              <w:t xml:space="preserve"> на основании расчета стоимости, предоставленного Победителем закупки в составе заявки.</w:t>
            </w:r>
          </w:p>
          <w:p w14:paraId="2532E1E0" w14:textId="77777777" w:rsidR="00281A39" w:rsidRPr="00D6757C" w:rsidRDefault="00216EBE" w:rsidP="001C6477">
            <w:pPr>
              <w:tabs>
                <w:tab w:val="left" w:leader="underscore" w:pos="0"/>
                <w:tab w:val="left" w:pos="426"/>
                <w:tab w:val="left" w:pos="459"/>
              </w:tabs>
              <w:spacing w:after="0"/>
              <w:rPr>
                <w:sz w:val="22"/>
                <w:szCs w:val="22"/>
              </w:rPr>
            </w:pPr>
            <w:r w:rsidRPr="00D6757C">
              <w:rPr>
                <w:sz w:val="22"/>
                <w:szCs w:val="22"/>
              </w:rPr>
              <w:t xml:space="preserve">При возникновении необходимости проведения дополнительных работ, согласованных с Заказчиком и не предусмотренных договором, </w:t>
            </w:r>
            <w:r w:rsidR="001C6477" w:rsidRPr="00D6757C">
              <w:rPr>
                <w:sz w:val="22"/>
                <w:szCs w:val="22"/>
              </w:rPr>
              <w:t xml:space="preserve">цена договора </w:t>
            </w:r>
            <w:r w:rsidRPr="00D6757C">
              <w:rPr>
                <w:sz w:val="22"/>
                <w:szCs w:val="22"/>
              </w:rPr>
              <w:t>может быть изменена по дополнительному соглашению.</w:t>
            </w:r>
          </w:p>
        </w:tc>
      </w:tr>
      <w:tr w:rsidR="00DC7E99" w:rsidRPr="00D6757C" w14:paraId="7427CB41" w14:textId="77777777" w:rsidTr="00245257">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14:paraId="02CF7890" w14:textId="77777777" w:rsidR="00DC7E99" w:rsidRPr="00D6757C" w:rsidRDefault="00DC7E99" w:rsidP="006D7C50">
            <w:pPr>
              <w:spacing w:after="0"/>
              <w:jc w:val="left"/>
              <w:rPr>
                <w:sz w:val="22"/>
                <w:szCs w:val="22"/>
              </w:rPr>
            </w:pPr>
            <w:r w:rsidRPr="00D6757C">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C50D5D2" w14:textId="77777777" w:rsidR="00DC7E99" w:rsidRPr="00D6757C" w:rsidRDefault="00DC7E99" w:rsidP="006D7C50">
            <w:pPr>
              <w:spacing w:after="0"/>
              <w:rPr>
                <w:b/>
                <w:sz w:val="22"/>
                <w:szCs w:val="22"/>
              </w:rPr>
            </w:pPr>
            <w:r w:rsidRPr="00D6757C">
              <w:rPr>
                <w:b/>
                <w:sz w:val="22"/>
                <w:szCs w:val="22"/>
              </w:rPr>
              <w:t>Российский рубль</w:t>
            </w:r>
          </w:p>
        </w:tc>
      </w:tr>
      <w:tr w:rsidR="00DC7E99" w:rsidRPr="00D6757C" w14:paraId="35E5C4EA"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5AD7805" w14:textId="77777777" w:rsidR="00DC7E99" w:rsidRPr="00D6757C" w:rsidRDefault="00DC7E99" w:rsidP="006D7C50">
            <w:pPr>
              <w:spacing w:after="0"/>
              <w:rPr>
                <w:sz w:val="22"/>
                <w:szCs w:val="22"/>
              </w:rPr>
            </w:pPr>
            <w:r w:rsidRPr="00D6757C">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5AE237F3" w14:textId="77777777" w:rsidR="00216EBE" w:rsidRPr="00D6757C" w:rsidRDefault="00216EBE" w:rsidP="00216EBE">
            <w:pPr>
              <w:spacing w:after="0"/>
              <w:rPr>
                <w:sz w:val="22"/>
                <w:szCs w:val="22"/>
              </w:rPr>
            </w:pPr>
            <w:r w:rsidRPr="00D6757C">
              <w:rPr>
                <w:sz w:val="22"/>
                <w:szCs w:val="22"/>
              </w:rPr>
              <w:t>Форма оплаты – безналичная, путем перечисления денежных средств на расчетный счет</w:t>
            </w:r>
            <w:r w:rsidR="00AC5500" w:rsidRPr="00D6757C">
              <w:rPr>
                <w:sz w:val="22"/>
                <w:szCs w:val="22"/>
              </w:rPr>
              <w:t xml:space="preserve"> Исполнителя</w:t>
            </w:r>
            <w:r w:rsidRPr="00D6757C">
              <w:rPr>
                <w:sz w:val="22"/>
                <w:szCs w:val="22"/>
              </w:rPr>
              <w:t>.</w:t>
            </w:r>
          </w:p>
          <w:p w14:paraId="338940D7" w14:textId="13E66A5B" w:rsidR="002F7ADC" w:rsidRPr="00D6757C" w:rsidRDefault="002F7ADC" w:rsidP="00216EBE">
            <w:pPr>
              <w:suppressAutoHyphens/>
              <w:spacing w:after="0" w:line="240" w:lineRule="atLeast"/>
              <w:rPr>
                <w:sz w:val="22"/>
                <w:szCs w:val="22"/>
              </w:rPr>
            </w:pPr>
            <w:r w:rsidRPr="00D6757C">
              <w:rPr>
                <w:sz w:val="22"/>
                <w:szCs w:val="22"/>
              </w:rPr>
              <w:lastRenderedPageBreak/>
              <w:t xml:space="preserve">Оплата за </w:t>
            </w:r>
            <w:r w:rsidR="004D36D0" w:rsidRPr="00D6757C">
              <w:rPr>
                <w:sz w:val="22"/>
                <w:szCs w:val="22"/>
              </w:rPr>
              <w:t>оказанные</w:t>
            </w:r>
            <w:r w:rsidRPr="00D6757C">
              <w:rPr>
                <w:sz w:val="22"/>
                <w:szCs w:val="22"/>
              </w:rPr>
              <w:t xml:space="preserve"> по Договору в соответствующем месяце услуги производится Заказчиком ежемесячно, </w:t>
            </w:r>
            <w:r w:rsidR="001B69A1" w:rsidRPr="00D6757C">
              <w:rPr>
                <w:sz w:val="22"/>
                <w:szCs w:val="22"/>
              </w:rPr>
              <w:t xml:space="preserve">в течение </w:t>
            </w:r>
            <w:r w:rsidR="00AB1B67" w:rsidRPr="00D6757C">
              <w:rPr>
                <w:sz w:val="22"/>
                <w:szCs w:val="22"/>
              </w:rPr>
              <w:t>7 (семи)</w:t>
            </w:r>
            <w:r w:rsidRPr="00D6757C">
              <w:rPr>
                <w:sz w:val="22"/>
                <w:szCs w:val="22"/>
              </w:rPr>
              <w:t xml:space="preserve"> рабочих дней</w:t>
            </w:r>
            <w:r w:rsidR="00513A8B" w:rsidRPr="00D6757C">
              <w:rPr>
                <w:sz w:val="22"/>
                <w:szCs w:val="22"/>
              </w:rPr>
              <w:t xml:space="preserve"> на основании оригинала счета-фактуры и/или счета Исполнителя</w:t>
            </w:r>
            <w:r w:rsidRPr="00D6757C">
              <w:rPr>
                <w:sz w:val="22"/>
                <w:szCs w:val="22"/>
              </w:rPr>
              <w:t xml:space="preserve"> со дня подписания Сторонами Акта сдачи-приемки услуг (п.3.3. Договора). </w:t>
            </w:r>
          </w:p>
          <w:p w14:paraId="404D2FAA" w14:textId="77777777" w:rsidR="007E5144" w:rsidRPr="00D6757C" w:rsidRDefault="007E5144" w:rsidP="00216EBE">
            <w:pPr>
              <w:suppressAutoHyphens/>
              <w:spacing w:after="0" w:line="240" w:lineRule="atLeast"/>
              <w:rPr>
                <w:sz w:val="22"/>
                <w:szCs w:val="22"/>
              </w:rPr>
            </w:pPr>
          </w:p>
          <w:p w14:paraId="33895099" w14:textId="47124B2C" w:rsidR="00216EBE" w:rsidRPr="00D6757C" w:rsidRDefault="00216EBE" w:rsidP="00216EBE">
            <w:pPr>
              <w:suppressAutoHyphens/>
              <w:spacing w:after="0" w:line="240" w:lineRule="atLeast"/>
              <w:rPr>
                <w:sz w:val="22"/>
                <w:szCs w:val="22"/>
              </w:rPr>
            </w:pPr>
            <w:r w:rsidRPr="00D6757C">
              <w:rPr>
                <w:sz w:val="22"/>
                <w:szCs w:val="22"/>
              </w:rPr>
              <w:t>В случае, если расчетный период оказания услуг составляет не полный календарный месяц, сумма оплаты услуг за такой период оказания услуг определяется как произведение 1/30 цены услуг</w:t>
            </w:r>
            <w:r w:rsidR="00AB1B67" w:rsidRPr="00D6757C">
              <w:rPr>
                <w:sz w:val="22"/>
                <w:szCs w:val="22"/>
              </w:rPr>
              <w:t xml:space="preserve"> </w:t>
            </w:r>
            <w:r w:rsidRPr="00D6757C">
              <w:rPr>
                <w:sz w:val="22"/>
                <w:szCs w:val="22"/>
              </w:rPr>
              <w:t>в месяц и фактического количества дней оказания услуг в расчетном периоде.</w:t>
            </w:r>
          </w:p>
        </w:tc>
      </w:tr>
      <w:tr w:rsidR="00390DE5" w:rsidRPr="00D6757C" w14:paraId="63596EA0"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C01BD9" w14:textId="77777777" w:rsidR="00390DE5" w:rsidRPr="00D6757C" w:rsidRDefault="00390DE5" w:rsidP="00390DE5">
            <w:pPr>
              <w:spacing w:after="0"/>
              <w:rPr>
                <w:sz w:val="22"/>
                <w:szCs w:val="22"/>
              </w:rPr>
            </w:pPr>
            <w:r w:rsidRPr="00D6757C">
              <w:rPr>
                <w:sz w:val="22"/>
                <w:szCs w:val="22"/>
              </w:rPr>
              <w:lastRenderedPageBreak/>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46F941AD" w14:textId="77777777" w:rsidR="00390DE5" w:rsidRPr="00D6757C" w:rsidRDefault="002E7B9D" w:rsidP="00390DE5">
            <w:pPr>
              <w:spacing w:after="0"/>
              <w:rPr>
                <w:sz w:val="22"/>
                <w:szCs w:val="22"/>
              </w:rPr>
            </w:pPr>
            <w:r w:rsidRPr="00D6757C">
              <w:rPr>
                <w:b/>
                <w:sz w:val="22"/>
                <w:szCs w:val="22"/>
              </w:rPr>
              <w:t>н</w:t>
            </w:r>
            <w:r w:rsidR="00390DE5" w:rsidRPr="00D6757C">
              <w:rPr>
                <w:b/>
                <w:sz w:val="22"/>
                <w:szCs w:val="22"/>
              </w:rPr>
              <w:t>е предусмотрено</w:t>
            </w:r>
          </w:p>
        </w:tc>
      </w:tr>
      <w:tr w:rsidR="002E7B9D" w:rsidRPr="00D6757C" w14:paraId="68636BB7"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8F5D5BA" w14:textId="77777777" w:rsidR="002E7B9D" w:rsidRPr="00D6757C" w:rsidRDefault="002E7B9D" w:rsidP="007A136B">
            <w:pPr>
              <w:spacing w:after="0"/>
              <w:rPr>
                <w:sz w:val="22"/>
                <w:szCs w:val="22"/>
              </w:rPr>
            </w:pPr>
            <w:r w:rsidRPr="00D6757C">
              <w:rPr>
                <w:sz w:val="22"/>
                <w:szCs w:val="22"/>
              </w:rPr>
              <w:t xml:space="preserve">Размер обеспечения исполнения </w:t>
            </w:r>
            <w:r w:rsidR="00E24C25" w:rsidRPr="00D6757C">
              <w:rPr>
                <w:sz w:val="22"/>
                <w:szCs w:val="22"/>
              </w:rPr>
              <w:t>договора</w:t>
            </w:r>
            <w:r w:rsidRPr="00D6757C">
              <w:rPr>
                <w:sz w:val="22"/>
                <w:szCs w:val="22"/>
              </w:rPr>
              <w:t>:</w:t>
            </w:r>
          </w:p>
        </w:tc>
        <w:tc>
          <w:tcPr>
            <w:tcW w:w="6237" w:type="dxa"/>
            <w:tcBorders>
              <w:top w:val="single" w:sz="4" w:space="0" w:color="000000"/>
              <w:left w:val="single" w:sz="4" w:space="0" w:color="000000"/>
              <w:bottom w:val="single" w:sz="4" w:space="0" w:color="000000"/>
              <w:right w:val="single" w:sz="4" w:space="0" w:color="000000"/>
            </w:tcBorders>
            <w:vAlign w:val="center"/>
          </w:tcPr>
          <w:p w14:paraId="0A15261A" w14:textId="77777777" w:rsidR="002E7B9D" w:rsidRPr="00D6757C" w:rsidRDefault="002E7B9D" w:rsidP="007A136B">
            <w:pPr>
              <w:spacing w:after="0"/>
              <w:rPr>
                <w:b/>
                <w:sz w:val="22"/>
                <w:szCs w:val="22"/>
              </w:rPr>
            </w:pPr>
            <w:r w:rsidRPr="00D6757C">
              <w:rPr>
                <w:b/>
                <w:sz w:val="22"/>
                <w:szCs w:val="22"/>
              </w:rPr>
              <w:t>не предусмотрено</w:t>
            </w:r>
          </w:p>
        </w:tc>
      </w:tr>
      <w:tr w:rsidR="002E7B9D" w:rsidRPr="00D6757C" w14:paraId="739A20FC"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9283521" w14:textId="77777777" w:rsidR="002E7B9D" w:rsidRPr="00D6757C" w:rsidRDefault="002E7B9D" w:rsidP="007A136B">
            <w:pPr>
              <w:spacing w:after="0"/>
              <w:rPr>
                <w:sz w:val="22"/>
                <w:szCs w:val="22"/>
              </w:rPr>
            </w:pPr>
            <w:r w:rsidRPr="00D6757C">
              <w:rPr>
                <w:sz w:val="22"/>
                <w:szCs w:val="22"/>
              </w:rPr>
              <w:t>Срок и порядок предоставления</w:t>
            </w:r>
          </w:p>
          <w:p w14:paraId="268B112D" w14:textId="77777777" w:rsidR="002E7B9D" w:rsidRPr="00D6757C" w:rsidRDefault="002E7B9D" w:rsidP="007A136B">
            <w:pPr>
              <w:spacing w:after="0"/>
              <w:rPr>
                <w:sz w:val="22"/>
                <w:szCs w:val="22"/>
              </w:rPr>
            </w:pPr>
            <w:r w:rsidRPr="00D6757C">
              <w:rPr>
                <w:sz w:val="22"/>
                <w:szCs w:val="22"/>
              </w:rPr>
              <w:t>обеспечения исполнения договора, требования к обеспечению исполнения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01EAB30" w14:textId="77777777" w:rsidR="002E7B9D" w:rsidRPr="00D6757C" w:rsidRDefault="002E7B9D" w:rsidP="007A136B">
            <w:pPr>
              <w:spacing w:after="0"/>
              <w:rPr>
                <w:b/>
                <w:sz w:val="22"/>
                <w:szCs w:val="22"/>
              </w:rPr>
            </w:pPr>
            <w:r w:rsidRPr="00D6757C">
              <w:rPr>
                <w:b/>
                <w:sz w:val="22"/>
                <w:szCs w:val="22"/>
              </w:rPr>
              <w:t>не предусмотрено</w:t>
            </w:r>
          </w:p>
        </w:tc>
      </w:tr>
      <w:tr w:rsidR="002E7B9D" w:rsidRPr="00D6757C" w14:paraId="1CCB6DAA"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AF0477F" w14:textId="77777777" w:rsidR="002E7B9D" w:rsidRPr="00D6757C" w:rsidRDefault="002E7B9D" w:rsidP="007A136B">
            <w:pPr>
              <w:spacing w:after="0"/>
              <w:rPr>
                <w:sz w:val="22"/>
                <w:szCs w:val="22"/>
              </w:rPr>
            </w:pPr>
            <w:r w:rsidRPr="00D6757C">
              <w:rPr>
                <w:sz w:val="22"/>
                <w:szCs w:val="22"/>
              </w:rPr>
              <w:t>Платежные реквизиты для перечисления денежных средств в качестве обеспечения исполнения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EF3DF53" w14:textId="77777777" w:rsidR="002E7B9D" w:rsidRPr="00D6757C" w:rsidRDefault="002E7B9D" w:rsidP="002E7B9D">
            <w:pPr>
              <w:spacing w:after="0"/>
              <w:rPr>
                <w:b/>
                <w:sz w:val="22"/>
                <w:szCs w:val="22"/>
              </w:rPr>
            </w:pPr>
            <w:r w:rsidRPr="00D6757C">
              <w:rPr>
                <w:b/>
                <w:sz w:val="22"/>
                <w:szCs w:val="22"/>
              </w:rPr>
              <w:t>не предусмотрено</w:t>
            </w:r>
          </w:p>
        </w:tc>
      </w:tr>
    </w:tbl>
    <w:p w14:paraId="433AC5A2" w14:textId="77777777" w:rsidR="008038CE" w:rsidRPr="00D6757C" w:rsidRDefault="008038CE" w:rsidP="00D85C83">
      <w:pPr>
        <w:spacing w:after="0"/>
        <w:ind w:firstLine="567"/>
        <w:jc w:val="center"/>
        <w:rPr>
          <w:b/>
          <w:sz w:val="22"/>
          <w:szCs w:val="22"/>
          <w:lang w:eastAsia="en-US"/>
        </w:rPr>
      </w:pPr>
    </w:p>
    <w:p w14:paraId="40BCBE81" w14:textId="77777777" w:rsidR="008038CE" w:rsidRPr="00D6757C" w:rsidRDefault="008038CE" w:rsidP="008038CE">
      <w:pPr>
        <w:spacing w:after="0"/>
        <w:ind w:firstLine="567"/>
        <w:jc w:val="center"/>
        <w:rPr>
          <w:b/>
          <w:sz w:val="22"/>
          <w:szCs w:val="22"/>
        </w:rPr>
      </w:pPr>
      <w:r w:rsidRPr="00D6757C">
        <w:rPr>
          <w:b/>
          <w:sz w:val="22"/>
          <w:szCs w:val="22"/>
          <w:lang w:eastAsia="en-US"/>
        </w:rPr>
        <w:t xml:space="preserve">2.2. </w:t>
      </w:r>
      <w:r w:rsidRPr="00D6757C">
        <w:rPr>
          <w:b/>
          <w:sz w:val="22"/>
          <w:szCs w:val="22"/>
        </w:rPr>
        <w:t>Порядок проведения конкурса в электронной форме.</w:t>
      </w:r>
    </w:p>
    <w:p w14:paraId="23E52EDC" w14:textId="77777777" w:rsidR="008038CE" w:rsidRPr="00D6757C" w:rsidRDefault="008038CE" w:rsidP="008038CE">
      <w:pPr>
        <w:spacing w:after="0"/>
        <w:ind w:firstLine="567"/>
        <w:jc w:val="center"/>
        <w:rPr>
          <w:b/>
          <w:sz w:val="22"/>
          <w:szCs w:val="22"/>
          <w:lang w:eastAsia="en-US"/>
        </w:rPr>
      </w:pPr>
      <w:r w:rsidRPr="00D6757C">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2A437927" w14:textId="17A69342" w:rsidR="008038CE" w:rsidRPr="00D6757C" w:rsidRDefault="008038CE" w:rsidP="008038CE">
      <w:pPr>
        <w:spacing w:after="0"/>
        <w:ind w:firstLine="567"/>
        <w:rPr>
          <w:sz w:val="22"/>
          <w:szCs w:val="22"/>
        </w:rPr>
      </w:pPr>
      <w:r w:rsidRPr="00D6757C">
        <w:rPr>
          <w:sz w:val="22"/>
          <w:szCs w:val="22"/>
        </w:rPr>
        <w:t xml:space="preserve">Форма заявки – электронная, размещена на сайте электронной торговой площадки </w:t>
      </w:r>
      <w:hyperlink r:id="rId18" w:history="1">
        <w:r w:rsidRPr="00D6757C">
          <w:rPr>
            <w:sz w:val="22"/>
            <w:szCs w:val="22"/>
          </w:rPr>
          <w:t>www.</w:t>
        </w:r>
        <w:r w:rsidRPr="00D6757C">
          <w:rPr>
            <w:sz w:val="22"/>
            <w:szCs w:val="22"/>
            <w:lang w:val="en-US"/>
          </w:rPr>
          <w:t>roseltorg</w:t>
        </w:r>
        <w:r w:rsidRPr="00D6757C">
          <w:rPr>
            <w:sz w:val="22"/>
            <w:szCs w:val="22"/>
          </w:rPr>
          <w:t>.</w:t>
        </w:r>
        <w:r w:rsidRPr="00D6757C">
          <w:rPr>
            <w:sz w:val="22"/>
            <w:szCs w:val="22"/>
            <w:lang w:val="en-US"/>
          </w:rPr>
          <w:t>ru</w:t>
        </w:r>
      </w:hyperlink>
      <w:r w:rsidRPr="00D6757C">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r w:rsidR="00E1689F" w:rsidRPr="00D6757C">
        <w:rPr>
          <w:color w:val="2420D0"/>
          <w:sz w:val="22"/>
          <w:szCs w:val="22"/>
          <w:lang w:val="en-US"/>
        </w:rPr>
        <w:t>www</w:t>
      </w:r>
      <w:r w:rsidR="00E1689F" w:rsidRPr="00D6757C">
        <w:rPr>
          <w:color w:val="2420D0"/>
          <w:sz w:val="22"/>
          <w:szCs w:val="22"/>
        </w:rPr>
        <w:t>.</w:t>
      </w:r>
      <w:hyperlink r:id="rId19"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Pr="00D6757C">
        <w:rPr>
          <w:sz w:val="22"/>
          <w:szCs w:val="22"/>
        </w:rPr>
        <w:t xml:space="preserve"> и настоящей Документацией. Заявки, сформированные Поставщиком на бумажном носителе, Заказчиком не принимаются.</w:t>
      </w:r>
    </w:p>
    <w:p w14:paraId="798B8EBA" w14:textId="77777777" w:rsidR="008038CE" w:rsidRPr="00D6757C" w:rsidRDefault="008038CE" w:rsidP="00CE770B">
      <w:pPr>
        <w:spacing w:after="0"/>
        <w:ind w:firstLine="567"/>
        <w:rPr>
          <w:sz w:val="22"/>
          <w:szCs w:val="22"/>
        </w:rPr>
      </w:pPr>
      <w:r w:rsidRPr="00D6757C">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D6757C">
        <w:rPr>
          <w:sz w:val="22"/>
          <w:szCs w:val="22"/>
        </w:rPr>
        <w:t>pdf</w:t>
      </w:r>
      <w:proofErr w:type="spellEnd"/>
      <w:r w:rsidRPr="00D6757C">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9EF734C" w14:textId="77777777" w:rsidR="008038CE" w:rsidRPr="00D6757C" w:rsidRDefault="008038CE" w:rsidP="00CE770B">
      <w:pPr>
        <w:autoSpaceDE w:val="0"/>
        <w:autoSpaceDN w:val="0"/>
        <w:adjustRightInd w:val="0"/>
        <w:spacing w:after="0"/>
        <w:ind w:firstLine="567"/>
        <w:rPr>
          <w:sz w:val="22"/>
          <w:szCs w:val="22"/>
        </w:rPr>
      </w:pPr>
      <w:r w:rsidRPr="00D6757C">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2272304" w14:textId="77777777" w:rsidR="008038CE" w:rsidRPr="00D6757C" w:rsidRDefault="008038CE" w:rsidP="00CE770B">
      <w:pPr>
        <w:autoSpaceDE w:val="0"/>
        <w:autoSpaceDN w:val="0"/>
        <w:adjustRightInd w:val="0"/>
        <w:spacing w:after="0"/>
        <w:ind w:firstLine="567"/>
        <w:rPr>
          <w:sz w:val="22"/>
          <w:szCs w:val="22"/>
        </w:rPr>
      </w:pPr>
      <w:r w:rsidRPr="00D6757C">
        <w:rPr>
          <w:sz w:val="22"/>
          <w:szCs w:val="22"/>
        </w:rPr>
        <w:t xml:space="preserve">Первая часть заявки на участие в конкурсе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которое является предметом закупки в соответствии с требованиями Документации о закупке. </w:t>
      </w:r>
      <w:r w:rsidRPr="00D6757C">
        <w:rPr>
          <w:b/>
          <w:bCs/>
          <w:sz w:val="22"/>
          <w:szCs w:val="22"/>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w:t>
      </w:r>
    </w:p>
    <w:p w14:paraId="62774CC2" w14:textId="77777777" w:rsidR="008038CE" w:rsidRPr="00D6757C" w:rsidRDefault="008038CE" w:rsidP="00CE770B">
      <w:pPr>
        <w:autoSpaceDE w:val="0"/>
        <w:autoSpaceDN w:val="0"/>
        <w:adjustRightInd w:val="0"/>
        <w:spacing w:after="0"/>
        <w:ind w:firstLine="567"/>
        <w:rPr>
          <w:sz w:val="22"/>
          <w:szCs w:val="22"/>
          <w:lang w:eastAsia="en-US"/>
        </w:rPr>
      </w:pPr>
      <w:r w:rsidRPr="00D6757C">
        <w:rPr>
          <w:sz w:val="22"/>
          <w:szCs w:val="22"/>
        </w:rPr>
        <w:t>Вторая часть заявки на участие в конкурсе в электронной форме заполняется Участником в соответствии с формой, указанной в разделе 5 (форма второй части заявки) настоящей Документации о закупке и должна содержать сведения о данном участнике конкурса, информацию о его соответствии единым квалификационным требованиям,  установленным в настоящей документации о конкурентной закупке, о функциональных характеристиках (потребительских свойствах) товара, качестве работы, услуги и об иных условиях исполнения договора,</w:t>
      </w:r>
      <w:r w:rsidRPr="00D6757C">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D6757C">
        <w:rPr>
          <w:sz w:val="22"/>
          <w:szCs w:val="22"/>
          <w:lang w:eastAsia="en-US"/>
        </w:rPr>
        <w:t>п.п</w:t>
      </w:r>
      <w:proofErr w:type="spellEnd"/>
      <w:r w:rsidRPr="00D6757C">
        <w:rPr>
          <w:sz w:val="22"/>
          <w:szCs w:val="22"/>
          <w:lang w:eastAsia="en-US"/>
        </w:rPr>
        <w:t>. 2.5 и 2.6 настоящего Раздела), иные документы, предусмотренные настоящей Документацией о закупке.</w:t>
      </w:r>
    </w:p>
    <w:p w14:paraId="15C89582" w14:textId="77777777" w:rsidR="008038CE" w:rsidRPr="00D6757C" w:rsidRDefault="008038CE" w:rsidP="00CE770B">
      <w:pPr>
        <w:autoSpaceDE w:val="0"/>
        <w:autoSpaceDN w:val="0"/>
        <w:adjustRightInd w:val="0"/>
        <w:spacing w:after="0"/>
        <w:ind w:firstLine="567"/>
        <w:rPr>
          <w:b/>
          <w:bCs/>
          <w:sz w:val="22"/>
          <w:szCs w:val="22"/>
        </w:rPr>
      </w:pPr>
      <w:r w:rsidRPr="00D6757C">
        <w:rPr>
          <w:sz w:val="22"/>
          <w:szCs w:val="22"/>
          <w:lang w:eastAsia="en-US"/>
        </w:rPr>
        <w:t xml:space="preserve">Ценовое предложение оформляется в соответствии с разделом 5 (по форме «Ценовое предложение участника закупки»). </w:t>
      </w:r>
      <w:r w:rsidRPr="00D6757C">
        <w:rPr>
          <w:b/>
          <w:bCs/>
          <w:sz w:val="22"/>
          <w:szCs w:val="22"/>
        </w:rPr>
        <w:t xml:space="preserve">Ценовое предложение в обязательном порядке должно содержать обоснование цены, предлагаемой участником закупки - расчет стоимости </w:t>
      </w:r>
      <w:r w:rsidR="00E50918" w:rsidRPr="00D6757C">
        <w:rPr>
          <w:b/>
          <w:bCs/>
          <w:sz w:val="22"/>
          <w:szCs w:val="22"/>
        </w:rPr>
        <w:t xml:space="preserve">работ, </w:t>
      </w:r>
      <w:r w:rsidRPr="00D6757C">
        <w:rPr>
          <w:b/>
          <w:bCs/>
          <w:sz w:val="22"/>
          <w:szCs w:val="22"/>
        </w:rPr>
        <w:t>услуг</w:t>
      </w:r>
      <w:r w:rsidR="00E50918" w:rsidRPr="00D6757C">
        <w:rPr>
          <w:b/>
          <w:bCs/>
          <w:sz w:val="22"/>
          <w:szCs w:val="22"/>
        </w:rPr>
        <w:t>.</w:t>
      </w:r>
      <w:r w:rsidRPr="00D6757C">
        <w:rPr>
          <w:b/>
          <w:bCs/>
          <w:sz w:val="22"/>
          <w:szCs w:val="22"/>
        </w:rPr>
        <w:t xml:space="preserve"> </w:t>
      </w:r>
    </w:p>
    <w:p w14:paraId="4B1C4656" w14:textId="77777777" w:rsidR="008038CE" w:rsidRPr="00D6757C" w:rsidRDefault="008038CE" w:rsidP="00CE770B">
      <w:pPr>
        <w:autoSpaceDE w:val="0"/>
        <w:autoSpaceDN w:val="0"/>
        <w:adjustRightInd w:val="0"/>
        <w:spacing w:after="0"/>
        <w:ind w:firstLine="567"/>
        <w:rPr>
          <w:b/>
          <w:bCs/>
          <w:sz w:val="22"/>
          <w:szCs w:val="22"/>
        </w:rPr>
      </w:pPr>
    </w:p>
    <w:p w14:paraId="16C32E3B" w14:textId="77777777" w:rsidR="008038CE" w:rsidRPr="00D6757C" w:rsidRDefault="008038CE" w:rsidP="00CE770B">
      <w:pPr>
        <w:autoSpaceDE w:val="0"/>
        <w:autoSpaceDN w:val="0"/>
        <w:adjustRightInd w:val="0"/>
        <w:spacing w:after="0"/>
        <w:ind w:firstLine="567"/>
        <w:rPr>
          <w:sz w:val="22"/>
          <w:szCs w:val="22"/>
        </w:rPr>
      </w:pPr>
      <w:r w:rsidRPr="00D6757C">
        <w:rPr>
          <w:sz w:val="22"/>
          <w:szCs w:val="22"/>
        </w:rPr>
        <w:lastRenderedPageBreak/>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58D150DE" w14:textId="77777777" w:rsidR="008038CE" w:rsidRPr="00D6757C" w:rsidRDefault="008038CE" w:rsidP="00CE770B">
      <w:pPr>
        <w:spacing w:after="0"/>
        <w:ind w:firstLine="567"/>
        <w:rPr>
          <w:b/>
          <w:sz w:val="22"/>
          <w:szCs w:val="22"/>
        </w:rPr>
      </w:pPr>
      <w:r w:rsidRPr="00D6757C">
        <w:rPr>
          <w:b/>
          <w:sz w:val="22"/>
          <w:szCs w:val="22"/>
        </w:rPr>
        <w:t>По решению Комиссии по закупкам, рассмотрение первой части заявки, второй части заявки, ценового предложения, подведение итогов закупки может быть отложено на срок, установленный Комиссией по закупкам.</w:t>
      </w:r>
    </w:p>
    <w:p w14:paraId="711840C4" w14:textId="77777777" w:rsidR="008038CE" w:rsidRPr="00D6757C" w:rsidRDefault="008038CE" w:rsidP="00CE770B">
      <w:pPr>
        <w:spacing w:after="0"/>
        <w:ind w:firstLine="567"/>
        <w:rPr>
          <w:sz w:val="22"/>
          <w:szCs w:val="22"/>
          <w:lang w:eastAsia="en-US"/>
        </w:rPr>
      </w:pPr>
      <w:r w:rsidRPr="00D6757C">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конкурса, рассматривается одновременно с заявками, поданными в срок, указанный в Извещении о продлении срока подачи заявок. </w:t>
      </w:r>
    </w:p>
    <w:p w14:paraId="4A79A387" w14:textId="77777777" w:rsidR="008038CE" w:rsidRPr="00D6757C" w:rsidRDefault="008038CE" w:rsidP="00CE770B">
      <w:pPr>
        <w:spacing w:after="0"/>
        <w:ind w:firstLine="567"/>
        <w:rPr>
          <w:sz w:val="22"/>
          <w:szCs w:val="22"/>
        </w:rPr>
      </w:pPr>
      <w:r w:rsidRPr="00D6757C">
        <w:rPr>
          <w:sz w:val="22"/>
          <w:szCs w:val="22"/>
        </w:rPr>
        <w:t>Извещение о продлении/сокращении срока подачи заявок размещается Заказчиком:</w:t>
      </w:r>
    </w:p>
    <w:p w14:paraId="3783437E" w14:textId="77777777" w:rsidR="008038CE" w:rsidRPr="00D6757C" w:rsidRDefault="008038CE" w:rsidP="00CE770B">
      <w:pPr>
        <w:spacing w:after="0"/>
        <w:ind w:firstLine="567"/>
        <w:rPr>
          <w:sz w:val="22"/>
          <w:szCs w:val="22"/>
        </w:rPr>
      </w:pPr>
      <w:r w:rsidRPr="00D6757C">
        <w:rPr>
          <w:sz w:val="22"/>
          <w:szCs w:val="22"/>
        </w:rPr>
        <w:t xml:space="preserve">-  в Единой информационной системе </w:t>
      </w:r>
      <w:hyperlink r:id="rId20" w:history="1">
        <w:r w:rsidRPr="00D6757C">
          <w:rPr>
            <w:sz w:val="22"/>
            <w:szCs w:val="22"/>
          </w:rPr>
          <w:t>www.</w:t>
        </w:r>
        <w:r w:rsidRPr="00D6757C">
          <w:rPr>
            <w:sz w:val="22"/>
            <w:szCs w:val="22"/>
            <w:lang w:val="en-US"/>
          </w:rPr>
          <w:t>zakupki</w:t>
        </w:r>
        <w:r w:rsidRPr="00D6757C">
          <w:rPr>
            <w:sz w:val="22"/>
            <w:szCs w:val="22"/>
          </w:rPr>
          <w:t>.</w:t>
        </w:r>
        <w:r w:rsidRPr="00D6757C">
          <w:rPr>
            <w:sz w:val="22"/>
            <w:szCs w:val="22"/>
            <w:lang w:val="en-US"/>
          </w:rPr>
          <w:t>gov</w:t>
        </w:r>
        <w:r w:rsidRPr="00D6757C">
          <w:rPr>
            <w:sz w:val="22"/>
            <w:szCs w:val="22"/>
          </w:rPr>
          <w:t>.</w:t>
        </w:r>
        <w:proofErr w:type="spellStart"/>
        <w:r w:rsidRPr="00D6757C">
          <w:rPr>
            <w:sz w:val="22"/>
            <w:szCs w:val="22"/>
          </w:rPr>
          <w:t>ru</w:t>
        </w:r>
        <w:proofErr w:type="spellEnd"/>
      </w:hyperlink>
      <w:r w:rsidRPr="00D6757C">
        <w:rPr>
          <w:sz w:val="22"/>
          <w:szCs w:val="22"/>
        </w:rPr>
        <w:t>.</w:t>
      </w:r>
    </w:p>
    <w:p w14:paraId="41C0FD42" w14:textId="57A0D43C" w:rsidR="008038CE" w:rsidRPr="00D6757C" w:rsidRDefault="008038CE" w:rsidP="00CE770B">
      <w:pPr>
        <w:spacing w:after="0"/>
        <w:ind w:firstLine="567"/>
        <w:rPr>
          <w:sz w:val="22"/>
          <w:szCs w:val="22"/>
        </w:rPr>
      </w:pPr>
      <w:r w:rsidRPr="00D6757C">
        <w:rPr>
          <w:sz w:val="22"/>
          <w:szCs w:val="22"/>
        </w:rPr>
        <w:t xml:space="preserve">- на сайте электронной торговой площадки </w:t>
      </w:r>
      <w:r w:rsidR="00E1689F" w:rsidRPr="00D6757C">
        <w:rPr>
          <w:color w:val="2420D0"/>
          <w:sz w:val="22"/>
          <w:szCs w:val="22"/>
          <w:lang w:val="en-US"/>
        </w:rPr>
        <w:t>www</w:t>
      </w:r>
      <w:r w:rsidR="00E1689F" w:rsidRPr="00D6757C">
        <w:rPr>
          <w:color w:val="2420D0"/>
          <w:sz w:val="22"/>
          <w:szCs w:val="22"/>
        </w:rPr>
        <w:t>.</w:t>
      </w:r>
      <w:hyperlink r:id="rId21"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 xml:space="preserve">. </w:t>
      </w:r>
      <w:r w:rsidRPr="00D6757C">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3C0A791" w14:textId="77777777" w:rsidR="008038CE" w:rsidRPr="00D6757C" w:rsidRDefault="008038CE" w:rsidP="00CE770B">
      <w:pPr>
        <w:spacing w:after="0"/>
        <w:ind w:firstLine="567"/>
        <w:rPr>
          <w:sz w:val="22"/>
          <w:szCs w:val="22"/>
        </w:rPr>
      </w:pPr>
      <w:r w:rsidRPr="00D6757C">
        <w:rPr>
          <w:sz w:val="22"/>
          <w:szCs w:val="22"/>
        </w:rPr>
        <w:t xml:space="preserve">- на сайте Заказчика </w:t>
      </w:r>
      <w:hyperlink r:id="rId22" w:history="1">
        <w:r w:rsidRPr="00D6757C">
          <w:rPr>
            <w:sz w:val="22"/>
            <w:szCs w:val="22"/>
          </w:rPr>
          <w:t>www.airport-surgut.ru</w:t>
        </w:r>
      </w:hyperlink>
      <w:r w:rsidRPr="00D6757C">
        <w:rPr>
          <w:sz w:val="22"/>
          <w:szCs w:val="22"/>
        </w:rPr>
        <w:t xml:space="preserve"> – информационно.</w:t>
      </w:r>
    </w:p>
    <w:p w14:paraId="30E9304E" w14:textId="77777777" w:rsidR="008038CE" w:rsidRPr="00D6757C" w:rsidRDefault="008038CE" w:rsidP="00CE770B">
      <w:pPr>
        <w:spacing w:after="0"/>
        <w:ind w:firstLine="567"/>
        <w:rPr>
          <w:sz w:val="22"/>
          <w:szCs w:val="22"/>
        </w:rPr>
      </w:pPr>
      <w:r w:rsidRPr="00D6757C">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CEEF6E0" w14:textId="77777777" w:rsidR="008038CE" w:rsidRPr="00D6757C" w:rsidRDefault="008038CE" w:rsidP="00CE770B">
      <w:pPr>
        <w:spacing w:after="0"/>
        <w:ind w:firstLine="567"/>
        <w:rPr>
          <w:sz w:val="22"/>
          <w:szCs w:val="22"/>
          <w:lang w:eastAsia="en-US"/>
        </w:rPr>
      </w:pPr>
      <w:r w:rsidRPr="00D6757C">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681E7B5" w14:textId="77777777" w:rsidR="008038CE" w:rsidRPr="00D6757C" w:rsidRDefault="008038CE" w:rsidP="00CE770B">
      <w:pPr>
        <w:spacing w:after="0"/>
        <w:ind w:firstLine="567"/>
        <w:rPr>
          <w:sz w:val="22"/>
          <w:szCs w:val="22"/>
          <w:lang w:eastAsia="en-US"/>
        </w:rPr>
      </w:pPr>
      <w:r w:rsidRPr="00D6757C">
        <w:rPr>
          <w:sz w:val="22"/>
          <w:szCs w:val="22"/>
        </w:rPr>
        <w:t xml:space="preserve">Участник конкурентной закупки вправе изменить или отозвать свою заявку </w:t>
      </w:r>
      <w:r w:rsidRPr="00D6757C">
        <w:rPr>
          <w:b/>
          <w:sz w:val="22"/>
          <w:szCs w:val="22"/>
        </w:rPr>
        <w:t>до истечения срока подачи заявок,</w:t>
      </w:r>
      <w:r w:rsidRPr="00D6757C">
        <w:rPr>
          <w:rFonts w:eastAsia="Calibri"/>
          <w:bCs/>
          <w:sz w:val="22"/>
          <w:szCs w:val="22"/>
        </w:rPr>
        <w:t xml:space="preserve"> направив об этом уведомление оператору электронной площадки.</w:t>
      </w:r>
    </w:p>
    <w:p w14:paraId="70A3002A" w14:textId="5E80EB3A" w:rsidR="008038CE" w:rsidRPr="00D6757C" w:rsidRDefault="008038CE" w:rsidP="00CE770B">
      <w:pPr>
        <w:tabs>
          <w:tab w:val="left" w:pos="-851"/>
          <w:tab w:val="left" w:pos="-142"/>
        </w:tabs>
        <w:spacing w:after="0"/>
        <w:ind w:firstLine="567"/>
        <w:contextualSpacing/>
        <w:rPr>
          <w:rFonts w:eastAsia="Calibri"/>
          <w:sz w:val="22"/>
          <w:szCs w:val="22"/>
          <w:lang w:eastAsia="en-US"/>
        </w:rPr>
      </w:pPr>
      <w:r w:rsidRPr="00D6757C">
        <w:rPr>
          <w:rFonts w:eastAsia="Calibri"/>
          <w:sz w:val="22"/>
          <w:szCs w:val="22"/>
          <w:lang w:eastAsia="en-US"/>
        </w:rPr>
        <w:t>Участник закупки, принимая участие в настоящей закупке путем подачи заявки на участие в закупке, соглашается с тем, что для анализа предоставленной им заявки (в т.ч. представленных в ее составе документов и информации) и принятия решения в отношении данного участника (поданной им заявки) в соответствии с настоящей Документацией о закупке, Заказчик вправе привлечь третье лицо -  специалиста(</w:t>
      </w:r>
      <w:proofErr w:type="spellStart"/>
      <w:r w:rsidRPr="00D6757C">
        <w:rPr>
          <w:rFonts w:eastAsia="Calibri"/>
          <w:sz w:val="22"/>
          <w:szCs w:val="22"/>
          <w:lang w:eastAsia="en-US"/>
        </w:rPr>
        <w:t>ов</w:t>
      </w:r>
      <w:proofErr w:type="spellEnd"/>
      <w:r w:rsidRPr="00D6757C">
        <w:rPr>
          <w:rFonts w:eastAsia="Calibri"/>
          <w:sz w:val="22"/>
          <w:szCs w:val="22"/>
          <w:lang w:eastAsia="en-US"/>
        </w:rPr>
        <w:t>) по корпоративной безопасности ПАО «Авиакомпания ЮТэйр» (далее- специалисты). Данные специалисты в любое время до момента подведения закупки вправе знакомиться с заявкой участника (в т.ч. документами и информацией). Заказчик с участием специалистов (или без их участия)  вправе осуществлять выезд в место нахождения Участника закупки (по адресу нахождения материально-технических и иных ресурсов участника закупки, указанному им в заявке), производить осмотр и оценку достоверности информации, предоставленной участником, осмотр и анализ документов (в т.ч. оригиналов) на предмет соответствия документам, предоставленным в составе заявки, производить необходимые запросы в компетентные и иные органы (организации) с целью подтверждения информации, представленной участником закупки в составе заявки на участие в закупке.  Участник, принимая участие в настоящей закупке, сог</w:t>
      </w:r>
      <w:r w:rsidR="00784F67" w:rsidRPr="00D6757C">
        <w:rPr>
          <w:rFonts w:eastAsia="Calibri"/>
          <w:sz w:val="22"/>
          <w:szCs w:val="22"/>
          <w:lang w:eastAsia="en-US"/>
        </w:rPr>
        <w:t xml:space="preserve">лашается и считается </w:t>
      </w:r>
      <w:r w:rsidR="00E1689F" w:rsidRPr="00D6757C">
        <w:rPr>
          <w:rFonts w:eastAsia="Calibri"/>
          <w:sz w:val="22"/>
          <w:szCs w:val="22"/>
          <w:lang w:eastAsia="en-US"/>
        </w:rPr>
        <w:t>надлежащим образом,</w:t>
      </w:r>
      <w:r w:rsidRPr="00D6757C">
        <w:rPr>
          <w:rFonts w:eastAsia="Calibri"/>
          <w:sz w:val="22"/>
          <w:szCs w:val="22"/>
          <w:lang w:eastAsia="en-US"/>
        </w:rPr>
        <w:t xml:space="preserve"> уведомленным о данном факте, не будет препятствовать данным действиям и готов предоставить допуск представителям Заказчика (указанным специалистам) к материальным, техническим и иным ресурсам (документам), в том числе давать письменные ответы и разъяснения на дополнительные запросы Заказчика (специалистов) в установленный в запросах срок. </w:t>
      </w:r>
    </w:p>
    <w:p w14:paraId="384A3D60" w14:textId="77777777" w:rsidR="008038CE" w:rsidRPr="00D6757C" w:rsidRDefault="008038CE" w:rsidP="00CE770B">
      <w:pPr>
        <w:spacing w:after="0"/>
        <w:ind w:firstLine="567"/>
        <w:jc w:val="center"/>
        <w:rPr>
          <w:b/>
          <w:sz w:val="22"/>
          <w:szCs w:val="22"/>
          <w:lang w:eastAsia="en-US"/>
        </w:rPr>
      </w:pPr>
    </w:p>
    <w:p w14:paraId="132157EE" w14:textId="77777777" w:rsidR="008038CE" w:rsidRPr="00D6757C" w:rsidRDefault="008038CE" w:rsidP="00CE770B">
      <w:pPr>
        <w:spacing w:after="0"/>
        <w:ind w:firstLine="567"/>
        <w:jc w:val="center"/>
        <w:rPr>
          <w:b/>
          <w:sz w:val="22"/>
          <w:szCs w:val="22"/>
          <w:lang w:eastAsia="en-US"/>
        </w:rPr>
      </w:pPr>
      <w:r w:rsidRPr="00D6757C">
        <w:rPr>
          <w:b/>
          <w:sz w:val="22"/>
          <w:szCs w:val="22"/>
          <w:lang w:eastAsia="en-US"/>
        </w:rPr>
        <w:t xml:space="preserve">2.3. Порядок отмены закупки, внесения изменений </w:t>
      </w:r>
    </w:p>
    <w:p w14:paraId="013706F4" w14:textId="77777777" w:rsidR="008038CE" w:rsidRPr="00D6757C" w:rsidRDefault="008038CE" w:rsidP="00CE770B">
      <w:pPr>
        <w:spacing w:after="0"/>
        <w:ind w:firstLine="567"/>
        <w:jc w:val="center"/>
        <w:rPr>
          <w:b/>
          <w:sz w:val="22"/>
          <w:szCs w:val="22"/>
          <w:lang w:eastAsia="en-US"/>
        </w:rPr>
      </w:pPr>
      <w:r w:rsidRPr="00D6757C">
        <w:rPr>
          <w:b/>
          <w:sz w:val="22"/>
          <w:szCs w:val="22"/>
          <w:lang w:eastAsia="en-US"/>
        </w:rPr>
        <w:t>в Извещение о проведении закупки и/или Документацию о закупке</w:t>
      </w:r>
    </w:p>
    <w:p w14:paraId="371268AD" w14:textId="77777777" w:rsidR="008038CE" w:rsidRPr="00D6757C" w:rsidRDefault="008038CE" w:rsidP="00CE770B">
      <w:pPr>
        <w:autoSpaceDE w:val="0"/>
        <w:autoSpaceDN w:val="0"/>
        <w:adjustRightInd w:val="0"/>
        <w:spacing w:after="0"/>
        <w:ind w:firstLine="567"/>
        <w:rPr>
          <w:rFonts w:eastAsia="Calibri"/>
          <w:sz w:val="22"/>
          <w:szCs w:val="22"/>
        </w:rPr>
      </w:pPr>
      <w:r w:rsidRPr="00D6757C">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D6757C">
          <w:rPr>
            <w:rFonts w:eastAsia="Calibri"/>
            <w:sz w:val="22"/>
            <w:szCs w:val="22"/>
          </w:rPr>
          <w:t>непреодолимой силы</w:t>
        </w:r>
      </w:hyperlink>
      <w:r w:rsidRPr="00D6757C">
        <w:rPr>
          <w:rFonts w:eastAsia="Calibri"/>
          <w:sz w:val="22"/>
          <w:szCs w:val="22"/>
        </w:rPr>
        <w:t xml:space="preserve"> в соответствии с гражданским законодательством.</w:t>
      </w:r>
    </w:p>
    <w:p w14:paraId="58468ADE" w14:textId="77777777" w:rsidR="008038CE" w:rsidRPr="00D6757C" w:rsidRDefault="008038CE" w:rsidP="00CE770B">
      <w:pPr>
        <w:autoSpaceDE w:val="0"/>
        <w:autoSpaceDN w:val="0"/>
        <w:adjustRightInd w:val="0"/>
        <w:spacing w:after="0"/>
        <w:ind w:firstLine="567"/>
        <w:rPr>
          <w:rFonts w:eastAsia="Calibri"/>
          <w:sz w:val="22"/>
          <w:szCs w:val="22"/>
        </w:rPr>
      </w:pPr>
      <w:r w:rsidRPr="00D6757C">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D6757C">
        <w:rPr>
          <w:rFonts w:eastAsia="Calibri"/>
          <w:b/>
          <w:sz w:val="22"/>
          <w:szCs w:val="22"/>
        </w:rPr>
        <w:t>в день принятия этого решения</w:t>
      </w:r>
      <w:r w:rsidRPr="00D6757C">
        <w:rPr>
          <w:rFonts w:eastAsia="Calibri"/>
          <w:sz w:val="22"/>
          <w:szCs w:val="22"/>
        </w:rPr>
        <w:t xml:space="preserve">. Заказчик не несёт обязательств или ответственности в случае </w:t>
      </w:r>
      <w:proofErr w:type="spellStart"/>
      <w:r w:rsidRPr="00D6757C">
        <w:rPr>
          <w:rFonts w:eastAsia="Calibri"/>
          <w:sz w:val="22"/>
          <w:szCs w:val="22"/>
        </w:rPr>
        <w:t>неознакомления</w:t>
      </w:r>
      <w:proofErr w:type="spellEnd"/>
      <w:r w:rsidRPr="00D6757C">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254A39AC"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Calibri"/>
          <w:sz w:val="22"/>
          <w:szCs w:val="22"/>
        </w:rPr>
      </w:pPr>
      <w:r w:rsidRPr="00D6757C">
        <w:rPr>
          <w:rFonts w:eastAsia="Calibri"/>
          <w:sz w:val="22"/>
          <w:szCs w:val="22"/>
        </w:rPr>
        <w:t xml:space="preserve">При отмене конкурентной закупки: </w:t>
      </w:r>
    </w:p>
    <w:p w14:paraId="2B9338DA" w14:textId="77777777" w:rsidR="008038CE" w:rsidRPr="00D6757C" w:rsidRDefault="008038CE" w:rsidP="00CE770B">
      <w:pPr>
        <w:tabs>
          <w:tab w:val="left" w:pos="851"/>
          <w:tab w:val="left" w:pos="993"/>
        </w:tabs>
        <w:spacing w:after="0"/>
        <w:ind w:firstLine="567"/>
        <w:rPr>
          <w:sz w:val="22"/>
          <w:szCs w:val="22"/>
        </w:rPr>
      </w:pPr>
      <w:r w:rsidRPr="00D6757C">
        <w:rPr>
          <w:sz w:val="22"/>
          <w:szCs w:val="22"/>
        </w:rPr>
        <w:t xml:space="preserve">- внесенное участниками обеспечение возвращается </w:t>
      </w:r>
      <w:r w:rsidRPr="00D6757C">
        <w:rPr>
          <w:rFonts w:eastAsia="Calibri"/>
          <w:bCs/>
          <w:sz w:val="22"/>
          <w:szCs w:val="22"/>
        </w:rPr>
        <w:t xml:space="preserve">в срок не более </w:t>
      </w:r>
      <w:r w:rsidRPr="00D6757C">
        <w:rPr>
          <w:rFonts w:eastAsia="Calibri"/>
          <w:b/>
          <w:bCs/>
          <w:sz w:val="22"/>
          <w:szCs w:val="22"/>
        </w:rPr>
        <w:t>7 (семи) рабочих дней</w:t>
      </w:r>
      <w:r w:rsidRPr="00D6757C">
        <w:rPr>
          <w:rFonts w:eastAsia="Calibri"/>
          <w:bCs/>
          <w:sz w:val="22"/>
          <w:szCs w:val="22"/>
        </w:rPr>
        <w:t xml:space="preserve"> со дня принятия решения об отмене конкурентной закупки </w:t>
      </w:r>
      <w:r w:rsidRPr="00D6757C">
        <w:rPr>
          <w:sz w:val="22"/>
          <w:szCs w:val="22"/>
        </w:rPr>
        <w:t>на основании заявления участника с указанием реквизитов для перечисления возврата денежных средств.</w:t>
      </w:r>
    </w:p>
    <w:p w14:paraId="49F8D3F8" w14:textId="77777777" w:rsidR="008038CE" w:rsidRPr="00D6757C" w:rsidRDefault="008038CE" w:rsidP="00CE770B">
      <w:pPr>
        <w:tabs>
          <w:tab w:val="left" w:pos="851"/>
          <w:tab w:val="left" w:pos="993"/>
        </w:tabs>
        <w:spacing w:after="0"/>
        <w:ind w:firstLine="567"/>
        <w:rPr>
          <w:sz w:val="22"/>
          <w:szCs w:val="22"/>
        </w:rPr>
      </w:pPr>
      <w:r w:rsidRPr="00D6757C">
        <w:rPr>
          <w:sz w:val="22"/>
          <w:szCs w:val="22"/>
        </w:rPr>
        <w:t xml:space="preserve">- </w:t>
      </w:r>
      <w:r w:rsidRPr="00D6757C">
        <w:rPr>
          <w:rFonts w:eastAsia="Calibri"/>
          <w:sz w:val="22"/>
          <w:szCs w:val="22"/>
        </w:rPr>
        <w:t xml:space="preserve">убытки (расходы), связанные с участием в закупке, Заказчиком не возмещаются. </w:t>
      </w:r>
    </w:p>
    <w:p w14:paraId="69E8A396" w14:textId="77777777" w:rsidR="008038CE" w:rsidRPr="00D6757C" w:rsidRDefault="008038CE" w:rsidP="00CE770B">
      <w:pPr>
        <w:widowControl w:val="0"/>
        <w:autoSpaceDE w:val="0"/>
        <w:autoSpaceDN w:val="0"/>
        <w:adjustRightInd w:val="0"/>
        <w:spacing w:after="0"/>
        <w:ind w:firstLine="567"/>
        <w:rPr>
          <w:rFonts w:eastAsiaTheme="minorHAnsi"/>
          <w:sz w:val="22"/>
          <w:szCs w:val="22"/>
        </w:rPr>
      </w:pPr>
      <w:r w:rsidRPr="00D6757C">
        <w:rPr>
          <w:sz w:val="22"/>
          <w:szCs w:val="22"/>
        </w:rPr>
        <w:lastRenderedPageBreak/>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D6757C">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D6757C">
        <w:rPr>
          <w:rFonts w:eastAsiaTheme="minorHAnsi"/>
          <w:b/>
          <w:sz w:val="22"/>
          <w:szCs w:val="22"/>
        </w:rPr>
        <w:t>в течение 3 (трех) дней</w:t>
      </w:r>
      <w:r w:rsidRPr="00D6757C">
        <w:rPr>
          <w:rFonts w:eastAsiaTheme="minorHAnsi"/>
          <w:sz w:val="22"/>
          <w:szCs w:val="22"/>
        </w:rPr>
        <w:t xml:space="preserve"> со дня принятия решения о внесении указанных изменений. </w:t>
      </w:r>
    </w:p>
    <w:p w14:paraId="1CD8B12C" w14:textId="77777777" w:rsidR="008038CE" w:rsidRPr="00D6757C" w:rsidRDefault="008038CE" w:rsidP="00CE770B">
      <w:pPr>
        <w:widowControl w:val="0"/>
        <w:autoSpaceDE w:val="0"/>
        <w:autoSpaceDN w:val="0"/>
        <w:adjustRightInd w:val="0"/>
        <w:spacing w:after="0"/>
        <w:ind w:firstLine="567"/>
        <w:rPr>
          <w:sz w:val="22"/>
          <w:szCs w:val="22"/>
        </w:rPr>
      </w:pPr>
      <w:r w:rsidRPr="00D6757C">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011AC3E"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D6757C">
        <w:rPr>
          <w:rFonts w:eastAsiaTheme="minorHAnsi"/>
          <w:b/>
          <w:sz w:val="22"/>
          <w:szCs w:val="22"/>
        </w:rPr>
        <w:t>не менее</w:t>
      </w:r>
      <w:r w:rsidR="00E50918" w:rsidRPr="00D6757C">
        <w:rPr>
          <w:rFonts w:eastAsiaTheme="minorHAnsi"/>
          <w:b/>
          <w:sz w:val="22"/>
          <w:szCs w:val="22"/>
        </w:rPr>
        <w:t xml:space="preserve"> </w:t>
      </w:r>
      <w:r w:rsidR="007333C4" w:rsidRPr="00D6757C">
        <w:rPr>
          <w:rFonts w:eastAsiaTheme="minorHAnsi"/>
          <w:b/>
          <w:sz w:val="22"/>
          <w:szCs w:val="22"/>
        </w:rPr>
        <w:t xml:space="preserve">половины срока подачи заявок </w:t>
      </w:r>
      <w:r w:rsidRPr="00D6757C">
        <w:rPr>
          <w:rFonts w:eastAsiaTheme="minorHAnsi"/>
          <w:sz w:val="22"/>
          <w:szCs w:val="22"/>
        </w:rPr>
        <w:t>на участие в конкурсе.</w:t>
      </w:r>
    </w:p>
    <w:p w14:paraId="01099667" w14:textId="77777777" w:rsidR="008038CE" w:rsidRPr="00D6757C" w:rsidRDefault="008038CE" w:rsidP="00CE770B">
      <w:pPr>
        <w:spacing w:after="0"/>
        <w:ind w:firstLine="567"/>
        <w:rPr>
          <w:rFonts w:eastAsia="Calibri"/>
          <w:sz w:val="22"/>
          <w:szCs w:val="22"/>
        </w:rPr>
      </w:pPr>
      <w:r w:rsidRPr="00D6757C">
        <w:rPr>
          <w:rFonts w:eastAsia="Calibri"/>
          <w:sz w:val="22"/>
          <w:szCs w:val="22"/>
        </w:rPr>
        <w:t>Извещение о внесении изменений в Извещение о закупке размещается Заказчиком для всеобщего ознакомления:</w:t>
      </w:r>
    </w:p>
    <w:p w14:paraId="67DB92A8" w14:textId="77777777" w:rsidR="008038CE" w:rsidRPr="00D6757C" w:rsidRDefault="008038CE" w:rsidP="005335F6">
      <w:pPr>
        <w:numPr>
          <w:ilvl w:val="0"/>
          <w:numId w:val="15"/>
        </w:numPr>
        <w:tabs>
          <w:tab w:val="left" w:pos="851"/>
        </w:tabs>
        <w:spacing w:after="0"/>
        <w:ind w:left="0" w:firstLine="567"/>
        <w:rPr>
          <w:rFonts w:eastAsia="Calibri"/>
          <w:b/>
          <w:sz w:val="22"/>
          <w:szCs w:val="22"/>
        </w:rPr>
      </w:pPr>
      <w:r w:rsidRPr="00D6757C">
        <w:rPr>
          <w:rFonts w:eastAsia="Calibri"/>
          <w:sz w:val="22"/>
          <w:szCs w:val="22"/>
        </w:rPr>
        <w:t xml:space="preserve">в Единой информационной системе </w:t>
      </w:r>
      <w:hyperlink r:id="rId24" w:history="1">
        <w:r w:rsidRPr="00D6757C">
          <w:rPr>
            <w:rFonts w:eastAsia="Calibri"/>
            <w:sz w:val="22"/>
            <w:szCs w:val="22"/>
          </w:rPr>
          <w:t>www.</w:t>
        </w:r>
        <w:r w:rsidRPr="00D6757C">
          <w:rPr>
            <w:rFonts w:eastAsia="Calibri"/>
            <w:sz w:val="22"/>
            <w:szCs w:val="22"/>
            <w:lang w:val="en-US"/>
          </w:rPr>
          <w:t>zakupki</w:t>
        </w:r>
        <w:r w:rsidRPr="00D6757C">
          <w:rPr>
            <w:rFonts w:eastAsia="Calibri"/>
            <w:sz w:val="22"/>
            <w:szCs w:val="22"/>
          </w:rPr>
          <w:t>.</w:t>
        </w:r>
        <w:r w:rsidRPr="00D6757C">
          <w:rPr>
            <w:rFonts w:eastAsia="Calibri"/>
            <w:sz w:val="22"/>
            <w:szCs w:val="22"/>
            <w:lang w:val="en-US"/>
          </w:rPr>
          <w:t>gov</w:t>
        </w:r>
        <w:r w:rsidRPr="00D6757C">
          <w:rPr>
            <w:rFonts w:eastAsia="Calibri"/>
            <w:sz w:val="22"/>
            <w:szCs w:val="22"/>
          </w:rPr>
          <w:t>.</w:t>
        </w:r>
        <w:proofErr w:type="spellStart"/>
        <w:r w:rsidRPr="00D6757C">
          <w:rPr>
            <w:rFonts w:eastAsia="Calibri"/>
            <w:sz w:val="22"/>
            <w:szCs w:val="22"/>
          </w:rPr>
          <w:t>ru</w:t>
        </w:r>
        <w:proofErr w:type="spellEnd"/>
      </w:hyperlink>
      <w:r w:rsidRPr="00D6757C">
        <w:rPr>
          <w:rFonts w:eastAsia="Calibri"/>
          <w:sz w:val="22"/>
          <w:szCs w:val="22"/>
        </w:rPr>
        <w:t>.</w:t>
      </w:r>
    </w:p>
    <w:p w14:paraId="6D961B6F" w14:textId="5CDCC2CB" w:rsidR="008038CE" w:rsidRPr="00D6757C" w:rsidRDefault="008038CE" w:rsidP="005335F6">
      <w:pPr>
        <w:numPr>
          <w:ilvl w:val="0"/>
          <w:numId w:val="15"/>
        </w:numPr>
        <w:tabs>
          <w:tab w:val="left" w:pos="851"/>
        </w:tabs>
        <w:spacing w:after="0"/>
        <w:ind w:left="0" w:firstLine="567"/>
        <w:rPr>
          <w:rFonts w:eastAsia="Calibri"/>
          <w:sz w:val="22"/>
          <w:szCs w:val="22"/>
        </w:rPr>
      </w:pPr>
      <w:r w:rsidRPr="00D6757C">
        <w:rPr>
          <w:rFonts w:eastAsia="Calibri"/>
          <w:sz w:val="22"/>
          <w:szCs w:val="22"/>
        </w:rPr>
        <w:t xml:space="preserve">на сайте электронной торговой площадки </w:t>
      </w:r>
      <w:r w:rsidR="00E1689F" w:rsidRPr="00D6757C">
        <w:rPr>
          <w:color w:val="2420D0"/>
          <w:sz w:val="22"/>
          <w:szCs w:val="22"/>
          <w:lang w:val="en-US"/>
        </w:rPr>
        <w:t>www</w:t>
      </w:r>
      <w:r w:rsidR="00E1689F" w:rsidRPr="00D6757C">
        <w:rPr>
          <w:color w:val="2420D0"/>
          <w:sz w:val="22"/>
          <w:szCs w:val="22"/>
        </w:rPr>
        <w:t>.</w:t>
      </w:r>
      <w:hyperlink r:id="rId25"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w:t>
      </w:r>
    </w:p>
    <w:p w14:paraId="32A765EA" w14:textId="77777777" w:rsidR="008038CE" w:rsidRPr="00D6757C" w:rsidRDefault="008038CE" w:rsidP="005335F6">
      <w:pPr>
        <w:numPr>
          <w:ilvl w:val="0"/>
          <w:numId w:val="15"/>
        </w:numPr>
        <w:tabs>
          <w:tab w:val="left" w:pos="851"/>
        </w:tabs>
        <w:spacing w:after="0"/>
        <w:ind w:left="0" w:firstLine="567"/>
        <w:rPr>
          <w:rFonts w:eastAsia="Calibri"/>
          <w:sz w:val="22"/>
          <w:szCs w:val="22"/>
        </w:rPr>
      </w:pPr>
      <w:r w:rsidRPr="00D6757C">
        <w:rPr>
          <w:rFonts w:eastAsia="Calibri"/>
          <w:sz w:val="22"/>
          <w:szCs w:val="22"/>
        </w:rPr>
        <w:t xml:space="preserve">на сайте АО «Аэропорт Сургут» </w:t>
      </w:r>
      <w:hyperlink r:id="rId26" w:history="1">
        <w:r w:rsidRPr="00D6757C">
          <w:rPr>
            <w:rFonts w:eastAsia="Calibri"/>
            <w:sz w:val="22"/>
            <w:szCs w:val="22"/>
          </w:rPr>
          <w:t>www.airport-surgut.ru</w:t>
        </w:r>
      </w:hyperlink>
      <w:r w:rsidRPr="00D6757C">
        <w:rPr>
          <w:rFonts w:eastAsia="Calibri"/>
          <w:sz w:val="22"/>
          <w:szCs w:val="22"/>
        </w:rPr>
        <w:t xml:space="preserve"> – информационно.</w:t>
      </w:r>
    </w:p>
    <w:p w14:paraId="5AFD8DC2"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C343DD1" w14:textId="77777777" w:rsidR="008038CE" w:rsidRPr="00D6757C" w:rsidRDefault="008038CE" w:rsidP="00CE770B">
      <w:pPr>
        <w:spacing w:after="0"/>
        <w:ind w:firstLine="567"/>
        <w:rPr>
          <w:rFonts w:eastAsia="Calibri"/>
          <w:sz w:val="22"/>
          <w:szCs w:val="22"/>
        </w:rPr>
      </w:pPr>
      <w:r w:rsidRPr="00D6757C">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B345BD0" w14:textId="77777777" w:rsidR="008038CE" w:rsidRPr="00D6757C" w:rsidRDefault="008038CE" w:rsidP="00CE770B">
      <w:pPr>
        <w:spacing w:after="0"/>
        <w:ind w:firstLine="567"/>
        <w:rPr>
          <w:sz w:val="22"/>
          <w:szCs w:val="22"/>
        </w:rPr>
      </w:pPr>
    </w:p>
    <w:p w14:paraId="72B2E8B7" w14:textId="77777777" w:rsidR="008038CE" w:rsidRPr="00D6757C" w:rsidRDefault="008038CE" w:rsidP="00CE770B">
      <w:pPr>
        <w:spacing w:after="0"/>
        <w:ind w:firstLine="567"/>
        <w:jc w:val="center"/>
        <w:rPr>
          <w:b/>
          <w:sz w:val="22"/>
          <w:szCs w:val="22"/>
          <w:lang w:eastAsia="en-US"/>
        </w:rPr>
      </w:pPr>
      <w:r w:rsidRPr="00D6757C">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14:paraId="5496B07C" w14:textId="77777777" w:rsidR="008038CE" w:rsidRPr="00D6757C" w:rsidRDefault="008038CE" w:rsidP="00CE770B">
      <w:pPr>
        <w:spacing w:after="0"/>
        <w:ind w:firstLine="567"/>
        <w:rPr>
          <w:b/>
          <w:sz w:val="22"/>
          <w:szCs w:val="22"/>
          <w:lang w:eastAsia="en-US"/>
        </w:rPr>
      </w:pPr>
      <w:r w:rsidRPr="00D6757C">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D6757C">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33FD7690" w14:textId="77777777" w:rsidR="008038CE" w:rsidRPr="00D6757C" w:rsidRDefault="008038CE" w:rsidP="00CE770B">
      <w:pPr>
        <w:spacing w:after="0"/>
        <w:ind w:firstLine="567"/>
        <w:rPr>
          <w:sz w:val="22"/>
          <w:szCs w:val="22"/>
        </w:rPr>
      </w:pPr>
      <w:r w:rsidRPr="00D6757C">
        <w:rPr>
          <w:sz w:val="22"/>
          <w:szCs w:val="22"/>
        </w:rPr>
        <w:t>Разъяснения положений Документации о закупке размещается Заказчиком:</w:t>
      </w:r>
    </w:p>
    <w:p w14:paraId="1DBA5346" w14:textId="77777777" w:rsidR="008038CE" w:rsidRPr="00D6757C" w:rsidRDefault="008038CE" w:rsidP="00CE770B">
      <w:pPr>
        <w:spacing w:after="0"/>
        <w:ind w:firstLine="567"/>
        <w:rPr>
          <w:sz w:val="22"/>
          <w:szCs w:val="22"/>
        </w:rPr>
      </w:pPr>
      <w:r w:rsidRPr="00D6757C">
        <w:rPr>
          <w:sz w:val="22"/>
          <w:szCs w:val="22"/>
        </w:rPr>
        <w:t xml:space="preserve">- для всеобщего ознакомления на Единой информационной системе </w:t>
      </w:r>
      <w:hyperlink r:id="rId27" w:history="1">
        <w:r w:rsidRPr="00D6757C">
          <w:rPr>
            <w:sz w:val="22"/>
            <w:szCs w:val="22"/>
          </w:rPr>
          <w:t>www.</w:t>
        </w:r>
        <w:r w:rsidRPr="00D6757C">
          <w:rPr>
            <w:sz w:val="22"/>
            <w:szCs w:val="22"/>
            <w:lang w:val="en-US"/>
          </w:rPr>
          <w:t>zakupki</w:t>
        </w:r>
        <w:r w:rsidRPr="00D6757C">
          <w:rPr>
            <w:sz w:val="22"/>
            <w:szCs w:val="22"/>
          </w:rPr>
          <w:t>.</w:t>
        </w:r>
        <w:r w:rsidRPr="00D6757C">
          <w:rPr>
            <w:sz w:val="22"/>
            <w:szCs w:val="22"/>
            <w:lang w:val="en-US"/>
          </w:rPr>
          <w:t>gov</w:t>
        </w:r>
        <w:r w:rsidRPr="00D6757C">
          <w:rPr>
            <w:sz w:val="22"/>
            <w:szCs w:val="22"/>
          </w:rPr>
          <w:t>.</w:t>
        </w:r>
        <w:proofErr w:type="spellStart"/>
        <w:r w:rsidRPr="00D6757C">
          <w:rPr>
            <w:sz w:val="22"/>
            <w:szCs w:val="22"/>
          </w:rPr>
          <w:t>ru</w:t>
        </w:r>
        <w:proofErr w:type="spellEnd"/>
      </w:hyperlink>
    </w:p>
    <w:p w14:paraId="1019598F" w14:textId="04D9C2D2" w:rsidR="008038CE" w:rsidRPr="00D6757C" w:rsidRDefault="008038CE" w:rsidP="00CE770B">
      <w:pPr>
        <w:spacing w:after="0"/>
        <w:ind w:firstLine="567"/>
        <w:rPr>
          <w:sz w:val="22"/>
          <w:szCs w:val="22"/>
        </w:rPr>
      </w:pPr>
      <w:r w:rsidRPr="00D6757C">
        <w:rPr>
          <w:sz w:val="22"/>
          <w:szCs w:val="22"/>
        </w:rPr>
        <w:t xml:space="preserve">- на сайте электронной торговой площадки </w:t>
      </w:r>
      <w:r w:rsidR="00E1689F" w:rsidRPr="00D6757C">
        <w:rPr>
          <w:color w:val="2420D0"/>
          <w:sz w:val="22"/>
          <w:szCs w:val="22"/>
          <w:lang w:val="en-US"/>
        </w:rPr>
        <w:t>www</w:t>
      </w:r>
      <w:r w:rsidR="00E1689F" w:rsidRPr="00D6757C">
        <w:rPr>
          <w:color w:val="2420D0"/>
          <w:sz w:val="22"/>
          <w:szCs w:val="22"/>
        </w:rPr>
        <w:t>.</w:t>
      </w:r>
      <w:hyperlink r:id="rId28"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 xml:space="preserve">. </w:t>
      </w:r>
      <w:r w:rsidRPr="00D6757C">
        <w:rPr>
          <w:sz w:val="22"/>
          <w:szCs w:val="22"/>
        </w:rPr>
        <w:t>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78D6E1C" w14:textId="77777777" w:rsidR="008038CE" w:rsidRPr="00D6757C" w:rsidRDefault="008038CE" w:rsidP="00CE770B">
      <w:pPr>
        <w:spacing w:after="0"/>
        <w:ind w:firstLine="567"/>
        <w:jc w:val="center"/>
        <w:rPr>
          <w:b/>
          <w:sz w:val="22"/>
          <w:szCs w:val="22"/>
          <w:lang w:eastAsia="en-US"/>
        </w:rPr>
      </w:pPr>
    </w:p>
    <w:p w14:paraId="47C5F3A0" w14:textId="77777777" w:rsidR="008038CE" w:rsidRPr="00D6757C" w:rsidRDefault="008038CE" w:rsidP="00CE770B">
      <w:pPr>
        <w:spacing w:after="0"/>
        <w:ind w:firstLine="567"/>
        <w:jc w:val="center"/>
        <w:rPr>
          <w:b/>
          <w:sz w:val="22"/>
          <w:szCs w:val="22"/>
          <w:lang w:eastAsia="en-US"/>
        </w:rPr>
      </w:pPr>
      <w:r w:rsidRPr="00D6757C">
        <w:rPr>
          <w:b/>
          <w:sz w:val="22"/>
          <w:szCs w:val="22"/>
          <w:lang w:eastAsia="en-US"/>
        </w:rPr>
        <w:t>2.5. Требования к участникам закупки</w:t>
      </w:r>
    </w:p>
    <w:p w14:paraId="10201798"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При осуществлении закупки Заказчиком устанавливаются следующие </w:t>
      </w:r>
      <w:r w:rsidRPr="00D6757C">
        <w:rPr>
          <w:rFonts w:eastAsia="Calibri"/>
          <w:b/>
          <w:sz w:val="22"/>
          <w:szCs w:val="22"/>
          <w:lang w:eastAsia="en-US"/>
        </w:rPr>
        <w:t>обязательные требования</w:t>
      </w:r>
      <w:r w:rsidRPr="00D6757C">
        <w:rPr>
          <w:rFonts w:eastAsia="Calibri"/>
          <w:sz w:val="22"/>
          <w:szCs w:val="22"/>
          <w:lang w:eastAsia="en-US"/>
        </w:rPr>
        <w:t xml:space="preserve"> к участникам закупки:</w:t>
      </w:r>
    </w:p>
    <w:p w14:paraId="3A35ED39"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41DA76BA"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509A14C"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0D7DD7C0"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г) </w:t>
      </w:r>
      <w:proofErr w:type="spellStart"/>
      <w:r w:rsidRPr="00D6757C">
        <w:rPr>
          <w:rFonts w:eastAsia="Calibri"/>
          <w:sz w:val="22"/>
          <w:szCs w:val="22"/>
          <w:lang w:eastAsia="en-US"/>
        </w:rPr>
        <w:t>неприостановление</w:t>
      </w:r>
      <w:proofErr w:type="spellEnd"/>
      <w:r w:rsidRPr="00D6757C">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FCA8D09" w14:textId="028ACD08"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r w:rsidR="00E1689F" w:rsidRPr="00D6757C">
        <w:rPr>
          <w:rFonts w:eastAsia="Calibri"/>
          <w:sz w:val="22"/>
          <w:szCs w:val="22"/>
          <w:lang w:eastAsia="en-US"/>
        </w:rPr>
        <w:t>деликатных</w:t>
      </w:r>
      <w:r w:rsidRPr="00D6757C">
        <w:rPr>
          <w:rFonts w:eastAsia="Calibri"/>
          <w:sz w:val="22"/>
          <w:szCs w:val="22"/>
          <w:lang w:eastAsia="en-US"/>
        </w:rPr>
        <w:t xml:space="preserve"> обязательств;</w:t>
      </w:r>
    </w:p>
    <w:p w14:paraId="08915329"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lastRenderedPageBreak/>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A300AE9"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D6757C">
        <w:rPr>
          <w:rFonts w:eastAsia="Calibri"/>
          <w:bCs/>
          <w:sz w:val="22"/>
          <w:szCs w:val="22"/>
          <w:lang w:eastAsia="en-US"/>
        </w:rPr>
        <w:t xml:space="preserve"> </w:t>
      </w:r>
      <w:r w:rsidRPr="00D6757C">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D6757C">
        <w:rPr>
          <w:rFonts w:eastAsia="Calibri"/>
          <w:bCs/>
          <w:sz w:val="22"/>
          <w:szCs w:val="22"/>
          <w:lang w:eastAsia="en-US"/>
        </w:rPr>
        <w:t xml:space="preserve"> </w:t>
      </w:r>
      <w:r w:rsidRPr="00D6757C">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301F5D45"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3E49E4A0"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3D4AFAF" w14:textId="77777777" w:rsidR="008038CE" w:rsidRPr="00D6757C" w:rsidRDefault="008038CE" w:rsidP="00CE770B">
      <w:pPr>
        <w:widowControl w:val="0"/>
        <w:autoSpaceDE w:val="0"/>
        <w:autoSpaceDN w:val="0"/>
        <w:adjustRightInd w:val="0"/>
        <w:spacing w:after="0"/>
        <w:ind w:firstLine="567"/>
        <w:rPr>
          <w:sz w:val="22"/>
          <w:szCs w:val="22"/>
        </w:rPr>
      </w:pPr>
      <w:r w:rsidRPr="00D6757C">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01649316"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w:t>
      </w:r>
    </w:p>
    <w:p w14:paraId="0A6B638D" w14:textId="77777777" w:rsidR="008038CE" w:rsidRPr="00D6757C" w:rsidRDefault="008038CE" w:rsidP="00CE770B">
      <w:pPr>
        <w:spacing w:after="0"/>
        <w:ind w:firstLine="567"/>
        <w:rPr>
          <w:b/>
          <w:i/>
          <w:sz w:val="22"/>
          <w:szCs w:val="22"/>
          <w:lang w:eastAsia="en-US"/>
        </w:rPr>
      </w:pPr>
      <w:r w:rsidRPr="00D6757C">
        <w:rPr>
          <w:b/>
          <w:i/>
          <w:sz w:val="22"/>
          <w:szCs w:val="22"/>
          <w:lang w:eastAsia="en-US"/>
        </w:rPr>
        <w:t>Примечание</w:t>
      </w:r>
      <w:proofErr w:type="gramStart"/>
      <w:r w:rsidRPr="00D6757C">
        <w:rPr>
          <w:b/>
          <w:i/>
          <w:sz w:val="22"/>
          <w:szCs w:val="22"/>
          <w:lang w:eastAsia="en-US"/>
        </w:rPr>
        <w:t>: Для</w:t>
      </w:r>
      <w:proofErr w:type="gramEnd"/>
      <w:r w:rsidRPr="00D6757C">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54D6C04F" w14:textId="77777777" w:rsidR="008038CE" w:rsidRPr="00D6757C" w:rsidRDefault="008038CE" w:rsidP="00CE770B">
      <w:pPr>
        <w:spacing w:after="0"/>
        <w:ind w:firstLine="567"/>
        <w:rPr>
          <w:b/>
          <w:sz w:val="22"/>
          <w:szCs w:val="22"/>
        </w:rPr>
      </w:pPr>
    </w:p>
    <w:p w14:paraId="4D9C82DC" w14:textId="77777777" w:rsidR="008038CE" w:rsidRPr="00D6757C" w:rsidRDefault="008038CE" w:rsidP="00CE770B">
      <w:pPr>
        <w:spacing w:after="0"/>
        <w:ind w:firstLine="567"/>
        <w:jc w:val="center"/>
        <w:rPr>
          <w:b/>
          <w:sz w:val="22"/>
          <w:szCs w:val="22"/>
        </w:rPr>
      </w:pPr>
      <w:r w:rsidRPr="00D6757C">
        <w:rPr>
          <w:b/>
          <w:sz w:val="22"/>
          <w:szCs w:val="22"/>
        </w:rPr>
        <w:t>2.6</w:t>
      </w:r>
      <w:r w:rsidRPr="00D6757C">
        <w:rPr>
          <w:sz w:val="22"/>
          <w:szCs w:val="22"/>
        </w:rPr>
        <w:t xml:space="preserve">. </w:t>
      </w:r>
      <w:r w:rsidRPr="00D6757C">
        <w:rPr>
          <w:b/>
          <w:sz w:val="22"/>
          <w:szCs w:val="22"/>
        </w:rPr>
        <w:t xml:space="preserve">Основания к недопуску участника закупки к участию в закупке </w:t>
      </w:r>
    </w:p>
    <w:p w14:paraId="08550027" w14:textId="77777777" w:rsidR="008038CE" w:rsidRPr="00D6757C" w:rsidRDefault="008038CE" w:rsidP="00CE770B">
      <w:pPr>
        <w:spacing w:after="0"/>
        <w:ind w:firstLine="567"/>
        <w:jc w:val="center"/>
        <w:rPr>
          <w:b/>
          <w:sz w:val="22"/>
          <w:szCs w:val="22"/>
        </w:rPr>
      </w:pPr>
      <w:r w:rsidRPr="00D6757C">
        <w:rPr>
          <w:b/>
          <w:sz w:val="22"/>
          <w:szCs w:val="22"/>
        </w:rPr>
        <w:t>и(или) отклонению заявки</w:t>
      </w:r>
    </w:p>
    <w:p w14:paraId="3FF37D8F" w14:textId="77777777" w:rsidR="008038CE" w:rsidRPr="00D6757C" w:rsidRDefault="008038CE" w:rsidP="00CE770B">
      <w:pPr>
        <w:spacing w:after="0"/>
        <w:ind w:firstLine="567"/>
        <w:rPr>
          <w:b/>
          <w:sz w:val="22"/>
          <w:szCs w:val="22"/>
        </w:rPr>
      </w:pPr>
      <w:r w:rsidRPr="00D6757C">
        <w:rPr>
          <w:b/>
          <w:sz w:val="22"/>
          <w:szCs w:val="22"/>
        </w:rPr>
        <w:t xml:space="preserve">2.6.1. Комиссия по закупкам вправе не допустить участника к участию в закупке </w:t>
      </w:r>
      <w:r w:rsidRPr="00D6757C">
        <w:rPr>
          <w:rFonts w:eastAsia="Calibri"/>
          <w:b/>
          <w:sz w:val="22"/>
          <w:szCs w:val="22"/>
        </w:rPr>
        <w:t>и (или) отклонить заяв</w:t>
      </w:r>
      <w:r w:rsidR="00784F67" w:rsidRPr="00D6757C">
        <w:rPr>
          <w:rFonts w:eastAsia="Calibri"/>
          <w:b/>
          <w:sz w:val="22"/>
          <w:szCs w:val="22"/>
        </w:rPr>
        <w:t xml:space="preserve">ку (первую часть, вторую часть, </w:t>
      </w:r>
      <w:r w:rsidRPr="00D6757C">
        <w:rPr>
          <w:rFonts w:eastAsia="Calibri"/>
          <w:b/>
          <w:sz w:val="22"/>
          <w:szCs w:val="22"/>
        </w:rPr>
        <w:t>ценовое предложение) участника на любом этапе проведения конкурентной закупки в случаях</w:t>
      </w:r>
      <w:r w:rsidRPr="00D6757C">
        <w:rPr>
          <w:b/>
          <w:sz w:val="22"/>
          <w:szCs w:val="22"/>
        </w:rPr>
        <w:t>:</w:t>
      </w:r>
    </w:p>
    <w:p w14:paraId="7B24A2EC" w14:textId="77777777" w:rsidR="00D30DC8" w:rsidRPr="00D6757C" w:rsidRDefault="00D30DC8" w:rsidP="00CE770B">
      <w:pPr>
        <w:spacing w:after="0"/>
        <w:ind w:firstLine="567"/>
        <w:rPr>
          <w:b/>
          <w:sz w:val="22"/>
          <w:szCs w:val="22"/>
        </w:rPr>
      </w:pPr>
      <w:r w:rsidRPr="00D6757C">
        <w:rPr>
          <w:b/>
          <w:sz w:val="22"/>
          <w:szCs w:val="22"/>
        </w:rPr>
        <w:t>2.6.1.1.  Непредоставления документов:</w:t>
      </w:r>
    </w:p>
    <w:p w14:paraId="478B3EFB" w14:textId="77777777" w:rsidR="00D30DC8" w:rsidRPr="00D6757C" w:rsidRDefault="00D30DC8" w:rsidP="00CE770B">
      <w:pPr>
        <w:spacing w:after="0"/>
        <w:ind w:firstLine="567"/>
        <w:rPr>
          <w:sz w:val="22"/>
          <w:szCs w:val="22"/>
        </w:rPr>
      </w:pPr>
      <w:r w:rsidRPr="00D6757C">
        <w:rPr>
          <w:sz w:val="22"/>
          <w:szCs w:val="22"/>
        </w:rPr>
        <w:t>Заявки в составе:</w:t>
      </w:r>
    </w:p>
    <w:p w14:paraId="43FBF7C7" w14:textId="77777777" w:rsidR="00D30DC8" w:rsidRPr="00D6757C" w:rsidRDefault="00D30DC8" w:rsidP="00CE770B">
      <w:pPr>
        <w:spacing w:after="0"/>
        <w:ind w:firstLine="567"/>
        <w:rPr>
          <w:sz w:val="22"/>
          <w:szCs w:val="22"/>
        </w:rPr>
      </w:pPr>
      <w:r w:rsidRPr="00D6757C">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45D69E8" w14:textId="77777777" w:rsidR="00D30DC8" w:rsidRPr="00D6757C" w:rsidRDefault="00D30DC8" w:rsidP="00CE770B">
      <w:pPr>
        <w:spacing w:after="0"/>
        <w:ind w:firstLine="567"/>
        <w:rPr>
          <w:sz w:val="22"/>
          <w:szCs w:val="22"/>
        </w:rPr>
      </w:pPr>
      <w:r w:rsidRPr="00D6757C">
        <w:rPr>
          <w:sz w:val="22"/>
          <w:szCs w:val="22"/>
        </w:rPr>
        <w:t xml:space="preserve">Вторая часть заявки, заполненная по форме, согласно разделу 5 Документации о закупке, с приложениями, </w:t>
      </w:r>
      <w:r w:rsidR="002E7E8A" w:rsidRPr="00D6757C">
        <w:rPr>
          <w:sz w:val="22"/>
          <w:szCs w:val="22"/>
        </w:rPr>
        <w:t>ценовое предложение (предложение о цене договора).</w:t>
      </w:r>
    </w:p>
    <w:p w14:paraId="7EB4B03C" w14:textId="77777777" w:rsidR="00D30DC8" w:rsidRPr="00D6757C" w:rsidRDefault="00D30DC8" w:rsidP="00CE770B">
      <w:pPr>
        <w:spacing w:after="0"/>
        <w:ind w:firstLine="567"/>
        <w:rPr>
          <w:sz w:val="22"/>
          <w:szCs w:val="22"/>
        </w:rPr>
      </w:pPr>
      <w:r w:rsidRPr="00D6757C">
        <w:rPr>
          <w:sz w:val="22"/>
          <w:szCs w:val="22"/>
        </w:rPr>
        <w:t xml:space="preserve">В составе второй части заявки участник закупки предоставляет следующие информацию и документы: </w:t>
      </w:r>
    </w:p>
    <w:p w14:paraId="74D9EE85"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 xml:space="preserve">А. </w:t>
      </w:r>
      <w:r w:rsidRPr="00D6757C">
        <w:rPr>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7A066EA"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Б.</w:t>
      </w:r>
      <w:r w:rsidRPr="00D6757C">
        <w:rPr>
          <w:sz w:val="22"/>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F990FEE"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В.</w:t>
      </w:r>
      <w:r w:rsidRPr="00D6757C">
        <w:rPr>
          <w:sz w:val="22"/>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w:t>
      </w:r>
      <w:r w:rsidRPr="00D6757C">
        <w:rPr>
          <w:sz w:val="22"/>
          <w:szCs w:val="22"/>
        </w:rPr>
        <w:lastRenderedPageBreak/>
        <w:t>соответствующего иностранного государства аналог идентификационного номера налогоплательщика (для иностранного лица);</w:t>
      </w:r>
    </w:p>
    <w:p w14:paraId="7E04C6AB"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Г.</w:t>
      </w:r>
      <w:r w:rsidRPr="00D6757C">
        <w:rPr>
          <w:sz w:val="22"/>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8468A94"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Д.</w:t>
      </w:r>
      <w:r w:rsidRPr="00D6757C">
        <w:rPr>
          <w:sz w:val="22"/>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53F1E5D" w14:textId="77777777" w:rsidR="00D30DC8" w:rsidRPr="00D6757C" w:rsidRDefault="00D30DC8" w:rsidP="00CE770B">
      <w:pPr>
        <w:autoSpaceDE w:val="0"/>
        <w:autoSpaceDN w:val="0"/>
        <w:adjustRightInd w:val="0"/>
        <w:spacing w:after="0"/>
        <w:ind w:firstLine="567"/>
        <w:contextualSpacing/>
        <w:rPr>
          <w:sz w:val="22"/>
          <w:szCs w:val="22"/>
        </w:rPr>
      </w:pPr>
      <w:r w:rsidRPr="00D6757C">
        <w:rPr>
          <w:sz w:val="22"/>
          <w:szCs w:val="22"/>
        </w:rPr>
        <w:t>- индивидуальным предпринимателем, если участником такой закупки является индивидуальный предприниматель;</w:t>
      </w:r>
    </w:p>
    <w:p w14:paraId="417CC461" w14:textId="77777777" w:rsidR="00D30DC8" w:rsidRPr="00D6757C" w:rsidRDefault="00D30DC8" w:rsidP="00CE770B">
      <w:pPr>
        <w:autoSpaceDE w:val="0"/>
        <w:autoSpaceDN w:val="0"/>
        <w:adjustRightInd w:val="0"/>
        <w:spacing w:after="0"/>
        <w:ind w:firstLine="567"/>
        <w:contextualSpacing/>
        <w:rPr>
          <w:sz w:val="22"/>
          <w:szCs w:val="22"/>
        </w:rPr>
      </w:pPr>
      <w:r w:rsidRPr="00D6757C">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A869AF9"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Е.</w:t>
      </w:r>
      <w:r w:rsidRPr="00D6757C">
        <w:rPr>
          <w:sz w:val="22"/>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D6757C">
        <w:rPr>
          <w:sz w:val="22"/>
          <w:szCs w:val="22"/>
        </w:rPr>
        <w:t>пп</w:t>
      </w:r>
      <w:proofErr w:type="spellEnd"/>
      <w:r w:rsidRPr="00D6757C">
        <w:rPr>
          <w:sz w:val="22"/>
          <w:szCs w:val="22"/>
        </w:rPr>
        <w:t xml:space="preserve">. «И» </w:t>
      </w:r>
    </w:p>
    <w:p w14:paraId="48F42536"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Ж.</w:t>
      </w:r>
      <w:r w:rsidRPr="00D6757C">
        <w:rPr>
          <w:sz w:val="22"/>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594471E4"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З.</w:t>
      </w:r>
      <w:r w:rsidRPr="00D6757C">
        <w:rPr>
          <w:sz w:val="22"/>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31D21989"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42A7136"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B4619A8"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И.</w:t>
      </w:r>
      <w:r w:rsidRPr="00D6757C">
        <w:rPr>
          <w:sz w:val="22"/>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5B53113B"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CC8DE0D"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proofErr w:type="spellStart"/>
      <w:r w:rsidRPr="00D6757C">
        <w:rPr>
          <w:sz w:val="22"/>
          <w:szCs w:val="22"/>
        </w:rPr>
        <w:t>неприостановление</w:t>
      </w:r>
      <w:proofErr w:type="spellEnd"/>
      <w:r w:rsidRPr="00D6757C">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0FB557D"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w:t>
      </w:r>
      <w:r w:rsidRPr="00D6757C">
        <w:rPr>
          <w:sz w:val="22"/>
          <w:szCs w:val="22"/>
        </w:rPr>
        <w:lastRenderedPageBreak/>
        <w:t>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50B822A"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58D525C"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99D69BD"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6EE5B18"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1295C9F"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AD2FC61"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К.</w:t>
      </w:r>
      <w:r w:rsidRPr="00D6757C">
        <w:rPr>
          <w:sz w:val="22"/>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7B28ED0D"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Л.</w:t>
      </w:r>
      <w:r w:rsidRPr="00D6757C">
        <w:rPr>
          <w:sz w:val="22"/>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proofErr w:type="gramStart"/>
      <w:r w:rsidRPr="00D6757C">
        <w:rPr>
          <w:sz w:val="22"/>
          <w:szCs w:val="22"/>
        </w:rPr>
        <w:t>Федерации, в случае, если</w:t>
      </w:r>
      <w:proofErr w:type="gramEnd"/>
      <w:r w:rsidRPr="00D6757C">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C1B12EE"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М.</w:t>
      </w:r>
      <w:r w:rsidRPr="00D6757C">
        <w:rPr>
          <w:sz w:val="22"/>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5B218CA"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Н.</w:t>
      </w:r>
      <w:r w:rsidRPr="00D6757C">
        <w:rPr>
          <w:sz w:val="22"/>
          <w:szCs w:val="22"/>
        </w:rPr>
        <w:t xml:space="preserve"> предложение о цене договора (цене лота, единицы товара, работы, услуги).</w:t>
      </w:r>
    </w:p>
    <w:p w14:paraId="7C6DDF9C" w14:textId="77777777" w:rsidR="008038CE" w:rsidRPr="00D6757C" w:rsidRDefault="008038CE" w:rsidP="00CE770B">
      <w:pPr>
        <w:autoSpaceDE w:val="0"/>
        <w:autoSpaceDN w:val="0"/>
        <w:adjustRightInd w:val="0"/>
        <w:spacing w:after="0"/>
        <w:ind w:firstLine="567"/>
        <w:rPr>
          <w:rFonts w:eastAsia="Calibri"/>
          <w:sz w:val="22"/>
          <w:szCs w:val="22"/>
        </w:rPr>
      </w:pPr>
      <w:r w:rsidRPr="00D6757C">
        <w:rPr>
          <w:rFonts w:eastAsia="Calibri"/>
          <w:sz w:val="22"/>
          <w:szCs w:val="22"/>
        </w:rPr>
        <w:t>2.6.1.</w:t>
      </w:r>
      <w:proofErr w:type="gramStart"/>
      <w:r w:rsidRPr="00D6757C">
        <w:rPr>
          <w:rFonts w:eastAsia="Calibri"/>
          <w:sz w:val="22"/>
          <w:szCs w:val="22"/>
        </w:rPr>
        <w:t>2.Несоответствия</w:t>
      </w:r>
      <w:proofErr w:type="gramEnd"/>
      <w:r w:rsidRPr="00D6757C">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1E2868E6" w14:textId="77777777" w:rsidR="008038CE" w:rsidRPr="00D6757C" w:rsidRDefault="008038CE" w:rsidP="00CE770B">
      <w:pPr>
        <w:autoSpaceDE w:val="0"/>
        <w:autoSpaceDN w:val="0"/>
        <w:adjustRightInd w:val="0"/>
        <w:spacing w:after="0"/>
        <w:ind w:firstLine="567"/>
        <w:rPr>
          <w:rFonts w:eastAsia="Calibri"/>
          <w:strike/>
          <w:sz w:val="22"/>
          <w:szCs w:val="22"/>
        </w:rPr>
      </w:pPr>
      <w:r w:rsidRPr="00D6757C">
        <w:rPr>
          <w:rFonts w:eastAsia="Calibri"/>
          <w:sz w:val="22"/>
          <w:szCs w:val="22"/>
        </w:rPr>
        <w:t>2.6.1.3. Несоответствия заявки требованиям к заявкам, установленным Положением и настоящим Извещением и/или Документацией о закупке</w:t>
      </w:r>
    </w:p>
    <w:p w14:paraId="0F4CF189" w14:textId="77777777" w:rsidR="008038CE" w:rsidRPr="00D6757C" w:rsidRDefault="008038CE" w:rsidP="00CE770B">
      <w:pPr>
        <w:autoSpaceDE w:val="0"/>
        <w:autoSpaceDN w:val="0"/>
        <w:adjustRightInd w:val="0"/>
        <w:spacing w:after="0"/>
        <w:ind w:firstLine="567"/>
        <w:rPr>
          <w:rFonts w:eastAsia="Calibri"/>
          <w:b/>
          <w:sz w:val="22"/>
          <w:szCs w:val="22"/>
        </w:rPr>
      </w:pPr>
      <w:r w:rsidRPr="00D6757C">
        <w:rPr>
          <w:rFonts w:eastAsia="Calibri"/>
          <w:b/>
          <w:sz w:val="22"/>
          <w:szCs w:val="22"/>
        </w:rPr>
        <w:t xml:space="preserve">2.6.1.4. Предоставления в составе заявки заведомо ложных (недостоверных) сведений об участнике закупки </w:t>
      </w:r>
      <w:r w:rsidRPr="00D6757C">
        <w:rPr>
          <w:b/>
          <w:sz w:val="22"/>
          <w:szCs w:val="22"/>
        </w:rPr>
        <w:t>или о товарах, работах, услугах</w:t>
      </w:r>
      <w:r w:rsidRPr="00D6757C">
        <w:rPr>
          <w:rFonts w:eastAsia="Calibri"/>
          <w:b/>
          <w:sz w:val="22"/>
          <w:szCs w:val="22"/>
        </w:rPr>
        <w:t>, намеренного искажения информации или документов, входящих в состав заявки.</w:t>
      </w:r>
    </w:p>
    <w:p w14:paraId="15DACE2B" w14:textId="77777777" w:rsidR="008038CE" w:rsidRPr="00D6757C" w:rsidRDefault="008038CE" w:rsidP="009809AE">
      <w:pPr>
        <w:autoSpaceDE w:val="0"/>
        <w:autoSpaceDN w:val="0"/>
        <w:adjustRightInd w:val="0"/>
        <w:spacing w:after="0"/>
        <w:ind w:firstLine="567"/>
        <w:rPr>
          <w:rFonts w:eastAsia="Calibri"/>
          <w:sz w:val="22"/>
          <w:szCs w:val="22"/>
        </w:rPr>
      </w:pPr>
      <w:r w:rsidRPr="00D6757C">
        <w:rPr>
          <w:rFonts w:eastAsia="Calibri"/>
          <w:sz w:val="22"/>
          <w:szCs w:val="22"/>
        </w:rPr>
        <w:t xml:space="preserve">2.6.1.5. </w:t>
      </w:r>
      <w:r w:rsidRPr="00D6757C">
        <w:rPr>
          <w:sz w:val="22"/>
          <w:szCs w:val="22"/>
        </w:rPr>
        <w:t>Наличия фактов предоставления участником копий документов ненадлежащего качества, с исправлениями, подчистками, пл</w:t>
      </w:r>
      <w:r w:rsidR="009809AE" w:rsidRPr="00D6757C">
        <w:rPr>
          <w:sz w:val="22"/>
          <w:szCs w:val="22"/>
        </w:rPr>
        <w:t>охого оттиска печати и подписей</w:t>
      </w:r>
      <w:r w:rsidRPr="00D6757C">
        <w:rPr>
          <w:rFonts w:eastAsia="Calibri"/>
          <w:sz w:val="22"/>
          <w:szCs w:val="22"/>
        </w:rPr>
        <w:t>.</w:t>
      </w:r>
    </w:p>
    <w:p w14:paraId="06240058" w14:textId="77777777" w:rsidR="008038CE" w:rsidRPr="00D6757C" w:rsidRDefault="008038CE" w:rsidP="00CE770B">
      <w:pPr>
        <w:autoSpaceDE w:val="0"/>
        <w:autoSpaceDN w:val="0"/>
        <w:adjustRightInd w:val="0"/>
        <w:spacing w:after="0"/>
        <w:ind w:firstLine="567"/>
        <w:rPr>
          <w:sz w:val="22"/>
          <w:szCs w:val="22"/>
        </w:rPr>
      </w:pPr>
      <w:r w:rsidRPr="00D6757C">
        <w:rPr>
          <w:sz w:val="22"/>
          <w:szCs w:val="22"/>
        </w:rPr>
        <w:t>2.6.1.</w:t>
      </w:r>
      <w:r w:rsidR="009809AE" w:rsidRPr="00D6757C">
        <w:rPr>
          <w:sz w:val="22"/>
          <w:szCs w:val="22"/>
        </w:rPr>
        <w:t>6</w:t>
      </w:r>
      <w:r w:rsidRPr="00D6757C">
        <w:rPr>
          <w:sz w:val="22"/>
          <w:szCs w:val="22"/>
        </w:rPr>
        <w:t xml:space="preserve">.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w:t>
      </w:r>
      <w:r w:rsidRPr="00D6757C">
        <w:rPr>
          <w:sz w:val="22"/>
          <w:szCs w:val="22"/>
        </w:rPr>
        <w:lastRenderedPageBreak/>
        <w:t>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E2DF6B4" w14:textId="77777777" w:rsidR="008038CE" w:rsidRPr="00D6757C" w:rsidRDefault="009809AE" w:rsidP="00CE770B">
      <w:pPr>
        <w:autoSpaceDE w:val="0"/>
        <w:autoSpaceDN w:val="0"/>
        <w:adjustRightInd w:val="0"/>
        <w:spacing w:after="0"/>
        <w:ind w:firstLine="567"/>
        <w:rPr>
          <w:rFonts w:eastAsia="Calibri"/>
          <w:b/>
          <w:sz w:val="22"/>
          <w:szCs w:val="22"/>
        </w:rPr>
      </w:pPr>
      <w:r w:rsidRPr="00D6757C">
        <w:rPr>
          <w:b/>
          <w:sz w:val="22"/>
          <w:szCs w:val="22"/>
        </w:rPr>
        <w:t>2.6.1.7</w:t>
      </w:r>
      <w:r w:rsidR="008038CE" w:rsidRPr="00D6757C">
        <w:rPr>
          <w:b/>
          <w:sz w:val="22"/>
          <w:szCs w:val="22"/>
        </w:rPr>
        <w:t xml:space="preserve">. </w:t>
      </w:r>
      <w:r w:rsidR="008038CE" w:rsidRPr="00D6757C">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008038CE" w:rsidRPr="00D6757C">
        <w:rPr>
          <w:b/>
          <w:sz w:val="22"/>
          <w:szCs w:val="22"/>
        </w:rPr>
        <w:t>Техническому заданию Заказчика</w:t>
      </w:r>
      <w:r w:rsidR="008038CE" w:rsidRPr="00D6757C">
        <w:rPr>
          <w:rFonts w:eastAsia="Calibri"/>
          <w:b/>
          <w:sz w:val="22"/>
          <w:szCs w:val="22"/>
        </w:rPr>
        <w:t>.</w:t>
      </w:r>
    </w:p>
    <w:p w14:paraId="345E1CDA" w14:textId="77777777" w:rsidR="008038CE" w:rsidRPr="00D6757C" w:rsidRDefault="008038CE" w:rsidP="00CE770B">
      <w:pPr>
        <w:spacing w:after="0"/>
        <w:ind w:firstLine="567"/>
        <w:rPr>
          <w:sz w:val="22"/>
          <w:szCs w:val="22"/>
        </w:rPr>
      </w:pPr>
      <w:r w:rsidRPr="00D6757C">
        <w:rPr>
          <w:sz w:val="22"/>
          <w:szCs w:val="22"/>
        </w:rPr>
        <w:t xml:space="preserve"> 2.6.1.</w:t>
      </w:r>
      <w:r w:rsidR="009809AE" w:rsidRPr="00D6757C">
        <w:rPr>
          <w:sz w:val="22"/>
          <w:szCs w:val="22"/>
        </w:rPr>
        <w:t>8</w:t>
      </w:r>
      <w:r w:rsidRPr="00D6757C">
        <w:rPr>
          <w:sz w:val="22"/>
          <w:szCs w:val="22"/>
        </w:rPr>
        <w:t>.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859949" w14:textId="77777777" w:rsidR="008038CE" w:rsidRPr="00D6757C" w:rsidRDefault="008038CE" w:rsidP="00CE770B">
      <w:pPr>
        <w:tabs>
          <w:tab w:val="left" w:pos="567"/>
        </w:tabs>
        <w:autoSpaceDE w:val="0"/>
        <w:autoSpaceDN w:val="0"/>
        <w:adjustRightInd w:val="0"/>
        <w:spacing w:after="0"/>
        <w:ind w:firstLine="567"/>
        <w:contextualSpacing/>
        <w:rPr>
          <w:rFonts w:eastAsiaTheme="minorHAnsi"/>
          <w:sz w:val="22"/>
          <w:szCs w:val="22"/>
          <w:lang w:eastAsia="en-US"/>
        </w:rPr>
      </w:pPr>
      <w:r w:rsidRPr="00D6757C">
        <w:rPr>
          <w:rFonts w:eastAsia="Calibri"/>
          <w:sz w:val="22"/>
          <w:szCs w:val="22"/>
          <w:lang w:eastAsia="en-US"/>
        </w:rPr>
        <w:t>2.6.1.</w:t>
      </w:r>
      <w:r w:rsidR="009809AE" w:rsidRPr="00D6757C">
        <w:rPr>
          <w:rFonts w:eastAsia="Calibri"/>
          <w:sz w:val="22"/>
          <w:szCs w:val="22"/>
          <w:lang w:eastAsia="en-US"/>
        </w:rPr>
        <w:t>9.</w:t>
      </w:r>
      <w:r w:rsidRPr="00D6757C">
        <w:rPr>
          <w:rFonts w:eastAsia="Calibri"/>
          <w:sz w:val="22"/>
          <w:szCs w:val="22"/>
          <w:lang w:eastAsia="en-US"/>
        </w:rPr>
        <w:t xml:space="preserve"> В случае обнаружения</w:t>
      </w:r>
      <w:r w:rsidRPr="00D6757C">
        <w:rPr>
          <w:rFonts w:eastAsiaTheme="minorHAnsi"/>
          <w:sz w:val="22"/>
          <w:szCs w:val="22"/>
          <w:lang w:eastAsia="en-US"/>
        </w:rPr>
        <w:t xml:space="preserve"> Комиссией по закупкам в заявке участника цены договора (лота), которая</w:t>
      </w:r>
      <w:r w:rsidRPr="00D6757C">
        <w:rPr>
          <w:rFonts w:eastAsia="Calibri"/>
          <w:sz w:val="22"/>
          <w:szCs w:val="22"/>
          <w:lang w:eastAsia="en-US"/>
        </w:rPr>
        <w:t xml:space="preserve"> </w:t>
      </w:r>
      <w:r w:rsidRPr="00D6757C">
        <w:rPr>
          <w:rFonts w:eastAsiaTheme="minorHAnsi"/>
          <w:sz w:val="22"/>
          <w:szCs w:val="22"/>
          <w:lang w:eastAsia="en-US"/>
        </w:rPr>
        <w:t>ниже среднеарифметической цены всех поданных иными участниками предложений</w:t>
      </w:r>
      <w:r w:rsidRPr="00D6757C">
        <w:rPr>
          <w:rFonts w:eastAsia="Calibri"/>
          <w:sz w:val="22"/>
          <w:szCs w:val="22"/>
          <w:lang w:eastAsia="en-US"/>
        </w:rPr>
        <w:t xml:space="preserve"> </w:t>
      </w:r>
      <w:r w:rsidRPr="00D6757C">
        <w:rPr>
          <w:rFonts w:eastAsiaTheme="minorHAnsi"/>
          <w:sz w:val="22"/>
          <w:szCs w:val="22"/>
          <w:lang w:eastAsia="en-US"/>
        </w:rPr>
        <w:t>более чем на 20 (двадцать) процентов, Комиссия (Заказчик) имеет право запросить у такого участника дополнительные разъяснения</w:t>
      </w:r>
      <w:r w:rsidRPr="00D6757C">
        <w:rPr>
          <w:rFonts w:eastAsia="Calibri"/>
          <w:sz w:val="22"/>
          <w:szCs w:val="22"/>
          <w:lang w:eastAsia="en-US"/>
        </w:rPr>
        <w:t xml:space="preserve"> </w:t>
      </w:r>
      <w:r w:rsidRPr="00D6757C">
        <w:rPr>
          <w:rFonts w:eastAsiaTheme="minorHAnsi"/>
          <w:sz w:val="22"/>
          <w:szCs w:val="22"/>
          <w:lang w:eastAsia="en-US"/>
        </w:rPr>
        <w:t xml:space="preserve">порядка ценообразования и обоснованности такого снижения цены (обоснования, расчеты, заключения, калькуляции, сметы и  др. подтверждающие документы или разъяснения) </w:t>
      </w:r>
      <w:r w:rsidRPr="00D6757C">
        <w:rPr>
          <w:rFonts w:eastAsiaTheme="minorHAnsi"/>
          <w:b/>
          <w:sz w:val="22"/>
          <w:szCs w:val="22"/>
          <w:lang w:eastAsia="en-US"/>
        </w:rPr>
        <w:t>и отклонить заявку такого участника в следующих случаях</w:t>
      </w:r>
      <w:r w:rsidRPr="00D6757C">
        <w:rPr>
          <w:rFonts w:eastAsiaTheme="minorHAnsi"/>
          <w:sz w:val="22"/>
          <w:szCs w:val="22"/>
          <w:lang w:eastAsia="en-US"/>
        </w:rPr>
        <w:t>:</w:t>
      </w:r>
    </w:p>
    <w:p w14:paraId="355640F0" w14:textId="77777777" w:rsidR="008038CE" w:rsidRPr="00D6757C" w:rsidRDefault="008038CE" w:rsidP="00CE770B">
      <w:pPr>
        <w:tabs>
          <w:tab w:val="left" w:pos="567"/>
        </w:tabs>
        <w:autoSpaceDE w:val="0"/>
        <w:autoSpaceDN w:val="0"/>
        <w:adjustRightInd w:val="0"/>
        <w:spacing w:after="0"/>
        <w:ind w:firstLine="567"/>
        <w:rPr>
          <w:sz w:val="22"/>
          <w:szCs w:val="22"/>
        </w:rPr>
      </w:pPr>
      <w:r w:rsidRPr="00D6757C">
        <w:rPr>
          <w:rFonts w:eastAsiaTheme="minorHAnsi"/>
          <w:sz w:val="22"/>
          <w:szCs w:val="22"/>
        </w:rPr>
        <w:t>а) при отсутствии (непредставлении в установленный в запросе срок, отказе от предоставления) обоснованных разъяснений (обоснований, расчетов, заключений, калькуляций, смет и других подтверждающих документов или разъяснений) цены договора (лота);</w:t>
      </w:r>
    </w:p>
    <w:p w14:paraId="4906129A"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xml:space="preserve">б) если по итогам </w:t>
      </w:r>
      <w:proofErr w:type="gramStart"/>
      <w:r w:rsidRPr="00D6757C">
        <w:rPr>
          <w:rFonts w:eastAsiaTheme="minorHAnsi"/>
          <w:sz w:val="22"/>
          <w:szCs w:val="22"/>
        </w:rPr>
        <w:t>проведённого анализа</w:t>
      </w:r>
      <w:proofErr w:type="gramEnd"/>
      <w:r w:rsidRPr="00D6757C">
        <w:rPr>
          <w:sz w:val="22"/>
          <w:szCs w:val="22"/>
        </w:rPr>
        <w:t xml:space="preserve"> </w:t>
      </w:r>
      <w:r w:rsidRPr="00D6757C">
        <w:rPr>
          <w:rFonts w:eastAsiaTheme="minorHAnsi"/>
          <w:sz w:val="22"/>
          <w:szCs w:val="22"/>
        </w:rPr>
        <w:t>представленного в составе заявки (или по дополнительному запросу) обоснования (расчёта, заключения, сметы, калькуляции и др. подтверждающих документов или разъяснений) цены договора Комиссия пришла к выводу о том, что снижение цены договора</w:t>
      </w:r>
      <w:r w:rsidRPr="00D6757C">
        <w:rPr>
          <w:sz w:val="22"/>
          <w:szCs w:val="22"/>
        </w:rPr>
        <w:t xml:space="preserve"> </w:t>
      </w:r>
      <w:r w:rsidRPr="00D6757C">
        <w:rPr>
          <w:rFonts w:eastAsiaTheme="minorHAnsi"/>
          <w:sz w:val="22"/>
          <w:szCs w:val="22"/>
        </w:rPr>
        <w:t>(цены лота) достигается участником:</w:t>
      </w:r>
    </w:p>
    <w:p w14:paraId="09046881"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за счёт сокращения налогов и сборов, в том числе налогов,</w:t>
      </w:r>
      <w:r w:rsidRPr="00D6757C">
        <w:rPr>
          <w:sz w:val="22"/>
          <w:szCs w:val="22"/>
        </w:rPr>
        <w:t xml:space="preserve"> </w:t>
      </w:r>
      <w:r w:rsidRPr="00D6757C">
        <w:rPr>
          <w:rFonts w:eastAsiaTheme="minorHAnsi"/>
          <w:sz w:val="22"/>
          <w:szCs w:val="22"/>
        </w:rPr>
        <w:t>предусмотренных специальными налоговыми режимами, в бюджеты бюджетной</w:t>
      </w:r>
      <w:r w:rsidRPr="00D6757C">
        <w:rPr>
          <w:sz w:val="22"/>
          <w:szCs w:val="22"/>
        </w:rPr>
        <w:t xml:space="preserve"> </w:t>
      </w:r>
      <w:r w:rsidRPr="00D6757C">
        <w:rPr>
          <w:rFonts w:eastAsiaTheme="minorHAnsi"/>
          <w:sz w:val="22"/>
          <w:szCs w:val="22"/>
        </w:rPr>
        <w:t xml:space="preserve">системы Российской Федерации, либо  </w:t>
      </w:r>
    </w:p>
    <w:p w14:paraId="0929C614"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по причине допущенных ошибок, либо</w:t>
      </w:r>
    </w:p>
    <w:p w14:paraId="22A09CFF"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xml:space="preserve">- по причине нарушения требований действующего законодательства РФ. </w:t>
      </w:r>
    </w:p>
    <w:p w14:paraId="06B3B12A" w14:textId="77777777" w:rsidR="008038CE" w:rsidRPr="00D6757C" w:rsidRDefault="008038CE" w:rsidP="00CE770B">
      <w:pPr>
        <w:autoSpaceDE w:val="0"/>
        <w:autoSpaceDN w:val="0"/>
        <w:adjustRightInd w:val="0"/>
        <w:spacing w:after="0"/>
        <w:ind w:firstLine="567"/>
        <w:rPr>
          <w:b/>
          <w:bCs/>
          <w:sz w:val="22"/>
          <w:szCs w:val="22"/>
        </w:rPr>
      </w:pPr>
      <w:r w:rsidRPr="00D6757C">
        <w:rPr>
          <w:b/>
          <w:sz w:val="22"/>
          <w:szCs w:val="22"/>
          <w:lang w:eastAsia="en-US"/>
        </w:rPr>
        <w:t xml:space="preserve">2.6.2. </w:t>
      </w:r>
      <w:r w:rsidRPr="00D6757C">
        <w:rPr>
          <w:b/>
          <w:bCs/>
          <w:sz w:val="22"/>
          <w:szCs w:val="22"/>
        </w:rPr>
        <w:t>В случае содержания в первой части заявки на участие в конкурсе в электронной форме сведений об участнике конкурс</w:t>
      </w:r>
      <w:r w:rsidR="00E50918" w:rsidRPr="00D6757C">
        <w:rPr>
          <w:b/>
          <w:bCs/>
          <w:sz w:val="22"/>
          <w:szCs w:val="22"/>
        </w:rPr>
        <w:t xml:space="preserve">а и (или) о ценовом предложении </w:t>
      </w:r>
      <w:r w:rsidRPr="00D6757C">
        <w:rPr>
          <w:b/>
          <w:bCs/>
          <w:sz w:val="22"/>
          <w:szCs w:val="22"/>
        </w:rPr>
        <w:t>данная заявка подлежит отклонению.</w:t>
      </w:r>
    </w:p>
    <w:p w14:paraId="36A05985" w14:textId="77777777" w:rsidR="008038CE" w:rsidRPr="00D6757C" w:rsidRDefault="008038CE" w:rsidP="00CE770B">
      <w:pPr>
        <w:tabs>
          <w:tab w:val="left" w:pos="0"/>
          <w:tab w:val="left" w:pos="709"/>
        </w:tabs>
        <w:spacing w:after="0"/>
        <w:ind w:firstLine="567"/>
        <w:rPr>
          <w:sz w:val="22"/>
          <w:szCs w:val="22"/>
        </w:rPr>
      </w:pPr>
      <w:r w:rsidRPr="00D6757C">
        <w:rPr>
          <w:b/>
          <w:bCs/>
          <w:sz w:val="22"/>
          <w:szCs w:val="22"/>
        </w:rPr>
        <w:t>2.6.</w:t>
      </w:r>
      <w:r w:rsidR="00D30DC8" w:rsidRPr="00D6757C">
        <w:rPr>
          <w:b/>
          <w:bCs/>
          <w:sz w:val="22"/>
          <w:szCs w:val="22"/>
        </w:rPr>
        <w:t>3</w:t>
      </w:r>
      <w:r w:rsidRPr="00D6757C">
        <w:rPr>
          <w:b/>
          <w:bCs/>
          <w:sz w:val="22"/>
          <w:szCs w:val="22"/>
        </w:rPr>
        <w:t>.</w:t>
      </w:r>
      <w:r w:rsidRPr="00D6757C">
        <w:rPr>
          <w:sz w:val="22"/>
          <w:szCs w:val="22"/>
        </w:rPr>
        <w:t xml:space="preserve">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4097252C" w14:textId="77777777" w:rsidR="008038CE" w:rsidRPr="00D6757C" w:rsidRDefault="008038CE" w:rsidP="00CE770B">
      <w:pPr>
        <w:tabs>
          <w:tab w:val="left" w:pos="0"/>
        </w:tabs>
        <w:spacing w:after="0"/>
        <w:ind w:firstLine="567"/>
        <w:rPr>
          <w:sz w:val="22"/>
          <w:szCs w:val="22"/>
        </w:rPr>
      </w:pPr>
      <w:r w:rsidRPr="00D6757C">
        <w:rPr>
          <w:sz w:val="22"/>
          <w:szCs w:val="22"/>
        </w:rPr>
        <w:t>а. субъекты малого и среднего предпринимательства не подали заявок на участие в такой закупке;</w:t>
      </w:r>
    </w:p>
    <w:p w14:paraId="0179EB5F" w14:textId="77777777" w:rsidR="008038CE" w:rsidRPr="00D6757C" w:rsidRDefault="008038CE" w:rsidP="00CE770B">
      <w:pPr>
        <w:tabs>
          <w:tab w:val="left" w:pos="0"/>
        </w:tabs>
        <w:spacing w:after="0"/>
        <w:ind w:firstLine="567"/>
        <w:rPr>
          <w:sz w:val="22"/>
          <w:szCs w:val="22"/>
        </w:rPr>
      </w:pPr>
      <w:r w:rsidRPr="00D6757C">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3D473B95" w14:textId="77777777" w:rsidR="008038CE" w:rsidRPr="00D6757C" w:rsidRDefault="008038CE" w:rsidP="00CE770B">
      <w:pPr>
        <w:tabs>
          <w:tab w:val="left" w:pos="0"/>
        </w:tabs>
        <w:spacing w:after="0"/>
        <w:ind w:firstLine="567"/>
        <w:rPr>
          <w:sz w:val="22"/>
          <w:szCs w:val="22"/>
        </w:rPr>
      </w:pPr>
      <w:r w:rsidRPr="00D6757C">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0C59313" w14:textId="77777777" w:rsidR="008038CE" w:rsidRPr="00D6757C" w:rsidRDefault="008038CE" w:rsidP="00CE770B">
      <w:pPr>
        <w:tabs>
          <w:tab w:val="left" w:pos="0"/>
        </w:tabs>
        <w:spacing w:after="0"/>
        <w:ind w:firstLine="567"/>
        <w:rPr>
          <w:sz w:val="22"/>
          <w:szCs w:val="22"/>
        </w:rPr>
      </w:pPr>
      <w:r w:rsidRPr="00D6757C">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6A8444C" w14:textId="77777777" w:rsidR="008038CE" w:rsidRPr="00D6757C" w:rsidRDefault="008038CE" w:rsidP="008038CE">
      <w:pPr>
        <w:tabs>
          <w:tab w:val="left" w:pos="-851"/>
          <w:tab w:val="left" w:pos="-142"/>
        </w:tabs>
        <w:spacing w:after="0"/>
        <w:ind w:firstLine="567"/>
        <w:contextualSpacing/>
        <w:rPr>
          <w:rFonts w:eastAsia="Calibri"/>
          <w:sz w:val="22"/>
          <w:szCs w:val="22"/>
          <w:lang w:eastAsia="en-US"/>
        </w:rPr>
      </w:pPr>
    </w:p>
    <w:p w14:paraId="60511650" w14:textId="77777777" w:rsidR="00D30DC8" w:rsidRPr="00D6757C" w:rsidRDefault="00D30DC8" w:rsidP="00D30DC8">
      <w:pPr>
        <w:tabs>
          <w:tab w:val="left" w:pos="0"/>
        </w:tabs>
        <w:spacing w:after="0"/>
        <w:ind w:firstLine="567"/>
        <w:jc w:val="center"/>
        <w:rPr>
          <w:b/>
          <w:sz w:val="22"/>
          <w:szCs w:val="22"/>
        </w:rPr>
      </w:pPr>
      <w:r w:rsidRPr="00D6757C">
        <w:rPr>
          <w:b/>
          <w:sz w:val="22"/>
          <w:szCs w:val="22"/>
        </w:rPr>
        <w:t>2.7. Порядок</w:t>
      </w:r>
      <w:r w:rsidRPr="00D6757C">
        <w:rPr>
          <w:sz w:val="22"/>
          <w:szCs w:val="22"/>
        </w:rPr>
        <w:t xml:space="preserve"> </w:t>
      </w:r>
      <w:r w:rsidRPr="00D6757C">
        <w:rPr>
          <w:b/>
          <w:sz w:val="22"/>
          <w:szCs w:val="22"/>
        </w:rPr>
        <w:t>открытия доступа к заявкам, поданным в электронной форме</w:t>
      </w:r>
    </w:p>
    <w:p w14:paraId="21D1DAD3" w14:textId="77777777" w:rsidR="00BD0ED0" w:rsidRPr="00D6757C" w:rsidRDefault="00D30DC8" w:rsidP="00BD0ED0">
      <w:pPr>
        <w:tabs>
          <w:tab w:val="left" w:pos="-851"/>
          <w:tab w:val="left" w:pos="-142"/>
        </w:tabs>
        <w:spacing w:after="0"/>
        <w:ind w:firstLine="567"/>
        <w:contextualSpacing/>
        <w:rPr>
          <w:sz w:val="22"/>
          <w:szCs w:val="22"/>
        </w:rPr>
      </w:pPr>
      <w:r w:rsidRPr="00D6757C">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0AC48960" w14:textId="77777777" w:rsidR="00D30DC8" w:rsidRPr="00D6757C" w:rsidRDefault="00D30DC8" w:rsidP="00BD0ED0">
      <w:pPr>
        <w:tabs>
          <w:tab w:val="left" w:pos="-851"/>
          <w:tab w:val="left" w:pos="-142"/>
        </w:tabs>
        <w:spacing w:after="0"/>
        <w:ind w:firstLine="567"/>
        <w:contextualSpacing/>
        <w:rPr>
          <w:sz w:val="22"/>
          <w:szCs w:val="22"/>
        </w:rPr>
      </w:pPr>
      <w:r w:rsidRPr="00D6757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0D6EE9C" w14:textId="77777777" w:rsidR="00D30DC8" w:rsidRPr="00D6757C" w:rsidRDefault="00D30DC8" w:rsidP="00D30DC8">
      <w:pPr>
        <w:tabs>
          <w:tab w:val="left" w:pos="0"/>
        </w:tabs>
        <w:spacing w:after="0"/>
        <w:ind w:firstLine="567"/>
        <w:rPr>
          <w:sz w:val="22"/>
          <w:szCs w:val="22"/>
        </w:rPr>
      </w:pPr>
      <w:r w:rsidRPr="00D6757C">
        <w:rPr>
          <w:sz w:val="22"/>
          <w:szCs w:val="22"/>
        </w:rPr>
        <w:t>Открытие доступа к первой части заявки, второй части заявки, ценовому предложению осуществляется Оператором электронной торговой площадки.</w:t>
      </w:r>
    </w:p>
    <w:p w14:paraId="408C9C21" w14:textId="77777777" w:rsidR="00D30DC8" w:rsidRPr="00D6757C" w:rsidRDefault="00D30DC8" w:rsidP="00D30DC8">
      <w:pPr>
        <w:widowControl w:val="0"/>
        <w:tabs>
          <w:tab w:val="left" w:pos="0"/>
        </w:tabs>
        <w:spacing w:after="0"/>
        <w:ind w:firstLine="567"/>
        <w:rPr>
          <w:sz w:val="22"/>
          <w:szCs w:val="22"/>
        </w:rPr>
      </w:pPr>
      <w:r w:rsidRPr="00D6757C">
        <w:rPr>
          <w:sz w:val="22"/>
          <w:szCs w:val="22"/>
        </w:rPr>
        <w:t>Оператор электронной площадки в следующем порядке направляет Заказчику:</w:t>
      </w:r>
    </w:p>
    <w:p w14:paraId="6D4E8670" w14:textId="77777777" w:rsidR="00D30DC8" w:rsidRPr="00D6757C" w:rsidRDefault="00D30DC8" w:rsidP="00D30DC8">
      <w:pPr>
        <w:widowControl w:val="0"/>
        <w:tabs>
          <w:tab w:val="left" w:pos="0"/>
        </w:tabs>
        <w:spacing w:after="0"/>
        <w:ind w:firstLine="567"/>
        <w:rPr>
          <w:sz w:val="22"/>
          <w:szCs w:val="22"/>
        </w:rPr>
      </w:pPr>
      <w:r w:rsidRPr="00D6757C">
        <w:rPr>
          <w:sz w:val="22"/>
          <w:szCs w:val="22"/>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78885877" w14:textId="77777777" w:rsidR="00D30DC8" w:rsidRPr="00D6757C" w:rsidRDefault="00D30DC8" w:rsidP="00D30DC8">
      <w:pPr>
        <w:widowControl w:val="0"/>
        <w:tabs>
          <w:tab w:val="left" w:pos="0"/>
        </w:tabs>
        <w:spacing w:after="0"/>
        <w:ind w:firstLine="567"/>
        <w:rPr>
          <w:sz w:val="22"/>
          <w:szCs w:val="22"/>
        </w:rPr>
      </w:pPr>
      <w:r w:rsidRPr="00D6757C">
        <w:rPr>
          <w:sz w:val="22"/>
          <w:szCs w:val="22"/>
        </w:rPr>
        <w:t>2) вторые части заявок на участие в конкурсе, а также предложени</w:t>
      </w:r>
      <w:r w:rsidR="00BD0ED0" w:rsidRPr="00D6757C">
        <w:rPr>
          <w:sz w:val="22"/>
          <w:szCs w:val="22"/>
        </w:rPr>
        <w:t xml:space="preserve">е о цене договора </w:t>
      </w:r>
      <w:r w:rsidRPr="00D6757C">
        <w:rPr>
          <w:sz w:val="22"/>
          <w:szCs w:val="22"/>
        </w:rPr>
        <w:t xml:space="preserve">- в сроки, установленные Извещением, Документацией о конкурентной закупке. Указанные сроки не могут быть ранее сроков размещения Заказчиком в Единой информационной системе </w:t>
      </w:r>
      <w:r w:rsidRPr="00D6757C">
        <w:rPr>
          <w:sz w:val="22"/>
          <w:szCs w:val="22"/>
          <w:u w:val="single"/>
        </w:rPr>
        <w:t>протокола,</w:t>
      </w:r>
      <w:r w:rsidRPr="00D6757C">
        <w:rPr>
          <w:sz w:val="22"/>
          <w:szCs w:val="22"/>
        </w:rPr>
        <w:t xml:space="preserve"> составл</w:t>
      </w:r>
      <w:r w:rsidR="00BD0ED0" w:rsidRPr="00D6757C">
        <w:rPr>
          <w:sz w:val="22"/>
          <w:szCs w:val="22"/>
        </w:rPr>
        <w:t xml:space="preserve">яемого в ходе проведения конкурса </w:t>
      </w:r>
      <w:r w:rsidRPr="00D6757C">
        <w:rPr>
          <w:sz w:val="22"/>
          <w:szCs w:val="22"/>
        </w:rPr>
        <w:t xml:space="preserve">по результатам </w:t>
      </w:r>
      <w:r w:rsidRPr="00D6757C">
        <w:rPr>
          <w:sz w:val="22"/>
          <w:szCs w:val="22"/>
          <w:u w:val="single"/>
        </w:rPr>
        <w:t>рассмотрения первых частей заявок</w:t>
      </w:r>
      <w:r w:rsidRPr="00D6757C">
        <w:rPr>
          <w:sz w:val="22"/>
          <w:szCs w:val="22"/>
        </w:rPr>
        <w:t>. Рассмотрение вторых частей заявок, ценовых предложений участников закупки оформляется протоколом.</w:t>
      </w:r>
    </w:p>
    <w:p w14:paraId="21B6CF15" w14:textId="77777777" w:rsidR="00D30DC8" w:rsidRPr="00D6757C" w:rsidRDefault="00D30DC8" w:rsidP="00D30DC8">
      <w:pPr>
        <w:widowControl w:val="0"/>
        <w:tabs>
          <w:tab w:val="left" w:pos="0"/>
        </w:tabs>
        <w:spacing w:after="0"/>
        <w:ind w:firstLine="567"/>
        <w:rPr>
          <w:sz w:val="22"/>
          <w:szCs w:val="22"/>
        </w:rPr>
      </w:pPr>
    </w:p>
    <w:p w14:paraId="7D332A39" w14:textId="77777777" w:rsidR="00D30DC8" w:rsidRPr="00D6757C" w:rsidRDefault="00D30DC8" w:rsidP="00D30DC8">
      <w:pPr>
        <w:tabs>
          <w:tab w:val="left" w:pos="0"/>
        </w:tabs>
        <w:spacing w:after="0"/>
        <w:ind w:firstLine="567"/>
        <w:jc w:val="center"/>
        <w:rPr>
          <w:b/>
          <w:sz w:val="22"/>
          <w:szCs w:val="22"/>
        </w:rPr>
      </w:pPr>
      <w:r w:rsidRPr="00D6757C">
        <w:rPr>
          <w:b/>
          <w:sz w:val="22"/>
          <w:szCs w:val="22"/>
        </w:rPr>
        <w:t>2.8. Признание конкурентной закупки несостоявшейся</w:t>
      </w:r>
    </w:p>
    <w:p w14:paraId="2EE7C57E" w14:textId="77777777" w:rsidR="00D30DC8" w:rsidRPr="00D6757C" w:rsidRDefault="00D30DC8" w:rsidP="00D30DC8">
      <w:pPr>
        <w:widowControl w:val="0"/>
        <w:tabs>
          <w:tab w:val="left" w:pos="0"/>
        </w:tabs>
        <w:spacing w:after="0"/>
        <w:ind w:firstLine="567"/>
        <w:rPr>
          <w:sz w:val="22"/>
          <w:szCs w:val="22"/>
        </w:rPr>
      </w:pPr>
      <w:r w:rsidRPr="00D6757C">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C904520" w14:textId="77777777" w:rsidR="00D30DC8" w:rsidRPr="00D6757C" w:rsidRDefault="00D30DC8" w:rsidP="00D30DC8">
      <w:pPr>
        <w:widowControl w:val="0"/>
        <w:tabs>
          <w:tab w:val="left" w:pos="0"/>
        </w:tabs>
        <w:spacing w:after="0"/>
        <w:ind w:firstLine="567"/>
        <w:rPr>
          <w:sz w:val="22"/>
          <w:szCs w:val="22"/>
        </w:rPr>
      </w:pPr>
      <w:r w:rsidRPr="00D6757C">
        <w:rPr>
          <w:sz w:val="22"/>
          <w:szCs w:val="22"/>
        </w:rPr>
        <w:t xml:space="preserve">1) на участие в конкурентной закупке не подана ни одна заявка; </w:t>
      </w:r>
    </w:p>
    <w:p w14:paraId="15B881A4" w14:textId="77777777" w:rsidR="00D30DC8" w:rsidRPr="00D6757C" w:rsidRDefault="00D30DC8" w:rsidP="00D30DC8">
      <w:pPr>
        <w:widowControl w:val="0"/>
        <w:tabs>
          <w:tab w:val="left" w:pos="0"/>
        </w:tabs>
        <w:spacing w:after="0"/>
        <w:ind w:firstLine="567"/>
        <w:rPr>
          <w:sz w:val="22"/>
          <w:szCs w:val="22"/>
        </w:rPr>
      </w:pPr>
      <w:r w:rsidRPr="00D6757C">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2524013" w14:textId="77777777" w:rsidR="00D30DC8" w:rsidRPr="00D6757C" w:rsidRDefault="00D30DC8" w:rsidP="00D30DC8">
      <w:pPr>
        <w:widowControl w:val="0"/>
        <w:tabs>
          <w:tab w:val="left" w:pos="0"/>
        </w:tabs>
        <w:spacing w:after="0"/>
        <w:ind w:firstLine="567"/>
        <w:rPr>
          <w:sz w:val="22"/>
          <w:szCs w:val="22"/>
        </w:rPr>
      </w:pPr>
      <w:r w:rsidRPr="00D6757C">
        <w:rPr>
          <w:sz w:val="22"/>
          <w:szCs w:val="22"/>
        </w:rPr>
        <w:t>3) к участию в конкурентной закупке Комиссией по закупкам не допущен ни один участник или допущен один участник;</w:t>
      </w:r>
    </w:p>
    <w:p w14:paraId="08710E65" w14:textId="77777777" w:rsidR="00D30DC8" w:rsidRPr="00D6757C" w:rsidRDefault="00D30DC8" w:rsidP="00D30DC8">
      <w:pPr>
        <w:widowControl w:val="0"/>
        <w:tabs>
          <w:tab w:val="left" w:pos="0"/>
        </w:tabs>
        <w:spacing w:after="0"/>
        <w:ind w:firstLine="567"/>
        <w:rPr>
          <w:sz w:val="22"/>
          <w:szCs w:val="22"/>
        </w:rPr>
      </w:pPr>
      <w:r w:rsidRPr="00D6757C">
        <w:rPr>
          <w:sz w:val="22"/>
          <w:szCs w:val="22"/>
        </w:rPr>
        <w:t>4) в случае отклонения Комиссией по закупкам всех заявок участников, допущенных к участию в конкурентной закупке.</w:t>
      </w:r>
    </w:p>
    <w:p w14:paraId="7441E4F9" w14:textId="77777777" w:rsidR="00D30DC8" w:rsidRPr="00D6757C" w:rsidRDefault="00D30DC8" w:rsidP="00D30DC8">
      <w:pPr>
        <w:widowControl w:val="0"/>
        <w:tabs>
          <w:tab w:val="left" w:pos="0"/>
        </w:tabs>
        <w:spacing w:after="0"/>
        <w:ind w:firstLine="567"/>
        <w:rPr>
          <w:sz w:val="22"/>
          <w:szCs w:val="22"/>
        </w:rPr>
      </w:pPr>
      <w:r w:rsidRPr="00D6757C">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EFA0BB6" w14:textId="77777777" w:rsidR="00D30DC8" w:rsidRPr="00D6757C" w:rsidRDefault="00D30DC8" w:rsidP="00D30DC8">
      <w:pPr>
        <w:widowControl w:val="0"/>
        <w:tabs>
          <w:tab w:val="left" w:pos="0"/>
        </w:tabs>
        <w:spacing w:after="0"/>
        <w:ind w:firstLine="567"/>
        <w:rPr>
          <w:sz w:val="22"/>
          <w:szCs w:val="22"/>
        </w:rPr>
      </w:pPr>
      <w:r w:rsidRPr="00D6757C">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9A00447" w14:textId="77777777" w:rsidR="00D30DC8" w:rsidRPr="00D6757C" w:rsidRDefault="00D30DC8" w:rsidP="00D30DC8">
      <w:pPr>
        <w:widowControl w:val="0"/>
        <w:tabs>
          <w:tab w:val="left" w:pos="0"/>
        </w:tabs>
        <w:spacing w:after="0"/>
        <w:ind w:firstLine="567"/>
        <w:rPr>
          <w:sz w:val="22"/>
          <w:szCs w:val="22"/>
        </w:rPr>
      </w:pPr>
      <w:r w:rsidRPr="00D6757C">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0AD11CB8" w14:textId="77777777" w:rsidR="00D30DC8" w:rsidRPr="00D6757C" w:rsidRDefault="00D30DC8" w:rsidP="00D30DC8">
      <w:pPr>
        <w:widowControl w:val="0"/>
        <w:tabs>
          <w:tab w:val="left" w:pos="0"/>
        </w:tabs>
        <w:spacing w:after="0"/>
        <w:ind w:firstLine="567"/>
        <w:rPr>
          <w:sz w:val="22"/>
          <w:szCs w:val="22"/>
        </w:rPr>
      </w:pPr>
      <w:r w:rsidRPr="00D6757C">
        <w:rPr>
          <w:sz w:val="22"/>
          <w:szCs w:val="22"/>
        </w:rPr>
        <w:t xml:space="preserve">о признании конкурентной закупки несостоявшейся и отказе от закупки. </w:t>
      </w:r>
    </w:p>
    <w:p w14:paraId="13477B50" w14:textId="77777777" w:rsidR="00D30DC8" w:rsidRPr="00D6757C" w:rsidRDefault="00D30DC8" w:rsidP="00D30DC8">
      <w:pPr>
        <w:widowControl w:val="0"/>
        <w:tabs>
          <w:tab w:val="left" w:pos="0"/>
        </w:tabs>
        <w:spacing w:after="0"/>
        <w:ind w:firstLine="567"/>
        <w:rPr>
          <w:sz w:val="22"/>
          <w:szCs w:val="22"/>
        </w:rPr>
      </w:pPr>
      <w:r w:rsidRPr="00D6757C">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85275F1" w14:textId="77777777" w:rsidR="00D30DC8" w:rsidRPr="00D6757C" w:rsidRDefault="00D30DC8" w:rsidP="00D30DC8">
      <w:pPr>
        <w:widowControl w:val="0"/>
        <w:tabs>
          <w:tab w:val="left" w:pos="0"/>
        </w:tabs>
        <w:spacing w:after="0"/>
        <w:ind w:firstLine="567"/>
        <w:rPr>
          <w:sz w:val="22"/>
          <w:szCs w:val="22"/>
        </w:rPr>
      </w:pPr>
      <w:r w:rsidRPr="00D6757C">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E837C23" w14:textId="77777777" w:rsidR="00D30DC8" w:rsidRPr="00D6757C" w:rsidRDefault="00D30DC8" w:rsidP="00D30DC8">
      <w:pPr>
        <w:widowControl w:val="0"/>
        <w:tabs>
          <w:tab w:val="left" w:pos="0"/>
        </w:tabs>
        <w:spacing w:after="0"/>
        <w:ind w:firstLine="567"/>
        <w:rPr>
          <w:sz w:val="22"/>
          <w:szCs w:val="22"/>
        </w:rPr>
      </w:pPr>
      <w:r w:rsidRPr="00D6757C">
        <w:rPr>
          <w:sz w:val="22"/>
          <w:szCs w:val="22"/>
        </w:rPr>
        <w:t>- о проведении повторной закупки, в том числе с изменением способа и/или условий закупки, либо</w:t>
      </w:r>
    </w:p>
    <w:p w14:paraId="253E1F89" w14:textId="77777777" w:rsidR="00D30DC8" w:rsidRPr="00D6757C" w:rsidRDefault="00D30DC8" w:rsidP="00D30DC8">
      <w:pPr>
        <w:widowControl w:val="0"/>
        <w:tabs>
          <w:tab w:val="left" w:pos="0"/>
        </w:tabs>
        <w:spacing w:after="0"/>
        <w:ind w:firstLine="567"/>
        <w:rPr>
          <w:sz w:val="22"/>
          <w:szCs w:val="22"/>
        </w:rPr>
      </w:pPr>
      <w:r w:rsidRPr="00D6757C">
        <w:rPr>
          <w:sz w:val="22"/>
          <w:szCs w:val="22"/>
        </w:rPr>
        <w:t>- об отказе от конкурентной закупки.</w:t>
      </w:r>
    </w:p>
    <w:p w14:paraId="5B4C95EC" w14:textId="77777777" w:rsidR="00D30DC8" w:rsidRPr="00D6757C" w:rsidRDefault="00D30DC8" w:rsidP="00D30DC8">
      <w:pPr>
        <w:widowControl w:val="0"/>
        <w:tabs>
          <w:tab w:val="left" w:pos="0"/>
        </w:tabs>
        <w:spacing w:after="0"/>
        <w:ind w:firstLine="567"/>
        <w:rPr>
          <w:sz w:val="22"/>
          <w:szCs w:val="22"/>
        </w:rPr>
      </w:pPr>
    </w:p>
    <w:p w14:paraId="24205FB2" w14:textId="77777777" w:rsidR="008038CE" w:rsidRPr="00D6757C" w:rsidRDefault="008038CE" w:rsidP="00BD0ED0">
      <w:pPr>
        <w:tabs>
          <w:tab w:val="left" w:pos="0"/>
        </w:tabs>
        <w:spacing w:after="0"/>
        <w:ind w:firstLine="567"/>
        <w:jc w:val="center"/>
        <w:rPr>
          <w:b/>
          <w:sz w:val="22"/>
          <w:szCs w:val="22"/>
          <w:lang w:eastAsia="en-US"/>
        </w:rPr>
      </w:pPr>
      <w:r w:rsidRPr="00D6757C">
        <w:rPr>
          <w:b/>
          <w:sz w:val="22"/>
          <w:szCs w:val="22"/>
          <w:lang w:eastAsia="en-US"/>
        </w:rPr>
        <w:t>2.9. Порядок и срок подписания договора, его изменения, исполнения и расторжения</w:t>
      </w:r>
    </w:p>
    <w:p w14:paraId="0903E4CB" w14:textId="77777777" w:rsidR="009809AE" w:rsidRPr="00D6757C" w:rsidRDefault="009809AE" w:rsidP="008038CE">
      <w:pPr>
        <w:tabs>
          <w:tab w:val="left" w:pos="0"/>
        </w:tabs>
        <w:autoSpaceDE w:val="0"/>
        <w:autoSpaceDN w:val="0"/>
        <w:adjustRightInd w:val="0"/>
        <w:spacing w:after="0"/>
        <w:ind w:firstLine="567"/>
        <w:rPr>
          <w:rFonts w:eastAsia="Calibri"/>
          <w:sz w:val="22"/>
          <w:szCs w:val="22"/>
          <w:lang w:eastAsia="en-US"/>
        </w:rPr>
      </w:pPr>
      <w:r w:rsidRPr="00D6757C">
        <w:rPr>
          <w:rFonts w:eastAsia="Calibri"/>
          <w:sz w:val="22"/>
          <w:szCs w:val="22"/>
          <w:lang w:eastAsia="en-US"/>
        </w:rPr>
        <w:t>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56CEAE7" w14:textId="77777777" w:rsidR="008038CE" w:rsidRPr="00D6757C" w:rsidRDefault="008038CE" w:rsidP="008038CE">
      <w:pPr>
        <w:tabs>
          <w:tab w:val="left" w:pos="0"/>
        </w:tabs>
        <w:autoSpaceDE w:val="0"/>
        <w:autoSpaceDN w:val="0"/>
        <w:adjustRightInd w:val="0"/>
        <w:spacing w:after="0"/>
        <w:ind w:firstLine="567"/>
        <w:rPr>
          <w:rFonts w:eastAsia="Calibri"/>
          <w:sz w:val="22"/>
          <w:szCs w:val="22"/>
          <w:lang w:eastAsia="en-US"/>
        </w:rPr>
      </w:pPr>
      <w:r w:rsidRPr="00D6757C">
        <w:rPr>
          <w:rFonts w:eastAsia="Calibri"/>
          <w:b/>
          <w:sz w:val="22"/>
          <w:szCs w:val="22"/>
          <w:lang w:eastAsia="en-US"/>
        </w:rPr>
        <w:t>Заказчик вправе принять Решение об отказе от заключения договора</w:t>
      </w:r>
      <w:r w:rsidRPr="00D6757C">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6E7C91BB" w14:textId="77777777" w:rsidR="008038CE" w:rsidRPr="00D6757C" w:rsidRDefault="008038CE" w:rsidP="005335F6">
      <w:pPr>
        <w:numPr>
          <w:ilvl w:val="0"/>
          <w:numId w:val="16"/>
        </w:numPr>
        <w:tabs>
          <w:tab w:val="left" w:pos="0"/>
          <w:tab w:val="left" w:pos="851"/>
        </w:tabs>
        <w:autoSpaceDE w:val="0"/>
        <w:autoSpaceDN w:val="0"/>
        <w:adjustRightInd w:val="0"/>
        <w:spacing w:after="0"/>
        <w:ind w:left="0" w:firstLine="567"/>
        <w:rPr>
          <w:rFonts w:eastAsia="Calibri"/>
          <w:sz w:val="22"/>
          <w:szCs w:val="22"/>
          <w:lang w:eastAsia="en-US"/>
        </w:rPr>
      </w:pPr>
      <w:r w:rsidRPr="00D6757C">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14:paraId="3BEFAFD7" w14:textId="77777777" w:rsidR="008038CE" w:rsidRPr="00D6757C" w:rsidRDefault="008038CE" w:rsidP="005335F6">
      <w:pPr>
        <w:numPr>
          <w:ilvl w:val="0"/>
          <w:numId w:val="16"/>
        </w:numPr>
        <w:tabs>
          <w:tab w:val="left" w:pos="0"/>
          <w:tab w:val="left" w:pos="851"/>
        </w:tabs>
        <w:spacing w:after="0"/>
        <w:ind w:left="0" w:firstLine="567"/>
        <w:rPr>
          <w:sz w:val="22"/>
          <w:szCs w:val="22"/>
        </w:rPr>
      </w:pPr>
      <w:r w:rsidRPr="00D6757C">
        <w:rPr>
          <w:rFonts w:eastAsia="Calibri"/>
          <w:sz w:val="22"/>
          <w:szCs w:val="22"/>
          <w:lang w:eastAsia="en-US"/>
        </w:rPr>
        <w:t xml:space="preserve">в случае выявления факта </w:t>
      </w:r>
      <w:r w:rsidRPr="00D6757C">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75399D26" w14:textId="77777777" w:rsidR="008038CE" w:rsidRPr="00D6757C" w:rsidRDefault="008038CE" w:rsidP="005335F6">
      <w:pPr>
        <w:numPr>
          <w:ilvl w:val="0"/>
          <w:numId w:val="16"/>
        </w:numPr>
        <w:tabs>
          <w:tab w:val="left" w:pos="0"/>
          <w:tab w:val="left" w:pos="851"/>
        </w:tabs>
        <w:autoSpaceDE w:val="0"/>
        <w:autoSpaceDN w:val="0"/>
        <w:adjustRightInd w:val="0"/>
        <w:spacing w:after="0"/>
        <w:ind w:left="0" w:firstLine="567"/>
        <w:rPr>
          <w:rFonts w:eastAsia="Calibri"/>
          <w:sz w:val="22"/>
          <w:szCs w:val="22"/>
          <w:lang w:eastAsia="en-US"/>
        </w:rPr>
      </w:pPr>
      <w:r w:rsidRPr="00D6757C">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E4EB709"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CD0B466"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lastRenderedPageBreak/>
        <w:t>в связи с отпадением производственной необходимости у Заказчика для закупки товара (работы, услуги) и заключения договора;</w:t>
      </w:r>
    </w:p>
    <w:p w14:paraId="1DA5AEFC"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7836ABD2"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46A92EB"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возникновения форс-мажорных обстоятельств;</w:t>
      </w:r>
    </w:p>
    <w:p w14:paraId="6793367B"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14:paraId="159E0938"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6AD45879"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ухудшения финансового состояния Заказчика;</w:t>
      </w:r>
    </w:p>
    <w:p w14:paraId="6F52FD76"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5DD27A19"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D6757C">
        <w:rPr>
          <w:sz w:val="22"/>
          <w:szCs w:val="22"/>
          <w:lang w:eastAsia="en-US"/>
        </w:rPr>
        <w:t xml:space="preserve">размещается в </w:t>
      </w:r>
      <w:r w:rsidRPr="00D6757C">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D6757C">
        <w:rPr>
          <w:rFonts w:eastAsia="Calibri"/>
          <w:b/>
          <w:sz w:val="22"/>
          <w:szCs w:val="22"/>
          <w:lang w:eastAsia="en-US"/>
        </w:rPr>
        <w:t>3 (три) дня</w:t>
      </w:r>
      <w:r w:rsidRPr="00D6757C">
        <w:rPr>
          <w:rFonts w:eastAsia="Calibri"/>
          <w:sz w:val="22"/>
          <w:szCs w:val="22"/>
          <w:lang w:eastAsia="en-US"/>
        </w:rPr>
        <w:t xml:space="preserve"> со дня его подписания</w:t>
      </w:r>
      <w:r w:rsidRPr="00D6757C">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EA2F003"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sz w:val="22"/>
          <w:szCs w:val="22"/>
          <w:lang w:eastAsia="en-US"/>
        </w:rPr>
        <w:t xml:space="preserve">Односторонний отказ победителя от заключения договора по результатам закупки не допускается. </w:t>
      </w:r>
    </w:p>
    <w:p w14:paraId="7BDEA89C"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sz w:val="22"/>
          <w:szCs w:val="22"/>
          <w:lang w:eastAsia="en-US"/>
        </w:rPr>
        <w:t>Допускается также отказ от заключения договора по соглашению сторон.</w:t>
      </w:r>
    </w:p>
    <w:p w14:paraId="27F75CE3"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57B33FD0" w14:textId="77777777" w:rsidR="008038CE" w:rsidRPr="00D6757C" w:rsidRDefault="008038CE" w:rsidP="008038CE">
      <w:pPr>
        <w:tabs>
          <w:tab w:val="left" w:pos="0"/>
        </w:tabs>
        <w:autoSpaceDE w:val="0"/>
        <w:autoSpaceDN w:val="0"/>
        <w:adjustRightInd w:val="0"/>
        <w:spacing w:after="0"/>
        <w:ind w:firstLine="567"/>
        <w:rPr>
          <w:rFonts w:eastAsia="Calibri"/>
          <w:sz w:val="22"/>
          <w:szCs w:val="22"/>
          <w:lang w:eastAsia="en-US"/>
        </w:rPr>
      </w:pPr>
      <w:r w:rsidRPr="00D6757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2A3F61E" w14:textId="77777777" w:rsidR="008038CE" w:rsidRPr="00D6757C" w:rsidRDefault="008038CE" w:rsidP="008038CE">
      <w:pPr>
        <w:tabs>
          <w:tab w:val="left" w:pos="0"/>
        </w:tabs>
        <w:autoSpaceDE w:val="0"/>
        <w:autoSpaceDN w:val="0"/>
        <w:adjustRightInd w:val="0"/>
        <w:spacing w:after="0"/>
        <w:ind w:firstLine="567"/>
        <w:rPr>
          <w:rFonts w:eastAsia="Calibri"/>
          <w:sz w:val="22"/>
          <w:szCs w:val="22"/>
          <w:lang w:eastAsia="en-US"/>
        </w:rPr>
      </w:pPr>
      <w:r w:rsidRPr="00D6757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3725916D"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748C2BD" w14:textId="77777777" w:rsidR="008038CE" w:rsidRPr="00D6757C"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D6757C">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D6757C">
        <w:rPr>
          <w:b/>
          <w:sz w:val="22"/>
          <w:szCs w:val="22"/>
          <w:lang w:eastAsia="en-US"/>
        </w:rPr>
        <w:t>в течение 10 (десяти) календарных дней</w:t>
      </w:r>
      <w:r w:rsidRPr="00D6757C">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7D6392B7" w14:textId="77777777" w:rsidR="008038CE" w:rsidRPr="00D6757C" w:rsidRDefault="008038CE" w:rsidP="008038CE">
      <w:pPr>
        <w:widowControl w:val="0"/>
        <w:tabs>
          <w:tab w:val="left" w:pos="0"/>
        </w:tabs>
        <w:overflowPunct w:val="0"/>
        <w:autoSpaceDE w:val="0"/>
        <w:autoSpaceDN w:val="0"/>
        <w:adjustRightInd w:val="0"/>
        <w:spacing w:after="0"/>
        <w:ind w:firstLine="567"/>
        <w:rPr>
          <w:sz w:val="22"/>
          <w:szCs w:val="22"/>
          <w:lang w:eastAsia="en-US"/>
        </w:rPr>
      </w:pPr>
      <w:r w:rsidRPr="00D6757C">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70007050"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xml:space="preserve">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настоящей Документацией, а </w:t>
      </w:r>
      <w:r w:rsidRPr="00D6757C">
        <w:rPr>
          <w:sz w:val="22"/>
          <w:szCs w:val="22"/>
          <w:lang w:eastAsia="en-US"/>
        </w:rPr>
        <w:lastRenderedPageBreak/>
        <w:t>именно:</w:t>
      </w:r>
    </w:p>
    <w:p w14:paraId="5BE19463"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прямой письменный отказ от подписания договора;</w:t>
      </w:r>
    </w:p>
    <w:p w14:paraId="78068662"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14:paraId="2D5E5770"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74D24A7"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если Участник закупки в соответствии с ч. 1.2 п. 2.6 раздела 2 Документации о закупке предоставил в составе заявки на участие в закупке гарантии (гарантийные письма) и не исполнил данные гарантии в установленный срок;</w:t>
      </w:r>
    </w:p>
    <w:p w14:paraId="0583E0A8"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в иных случаях, предусмотренных Положением о закупках.</w:t>
      </w:r>
    </w:p>
    <w:p w14:paraId="2F4E332C" w14:textId="77777777" w:rsidR="008038CE" w:rsidRPr="00D6757C" w:rsidRDefault="008038CE" w:rsidP="008038CE">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D6757C">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14:paraId="660DE3EB" w14:textId="085B871A" w:rsidR="008038CE" w:rsidRPr="00D6757C" w:rsidRDefault="008038CE" w:rsidP="008038CE">
      <w:pPr>
        <w:widowControl w:val="0"/>
        <w:tabs>
          <w:tab w:val="left" w:pos="0"/>
          <w:tab w:val="num" w:pos="1086"/>
        </w:tabs>
        <w:overflowPunct w:val="0"/>
        <w:autoSpaceDE w:val="0"/>
        <w:autoSpaceDN w:val="0"/>
        <w:adjustRightInd w:val="0"/>
        <w:spacing w:after="0"/>
        <w:ind w:firstLine="567"/>
        <w:rPr>
          <w:sz w:val="22"/>
          <w:szCs w:val="22"/>
          <w:lang w:eastAsia="en-US"/>
        </w:rPr>
      </w:pPr>
      <w:r w:rsidRPr="00D6757C">
        <w:rPr>
          <w:sz w:val="22"/>
          <w:szCs w:val="22"/>
          <w:lang w:eastAsia="en-US"/>
        </w:rPr>
        <w:t xml:space="preserve">Сведения об участнике закупки, уклоняющемся от заключения договора, либо </w:t>
      </w:r>
      <w:r w:rsidR="00E1689F" w:rsidRPr="00D6757C">
        <w:rPr>
          <w:sz w:val="22"/>
          <w:szCs w:val="22"/>
          <w:lang w:eastAsia="en-US"/>
        </w:rPr>
        <w:t>договор,</w:t>
      </w:r>
      <w:r w:rsidRPr="00D6757C">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DED8C68" w14:textId="77777777" w:rsidR="008038CE" w:rsidRPr="00D6757C"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D6757C">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5D304A0C" w14:textId="77777777" w:rsidR="008038CE" w:rsidRPr="00D6757C" w:rsidRDefault="008038CE" w:rsidP="008038CE">
      <w:pPr>
        <w:widowControl w:val="0"/>
        <w:tabs>
          <w:tab w:val="left" w:pos="0"/>
        </w:tabs>
        <w:overflowPunct w:val="0"/>
        <w:autoSpaceDE w:val="0"/>
        <w:autoSpaceDN w:val="0"/>
        <w:adjustRightInd w:val="0"/>
        <w:spacing w:after="0"/>
        <w:ind w:firstLine="567"/>
        <w:rPr>
          <w:sz w:val="22"/>
          <w:szCs w:val="22"/>
        </w:rPr>
      </w:pPr>
      <w:r w:rsidRPr="00D6757C">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0958727"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236EA003"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65FD5972"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435D59C2"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6F493E2B"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67E2D787"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04734311"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54E0A1AA"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48A6E354"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456BEEEC"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58B9B2AB"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67082947"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3F247CDB"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75D6C542"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4B5A5DCD"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64CD5FCE"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35E155FA"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20AC2021"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06595055"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2B6B8527"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56DFEC74"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677EFC53"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0DA2E25C"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3CD28D9B"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748F5743"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3A138B05" w14:textId="77777777" w:rsidR="00B61BBE" w:rsidRPr="00D6757C" w:rsidRDefault="00B61BBE" w:rsidP="008038CE">
      <w:pPr>
        <w:widowControl w:val="0"/>
        <w:tabs>
          <w:tab w:val="left" w:pos="0"/>
        </w:tabs>
        <w:overflowPunct w:val="0"/>
        <w:autoSpaceDE w:val="0"/>
        <w:autoSpaceDN w:val="0"/>
        <w:adjustRightInd w:val="0"/>
        <w:spacing w:after="0"/>
        <w:rPr>
          <w:sz w:val="22"/>
          <w:szCs w:val="22"/>
        </w:rPr>
      </w:pPr>
    </w:p>
    <w:p w14:paraId="1AC90507"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2CD29897"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2634916E" w14:textId="77777777" w:rsidR="003B6BDC" w:rsidRPr="00D6757C" w:rsidRDefault="003B6BDC" w:rsidP="008038CE">
      <w:pPr>
        <w:widowControl w:val="0"/>
        <w:tabs>
          <w:tab w:val="left" w:pos="0"/>
        </w:tabs>
        <w:overflowPunct w:val="0"/>
        <w:autoSpaceDE w:val="0"/>
        <w:autoSpaceDN w:val="0"/>
        <w:adjustRightInd w:val="0"/>
        <w:spacing w:after="0"/>
        <w:rPr>
          <w:sz w:val="22"/>
          <w:szCs w:val="22"/>
        </w:rPr>
      </w:pPr>
    </w:p>
    <w:p w14:paraId="1FC7D87A" w14:textId="77777777" w:rsidR="003D51F2" w:rsidRPr="00D6757C" w:rsidRDefault="003D51F2" w:rsidP="008038CE">
      <w:pPr>
        <w:widowControl w:val="0"/>
        <w:tabs>
          <w:tab w:val="left" w:pos="0"/>
        </w:tabs>
        <w:overflowPunct w:val="0"/>
        <w:autoSpaceDE w:val="0"/>
        <w:autoSpaceDN w:val="0"/>
        <w:adjustRightInd w:val="0"/>
        <w:spacing w:after="0"/>
        <w:rPr>
          <w:sz w:val="22"/>
          <w:szCs w:val="22"/>
        </w:rPr>
      </w:pPr>
    </w:p>
    <w:p w14:paraId="2F81A0B4" w14:textId="77777777" w:rsidR="00530D3B" w:rsidRPr="00D6757C" w:rsidRDefault="00530D3B" w:rsidP="00530D3B">
      <w:pPr>
        <w:jc w:val="center"/>
        <w:rPr>
          <w:sz w:val="22"/>
          <w:szCs w:val="22"/>
        </w:rPr>
      </w:pPr>
      <w:r w:rsidRPr="00D6757C">
        <w:rPr>
          <w:b/>
          <w:sz w:val="22"/>
          <w:szCs w:val="22"/>
        </w:rPr>
        <w:lastRenderedPageBreak/>
        <w:t xml:space="preserve">РАЗДЕЛ 3. </w:t>
      </w:r>
      <w:r w:rsidRPr="00D6757C">
        <w:rPr>
          <w:b/>
          <w:bCs/>
          <w:sz w:val="22"/>
          <w:szCs w:val="22"/>
        </w:rPr>
        <w:t>ТЕХНИЧЕСКОЕ ЗАДАНИЕ</w:t>
      </w:r>
      <w:r w:rsidRPr="00D6757C">
        <w:rPr>
          <w:sz w:val="22"/>
          <w:szCs w:val="22"/>
        </w:rPr>
        <w:t>.</w:t>
      </w:r>
    </w:p>
    <w:p w14:paraId="10F56BAD" w14:textId="77777777" w:rsidR="004708B5" w:rsidRPr="00D6757C" w:rsidRDefault="004708B5" w:rsidP="00530D3B">
      <w:pPr>
        <w:jc w:val="center"/>
        <w:rPr>
          <w:sz w:val="22"/>
          <w:szCs w:val="22"/>
        </w:rPr>
      </w:pPr>
    </w:p>
    <w:p w14:paraId="1AFEF867" w14:textId="77777777" w:rsidR="00530D3B" w:rsidRPr="00D6757C" w:rsidRDefault="00530D3B" w:rsidP="00530D3B">
      <w:pPr>
        <w:jc w:val="center"/>
        <w:rPr>
          <w:b/>
          <w:color w:val="C00000"/>
          <w:sz w:val="22"/>
          <w:szCs w:val="22"/>
          <w:u w:val="single"/>
        </w:rPr>
      </w:pPr>
      <w:r w:rsidRPr="00D6757C">
        <w:rPr>
          <w:b/>
          <w:color w:val="C00000"/>
          <w:sz w:val="22"/>
          <w:szCs w:val="22"/>
          <w:u w:val="single"/>
        </w:rPr>
        <w:t>ЧАСТЬ 1</w:t>
      </w:r>
    </w:p>
    <w:p w14:paraId="428C472F" w14:textId="271C6C4D" w:rsidR="00530D3B" w:rsidRPr="00D6757C" w:rsidRDefault="00530D3B" w:rsidP="00530D3B">
      <w:pPr>
        <w:spacing w:after="0" w:line="240" w:lineRule="atLeast"/>
        <w:jc w:val="center"/>
        <w:rPr>
          <w:b/>
          <w:color w:val="C00000"/>
          <w:sz w:val="22"/>
          <w:szCs w:val="22"/>
        </w:rPr>
      </w:pPr>
      <w:r w:rsidRPr="00D6757C">
        <w:rPr>
          <w:b/>
          <w:color w:val="C00000"/>
          <w:sz w:val="22"/>
          <w:szCs w:val="22"/>
        </w:rPr>
        <w:t xml:space="preserve">Предмет: </w:t>
      </w:r>
      <w:r w:rsidR="00D213F4" w:rsidRPr="00D6757C">
        <w:rPr>
          <w:b/>
          <w:color w:val="C00000"/>
          <w:sz w:val="22"/>
          <w:szCs w:val="22"/>
        </w:rPr>
        <w:t>О</w:t>
      </w:r>
      <w:r w:rsidRPr="00D6757C">
        <w:rPr>
          <w:b/>
          <w:color w:val="C00000"/>
          <w:sz w:val="22"/>
          <w:szCs w:val="22"/>
        </w:rPr>
        <w:t xml:space="preserve">казание услуг по комплексной уборке </w:t>
      </w:r>
    </w:p>
    <w:p w14:paraId="1A939FA8" w14:textId="77777777" w:rsidR="00530D3B" w:rsidRPr="00D6757C" w:rsidRDefault="00530D3B" w:rsidP="00530D3B">
      <w:pPr>
        <w:spacing w:after="0" w:line="240" w:lineRule="atLeast"/>
        <w:jc w:val="center"/>
        <w:rPr>
          <w:b/>
          <w:color w:val="C00000"/>
          <w:sz w:val="22"/>
          <w:szCs w:val="22"/>
        </w:rPr>
      </w:pPr>
      <w:r w:rsidRPr="00D6757C">
        <w:rPr>
          <w:b/>
          <w:color w:val="C00000"/>
          <w:sz w:val="22"/>
          <w:szCs w:val="22"/>
        </w:rPr>
        <w:t>объектов (помещений) ЮТэйр и прилегающих территорий</w:t>
      </w:r>
    </w:p>
    <w:p w14:paraId="2C60B1BF" w14:textId="77777777" w:rsidR="00530D3B" w:rsidRPr="00D6757C" w:rsidRDefault="00530D3B" w:rsidP="00530D3B">
      <w:pPr>
        <w:spacing w:after="0" w:line="240" w:lineRule="atLeast"/>
        <w:rPr>
          <w:b/>
          <w:sz w:val="22"/>
          <w:szCs w:val="22"/>
        </w:rPr>
      </w:pPr>
    </w:p>
    <w:p w14:paraId="148FAB54" w14:textId="3305B281" w:rsidR="00530D3B" w:rsidRPr="00D6757C" w:rsidRDefault="00530D3B" w:rsidP="00530D3B">
      <w:pPr>
        <w:spacing w:after="0" w:line="240" w:lineRule="atLeast"/>
        <w:rPr>
          <w:sz w:val="22"/>
          <w:szCs w:val="22"/>
        </w:rPr>
      </w:pPr>
      <w:r w:rsidRPr="00D6757C">
        <w:rPr>
          <w:sz w:val="22"/>
          <w:szCs w:val="22"/>
        </w:rPr>
        <w:t xml:space="preserve">          Настоящее техническое задание определяет технические и организационные требования к оказанию услуг по ежедневной комплексной уборке офисных, складских, производственных помещений и общественных зон объектов ЮТэйр и прилегающих территорий на основе договора. </w:t>
      </w:r>
    </w:p>
    <w:p w14:paraId="66AC7F2B" w14:textId="23624858" w:rsidR="00530D3B" w:rsidRPr="00D6757C" w:rsidRDefault="00530D3B" w:rsidP="00530D3B">
      <w:pPr>
        <w:spacing w:after="0" w:line="240" w:lineRule="atLeast"/>
        <w:ind w:hanging="142"/>
        <w:rPr>
          <w:sz w:val="22"/>
          <w:szCs w:val="22"/>
        </w:rPr>
      </w:pPr>
      <w:r w:rsidRPr="00D6757C">
        <w:rPr>
          <w:sz w:val="22"/>
          <w:szCs w:val="22"/>
        </w:rPr>
        <w:t xml:space="preserve">          </w:t>
      </w:r>
      <w:r w:rsidR="00C8274E" w:rsidRPr="00D6757C">
        <w:rPr>
          <w:sz w:val="22"/>
          <w:szCs w:val="22"/>
        </w:rPr>
        <w:t>О</w:t>
      </w:r>
      <w:r w:rsidRPr="00D6757C">
        <w:rPr>
          <w:sz w:val="22"/>
          <w:szCs w:val="22"/>
        </w:rPr>
        <w:t>казание услуг производится в интересах предприятий группы ЮТэйр.</w:t>
      </w:r>
    </w:p>
    <w:p w14:paraId="029783AB" w14:textId="7762C667" w:rsidR="00530D3B" w:rsidRPr="00D6757C" w:rsidRDefault="00530D3B" w:rsidP="00530D3B">
      <w:pPr>
        <w:spacing w:after="0" w:line="240" w:lineRule="atLeast"/>
        <w:ind w:left="-142" w:firstLine="142"/>
        <w:rPr>
          <w:sz w:val="22"/>
          <w:szCs w:val="22"/>
        </w:rPr>
      </w:pPr>
      <w:r w:rsidRPr="00D6757C">
        <w:rPr>
          <w:bCs/>
          <w:sz w:val="22"/>
          <w:szCs w:val="22"/>
        </w:rPr>
        <w:t xml:space="preserve">       </w:t>
      </w:r>
      <w:r w:rsidR="00C8274E" w:rsidRPr="00D6757C">
        <w:rPr>
          <w:bCs/>
          <w:sz w:val="22"/>
          <w:szCs w:val="22"/>
        </w:rPr>
        <w:t xml:space="preserve"> </w:t>
      </w:r>
      <w:r w:rsidRPr="00D6757C">
        <w:rPr>
          <w:bCs/>
          <w:sz w:val="22"/>
          <w:szCs w:val="22"/>
        </w:rPr>
        <w:t xml:space="preserve">Сроки </w:t>
      </w:r>
      <w:r w:rsidRPr="00D6757C">
        <w:rPr>
          <w:sz w:val="22"/>
          <w:szCs w:val="22"/>
        </w:rPr>
        <w:t xml:space="preserve">оказания услуг: с </w:t>
      </w:r>
      <w:r w:rsidRPr="00D6757C">
        <w:rPr>
          <w:b/>
          <w:sz w:val="22"/>
          <w:szCs w:val="22"/>
        </w:rPr>
        <w:t>01.01.2025 г. по 31.03.2026 г.</w:t>
      </w:r>
      <w:r w:rsidRPr="00D6757C">
        <w:rPr>
          <w:sz w:val="22"/>
          <w:szCs w:val="22"/>
        </w:rPr>
        <w:t xml:space="preserve"> включительно</w:t>
      </w:r>
    </w:p>
    <w:p w14:paraId="09A2F1F2" w14:textId="255A937D" w:rsidR="00530D3B" w:rsidRPr="00D6757C" w:rsidRDefault="00530D3B" w:rsidP="00530D3B">
      <w:pPr>
        <w:spacing w:after="0" w:line="240" w:lineRule="atLeast"/>
        <w:ind w:hanging="142"/>
        <w:rPr>
          <w:sz w:val="22"/>
          <w:szCs w:val="22"/>
          <w:u w:val="single"/>
        </w:rPr>
      </w:pPr>
      <w:r w:rsidRPr="00D6757C">
        <w:rPr>
          <w:sz w:val="22"/>
          <w:szCs w:val="22"/>
        </w:rPr>
        <w:t xml:space="preserve">          </w:t>
      </w:r>
      <w:r w:rsidRPr="00D6757C">
        <w:rPr>
          <w:sz w:val="22"/>
          <w:szCs w:val="22"/>
          <w:u w:val="single"/>
        </w:rPr>
        <w:t>Место оказания услуг</w:t>
      </w:r>
      <w:proofErr w:type="gramStart"/>
      <w:r w:rsidRPr="00D6757C">
        <w:rPr>
          <w:sz w:val="22"/>
          <w:szCs w:val="22"/>
          <w:u w:val="single"/>
        </w:rPr>
        <w:t>:</w:t>
      </w:r>
      <w:r w:rsidR="00EF42B3" w:rsidRPr="00D6757C">
        <w:rPr>
          <w:sz w:val="22"/>
          <w:szCs w:val="22"/>
          <w:u w:val="single"/>
        </w:rPr>
        <w:t xml:space="preserve"> </w:t>
      </w:r>
      <w:r w:rsidRPr="00D6757C">
        <w:rPr>
          <w:b/>
          <w:sz w:val="22"/>
          <w:szCs w:val="22"/>
        </w:rPr>
        <w:t>Согласно</w:t>
      </w:r>
      <w:proofErr w:type="gramEnd"/>
      <w:r w:rsidRPr="00D6757C">
        <w:rPr>
          <w:b/>
          <w:sz w:val="22"/>
          <w:szCs w:val="22"/>
        </w:rPr>
        <w:t xml:space="preserve"> приложениям № 1 и № 2 к настоящему    Техническому заданию.</w:t>
      </w:r>
    </w:p>
    <w:p w14:paraId="4B287495" w14:textId="77777777" w:rsidR="00530D3B" w:rsidRPr="00D6757C" w:rsidRDefault="00530D3B" w:rsidP="00530D3B">
      <w:pPr>
        <w:spacing w:after="0" w:line="240" w:lineRule="atLeast"/>
        <w:ind w:firstLine="567"/>
        <w:rPr>
          <w:b/>
          <w:sz w:val="22"/>
          <w:szCs w:val="22"/>
        </w:rPr>
      </w:pPr>
    </w:p>
    <w:p w14:paraId="6A0D5447" w14:textId="02FC0FD3" w:rsidR="00530D3B" w:rsidRPr="00D6757C" w:rsidRDefault="00530D3B" w:rsidP="00530D3B">
      <w:pPr>
        <w:numPr>
          <w:ilvl w:val="0"/>
          <w:numId w:val="9"/>
        </w:numPr>
        <w:spacing w:after="0" w:line="240" w:lineRule="atLeast"/>
        <w:ind w:left="0" w:firstLine="567"/>
        <w:rPr>
          <w:b/>
          <w:sz w:val="22"/>
          <w:szCs w:val="22"/>
        </w:rPr>
      </w:pPr>
      <w:r w:rsidRPr="00D6757C">
        <w:rPr>
          <w:b/>
          <w:sz w:val="22"/>
          <w:szCs w:val="22"/>
          <w:u w:val="single"/>
        </w:rPr>
        <w:t>Требования для оказания услуг по комплексной внутренней уборке офисных, складских, производственных помещений и общественных зон объектов ЮТэйр</w:t>
      </w:r>
    </w:p>
    <w:p w14:paraId="1C6728BF" w14:textId="77777777" w:rsidR="00530D3B" w:rsidRPr="00D6757C" w:rsidRDefault="00530D3B" w:rsidP="00530D3B">
      <w:pPr>
        <w:spacing w:after="0" w:line="240" w:lineRule="atLeast"/>
        <w:ind w:left="1080" w:firstLine="567"/>
        <w:rPr>
          <w:b/>
          <w:sz w:val="22"/>
          <w:szCs w:val="22"/>
        </w:rPr>
      </w:pPr>
    </w:p>
    <w:p w14:paraId="3C92F204" w14:textId="77777777" w:rsidR="00530D3B" w:rsidRPr="00D6757C" w:rsidRDefault="00530D3B" w:rsidP="00530D3B">
      <w:pPr>
        <w:spacing w:after="0" w:line="240" w:lineRule="atLeast"/>
        <w:ind w:firstLine="567"/>
        <w:rPr>
          <w:sz w:val="22"/>
          <w:szCs w:val="22"/>
        </w:rPr>
      </w:pPr>
      <w:r w:rsidRPr="00D6757C">
        <w:rPr>
          <w:sz w:val="22"/>
          <w:szCs w:val="22"/>
        </w:rPr>
        <w:t xml:space="preserve">Краткая характеристика объектов, подлежащих уборке, их помещений и общественных зон указана в приложении №1 к настоящему Техническому заданию. Внутреннее остекленение подлежит уборке в соответствии с указаниями Заказчика. </w:t>
      </w:r>
    </w:p>
    <w:p w14:paraId="6C5B59FE" w14:textId="77777777" w:rsidR="00530D3B" w:rsidRPr="00D6757C" w:rsidRDefault="00530D3B" w:rsidP="00530D3B">
      <w:pPr>
        <w:spacing w:after="0" w:line="240" w:lineRule="atLeast"/>
        <w:ind w:firstLine="567"/>
        <w:rPr>
          <w:sz w:val="22"/>
          <w:szCs w:val="22"/>
        </w:rPr>
      </w:pPr>
      <w:r w:rsidRPr="00D6757C">
        <w:rPr>
          <w:sz w:val="22"/>
          <w:szCs w:val="22"/>
        </w:rPr>
        <w:t>Общая площадь объектов составляет 9604,5 м2 согласно приложению № 1 к Техническому заданию.</w:t>
      </w:r>
    </w:p>
    <w:p w14:paraId="07985D9D" w14:textId="5BB4D8A2" w:rsidR="00530D3B" w:rsidRPr="00D6757C" w:rsidRDefault="00530D3B" w:rsidP="00530D3B">
      <w:pPr>
        <w:spacing w:after="0" w:line="240" w:lineRule="atLeast"/>
        <w:ind w:firstLine="567"/>
        <w:contextualSpacing/>
        <w:rPr>
          <w:b/>
          <w:sz w:val="22"/>
          <w:szCs w:val="22"/>
          <w:lang w:eastAsia="en-US"/>
        </w:rPr>
      </w:pPr>
      <w:r w:rsidRPr="00D6757C">
        <w:rPr>
          <w:b/>
          <w:sz w:val="22"/>
          <w:szCs w:val="22"/>
        </w:rPr>
        <w:t xml:space="preserve">1.1. Исполнитель обеспечивает своими силами и предоставляет за свой счет своему персоналу, участвующему в оказании услуг:  </w:t>
      </w:r>
    </w:p>
    <w:p w14:paraId="7B4BF8B8" w14:textId="77777777" w:rsidR="00530D3B" w:rsidRPr="00D6757C" w:rsidRDefault="00530D3B" w:rsidP="00530D3B">
      <w:pPr>
        <w:spacing w:after="0" w:line="240" w:lineRule="atLeast"/>
        <w:ind w:firstLine="567"/>
        <w:rPr>
          <w:sz w:val="22"/>
          <w:szCs w:val="22"/>
        </w:rPr>
      </w:pPr>
      <w:r w:rsidRPr="00D6757C">
        <w:rPr>
          <w:sz w:val="22"/>
          <w:szCs w:val="22"/>
        </w:rPr>
        <w:t>- специальную одежду (спецодежду);</w:t>
      </w:r>
    </w:p>
    <w:p w14:paraId="2C919CE3" w14:textId="77777777" w:rsidR="00530D3B" w:rsidRPr="00D6757C" w:rsidRDefault="00530D3B" w:rsidP="00530D3B">
      <w:pPr>
        <w:spacing w:after="0" w:line="240" w:lineRule="atLeast"/>
        <w:ind w:firstLine="567"/>
        <w:rPr>
          <w:sz w:val="22"/>
          <w:szCs w:val="22"/>
        </w:rPr>
      </w:pPr>
      <w:r w:rsidRPr="00D6757C">
        <w:rPr>
          <w:sz w:val="22"/>
          <w:szCs w:val="22"/>
        </w:rPr>
        <w:t>-перчатки резиновые латексные с хлопковым напылением (</w:t>
      </w:r>
      <w:proofErr w:type="spellStart"/>
      <w:r w:rsidRPr="00D6757C">
        <w:rPr>
          <w:sz w:val="22"/>
          <w:szCs w:val="22"/>
        </w:rPr>
        <w:t>спецоснастку</w:t>
      </w:r>
      <w:proofErr w:type="spellEnd"/>
      <w:r w:rsidRPr="00D6757C">
        <w:rPr>
          <w:sz w:val="22"/>
          <w:szCs w:val="22"/>
        </w:rPr>
        <w:t>) и другие СИЗ (средства индивидуальной защиты);</w:t>
      </w:r>
    </w:p>
    <w:p w14:paraId="693C759F" w14:textId="77777777" w:rsidR="00530D3B" w:rsidRPr="00D6757C" w:rsidRDefault="00530D3B" w:rsidP="00530D3B">
      <w:pPr>
        <w:spacing w:after="0" w:line="240" w:lineRule="atLeast"/>
        <w:ind w:firstLine="567"/>
        <w:contextualSpacing/>
        <w:rPr>
          <w:sz w:val="22"/>
          <w:szCs w:val="22"/>
        </w:rPr>
      </w:pPr>
      <w:r w:rsidRPr="00D6757C">
        <w:rPr>
          <w:sz w:val="22"/>
          <w:szCs w:val="22"/>
        </w:rPr>
        <w:t>-уборочный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4F7947B3" w14:textId="303AFEAE" w:rsidR="00530D3B" w:rsidRPr="00D6757C" w:rsidRDefault="00530D3B" w:rsidP="00530D3B">
      <w:pPr>
        <w:spacing w:after="0" w:line="240" w:lineRule="atLeast"/>
        <w:ind w:firstLine="567"/>
        <w:contextualSpacing/>
        <w:rPr>
          <w:sz w:val="22"/>
          <w:szCs w:val="22"/>
        </w:rPr>
      </w:pPr>
      <w:r w:rsidRPr="00D6757C">
        <w:rPr>
          <w:sz w:val="22"/>
          <w:szCs w:val="22"/>
        </w:rPr>
        <w:t xml:space="preserve">1.2. Исполнитель оказывает услуги </w:t>
      </w:r>
      <w:r w:rsidRPr="00D6757C">
        <w:rPr>
          <w:b/>
          <w:sz w:val="22"/>
          <w:szCs w:val="22"/>
          <w:u w:val="single"/>
        </w:rPr>
        <w:t>собственным уборочным инвентарем</w:t>
      </w:r>
      <w:r w:rsidRPr="00D6757C">
        <w:rPr>
          <w:sz w:val="22"/>
          <w:szCs w:val="22"/>
        </w:rPr>
        <w:t xml:space="preserve"> в соответствии с Таблицей № 1.</w:t>
      </w:r>
    </w:p>
    <w:p w14:paraId="7AC0904A" w14:textId="77777777" w:rsidR="00530D3B" w:rsidRPr="00D6757C" w:rsidRDefault="00530D3B" w:rsidP="00530D3B">
      <w:pPr>
        <w:spacing w:after="0" w:line="240" w:lineRule="atLeast"/>
        <w:ind w:firstLine="709"/>
        <w:contextualSpacing/>
        <w:rPr>
          <w:sz w:val="22"/>
          <w:szCs w:val="22"/>
        </w:rPr>
      </w:pPr>
    </w:p>
    <w:p w14:paraId="486C6729" w14:textId="77777777" w:rsidR="00530D3B" w:rsidRPr="00D6757C" w:rsidRDefault="00530D3B" w:rsidP="00530D3B">
      <w:pPr>
        <w:spacing w:after="0" w:line="240" w:lineRule="atLeast"/>
        <w:ind w:firstLine="709"/>
        <w:jc w:val="center"/>
        <w:rPr>
          <w:b/>
          <w:sz w:val="22"/>
          <w:szCs w:val="22"/>
        </w:rPr>
      </w:pPr>
      <w:r w:rsidRPr="00D6757C">
        <w:rPr>
          <w:b/>
          <w:sz w:val="22"/>
          <w:szCs w:val="22"/>
        </w:rPr>
        <w:t>Таблица № 1. Уборочный инвентарь (из расчета на 12 месяцев)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364"/>
        <w:gridCol w:w="1560"/>
        <w:gridCol w:w="3118"/>
      </w:tblGrid>
      <w:tr w:rsidR="00530D3B" w:rsidRPr="00D6757C" w14:paraId="78380E1A" w14:textId="77777777" w:rsidTr="00FC2D96">
        <w:tc>
          <w:tcPr>
            <w:tcW w:w="847" w:type="dxa"/>
          </w:tcPr>
          <w:p w14:paraId="01BE688A"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w:t>
            </w:r>
          </w:p>
        </w:tc>
        <w:tc>
          <w:tcPr>
            <w:tcW w:w="4364" w:type="dxa"/>
          </w:tcPr>
          <w:p w14:paraId="00BD250B"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НАИМЕНОВАНИЕ</w:t>
            </w:r>
          </w:p>
        </w:tc>
        <w:tc>
          <w:tcPr>
            <w:tcW w:w="1560" w:type="dxa"/>
          </w:tcPr>
          <w:p w14:paraId="7342BF3B" w14:textId="77777777" w:rsidR="00530D3B" w:rsidRPr="00D6757C" w:rsidRDefault="00530D3B" w:rsidP="00FC2D96">
            <w:pPr>
              <w:tabs>
                <w:tab w:val="left" w:pos="3240"/>
              </w:tabs>
              <w:spacing w:after="0" w:line="240" w:lineRule="atLeast"/>
              <w:jc w:val="right"/>
              <w:rPr>
                <w:b/>
                <w:bCs/>
                <w:sz w:val="22"/>
                <w:szCs w:val="22"/>
              </w:rPr>
            </w:pPr>
            <w:r w:rsidRPr="00D6757C">
              <w:rPr>
                <w:b/>
                <w:bCs/>
                <w:sz w:val="22"/>
                <w:szCs w:val="22"/>
              </w:rPr>
              <w:t>Ед.</w:t>
            </w:r>
            <w:r w:rsidRPr="00D6757C">
              <w:rPr>
                <w:b/>
                <w:bCs/>
                <w:sz w:val="22"/>
                <w:szCs w:val="22"/>
                <w:lang w:val="en-US"/>
              </w:rPr>
              <w:t xml:space="preserve"> </w:t>
            </w:r>
            <w:r w:rsidRPr="00D6757C">
              <w:rPr>
                <w:b/>
                <w:bCs/>
                <w:sz w:val="22"/>
                <w:szCs w:val="22"/>
              </w:rPr>
              <w:t>изм.</w:t>
            </w:r>
          </w:p>
        </w:tc>
        <w:tc>
          <w:tcPr>
            <w:tcW w:w="3118" w:type="dxa"/>
          </w:tcPr>
          <w:p w14:paraId="62AF4006"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Кол –</w:t>
            </w:r>
            <w:r w:rsidRPr="00D6757C">
              <w:rPr>
                <w:b/>
                <w:bCs/>
                <w:sz w:val="22"/>
                <w:szCs w:val="22"/>
                <w:lang w:val="en-US"/>
              </w:rPr>
              <w:t xml:space="preserve"> </w:t>
            </w:r>
            <w:r w:rsidRPr="00D6757C">
              <w:rPr>
                <w:b/>
                <w:bCs/>
                <w:sz w:val="22"/>
                <w:szCs w:val="22"/>
              </w:rPr>
              <w:t xml:space="preserve">во на 12 месяцев </w:t>
            </w:r>
          </w:p>
        </w:tc>
      </w:tr>
      <w:tr w:rsidR="00530D3B" w:rsidRPr="00D6757C" w14:paraId="434F6873" w14:textId="77777777" w:rsidTr="00FC2D96">
        <w:tc>
          <w:tcPr>
            <w:tcW w:w="847" w:type="dxa"/>
          </w:tcPr>
          <w:p w14:paraId="1981F92D" w14:textId="77777777" w:rsidR="00530D3B" w:rsidRPr="00D6757C" w:rsidRDefault="00530D3B" w:rsidP="00FC2D96">
            <w:pPr>
              <w:tabs>
                <w:tab w:val="left" w:pos="3240"/>
              </w:tabs>
              <w:spacing w:after="0" w:line="240" w:lineRule="atLeast"/>
              <w:rPr>
                <w:sz w:val="22"/>
                <w:szCs w:val="22"/>
              </w:rPr>
            </w:pPr>
            <w:r w:rsidRPr="00D6757C">
              <w:rPr>
                <w:sz w:val="22"/>
                <w:szCs w:val="22"/>
              </w:rPr>
              <w:t>1.</w:t>
            </w:r>
          </w:p>
        </w:tc>
        <w:tc>
          <w:tcPr>
            <w:tcW w:w="4364" w:type="dxa"/>
          </w:tcPr>
          <w:p w14:paraId="2A410565" w14:textId="77777777" w:rsidR="00530D3B" w:rsidRPr="00D6757C" w:rsidRDefault="00530D3B" w:rsidP="00FC2D96">
            <w:pPr>
              <w:tabs>
                <w:tab w:val="left" w:pos="3240"/>
              </w:tabs>
              <w:spacing w:after="0" w:line="240" w:lineRule="atLeast"/>
              <w:rPr>
                <w:sz w:val="22"/>
                <w:szCs w:val="22"/>
              </w:rPr>
            </w:pPr>
            <w:r w:rsidRPr="00D6757C">
              <w:rPr>
                <w:sz w:val="22"/>
                <w:szCs w:val="22"/>
              </w:rPr>
              <w:t>Ведро пластмассовое 10 л.</w:t>
            </w:r>
          </w:p>
        </w:tc>
        <w:tc>
          <w:tcPr>
            <w:tcW w:w="1560" w:type="dxa"/>
          </w:tcPr>
          <w:p w14:paraId="1B78C99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03D952F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30</w:t>
            </w:r>
          </w:p>
        </w:tc>
      </w:tr>
      <w:tr w:rsidR="00530D3B" w:rsidRPr="00D6757C" w14:paraId="640A1482" w14:textId="77777777" w:rsidTr="00FC2D96">
        <w:tc>
          <w:tcPr>
            <w:tcW w:w="847" w:type="dxa"/>
          </w:tcPr>
          <w:p w14:paraId="5866E482" w14:textId="77777777" w:rsidR="00530D3B" w:rsidRPr="00D6757C" w:rsidRDefault="00530D3B" w:rsidP="00FC2D96">
            <w:pPr>
              <w:tabs>
                <w:tab w:val="left" w:pos="3240"/>
              </w:tabs>
              <w:spacing w:after="0" w:line="240" w:lineRule="atLeast"/>
              <w:rPr>
                <w:sz w:val="22"/>
                <w:szCs w:val="22"/>
              </w:rPr>
            </w:pPr>
            <w:r w:rsidRPr="00D6757C">
              <w:rPr>
                <w:sz w:val="22"/>
                <w:szCs w:val="22"/>
              </w:rPr>
              <w:t>2.</w:t>
            </w:r>
          </w:p>
        </w:tc>
        <w:tc>
          <w:tcPr>
            <w:tcW w:w="4364" w:type="dxa"/>
          </w:tcPr>
          <w:p w14:paraId="7E593C2B" w14:textId="77777777" w:rsidR="00530D3B" w:rsidRPr="00D6757C" w:rsidRDefault="00530D3B" w:rsidP="00FC2D96">
            <w:pPr>
              <w:tabs>
                <w:tab w:val="left" w:pos="3240"/>
              </w:tabs>
              <w:spacing w:after="0" w:line="240" w:lineRule="atLeast"/>
              <w:rPr>
                <w:sz w:val="22"/>
                <w:szCs w:val="22"/>
              </w:rPr>
            </w:pPr>
            <w:r w:rsidRPr="00D6757C">
              <w:rPr>
                <w:sz w:val="22"/>
                <w:szCs w:val="22"/>
              </w:rPr>
              <w:t>Ведро пластиковое 5 л.</w:t>
            </w:r>
          </w:p>
        </w:tc>
        <w:tc>
          <w:tcPr>
            <w:tcW w:w="1560" w:type="dxa"/>
          </w:tcPr>
          <w:p w14:paraId="406641D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2DF9D26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10</w:t>
            </w:r>
          </w:p>
        </w:tc>
      </w:tr>
      <w:tr w:rsidR="00530D3B" w:rsidRPr="00D6757C" w14:paraId="10D76AA7" w14:textId="77777777" w:rsidTr="00FC2D96">
        <w:tc>
          <w:tcPr>
            <w:tcW w:w="847" w:type="dxa"/>
          </w:tcPr>
          <w:p w14:paraId="71C19D8F" w14:textId="77777777" w:rsidR="00530D3B" w:rsidRPr="00D6757C" w:rsidRDefault="00530D3B" w:rsidP="00FC2D96">
            <w:pPr>
              <w:tabs>
                <w:tab w:val="left" w:pos="3240"/>
              </w:tabs>
              <w:spacing w:after="0" w:line="240" w:lineRule="atLeast"/>
              <w:rPr>
                <w:sz w:val="22"/>
                <w:szCs w:val="22"/>
              </w:rPr>
            </w:pPr>
            <w:r w:rsidRPr="00D6757C">
              <w:rPr>
                <w:sz w:val="22"/>
                <w:szCs w:val="22"/>
              </w:rPr>
              <w:t>3.</w:t>
            </w:r>
          </w:p>
        </w:tc>
        <w:tc>
          <w:tcPr>
            <w:tcW w:w="4364" w:type="dxa"/>
          </w:tcPr>
          <w:p w14:paraId="2BC66B17" w14:textId="77777777" w:rsidR="00530D3B" w:rsidRPr="00D6757C" w:rsidRDefault="00530D3B" w:rsidP="00FC2D96">
            <w:pPr>
              <w:tabs>
                <w:tab w:val="left" w:pos="3240"/>
              </w:tabs>
              <w:spacing w:after="0" w:line="240" w:lineRule="atLeast"/>
              <w:rPr>
                <w:sz w:val="22"/>
                <w:szCs w:val="22"/>
              </w:rPr>
            </w:pPr>
            <w:r w:rsidRPr="00D6757C">
              <w:rPr>
                <w:sz w:val="22"/>
                <w:szCs w:val="22"/>
              </w:rPr>
              <w:t>Комплект (метла +совок)</w:t>
            </w:r>
          </w:p>
        </w:tc>
        <w:tc>
          <w:tcPr>
            <w:tcW w:w="1560" w:type="dxa"/>
          </w:tcPr>
          <w:p w14:paraId="760719C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09760CD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6472F629" w14:textId="77777777" w:rsidTr="00FC2D96">
        <w:tc>
          <w:tcPr>
            <w:tcW w:w="847" w:type="dxa"/>
          </w:tcPr>
          <w:p w14:paraId="33233447" w14:textId="77777777" w:rsidR="00530D3B" w:rsidRPr="00D6757C" w:rsidRDefault="00530D3B" w:rsidP="00FC2D96">
            <w:pPr>
              <w:tabs>
                <w:tab w:val="left" w:pos="3240"/>
              </w:tabs>
              <w:spacing w:after="0" w:line="240" w:lineRule="atLeast"/>
              <w:rPr>
                <w:sz w:val="22"/>
                <w:szCs w:val="22"/>
              </w:rPr>
            </w:pPr>
            <w:r w:rsidRPr="00D6757C">
              <w:rPr>
                <w:sz w:val="22"/>
                <w:szCs w:val="22"/>
              </w:rPr>
              <w:t>4.</w:t>
            </w:r>
          </w:p>
        </w:tc>
        <w:tc>
          <w:tcPr>
            <w:tcW w:w="4364" w:type="dxa"/>
          </w:tcPr>
          <w:p w14:paraId="689956B1"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Швабра металлическая для </w:t>
            </w:r>
            <w:proofErr w:type="spellStart"/>
            <w:r w:rsidRPr="00D6757C">
              <w:rPr>
                <w:sz w:val="22"/>
                <w:szCs w:val="22"/>
              </w:rPr>
              <w:t>мопов</w:t>
            </w:r>
            <w:proofErr w:type="spellEnd"/>
          </w:p>
        </w:tc>
        <w:tc>
          <w:tcPr>
            <w:tcW w:w="1560" w:type="dxa"/>
          </w:tcPr>
          <w:p w14:paraId="5D9FA867"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510C6B0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4B38CCD3" w14:textId="77777777" w:rsidTr="00FC2D96">
        <w:tc>
          <w:tcPr>
            <w:tcW w:w="847" w:type="dxa"/>
          </w:tcPr>
          <w:p w14:paraId="295A5E15" w14:textId="77777777" w:rsidR="00530D3B" w:rsidRPr="00D6757C" w:rsidRDefault="00530D3B" w:rsidP="00FC2D96">
            <w:pPr>
              <w:tabs>
                <w:tab w:val="left" w:pos="3240"/>
              </w:tabs>
              <w:spacing w:after="0" w:line="240" w:lineRule="atLeast"/>
              <w:rPr>
                <w:sz w:val="22"/>
                <w:szCs w:val="22"/>
              </w:rPr>
            </w:pPr>
            <w:r w:rsidRPr="00D6757C">
              <w:rPr>
                <w:sz w:val="22"/>
                <w:szCs w:val="22"/>
              </w:rPr>
              <w:t>5.</w:t>
            </w:r>
          </w:p>
        </w:tc>
        <w:tc>
          <w:tcPr>
            <w:tcW w:w="4364" w:type="dxa"/>
          </w:tcPr>
          <w:p w14:paraId="0AD827A5" w14:textId="77777777" w:rsidR="00530D3B" w:rsidRPr="00D6757C" w:rsidRDefault="00530D3B" w:rsidP="00FC2D96">
            <w:pPr>
              <w:tabs>
                <w:tab w:val="left" w:pos="3240"/>
              </w:tabs>
              <w:spacing w:after="0" w:line="240" w:lineRule="atLeast"/>
              <w:rPr>
                <w:sz w:val="22"/>
                <w:szCs w:val="22"/>
              </w:rPr>
            </w:pPr>
            <w:r w:rsidRPr="00D6757C">
              <w:rPr>
                <w:sz w:val="22"/>
                <w:szCs w:val="22"/>
              </w:rPr>
              <w:t>Щетка для мытья окон</w:t>
            </w:r>
          </w:p>
        </w:tc>
        <w:tc>
          <w:tcPr>
            <w:tcW w:w="1560" w:type="dxa"/>
          </w:tcPr>
          <w:p w14:paraId="21759A8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37B58EE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70D59D07" w14:textId="77777777" w:rsidTr="00FC2D96">
        <w:tc>
          <w:tcPr>
            <w:tcW w:w="847" w:type="dxa"/>
          </w:tcPr>
          <w:p w14:paraId="5D16935E" w14:textId="77777777" w:rsidR="00530D3B" w:rsidRPr="00D6757C" w:rsidRDefault="00530D3B" w:rsidP="00FC2D96">
            <w:pPr>
              <w:tabs>
                <w:tab w:val="left" w:pos="3240"/>
              </w:tabs>
              <w:spacing w:after="0" w:line="240" w:lineRule="atLeast"/>
              <w:rPr>
                <w:sz w:val="22"/>
                <w:szCs w:val="22"/>
              </w:rPr>
            </w:pPr>
            <w:r w:rsidRPr="00D6757C">
              <w:rPr>
                <w:sz w:val="22"/>
                <w:szCs w:val="22"/>
              </w:rPr>
              <w:t>6.</w:t>
            </w:r>
          </w:p>
        </w:tc>
        <w:tc>
          <w:tcPr>
            <w:tcW w:w="4364" w:type="dxa"/>
          </w:tcPr>
          <w:p w14:paraId="46205963" w14:textId="77777777" w:rsidR="00530D3B" w:rsidRPr="00D6757C" w:rsidRDefault="00530D3B" w:rsidP="00FC2D96">
            <w:pPr>
              <w:tabs>
                <w:tab w:val="left" w:pos="3240"/>
              </w:tabs>
              <w:spacing w:after="0" w:line="240" w:lineRule="atLeast"/>
              <w:rPr>
                <w:sz w:val="22"/>
                <w:szCs w:val="22"/>
              </w:rPr>
            </w:pPr>
            <w:r w:rsidRPr="00D6757C">
              <w:rPr>
                <w:sz w:val="22"/>
                <w:szCs w:val="22"/>
              </w:rPr>
              <w:t>Щетка для мытья полов</w:t>
            </w:r>
          </w:p>
        </w:tc>
        <w:tc>
          <w:tcPr>
            <w:tcW w:w="1560" w:type="dxa"/>
          </w:tcPr>
          <w:p w14:paraId="6211F57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6601DF0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41AABB16" w14:textId="77777777" w:rsidTr="00FC2D96">
        <w:tc>
          <w:tcPr>
            <w:tcW w:w="847" w:type="dxa"/>
          </w:tcPr>
          <w:p w14:paraId="4DF60A0E" w14:textId="77777777" w:rsidR="00530D3B" w:rsidRPr="00D6757C" w:rsidRDefault="00530D3B" w:rsidP="00FC2D96">
            <w:pPr>
              <w:tabs>
                <w:tab w:val="left" w:pos="3240"/>
              </w:tabs>
              <w:spacing w:after="0" w:line="240" w:lineRule="atLeast"/>
              <w:rPr>
                <w:sz w:val="22"/>
                <w:szCs w:val="22"/>
              </w:rPr>
            </w:pPr>
            <w:r w:rsidRPr="00D6757C">
              <w:rPr>
                <w:sz w:val="22"/>
                <w:szCs w:val="22"/>
              </w:rPr>
              <w:t>7.</w:t>
            </w:r>
          </w:p>
        </w:tc>
        <w:tc>
          <w:tcPr>
            <w:tcW w:w="4364" w:type="dxa"/>
          </w:tcPr>
          <w:p w14:paraId="72ECA64E" w14:textId="77777777" w:rsidR="00530D3B" w:rsidRPr="00D6757C" w:rsidRDefault="00530D3B" w:rsidP="00FC2D96">
            <w:pPr>
              <w:tabs>
                <w:tab w:val="left" w:pos="3240"/>
              </w:tabs>
              <w:spacing w:after="0" w:line="240" w:lineRule="atLeast"/>
              <w:rPr>
                <w:sz w:val="22"/>
                <w:szCs w:val="22"/>
                <w:lang w:val="en-US"/>
              </w:rPr>
            </w:pPr>
            <w:r w:rsidRPr="00D6757C">
              <w:rPr>
                <w:sz w:val="22"/>
                <w:szCs w:val="22"/>
              </w:rPr>
              <w:t>Мешки</w:t>
            </w:r>
            <w:r w:rsidRPr="00D6757C">
              <w:rPr>
                <w:sz w:val="22"/>
                <w:szCs w:val="22"/>
                <w:lang w:val="en-US"/>
              </w:rPr>
              <w:t xml:space="preserve"> </w:t>
            </w:r>
            <w:r w:rsidRPr="00D6757C">
              <w:rPr>
                <w:sz w:val="22"/>
                <w:szCs w:val="22"/>
              </w:rPr>
              <w:t>для</w:t>
            </w:r>
            <w:r w:rsidRPr="00D6757C">
              <w:rPr>
                <w:sz w:val="22"/>
                <w:szCs w:val="22"/>
                <w:lang w:val="en-US"/>
              </w:rPr>
              <w:t xml:space="preserve"> </w:t>
            </w:r>
            <w:r w:rsidRPr="00D6757C">
              <w:rPr>
                <w:sz w:val="22"/>
                <w:szCs w:val="22"/>
              </w:rPr>
              <w:t>пылесоса</w:t>
            </w:r>
            <w:r w:rsidRPr="00D6757C">
              <w:rPr>
                <w:sz w:val="22"/>
                <w:szCs w:val="22"/>
                <w:lang w:val="en-US"/>
              </w:rPr>
              <w:t xml:space="preserve"> KERCHER MV 3 Premium/ GRASS</w:t>
            </w:r>
            <w:r w:rsidRPr="00D6757C">
              <w:rPr>
                <w:lang w:val="en-US"/>
              </w:rPr>
              <w:t xml:space="preserve"> </w:t>
            </w:r>
            <w:proofErr w:type="spellStart"/>
            <w:r w:rsidRPr="00D6757C">
              <w:rPr>
                <w:sz w:val="22"/>
                <w:szCs w:val="22"/>
                <w:lang w:val="en-US"/>
              </w:rPr>
              <w:t>Baiyup</w:t>
            </w:r>
            <w:proofErr w:type="spellEnd"/>
            <w:r w:rsidRPr="00D6757C">
              <w:rPr>
                <w:sz w:val="22"/>
                <w:szCs w:val="22"/>
                <w:lang w:val="en-US"/>
              </w:rPr>
              <w:t xml:space="preserve"> PS-0115</w:t>
            </w:r>
          </w:p>
        </w:tc>
        <w:tc>
          <w:tcPr>
            <w:tcW w:w="1560" w:type="dxa"/>
          </w:tcPr>
          <w:p w14:paraId="7BB4FBC3" w14:textId="77777777" w:rsidR="00530D3B" w:rsidRPr="00D6757C" w:rsidRDefault="00530D3B" w:rsidP="00FC2D96">
            <w:pPr>
              <w:tabs>
                <w:tab w:val="left" w:pos="3240"/>
              </w:tabs>
              <w:spacing w:after="0" w:line="240" w:lineRule="atLeast"/>
              <w:jc w:val="center"/>
              <w:rPr>
                <w:sz w:val="22"/>
                <w:szCs w:val="22"/>
              </w:rPr>
            </w:pPr>
            <w:proofErr w:type="spellStart"/>
            <w:r w:rsidRPr="00D6757C">
              <w:rPr>
                <w:sz w:val="22"/>
                <w:szCs w:val="22"/>
              </w:rPr>
              <w:t>упак</w:t>
            </w:r>
            <w:proofErr w:type="spellEnd"/>
            <w:r w:rsidRPr="00D6757C">
              <w:rPr>
                <w:sz w:val="22"/>
                <w:szCs w:val="22"/>
              </w:rPr>
              <w:t>.</w:t>
            </w:r>
          </w:p>
        </w:tc>
        <w:tc>
          <w:tcPr>
            <w:tcW w:w="3118" w:type="dxa"/>
          </w:tcPr>
          <w:p w14:paraId="692B6AB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10</w:t>
            </w:r>
          </w:p>
        </w:tc>
      </w:tr>
      <w:tr w:rsidR="00530D3B" w:rsidRPr="00D6757C" w14:paraId="1EA169DD" w14:textId="77777777" w:rsidTr="00FC2D96">
        <w:tc>
          <w:tcPr>
            <w:tcW w:w="847" w:type="dxa"/>
          </w:tcPr>
          <w:p w14:paraId="4DD82072" w14:textId="77777777" w:rsidR="00530D3B" w:rsidRPr="00D6757C" w:rsidRDefault="00530D3B" w:rsidP="00FC2D96">
            <w:pPr>
              <w:tabs>
                <w:tab w:val="left" w:pos="3240"/>
              </w:tabs>
              <w:spacing w:after="0" w:line="240" w:lineRule="atLeast"/>
              <w:rPr>
                <w:sz w:val="22"/>
                <w:szCs w:val="22"/>
              </w:rPr>
            </w:pPr>
            <w:r w:rsidRPr="00D6757C">
              <w:rPr>
                <w:sz w:val="22"/>
                <w:szCs w:val="22"/>
              </w:rPr>
              <w:t>8.</w:t>
            </w:r>
          </w:p>
        </w:tc>
        <w:tc>
          <w:tcPr>
            <w:tcW w:w="4364" w:type="dxa"/>
          </w:tcPr>
          <w:p w14:paraId="77618D01" w14:textId="77777777" w:rsidR="00530D3B" w:rsidRPr="00D6757C" w:rsidRDefault="00530D3B" w:rsidP="00FC2D96">
            <w:pPr>
              <w:tabs>
                <w:tab w:val="left" w:pos="3240"/>
              </w:tabs>
              <w:spacing w:after="0" w:line="240" w:lineRule="atLeast"/>
              <w:rPr>
                <w:sz w:val="22"/>
                <w:szCs w:val="22"/>
                <w:lang w:val="en-US"/>
              </w:rPr>
            </w:pPr>
            <w:r w:rsidRPr="00D6757C">
              <w:rPr>
                <w:sz w:val="22"/>
                <w:szCs w:val="22"/>
              </w:rPr>
              <w:t>Фильтр</w:t>
            </w:r>
            <w:r w:rsidRPr="00D6757C">
              <w:rPr>
                <w:sz w:val="22"/>
                <w:szCs w:val="22"/>
                <w:lang w:val="en-US"/>
              </w:rPr>
              <w:t xml:space="preserve"> </w:t>
            </w:r>
            <w:r w:rsidRPr="00D6757C">
              <w:rPr>
                <w:sz w:val="22"/>
                <w:szCs w:val="22"/>
              </w:rPr>
              <w:t>для</w:t>
            </w:r>
            <w:r w:rsidRPr="00D6757C">
              <w:rPr>
                <w:sz w:val="22"/>
                <w:szCs w:val="22"/>
                <w:lang w:val="en-US"/>
              </w:rPr>
              <w:t xml:space="preserve"> </w:t>
            </w:r>
            <w:r w:rsidRPr="00D6757C">
              <w:rPr>
                <w:sz w:val="22"/>
                <w:szCs w:val="22"/>
              </w:rPr>
              <w:t>пылесоса</w:t>
            </w:r>
            <w:r w:rsidRPr="00D6757C">
              <w:rPr>
                <w:sz w:val="22"/>
                <w:szCs w:val="22"/>
                <w:lang w:val="en-US"/>
              </w:rPr>
              <w:t xml:space="preserve"> KERCHER MV 3 Premium/ GRASS </w:t>
            </w:r>
            <w:proofErr w:type="spellStart"/>
            <w:r w:rsidRPr="00D6757C">
              <w:rPr>
                <w:sz w:val="22"/>
                <w:szCs w:val="22"/>
                <w:lang w:val="en-US"/>
              </w:rPr>
              <w:t>Baiyup</w:t>
            </w:r>
            <w:proofErr w:type="spellEnd"/>
            <w:r w:rsidRPr="00D6757C">
              <w:rPr>
                <w:sz w:val="22"/>
                <w:szCs w:val="22"/>
                <w:lang w:val="en-US"/>
              </w:rPr>
              <w:t xml:space="preserve"> PS-0115</w:t>
            </w:r>
          </w:p>
        </w:tc>
        <w:tc>
          <w:tcPr>
            <w:tcW w:w="1560" w:type="dxa"/>
          </w:tcPr>
          <w:p w14:paraId="746B462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526F9B3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5</w:t>
            </w:r>
          </w:p>
        </w:tc>
      </w:tr>
      <w:tr w:rsidR="00530D3B" w:rsidRPr="00D6757C" w14:paraId="6D610946" w14:textId="77777777" w:rsidTr="00FC2D96">
        <w:trPr>
          <w:trHeight w:val="195"/>
        </w:trPr>
        <w:tc>
          <w:tcPr>
            <w:tcW w:w="847" w:type="dxa"/>
          </w:tcPr>
          <w:p w14:paraId="31670C91" w14:textId="77777777" w:rsidR="00530D3B" w:rsidRPr="00D6757C" w:rsidRDefault="00530D3B" w:rsidP="00FC2D96">
            <w:pPr>
              <w:tabs>
                <w:tab w:val="left" w:pos="3240"/>
              </w:tabs>
              <w:spacing w:after="0" w:line="240" w:lineRule="atLeast"/>
              <w:rPr>
                <w:sz w:val="22"/>
                <w:szCs w:val="22"/>
              </w:rPr>
            </w:pPr>
            <w:r w:rsidRPr="00D6757C">
              <w:rPr>
                <w:sz w:val="22"/>
                <w:szCs w:val="22"/>
              </w:rPr>
              <w:t>9.</w:t>
            </w:r>
          </w:p>
        </w:tc>
        <w:tc>
          <w:tcPr>
            <w:tcW w:w="4364" w:type="dxa"/>
          </w:tcPr>
          <w:p w14:paraId="5959E2E0"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Держатель для полотенец хромированный </w:t>
            </w:r>
          </w:p>
        </w:tc>
        <w:tc>
          <w:tcPr>
            <w:tcW w:w="1560" w:type="dxa"/>
          </w:tcPr>
          <w:p w14:paraId="6861A12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0470906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10</w:t>
            </w:r>
          </w:p>
        </w:tc>
      </w:tr>
      <w:tr w:rsidR="00530D3B" w:rsidRPr="00D6757C" w14:paraId="4DAF5870" w14:textId="77777777" w:rsidTr="00FC2D96">
        <w:trPr>
          <w:trHeight w:val="255"/>
        </w:trPr>
        <w:tc>
          <w:tcPr>
            <w:tcW w:w="847" w:type="dxa"/>
          </w:tcPr>
          <w:p w14:paraId="3EADA94F" w14:textId="77777777" w:rsidR="00530D3B" w:rsidRPr="00D6757C" w:rsidRDefault="00530D3B" w:rsidP="00FC2D96">
            <w:pPr>
              <w:tabs>
                <w:tab w:val="left" w:pos="3240"/>
              </w:tabs>
              <w:spacing w:after="0" w:line="240" w:lineRule="atLeast"/>
              <w:rPr>
                <w:sz w:val="22"/>
                <w:szCs w:val="22"/>
              </w:rPr>
            </w:pPr>
            <w:r w:rsidRPr="00D6757C">
              <w:rPr>
                <w:sz w:val="22"/>
                <w:szCs w:val="22"/>
              </w:rPr>
              <w:t>10.</w:t>
            </w:r>
          </w:p>
        </w:tc>
        <w:tc>
          <w:tcPr>
            <w:tcW w:w="4364" w:type="dxa"/>
          </w:tcPr>
          <w:p w14:paraId="2744FE50"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Держатель для туалетной бумаги хромированный </w:t>
            </w:r>
          </w:p>
        </w:tc>
        <w:tc>
          <w:tcPr>
            <w:tcW w:w="1560" w:type="dxa"/>
          </w:tcPr>
          <w:p w14:paraId="1CDD08E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66AB1E1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1D285AC2" w14:textId="77777777" w:rsidTr="00FC2D96">
        <w:trPr>
          <w:trHeight w:val="300"/>
        </w:trPr>
        <w:tc>
          <w:tcPr>
            <w:tcW w:w="847" w:type="dxa"/>
          </w:tcPr>
          <w:p w14:paraId="5AE09DF9" w14:textId="77777777" w:rsidR="00530D3B" w:rsidRPr="00D6757C" w:rsidRDefault="00530D3B" w:rsidP="00FC2D96">
            <w:pPr>
              <w:tabs>
                <w:tab w:val="left" w:pos="3240"/>
              </w:tabs>
              <w:spacing w:after="0" w:line="240" w:lineRule="atLeast"/>
              <w:rPr>
                <w:sz w:val="22"/>
                <w:szCs w:val="22"/>
              </w:rPr>
            </w:pPr>
            <w:r w:rsidRPr="00D6757C">
              <w:rPr>
                <w:sz w:val="22"/>
                <w:szCs w:val="22"/>
              </w:rPr>
              <w:t>11.</w:t>
            </w:r>
          </w:p>
        </w:tc>
        <w:tc>
          <w:tcPr>
            <w:tcW w:w="4364" w:type="dxa"/>
          </w:tcPr>
          <w:p w14:paraId="761938C3"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Ершик для унитаза со стаканом </w:t>
            </w:r>
          </w:p>
        </w:tc>
        <w:tc>
          <w:tcPr>
            <w:tcW w:w="1560" w:type="dxa"/>
          </w:tcPr>
          <w:p w14:paraId="40A392D7"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5E4521A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6E2A6E9D" w14:textId="77777777" w:rsidTr="00FC2D96">
        <w:trPr>
          <w:trHeight w:val="500"/>
        </w:trPr>
        <w:tc>
          <w:tcPr>
            <w:tcW w:w="847" w:type="dxa"/>
          </w:tcPr>
          <w:p w14:paraId="302E9793" w14:textId="77777777" w:rsidR="00530D3B" w:rsidRPr="00D6757C" w:rsidRDefault="00530D3B" w:rsidP="00FC2D96">
            <w:pPr>
              <w:tabs>
                <w:tab w:val="left" w:pos="3240"/>
              </w:tabs>
              <w:spacing w:after="0" w:line="240" w:lineRule="atLeast"/>
              <w:rPr>
                <w:sz w:val="22"/>
                <w:szCs w:val="22"/>
              </w:rPr>
            </w:pPr>
            <w:r w:rsidRPr="00D6757C">
              <w:rPr>
                <w:sz w:val="22"/>
                <w:szCs w:val="22"/>
              </w:rPr>
              <w:t>12.</w:t>
            </w:r>
          </w:p>
        </w:tc>
        <w:tc>
          <w:tcPr>
            <w:tcW w:w="4364" w:type="dxa"/>
          </w:tcPr>
          <w:p w14:paraId="0679A6BE" w14:textId="77777777" w:rsidR="00530D3B" w:rsidRPr="00D6757C" w:rsidRDefault="00530D3B" w:rsidP="00FC2D96">
            <w:pPr>
              <w:spacing w:after="0" w:line="240" w:lineRule="atLeast"/>
              <w:rPr>
                <w:sz w:val="22"/>
                <w:szCs w:val="22"/>
              </w:rPr>
            </w:pPr>
            <w:r w:rsidRPr="00D6757C">
              <w:rPr>
                <w:sz w:val="22"/>
                <w:szCs w:val="22"/>
              </w:rPr>
              <w:t xml:space="preserve">Тележка с комплектующим инвентарём для уборки </w:t>
            </w:r>
          </w:p>
        </w:tc>
        <w:tc>
          <w:tcPr>
            <w:tcW w:w="1560" w:type="dxa"/>
          </w:tcPr>
          <w:p w14:paraId="03FE6D5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52B468E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12</w:t>
            </w:r>
          </w:p>
        </w:tc>
      </w:tr>
      <w:tr w:rsidR="00530D3B" w:rsidRPr="00D6757C" w14:paraId="491D417B" w14:textId="77777777" w:rsidTr="00FC2D96">
        <w:trPr>
          <w:trHeight w:val="300"/>
        </w:trPr>
        <w:tc>
          <w:tcPr>
            <w:tcW w:w="847" w:type="dxa"/>
          </w:tcPr>
          <w:p w14:paraId="6CE27C69" w14:textId="77777777" w:rsidR="00530D3B" w:rsidRPr="00D6757C" w:rsidRDefault="00530D3B" w:rsidP="00FC2D96">
            <w:pPr>
              <w:tabs>
                <w:tab w:val="left" w:pos="3240"/>
              </w:tabs>
              <w:spacing w:after="0" w:line="240" w:lineRule="atLeast"/>
              <w:rPr>
                <w:sz w:val="22"/>
                <w:szCs w:val="22"/>
              </w:rPr>
            </w:pPr>
            <w:r w:rsidRPr="00D6757C">
              <w:rPr>
                <w:sz w:val="22"/>
                <w:szCs w:val="22"/>
              </w:rPr>
              <w:t>13.</w:t>
            </w:r>
          </w:p>
        </w:tc>
        <w:tc>
          <w:tcPr>
            <w:tcW w:w="4364" w:type="dxa"/>
          </w:tcPr>
          <w:p w14:paraId="47CBC041" w14:textId="77777777" w:rsidR="00530D3B" w:rsidRPr="00D6757C" w:rsidRDefault="00530D3B" w:rsidP="00FC2D96">
            <w:pPr>
              <w:tabs>
                <w:tab w:val="left" w:pos="3240"/>
              </w:tabs>
              <w:spacing w:after="0" w:line="240" w:lineRule="atLeast"/>
              <w:rPr>
                <w:sz w:val="22"/>
                <w:szCs w:val="22"/>
              </w:rPr>
            </w:pPr>
            <w:r w:rsidRPr="00D6757C">
              <w:rPr>
                <w:sz w:val="22"/>
                <w:szCs w:val="22"/>
              </w:rPr>
              <w:t>Скребок для мытья окон</w:t>
            </w:r>
          </w:p>
        </w:tc>
        <w:tc>
          <w:tcPr>
            <w:tcW w:w="1560" w:type="dxa"/>
          </w:tcPr>
          <w:p w14:paraId="6E9B5E0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5973C36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0C4D9545" w14:textId="77777777" w:rsidTr="00FC2D96">
        <w:trPr>
          <w:trHeight w:val="300"/>
        </w:trPr>
        <w:tc>
          <w:tcPr>
            <w:tcW w:w="847" w:type="dxa"/>
          </w:tcPr>
          <w:p w14:paraId="0265E274" w14:textId="77777777" w:rsidR="00530D3B" w:rsidRPr="00D6757C" w:rsidRDefault="00530D3B" w:rsidP="00FC2D96">
            <w:pPr>
              <w:tabs>
                <w:tab w:val="left" w:pos="3240"/>
              </w:tabs>
              <w:spacing w:after="0" w:line="240" w:lineRule="atLeast"/>
              <w:rPr>
                <w:sz w:val="22"/>
                <w:szCs w:val="22"/>
              </w:rPr>
            </w:pPr>
            <w:r w:rsidRPr="00D6757C">
              <w:rPr>
                <w:sz w:val="22"/>
                <w:szCs w:val="22"/>
              </w:rPr>
              <w:t>14.</w:t>
            </w:r>
          </w:p>
        </w:tc>
        <w:tc>
          <w:tcPr>
            <w:tcW w:w="4364" w:type="dxa"/>
          </w:tcPr>
          <w:p w14:paraId="19AD3CA8" w14:textId="77777777" w:rsidR="00530D3B" w:rsidRPr="00D6757C" w:rsidRDefault="00530D3B" w:rsidP="00FC2D96">
            <w:pPr>
              <w:tabs>
                <w:tab w:val="left" w:pos="3240"/>
              </w:tabs>
              <w:spacing w:after="0" w:line="240" w:lineRule="atLeast"/>
              <w:rPr>
                <w:sz w:val="22"/>
                <w:szCs w:val="22"/>
                <w:lang w:val="en-US"/>
              </w:rPr>
            </w:pPr>
            <w:r w:rsidRPr="00D6757C">
              <w:rPr>
                <w:sz w:val="22"/>
                <w:szCs w:val="22"/>
              </w:rPr>
              <w:t>Пылесос</w:t>
            </w:r>
            <w:r w:rsidRPr="00D6757C">
              <w:rPr>
                <w:sz w:val="22"/>
                <w:szCs w:val="22"/>
                <w:lang w:val="en-US"/>
              </w:rPr>
              <w:t xml:space="preserve"> KERCHER MV 3 Premium/ GRASS </w:t>
            </w:r>
            <w:proofErr w:type="spellStart"/>
            <w:r w:rsidRPr="00D6757C">
              <w:rPr>
                <w:sz w:val="22"/>
                <w:szCs w:val="22"/>
                <w:lang w:val="en-US"/>
              </w:rPr>
              <w:t>Baiyup</w:t>
            </w:r>
            <w:proofErr w:type="spellEnd"/>
            <w:r w:rsidRPr="00D6757C">
              <w:rPr>
                <w:sz w:val="22"/>
                <w:szCs w:val="22"/>
                <w:lang w:val="en-US"/>
              </w:rPr>
              <w:t xml:space="preserve"> PS-0115</w:t>
            </w:r>
          </w:p>
        </w:tc>
        <w:tc>
          <w:tcPr>
            <w:tcW w:w="1560" w:type="dxa"/>
          </w:tcPr>
          <w:p w14:paraId="25FCBB9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6BB4A5E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13BB5E46" w14:textId="77777777" w:rsidTr="00FC2D96">
        <w:trPr>
          <w:trHeight w:val="300"/>
        </w:trPr>
        <w:tc>
          <w:tcPr>
            <w:tcW w:w="847" w:type="dxa"/>
          </w:tcPr>
          <w:p w14:paraId="17641F68" w14:textId="77777777" w:rsidR="00530D3B" w:rsidRPr="00D6757C" w:rsidRDefault="00530D3B" w:rsidP="00FC2D96">
            <w:pPr>
              <w:tabs>
                <w:tab w:val="left" w:pos="3240"/>
              </w:tabs>
              <w:spacing w:after="0" w:line="240" w:lineRule="atLeast"/>
              <w:rPr>
                <w:sz w:val="22"/>
                <w:szCs w:val="22"/>
              </w:rPr>
            </w:pPr>
            <w:r w:rsidRPr="00D6757C">
              <w:rPr>
                <w:sz w:val="22"/>
                <w:szCs w:val="22"/>
              </w:rPr>
              <w:t>15.</w:t>
            </w:r>
          </w:p>
        </w:tc>
        <w:tc>
          <w:tcPr>
            <w:tcW w:w="4364" w:type="dxa"/>
          </w:tcPr>
          <w:p w14:paraId="77159A1E"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Стремянка 7 ступенек </w:t>
            </w:r>
          </w:p>
        </w:tc>
        <w:tc>
          <w:tcPr>
            <w:tcW w:w="1560" w:type="dxa"/>
          </w:tcPr>
          <w:p w14:paraId="12C659B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5E6CEC8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58187AAF" w14:textId="77777777" w:rsidTr="00FC2D96">
        <w:trPr>
          <w:trHeight w:val="300"/>
        </w:trPr>
        <w:tc>
          <w:tcPr>
            <w:tcW w:w="847" w:type="dxa"/>
          </w:tcPr>
          <w:p w14:paraId="161C6BBD" w14:textId="77777777" w:rsidR="00530D3B" w:rsidRPr="00D6757C" w:rsidRDefault="00530D3B" w:rsidP="00FC2D96">
            <w:pPr>
              <w:tabs>
                <w:tab w:val="left" w:pos="3240"/>
              </w:tabs>
              <w:spacing w:after="0" w:line="240" w:lineRule="atLeast"/>
              <w:rPr>
                <w:sz w:val="22"/>
                <w:szCs w:val="22"/>
              </w:rPr>
            </w:pPr>
            <w:r w:rsidRPr="00D6757C">
              <w:rPr>
                <w:sz w:val="22"/>
                <w:szCs w:val="22"/>
              </w:rPr>
              <w:lastRenderedPageBreak/>
              <w:t>16.</w:t>
            </w:r>
          </w:p>
        </w:tc>
        <w:tc>
          <w:tcPr>
            <w:tcW w:w="4364" w:type="dxa"/>
          </w:tcPr>
          <w:p w14:paraId="5B5DF000" w14:textId="65EFE2C6" w:rsidR="00530D3B" w:rsidRPr="00D6757C" w:rsidRDefault="00530D3B" w:rsidP="00FC2D96">
            <w:pPr>
              <w:tabs>
                <w:tab w:val="left" w:pos="3240"/>
              </w:tabs>
              <w:spacing w:after="0" w:line="240" w:lineRule="atLeast"/>
              <w:rPr>
                <w:sz w:val="22"/>
                <w:szCs w:val="22"/>
              </w:rPr>
            </w:pPr>
            <w:r w:rsidRPr="00D6757C">
              <w:rPr>
                <w:sz w:val="22"/>
                <w:szCs w:val="22"/>
              </w:rPr>
              <w:t xml:space="preserve">Поломоечная машина </w:t>
            </w:r>
            <w:proofErr w:type="spellStart"/>
            <w:r w:rsidRPr="00D6757C">
              <w:rPr>
                <w:sz w:val="22"/>
                <w:szCs w:val="22"/>
              </w:rPr>
              <w:t>Karcher</w:t>
            </w:r>
            <w:proofErr w:type="spellEnd"/>
            <w:r w:rsidRPr="00D6757C">
              <w:rPr>
                <w:sz w:val="22"/>
                <w:szCs w:val="22"/>
              </w:rPr>
              <w:t xml:space="preserve"> </w:t>
            </w:r>
            <w:r w:rsidRPr="00D6757C">
              <w:rPr>
                <w:sz w:val="22"/>
                <w:szCs w:val="22"/>
                <w:lang w:val="en-US"/>
              </w:rPr>
              <w:t>BR</w:t>
            </w:r>
            <w:r w:rsidRPr="00D6757C">
              <w:rPr>
                <w:sz w:val="22"/>
                <w:szCs w:val="22"/>
              </w:rPr>
              <w:t>/</w:t>
            </w:r>
            <w:r w:rsidRPr="00D6757C">
              <w:rPr>
                <w:sz w:val="22"/>
                <w:szCs w:val="22"/>
                <w:lang w:val="en-US"/>
              </w:rPr>
              <w:t>BD</w:t>
            </w:r>
            <w:r w:rsidRPr="00D6757C">
              <w:rPr>
                <w:sz w:val="22"/>
                <w:szCs w:val="22"/>
              </w:rPr>
              <w:t xml:space="preserve"> 530 </w:t>
            </w:r>
            <w:r w:rsidRPr="00D6757C">
              <w:rPr>
                <w:sz w:val="22"/>
                <w:szCs w:val="22"/>
                <w:lang w:val="en-US"/>
              </w:rPr>
              <w:t>Ep</w:t>
            </w:r>
          </w:p>
        </w:tc>
        <w:tc>
          <w:tcPr>
            <w:tcW w:w="1560" w:type="dxa"/>
          </w:tcPr>
          <w:p w14:paraId="3DCD0EA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118" w:type="dxa"/>
          </w:tcPr>
          <w:p w14:paraId="7EB7467F" w14:textId="77777777" w:rsidR="00530D3B" w:rsidRPr="00D6757C" w:rsidRDefault="00530D3B" w:rsidP="00FC2D96">
            <w:pPr>
              <w:tabs>
                <w:tab w:val="left" w:pos="3240"/>
              </w:tabs>
              <w:spacing w:after="0" w:line="240" w:lineRule="atLeast"/>
              <w:jc w:val="center"/>
              <w:rPr>
                <w:sz w:val="22"/>
                <w:szCs w:val="22"/>
                <w:lang w:val="en-US"/>
              </w:rPr>
            </w:pPr>
            <w:r w:rsidRPr="00D6757C">
              <w:rPr>
                <w:sz w:val="22"/>
                <w:szCs w:val="22"/>
                <w:lang w:val="en-US"/>
              </w:rPr>
              <w:t>2</w:t>
            </w:r>
          </w:p>
        </w:tc>
      </w:tr>
      <w:tr w:rsidR="00530D3B" w:rsidRPr="00D6757C" w14:paraId="0A478FB7" w14:textId="77777777" w:rsidTr="00FC2D96">
        <w:trPr>
          <w:trHeight w:val="300"/>
        </w:trPr>
        <w:tc>
          <w:tcPr>
            <w:tcW w:w="9889" w:type="dxa"/>
            <w:gridSpan w:val="4"/>
          </w:tcPr>
          <w:p w14:paraId="3E2771DA" w14:textId="77777777" w:rsidR="00530D3B" w:rsidRPr="00D6757C" w:rsidRDefault="00530D3B" w:rsidP="00FC2D96">
            <w:pPr>
              <w:tabs>
                <w:tab w:val="left" w:pos="3240"/>
              </w:tabs>
              <w:spacing w:after="0" w:line="240" w:lineRule="atLeast"/>
              <w:rPr>
                <w:sz w:val="22"/>
                <w:szCs w:val="22"/>
              </w:rPr>
            </w:pPr>
            <w:r w:rsidRPr="00D6757C">
              <w:rPr>
                <w:b/>
                <w:sz w:val="22"/>
                <w:szCs w:val="22"/>
                <w:lang w:eastAsia="zh-CN"/>
              </w:rPr>
              <w:t xml:space="preserve">Используется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D6757C">
              <w:rPr>
                <w:sz w:val="22"/>
                <w:szCs w:val="22"/>
              </w:rPr>
              <w:t>. 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766118F3" w14:textId="77777777" w:rsidR="00530D3B" w:rsidRPr="00D6757C" w:rsidRDefault="00530D3B" w:rsidP="00530D3B">
      <w:pPr>
        <w:spacing w:after="0" w:line="240" w:lineRule="atLeast"/>
        <w:rPr>
          <w:color w:val="FF0000"/>
          <w:sz w:val="22"/>
          <w:szCs w:val="22"/>
        </w:rPr>
      </w:pPr>
    </w:p>
    <w:p w14:paraId="06070855" w14:textId="17D3D94C" w:rsidR="00530D3B" w:rsidRPr="00D6757C" w:rsidRDefault="00530D3B" w:rsidP="00530D3B">
      <w:pPr>
        <w:spacing w:after="0" w:line="240" w:lineRule="atLeast"/>
        <w:ind w:firstLine="709"/>
        <w:contextualSpacing/>
        <w:rPr>
          <w:sz w:val="22"/>
          <w:szCs w:val="22"/>
        </w:rPr>
      </w:pPr>
      <w:r w:rsidRPr="00D6757C">
        <w:rPr>
          <w:b/>
          <w:sz w:val="22"/>
          <w:szCs w:val="22"/>
        </w:rPr>
        <w:t xml:space="preserve">1.3. </w:t>
      </w:r>
      <w:r w:rsidRPr="00D6757C">
        <w:rPr>
          <w:sz w:val="22"/>
          <w:szCs w:val="22"/>
        </w:rPr>
        <w:t>Исполнитель оказывает услуги с приобретением за свой счет чистящих, моющих средств и расходных материалов согласно Таблице № 2 из расчета на 9 месяцев / один год (9/12 месяцев):</w:t>
      </w:r>
    </w:p>
    <w:p w14:paraId="56D767A4" w14:textId="77777777" w:rsidR="00530D3B" w:rsidRPr="00D6757C" w:rsidRDefault="00530D3B" w:rsidP="00530D3B">
      <w:pPr>
        <w:spacing w:after="0" w:line="240" w:lineRule="atLeast"/>
        <w:ind w:firstLine="709"/>
        <w:jc w:val="center"/>
        <w:rPr>
          <w:b/>
          <w:sz w:val="22"/>
          <w:szCs w:val="22"/>
        </w:rPr>
      </w:pPr>
      <w:r w:rsidRPr="00D6757C">
        <w:rPr>
          <w:b/>
          <w:sz w:val="22"/>
          <w:szCs w:val="22"/>
        </w:rPr>
        <w:t xml:space="preserve">Таблица № 2. Чистящие и моющие средства, расходные материалы </w:t>
      </w:r>
    </w:p>
    <w:p w14:paraId="20AFD25A" w14:textId="77777777" w:rsidR="00530D3B" w:rsidRPr="00D6757C" w:rsidRDefault="00530D3B" w:rsidP="00530D3B">
      <w:pPr>
        <w:spacing w:after="0" w:line="240" w:lineRule="atLeast"/>
        <w:ind w:firstLine="709"/>
        <w:jc w:val="center"/>
        <w:rPr>
          <w:b/>
          <w:sz w:val="22"/>
          <w:szCs w:val="22"/>
        </w:rPr>
      </w:pPr>
      <w:r w:rsidRPr="00D6757C">
        <w:rPr>
          <w:b/>
          <w:sz w:val="22"/>
          <w:szCs w:val="22"/>
        </w:rPr>
        <w:t>(из расчета на 12 месяцев)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843"/>
        <w:gridCol w:w="1984"/>
      </w:tblGrid>
      <w:tr w:rsidR="00530D3B" w:rsidRPr="00D6757C" w14:paraId="41F2E63D" w14:textId="77777777" w:rsidTr="00FC2D96">
        <w:trPr>
          <w:trHeight w:val="725"/>
        </w:trPr>
        <w:tc>
          <w:tcPr>
            <w:tcW w:w="6062" w:type="dxa"/>
          </w:tcPr>
          <w:p w14:paraId="14257D05" w14:textId="77777777" w:rsidR="00530D3B" w:rsidRPr="00D6757C" w:rsidRDefault="00530D3B" w:rsidP="00FC2D96">
            <w:pPr>
              <w:spacing w:after="0" w:line="240" w:lineRule="atLeast"/>
              <w:jc w:val="center"/>
              <w:rPr>
                <w:b/>
                <w:i/>
                <w:sz w:val="22"/>
                <w:szCs w:val="22"/>
              </w:rPr>
            </w:pPr>
            <w:r w:rsidRPr="00D6757C">
              <w:rPr>
                <w:b/>
                <w:i/>
                <w:sz w:val="22"/>
                <w:szCs w:val="22"/>
              </w:rPr>
              <w:t>Наименование товара</w:t>
            </w:r>
          </w:p>
        </w:tc>
        <w:tc>
          <w:tcPr>
            <w:tcW w:w="1843" w:type="dxa"/>
          </w:tcPr>
          <w:p w14:paraId="7D39F6BD" w14:textId="77777777" w:rsidR="00530D3B" w:rsidRPr="00D6757C" w:rsidRDefault="00530D3B" w:rsidP="00FC2D96">
            <w:pPr>
              <w:spacing w:after="0" w:line="240" w:lineRule="atLeast"/>
              <w:jc w:val="center"/>
              <w:rPr>
                <w:b/>
                <w:i/>
                <w:sz w:val="22"/>
                <w:szCs w:val="22"/>
              </w:rPr>
            </w:pPr>
            <w:r w:rsidRPr="00D6757C">
              <w:rPr>
                <w:b/>
                <w:i/>
                <w:sz w:val="22"/>
                <w:szCs w:val="22"/>
              </w:rPr>
              <w:t xml:space="preserve">Единица измерения </w:t>
            </w:r>
          </w:p>
        </w:tc>
        <w:tc>
          <w:tcPr>
            <w:tcW w:w="1984" w:type="dxa"/>
          </w:tcPr>
          <w:p w14:paraId="33BBAD44" w14:textId="50C8852E" w:rsidR="00530D3B" w:rsidRPr="00D6757C" w:rsidRDefault="00530D3B" w:rsidP="00FC2D96">
            <w:pPr>
              <w:spacing w:after="0" w:line="240" w:lineRule="atLeast"/>
              <w:jc w:val="center"/>
              <w:rPr>
                <w:b/>
                <w:i/>
                <w:sz w:val="22"/>
                <w:szCs w:val="22"/>
              </w:rPr>
            </w:pPr>
            <w:r w:rsidRPr="00D6757C">
              <w:rPr>
                <w:b/>
                <w:i/>
                <w:sz w:val="22"/>
                <w:szCs w:val="22"/>
              </w:rPr>
              <w:t>Кол-во товара</w:t>
            </w:r>
          </w:p>
        </w:tc>
      </w:tr>
      <w:tr w:rsidR="00530D3B" w:rsidRPr="00D6757C" w14:paraId="5EAB4976" w14:textId="77777777" w:rsidTr="00FC2D96">
        <w:tc>
          <w:tcPr>
            <w:tcW w:w="6062" w:type="dxa"/>
          </w:tcPr>
          <w:p w14:paraId="1E779884" w14:textId="77777777" w:rsidR="00530D3B" w:rsidRPr="00D6757C" w:rsidRDefault="00530D3B" w:rsidP="00FC2D96">
            <w:pPr>
              <w:spacing w:after="0" w:line="240" w:lineRule="atLeast"/>
              <w:rPr>
                <w:sz w:val="22"/>
                <w:szCs w:val="22"/>
              </w:rPr>
            </w:pPr>
            <w:r w:rsidRPr="00D6757C">
              <w:rPr>
                <w:sz w:val="22"/>
                <w:szCs w:val="22"/>
              </w:rPr>
              <w:t>Мыло хозяйственное 72% 300гр</w:t>
            </w:r>
          </w:p>
        </w:tc>
        <w:tc>
          <w:tcPr>
            <w:tcW w:w="1843" w:type="dxa"/>
          </w:tcPr>
          <w:p w14:paraId="6D22B812"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67FC8C9D" w14:textId="77777777" w:rsidR="00530D3B" w:rsidRPr="00D6757C" w:rsidRDefault="00530D3B" w:rsidP="00FC2D96">
            <w:pPr>
              <w:spacing w:after="0" w:line="240" w:lineRule="atLeast"/>
              <w:jc w:val="center"/>
              <w:rPr>
                <w:sz w:val="22"/>
                <w:szCs w:val="22"/>
              </w:rPr>
            </w:pPr>
            <w:r w:rsidRPr="00D6757C">
              <w:rPr>
                <w:sz w:val="22"/>
                <w:szCs w:val="22"/>
              </w:rPr>
              <w:t>600</w:t>
            </w:r>
          </w:p>
        </w:tc>
      </w:tr>
      <w:tr w:rsidR="00530D3B" w:rsidRPr="00D6757C" w14:paraId="743A228D" w14:textId="77777777" w:rsidTr="00FC2D96">
        <w:tc>
          <w:tcPr>
            <w:tcW w:w="6062" w:type="dxa"/>
          </w:tcPr>
          <w:p w14:paraId="6C2E1951" w14:textId="77777777" w:rsidR="00530D3B" w:rsidRPr="00D6757C" w:rsidRDefault="00530D3B" w:rsidP="00FC2D96">
            <w:pPr>
              <w:spacing w:after="0" w:line="240" w:lineRule="atLeast"/>
              <w:rPr>
                <w:sz w:val="22"/>
                <w:szCs w:val="22"/>
              </w:rPr>
            </w:pPr>
            <w:r w:rsidRPr="00D6757C">
              <w:rPr>
                <w:sz w:val="22"/>
                <w:szCs w:val="22"/>
              </w:rPr>
              <w:t xml:space="preserve">Чистящий порошок </w:t>
            </w:r>
            <w:proofErr w:type="spellStart"/>
            <w:r w:rsidRPr="00D6757C">
              <w:rPr>
                <w:sz w:val="22"/>
                <w:szCs w:val="22"/>
                <w:lang w:val="en-US"/>
              </w:rPr>
              <w:t>mr</w:t>
            </w:r>
            <w:proofErr w:type="spellEnd"/>
            <w:r w:rsidRPr="00D6757C">
              <w:rPr>
                <w:sz w:val="22"/>
                <w:szCs w:val="22"/>
              </w:rPr>
              <w:t xml:space="preserve"> </w:t>
            </w:r>
            <w:r w:rsidRPr="00D6757C">
              <w:rPr>
                <w:sz w:val="22"/>
                <w:szCs w:val="22"/>
                <w:lang w:val="en-US"/>
              </w:rPr>
              <w:t>Proper</w:t>
            </w:r>
            <w:r w:rsidRPr="00D6757C">
              <w:rPr>
                <w:sz w:val="22"/>
                <w:szCs w:val="22"/>
              </w:rPr>
              <w:t xml:space="preserve"> 400 </w:t>
            </w:r>
            <w:proofErr w:type="spellStart"/>
            <w:r w:rsidRPr="00D6757C">
              <w:rPr>
                <w:sz w:val="22"/>
                <w:szCs w:val="22"/>
              </w:rPr>
              <w:t>гр</w:t>
            </w:r>
            <w:proofErr w:type="spellEnd"/>
            <w:r w:rsidRPr="00D6757C">
              <w:rPr>
                <w:sz w:val="22"/>
                <w:szCs w:val="22"/>
              </w:rPr>
              <w:t xml:space="preserve"> отбеливающий </w:t>
            </w:r>
          </w:p>
        </w:tc>
        <w:tc>
          <w:tcPr>
            <w:tcW w:w="1843" w:type="dxa"/>
          </w:tcPr>
          <w:p w14:paraId="3F8E3661"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4DC90E1D" w14:textId="77777777" w:rsidR="00530D3B" w:rsidRPr="00D6757C" w:rsidRDefault="00530D3B" w:rsidP="00FC2D96">
            <w:pPr>
              <w:spacing w:after="0" w:line="240" w:lineRule="atLeast"/>
              <w:jc w:val="center"/>
              <w:rPr>
                <w:sz w:val="22"/>
                <w:szCs w:val="22"/>
              </w:rPr>
            </w:pPr>
            <w:r w:rsidRPr="00D6757C">
              <w:rPr>
                <w:sz w:val="22"/>
                <w:szCs w:val="22"/>
              </w:rPr>
              <w:t>864</w:t>
            </w:r>
          </w:p>
          <w:p w14:paraId="352F5770" w14:textId="77777777" w:rsidR="00530D3B" w:rsidRPr="00D6757C" w:rsidRDefault="00530D3B" w:rsidP="00FC2D96">
            <w:pPr>
              <w:spacing w:after="0" w:line="240" w:lineRule="atLeast"/>
              <w:rPr>
                <w:sz w:val="22"/>
                <w:szCs w:val="22"/>
              </w:rPr>
            </w:pPr>
          </w:p>
        </w:tc>
      </w:tr>
      <w:tr w:rsidR="00530D3B" w:rsidRPr="00D6757C" w14:paraId="1962B1BB" w14:textId="77777777" w:rsidTr="00FC2D96">
        <w:tc>
          <w:tcPr>
            <w:tcW w:w="6062" w:type="dxa"/>
          </w:tcPr>
          <w:p w14:paraId="754C6445" w14:textId="77777777" w:rsidR="00530D3B" w:rsidRPr="00D6757C" w:rsidRDefault="00530D3B" w:rsidP="00FC2D96">
            <w:pPr>
              <w:spacing w:after="0" w:line="240" w:lineRule="atLeast"/>
              <w:rPr>
                <w:sz w:val="22"/>
                <w:szCs w:val="22"/>
              </w:rPr>
            </w:pPr>
            <w:r w:rsidRPr="00D6757C">
              <w:rPr>
                <w:sz w:val="22"/>
                <w:szCs w:val="22"/>
              </w:rPr>
              <w:t>Стиральный порошок «</w:t>
            </w:r>
            <w:proofErr w:type="spellStart"/>
            <w:r w:rsidRPr="00D6757C">
              <w:rPr>
                <w:sz w:val="22"/>
                <w:szCs w:val="22"/>
              </w:rPr>
              <w:t>Персил</w:t>
            </w:r>
            <w:proofErr w:type="spellEnd"/>
            <w:r w:rsidRPr="00D6757C">
              <w:rPr>
                <w:sz w:val="22"/>
                <w:szCs w:val="22"/>
              </w:rPr>
              <w:t>» 3 кг</w:t>
            </w:r>
          </w:p>
        </w:tc>
        <w:tc>
          <w:tcPr>
            <w:tcW w:w="1843" w:type="dxa"/>
          </w:tcPr>
          <w:p w14:paraId="0EAF9E62"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025BDE10"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630AAE96" w14:textId="77777777" w:rsidTr="00FC2D96">
        <w:tc>
          <w:tcPr>
            <w:tcW w:w="6062" w:type="dxa"/>
          </w:tcPr>
          <w:p w14:paraId="7A4902F6" w14:textId="77777777" w:rsidR="00530D3B" w:rsidRPr="00D6757C" w:rsidRDefault="00530D3B" w:rsidP="00FC2D96">
            <w:pPr>
              <w:spacing w:after="0" w:line="240" w:lineRule="atLeast"/>
              <w:rPr>
                <w:sz w:val="22"/>
                <w:szCs w:val="22"/>
              </w:rPr>
            </w:pPr>
            <w:r w:rsidRPr="00D6757C">
              <w:rPr>
                <w:sz w:val="22"/>
                <w:szCs w:val="22"/>
              </w:rPr>
              <w:t xml:space="preserve">Мыло жидкое 5л </w:t>
            </w:r>
          </w:p>
          <w:p w14:paraId="5E0398C4" w14:textId="77777777" w:rsidR="00530D3B" w:rsidRPr="00D6757C" w:rsidRDefault="00530D3B" w:rsidP="00FC2D96">
            <w:pPr>
              <w:spacing w:after="0" w:line="240" w:lineRule="atLeast"/>
              <w:rPr>
                <w:sz w:val="22"/>
                <w:szCs w:val="22"/>
              </w:rPr>
            </w:pPr>
            <w:r w:rsidRPr="00D6757C">
              <w:rPr>
                <w:sz w:val="22"/>
                <w:szCs w:val="22"/>
              </w:rPr>
              <w:t>«Вкусная косметика» с перламутром</w:t>
            </w:r>
          </w:p>
        </w:tc>
        <w:tc>
          <w:tcPr>
            <w:tcW w:w="1843" w:type="dxa"/>
          </w:tcPr>
          <w:p w14:paraId="4B088BB7"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21E4D6A1" w14:textId="77777777" w:rsidR="00530D3B" w:rsidRPr="00D6757C" w:rsidRDefault="00530D3B" w:rsidP="00FC2D96">
            <w:pPr>
              <w:spacing w:after="0" w:line="240" w:lineRule="atLeast"/>
              <w:jc w:val="center"/>
              <w:rPr>
                <w:sz w:val="22"/>
                <w:szCs w:val="22"/>
              </w:rPr>
            </w:pPr>
            <w:r w:rsidRPr="00D6757C">
              <w:rPr>
                <w:sz w:val="22"/>
                <w:szCs w:val="22"/>
              </w:rPr>
              <w:t>100</w:t>
            </w:r>
          </w:p>
        </w:tc>
      </w:tr>
      <w:tr w:rsidR="00530D3B" w:rsidRPr="00D6757C" w14:paraId="03113950" w14:textId="77777777" w:rsidTr="00FC2D96">
        <w:tc>
          <w:tcPr>
            <w:tcW w:w="6062" w:type="dxa"/>
          </w:tcPr>
          <w:p w14:paraId="2BD89100" w14:textId="77777777" w:rsidR="00530D3B" w:rsidRPr="00D6757C" w:rsidRDefault="00530D3B" w:rsidP="00FC2D96">
            <w:pPr>
              <w:spacing w:after="0" w:line="240" w:lineRule="atLeast"/>
              <w:rPr>
                <w:sz w:val="22"/>
                <w:szCs w:val="22"/>
              </w:rPr>
            </w:pPr>
            <w:r w:rsidRPr="00D6757C">
              <w:rPr>
                <w:sz w:val="22"/>
                <w:szCs w:val="22"/>
              </w:rPr>
              <w:t xml:space="preserve">Средство для мытья посуды </w:t>
            </w:r>
            <w:r w:rsidRPr="00D6757C">
              <w:rPr>
                <w:sz w:val="22"/>
                <w:szCs w:val="22"/>
                <w:lang w:val="en-US"/>
              </w:rPr>
              <w:t>ECOLAB</w:t>
            </w:r>
            <w:r w:rsidRPr="00D6757C">
              <w:rPr>
                <w:sz w:val="22"/>
                <w:szCs w:val="22"/>
              </w:rPr>
              <w:t xml:space="preserve"> </w:t>
            </w:r>
            <w:proofErr w:type="spellStart"/>
            <w:r w:rsidRPr="00D6757C">
              <w:rPr>
                <w:sz w:val="22"/>
                <w:szCs w:val="22"/>
                <w:lang w:val="en-US"/>
              </w:rPr>
              <w:t>Pantastic</w:t>
            </w:r>
            <w:proofErr w:type="spellEnd"/>
            <w:r w:rsidRPr="00D6757C">
              <w:rPr>
                <w:sz w:val="22"/>
                <w:szCs w:val="22"/>
              </w:rPr>
              <w:t xml:space="preserve"> </w:t>
            </w:r>
            <w:r w:rsidRPr="00D6757C">
              <w:rPr>
                <w:sz w:val="22"/>
                <w:szCs w:val="22"/>
                <w:lang w:val="en-US"/>
              </w:rPr>
              <w:t>Lemon</w:t>
            </w:r>
            <w:r w:rsidRPr="00D6757C">
              <w:rPr>
                <w:sz w:val="22"/>
                <w:szCs w:val="22"/>
              </w:rPr>
              <w:t xml:space="preserve"> 5 л концентрат</w:t>
            </w:r>
          </w:p>
        </w:tc>
        <w:tc>
          <w:tcPr>
            <w:tcW w:w="1843" w:type="dxa"/>
          </w:tcPr>
          <w:p w14:paraId="2E3F850B"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55DFBAE1" w14:textId="77777777" w:rsidR="00530D3B" w:rsidRPr="00D6757C" w:rsidRDefault="00530D3B" w:rsidP="00FC2D96">
            <w:pPr>
              <w:spacing w:after="0" w:line="240" w:lineRule="atLeast"/>
              <w:jc w:val="center"/>
              <w:rPr>
                <w:sz w:val="22"/>
                <w:szCs w:val="22"/>
              </w:rPr>
            </w:pPr>
            <w:r w:rsidRPr="00D6757C">
              <w:rPr>
                <w:sz w:val="22"/>
                <w:szCs w:val="22"/>
              </w:rPr>
              <w:t>7</w:t>
            </w:r>
          </w:p>
        </w:tc>
      </w:tr>
      <w:tr w:rsidR="00530D3B" w:rsidRPr="00D6757C" w14:paraId="28C957D5" w14:textId="77777777" w:rsidTr="00FC2D96">
        <w:tc>
          <w:tcPr>
            <w:tcW w:w="6062" w:type="dxa"/>
          </w:tcPr>
          <w:p w14:paraId="46D050EF" w14:textId="77777777" w:rsidR="00530D3B" w:rsidRPr="00D6757C" w:rsidRDefault="00530D3B" w:rsidP="00FC2D96">
            <w:pPr>
              <w:spacing w:after="0" w:line="240" w:lineRule="atLeast"/>
              <w:rPr>
                <w:sz w:val="22"/>
                <w:szCs w:val="22"/>
              </w:rPr>
            </w:pPr>
            <w:r w:rsidRPr="00D6757C">
              <w:rPr>
                <w:sz w:val="22"/>
                <w:szCs w:val="22"/>
              </w:rPr>
              <w:t xml:space="preserve">Средство для стекла и поверхностей </w:t>
            </w:r>
            <w:r w:rsidRPr="00D6757C">
              <w:rPr>
                <w:sz w:val="22"/>
                <w:szCs w:val="22"/>
                <w:lang w:val="en-US"/>
              </w:rPr>
              <w:t>Brial</w:t>
            </w:r>
            <w:r w:rsidRPr="00D6757C">
              <w:rPr>
                <w:sz w:val="22"/>
                <w:szCs w:val="22"/>
              </w:rPr>
              <w:t xml:space="preserve"> </w:t>
            </w:r>
            <w:r w:rsidRPr="00D6757C">
              <w:rPr>
                <w:sz w:val="22"/>
                <w:szCs w:val="22"/>
                <w:lang w:val="en-US"/>
              </w:rPr>
              <w:t>Maxx</w:t>
            </w:r>
            <w:r w:rsidRPr="00D6757C">
              <w:rPr>
                <w:sz w:val="22"/>
                <w:szCs w:val="22"/>
              </w:rPr>
              <w:t>, 5 л. концентрат</w:t>
            </w:r>
          </w:p>
        </w:tc>
        <w:tc>
          <w:tcPr>
            <w:tcW w:w="1843" w:type="dxa"/>
          </w:tcPr>
          <w:p w14:paraId="40BDB45F"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48BD7F4C" w14:textId="77777777" w:rsidR="00530D3B" w:rsidRPr="00D6757C" w:rsidRDefault="00530D3B" w:rsidP="00FC2D96">
            <w:pPr>
              <w:spacing w:after="0" w:line="240" w:lineRule="atLeast"/>
              <w:jc w:val="center"/>
              <w:rPr>
                <w:sz w:val="22"/>
                <w:szCs w:val="22"/>
              </w:rPr>
            </w:pPr>
            <w:r w:rsidRPr="00D6757C">
              <w:rPr>
                <w:sz w:val="22"/>
                <w:szCs w:val="22"/>
              </w:rPr>
              <w:t>13</w:t>
            </w:r>
          </w:p>
        </w:tc>
      </w:tr>
      <w:tr w:rsidR="00530D3B" w:rsidRPr="00D6757C" w14:paraId="08299227" w14:textId="77777777" w:rsidTr="00FC2D96">
        <w:tc>
          <w:tcPr>
            <w:tcW w:w="6062" w:type="dxa"/>
          </w:tcPr>
          <w:p w14:paraId="4F3B5C52" w14:textId="77777777" w:rsidR="00530D3B" w:rsidRPr="00D6757C" w:rsidRDefault="00530D3B" w:rsidP="00FC2D96">
            <w:pPr>
              <w:spacing w:after="0" w:line="240" w:lineRule="atLeast"/>
              <w:rPr>
                <w:sz w:val="22"/>
                <w:szCs w:val="22"/>
              </w:rPr>
            </w:pPr>
            <w:r w:rsidRPr="00D6757C">
              <w:rPr>
                <w:sz w:val="22"/>
                <w:szCs w:val="22"/>
              </w:rPr>
              <w:t>Насадка-распылитель на пластиковую бутылку 0,5-2л</w:t>
            </w:r>
          </w:p>
        </w:tc>
        <w:tc>
          <w:tcPr>
            <w:tcW w:w="1843" w:type="dxa"/>
          </w:tcPr>
          <w:p w14:paraId="33519CBE"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5CF6EE87" w14:textId="77777777" w:rsidR="00530D3B" w:rsidRPr="00D6757C" w:rsidRDefault="00530D3B" w:rsidP="00FC2D96">
            <w:pPr>
              <w:spacing w:after="0" w:line="240" w:lineRule="atLeast"/>
              <w:jc w:val="center"/>
              <w:rPr>
                <w:sz w:val="22"/>
                <w:szCs w:val="22"/>
              </w:rPr>
            </w:pPr>
            <w:r w:rsidRPr="00D6757C">
              <w:rPr>
                <w:sz w:val="22"/>
                <w:szCs w:val="22"/>
              </w:rPr>
              <w:t>100</w:t>
            </w:r>
          </w:p>
        </w:tc>
      </w:tr>
      <w:tr w:rsidR="00530D3B" w:rsidRPr="00D6757C" w14:paraId="01513A01" w14:textId="77777777" w:rsidTr="00FC2D96">
        <w:tc>
          <w:tcPr>
            <w:tcW w:w="6062" w:type="dxa"/>
          </w:tcPr>
          <w:p w14:paraId="3DD8A53B" w14:textId="77777777" w:rsidR="00530D3B" w:rsidRPr="00D6757C" w:rsidRDefault="00530D3B" w:rsidP="00FC2D96">
            <w:pPr>
              <w:spacing w:after="0" w:line="240" w:lineRule="atLeast"/>
              <w:rPr>
                <w:sz w:val="22"/>
                <w:szCs w:val="22"/>
              </w:rPr>
            </w:pPr>
            <w:r w:rsidRPr="00D6757C">
              <w:rPr>
                <w:sz w:val="22"/>
                <w:szCs w:val="22"/>
              </w:rPr>
              <w:t>Крем-мыло Красная Линия 240 мл</w:t>
            </w:r>
          </w:p>
        </w:tc>
        <w:tc>
          <w:tcPr>
            <w:tcW w:w="1843" w:type="dxa"/>
          </w:tcPr>
          <w:p w14:paraId="3B4791B7"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43ADE5AF" w14:textId="77777777" w:rsidR="00530D3B" w:rsidRPr="00D6757C" w:rsidRDefault="00530D3B" w:rsidP="00FC2D96">
            <w:pPr>
              <w:spacing w:after="0" w:line="240" w:lineRule="atLeast"/>
              <w:jc w:val="center"/>
              <w:rPr>
                <w:sz w:val="22"/>
                <w:szCs w:val="22"/>
              </w:rPr>
            </w:pPr>
            <w:r w:rsidRPr="00D6757C">
              <w:rPr>
                <w:sz w:val="22"/>
                <w:szCs w:val="22"/>
              </w:rPr>
              <w:t>288</w:t>
            </w:r>
          </w:p>
        </w:tc>
      </w:tr>
      <w:tr w:rsidR="00530D3B" w:rsidRPr="00D6757C" w14:paraId="00D81B19" w14:textId="77777777" w:rsidTr="00FC2D96">
        <w:tc>
          <w:tcPr>
            <w:tcW w:w="6062" w:type="dxa"/>
          </w:tcPr>
          <w:p w14:paraId="242ADA28" w14:textId="77777777" w:rsidR="00530D3B" w:rsidRPr="00D6757C" w:rsidRDefault="00530D3B" w:rsidP="00FC2D96">
            <w:pPr>
              <w:spacing w:after="0" w:line="240" w:lineRule="atLeast"/>
              <w:rPr>
                <w:sz w:val="22"/>
                <w:szCs w:val="22"/>
                <w:lang w:val="en-US"/>
              </w:rPr>
            </w:pPr>
            <w:r w:rsidRPr="00D6757C">
              <w:rPr>
                <w:sz w:val="22"/>
                <w:szCs w:val="22"/>
              </w:rPr>
              <w:t>Мыло туалетное «</w:t>
            </w:r>
            <w:r w:rsidRPr="00D6757C">
              <w:rPr>
                <w:sz w:val="22"/>
                <w:szCs w:val="22"/>
                <w:lang w:val="en-US"/>
              </w:rPr>
              <w:t>CAMAY</w:t>
            </w:r>
            <w:r w:rsidRPr="00D6757C">
              <w:rPr>
                <w:sz w:val="22"/>
                <w:szCs w:val="22"/>
              </w:rPr>
              <w:t xml:space="preserve">» 85 </w:t>
            </w:r>
            <w:proofErr w:type="spellStart"/>
            <w:r w:rsidRPr="00D6757C">
              <w:rPr>
                <w:sz w:val="22"/>
                <w:szCs w:val="22"/>
              </w:rPr>
              <w:t>гр</w:t>
            </w:r>
            <w:proofErr w:type="spellEnd"/>
          </w:p>
        </w:tc>
        <w:tc>
          <w:tcPr>
            <w:tcW w:w="1843" w:type="dxa"/>
          </w:tcPr>
          <w:p w14:paraId="1B00074D"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6B24E0FC" w14:textId="77777777" w:rsidR="00530D3B" w:rsidRPr="00D6757C" w:rsidRDefault="00530D3B" w:rsidP="00FC2D96">
            <w:pPr>
              <w:spacing w:after="0" w:line="240" w:lineRule="atLeast"/>
              <w:jc w:val="center"/>
              <w:rPr>
                <w:sz w:val="22"/>
                <w:szCs w:val="22"/>
              </w:rPr>
            </w:pPr>
            <w:r w:rsidRPr="00D6757C">
              <w:rPr>
                <w:sz w:val="22"/>
                <w:szCs w:val="22"/>
              </w:rPr>
              <w:t>144</w:t>
            </w:r>
          </w:p>
        </w:tc>
      </w:tr>
      <w:tr w:rsidR="00530D3B" w:rsidRPr="00D6757C" w14:paraId="64FB6783" w14:textId="77777777" w:rsidTr="00FC2D96">
        <w:tc>
          <w:tcPr>
            <w:tcW w:w="6062" w:type="dxa"/>
          </w:tcPr>
          <w:p w14:paraId="7D944D65" w14:textId="77777777" w:rsidR="00530D3B" w:rsidRPr="00D6757C" w:rsidRDefault="00530D3B" w:rsidP="00FC2D96">
            <w:pPr>
              <w:spacing w:after="0" w:line="240" w:lineRule="atLeast"/>
              <w:rPr>
                <w:sz w:val="22"/>
                <w:szCs w:val="22"/>
              </w:rPr>
            </w:pPr>
            <w:proofErr w:type="spellStart"/>
            <w:r w:rsidRPr="00D6757C">
              <w:rPr>
                <w:sz w:val="22"/>
                <w:szCs w:val="22"/>
              </w:rPr>
              <w:t>Мопы</w:t>
            </w:r>
            <w:proofErr w:type="spellEnd"/>
            <w:r w:rsidRPr="00D6757C">
              <w:rPr>
                <w:sz w:val="22"/>
                <w:szCs w:val="22"/>
              </w:rPr>
              <w:t xml:space="preserve"> (тряпка для швабры) </w:t>
            </w:r>
            <w:smartTag w:uri="urn:schemas-microsoft-com:office:smarttags" w:element="metricconverter">
              <w:smartTagPr>
                <w:attr w:name="ProductID" w:val="12 см"/>
              </w:smartTagPr>
              <w:r w:rsidRPr="00D6757C">
                <w:rPr>
                  <w:sz w:val="22"/>
                  <w:szCs w:val="22"/>
                </w:rPr>
                <w:t xml:space="preserve">60 см </w:t>
              </w:r>
            </w:smartTag>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w:t>
            </w:r>
          </w:p>
        </w:tc>
        <w:tc>
          <w:tcPr>
            <w:tcW w:w="1843" w:type="dxa"/>
          </w:tcPr>
          <w:p w14:paraId="3D6A0830"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27C8FF6B" w14:textId="77777777" w:rsidR="00530D3B" w:rsidRPr="00D6757C" w:rsidRDefault="00530D3B" w:rsidP="00FC2D96">
            <w:pPr>
              <w:spacing w:after="0" w:line="240" w:lineRule="atLeast"/>
              <w:jc w:val="center"/>
              <w:rPr>
                <w:sz w:val="22"/>
                <w:szCs w:val="22"/>
              </w:rPr>
            </w:pPr>
            <w:r w:rsidRPr="00D6757C">
              <w:rPr>
                <w:sz w:val="22"/>
                <w:szCs w:val="22"/>
              </w:rPr>
              <w:t>80</w:t>
            </w:r>
          </w:p>
        </w:tc>
      </w:tr>
      <w:tr w:rsidR="00530D3B" w:rsidRPr="00D6757C" w14:paraId="7705A893" w14:textId="77777777" w:rsidTr="00FC2D96">
        <w:tc>
          <w:tcPr>
            <w:tcW w:w="6062" w:type="dxa"/>
          </w:tcPr>
          <w:p w14:paraId="1BBEFCE9" w14:textId="77777777" w:rsidR="00530D3B" w:rsidRPr="00D6757C" w:rsidRDefault="00530D3B" w:rsidP="00FC2D96">
            <w:pPr>
              <w:spacing w:after="0" w:line="240" w:lineRule="atLeast"/>
              <w:rPr>
                <w:sz w:val="22"/>
                <w:szCs w:val="22"/>
              </w:rPr>
            </w:pPr>
            <w:r w:rsidRPr="00D6757C">
              <w:rPr>
                <w:sz w:val="22"/>
                <w:szCs w:val="22"/>
              </w:rPr>
              <w:t>Полироль</w:t>
            </w:r>
            <w:r w:rsidRPr="00D6757C">
              <w:rPr>
                <w:sz w:val="22"/>
                <w:szCs w:val="22"/>
                <w:lang w:val="en-US"/>
              </w:rPr>
              <w:t xml:space="preserve"> </w:t>
            </w:r>
            <w:r w:rsidRPr="00D6757C">
              <w:rPr>
                <w:sz w:val="22"/>
                <w:szCs w:val="22"/>
              </w:rPr>
              <w:t>для</w:t>
            </w:r>
            <w:r w:rsidRPr="00D6757C">
              <w:rPr>
                <w:sz w:val="22"/>
                <w:szCs w:val="22"/>
                <w:lang w:val="en-US"/>
              </w:rPr>
              <w:t xml:space="preserve"> </w:t>
            </w:r>
            <w:r w:rsidRPr="00D6757C">
              <w:rPr>
                <w:sz w:val="22"/>
                <w:szCs w:val="22"/>
              </w:rPr>
              <w:t>мебели</w:t>
            </w:r>
            <w:r w:rsidRPr="00D6757C">
              <w:rPr>
                <w:sz w:val="22"/>
                <w:szCs w:val="22"/>
                <w:lang w:val="en-US"/>
              </w:rPr>
              <w:t xml:space="preserve"> PRO SHINE SPECIAL 0</w:t>
            </w:r>
            <w:r w:rsidRPr="00D6757C">
              <w:rPr>
                <w:sz w:val="22"/>
                <w:szCs w:val="22"/>
              </w:rPr>
              <w:t>,</w:t>
            </w:r>
            <w:r w:rsidRPr="00D6757C">
              <w:rPr>
                <w:sz w:val="22"/>
                <w:szCs w:val="22"/>
                <w:lang w:val="en-US"/>
              </w:rPr>
              <w:t>5</w:t>
            </w:r>
            <w:r w:rsidRPr="00D6757C">
              <w:rPr>
                <w:sz w:val="22"/>
                <w:szCs w:val="22"/>
              </w:rPr>
              <w:t xml:space="preserve"> литра </w:t>
            </w:r>
          </w:p>
        </w:tc>
        <w:tc>
          <w:tcPr>
            <w:tcW w:w="1843" w:type="dxa"/>
          </w:tcPr>
          <w:p w14:paraId="08F934D7"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5B6CC670" w14:textId="77777777" w:rsidR="00530D3B" w:rsidRPr="00D6757C" w:rsidRDefault="00530D3B" w:rsidP="00FC2D96">
            <w:pPr>
              <w:spacing w:after="0" w:line="240" w:lineRule="atLeast"/>
              <w:jc w:val="center"/>
              <w:rPr>
                <w:sz w:val="22"/>
                <w:szCs w:val="22"/>
                <w:lang w:val="en-US"/>
              </w:rPr>
            </w:pPr>
            <w:r w:rsidRPr="00D6757C">
              <w:rPr>
                <w:sz w:val="22"/>
                <w:szCs w:val="22"/>
                <w:lang w:val="en-US"/>
              </w:rPr>
              <w:t>48</w:t>
            </w:r>
          </w:p>
        </w:tc>
      </w:tr>
      <w:tr w:rsidR="00530D3B" w:rsidRPr="00D6757C" w14:paraId="435A1540" w14:textId="77777777" w:rsidTr="00FC2D96">
        <w:tc>
          <w:tcPr>
            <w:tcW w:w="6062" w:type="dxa"/>
          </w:tcPr>
          <w:p w14:paraId="2F211334" w14:textId="77777777" w:rsidR="00530D3B" w:rsidRPr="00D6757C" w:rsidRDefault="00530D3B" w:rsidP="00FC2D96">
            <w:pPr>
              <w:spacing w:after="0" w:line="240" w:lineRule="atLeast"/>
              <w:rPr>
                <w:sz w:val="22"/>
                <w:szCs w:val="22"/>
              </w:rPr>
            </w:pPr>
            <w:r w:rsidRPr="00D6757C">
              <w:rPr>
                <w:sz w:val="22"/>
                <w:szCs w:val="22"/>
              </w:rPr>
              <w:t>Губка для посуды (5 штук в упаковке, «</w:t>
            </w:r>
            <w:r w:rsidRPr="00D6757C">
              <w:rPr>
                <w:sz w:val="22"/>
                <w:szCs w:val="22"/>
                <w:lang w:val="en-US"/>
              </w:rPr>
              <w:t>Super</w:t>
            </w:r>
            <w:r w:rsidRPr="00D6757C">
              <w:rPr>
                <w:sz w:val="22"/>
                <w:szCs w:val="22"/>
              </w:rPr>
              <w:t xml:space="preserve"> </w:t>
            </w:r>
            <w:r w:rsidRPr="00D6757C">
              <w:rPr>
                <w:sz w:val="22"/>
                <w:szCs w:val="22"/>
                <w:lang w:val="en-US"/>
              </w:rPr>
              <w:t>Maxi</w:t>
            </w:r>
            <w:r w:rsidRPr="00D6757C">
              <w:rPr>
                <w:sz w:val="22"/>
                <w:szCs w:val="22"/>
              </w:rPr>
              <w:t>» 90*65*35)</w:t>
            </w:r>
          </w:p>
        </w:tc>
        <w:tc>
          <w:tcPr>
            <w:tcW w:w="1843" w:type="dxa"/>
          </w:tcPr>
          <w:p w14:paraId="22EA78DA" w14:textId="77777777" w:rsidR="00530D3B" w:rsidRPr="00D6757C" w:rsidRDefault="00530D3B" w:rsidP="00FC2D96">
            <w:pPr>
              <w:spacing w:after="0" w:line="240" w:lineRule="atLeast"/>
              <w:jc w:val="center"/>
              <w:rPr>
                <w:sz w:val="22"/>
                <w:szCs w:val="22"/>
              </w:rPr>
            </w:pPr>
            <w:proofErr w:type="spellStart"/>
            <w:r w:rsidRPr="00D6757C">
              <w:rPr>
                <w:sz w:val="22"/>
                <w:szCs w:val="22"/>
              </w:rPr>
              <w:t>упак</w:t>
            </w:r>
            <w:proofErr w:type="spellEnd"/>
          </w:p>
        </w:tc>
        <w:tc>
          <w:tcPr>
            <w:tcW w:w="1984" w:type="dxa"/>
          </w:tcPr>
          <w:p w14:paraId="182AF733" w14:textId="77777777" w:rsidR="00530D3B" w:rsidRPr="00D6757C" w:rsidRDefault="00530D3B" w:rsidP="00FC2D96">
            <w:pPr>
              <w:spacing w:after="0" w:line="240" w:lineRule="atLeast"/>
              <w:jc w:val="center"/>
              <w:rPr>
                <w:sz w:val="22"/>
                <w:szCs w:val="22"/>
                <w:lang w:val="en-US"/>
              </w:rPr>
            </w:pPr>
            <w:r w:rsidRPr="00D6757C">
              <w:rPr>
                <w:sz w:val="22"/>
                <w:szCs w:val="22"/>
              </w:rPr>
              <w:t>850</w:t>
            </w:r>
          </w:p>
        </w:tc>
      </w:tr>
      <w:tr w:rsidR="00530D3B" w:rsidRPr="00D6757C" w14:paraId="19FF5675" w14:textId="77777777" w:rsidTr="00FC2D96">
        <w:tc>
          <w:tcPr>
            <w:tcW w:w="6062" w:type="dxa"/>
          </w:tcPr>
          <w:p w14:paraId="71EE1B27" w14:textId="77777777" w:rsidR="00530D3B" w:rsidRPr="00D6757C" w:rsidRDefault="00530D3B" w:rsidP="00FC2D96">
            <w:pPr>
              <w:spacing w:after="0" w:line="240" w:lineRule="atLeast"/>
              <w:rPr>
                <w:sz w:val="22"/>
                <w:szCs w:val="22"/>
              </w:rPr>
            </w:pPr>
            <w:r w:rsidRPr="00D6757C">
              <w:rPr>
                <w:sz w:val="22"/>
                <w:szCs w:val="22"/>
              </w:rPr>
              <w:t>Мешки для мусора «</w:t>
            </w:r>
            <w:proofErr w:type="spellStart"/>
            <w:r w:rsidRPr="00D6757C">
              <w:rPr>
                <w:sz w:val="22"/>
                <w:szCs w:val="22"/>
              </w:rPr>
              <w:t>Крепак</w:t>
            </w:r>
            <w:proofErr w:type="spellEnd"/>
            <w:r w:rsidRPr="00D6757C">
              <w:rPr>
                <w:sz w:val="22"/>
                <w:szCs w:val="22"/>
              </w:rPr>
              <w:t>» повышенной прочности с ручками, объем-30л (30 штук в рулоне)</w:t>
            </w:r>
          </w:p>
        </w:tc>
        <w:tc>
          <w:tcPr>
            <w:tcW w:w="1843" w:type="dxa"/>
          </w:tcPr>
          <w:p w14:paraId="56949E61" w14:textId="77777777" w:rsidR="00530D3B" w:rsidRPr="00D6757C" w:rsidRDefault="00530D3B" w:rsidP="00FC2D96">
            <w:pPr>
              <w:spacing w:after="0" w:line="240" w:lineRule="atLeast"/>
              <w:jc w:val="center"/>
              <w:rPr>
                <w:sz w:val="22"/>
                <w:szCs w:val="22"/>
              </w:rPr>
            </w:pPr>
            <w:r w:rsidRPr="00D6757C">
              <w:rPr>
                <w:sz w:val="22"/>
                <w:szCs w:val="22"/>
              </w:rPr>
              <w:t>рулонов</w:t>
            </w:r>
          </w:p>
        </w:tc>
        <w:tc>
          <w:tcPr>
            <w:tcW w:w="1984" w:type="dxa"/>
          </w:tcPr>
          <w:p w14:paraId="1E8CC8C8" w14:textId="77777777" w:rsidR="00530D3B" w:rsidRPr="00D6757C" w:rsidRDefault="00530D3B" w:rsidP="00FC2D96">
            <w:pPr>
              <w:spacing w:after="0" w:line="240" w:lineRule="atLeast"/>
              <w:jc w:val="center"/>
              <w:rPr>
                <w:sz w:val="22"/>
                <w:szCs w:val="22"/>
              </w:rPr>
            </w:pPr>
            <w:r w:rsidRPr="00D6757C">
              <w:rPr>
                <w:sz w:val="22"/>
                <w:szCs w:val="22"/>
              </w:rPr>
              <w:t>1060</w:t>
            </w:r>
          </w:p>
        </w:tc>
      </w:tr>
      <w:tr w:rsidR="00530D3B" w:rsidRPr="00D6757C" w14:paraId="275BC0E5" w14:textId="77777777" w:rsidTr="00FC2D96">
        <w:tc>
          <w:tcPr>
            <w:tcW w:w="6062" w:type="dxa"/>
          </w:tcPr>
          <w:p w14:paraId="73A48A03" w14:textId="77777777" w:rsidR="00530D3B" w:rsidRPr="00D6757C" w:rsidRDefault="00530D3B" w:rsidP="00FC2D96">
            <w:pPr>
              <w:spacing w:after="0" w:line="240" w:lineRule="atLeast"/>
              <w:rPr>
                <w:sz w:val="22"/>
                <w:szCs w:val="22"/>
              </w:rPr>
            </w:pPr>
            <w:r w:rsidRPr="00D6757C">
              <w:rPr>
                <w:sz w:val="22"/>
                <w:szCs w:val="22"/>
              </w:rPr>
              <w:t>Мешки для мусора «</w:t>
            </w:r>
            <w:proofErr w:type="spellStart"/>
            <w:r w:rsidRPr="00D6757C">
              <w:rPr>
                <w:sz w:val="22"/>
                <w:szCs w:val="22"/>
              </w:rPr>
              <w:t>Крепак</w:t>
            </w:r>
            <w:proofErr w:type="spellEnd"/>
            <w:r w:rsidRPr="00D6757C">
              <w:rPr>
                <w:sz w:val="22"/>
                <w:szCs w:val="22"/>
              </w:rPr>
              <w:t>»</w:t>
            </w:r>
            <w:r w:rsidRPr="00D6757C">
              <w:t xml:space="preserve"> </w:t>
            </w:r>
            <w:r w:rsidRPr="00D6757C">
              <w:rPr>
                <w:sz w:val="22"/>
                <w:szCs w:val="22"/>
              </w:rPr>
              <w:t>повышенной прочности с ручками, объем-60л (20 штук в рулоне)</w:t>
            </w:r>
          </w:p>
        </w:tc>
        <w:tc>
          <w:tcPr>
            <w:tcW w:w="1843" w:type="dxa"/>
          </w:tcPr>
          <w:p w14:paraId="0A4F882F" w14:textId="77777777" w:rsidR="00530D3B" w:rsidRPr="00D6757C" w:rsidRDefault="00530D3B" w:rsidP="00FC2D96">
            <w:pPr>
              <w:spacing w:after="0" w:line="240" w:lineRule="atLeast"/>
              <w:jc w:val="center"/>
              <w:rPr>
                <w:sz w:val="22"/>
                <w:szCs w:val="22"/>
              </w:rPr>
            </w:pPr>
            <w:r w:rsidRPr="00D6757C">
              <w:rPr>
                <w:sz w:val="22"/>
                <w:szCs w:val="22"/>
              </w:rPr>
              <w:t>рулонов</w:t>
            </w:r>
          </w:p>
        </w:tc>
        <w:tc>
          <w:tcPr>
            <w:tcW w:w="1984" w:type="dxa"/>
          </w:tcPr>
          <w:p w14:paraId="2828268D" w14:textId="77777777" w:rsidR="00530D3B" w:rsidRPr="00D6757C" w:rsidRDefault="00530D3B" w:rsidP="00FC2D96">
            <w:pPr>
              <w:spacing w:after="0" w:line="240" w:lineRule="atLeast"/>
              <w:jc w:val="center"/>
              <w:rPr>
                <w:sz w:val="22"/>
                <w:szCs w:val="22"/>
              </w:rPr>
            </w:pPr>
            <w:r w:rsidRPr="00D6757C">
              <w:rPr>
                <w:sz w:val="22"/>
                <w:szCs w:val="22"/>
              </w:rPr>
              <w:t>360</w:t>
            </w:r>
          </w:p>
        </w:tc>
      </w:tr>
      <w:tr w:rsidR="00530D3B" w:rsidRPr="00D6757C" w14:paraId="07AD318B" w14:textId="77777777" w:rsidTr="00FC2D96">
        <w:tc>
          <w:tcPr>
            <w:tcW w:w="6062" w:type="dxa"/>
          </w:tcPr>
          <w:p w14:paraId="0603EA96" w14:textId="77777777" w:rsidR="00530D3B" w:rsidRPr="00D6757C" w:rsidRDefault="00530D3B" w:rsidP="00FC2D96">
            <w:pPr>
              <w:spacing w:after="0" w:line="240" w:lineRule="atLeast"/>
              <w:rPr>
                <w:sz w:val="22"/>
                <w:szCs w:val="22"/>
              </w:rPr>
            </w:pPr>
            <w:r w:rsidRPr="00D6757C">
              <w:rPr>
                <w:sz w:val="22"/>
                <w:szCs w:val="22"/>
              </w:rPr>
              <w:t>Мешки для мусора ПВД</w:t>
            </w:r>
            <w:r w:rsidRPr="00D6757C">
              <w:t xml:space="preserve"> </w:t>
            </w:r>
            <w:r w:rsidRPr="00D6757C">
              <w:rPr>
                <w:sz w:val="22"/>
                <w:szCs w:val="22"/>
              </w:rPr>
              <w:t>повышенной прочности, объем -  120 л (50 штук в пачке, 70*110)</w:t>
            </w:r>
          </w:p>
        </w:tc>
        <w:tc>
          <w:tcPr>
            <w:tcW w:w="1843" w:type="dxa"/>
          </w:tcPr>
          <w:p w14:paraId="5F4B245A" w14:textId="77777777" w:rsidR="00530D3B" w:rsidRPr="00D6757C" w:rsidRDefault="00530D3B" w:rsidP="00FC2D96">
            <w:pPr>
              <w:spacing w:after="0" w:line="240" w:lineRule="atLeast"/>
              <w:jc w:val="center"/>
              <w:rPr>
                <w:sz w:val="22"/>
                <w:szCs w:val="22"/>
              </w:rPr>
            </w:pPr>
            <w:r w:rsidRPr="00D6757C">
              <w:rPr>
                <w:sz w:val="22"/>
                <w:szCs w:val="22"/>
              </w:rPr>
              <w:t>пачка</w:t>
            </w:r>
          </w:p>
        </w:tc>
        <w:tc>
          <w:tcPr>
            <w:tcW w:w="1984" w:type="dxa"/>
          </w:tcPr>
          <w:p w14:paraId="60BE82CF" w14:textId="77777777" w:rsidR="00530D3B" w:rsidRPr="00D6757C" w:rsidRDefault="00530D3B" w:rsidP="00FC2D96">
            <w:pPr>
              <w:spacing w:after="0" w:line="240" w:lineRule="atLeast"/>
              <w:jc w:val="center"/>
              <w:rPr>
                <w:sz w:val="22"/>
                <w:szCs w:val="22"/>
              </w:rPr>
            </w:pPr>
            <w:r w:rsidRPr="00D6757C">
              <w:rPr>
                <w:sz w:val="22"/>
                <w:szCs w:val="22"/>
              </w:rPr>
              <w:t>260</w:t>
            </w:r>
          </w:p>
        </w:tc>
      </w:tr>
      <w:tr w:rsidR="00530D3B" w:rsidRPr="00D6757C" w14:paraId="176BDF87" w14:textId="77777777" w:rsidTr="00FC2D96">
        <w:tc>
          <w:tcPr>
            <w:tcW w:w="6062" w:type="dxa"/>
          </w:tcPr>
          <w:p w14:paraId="1A525C05" w14:textId="77777777" w:rsidR="00530D3B" w:rsidRPr="00D6757C" w:rsidRDefault="00530D3B" w:rsidP="00FC2D96">
            <w:pPr>
              <w:spacing w:after="0" w:line="240" w:lineRule="atLeast"/>
              <w:rPr>
                <w:sz w:val="22"/>
                <w:szCs w:val="22"/>
              </w:rPr>
            </w:pPr>
            <w:r w:rsidRPr="00D6757C">
              <w:rPr>
                <w:sz w:val="22"/>
                <w:szCs w:val="22"/>
              </w:rPr>
              <w:t xml:space="preserve">Чистящее средство «Пемолюкс» 480 </w:t>
            </w:r>
            <w:proofErr w:type="spellStart"/>
            <w:r w:rsidRPr="00D6757C">
              <w:rPr>
                <w:sz w:val="22"/>
                <w:szCs w:val="22"/>
              </w:rPr>
              <w:t>гр</w:t>
            </w:r>
            <w:proofErr w:type="spellEnd"/>
          </w:p>
        </w:tc>
        <w:tc>
          <w:tcPr>
            <w:tcW w:w="1843" w:type="dxa"/>
          </w:tcPr>
          <w:p w14:paraId="64A0D9F8"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09D6FB1B" w14:textId="77777777" w:rsidR="00530D3B" w:rsidRPr="00D6757C" w:rsidRDefault="00530D3B" w:rsidP="00FC2D96">
            <w:pPr>
              <w:spacing w:after="0" w:line="240" w:lineRule="atLeast"/>
              <w:jc w:val="center"/>
              <w:rPr>
                <w:sz w:val="22"/>
                <w:szCs w:val="22"/>
              </w:rPr>
            </w:pPr>
            <w:r w:rsidRPr="00D6757C">
              <w:rPr>
                <w:sz w:val="22"/>
                <w:szCs w:val="22"/>
              </w:rPr>
              <w:t>420</w:t>
            </w:r>
          </w:p>
        </w:tc>
      </w:tr>
      <w:tr w:rsidR="00530D3B" w:rsidRPr="00D6757C" w14:paraId="582B7B9A" w14:textId="77777777" w:rsidTr="00FC2D96">
        <w:tc>
          <w:tcPr>
            <w:tcW w:w="6062" w:type="dxa"/>
          </w:tcPr>
          <w:p w14:paraId="206AF1AC" w14:textId="77777777" w:rsidR="00530D3B" w:rsidRPr="00D6757C" w:rsidRDefault="00530D3B" w:rsidP="00FC2D96">
            <w:pPr>
              <w:spacing w:after="0" w:line="240" w:lineRule="atLeast"/>
              <w:rPr>
                <w:sz w:val="22"/>
                <w:szCs w:val="22"/>
              </w:rPr>
            </w:pPr>
            <w:r w:rsidRPr="00D6757C">
              <w:rPr>
                <w:sz w:val="22"/>
                <w:szCs w:val="22"/>
              </w:rPr>
              <w:t>Чистящее средство «</w:t>
            </w:r>
            <w:r w:rsidRPr="00D6757C">
              <w:rPr>
                <w:sz w:val="22"/>
                <w:szCs w:val="22"/>
                <w:lang w:val="en-US"/>
              </w:rPr>
              <w:t>Sif</w:t>
            </w:r>
            <w:r w:rsidRPr="00D6757C">
              <w:rPr>
                <w:sz w:val="22"/>
                <w:szCs w:val="22"/>
              </w:rPr>
              <w:t>»</w:t>
            </w:r>
            <w:r w:rsidRPr="00D6757C">
              <w:rPr>
                <w:sz w:val="22"/>
                <w:szCs w:val="22"/>
                <w:lang w:val="en-US"/>
              </w:rPr>
              <w:t xml:space="preserve"> </w:t>
            </w:r>
            <w:r w:rsidRPr="00D6757C">
              <w:rPr>
                <w:sz w:val="22"/>
                <w:szCs w:val="22"/>
              </w:rPr>
              <w:t>0,5 л.</w:t>
            </w:r>
          </w:p>
        </w:tc>
        <w:tc>
          <w:tcPr>
            <w:tcW w:w="1843" w:type="dxa"/>
          </w:tcPr>
          <w:p w14:paraId="41C60CBB"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65E33314" w14:textId="77777777" w:rsidR="00530D3B" w:rsidRPr="00D6757C" w:rsidRDefault="00530D3B" w:rsidP="00FC2D96">
            <w:pPr>
              <w:spacing w:after="0" w:line="240" w:lineRule="atLeast"/>
              <w:jc w:val="center"/>
              <w:rPr>
                <w:sz w:val="22"/>
                <w:szCs w:val="22"/>
              </w:rPr>
            </w:pPr>
            <w:r w:rsidRPr="00D6757C">
              <w:rPr>
                <w:sz w:val="22"/>
                <w:szCs w:val="22"/>
              </w:rPr>
              <w:t>360</w:t>
            </w:r>
          </w:p>
        </w:tc>
      </w:tr>
      <w:tr w:rsidR="00530D3B" w:rsidRPr="00D6757C" w14:paraId="28DD622A" w14:textId="77777777" w:rsidTr="00FC2D96">
        <w:tc>
          <w:tcPr>
            <w:tcW w:w="6062" w:type="dxa"/>
          </w:tcPr>
          <w:p w14:paraId="1731AE05" w14:textId="77777777" w:rsidR="00530D3B" w:rsidRPr="00D6757C" w:rsidRDefault="00530D3B" w:rsidP="00FC2D96">
            <w:pPr>
              <w:spacing w:after="0" w:line="240" w:lineRule="atLeast"/>
              <w:rPr>
                <w:sz w:val="22"/>
                <w:szCs w:val="22"/>
              </w:rPr>
            </w:pPr>
            <w:r w:rsidRPr="00D6757C">
              <w:rPr>
                <w:sz w:val="22"/>
                <w:szCs w:val="22"/>
              </w:rPr>
              <w:t>Моющее средство для мытья пола «Мистер Пропер» 0,5 л.</w:t>
            </w:r>
          </w:p>
        </w:tc>
        <w:tc>
          <w:tcPr>
            <w:tcW w:w="1843" w:type="dxa"/>
          </w:tcPr>
          <w:p w14:paraId="67EDBEF2"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26C32E8B" w14:textId="77777777" w:rsidR="00530D3B" w:rsidRPr="00D6757C" w:rsidRDefault="00530D3B" w:rsidP="00FC2D96">
            <w:pPr>
              <w:spacing w:after="0" w:line="240" w:lineRule="atLeast"/>
              <w:jc w:val="center"/>
              <w:rPr>
                <w:sz w:val="22"/>
                <w:szCs w:val="22"/>
              </w:rPr>
            </w:pPr>
            <w:r w:rsidRPr="00D6757C">
              <w:rPr>
                <w:sz w:val="22"/>
                <w:szCs w:val="22"/>
              </w:rPr>
              <w:t>360</w:t>
            </w:r>
          </w:p>
        </w:tc>
      </w:tr>
      <w:tr w:rsidR="00530D3B" w:rsidRPr="00D6757C" w14:paraId="15F96D49" w14:textId="77777777" w:rsidTr="00FC2D96">
        <w:tc>
          <w:tcPr>
            <w:tcW w:w="6062" w:type="dxa"/>
          </w:tcPr>
          <w:p w14:paraId="500BACAA" w14:textId="77777777" w:rsidR="00530D3B" w:rsidRPr="00D6757C" w:rsidRDefault="00530D3B" w:rsidP="00FC2D96">
            <w:pPr>
              <w:spacing w:after="0" w:line="240" w:lineRule="atLeast"/>
              <w:rPr>
                <w:sz w:val="22"/>
                <w:szCs w:val="22"/>
              </w:rPr>
            </w:pPr>
            <w:r w:rsidRPr="00D6757C">
              <w:rPr>
                <w:sz w:val="22"/>
                <w:szCs w:val="22"/>
              </w:rPr>
              <w:t>Средство для удаления ржавчины «</w:t>
            </w:r>
            <w:proofErr w:type="spellStart"/>
            <w:r w:rsidRPr="00D6757C">
              <w:rPr>
                <w:sz w:val="22"/>
                <w:szCs w:val="22"/>
              </w:rPr>
              <w:t>Санокс</w:t>
            </w:r>
            <w:proofErr w:type="spellEnd"/>
            <w:r w:rsidRPr="00D6757C">
              <w:rPr>
                <w:sz w:val="22"/>
                <w:szCs w:val="22"/>
              </w:rPr>
              <w:t>» 0,5 л.</w:t>
            </w:r>
          </w:p>
        </w:tc>
        <w:tc>
          <w:tcPr>
            <w:tcW w:w="1843" w:type="dxa"/>
          </w:tcPr>
          <w:p w14:paraId="6AEBD391"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74204B66" w14:textId="77777777" w:rsidR="00530D3B" w:rsidRPr="00D6757C" w:rsidRDefault="00530D3B" w:rsidP="00FC2D96">
            <w:pPr>
              <w:spacing w:after="0" w:line="240" w:lineRule="atLeast"/>
              <w:jc w:val="center"/>
              <w:rPr>
                <w:sz w:val="22"/>
                <w:szCs w:val="22"/>
              </w:rPr>
            </w:pPr>
            <w:r w:rsidRPr="00D6757C">
              <w:rPr>
                <w:sz w:val="22"/>
                <w:szCs w:val="22"/>
              </w:rPr>
              <w:t>420</w:t>
            </w:r>
          </w:p>
        </w:tc>
      </w:tr>
      <w:tr w:rsidR="00530D3B" w:rsidRPr="00D6757C" w14:paraId="013C8DF3" w14:textId="77777777" w:rsidTr="00FC2D96">
        <w:tc>
          <w:tcPr>
            <w:tcW w:w="6062" w:type="dxa"/>
          </w:tcPr>
          <w:p w14:paraId="1CE24C48" w14:textId="77777777" w:rsidR="00530D3B" w:rsidRPr="00D6757C" w:rsidRDefault="00530D3B" w:rsidP="00FC2D96">
            <w:pPr>
              <w:spacing w:after="0" w:line="240" w:lineRule="atLeast"/>
              <w:rPr>
                <w:sz w:val="22"/>
                <w:szCs w:val="22"/>
              </w:rPr>
            </w:pPr>
            <w:r w:rsidRPr="00D6757C">
              <w:rPr>
                <w:sz w:val="22"/>
                <w:szCs w:val="22"/>
              </w:rPr>
              <w:t>Чистящее средство «Доместос» 0,5 л.</w:t>
            </w:r>
          </w:p>
        </w:tc>
        <w:tc>
          <w:tcPr>
            <w:tcW w:w="1843" w:type="dxa"/>
          </w:tcPr>
          <w:p w14:paraId="309539ED"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67DC15C8" w14:textId="77777777" w:rsidR="00530D3B" w:rsidRPr="00D6757C" w:rsidRDefault="00530D3B" w:rsidP="00FC2D96">
            <w:pPr>
              <w:spacing w:after="0" w:line="240" w:lineRule="atLeast"/>
              <w:jc w:val="center"/>
              <w:rPr>
                <w:sz w:val="22"/>
                <w:szCs w:val="22"/>
              </w:rPr>
            </w:pPr>
            <w:r w:rsidRPr="00D6757C">
              <w:rPr>
                <w:sz w:val="22"/>
                <w:szCs w:val="22"/>
              </w:rPr>
              <w:t>720</w:t>
            </w:r>
          </w:p>
        </w:tc>
      </w:tr>
      <w:tr w:rsidR="00530D3B" w:rsidRPr="00D6757C" w14:paraId="3208E7C9" w14:textId="77777777" w:rsidTr="00FC2D96">
        <w:tc>
          <w:tcPr>
            <w:tcW w:w="6062" w:type="dxa"/>
          </w:tcPr>
          <w:p w14:paraId="0B1E5329" w14:textId="77777777" w:rsidR="00530D3B" w:rsidRPr="00D6757C" w:rsidRDefault="00530D3B" w:rsidP="00FC2D96">
            <w:pPr>
              <w:spacing w:after="0" w:line="240" w:lineRule="atLeast"/>
              <w:rPr>
                <w:sz w:val="22"/>
                <w:szCs w:val="22"/>
              </w:rPr>
            </w:pPr>
            <w:r w:rsidRPr="00D6757C">
              <w:rPr>
                <w:sz w:val="22"/>
                <w:szCs w:val="22"/>
              </w:rPr>
              <w:t>Полотенце «</w:t>
            </w:r>
            <w:r w:rsidRPr="00D6757C">
              <w:rPr>
                <w:sz w:val="22"/>
                <w:szCs w:val="22"/>
                <w:lang w:val="en-US"/>
              </w:rPr>
              <w:t>Tork</w:t>
            </w:r>
            <w:r w:rsidRPr="00D6757C">
              <w:rPr>
                <w:sz w:val="22"/>
                <w:szCs w:val="22"/>
              </w:rPr>
              <w:t xml:space="preserve"> </w:t>
            </w:r>
            <w:r w:rsidRPr="00D6757C">
              <w:rPr>
                <w:sz w:val="22"/>
                <w:szCs w:val="22"/>
                <w:lang w:val="en-US"/>
              </w:rPr>
              <w:t>Advanced</w:t>
            </w:r>
            <w:r w:rsidRPr="00D6757C">
              <w:rPr>
                <w:sz w:val="22"/>
                <w:szCs w:val="22"/>
              </w:rPr>
              <w:t xml:space="preserve">» (сложения </w:t>
            </w:r>
            <w:r w:rsidRPr="00D6757C">
              <w:rPr>
                <w:sz w:val="22"/>
                <w:szCs w:val="22"/>
                <w:lang w:val="en-US"/>
              </w:rPr>
              <w:t>Interfold</w:t>
            </w:r>
            <w:r w:rsidRPr="00D6757C">
              <w:rPr>
                <w:sz w:val="22"/>
                <w:szCs w:val="22"/>
              </w:rPr>
              <w:t xml:space="preserve"> мягкие система Н2 136 листов/пачка 2-сл 21*34 см)</w:t>
            </w:r>
          </w:p>
        </w:tc>
        <w:tc>
          <w:tcPr>
            <w:tcW w:w="1843" w:type="dxa"/>
          </w:tcPr>
          <w:p w14:paraId="256901FF" w14:textId="77777777" w:rsidR="00530D3B" w:rsidRPr="00D6757C" w:rsidRDefault="00530D3B" w:rsidP="00FC2D96">
            <w:pPr>
              <w:spacing w:after="0" w:line="240" w:lineRule="atLeast"/>
              <w:jc w:val="center"/>
              <w:rPr>
                <w:sz w:val="22"/>
                <w:szCs w:val="22"/>
              </w:rPr>
            </w:pPr>
            <w:r w:rsidRPr="00D6757C">
              <w:rPr>
                <w:sz w:val="22"/>
                <w:szCs w:val="22"/>
              </w:rPr>
              <w:t>пачка</w:t>
            </w:r>
          </w:p>
        </w:tc>
        <w:tc>
          <w:tcPr>
            <w:tcW w:w="1984" w:type="dxa"/>
          </w:tcPr>
          <w:p w14:paraId="487E5829" w14:textId="77777777" w:rsidR="00530D3B" w:rsidRPr="00D6757C" w:rsidRDefault="00530D3B" w:rsidP="00FC2D96">
            <w:pPr>
              <w:spacing w:after="0" w:line="240" w:lineRule="atLeast"/>
              <w:jc w:val="center"/>
              <w:rPr>
                <w:sz w:val="22"/>
                <w:szCs w:val="22"/>
              </w:rPr>
            </w:pPr>
            <w:r w:rsidRPr="00D6757C">
              <w:rPr>
                <w:sz w:val="22"/>
                <w:szCs w:val="22"/>
              </w:rPr>
              <w:t>2748</w:t>
            </w:r>
          </w:p>
        </w:tc>
      </w:tr>
      <w:tr w:rsidR="00530D3B" w:rsidRPr="00D6757C" w14:paraId="7E6D63F6" w14:textId="77777777" w:rsidTr="00FC2D96">
        <w:tc>
          <w:tcPr>
            <w:tcW w:w="6062" w:type="dxa"/>
          </w:tcPr>
          <w:p w14:paraId="1AB0E5BC" w14:textId="77777777" w:rsidR="00530D3B" w:rsidRPr="00D6757C" w:rsidRDefault="00530D3B" w:rsidP="00FC2D96">
            <w:pPr>
              <w:spacing w:after="0" w:line="240" w:lineRule="atLeast"/>
              <w:rPr>
                <w:sz w:val="22"/>
                <w:szCs w:val="22"/>
              </w:rPr>
            </w:pPr>
            <w:r w:rsidRPr="00D6757C">
              <w:rPr>
                <w:sz w:val="22"/>
                <w:szCs w:val="22"/>
              </w:rPr>
              <w:t>Туалетная бумага Сыктывкарская 56 м/</w:t>
            </w:r>
            <w:proofErr w:type="spellStart"/>
            <w:r w:rsidRPr="00D6757C">
              <w:rPr>
                <w:sz w:val="22"/>
                <w:szCs w:val="22"/>
              </w:rPr>
              <w:t>шт</w:t>
            </w:r>
            <w:proofErr w:type="spellEnd"/>
          </w:p>
        </w:tc>
        <w:tc>
          <w:tcPr>
            <w:tcW w:w="1843" w:type="dxa"/>
          </w:tcPr>
          <w:p w14:paraId="0F6A1D5D"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74F537DF" w14:textId="77777777" w:rsidR="00530D3B" w:rsidRPr="00D6757C" w:rsidRDefault="00530D3B" w:rsidP="00FC2D96">
            <w:pPr>
              <w:spacing w:after="0" w:line="240" w:lineRule="atLeast"/>
              <w:jc w:val="center"/>
              <w:rPr>
                <w:sz w:val="22"/>
                <w:szCs w:val="22"/>
                <w:lang w:val="en-US"/>
              </w:rPr>
            </w:pPr>
            <w:r w:rsidRPr="00D6757C">
              <w:rPr>
                <w:sz w:val="22"/>
                <w:szCs w:val="22"/>
              </w:rPr>
              <w:t>10600</w:t>
            </w:r>
          </w:p>
        </w:tc>
      </w:tr>
      <w:tr w:rsidR="00530D3B" w:rsidRPr="00D6757C" w14:paraId="10DE5FA0" w14:textId="77777777" w:rsidTr="00FC2D96">
        <w:tc>
          <w:tcPr>
            <w:tcW w:w="6062" w:type="dxa"/>
          </w:tcPr>
          <w:p w14:paraId="45A0E19B" w14:textId="77777777" w:rsidR="00530D3B" w:rsidRPr="00D6757C" w:rsidRDefault="00530D3B" w:rsidP="00FC2D96">
            <w:pPr>
              <w:spacing w:after="0" w:line="240" w:lineRule="atLeast"/>
              <w:rPr>
                <w:sz w:val="22"/>
                <w:szCs w:val="22"/>
              </w:rPr>
            </w:pPr>
            <w:r w:rsidRPr="00D6757C">
              <w:rPr>
                <w:sz w:val="22"/>
                <w:szCs w:val="22"/>
              </w:rPr>
              <w:t xml:space="preserve">Туалетная бумага </w:t>
            </w:r>
            <w:r w:rsidRPr="00D6757C">
              <w:rPr>
                <w:sz w:val="22"/>
                <w:szCs w:val="22"/>
                <w:lang w:val="en-US"/>
              </w:rPr>
              <w:t>ZEWA</w:t>
            </w:r>
            <w:r w:rsidRPr="00D6757C">
              <w:rPr>
                <w:sz w:val="22"/>
                <w:szCs w:val="22"/>
              </w:rPr>
              <w:t xml:space="preserve"> 3-сл. 8 </w:t>
            </w:r>
            <w:proofErr w:type="spellStart"/>
            <w:r w:rsidRPr="00D6757C">
              <w:rPr>
                <w:sz w:val="22"/>
                <w:szCs w:val="22"/>
              </w:rPr>
              <w:t>рул</w:t>
            </w:r>
            <w:proofErr w:type="spellEnd"/>
            <w:r w:rsidRPr="00D6757C">
              <w:rPr>
                <w:sz w:val="22"/>
                <w:szCs w:val="22"/>
              </w:rPr>
              <w:t>/</w:t>
            </w:r>
            <w:proofErr w:type="spellStart"/>
            <w:r w:rsidRPr="00D6757C">
              <w:rPr>
                <w:sz w:val="22"/>
                <w:szCs w:val="22"/>
              </w:rPr>
              <w:t>упак</w:t>
            </w:r>
            <w:proofErr w:type="spellEnd"/>
          </w:p>
        </w:tc>
        <w:tc>
          <w:tcPr>
            <w:tcW w:w="1843" w:type="dxa"/>
          </w:tcPr>
          <w:p w14:paraId="47FBE048" w14:textId="77777777" w:rsidR="00530D3B" w:rsidRPr="00D6757C" w:rsidRDefault="00530D3B" w:rsidP="00FC2D96">
            <w:pPr>
              <w:spacing w:after="0" w:line="240" w:lineRule="atLeast"/>
              <w:jc w:val="center"/>
              <w:rPr>
                <w:sz w:val="22"/>
                <w:szCs w:val="22"/>
              </w:rPr>
            </w:pPr>
            <w:proofErr w:type="spellStart"/>
            <w:r w:rsidRPr="00D6757C">
              <w:rPr>
                <w:sz w:val="22"/>
                <w:szCs w:val="22"/>
              </w:rPr>
              <w:t>упак</w:t>
            </w:r>
            <w:proofErr w:type="spellEnd"/>
          </w:p>
        </w:tc>
        <w:tc>
          <w:tcPr>
            <w:tcW w:w="1984" w:type="dxa"/>
          </w:tcPr>
          <w:p w14:paraId="24D8165B" w14:textId="77777777" w:rsidR="00530D3B" w:rsidRPr="00D6757C" w:rsidRDefault="00530D3B" w:rsidP="00FC2D96">
            <w:pPr>
              <w:spacing w:after="0" w:line="240" w:lineRule="atLeast"/>
              <w:jc w:val="center"/>
              <w:rPr>
                <w:sz w:val="22"/>
                <w:szCs w:val="22"/>
              </w:rPr>
            </w:pPr>
            <w:r w:rsidRPr="00D6757C">
              <w:rPr>
                <w:sz w:val="22"/>
                <w:szCs w:val="22"/>
              </w:rPr>
              <w:t>96</w:t>
            </w:r>
          </w:p>
        </w:tc>
      </w:tr>
      <w:tr w:rsidR="00530D3B" w:rsidRPr="00D6757C" w14:paraId="5C76F428" w14:textId="77777777" w:rsidTr="00FC2D96">
        <w:tc>
          <w:tcPr>
            <w:tcW w:w="6062" w:type="dxa"/>
          </w:tcPr>
          <w:p w14:paraId="3E074A4D" w14:textId="77777777" w:rsidR="00530D3B" w:rsidRPr="00D6757C" w:rsidRDefault="00530D3B" w:rsidP="00FC2D96">
            <w:pPr>
              <w:spacing w:after="0" w:line="240" w:lineRule="atLeast"/>
              <w:rPr>
                <w:sz w:val="22"/>
                <w:szCs w:val="22"/>
              </w:rPr>
            </w:pPr>
            <w:r w:rsidRPr="00D6757C">
              <w:rPr>
                <w:sz w:val="22"/>
                <w:szCs w:val="22"/>
              </w:rPr>
              <w:t>Салфетка /</w:t>
            </w:r>
            <w:r w:rsidRPr="00D6757C">
              <w:rPr>
                <w:sz w:val="22"/>
                <w:szCs w:val="22"/>
                <w:lang w:val="en-US"/>
              </w:rPr>
              <w:t>DUNI</w:t>
            </w:r>
            <w:r w:rsidRPr="00D6757C">
              <w:rPr>
                <w:sz w:val="22"/>
                <w:szCs w:val="22"/>
              </w:rPr>
              <w:t>/ 24*24 (3-х слойная 20 шт./пачка, цвет белый, синий)</w:t>
            </w:r>
          </w:p>
        </w:tc>
        <w:tc>
          <w:tcPr>
            <w:tcW w:w="1843" w:type="dxa"/>
          </w:tcPr>
          <w:p w14:paraId="38BA4942" w14:textId="77777777" w:rsidR="00530D3B" w:rsidRPr="00D6757C" w:rsidRDefault="00530D3B" w:rsidP="00FC2D96">
            <w:pPr>
              <w:spacing w:after="0" w:line="240" w:lineRule="atLeast"/>
              <w:jc w:val="center"/>
              <w:rPr>
                <w:sz w:val="22"/>
                <w:szCs w:val="22"/>
              </w:rPr>
            </w:pPr>
            <w:r w:rsidRPr="00D6757C">
              <w:rPr>
                <w:sz w:val="22"/>
                <w:szCs w:val="22"/>
              </w:rPr>
              <w:t>пачек</w:t>
            </w:r>
          </w:p>
        </w:tc>
        <w:tc>
          <w:tcPr>
            <w:tcW w:w="1984" w:type="dxa"/>
          </w:tcPr>
          <w:p w14:paraId="5D994849" w14:textId="77777777" w:rsidR="00530D3B" w:rsidRPr="00D6757C" w:rsidRDefault="00530D3B" w:rsidP="00FC2D96">
            <w:pPr>
              <w:spacing w:after="0" w:line="240" w:lineRule="atLeast"/>
              <w:jc w:val="center"/>
              <w:rPr>
                <w:sz w:val="22"/>
                <w:szCs w:val="22"/>
              </w:rPr>
            </w:pPr>
            <w:r w:rsidRPr="00D6757C">
              <w:rPr>
                <w:sz w:val="22"/>
                <w:szCs w:val="22"/>
              </w:rPr>
              <w:t>180</w:t>
            </w:r>
          </w:p>
        </w:tc>
      </w:tr>
      <w:tr w:rsidR="00530D3B" w:rsidRPr="00D6757C" w14:paraId="31942A02" w14:textId="77777777" w:rsidTr="00FC2D96">
        <w:tc>
          <w:tcPr>
            <w:tcW w:w="6062" w:type="dxa"/>
          </w:tcPr>
          <w:p w14:paraId="5A8181FD" w14:textId="0E52EECA" w:rsidR="00530D3B" w:rsidRPr="00D6757C" w:rsidRDefault="00530D3B" w:rsidP="00FC2D96">
            <w:pPr>
              <w:spacing w:after="0" w:line="240" w:lineRule="atLeast"/>
              <w:rPr>
                <w:sz w:val="22"/>
                <w:szCs w:val="22"/>
              </w:rPr>
            </w:pPr>
            <w:r w:rsidRPr="00D6757C">
              <w:rPr>
                <w:sz w:val="22"/>
                <w:szCs w:val="22"/>
              </w:rPr>
              <w:t>Туалетная бумага</w:t>
            </w:r>
            <w:r w:rsidR="00D722D0" w:rsidRPr="00D6757C">
              <w:rPr>
                <w:sz w:val="22"/>
                <w:szCs w:val="22"/>
              </w:rPr>
              <w:t xml:space="preserve"> </w:t>
            </w:r>
            <w:r w:rsidRPr="00D6757C">
              <w:rPr>
                <w:sz w:val="22"/>
                <w:szCs w:val="22"/>
              </w:rPr>
              <w:t>«</w:t>
            </w:r>
            <w:r w:rsidRPr="00D6757C">
              <w:rPr>
                <w:sz w:val="22"/>
                <w:szCs w:val="22"/>
                <w:lang w:val="en-US"/>
              </w:rPr>
              <w:t>Tork</w:t>
            </w:r>
            <w:r w:rsidRPr="00D6757C">
              <w:rPr>
                <w:sz w:val="22"/>
                <w:szCs w:val="22"/>
              </w:rPr>
              <w:t xml:space="preserve"> </w:t>
            </w:r>
            <w:r w:rsidRPr="00D6757C">
              <w:rPr>
                <w:sz w:val="22"/>
                <w:szCs w:val="22"/>
                <w:lang w:val="en-US"/>
              </w:rPr>
              <w:t>Advanced</w:t>
            </w:r>
            <w:r w:rsidRPr="00D6757C">
              <w:rPr>
                <w:sz w:val="22"/>
                <w:szCs w:val="22"/>
              </w:rPr>
              <w:t>» (бабина)</w:t>
            </w:r>
          </w:p>
          <w:p w14:paraId="3564B07C" w14:textId="77777777" w:rsidR="00530D3B" w:rsidRPr="00D6757C" w:rsidRDefault="00530D3B" w:rsidP="00FC2D96">
            <w:pPr>
              <w:spacing w:after="0" w:line="240" w:lineRule="atLeast"/>
              <w:rPr>
                <w:sz w:val="22"/>
                <w:szCs w:val="22"/>
              </w:rPr>
            </w:pPr>
            <w:r w:rsidRPr="00D6757C">
              <w:rPr>
                <w:sz w:val="22"/>
                <w:szCs w:val="22"/>
              </w:rPr>
              <w:t>система Т2 двухслойная с тиснением</w:t>
            </w:r>
          </w:p>
        </w:tc>
        <w:tc>
          <w:tcPr>
            <w:tcW w:w="1843" w:type="dxa"/>
          </w:tcPr>
          <w:p w14:paraId="72D35C43"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318760AA" w14:textId="77777777" w:rsidR="00530D3B" w:rsidRPr="00D6757C" w:rsidRDefault="00530D3B" w:rsidP="00FC2D96">
            <w:pPr>
              <w:spacing w:after="0" w:line="240" w:lineRule="atLeast"/>
              <w:jc w:val="center"/>
              <w:rPr>
                <w:sz w:val="22"/>
                <w:szCs w:val="22"/>
              </w:rPr>
            </w:pPr>
            <w:r w:rsidRPr="00D6757C">
              <w:rPr>
                <w:sz w:val="22"/>
                <w:szCs w:val="22"/>
              </w:rPr>
              <w:t>432</w:t>
            </w:r>
          </w:p>
        </w:tc>
      </w:tr>
      <w:tr w:rsidR="00530D3B" w:rsidRPr="00D6757C" w14:paraId="02494E61" w14:textId="77777777" w:rsidTr="00FC2D96">
        <w:tc>
          <w:tcPr>
            <w:tcW w:w="6062" w:type="dxa"/>
          </w:tcPr>
          <w:p w14:paraId="1C1C56CF" w14:textId="77777777" w:rsidR="00530D3B" w:rsidRPr="00D6757C" w:rsidRDefault="00530D3B" w:rsidP="00FC2D96">
            <w:pPr>
              <w:spacing w:after="0" w:line="240" w:lineRule="atLeast"/>
              <w:rPr>
                <w:sz w:val="22"/>
                <w:szCs w:val="22"/>
              </w:rPr>
            </w:pPr>
            <w:r w:rsidRPr="00D6757C">
              <w:rPr>
                <w:sz w:val="22"/>
                <w:szCs w:val="22"/>
              </w:rPr>
              <w:t>Салфетка для уборки «Домашняя» (3 шт. в упаковке, вискоза, 35*38)</w:t>
            </w:r>
          </w:p>
        </w:tc>
        <w:tc>
          <w:tcPr>
            <w:tcW w:w="1843" w:type="dxa"/>
          </w:tcPr>
          <w:p w14:paraId="063B1300" w14:textId="77777777" w:rsidR="00530D3B" w:rsidRPr="00D6757C" w:rsidRDefault="00530D3B" w:rsidP="00FC2D96">
            <w:pPr>
              <w:spacing w:after="0" w:line="240" w:lineRule="atLeast"/>
              <w:jc w:val="center"/>
              <w:rPr>
                <w:sz w:val="22"/>
                <w:szCs w:val="22"/>
              </w:rPr>
            </w:pPr>
            <w:proofErr w:type="spellStart"/>
            <w:r w:rsidRPr="00D6757C">
              <w:rPr>
                <w:sz w:val="22"/>
                <w:szCs w:val="22"/>
              </w:rPr>
              <w:t>упак</w:t>
            </w:r>
            <w:proofErr w:type="spellEnd"/>
          </w:p>
        </w:tc>
        <w:tc>
          <w:tcPr>
            <w:tcW w:w="1984" w:type="dxa"/>
          </w:tcPr>
          <w:p w14:paraId="2354ABA3" w14:textId="77777777" w:rsidR="00530D3B" w:rsidRPr="00D6757C" w:rsidRDefault="00530D3B" w:rsidP="00FC2D96">
            <w:pPr>
              <w:spacing w:after="0" w:line="240" w:lineRule="atLeast"/>
              <w:jc w:val="center"/>
              <w:rPr>
                <w:sz w:val="22"/>
                <w:szCs w:val="22"/>
              </w:rPr>
            </w:pPr>
            <w:r w:rsidRPr="00D6757C">
              <w:rPr>
                <w:sz w:val="22"/>
                <w:szCs w:val="22"/>
              </w:rPr>
              <w:t>660</w:t>
            </w:r>
          </w:p>
        </w:tc>
      </w:tr>
      <w:tr w:rsidR="00530D3B" w:rsidRPr="00D6757C" w14:paraId="73F8E1D2" w14:textId="77777777" w:rsidTr="00FC2D96">
        <w:tc>
          <w:tcPr>
            <w:tcW w:w="6062" w:type="dxa"/>
          </w:tcPr>
          <w:p w14:paraId="5150A1A0" w14:textId="77777777" w:rsidR="00530D3B" w:rsidRPr="00D6757C" w:rsidRDefault="00530D3B" w:rsidP="00FC2D96">
            <w:pPr>
              <w:spacing w:after="0" w:line="240" w:lineRule="atLeast"/>
              <w:rPr>
                <w:sz w:val="22"/>
                <w:szCs w:val="22"/>
              </w:rPr>
            </w:pPr>
            <w:r w:rsidRPr="00D6757C">
              <w:rPr>
                <w:sz w:val="22"/>
                <w:szCs w:val="22"/>
              </w:rPr>
              <w:t xml:space="preserve">Салфетка для уборки </w:t>
            </w:r>
            <w:proofErr w:type="spellStart"/>
            <w:r w:rsidRPr="00D6757C">
              <w:rPr>
                <w:sz w:val="22"/>
                <w:szCs w:val="22"/>
              </w:rPr>
              <w:t>супервпитывающая</w:t>
            </w:r>
            <w:proofErr w:type="spellEnd"/>
            <w:r w:rsidRPr="00D6757C">
              <w:rPr>
                <w:sz w:val="22"/>
                <w:szCs w:val="22"/>
              </w:rPr>
              <w:t xml:space="preserve"> (микрофибра 40*40)</w:t>
            </w:r>
          </w:p>
        </w:tc>
        <w:tc>
          <w:tcPr>
            <w:tcW w:w="1843" w:type="dxa"/>
          </w:tcPr>
          <w:p w14:paraId="1D554E6C"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6CAE40CD" w14:textId="77777777" w:rsidR="00530D3B" w:rsidRPr="00D6757C" w:rsidRDefault="00530D3B" w:rsidP="00FC2D96">
            <w:pPr>
              <w:spacing w:after="0" w:line="240" w:lineRule="atLeast"/>
              <w:jc w:val="center"/>
              <w:rPr>
                <w:sz w:val="22"/>
                <w:szCs w:val="22"/>
              </w:rPr>
            </w:pPr>
            <w:r w:rsidRPr="00D6757C">
              <w:rPr>
                <w:sz w:val="22"/>
                <w:szCs w:val="22"/>
              </w:rPr>
              <w:t>150</w:t>
            </w:r>
          </w:p>
        </w:tc>
      </w:tr>
      <w:tr w:rsidR="00530D3B" w:rsidRPr="00D6757C" w14:paraId="2E0361B1" w14:textId="77777777" w:rsidTr="00FC2D96">
        <w:tc>
          <w:tcPr>
            <w:tcW w:w="6062" w:type="dxa"/>
          </w:tcPr>
          <w:p w14:paraId="2DFC1E1D" w14:textId="77777777" w:rsidR="00530D3B" w:rsidRPr="00D6757C" w:rsidRDefault="00530D3B" w:rsidP="00FC2D96">
            <w:pPr>
              <w:spacing w:after="0" w:line="240" w:lineRule="atLeast"/>
              <w:rPr>
                <w:sz w:val="22"/>
                <w:szCs w:val="22"/>
              </w:rPr>
            </w:pPr>
            <w:r w:rsidRPr="00D6757C">
              <w:rPr>
                <w:sz w:val="22"/>
                <w:szCs w:val="22"/>
              </w:rPr>
              <w:t>Освежитель воздуха 300мл</w:t>
            </w:r>
          </w:p>
        </w:tc>
        <w:tc>
          <w:tcPr>
            <w:tcW w:w="1843" w:type="dxa"/>
          </w:tcPr>
          <w:p w14:paraId="3C1C1CDF"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1D8C64CA" w14:textId="77777777" w:rsidR="00530D3B" w:rsidRPr="00D6757C" w:rsidRDefault="00530D3B" w:rsidP="00FC2D96">
            <w:pPr>
              <w:spacing w:after="0" w:line="240" w:lineRule="atLeast"/>
              <w:jc w:val="center"/>
              <w:rPr>
                <w:sz w:val="22"/>
                <w:szCs w:val="22"/>
              </w:rPr>
            </w:pPr>
            <w:r w:rsidRPr="00D6757C">
              <w:rPr>
                <w:sz w:val="22"/>
                <w:szCs w:val="22"/>
              </w:rPr>
              <w:t>620</w:t>
            </w:r>
          </w:p>
        </w:tc>
      </w:tr>
      <w:tr w:rsidR="00530D3B" w:rsidRPr="00D6757C" w14:paraId="611C72E3" w14:textId="77777777" w:rsidTr="00FC2D96">
        <w:tc>
          <w:tcPr>
            <w:tcW w:w="6062" w:type="dxa"/>
          </w:tcPr>
          <w:p w14:paraId="52C781A4" w14:textId="77777777" w:rsidR="00530D3B" w:rsidRPr="00D6757C" w:rsidRDefault="00530D3B" w:rsidP="00FC2D96">
            <w:pPr>
              <w:spacing w:after="0" w:line="240" w:lineRule="atLeast"/>
              <w:rPr>
                <w:sz w:val="22"/>
                <w:szCs w:val="22"/>
              </w:rPr>
            </w:pPr>
            <w:r w:rsidRPr="00D6757C">
              <w:rPr>
                <w:sz w:val="22"/>
                <w:szCs w:val="22"/>
              </w:rPr>
              <w:lastRenderedPageBreak/>
              <w:t xml:space="preserve">Бумажные полотенца </w:t>
            </w:r>
            <w:proofErr w:type="spellStart"/>
            <w:r w:rsidRPr="00D6757C">
              <w:rPr>
                <w:sz w:val="22"/>
                <w:szCs w:val="22"/>
              </w:rPr>
              <w:t>Веиро</w:t>
            </w:r>
            <w:proofErr w:type="spellEnd"/>
            <w:r w:rsidRPr="00D6757C">
              <w:rPr>
                <w:sz w:val="22"/>
                <w:szCs w:val="22"/>
              </w:rPr>
              <w:t xml:space="preserve"> (2-х слойные, 2 рулона в упаковке, 22*25 см)</w:t>
            </w:r>
          </w:p>
        </w:tc>
        <w:tc>
          <w:tcPr>
            <w:tcW w:w="1843" w:type="dxa"/>
          </w:tcPr>
          <w:p w14:paraId="4AC54F36" w14:textId="77777777" w:rsidR="00530D3B" w:rsidRPr="00D6757C" w:rsidRDefault="00530D3B" w:rsidP="00FC2D96">
            <w:pPr>
              <w:spacing w:after="0" w:line="240" w:lineRule="atLeast"/>
              <w:jc w:val="center"/>
              <w:rPr>
                <w:sz w:val="22"/>
                <w:szCs w:val="22"/>
              </w:rPr>
            </w:pPr>
            <w:proofErr w:type="spellStart"/>
            <w:r w:rsidRPr="00D6757C">
              <w:rPr>
                <w:sz w:val="22"/>
                <w:szCs w:val="22"/>
              </w:rPr>
              <w:t>упак</w:t>
            </w:r>
            <w:proofErr w:type="spellEnd"/>
          </w:p>
        </w:tc>
        <w:tc>
          <w:tcPr>
            <w:tcW w:w="1984" w:type="dxa"/>
          </w:tcPr>
          <w:p w14:paraId="0E7CB445" w14:textId="77777777" w:rsidR="00530D3B" w:rsidRPr="00D6757C" w:rsidRDefault="00530D3B" w:rsidP="00FC2D96">
            <w:pPr>
              <w:spacing w:after="0" w:line="240" w:lineRule="atLeast"/>
              <w:jc w:val="center"/>
              <w:rPr>
                <w:sz w:val="22"/>
                <w:szCs w:val="22"/>
              </w:rPr>
            </w:pPr>
            <w:r w:rsidRPr="00D6757C">
              <w:rPr>
                <w:sz w:val="22"/>
                <w:szCs w:val="22"/>
                <w:lang w:val="en-US"/>
              </w:rPr>
              <w:t>4650</w:t>
            </w:r>
          </w:p>
        </w:tc>
      </w:tr>
      <w:tr w:rsidR="00530D3B" w:rsidRPr="00D6757C" w14:paraId="78554694" w14:textId="77777777" w:rsidTr="00FC2D96">
        <w:tc>
          <w:tcPr>
            <w:tcW w:w="6062" w:type="dxa"/>
          </w:tcPr>
          <w:p w14:paraId="1B7054AB" w14:textId="77777777" w:rsidR="00530D3B" w:rsidRPr="00D6757C" w:rsidRDefault="00530D3B" w:rsidP="00FC2D96">
            <w:pPr>
              <w:spacing w:after="0" w:line="240" w:lineRule="atLeast"/>
              <w:rPr>
                <w:sz w:val="22"/>
                <w:szCs w:val="22"/>
              </w:rPr>
            </w:pPr>
            <w:r w:rsidRPr="00D6757C">
              <w:rPr>
                <w:sz w:val="22"/>
                <w:szCs w:val="22"/>
              </w:rPr>
              <w:t>Веник Сорго Люкс 400 гр.</w:t>
            </w:r>
          </w:p>
        </w:tc>
        <w:tc>
          <w:tcPr>
            <w:tcW w:w="1843" w:type="dxa"/>
          </w:tcPr>
          <w:p w14:paraId="3F6CF4AB"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51F32813" w14:textId="77777777" w:rsidR="00530D3B" w:rsidRPr="00D6757C" w:rsidRDefault="00530D3B" w:rsidP="00FC2D96">
            <w:pPr>
              <w:spacing w:after="0" w:line="240" w:lineRule="atLeast"/>
              <w:jc w:val="center"/>
              <w:rPr>
                <w:sz w:val="22"/>
                <w:szCs w:val="22"/>
              </w:rPr>
            </w:pPr>
            <w:r w:rsidRPr="00D6757C">
              <w:rPr>
                <w:sz w:val="22"/>
                <w:szCs w:val="22"/>
              </w:rPr>
              <w:t>300</w:t>
            </w:r>
          </w:p>
        </w:tc>
      </w:tr>
      <w:tr w:rsidR="00530D3B" w:rsidRPr="00D6757C" w14:paraId="469381FD" w14:textId="77777777" w:rsidTr="00FC2D96">
        <w:tc>
          <w:tcPr>
            <w:tcW w:w="6062" w:type="dxa"/>
          </w:tcPr>
          <w:p w14:paraId="7A818842" w14:textId="77777777" w:rsidR="00530D3B" w:rsidRPr="00D6757C" w:rsidRDefault="00530D3B" w:rsidP="00FC2D96">
            <w:pPr>
              <w:spacing w:after="0" w:line="240" w:lineRule="atLeast"/>
              <w:rPr>
                <w:sz w:val="22"/>
                <w:szCs w:val="22"/>
              </w:rPr>
            </w:pPr>
            <w:r w:rsidRPr="00D6757C">
              <w:rPr>
                <w:sz w:val="22"/>
                <w:szCs w:val="22"/>
              </w:rPr>
              <w:t xml:space="preserve">Полотно </w:t>
            </w:r>
            <w:proofErr w:type="spellStart"/>
            <w:r w:rsidRPr="00D6757C">
              <w:rPr>
                <w:sz w:val="22"/>
                <w:szCs w:val="22"/>
              </w:rPr>
              <w:t>нетканное</w:t>
            </w:r>
            <w:proofErr w:type="spellEnd"/>
            <w:r w:rsidRPr="00D6757C">
              <w:rPr>
                <w:sz w:val="22"/>
                <w:szCs w:val="22"/>
              </w:rPr>
              <w:t xml:space="preserve"> для мытья полов (1,5 м ширина)</w:t>
            </w:r>
          </w:p>
        </w:tc>
        <w:tc>
          <w:tcPr>
            <w:tcW w:w="1843" w:type="dxa"/>
          </w:tcPr>
          <w:p w14:paraId="56554CC7" w14:textId="77777777" w:rsidR="00530D3B" w:rsidRPr="00D6757C" w:rsidRDefault="00530D3B" w:rsidP="00FC2D96">
            <w:pPr>
              <w:spacing w:after="0" w:line="240" w:lineRule="atLeast"/>
              <w:jc w:val="center"/>
              <w:rPr>
                <w:sz w:val="22"/>
                <w:szCs w:val="22"/>
              </w:rPr>
            </w:pPr>
            <w:r w:rsidRPr="00D6757C">
              <w:rPr>
                <w:sz w:val="22"/>
                <w:szCs w:val="22"/>
              </w:rPr>
              <w:t>метров</w:t>
            </w:r>
          </w:p>
        </w:tc>
        <w:tc>
          <w:tcPr>
            <w:tcW w:w="1984" w:type="dxa"/>
          </w:tcPr>
          <w:p w14:paraId="216F516D" w14:textId="77777777" w:rsidR="00530D3B" w:rsidRPr="00D6757C" w:rsidRDefault="00530D3B" w:rsidP="00FC2D96">
            <w:pPr>
              <w:spacing w:after="0" w:line="240" w:lineRule="atLeast"/>
              <w:jc w:val="center"/>
              <w:rPr>
                <w:sz w:val="22"/>
                <w:szCs w:val="22"/>
              </w:rPr>
            </w:pPr>
            <w:r w:rsidRPr="00D6757C">
              <w:rPr>
                <w:sz w:val="22"/>
                <w:szCs w:val="22"/>
              </w:rPr>
              <w:t>700</w:t>
            </w:r>
          </w:p>
        </w:tc>
      </w:tr>
      <w:tr w:rsidR="00530D3B" w:rsidRPr="00D6757C" w14:paraId="44FF1CE1" w14:textId="77777777" w:rsidTr="00FC2D96">
        <w:tc>
          <w:tcPr>
            <w:tcW w:w="6062" w:type="dxa"/>
          </w:tcPr>
          <w:p w14:paraId="23EE9403" w14:textId="77777777" w:rsidR="00530D3B" w:rsidRPr="00D6757C" w:rsidRDefault="00530D3B" w:rsidP="00FC2D96">
            <w:pPr>
              <w:spacing w:after="0" w:line="240" w:lineRule="atLeast"/>
              <w:rPr>
                <w:sz w:val="22"/>
                <w:szCs w:val="22"/>
              </w:rPr>
            </w:pPr>
            <w:r w:rsidRPr="00D6757C">
              <w:rPr>
                <w:sz w:val="22"/>
                <w:szCs w:val="22"/>
              </w:rPr>
              <w:t xml:space="preserve">Полотенце вафельное белое рулон 40 см. на 50 метров (плотность 120 </w:t>
            </w:r>
            <w:proofErr w:type="spellStart"/>
            <w:r w:rsidRPr="00D6757C">
              <w:rPr>
                <w:sz w:val="22"/>
                <w:szCs w:val="22"/>
              </w:rPr>
              <w:t>гр</w:t>
            </w:r>
            <w:proofErr w:type="spellEnd"/>
            <w:r w:rsidRPr="00D6757C">
              <w:rPr>
                <w:sz w:val="22"/>
                <w:szCs w:val="22"/>
              </w:rPr>
              <w:t>/м2)</w:t>
            </w:r>
          </w:p>
        </w:tc>
        <w:tc>
          <w:tcPr>
            <w:tcW w:w="1843" w:type="dxa"/>
          </w:tcPr>
          <w:p w14:paraId="12B10D69" w14:textId="77777777" w:rsidR="00530D3B" w:rsidRPr="00D6757C" w:rsidRDefault="00530D3B" w:rsidP="00FC2D96">
            <w:pPr>
              <w:spacing w:after="0" w:line="240" w:lineRule="atLeast"/>
              <w:jc w:val="center"/>
              <w:rPr>
                <w:sz w:val="22"/>
                <w:szCs w:val="22"/>
              </w:rPr>
            </w:pPr>
            <w:r w:rsidRPr="00D6757C">
              <w:rPr>
                <w:sz w:val="22"/>
                <w:szCs w:val="22"/>
              </w:rPr>
              <w:t xml:space="preserve">Рулон </w:t>
            </w:r>
          </w:p>
        </w:tc>
        <w:tc>
          <w:tcPr>
            <w:tcW w:w="1984" w:type="dxa"/>
          </w:tcPr>
          <w:p w14:paraId="2D5C3236"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37B5C83B" w14:textId="77777777" w:rsidTr="00FC2D96">
        <w:trPr>
          <w:trHeight w:val="250"/>
        </w:trPr>
        <w:tc>
          <w:tcPr>
            <w:tcW w:w="6062" w:type="dxa"/>
          </w:tcPr>
          <w:p w14:paraId="0A03C6B9" w14:textId="77777777" w:rsidR="00530D3B" w:rsidRPr="00D6757C" w:rsidRDefault="00530D3B" w:rsidP="00FC2D96">
            <w:pPr>
              <w:spacing w:after="0" w:line="240" w:lineRule="atLeast"/>
              <w:rPr>
                <w:sz w:val="22"/>
                <w:szCs w:val="22"/>
              </w:rPr>
            </w:pPr>
            <w:proofErr w:type="spellStart"/>
            <w:r w:rsidRPr="00D6757C">
              <w:rPr>
                <w:sz w:val="22"/>
                <w:szCs w:val="22"/>
              </w:rPr>
              <w:t>Ваниш</w:t>
            </w:r>
            <w:proofErr w:type="spellEnd"/>
            <w:r w:rsidRPr="00D6757C">
              <w:rPr>
                <w:sz w:val="22"/>
                <w:szCs w:val="22"/>
              </w:rPr>
              <w:t xml:space="preserve"> для ковров 0,5 л.</w:t>
            </w:r>
          </w:p>
        </w:tc>
        <w:tc>
          <w:tcPr>
            <w:tcW w:w="1843" w:type="dxa"/>
          </w:tcPr>
          <w:p w14:paraId="4DEB58A9"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58B520BD" w14:textId="77777777" w:rsidR="00530D3B" w:rsidRPr="00D6757C" w:rsidRDefault="00530D3B" w:rsidP="00FC2D96">
            <w:pPr>
              <w:spacing w:after="0" w:line="240" w:lineRule="atLeast"/>
              <w:jc w:val="center"/>
              <w:rPr>
                <w:sz w:val="22"/>
                <w:szCs w:val="22"/>
              </w:rPr>
            </w:pPr>
            <w:r w:rsidRPr="00D6757C">
              <w:rPr>
                <w:sz w:val="22"/>
                <w:szCs w:val="22"/>
              </w:rPr>
              <w:t>24</w:t>
            </w:r>
          </w:p>
        </w:tc>
      </w:tr>
      <w:tr w:rsidR="00530D3B" w:rsidRPr="00D6757C" w14:paraId="531361D6" w14:textId="77777777" w:rsidTr="00FC2D96">
        <w:trPr>
          <w:trHeight w:val="570"/>
        </w:trPr>
        <w:tc>
          <w:tcPr>
            <w:tcW w:w="6062" w:type="dxa"/>
          </w:tcPr>
          <w:p w14:paraId="53CF438B" w14:textId="77777777" w:rsidR="00530D3B" w:rsidRPr="00D6757C" w:rsidRDefault="00530D3B" w:rsidP="00FC2D96">
            <w:pPr>
              <w:spacing w:after="0" w:line="240" w:lineRule="atLeast"/>
              <w:rPr>
                <w:sz w:val="22"/>
                <w:szCs w:val="22"/>
              </w:rPr>
            </w:pPr>
            <w:r w:rsidRPr="00D6757C">
              <w:rPr>
                <w:sz w:val="22"/>
                <w:szCs w:val="22"/>
              </w:rPr>
              <w:t xml:space="preserve">Аромат-спрей сменный блок 250 мл. </w:t>
            </w:r>
            <w:r w:rsidRPr="00D6757C">
              <w:rPr>
                <w:sz w:val="22"/>
                <w:szCs w:val="22"/>
                <w:lang w:val="en-US"/>
              </w:rPr>
              <w:t>MEGA</w:t>
            </w:r>
          </w:p>
          <w:p w14:paraId="515F099B" w14:textId="77777777" w:rsidR="00530D3B" w:rsidRPr="00D6757C" w:rsidRDefault="00530D3B" w:rsidP="00FC2D96">
            <w:pPr>
              <w:spacing w:after="0" w:line="240" w:lineRule="atLeast"/>
              <w:rPr>
                <w:sz w:val="22"/>
                <w:szCs w:val="22"/>
              </w:rPr>
            </w:pPr>
            <w:r w:rsidRPr="00D6757C">
              <w:rPr>
                <w:sz w:val="22"/>
                <w:szCs w:val="22"/>
                <w:lang w:val="en-US"/>
              </w:rPr>
              <w:t>systems</w:t>
            </w:r>
          </w:p>
        </w:tc>
        <w:tc>
          <w:tcPr>
            <w:tcW w:w="1843" w:type="dxa"/>
          </w:tcPr>
          <w:p w14:paraId="46005E8B"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1737CF2B" w14:textId="77777777" w:rsidR="00530D3B" w:rsidRPr="00D6757C" w:rsidRDefault="00530D3B" w:rsidP="00FC2D96">
            <w:pPr>
              <w:spacing w:after="0" w:line="240" w:lineRule="atLeast"/>
              <w:jc w:val="center"/>
              <w:rPr>
                <w:sz w:val="22"/>
                <w:szCs w:val="22"/>
              </w:rPr>
            </w:pPr>
            <w:r w:rsidRPr="00D6757C">
              <w:rPr>
                <w:sz w:val="22"/>
                <w:szCs w:val="22"/>
              </w:rPr>
              <w:t>96</w:t>
            </w:r>
          </w:p>
        </w:tc>
      </w:tr>
      <w:tr w:rsidR="00530D3B" w:rsidRPr="00D6757C" w14:paraId="00DEA815" w14:textId="77777777" w:rsidTr="00FC2D96">
        <w:trPr>
          <w:trHeight w:val="252"/>
        </w:trPr>
        <w:tc>
          <w:tcPr>
            <w:tcW w:w="6062" w:type="dxa"/>
          </w:tcPr>
          <w:p w14:paraId="299D37F1" w14:textId="77777777" w:rsidR="00530D3B" w:rsidRPr="00D6757C" w:rsidRDefault="00530D3B" w:rsidP="00FC2D96">
            <w:pPr>
              <w:spacing w:after="0" w:line="240" w:lineRule="atLeast"/>
              <w:rPr>
                <w:sz w:val="22"/>
                <w:szCs w:val="22"/>
              </w:rPr>
            </w:pPr>
            <w:r w:rsidRPr="00D6757C">
              <w:rPr>
                <w:sz w:val="22"/>
                <w:szCs w:val="22"/>
              </w:rPr>
              <w:t xml:space="preserve">Средство для поломоечной машины </w:t>
            </w:r>
            <w:smartTag w:uri="urn:schemas-microsoft-com:office:smarttags" w:element="metricconverter">
              <w:smartTagPr>
                <w:attr w:name="ProductID" w:val="12 см"/>
              </w:smartTagPr>
              <w:r w:rsidRPr="00D6757C">
                <w:rPr>
                  <w:sz w:val="22"/>
                  <w:szCs w:val="22"/>
                </w:rPr>
                <w:t>20 л</w:t>
              </w:r>
            </w:smartTag>
            <w:r w:rsidRPr="00D6757C">
              <w:rPr>
                <w:sz w:val="22"/>
                <w:szCs w:val="22"/>
              </w:rPr>
              <w:t xml:space="preserve">. </w:t>
            </w:r>
            <w:proofErr w:type="spellStart"/>
            <w:r w:rsidRPr="00D6757C">
              <w:rPr>
                <w:sz w:val="22"/>
                <w:szCs w:val="22"/>
              </w:rPr>
              <w:t>Керхер</w:t>
            </w:r>
            <w:proofErr w:type="spellEnd"/>
          </w:p>
        </w:tc>
        <w:tc>
          <w:tcPr>
            <w:tcW w:w="1843" w:type="dxa"/>
          </w:tcPr>
          <w:p w14:paraId="0F77F34B"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07BD3674" w14:textId="77777777" w:rsidR="00530D3B" w:rsidRPr="00D6757C" w:rsidRDefault="00530D3B" w:rsidP="00FC2D96">
            <w:pPr>
              <w:spacing w:after="0" w:line="240" w:lineRule="atLeast"/>
              <w:jc w:val="center"/>
              <w:rPr>
                <w:sz w:val="22"/>
                <w:szCs w:val="22"/>
              </w:rPr>
            </w:pPr>
            <w:r w:rsidRPr="00D6757C">
              <w:rPr>
                <w:sz w:val="22"/>
                <w:szCs w:val="22"/>
              </w:rPr>
              <w:t>5</w:t>
            </w:r>
          </w:p>
        </w:tc>
      </w:tr>
      <w:tr w:rsidR="00530D3B" w:rsidRPr="00D6757C" w14:paraId="082581D3" w14:textId="77777777" w:rsidTr="00FC2D96">
        <w:tc>
          <w:tcPr>
            <w:tcW w:w="6062" w:type="dxa"/>
          </w:tcPr>
          <w:p w14:paraId="78E2D9FC" w14:textId="77777777" w:rsidR="00530D3B" w:rsidRPr="00D6757C" w:rsidRDefault="00530D3B" w:rsidP="00FC2D96">
            <w:pPr>
              <w:spacing w:after="0" w:line="240" w:lineRule="atLeast"/>
              <w:rPr>
                <w:sz w:val="22"/>
                <w:szCs w:val="22"/>
              </w:rPr>
            </w:pPr>
            <w:r w:rsidRPr="00D6757C">
              <w:rPr>
                <w:sz w:val="22"/>
                <w:szCs w:val="22"/>
              </w:rPr>
              <w:t>Жидкое мыло – пена 800 мл. «</w:t>
            </w:r>
            <w:r w:rsidRPr="00D6757C">
              <w:rPr>
                <w:sz w:val="22"/>
                <w:szCs w:val="22"/>
                <w:lang w:val="en-US"/>
              </w:rPr>
              <w:t>Tork</w:t>
            </w:r>
            <w:r w:rsidRPr="00D6757C">
              <w:rPr>
                <w:sz w:val="22"/>
                <w:szCs w:val="22"/>
              </w:rPr>
              <w:t xml:space="preserve">»  </w:t>
            </w:r>
          </w:p>
        </w:tc>
        <w:tc>
          <w:tcPr>
            <w:tcW w:w="1843" w:type="dxa"/>
          </w:tcPr>
          <w:p w14:paraId="31D186C5"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4E2BFA13" w14:textId="77777777" w:rsidR="00530D3B" w:rsidRPr="00D6757C" w:rsidRDefault="00530D3B" w:rsidP="00FC2D96">
            <w:pPr>
              <w:spacing w:after="0" w:line="240" w:lineRule="atLeast"/>
              <w:jc w:val="center"/>
              <w:rPr>
                <w:sz w:val="22"/>
                <w:szCs w:val="22"/>
              </w:rPr>
            </w:pPr>
            <w:r w:rsidRPr="00D6757C">
              <w:rPr>
                <w:sz w:val="22"/>
                <w:szCs w:val="22"/>
              </w:rPr>
              <w:t>100</w:t>
            </w:r>
          </w:p>
        </w:tc>
      </w:tr>
      <w:tr w:rsidR="00530D3B" w:rsidRPr="00D6757C" w14:paraId="239D506D" w14:textId="77777777" w:rsidTr="00FC2D96">
        <w:tc>
          <w:tcPr>
            <w:tcW w:w="6062" w:type="dxa"/>
          </w:tcPr>
          <w:p w14:paraId="21F223BE" w14:textId="77777777" w:rsidR="00530D3B" w:rsidRPr="00D6757C" w:rsidRDefault="00530D3B" w:rsidP="00FC2D96">
            <w:pPr>
              <w:spacing w:after="0" w:line="240" w:lineRule="atLeast"/>
              <w:rPr>
                <w:sz w:val="22"/>
                <w:szCs w:val="22"/>
              </w:rPr>
            </w:pPr>
            <w:r w:rsidRPr="00D6757C">
              <w:rPr>
                <w:sz w:val="22"/>
                <w:szCs w:val="22"/>
              </w:rPr>
              <w:t>Моющее ср-во «Прогресс» 5 л.</w:t>
            </w:r>
          </w:p>
        </w:tc>
        <w:tc>
          <w:tcPr>
            <w:tcW w:w="1843" w:type="dxa"/>
          </w:tcPr>
          <w:p w14:paraId="6151EA51"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1E970B68" w14:textId="77777777" w:rsidR="00530D3B" w:rsidRPr="00D6757C" w:rsidRDefault="00530D3B" w:rsidP="00FC2D96">
            <w:pPr>
              <w:spacing w:after="0" w:line="240" w:lineRule="atLeast"/>
              <w:jc w:val="center"/>
              <w:rPr>
                <w:sz w:val="22"/>
                <w:szCs w:val="22"/>
              </w:rPr>
            </w:pPr>
            <w:r w:rsidRPr="00D6757C">
              <w:rPr>
                <w:sz w:val="22"/>
                <w:szCs w:val="22"/>
              </w:rPr>
              <w:t>80</w:t>
            </w:r>
          </w:p>
        </w:tc>
      </w:tr>
      <w:tr w:rsidR="00530D3B" w:rsidRPr="00D6757C" w14:paraId="278A8DCE" w14:textId="77777777" w:rsidTr="00FC2D96">
        <w:tc>
          <w:tcPr>
            <w:tcW w:w="6062" w:type="dxa"/>
          </w:tcPr>
          <w:p w14:paraId="65232F8D" w14:textId="77777777" w:rsidR="00530D3B" w:rsidRPr="00D6757C" w:rsidRDefault="00530D3B" w:rsidP="00FC2D96">
            <w:pPr>
              <w:spacing w:after="0" w:line="240" w:lineRule="atLeast"/>
              <w:rPr>
                <w:sz w:val="22"/>
                <w:szCs w:val="22"/>
              </w:rPr>
            </w:pPr>
            <w:r w:rsidRPr="00D6757C">
              <w:rPr>
                <w:sz w:val="22"/>
                <w:szCs w:val="22"/>
              </w:rPr>
              <w:t>Губка «ПАД» 26см*12 см</w:t>
            </w:r>
          </w:p>
        </w:tc>
        <w:tc>
          <w:tcPr>
            <w:tcW w:w="1843" w:type="dxa"/>
          </w:tcPr>
          <w:p w14:paraId="11E418C8"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76975AFD" w14:textId="77777777" w:rsidR="00530D3B" w:rsidRPr="00D6757C" w:rsidRDefault="00530D3B" w:rsidP="00FC2D96">
            <w:pPr>
              <w:spacing w:after="0" w:line="240" w:lineRule="atLeast"/>
              <w:jc w:val="center"/>
              <w:rPr>
                <w:sz w:val="22"/>
                <w:szCs w:val="22"/>
              </w:rPr>
            </w:pPr>
            <w:r w:rsidRPr="00D6757C">
              <w:rPr>
                <w:sz w:val="22"/>
                <w:szCs w:val="22"/>
              </w:rPr>
              <w:t>120</w:t>
            </w:r>
          </w:p>
        </w:tc>
      </w:tr>
      <w:tr w:rsidR="00530D3B" w:rsidRPr="00D6757C" w14:paraId="056CBDF9" w14:textId="77777777" w:rsidTr="00FC2D96">
        <w:tc>
          <w:tcPr>
            <w:tcW w:w="6062" w:type="dxa"/>
          </w:tcPr>
          <w:p w14:paraId="096ECEE9" w14:textId="77777777" w:rsidR="00530D3B" w:rsidRPr="00D6757C" w:rsidRDefault="00530D3B" w:rsidP="00FC2D96">
            <w:pPr>
              <w:spacing w:after="0" w:line="240" w:lineRule="atLeast"/>
              <w:rPr>
                <w:sz w:val="22"/>
                <w:szCs w:val="22"/>
              </w:rPr>
            </w:pPr>
            <w:r w:rsidRPr="00D6757C">
              <w:rPr>
                <w:sz w:val="22"/>
                <w:szCs w:val="22"/>
              </w:rPr>
              <w:t xml:space="preserve">Салфетка ажурная, </w:t>
            </w:r>
            <w:r w:rsidRPr="00D6757C">
              <w:rPr>
                <w:sz w:val="22"/>
                <w:szCs w:val="22"/>
                <w:lang w:val="en-US"/>
              </w:rPr>
              <w:t>d</w:t>
            </w:r>
            <w:r w:rsidRPr="00D6757C">
              <w:rPr>
                <w:sz w:val="22"/>
                <w:szCs w:val="22"/>
              </w:rPr>
              <w:t xml:space="preserve"> </w:t>
            </w:r>
            <w:smartTag w:uri="urn:schemas-microsoft-com:office:smarttags" w:element="metricconverter">
              <w:smartTagPr>
                <w:attr w:name="ProductID" w:val="12 см"/>
              </w:smartTagPr>
              <w:r w:rsidRPr="00D6757C">
                <w:rPr>
                  <w:sz w:val="22"/>
                  <w:szCs w:val="22"/>
                </w:rPr>
                <w:t>12 см</w:t>
              </w:r>
            </w:smartTag>
            <w:r w:rsidRPr="00D6757C">
              <w:rPr>
                <w:sz w:val="22"/>
                <w:szCs w:val="22"/>
              </w:rPr>
              <w:t xml:space="preserve">. (100 шт./в упаковке) </w:t>
            </w:r>
          </w:p>
        </w:tc>
        <w:tc>
          <w:tcPr>
            <w:tcW w:w="1843" w:type="dxa"/>
          </w:tcPr>
          <w:p w14:paraId="7B048786" w14:textId="77777777" w:rsidR="00530D3B" w:rsidRPr="00D6757C" w:rsidRDefault="00530D3B" w:rsidP="00FC2D96">
            <w:pPr>
              <w:spacing w:after="0" w:line="240" w:lineRule="atLeast"/>
              <w:jc w:val="center"/>
              <w:rPr>
                <w:sz w:val="22"/>
                <w:szCs w:val="22"/>
              </w:rPr>
            </w:pPr>
            <w:proofErr w:type="spellStart"/>
            <w:r w:rsidRPr="00D6757C">
              <w:rPr>
                <w:sz w:val="22"/>
                <w:szCs w:val="22"/>
              </w:rPr>
              <w:t>упак</w:t>
            </w:r>
            <w:proofErr w:type="spellEnd"/>
            <w:r w:rsidRPr="00D6757C">
              <w:rPr>
                <w:sz w:val="22"/>
                <w:szCs w:val="22"/>
              </w:rPr>
              <w:t>.</w:t>
            </w:r>
          </w:p>
        </w:tc>
        <w:tc>
          <w:tcPr>
            <w:tcW w:w="1984" w:type="dxa"/>
          </w:tcPr>
          <w:p w14:paraId="77D0196F" w14:textId="77777777" w:rsidR="00530D3B" w:rsidRPr="00D6757C" w:rsidRDefault="00530D3B" w:rsidP="00FC2D96">
            <w:pPr>
              <w:spacing w:after="0" w:line="240" w:lineRule="atLeast"/>
              <w:jc w:val="center"/>
              <w:rPr>
                <w:sz w:val="22"/>
                <w:szCs w:val="22"/>
              </w:rPr>
            </w:pPr>
            <w:r w:rsidRPr="00D6757C">
              <w:rPr>
                <w:sz w:val="22"/>
                <w:szCs w:val="22"/>
              </w:rPr>
              <w:t>24</w:t>
            </w:r>
          </w:p>
        </w:tc>
      </w:tr>
      <w:tr w:rsidR="00530D3B" w:rsidRPr="00D6757C" w14:paraId="65A21EEC" w14:textId="77777777" w:rsidTr="00FC2D96">
        <w:tc>
          <w:tcPr>
            <w:tcW w:w="6062" w:type="dxa"/>
          </w:tcPr>
          <w:p w14:paraId="37C0BCAB" w14:textId="1E9F6AD1" w:rsidR="00530D3B" w:rsidRPr="00D6757C" w:rsidRDefault="00530D3B" w:rsidP="00FC2D96">
            <w:pPr>
              <w:spacing w:after="0" w:line="240" w:lineRule="atLeast"/>
              <w:rPr>
                <w:sz w:val="22"/>
                <w:szCs w:val="22"/>
              </w:rPr>
            </w:pPr>
            <w:r w:rsidRPr="00D6757C">
              <w:rPr>
                <w:sz w:val="22"/>
                <w:szCs w:val="22"/>
              </w:rPr>
              <w:t xml:space="preserve">Средство для мытья полов ECOLAB </w:t>
            </w:r>
            <w:proofErr w:type="spellStart"/>
            <w:r w:rsidRPr="00D6757C">
              <w:rPr>
                <w:sz w:val="22"/>
                <w:szCs w:val="22"/>
              </w:rPr>
              <w:t>Маджик</w:t>
            </w:r>
            <w:proofErr w:type="spellEnd"/>
            <w:r w:rsidRPr="00D6757C">
              <w:rPr>
                <w:sz w:val="22"/>
                <w:szCs w:val="22"/>
              </w:rPr>
              <w:t xml:space="preserve"> Макс 5 л концентрат</w:t>
            </w:r>
          </w:p>
        </w:tc>
        <w:tc>
          <w:tcPr>
            <w:tcW w:w="1843" w:type="dxa"/>
          </w:tcPr>
          <w:p w14:paraId="7812C356"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02DCA492" w14:textId="77777777" w:rsidR="00530D3B" w:rsidRPr="00D6757C" w:rsidRDefault="00530D3B" w:rsidP="00FC2D96">
            <w:pPr>
              <w:spacing w:after="0" w:line="240" w:lineRule="atLeast"/>
              <w:jc w:val="center"/>
              <w:rPr>
                <w:sz w:val="22"/>
                <w:szCs w:val="22"/>
              </w:rPr>
            </w:pPr>
            <w:r w:rsidRPr="00D6757C">
              <w:rPr>
                <w:sz w:val="22"/>
                <w:szCs w:val="22"/>
              </w:rPr>
              <w:t>36</w:t>
            </w:r>
          </w:p>
        </w:tc>
      </w:tr>
      <w:tr w:rsidR="00530D3B" w:rsidRPr="00D6757C" w14:paraId="7889CBAA" w14:textId="77777777" w:rsidTr="00FC2D96">
        <w:tc>
          <w:tcPr>
            <w:tcW w:w="6062" w:type="dxa"/>
          </w:tcPr>
          <w:p w14:paraId="1789322F" w14:textId="77777777" w:rsidR="00530D3B" w:rsidRPr="00D6757C" w:rsidRDefault="00530D3B" w:rsidP="00FC2D96">
            <w:pPr>
              <w:spacing w:after="0" w:line="240" w:lineRule="atLeast"/>
              <w:rPr>
                <w:sz w:val="22"/>
                <w:szCs w:val="22"/>
              </w:rPr>
            </w:pPr>
            <w:r w:rsidRPr="00D6757C">
              <w:rPr>
                <w:sz w:val="22"/>
                <w:szCs w:val="22"/>
              </w:rPr>
              <w:t>Круги подкладные «Кимберли» (упаковка-100шт.)</w:t>
            </w:r>
          </w:p>
        </w:tc>
        <w:tc>
          <w:tcPr>
            <w:tcW w:w="1843" w:type="dxa"/>
          </w:tcPr>
          <w:p w14:paraId="0556F584" w14:textId="77777777" w:rsidR="00530D3B" w:rsidRPr="00D6757C" w:rsidRDefault="00530D3B" w:rsidP="00FC2D96">
            <w:pPr>
              <w:spacing w:after="0" w:line="240" w:lineRule="atLeast"/>
              <w:jc w:val="center"/>
              <w:rPr>
                <w:sz w:val="22"/>
                <w:szCs w:val="22"/>
              </w:rPr>
            </w:pPr>
            <w:proofErr w:type="spellStart"/>
            <w:r w:rsidRPr="00D6757C">
              <w:rPr>
                <w:sz w:val="22"/>
                <w:szCs w:val="22"/>
              </w:rPr>
              <w:t>упак</w:t>
            </w:r>
            <w:proofErr w:type="spellEnd"/>
          </w:p>
        </w:tc>
        <w:tc>
          <w:tcPr>
            <w:tcW w:w="1984" w:type="dxa"/>
          </w:tcPr>
          <w:p w14:paraId="74158485" w14:textId="77777777" w:rsidR="00530D3B" w:rsidRPr="00D6757C" w:rsidRDefault="00530D3B" w:rsidP="00FC2D96">
            <w:pPr>
              <w:spacing w:after="0" w:line="240" w:lineRule="atLeast"/>
              <w:jc w:val="center"/>
              <w:rPr>
                <w:sz w:val="22"/>
                <w:szCs w:val="22"/>
              </w:rPr>
            </w:pPr>
            <w:r w:rsidRPr="00D6757C">
              <w:rPr>
                <w:sz w:val="22"/>
                <w:szCs w:val="22"/>
              </w:rPr>
              <w:t>240</w:t>
            </w:r>
          </w:p>
        </w:tc>
      </w:tr>
      <w:tr w:rsidR="00530D3B" w:rsidRPr="00D6757C" w14:paraId="1D68332F" w14:textId="77777777" w:rsidTr="00FC2D96">
        <w:tc>
          <w:tcPr>
            <w:tcW w:w="6062" w:type="dxa"/>
          </w:tcPr>
          <w:p w14:paraId="59572195" w14:textId="77777777" w:rsidR="00530D3B" w:rsidRPr="00D6757C" w:rsidRDefault="00530D3B" w:rsidP="00FC2D96">
            <w:pPr>
              <w:spacing w:after="0" w:line="240" w:lineRule="atLeast"/>
              <w:rPr>
                <w:sz w:val="22"/>
                <w:szCs w:val="22"/>
              </w:rPr>
            </w:pPr>
            <w:r w:rsidRPr="00D6757C">
              <w:rPr>
                <w:sz w:val="22"/>
                <w:szCs w:val="22"/>
              </w:rPr>
              <w:t xml:space="preserve">Средство для мытья </w:t>
            </w:r>
            <w:proofErr w:type="spellStart"/>
            <w:r w:rsidRPr="00D6757C">
              <w:rPr>
                <w:sz w:val="22"/>
                <w:szCs w:val="22"/>
              </w:rPr>
              <w:t>сан.узлов</w:t>
            </w:r>
            <w:proofErr w:type="spellEnd"/>
            <w:r w:rsidRPr="00D6757C">
              <w:rPr>
                <w:sz w:val="22"/>
                <w:szCs w:val="22"/>
              </w:rPr>
              <w:t xml:space="preserve"> и душевых кабин ECOLAB INTO MAXX 5 л концентрат</w:t>
            </w:r>
            <w:r w:rsidRPr="00D6757C">
              <w:rPr>
                <w:sz w:val="22"/>
                <w:szCs w:val="22"/>
              </w:rPr>
              <w:tab/>
            </w:r>
          </w:p>
        </w:tc>
        <w:tc>
          <w:tcPr>
            <w:tcW w:w="1843" w:type="dxa"/>
          </w:tcPr>
          <w:p w14:paraId="7EB02F76"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4819B602"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06E77279" w14:textId="77777777" w:rsidTr="00FC2D96">
        <w:tc>
          <w:tcPr>
            <w:tcW w:w="6062" w:type="dxa"/>
          </w:tcPr>
          <w:p w14:paraId="41805E5A" w14:textId="77777777" w:rsidR="00530D3B" w:rsidRPr="00D6757C" w:rsidRDefault="00530D3B" w:rsidP="00FC2D96">
            <w:pPr>
              <w:spacing w:after="0" w:line="240" w:lineRule="atLeast"/>
              <w:rPr>
                <w:sz w:val="22"/>
                <w:szCs w:val="22"/>
              </w:rPr>
            </w:pPr>
            <w:r w:rsidRPr="00D6757C">
              <w:rPr>
                <w:sz w:val="22"/>
                <w:szCs w:val="22"/>
              </w:rPr>
              <w:t xml:space="preserve">Средство для мытья с отбеливающим эффектом ECOLAB </w:t>
            </w:r>
            <w:proofErr w:type="spellStart"/>
            <w:r w:rsidRPr="00D6757C">
              <w:rPr>
                <w:sz w:val="22"/>
                <w:szCs w:val="22"/>
              </w:rPr>
              <w:t>Klenz</w:t>
            </w:r>
            <w:proofErr w:type="spellEnd"/>
            <w:r w:rsidRPr="00D6757C">
              <w:rPr>
                <w:sz w:val="22"/>
                <w:szCs w:val="22"/>
              </w:rPr>
              <w:t xml:space="preserve"> </w:t>
            </w:r>
            <w:proofErr w:type="spellStart"/>
            <w:r w:rsidRPr="00D6757C">
              <w:rPr>
                <w:sz w:val="22"/>
                <w:szCs w:val="22"/>
              </w:rPr>
              <w:t>Skum</w:t>
            </w:r>
            <w:proofErr w:type="spellEnd"/>
            <w:r w:rsidRPr="00D6757C">
              <w:rPr>
                <w:sz w:val="22"/>
                <w:szCs w:val="22"/>
              </w:rPr>
              <w:t xml:space="preserve"> Special 5 л концентрат</w:t>
            </w:r>
          </w:p>
        </w:tc>
        <w:tc>
          <w:tcPr>
            <w:tcW w:w="1843" w:type="dxa"/>
          </w:tcPr>
          <w:p w14:paraId="74B07916"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4" w:type="dxa"/>
          </w:tcPr>
          <w:p w14:paraId="31222B64"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633E6692" w14:textId="77777777" w:rsidTr="00FC2D96">
        <w:tc>
          <w:tcPr>
            <w:tcW w:w="9889" w:type="dxa"/>
            <w:gridSpan w:val="3"/>
          </w:tcPr>
          <w:p w14:paraId="781F48F2" w14:textId="0AAECF5B" w:rsidR="00530D3B" w:rsidRPr="00D6757C" w:rsidRDefault="00530D3B" w:rsidP="00FC2D96">
            <w:pPr>
              <w:spacing w:after="0" w:line="240" w:lineRule="atLeast"/>
              <w:jc w:val="center"/>
              <w:rPr>
                <w:sz w:val="22"/>
                <w:szCs w:val="22"/>
              </w:rPr>
            </w:pPr>
            <w:r w:rsidRPr="00D6757C">
              <w:rPr>
                <w:sz w:val="22"/>
                <w:szCs w:val="22"/>
              </w:rPr>
              <w:t xml:space="preserve">В процессе </w:t>
            </w:r>
            <w:r w:rsidR="00C8274E" w:rsidRPr="00D6757C">
              <w:rPr>
                <w:sz w:val="22"/>
                <w:szCs w:val="22"/>
              </w:rPr>
              <w:t xml:space="preserve">оказания </w:t>
            </w:r>
            <w:r w:rsidRPr="00D6757C">
              <w:rPr>
                <w:sz w:val="22"/>
                <w:szCs w:val="22"/>
              </w:rPr>
              <w:t>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улучшенного предложения (при этом,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6BF1D637" w14:textId="77777777" w:rsidR="00530D3B" w:rsidRPr="00D6757C" w:rsidRDefault="00530D3B" w:rsidP="00530D3B">
      <w:pPr>
        <w:spacing w:after="0" w:line="240" w:lineRule="atLeast"/>
        <w:ind w:firstLine="709"/>
        <w:rPr>
          <w:sz w:val="22"/>
          <w:szCs w:val="22"/>
          <w:u w:val="single"/>
        </w:rPr>
      </w:pPr>
      <w:r w:rsidRPr="00D6757C">
        <w:rPr>
          <w:sz w:val="22"/>
          <w:szCs w:val="22"/>
        </w:rPr>
        <w:t xml:space="preserve">1.4. </w:t>
      </w:r>
      <w:r w:rsidRPr="00D6757C">
        <w:rPr>
          <w:sz w:val="22"/>
          <w:szCs w:val="22"/>
          <w:u w:val="single"/>
        </w:rPr>
        <w:t xml:space="preserve">Исполнитель обязуется: </w:t>
      </w:r>
    </w:p>
    <w:p w14:paraId="37B3DA64" w14:textId="77777777" w:rsidR="00530D3B" w:rsidRPr="00D6757C" w:rsidRDefault="00530D3B" w:rsidP="00530D3B">
      <w:pPr>
        <w:spacing w:after="0" w:line="240" w:lineRule="atLeast"/>
        <w:ind w:firstLine="709"/>
        <w:rPr>
          <w:sz w:val="22"/>
          <w:szCs w:val="22"/>
        </w:rPr>
      </w:pPr>
      <w:r w:rsidRPr="00D6757C">
        <w:rPr>
          <w:sz w:val="22"/>
          <w:szCs w:val="22"/>
        </w:rPr>
        <w:t>- назначить ответственного представителя, уполномоченного решать в рамках настоящего Договора технические и   организационные вопросы.</w:t>
      </w:r>
    </w:p>
    <w:p w14:paraId="09CE0313" w14:textId="418F872A" w:rsidR="00530D3B" w:rsidRPr="00D6757C" w:rsidRDefault="00530D3B" w:rsidP="00530D3B">
      <w:pPr>
        <w:spacing w:after="0" w:line="240" w:lineRule="atLeast"/>
        <w:ind w:firstLine="709"/>
        <w:rPr>
          <w:sz w:val="22"/>
          <w:szCs w:val="22"/>
        </w:rPr>
      </w:pPr>
      <w:r w:rsidRPr="00D6757C">
        <w:rPr>
          <w:sz w:val="22"/>
          <w:szCs w:val="22"/>
        </w:rPr>
        <w:t xml:space="preserve">- информировать Заказчика о вынужденных задержках или непредвиденных обстоятельствах, препятствующих своевременному и качественному оказанию услуг. </w:t>
      </w:r>
    </w:p>
    <w:p w14:paraId="3F58B416" w14:textId="77777777" w:rsidR="00530D3B" w:rsidRPr="00D6757C" w:rsidRDefault="00530D3B" w:rsidP="00530D3B">
      <w:pPr>
        <w:spacing w:after="0" w:line="240" w:lineRule="atLeast"/>
        <w:ind w:firstLine="709"/>
        <w:rPr>
          <w:sz w:val="22"/>
          <w:szCs w:val="22"/>
        </w:rPr>
      </w:pPr>
      <w:r w:rsidRPr="00D6757C">
        <w:rPr>
          <w:sz w:val="22"/>
          <w:szCs w:val="22"/>
        </w:rPr>
        <w:t>-выполнять иные обязанности, предусмотренные проектом договора (раздел 2.10 документации о закупке).</w:t>
      </w:r>
    </w:p>
    <w:p w14:paraId="49019512" w14:textId="6FE51783" w:rsidR="00530D3B" w:rsidRPr="00D6757C" w:rsidRDefault="00530D3B" w:rsidP="00530D3B">
      <w:pPr>
        <w:spacing w:after="0" w:line="240" w:lineRule="atLeast"/>
        <w:ind w:firstLine="709"/>
        <w:rPr>
          <w:sz w:val="22"/>
          <w:szCs w:val="22"/>
          <w:u w:val="single"/>
        </w:rPr>
      </w:pPr>
      <w:r w:rsidRPr="00D6757C">
        <w:rPr>
          <w:sz w:val="22"/>
          <w:szCs w:val="22"/>
        </w:rPr>
        <w:t xml:space="preserve">1.5. </w:t>
      </w:r>
      <w:r w:rsidRPr="00D6757C">
        <w:rPr>
          <w:sz w:val="22"/>
          <w:szCs w:val="22"/>
          <w:u w:val="single"/>
        </w:rPr>
        <w:t>При оказании услуг обязательными условиями являются:</w:t>
      </w:r>
    </w:p>
    <w:p w14:paraId="5CC0AEA7" w14:textId="42C3F8BF"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обеспечение Исполнителем безопасности при оказании услуг;</w:t>
      </w:r>
    </w:p>
    <w:p w14:paraId="66F911B6"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xml:space="preserve">-соблюдение правил обслуживания и санитарных правил и норм; </w:t>
      </w:r>
    </w:p>
    <w:p w14:paraId="7C29532C"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5868B9F1" w14:textId="732A9079" w:rsidR="00530D3B" w:rsidRPr="00D6757C" w:rsidRDefault="00530D3B" w:rsidP="00530D3B">
      <w:pPr>
        <w:widowControl w:val="0"/>
        <w:suppressAutoHyphens/>
        <w:autoSpaceDN w:val="0"/>
        <w:spacing w:after="0" w:line="240" w:lineRule="atLeast"/>
        <w:textAlignment w:val="baseline"/>
        <w:rPr>
          <w:sz w:val="22"/>
          <w:szCs w:val="22"/>
          <w:lang w:eastAsia="zh-CN"/>
        </w:rPr>
      </w:pPr>
      <w:r w:rsidRPr="00D6757C">
        <w:rPr>
          <w:sz w:val="22"/>
          <w:szCs w:val="22"/>
          <w:lang w:eastAsia="zh-CN"/>
        </w:rPr>
        <w:t xml:space="preserve">- исполнение полученных в ходе оказания услуг требований и указаний Заказчика; </w:t>
      </w:r>
    </w:p>
    <w:p w14:paraId="44B22F3D" w14:textId="77777777" w:rsidR="00530D3B" w:rsidRPr="00D6757C" w:rsidRDefault="00530D3B" w:rsidP="00530D3B">
      <w:pPr>
        <w:widowControl w:val="0"/>
        <w:tabs>
          <w:tab w:val="left" w:pos="946"/>
        </w:tabs>
        <w:suppressAutoHyphens/>
        <w:autoSpaceDN w:val="0"/>
        <w:spacing w:after="0" w:line="240" w:lineRule="atLeast"/>
        <w:textAlignment w:val="baseline"/>
        <w:rPr>
          <w:b/>
          <w:sz w:val="22"/>
          <w:szCs w:val="22"/>
        </w:rPr>
      </w:pPr>
      <w:r w:rsidRPr="00D6757C">
        <w:rPr>
          <w:sz w:val="22"/>
          <w:szCs w:val="22"/>
          <w:lang w:eastAsia="zh-CN"/>
        </w:rPr>
        <w:t xml:space="preserve">-химические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D6757C">
        <w:rPr>
          <w:b/>
          <w:sz w:val="22"/>
          <w:szCs w:val="22"/>
          <w:lang w:eastAsia="zh-CN"/>
        </w:rPr>
        <w:t xml:space="preserve">(Исполнителем используется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p>
    <w:p w14:paraId="02CB0517" w14:textId="42F57109"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наличие у Исполнителя нормативных и технологических документов на оказание услуг по уборке;</w:t>
      </w:r>
    </w:p>
    <w:p w14:paraId="418EF33C" w14:textId="5CFE4281"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24162143" w14:textId="77777777" w:rsidR="00530D3B" w:rsidRPr="00D6757C" w:rsidRDefault="00530D3B" w:rsidP="00530D3B">
      <w:pPr>
        <w:widowControl w:val="0"/>
        <w:suppressAutoHyphens/>
        <w:autoSpaceDN w:val="0"/>
        <w:spacing w:after="0" w:line="240" w:lineRule="atLeast"/>
        <w:textAlignment w:val="baseline"/>
        <w:rPr>
          <w:b/>
          <w:sz w:val="22"/>
          <w:szCs w:val="22"/>
          <w:lang w:eastAsia="zh-CN"/>
        </w:rPr>
      </w:pPr>
      <w:r w:rsidRPr="00D6757C">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 </w:t>
      </w:r>
    </w:p>
    <w:p w14:paraId="0006D75E" w14:textId="214A3FB5" w:rsidR="00530D3B" w:rsidRPr="00D6757C" w:rsidRDefault="00530D3B" w:rsidP="00530D3B">
      <w:pPr>
        <w:spacing w:after="0" w:line="240" w:lineRule="atLeast"/>
        <w:ind w:firstLine="709"/>
        <w:rPr>
          <w:sz w:val="22"/>
          <w:szCs w:val="22"/>
        </w:rPr>
      </w:pPr>
      <w:r w:rsidRPr="00D6757C">
        <w:rPr>
          <w:b/>
          <w:sz w:val="22"/>
          <w:szCs w:val="22"/>
        </w:rPr>
        <w:t>1.6. Требования соответствия нормативным документам (лицензии, допуски, разрешения, согласования):</w:t>
      </w:r>
      <w:r w:rsidRPr="00D6757C">
        <w:rPr>
          <w:sz w:val="22"/>
          <w:szCs w:val="22"/>
        </w:rPr>
        <w:t xml:space="preserve"> Оказание услуг осуществляется Исполнителем в соответствии с ГОСТ Р 51870-2014.</w:t>
      </w:r>
    </w:p>
    <w:p w14:paraId="2180E454" w14:textId="2D13BC42" w:rsidR="00530D3B" w:rsidRPr="00D6757C" w:rsidRDefault="00530D3B" w:rsidP="00530D3B">
      <w:pPr>
        <w:spacing w:after="0" w:line="240" w:lineRule="atLeast"/>
        <w:ind w:firstLine="709"/>
        <w:rPr>
          <w:b/>
          <w:sz w:val="22"/>
          <w:szCs w:val="22"/>
        </w:rPr>
      </w:pPr>
      <w:r w:rsidRPr="00D6757C">
        <w:rPr>
          <w:sz w:val="22"/>
          <w:szCs w:val="22"/>
        </w:rPr>
        <w:t xml:space="preserve">1.7. Периодичность услуг Исполнителя включает в себя комплексную уборку всех помещений </w:t>
      </w:r>
      <w:r w:rsidRPr="00D6757C">
        <w:rPr>
          <w:b/>
          <w:sz w:val="22"/>
          <w:szCs w:val="22"/>
          <w:u w:val="single"/>
        </w:rPr>
        <w:t>в будние дни</w:t>
      </w:r>
      <w:r w:rsidRPr="00D6757C">
        <w:rPr>
          <w:sz w:val="22"/>
          <w:szCs w:val="22"/>
          <w:u w:val="single"/>
        </w:rPr>
        <w:t xml:space="preserve"> ежедневно </w:t>
      </w:r>
      <w:r w:rsidRPr="00D6757C">
        <w:rPr>
          <w:b/>
          <w:sz w:val="22"/>
          <w:szCs w:val="22"/>
          <w:u w:val="single"/>
        </w:rPr>
        <w:t xml:space="preserve">с 08.00 час. до 17.00 час., в праздничные и выходные дни - по заявке Заказчика. </w:t>
      </w:r>
      <w:r w:rsidRPr="00D6757C">
        <w:rPr>
          <w:sz w:val="22"/>
          <w:szCs w:val="22"/>
        </w:rPr>
        <w:t xml:space="preserve">Периодичность уборки также устанавливается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r w:rsidRPr="00D6757C">
        <w:rPr>
          <w:b/>
          <w:sz w:val="22"/>
          <w:szCs w:val="22"/>
        </w:rPr>
        <w:t xml:space="preserve">В случае производственной необходимости, по требованию Заказчика, Исполнитель обязан обеспечить выход работников за рамками обычной </w:t>
      </w:r>
      <w:r w:rsidRPr="00D6757C">
        <w:rPr>
          <w:b/>
          <w:sz w:val="22"/>
          <w:szCs w:val="22"/>
        </w:rPr>
        <w:lastRenderedPageBreak/>
        <w:t xml:space="preserve">продолжительности рабочей смены, данные требования выполняются в рамках исполнения действующего контракта.  </w:t>
      </w:r>
    </w:p>
    <w:p w14:paraId="68C42050" w14:textId="77777777" w:rsidR="00530D3B" w:rsidRPr="00D6757C" w:rsidRDefault="00530D3B" w:rsidP="00530D3B">
      <w:pPr>
        <w:widowControl w:val="0"/>
        <w:spacing w:after="0" w:line="240" w:lineRule="atLeast"/>
        <w:ind w:firstLine="709"/>
        <w:outlineLvl w:val="7"/>
        <w:rPr>
          <w:b/>
          <w:sz w:val="22"/>
          <w:szCs w:val="22"/>
        </w:rPr>
      </w:pPr>
      <w:r w:rsidRPr="00D6757C">
        <w:rPr>
          <w:b/>
          <w:bCs/>
          <w:color w:val="000000"/>
          <w:spacing w:val="1"/>
          <w:sz w:val="22"/>
          <w:szCs w:val="22"/>
          <w:lang w:eastAsia="zh-CN"/>
        </w:rPr>
        <w:t xml:space="preserve">1.8. </w:t>
      </w:r>
      <w:r w:rsidRPr="00D6757C">
        <w:rPr>
          <w:b/>
          <w:sz w:val="22"/>
          <w:szCs w:val="22"/>
        </w:rPr>
        <w:t>Комплексная уборка включает в себя следующие</w:t>
      </w:r>
      <w:r w:rsidRPr="00D6757C">
        <w:rPr>
          <w:sz w:val="22"/>
          <w:szCs w:val="22"/>
        </w:rPr>
        <w:t xml:space="preserve"> </w:t>
      </w:r>
      <w:r w:rsidRPr="00D6757C">
        <w:rPr>
          <w:b/>
          <w:sz w:val="22"/>
          <w:szCs w:val="22"/>
        </w:rPr>
        <w:t>ВИДЫ УБОРКИ, выполняемые Исполнителем на объектах, указанных в приложении № 1 к настоящему Техническому заданию: текущую уборку офисных помещений, общественных зон, производственных и складских помещений; генеральную уборку, оперативную уборку.</w:t>
      </w:r>
    </w:p>
    <w:p w14:paraId="47189493" w14:textId="77777777" w:rsidR="00530D3B" w:rsidRPr="00D6757C" w:rsidRDefault="00530D3B" w:rsidP="00530D3B">
      <w:pPr>
        <w:tabs>
          <w:tab w:val="left" w:pos="14570"/>
        </w:tabs>
        <w:spacing w:after="0" w:line="240" w:lineRule="atLeast"/>
        <w:ind w:firstLine="709"/>
        <w:rPr>
          <w:b/>
          <w:sz w:val="22"/>
          <w:szCs w:val="22"/>
        </w:rPr>
      </w:pPr>
      <w:r w:rsidRPr="00D6757C">
        <w:rPr>
          <w:b/>
          <w:sz w:val="22"/>
          <w:szCs w:val="22"/>
        </w:rPr>
        <w:t xml:space="preserve">1.8.1. Текущая уборка </w:t>
      </w:r>
      <w:r w:rsidRPr="00D6757C">
        <w:rPr>
          <w:b/>
          <w:sz w:val="22"/>
          <w:szCs w:val="22"/>
          <w:u w:val="single"/>
        </w:rPr>
        <w:t>офисных помещений и общественных зон</w:t>
      </w:r>
      <w:r w:rsidRPr="00D6757C">
        <w:rPr>
          <w:b/>
          <w:sz w:val="22"/>
          <w:szCs w:val="22"/>
        </w:rPr>
        <w:t xml:space="preserve"> производится Исполнителем в соответствии с Таблицей № 3.</w:t>
      </w:r>
    </w:p>
    <w:p w14:paraId="15089A61" w14:textId="77777777" w:rsidR="00530D3B" w:rsidRPr="00D6757C" w:rsidRDefault="00530D3B" w:rsidP="00530D3B">
      <w:pPr>
        <w:tabs>
          <w:tab w:val="left" w:pos="14570"/>
        </w:tabs>
        <w:spacing w:after="0" w:line="240" w:lineRule="atLeast"/>
        <w:ind w:firstLine="709"/>
        <w:rPr>
          <w:b/>
          <w:sz w:val="22"/>
          <w:szCs w:val="22"/>
        </w:rPr>
      </w:pPr>
    </w:p>
    <w:p w14:paraId="06173FF4" w14:textId="77777777" w:rsidR="00530D3B" w:rsidRPr="00D6757C" w:rsidRDefault="00530D3B" w:rsidP="00530D3B">
      <w:pPr>
        <w:tabs>
          <w:tab w:val="left" w:pos="284"/>
        </w:tabs>
        <w:suppressAutoHyphens/>
        <w:spacing w:after="0" w:line="240" w:lineRule="atLeast"/>
        <w:jc w:val="center"/>
        <w:rPr>
          <w:b/>
          <w:sz w:val="22"/>
          <w:szCs w:val="22"/>
        </w:rPr>
      </w:pPr>
      <w:r w:rsidRPr="00D6757C">
        <w:rPr>
          <w:b/>
          <w:sz w:val="22"/>
          <w:szCs w:val="22"/>
        </w:rPr>
        <w:t xml:space="preserve">Таблица № 3. Уборка </w:t>
      </w:r>
      <w:r w:rsidRPr="00D6757C">
        <w:rPr>
          <w:b/>
          <w:sz w:val="22"/>
          <w:szCs w:val="22"/>
          <w:u w:val="single"/>
        </w:rPr>
        <w:t>офисных помещений</w:t>
      </w:r>
      <w:r w:rsidRPr="00D6757C">
        <w:rPr>
          <w:b/>
          <w:sz w:val="22"/>
          <w:szCs w:val="22"/>
        </w:rPr>
        <w:t xml:space="preserve"> и общественных зон объектов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127"/>
        <w:gridCol w:w="2126"/>
        <w:gridCol w:w="2268"/>
      </w:tblGrid>
      <w:tr w:rsidR="00530D3B" w:rsidRPr="00D6757C" w14:paraId="3BEE91F8" w14:textId="77777777" w:rsidTr="00FC2D96">
        <w:tc>
          <w:tcPr>
            <w:tcW w:w="3510" w:type="dxa"/>
            <w:vMerge w:val="restart"/>
            <w:shd w:val="clear" w:color="auto" w:fill="F2F2F2"/>
            <w:vAlign w:val="center"/>
          </w:tcPr>
          <w:p w14:paraId="44FD1668" w14:textId="75ABCDF2" w:rsidR="00530D3B" w:rsidRPr="00D6757C" w:rsidRDefault="00530D3B" w:rsidP="00FC2D96">
            <w:pPr>
              <w:spacing w:after="0" w:line="240" w:lineRule="atLeast"/>
              <w:jc w:val="center"/>
              <w:rPr>
                <w:b/>
                <w:sz w:val="22"/>
                <w:szCs w:val="22"/>
              </w:rPr>
            </w:pPr>
            <w:r w:rsidRPr="00D6757C">
              <w:rPr>
                <w:b/>
                <w:sz w:val="22"/>
                <w:szCs w:val="22"/>
              </w:rPr>
              <w:t xml:space="preserve">Описание </w:t>
            </w:r>
            <w:r w:rsidR="00C42E1A" w:rsidRPr="00D6757C">
              <w:rPr>
                <w:b/>
                <w:sz w:val="22"/>
                <w:szCs w:val="22"/>
              </w:rPr>
              <w:t>услуг</w:t>
            </w:r>
          </w:p>
        </w:tc>
        <w:tc>
          <w:tcPr>
            <w:tcW w:w="2127" w:type="dxa"/>
            <w:vMerge w:val="restart"/>
            <w:shd w:val="clear" w:color="auto" w:fill="F2F2F2"/>
            <w:vAlign w:val="center"/>
          </w:tcPr>
          <w:p w14:paraId="3C517869"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Офисы</w:t>
            </w:r>
          </w:p>
        </w:tc>
        <w:tc>
          <w:tcPr>
            <w:tcW w:w="4394" w:type="dxa"/>
            <w:gridSpan w:val="2"/>
            <w:shd w:val="clear" w:color="auto" w:fill="F2F2F2"/>
            <w:vAlign w:val="center"/>
          </w:tcPr>
          <w:p w14:paraId="1C852BD0"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Общественные зоны</w:t>
            </w:r>
          </w:p>
        </w:tc>
      </w:tr>
      <w:tr w:rsidR="00530D3B" w:rsidRPr="00D6757C" w14:paraId="6CC38160" w14:textId="77777777" w:rsidTr="00FC2D96">
        <w:tc>
          <w:tcPr>
            <w:tcW w:w="3510" w:type="dxa"/>
            <w:vMerge/>
            <w:shd w:val="clear" w:color="auto" w:fill="F2F2F2"/>
            <w:vAlign w:val="center"/>
          </w:tcPr>
          <w:p w14:paraId="4A62B4E7" w14:textId="77777777" w:rsidR="00530D3B" w:rsidRPr="00D6757C" w:rsidRDefault="00530D3B" w:rsidP="00FC2D96">
            <w:pPr>
              <w:spacing w:after="0" w:line="240" w:lineRule="atLeast"/>
              <w:jc w:val="center"/>
              <w:rPr>
                <w:b/>
                <w:sz w:val="22"/>
                <w:szCs w:val="22"/>
              </w:rPr>
            </w:pPr>
          </w:p>
        </w:tc>
        <w:tc>
          <w:tcPr>
            <w:tcW w:w="2127" w:type="dxa"/>
            <w:vMerge/>
            <w:shd w:val="clear" w:color="auto" w:fill="F2F2F2"/>
            <w:vAlign w:val="center"/>
          </w:tcPr>
          <w:p w14:paraId="47C2EBA4" w14:textId="77777777" w:rsidR="00530D3B" w:rsidRPr="00D6757C" w:rsidRDefault="00530D3B" w:rsidP="00FC2D96">
            <w:pPr>
              <w:tabs>
                <w:tab w:val="left" w:pos="1404"/>
              </w:tabs>
              <w:spacing w:after="0" w:line="240" w:lineRule="atLeast"/>
              <w:jc w:val="center"/>
              <w:rPr>
                <w:b/>
                <w:sz w:val="22"/>
                <w:szCs w:val="22"/>
              </w:rPr>
            </w:pPr>
          </w:p>
        </w:tc>
        <w:tc>
          <w:tcPr>
            <w:tcW w:w="2126" w:type="dxa"/>
            <w:shd w:val="clear" w:color="auto" w:fill="F2F2F2"/>
            <w:vAlign w:val="center"/>
          </w:tcPr>
          <w:p w14:paraId="1BD6D7BC"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Холлы, коридоры,</w:t>
            </w:r>
            <w:r w:rsidRPr="00D6757C">
              <w:rPr>
                <w:color w:val="000000"/>
                <w:sz w:val="22"/>
                <w:szCs w:val="22"/>
              </w:rPr>
              <w:t xml:space="preserve"> </w:t>
            </w:r>
            <w:r w:rsidRPr="00D6757C">
              <w:rPr>
                <w:b/>
                <w:color w:val="000000"/>
                <w:sz w:val="22"/>
                <w:szCs w:val="22"/>
              </w:rPr>
              <w:t xml:space="preserve">лестницы, бытовки, тамбуры, </w:t>
            </w:r>
            <w:r w:rsidRPr="00D6757C">
              <w:rPr>
                <w:b/>
                <w:sz w:val="22"/>
                <w:szCs w:val="22"/>
              </w:rPr>
              <w:t xml:space="preserve"> и др. </w:t>
            </w:r>
          </w:p>
        </w:tc>
        <w:tc>
          <w:tcPr>
            <w:tcW w:w="2268" w:type="dxa"/>
            <w:shd w:val="clear" w:color="auto" w:fill="F2F2F2"/>
            <w:vAlign w:val="center"/>
          </w:tcPr>
          <w:p w14:paraId="1C1F0304"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Санузлы</w:t>
            </w:r>
          </w:p>
        </w:tc>
      </w:tr>
      <w:tr w:rsidR="00530D3B" w:rsidRPr="00D6757C" w14:paraId="0DB50685" w14:textId="77777777" w:rsidTr="00FC2D96">
        <w:tc>
          <w:tcPr>
            <w:tcW w:w="3510" w:type="dxa"/>
            <w:vAlign w:val="center"/>
          </w:tcPr>
          <w:p w14:paraId="2347204F" w14:textId="77777777" w:rsidR="00530D3B" w:rsidRPr="00D6757C" w:rsidRDefault="00530D3B" w:rsidP="00FC2D96">
            <w:pPr>
              <w:spacing w:after="0" w:line="240" w:lineRule="atLeast"/>
              <w:rPr>
                <w:sz w:val="22"/>
                <w:szCs w:val="22"/>
              </w:rPr>
            </w:pPr>
            <w:r w:rsidRPr="00D6757C">
              <w:rPr>
                <w:sz w:val="22"/>
                <w:szCs w:val="22"/>
              </w:rPr>
              <w:t xml:space="preserve">                             1</w:t>
            </w:r>
          </w:p>
        </w:tc>
        <w:tc>
          <w:tcPr>
            <w:tcW w:w="2127" w:type="dxa"/>
            <w:vAlign w:val="center"/>
          </w:tcPr>
          <w:p w14:paraId="7AAF47D8"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2</w:t>
            </w:r>
          </w:p>
        </w:tc>
        <w:tc>
          <w:tcPr>
            <w:tcW w:w="2126" w:type="dxa"/>
            <w:vAlign w:val="center"/>
          </w:tcPr>
          <w:p w14:paraId="31641ECF"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3</w:t>
            </w:r>
          </w:p>
        </w:tc>
        <w:tc>
          <w:tcPr>
            <w:tcW w:w="2268" w:type="dxa"/>
            <w:vAlign w:val="center"/>
          </w:tcPr>
          <w:p w14:paraId="68FEB00E"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4</w:t>
            </w:r>
          </w:p>
        </w:tc>
      </w:tr>
      <w:tr w:rsidR="00530D3B" w:rsidRPr="00D6757C" w14:paraId="244C3AFA" w14:textId="77777777" w:rsidTr="00FC2D96">
        <w:tc>
          <w:tcPr>
            <w:tcW w:w="3510" w:type="dxa"/>
            <w:vAlign w:val="center"/>
          </w:tcPr>
          <w:p w14:paraId="74C7D256" w14:textId="77777777" w:rsidR="00530D3B" w:rsidRPr="00D6757C" w:rsidRDefault="00530D3B" w:rsidP="00FC2D96">
            <w:pPr>
              <w:spacing w:after="0" w:line="240" w:lineRule="atLeast"/>
              <w:rPr>
                <w:sz w:val="22"/>
                <w:szCs w:val="22"/>
              </w:rPr>
            </w:pPr>
            <w:r w:rsidRPr="00D6757C">
              <w:rPr>
                <w:sz w:val="22"/>
                <w:szCs w:val="22"/>
              </w:rPr>
              <w:t>Удаление пыли и пятен с наружных поверхностей: шкафов, тумбочек полок</w:t>
            </w:r>
          </w:p>
        </w:tc>
        <w:tc>
          <w:tcPr>
            <w:tcW w:w="2127" w:type="dxa"/>
            <w:vAlign w:val="center"/>
          </w:tcPr>
          <w:p w14:paraId="30DD2C06"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2FEEA28B"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268" w:type="dxa"/>
            <w:vAlign w:val="center"/>
          </w:tcPr>
          <w:p w14:paraId="70DE897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r>
      <w:tr w:rsidR="00530D3B" w:rsidRPr="00D6757C" w14:paraId="19DD3234" w14:textId="77777777" w:rsidTr="00FC2D96">
        <w:tc>
          <w:tcPr>
            <w:tcW w:w="3510" w:type="dxa"/>
            <w:vAlign w:val="center"/>
          </w:tcPr>
          <w:p w14:paraId="1B7F4AD6" w14:textId="77777777" w:rsidR="00530D3B" w:rsidRPr="00D6757C" w:rsidRDefault="00530D3B" w:rsidP="00FC2D96">
            <w:pPr>
              <w:spacing w:after="0" w:line="240" w:lineRule="atLeast"/>
              <w:rPr>
                <w:sz w:val="22"/>
                <w:szCs w:val="22"/>
              </w:rPr>
            </w:pPr>
            <w:r w:rsidRPr="00D6757C">
              <w:rPr>
                <w:sz w:val="22"/>
                <w:szCs w:val="22"/>
              </w:rPr>
              <w:t>Удаление пыли и пятен с дверей, дверных рам, дверных ручек и доводчиков, обивки стульев и кресел</w:t>
            </w:r>
          </w:p>
        </w:tc>
        <w:tc>
          <w:tcPr>
            <w:tcW w:w="2127" w:type="dxa"/>
            <w:vAlign w:val="center"/>
          </w:tcPr>
          <w:p w14:paraId="7D66A83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126" w:type="dxa"/>
            <w:vAlign w:val="center"/>
          </w:tcPr>
          <w:p w14:paraId="664F3F5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268" w:type="dxa"/>
            <w:vAlign w:val="center"/>
          </w:tcPr>
          <w:p w14:paraId="093D908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0AF59A2C" w14:textId="77777777" w:rsidTr="00FC2D96">
        <w:tc>
          <w:tcPr>
            <w:tcW w:w="3510" w:type="dxa"/>
            <w:vAlign w:val="center"/>
          </w:tcPr>
          <w:p w14:paraId="55DBB51A" w14:textId="77777777" w:rsidR="00530D3B" w:rsidRPr="00D6757C" w:rsidRDefault="00530D3B" w:rsidP="00FC2D96">
            <w:pPr>
              <w:spacing w:after="0" w:line="240" w:lineRule="atLeast"/>
              <w:rPr>
                <w:sz w:val="22"/>
                <w:szCs w:val="22"/>
              </w:rPr>
            </w:pPr>
            <w:r w:rsidRPr="00D6757C">
              <w:rPr>
                <w:sz w:val="22"/>
                <w:szCs w:val="22"/>
              </w:rPr>
              <w:t>Удаление пыли и пятен с выключателей и розеток</w:t>
            </w:r>
          </w:p>
        </w:tc>
        <w:tc>
          <w:tcPr>
            <w:tcW w:w="2127" w:type="dxa"/>
            <w:vAlign w:val="center"/>
          </w:tcPr>
          <w:p w14:paraId="68BF99D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126" w:type="dxa"/>
            <w:vAlign w:val="center"/>
          </w:tcPr>
          <w:p w14:paraId="197D761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268" w:type="dxa"/>
            <w:vAlign w:val="center"/>
          </w:tcPr>
          <w:p w14:paraId="7D2837E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r>
      <w:tr w:rsidR="00530D3B" w:rsidRPr="00D6757C" w14:paraId="4D77FAC3" w14:textId="77777777" w:rsidTr="00FC2D96">
        <w:tc>
          <w:tcPr>
            <w:tcW w:w="3510" w:type="dxa"/>
            <w:vAlign w:val="center"/>
          </w:tcPr>
          <w:p w14:paraId="0B284A34" w14:textId="4D43E6AF" w:rsidR="00530D3B" w:rsidRPr="00D6757C" w:rsidRDefault="00530D3B" w:rsidP="00FC2D96">
            <w:pPr>
              <w:spacing w:after="0" w:line="240" w:lineRule="atLeast"/>
              <w:rPr>
                <w:sz w:val="22"/>
                <w:szCs w:val="22"/>
              </w:rPr>
            </w:pPr>
            <w:r w:rsidRPr="00D6757C">
              <w:rPr>
                <w:sz w:val="22"/>
                <w:szCs w:val="22"/>
              </w:rPr>
              <w:t>Удаление пыли и пятен, протирка подоконников</w:t>
            </w:r>
          </w:p>
        </w:tc>
        <w:tc>
          <w:tcPr>
            <w:tcW w:w="2127" w:type="dxa"/>
            <w:vAlign w:val="center"/>
          </w:tcPr>
          <w:p w14:paraId="23B3538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31993DF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5EE9E16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57CA301D" w14:textId="77777777" w:rsidTr="00FC2D96">
        <w:tc>
          <w:tcPr>
            <w:tcW w:w="3510" w:type="dxa"/>
            <w:vAlign w:val="center"/>
          </w:tcPr>
          <w:p w14:paraId="0EDBF158" w14:textId="2B5504A3" w:rsidR="00530D3B" w:rsidRPr="00D6757C" w:rsidRDefault="00530D3B" w:rsidP="00FC2D96">
            <w:pPr>
              <w:spacing w:after="0" w:line="240" w:lineRule="atLeast"/>
              <w:rPr>
                <w:sz w:val="22"/>
                <w:szCs w:val="22"/>
              </w:rPr>
            </w:pPr>
            <w:r w:rsidRPr="00D6757C">
              <w:rPr>
                <w:sz w:val="22"/>
                <w:szCs w:val="22"/>
              </w:rPr>
              <w:t>Удаление пыли и пятен с горизонтальных и вертикальных поверхностей, стеклянных перегородок до 180 см</w:t>
            </w:r>
          </w:p>
        </w:tc>
        <w:tc>
          <w:tcPr>
            <w:tcW w:w="2127" w:type="dxa"/>
            <w:vAlign w:val="center"/>
          </w:tcPr>
          <w:p w14:paraId="26C6830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289D7704"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3BEB9544"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42CA8BA8" w14:textId="77777777" w:rsidTr="00FC2D96">
        <w:tc>
          <w:tcPr>
            <w:tcW w:w="3510" w:type="dxa"/>
            <w:vAlign w:val="center"/>
          </w:tcPr>
          <w:p w14:paraId="02A49D48" w14:textId="77777777" w:rsidR="00530D3B" w:rsidRPr="00D6757C" w:rsidRDefault="00530D3B" w:rsidP="00FC2D96">
            <w:pPr>
              <w:spacing w:after="0" w:line="240" w:lineRule="atLeast"/>
              <w:rPr>
                <w:sz w:val="22"/>
                <w:szCs w:val="22"/>
              </w:rPr>
            </w:pPr>
            <w:r w:rsidRPr="00D6757C">
              <w:rPr>
                <w:sz w:val="22"/>
                <w:szCs w:val="22"/>
              </w:rPr>
              <w:t>Сухая уборка жалюзи</w:t>
            </w:r>
          </w:p>
        </w:tc>
        <w:tc>
          <w:tcPr>
            <w:tcW w:w="2127" w:type="dxa"/>
            <w:vAlign w:val="center"/>
          </w:tcPr>
          <w:p w14:paraId="0032975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126" w:type="dxa"/>
            <w:vAlign w:val="center"/>
          </w:tcPr>
          <w:p w14:paraId="2FE4C9B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268" w:type="dxa"/>
            <w:vAlign w:val="center"/>
          </w:tcPr>
          <w:p w14:paraId="771A30A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r>
      <w:tr w:rsidR="00530D3B" w:rsidRPr="00D6757C" w14:paraId="49F70D5D" w14:textId="77777777" w:rsidTr="00FC2D96">
        <w:tc>
          <w:tcPr>
            <w:tcW w:w="3510" w:type="dxa"/>
            <w:vAlign w:val="center"/>
          </w:tcPr>
          <w:p w14:paraId="6F5C7D07" w14:textId="77777777" w:rsidR="00530D3B" w:rsidRPr="00D6757C" w:rsidRDefault="00530D3B" w:rsidP="00FC2D96">
            <w:pPr>
              <w:spacing w:after="0" w:line="240" w:lineRule="atLeast"/>
              <w:rPr>
                <w:sz w:val="22"/>
                <w:szCs w:val="22"/>
              </w:rPr>
            </w:pPr>
            <w:r w:rsidRPr="00D6757C">
              <w:rPr>
                <w:sz w:val="22"/>
                <w:szCs w:val="22"/>
              </w:rPr>
              <w:t xml:space="preserve">Удаление пыли и пятен с хромированных, металлических поверхностей </w:t>
            </w:r>
          </w:p>
        </w:tc>
        <w:tc>
          <w:tcPr>
            <w:tcW w:w="2127" w:type="dxa"/>
            <w:vAlign w:val="center"/>
          </w:tcPr>
          <w:p w14:paraId="4A355CF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126" w:type="dxa"/>
            <w:vAlign w:val="center"/>
          </w:tcPr>
          <w:p w14:paraId="7C3B7CD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268" w:type="dxa"/>
            <w:vAlign w:val="center"/>
          </w:tcPr>
          <w:p w14:paraId="1132190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56196047" w14:textId="77777777" w:rsidTr="00FC2D96">
        <w:tc>
          <w:tcPr>
            <w:tcW w:w="3510" w:type="dxa"/>
            <w:vAlign w:val="center"/>
          </w:tcPr>
          <w:p w14:paraId="25C8913D" w14:textId="77777777" w:rsidR="00530D3B" w:rsidRPr="00D6757C" w:rsidRDefault="00530D3B" w:rsidP="00FC2D96">
            <w:pPr>
              <w:spacing w:after="0" w:line="240" w:lineRule="atLeast"/>
              <w:rPr>
                <w:sz w:val="22"/>
                <w:szCs w:val="22"/>
              </w:rPr>
            </w:pPr>
            <w:r w:rsidRPr="00D6757C">
              <w:rPr>
                <w:sz w:val="22"/>
                <w:szCs w:val="22"/>
              </w:rPr>
              <w:t>Удаление пыли и пятен с зеркал</w:t>
            </w:r>
          </w:p>
        </w:tc>
        <w:tc>
          <w:tcPr>
            <w:tcW w:w="2127" w:type="dxa"/>
            <w:vAlign w:val="center"/>
          </w:tcPr>
          <w:p w14:paraId="1A788C9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126" w:type="dxa"/>
            <w:vAlign w:val="center"/>
          </w:tcPr>
          <w:p w14:paraId="1DB5E52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268" w:type="dxa"/>
            <w:vAlign w:val="center"/>
          </w:tcPr>
          <w:p w14:paraId="6625E043"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r>
      <w:tr w:rsidR="00530D3B" w:rsidRPr="00D6757C" w14:paraId="33E1DDA8" w14:textId="77777777" w:rsidTr="00FC2D96">
        <w:tc>
          <w:tcPr>
            <w:tcW w:w="3510" w:type="dxa"/>
            <w:vAlign w:val="center"/>
          </w:tcPr>
          <w:p w14:paraId="268F59E3" w14:textId="77777777" w:rsidR="00530D3B" w:rsidRPr="00D6757C" w:rsidRDefault="00530D3B" w:rsidP="00FC2D96">
            <w:pPr>
              <w:spacing w:after="0" w:line="240" w:lineRule="atLeast"/>
              <w:rPr>
                <w:sz w:val="22"/>
                <w:szCs w:val="22"/>
              </w:rPr>
            </w:pPr>
            <w:r w:rsidRPr="00D6757C">
              <w:rPr>
                <w:sz w:val="22"/>
                <w:szCs w:val="22"/>
              </w:rPr>
              <w:t>Удаление пыли и пятен, протирка плинтусов</w:t>
            </w:r>
          </w:p>
        </w:tc>
        <w:tc>
          <w:tcPr>
            <w:tcW w:w="2127" w:type="dxa"/>
            <w:vAlign w:val="center"/>
          </w:tcPr>
          <w:p w14:paraId="647827F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70A2FC8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37BEF5A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71551C94" w14:textId="77777777" w:rsidTr="00FC2D96">
        <w:tc>
          <w:tcPr>
            <w:tcW w:w="3510" w:type="dxa"/>
            <w:vAlign w:val="center"/>
          </w:tcPr>
          <w:p w14:paraId="7B014A66" w14:textId="77777777" w:rsidR="00530D3B" w:rsidRPr="00D6757C" w:rsidRDefault="00530D3B" w:rsidP="00FC2D96">
            <w:pPr>
              <w:spacing w:after="0" w:line="240" w:lineRule="atLeast"/>
              <w:rPr>
                <w:sz w:val="22"/>
                <w:szCs w:val="22"/>
              </w:rPr>
            </w:pPr>
            <w:r w:rsidRPr="00D6757C">
              <w:rPr>
                <w:sz w:val="22"/>
                <w:szCs w:val="22"/>
              </w:rPr>
              <w:t>Сухая уборка пола</w:t>
            </w:r>
          </w:p>
        </w:tc>
        <w:tc>
          <w:tcPr>
            <w:tcW w:w="2127" w:type="dxa"/>
            <w:vAlign w:val="center"/>
          </w:tcPr>
          <w:p w14:paraId="7B90191F"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6220B40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1BA7041A"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11C72B24" w14:textId="77777777" w:rsidTr="00FC2D96">
        <w:tc>
          <w:tcPr>
            <w:tcW w:w="3510" w:type="dxa"/>
            <w:vAlign w:val="center"/>
          </w:tcPr>
          <w:p w14:paraId="69365060" w14:textId="77777777" w:rsidR="00530D3B" w:rsidRPr="00D6757C" w:rsidRDefault="00530D3B" w:rsidP="00FC2D96">
            <w:pPr>
              <w:spacing w:after="0" w:line="240" w:lineRule="atLeast"/>
              <w:rPr>
                <w:sz w:val="22"/>
                <w:szCs w:val="22"/>
              </w:rPr>
            </w:pPr>
            <w:r w:rsidRPr="00D6757C">
              <w:rPr>
                <w:sz w:val="22"/>
                <w:szCs w:val="22"/>
              </w:rPr>
              <w:t>Вынос и сортировка мусора в специально отведенные Заказчикам места (приложение № 3 к настоящему Техническому заданию), замена мусорных пакетов</w:t>
            </w:r>
          </w:p>
        </w:tc>
        <w:tc>
          <w:tcPr>
            <w:tcW w:w="2127" w:type="dxa"/>
            <w:vAlign w:val="center"/>
          </w:tcPr>
          <w:p w14:paraId="63B66164"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66C3367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6A0D0D61"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0D322BB8" w14:textId="77777777" w:rsidTr="00FC2D96">
        <w:tc>
          <w:tcPr>
            <w:tcW w:w="3510" w:type="dxa"/>
            <w:vAlign w:val="center"/>
          </w:tcPr>
          <w:p w14:paraId="20CEC2F2" w14:textId="77777777" w:rsidR="00530D3B" w:rsidRPr="00D6757C" w:rsidRDefault="00530D3B" w:rsidP="00FC2D96">
            <w:pPr>
              <w:spacing w:after="0" w:line="240" w:lineRule="atLeast"/>
              <w:rPr>
                <w:sz w:val="22"/>
                <w:szCs w:val="22"/>
              </w:rPr>
            </w:pPr>
            <w:r w:rsidRPr="00D6757C">
              <w:rPr>
                <w:sz w:val="22"/>
                <w:szCs w:val="22"/>
              </w:rPr>
              <w:t xml:space="preserve">Влажная уборка пола шваброй с </w:t>
            </w:r>
            <w:proofErr w:type="spellStart"/>
            <w:r w:rsidRPr="00D6757C">
              <w:rPr>
                <w:sz w:val="22"/>
                <w:szCs w:val="22"/>
              </w:rPr>
              <w:t>мопом</w:t>
            </w:r>
            <w:proofErr w:type="spellEnd"/>
            <w:r w:rsidRPr="00D6757C">
              <w:rPr>
                <w:sz w:val="22"/>
                <w:szCs w:val="22"/>
              </w:rPr>
              <w:t xml:space="preserve"> </w:t>
            </w:r>
          </w:p>
        </w:tc>
        <w:tc>
          <w:tcPr>
            <w:tcW w:w="2127" w:type="dxa"/>
            <w:vAlign w:val="center"/>
          </w:tcPr>
          <w:p w14:paraId="3719809A"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686760BF"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60F76031"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6625AD59" w14:textId="77777777" w:rsidTr="00FC2D96">
        <w:tc>
          <w:tcPr>
            <w:tcW w:w="3510" w:type="dxa"/>
            <w:vAlign w:val="center"/>
          </w:tcPr>
          <w:p w14:paraId="58C3E53E" w14:textId="77777777" w:rsidR="00530D3B" w:rsidRPr="00D6757C" w:rsidRDefault="00530D3B" w:rsidP="00FC2D96">
            <w:pPr>
              <w:spacing w:after="0" w:line="240" w:lineRule="atLeast"/>
              <w:rPr>
                <w:sz w:val="22"/>
                <w:szCs w:val="22"/>
              </w:rPr>
            </w:pPr>
            <w:r w:rsidRPr="00D6757C">
              <w:rPr>
                <w:sz w:val="22"/>
                <w:szCs w:val="22"/>
              </w:rPr>
              <w:t>Сухая уборка картин, декоративных элементов украшения стен</w:t>
            </w:r>
          </w:p>
        </w:tc>
        <w:tc>
          <w:tcPr>
            <w:tcW w:w="2127" w:type="dxa"/>
            <w:vAlign w:val="center"/>
          </w:tcPr>
          <w:p w14:paraId="6E3E6C96"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неделю</w:t>
            </w:r>
          </w:p>
        </w:tc>
        <w:tc>
          <w:tcPr>
            <w:tcW w:w="2126" w:type="dxa"/>
            <w:vAlign w:val="center"/>
          </w:tcPr>
          <w:p w14:paraId="6BD8BA5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неделю</w:t>
            </w:r>
          </w:p>
        </w:tc>
        <w:tc>
          <w:tcPr>
            <w:tcW w:w="2268" w:type="dxa"/>
            <w:vAlign w:val="center"/>
          </w:tcPr>
          <w:p w14:paraId="747275FF"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r>
      <w:tr w:rsidR="00530D3B" w:rsidRPr="00D6757C" w14:paraId="1B222B63" w14:textId="77777777" w:rsidTr="00FC2D96">
        <w:tc>
          <w:tcPr>
            <w:tcW w:w="3510" w:type="dxa"/>
            <w:vAlign w:val="center"/>
          </w:tcPr>
          <w:p w14:paraId="4E7816F5" w14:textId="77777777" w:rsidR="00530D3B" w:rsidRPr="00D6757C" w:rsidRDefault="00530D3B" w:rsidP="00FC2D96">
            <w:pPr>
              <w:spacing w:after="0" w:line="240" w:lineRule="atLeast"/>
              <w:rPr>
                <w:sz w:val="22"/>
                <w:szCs w:val="22"/>
              </w:rPr>
            </w:pPr>
            <w:r w:rsidRPr="00D6757C">
              <w:rPr>
                <w:sz w:val="22"/>
                <w:szCs w:val="22"/>
              </w:rPr>
              <w:t>Мойка светильников до 180 см</w:t>
            </w:r>
          </w:p>
        </w:tc>
        <w:tc>
          <w:tcPr>
            <w:tcW w:w="2127" w:type="dxa"/>
            <w:vAlign w:val="center"/>
          </w:tcPr>
          <w:p w14:paraId="701596DC"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126" w:type="dxa"/>
            <w:vAlign w:val="center"/>
          </w:tcPr>
          <w:p w14:paraId="0749584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268" w:type="dxa"/>
            <w:vAlign w:val="center"/>
          </w:tcPr>
          <w:p w14:paraId="23CD6ED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r>
      <w:tr w:rsidR="00530D3B" w:rsidRPr="00D6757C" w14:paraId="1720A6CB" w14:textId="77777777" w:rsidTr="00FC2D96">
        <w:tc>
          <w:tcPr>
            <w:tcW w:w="3510" w:type="dxa"/>
            <w:vAlign w:val="center"/>
          </w:tcPr>
          <w:p w14:paraId="08E7436B" w14:textId="77777777" w:rsidR="00530D3B" w:rsidRPr="00D6757C" w:rsidRDefault="00530D3B" w:rsidP="00FC2D96">
            <w:pPr>
              <w:spacing w:after="0" w:line="240" w:lineRule="atLeast"/>
              <w:rPr>
                <w:sz w:val="22"/>
                <w:szCs w:val="22"/>
              </w:rPr>
            </w:pPr>
            <w:r w:rsidRPr="00D6757C">
              <w:rPr>
                <w:sz w:val="22"/>
                <w:szCs w:val="22"/>
              </w:rPr>
              <w:t>Мойка дверей, дверных рам, доводчиков, дверных ручек, стекол</w:t>
            </w:r>
          </w:p>
        </w:tc>
        <w:tc>
          <w:tcPr>
            <w:tcW w:w="2127" w:type="dxa"/>
            <w:vAlign w:val="center"/>
          </w:tcPr>
          <w:p w14:paraId="2B121A2B"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126" w:type="dxa"/>
            <w:vAlign w:val="center"/>
          </w:tcPr>
          <w:p w14:paraId="7082A33C"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268" w:type="dxa"/>
            <w:vAlign w:val="center"/>
          </w:tcPr>
          <w:p w14:paraId="5EBD16C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r>
      <w:tr w:rsidR="00530D3B" w:rsidRPr="00D6757C" w14:paraId="6EB2B6FF" w14:textId="77777777" w:rsidTr="00FC2D96">
        <w:tc>
          <w:tcPr>
            <w:tcW w:w="3510" w:type="dxa"/>
            <w:vAlign w:val="center"/>
          </w:tcPr>
          <w:p w14:paraId="5AAB77EF" w14:textId="77777777" w:rsidR="00530D3B" w:rsidRPr="00D6757C" w:rsidRDefault="00530D3B" w:rsidP="00FC2D96">
            <w:pPr>
              <w:spacing w:after="0" w:line="240" w:lineRule="atLeast"/>
              <w:rPr>
                <w:sz w:val="22"/>
                <w:szCs w:val="22"/>
              </w:rPr>
            </w:pPr>
            <w:r w:rsidRPr="00D6757C">
              <w:rPr>
                <w:sz w:val="22"/>
                <w:szCs w:val="22"/>
              </w:rPr>
              <w:t>Влажная уборка холодильников, микроволновых печей в комнатах приема пищи</w:t>
            </w:r>
          </w:p>
        </w:tc>
        <w:tc>
          <w:tcPr>
            <w:tcW w:w="2127" w:type="dxa"/>
            <w:vAlign w:val="center"/>
          </w:tcPr>
          <w:p w14:paraId="7F2502E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126" w:type="dxa"/>
            <w:vAlign w:val="center"/>
          </w:tcPr>
          <w:p w14:paraId="49EC89F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c>
          <w:tcPr>
            <w:tcW w:w="2268" w:type="dxa"/>
            <w:vAlign w:val="center"/>
          </w:tcPr>
          <w:p w14:paraId="1276B2B6"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r>
      <w:tr w:rsidR="00530D3B" w:rsidRPr="00D6757C" w14:paraId="14F309B2" w14:textId="77777777" w:rsidTr="00FC2D96">
        <w:tc>
          <w:tcPr>
            <w:tcW w:w="3510" w:type="dxa"/>
            <w:vAlign w:val="center"/>
          </w:tcPr>
          <w:p w14:paraId="59234E65" w14:textId="77777777" w:rsidR="00530D3B" w:rsidRPr="00D6757C" w:rsidRDefault="00530D3B" w:rsidP="00FC2D96">
            <w:pPr>
              <w:spacing w:after="0" w:line="240" w:lineRule="atLeast"/>
              <w:rPr>
                <w:sz w:val="22"/>
                <w:szCs w:val="22"/>
              </w:rPr>
            </w:pPr>
            <w:r w:rsidRPr="00D6757C">
              <w:rPr>
                <w:sz w:val="22"/>
                <w:szCs w:val="22"/>
              </w:rPr>
              <w:lastRenderedPageBreak/>
              <w:t>Влажная уборка пожарных шкафов, датчиков, пожарного инвентаря</w:t>
            </w:r>
          </w:p>
        </w:tc>
        <w:tc>
          <w:tcPr>
            <w:tcW w:w="2127" w:type="dxa"/>
            <w:vAlign w:val="center"/>
          </w:tcPr>
          <w:p w14:paraId="3A8358FA"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126" w:type="dxa"/>
            <w:vAlign w:val="center"/>
          </w:tcPr>
          <w:p w14:paraId="5BF931F4"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268" w:type="dxa"/>
            <w:vAlign w:val="center"/>
          </w:tcPr>
          <w:p w14:paraId="01FE544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r>
      <w:tr w:rsidR="00530D3B" w:rsidRPr="00D6757C" w14:paraId="554B8C8F" w14:textId="77777777" w:rsidTr="00FC2D96">
        <w:tc>
          <w:tcPr>
            <w:tcW w:w="3510" w:type="dxa"/>
            <w:vAlign w:val="center"/>
          </w:tcPr>
          <w:p w14:paraId="4AC7C177" w14:textId="77777777" w:rsidR="00530D3B" w:rsidRPr="00D6757C" w:rsidRDefault="00530D3B" w:rsidP="00FC2D96">
            <w:pPr>
              <w:spacing w:after="0" w:line="240" w:lineRule="atLeast"/>
              <w:rPr>
                <w:sz w:val="22"/>
                <w:szCs w:val="22"/>
              </w:rPr>
            </w:pPr>
            <w:r w:rsidRPr="00D6757C">
              <w:rPr>
                <w:sz w:val="22"/>
                <w:szCs w:val="22"/>
              </w:rPr>
              <w:t>Влажная уборка и натирка поверхностей шкафов, полок, а также стеклянных перегородок выше 180 см от видимых загрязнений (пыли, пятен, разводов) с использованием чистящих и моющих средств</w:t>
            </w:r>
          </w:p>
        </w:tc>
        <w:tc>
          <w:tcPr>
            <w:tcW w:w="2127" w:type="dxa"/>
            <w:vAlign w:val="center"/>
          </w:tcPr>
          <w:p w14:paraId="6C55CDD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126" w:type="dxa"/>
            <w:vAlign w:val="center"/>
          </w:tcPr>
          <w:p w14:paraId="32C79D1C"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268" w:type="dxa"/>
            <w:vAlign w:val="center"/>
          </w:tcPr>
          <w:p w14:paraId="2EE2FE8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r>
      <w:tr w:rsidR="00530D3B" w:rsidRPr="00D6757C" w14:paraId="53505733" w14:textId="77777777" w:rsidTr="00FC2D96">
        <w:tc>
          <w:tcPr>
            <w:tcW w:w="3510" w:type="dxa"/>
            <w:vAlign w:val="center"/>
          </w:tcPr>
          <w:p w14:paraId="4E5C2C08" w14:textId="77777777" w:rsidR="00530D3B" w:rsidRPr="00D6757C" w:rsidRDefault="00530D3B" w:rsidP="00FC2D96">
            <w:pPr>
              <w:spacing w:after="0" w:line="240" w:lineRule="atLeast"/>
              <w:rPr>
                <w:sz w:val="22"/>
                <w:szCs w:val="22"/>
              </w:rPr>
            </w:pPr>
            <w:r w:rsidRPr="00D6757C">
              <w:rPr>
                <w:sz w:val="22"/>
                <w:szCs w:val="22"/>
              </w:rPr>
              <w:t>Мойка окон</w:t>
            </w:r>
          </w:p>
        </w:tc>
        <w:tc>
          <w:tcPr>
            <w:tcW w:w="2127" w:type="dxa"/>
            <w:vAlign w:val="center"/>
          </w:tcPr>
          <w:p w14:paraId="4111FFD4"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год</w:t>
            </w:r>
          </w:p>
        </w:tc>
        <w:tc>
          <w:tcPr>
            <w:tcW w:w="2126" w:type="dxa"/>
          </w:tcPr>
          <w:p w14:paraId="6A904872" w14:textId="77777777" w:rsidR="00530D3B" w:rsidRPr="00D6757C" w:rsidRDefault="00530D3B" w:rsidP="00FC2D96">
            <w:pPr>
              <w:spacing w:after="0" w:line="240" w:lineRule="atLeast"/>
              <w:jc w:val="center"/>
              <w:rPr>
                <w:sz w:val="22"/>
                <w:szCs w:val="22"/>
              </w:rPr>
            </w:pPr>
            <w:r w:rsidRPr="00D6757C">
              <w:rPr>
                <w:sz w:val="22"/>
                <w:szCs w:val="22"/>
              </w:rPr>
              <w:t>2 раза в год</w:t>
            </w:r>
          </w:p>
        </w:tc>
        <w:tc>
          <w:tcPr>
            <w:tcW w:w="2268" w:type="dxa"/>
          </w:tcPr>
          <w:p w14:paraId="3C3834DA" w14:textId="77777777" w:rsidR="00530D3B" w:rsidRPr="00D6757C" w:rsidRDefault="00530D3B" w:rsidP="00FC2D96">
            <w:pPr>
              <w:spacing w:after="0" w:line="240" w:lineRule="atLeast"/>
              <w:jc w:val="center"/>
              <w:rPr>
                <w:sz w:val="22"/>
                <w:szCs w:val="22"/>
              </w:rPr>
            </w:pPr>
            <w:r w:rsidRPr="00D6757C">
              <w:rPr>
                <w:sz w:val="22"/>
                <w:szCs w:val="22"/>
              </w:rPr>
              <w:t>2 раза в год</w:t>
            </w:r>
          </w:p>
        </w:tc>
      </w:tr>
      <w:tr w:rsidR="00530D3B" w:rsidRPr="00D6757C" w14:paraId="20FFC75A" w14:textId="77777777" w:rsidTr="00FC2D96">
        <w:tc>
          <w:tcPr>
            <w:tcW w:w="3510" w:type="dxa"/>
            <w:vAlign w:val="center"/>
          </w:tcPr>
          <w:p w14:paraId="4C2E2EB8" w14:textId="77777777" w:rsidR="00530D3B" w:rsidRPr="00D6757C" w:rsidRDefault="00530D3B" w:rsidP="00FC2D96">
            <w:pPr>
              <w:spacing w:after="0" w:line="240" w:lineRule="atLeast"/>
              <w:rPr>
                <w:sz w:val="22"/>
                <w:szCs w:val="22"/>
              </w:rPr>
            </w:pPr>
            <w:r w:rsidRPr="00D6757C">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 и т.д.)</w:t>
            </w:r>
          </w:p>
        </w:tc>
        <w:tc>
          <w:tcPr>
            <w:tcW w:w="2127" w:type="dxa"/>
            <w:vAlign w:val="center"/>
          </w:tcPr>
          <w:p w14:paraId="22C337F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c>
          <w:tcPr>
            <w:tcW w:w="2126" w:type="dxa"/>
          </w:tcPr>
          <w:p w14:paraId="3646C085" w14:textId="77777777" w:rsidR="00530D3B" w:rsidRPr="00D6757C" w:rsidRDefault="00530D3B" w:rsidP="00FC2D96">
            <w:pPr>
              <w:spacing w:after="0" w:line="240" w:lineRule="atLeast"/>
              <w:jc w:val="center"/>
              <w:rPr>
                <w:sz w:val="22"/>
                <w:szCs w:val="22"/>
              </w:rPr>
            </w:pPr>
          </w:p>
          <w:p w14:paraId="53547439" w14:textId="77777777" w:rsidR="00530D3B" w:rsidRPr="00D6757C" w:rsidRDefault="00530D3B" w:rsidP="00FC2D96">
            <w:pPr>
              <w:spacing w:after="0" w:line="240" w:lineRule="atLeast"/>
              <w:jc w:val="center"/>
              <w:rPr>
                <w:sz w:val="22"/>
                <w:szCs w:val="22"/>
              </w:rPr>
            </w:pPr>
          </w:p>
          <w:p w14:paraId="69FB9A9A" w14:textId="77777777" w:rsidR="00530D3B" w:rsidRPr="00D6757C" w:rsidRDefault="00530D3B" w:rsidP="00FC2D96">
            <w:pPr>
              <w:spacing w:after="0" w:line="240" w:lineRule="atLeast"/>
              <w:jc w:val="center"/>
              <w:rPr>
                <w:sz w:val="22"/>
                <w:szCs w:val="22"/>
              </w:rPr>
            </w:pPr>
          </w:p>
          <w:p w14:paraId="7466F55C" w14:textId="77777777" w:rsidR="00530D3B" w:rsidRPr="00D6757C" w:rsidRDefault="00530D3B" w:rsidP="00FC2D96">
            <w:pPr>
              <w:spacing w:after="0" w:line="240" w:lineRule="atLeast"/>
              <w:jc w:val="center"/>
              <w:rPr>
                <w:sz w:val="22"/>
                <w:szCs w:val="22"/>
              </w:rPr>
            </w:pPr>
            <w:r w:rsidRPr="00D6757C">
              <w:rPr>
                <w:sz w:val="22"/>
                <w:szCs w:val="22"/>
              </w:rPr>
              <w:t>-----</w:t>
            </w:r>
          </w:p>
        </w:tc>
        <w:tc>
          <w:tcPr>
            <w:tcW w:w="2268" w:type="dxa"/>
          </w:tcPr>
          <w:p w14:paraId="2CDFCE72" w14:textId="77777777" w:rsidR="00530D3B" w:rsidRPr="00D6757C" w:rsidRDefault="00530D3B" w:rsidP="00FC2D96">
            <w:pPr>
              <w:spacing w:after="0" w:line="240" w:lineRule="atLeast"/>
              <w:jc w:val="center"/>
              <w:rPr>
                <w:sz w:val="22"/>
                <w:szCs w:val="22"/>
              </w:rPr>
            </w:pPr>
            <w:r w:rsidRPr="00D6757C">
              <w:rPr>
                <w:sz w:val="22"/>
                <w:szCs w:val="22"/>
              </w:rPr>
              <w:t>ежедневно</w:t>
            </w:r>
          </w:p>
        </w:tc>
      </w:tr>
      <w:tr w:rsidR="00530D3B" w:rsidRPr="00D6757C" w14:paraId="3D5E9F90" w14:textId="77777777" w:rsidTr="00FC2D96">
        <w:tc>
          <w:tcPr>
            <w:tcW w:w="3510" w:type="dxa"/>
            <w:tcBorders>
              <w:left w:val="single" w:sz="4" w:space="0" w:color="000000"/>
              <w:bottom w:val="single" w:sz="4" w:space="0" w:color="000000"/>
            </w:tcBorders>
            <w:vAlign w:val="center"/>
          </w:tcPr>
          <w:p w14:paraId="0F8F9CAB" w14:textId="77777777" w:rsidR="00530D3B" w:rsidRPr="00D6757C" w:rsidRDefault="00530D3B" w:rsidP="00FC2D96">
            <w:pPr>
              <w:snapToGrid w:val="0"/>
              <w:spacing w:after="0" w:line="240" w:lineRule="atLeast"/>
              <w:rPr>
                <w:bCs/>
                <w:sz w:val="22"/>
                <w:szCs w:val="22"/>
              </w:rPr>
            </w:pPr>
            <w:r w:rsidRPr="00D6757C">
              <w:rPr>
                <w:bCs/>
                <w:sz w:val="22"/>
                <w:szCs w:val="22"/>
              </w:rPr>
              <w:t>Влажная уборка батарей</w:t>
            </w:r>
          </w:p>
        </w:tc>
        <w:tc>
          <w:tcPr>
            <w:tcW w:w="2127" w:type="dxa"/>
            <w:tcBorders>
              <w:left w:val="single" w:sz="4" w:space="0" w:color="000000"/>
              <w:bottom w:val="single" w:sz="4" w:space="0" w:color="000000"/>
            </w:tcBorders>
            <w:vAlign w:val="center"/>
          </w:tcPr>
          <w:p w14:paraId="1379FEDA"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2 раза в месяц</w:t>
            </w:r>
          </w:p>
        </w:tc>
        <w:tc>
          <w:tcPr>
            <w:tcW w:w="2126" w:type="dxa"/>
            <w:tcBorders>
              <w:left w:val="single" w:sz="4" w:space="0" w:color="000000"/>
              <w:bottom w:val="single" w:sz="4" w:space="0" w:color="000000"/>
            </w:tcBorders>
          </w:tcPr>
          <w:p w14:paraId="4A32A38C" w14:textId="77777777" w:rsidR="00530D3B" w:rsidRPr="00D6757C" w:rsidRDefault="00530D3B" w:rsidP="00FC2D96">
            <w:pPr>
              <w:snapToGrid w:val="0"/>
              <w:spacing w:after="0" w:line="240" w:lineRule="atLeast"/>
              <w:jc w:val="center"/>
              <w:rPr>
                <w:bCs/>
                <w:sz w:val="22"/>
                <w:szCs w:val="22"/>
              </w:rPr>
            </w:pPr>
            <w:r w:rsidRPr="00D6757C">
              <w:rPr>
                <w:bCs/>
                <w:sz w:val="22"/>
                <w:szCs w:val="22"/>
              </w:rPr>
              <w:t>2 раза в месяц</w:t>
            </w:r>
          </w:p>
        </w:tc>
        <w:tc>
          <w:tcPr>
            <w:tcW w:w="2268" w:type="dxa"/>
            <w:tcBorders>
              <w:left w:val="single" w:sz="4" w:space="0" w:color="000000"/>
              <w:bottom w:val="single" w:sz="4" w:space="0" w:color="000000"/>
              <w:right w:val="single" w:sz="4" w:space="0" w:color="000000"/>
            </w:tcBorders>
          </w:tcPr>
          <w:p w14:paraId="13B90E19"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r>
      <w:tr w:rsidR="00530D3B" w:rsidRPr="00D6757C" w14:paraId="4124C166" w14:textId="77777777" w:rsidTr="00FC2D96">
        <w:tc>
          <w:tcPr>
            <w:tcW w:w="3510" w:type="dxa"/>
            <w:tcBorders>
              <w:left w:val="single" w:sz="4" w:space="0" w:color="000000"/>
            </w:tcBorders>
            <w:vAlign w:val="center"/>
          </w:tcPr>
          <w:p w14:paraId="721C1FEA" w14:textId="77777777" w:rsidR="00530D3B" w:rsidRPr="00D6757C" w:rsidRDefault="00530D3B" w:rsidP="00FC2D96">
            <w:pPr>
              <w:snapToGrid w:val="0"/>
              <w:spacing w:after="0" w:line="240" w:lineRule="atLeast"/>
              <w:rPr>
                <w:bCs/>
                <w:sz w:val="22"/>
                <w:szCs w:val="22"/>
              </w:rPr>
            </w:pPr>
            <w:r w:rsidRPr="00D6757C">
              <w:rPr>
                <w:bCs/>
                <w:sz w:val="22"/>
                <w:szCs w:val="22"/>
              </w:rPr>
              <w:t>Влажная уборка перил лестничных площадок</w:t>
            </w:r>
          </w:p>
        </w:tc>
        <w:tc>
          <w:tcPr>
            <w:tcW w:w="2127" w:type="dxa"/>
            <w:tcBorders>
              <w:left w:val="single" w:sz="4" w:space="0" w:color="000000"/>
            </w:tcBorders>
            <w:vAlign w:val="center"/>
          </w:tcPr>
          <w:p w14:paraId="3C015496"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1A16CCA5" w14:textId="77777777" w:rsidR="00530D3B" w:rsidRPr="00D6757C" w:rsidRDefault="00530D3B" w:rsidP="00FC2D96">
            <w:pPr>
              <w:snapToGrid w:val="0"/>
              <w:spacing w:after="0" w:line="240" w:lineRule="atLeast"/>
              <w:jc w:val="center"/>
              <w:rPr>
                <w:bCs/>
                <w:sz w:val="22"/>
                <w:szCs w:val="22"/>
              </w:rPr>
            </w:pPr>
          </w:p>
          <w:p w14:paraId="77B59AB9"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0CFDA1AC" w14:textId="77777777" w:rsidR="00530D3B" w:rsidRPr="00D6757C" w:rsidRDefault="00530D3B" w:rsidP="00FC2D96">
            <w:pPr>
              <w:snapToGrid w:val="0"/>
              <w:spacing w:after="0" w:line="240" w:lineRule="atLeast"/>
              <w:jc w:val="center"/>
              <w:rPr>
                <w:bCs/>
                <w:sz w:val="22"/>
                <w:szCs w:val="22"/>
              </w:rPr>
            </w:pPr>
          </w:p>
          <w:p w14:paraId="792FFDB3"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r>
      <w:tr w:rsidR="00530D3B" w:rsidRPr="00D6757C" w14:paraId="0B83DD95" w14:textId="77777777" w:rsidTr="00FC2D96">
        <w:tc>
          <w:tcPr>
            <w:tcW w:w="3510" w:type="dxa"/>
            <w:tcBorders>
              <w:left w:val="single" w:sz="4" w:space="0" w:color="000000"/>
            </w:tcBorders>
            <w:vAlign w:val="center"/>
          </w:tcPr>
          <w:p w14:paraId="3A1C4C2F" w14:textId="77777777" w:rsidR="00530D3B" w:rsidRPr="00D6757C" w:rsidRDefault="00530D3B" w:rsidP="00FC2D96">
            <w:pPr>
              <w:snapToGrid w:val="0"/>
              <w:spacing w:after="0" w:line="240" w:lineRule="atLeast"/>
              <w:rPr>
                <w:sz w:val="22"/>
                <w:szCs w:val="22"/>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пола</w:t>
            </w:r>
            <w:proofErr w:type="spellEnd"/>
            <w:r w:rsidRPr="00D6757C">
              <w:rPr>
                <w:sz w:val="22"/>
                <w:szCs w:val="22"/>
                <w:lang w:val="en-GB"/>
              </w:rPr>
              <w:t xml:space="preserve"> (</w:t>
            </w:r>
            <w:proofErr w:type="spellStart"/>
            <w:r w:rsidRPr="00D6757C">
              <w:rPr>
                <w:sz w:val="22"/>
                <w:szCs w:val="22"/>
                <w:lang w:val="en-GB"/>
              </w:rPr>
              <w:t>кафель</w:t>
            </w:r>
            <w:proofErr w:type="spellEnd"/>
            <w:r w:rsidRPr="00D6757C">
              <w:rPr>
                <w:sz w:val="22"/>
                <w:szCs w:val="22"/>
                <w:lang w:val="en-GB"/>
              </w:rPr>
              <w:t>)</w:t>
            </w:r>
          </w:p>
          <w:p w14:paraId="6AA370A7" w14:textId="77777777" w:rsidR="00530D3B" w:rsidRPr="00D6757C" w:rsidRDefault="00530D3B" w:rsidP="00FC2D96">
            <w:pPr>
              <w:snapToGrid w:val="0"/>
              <w:spacing w:after="0" w:line="240" w:lineRule="atLeast"/>
              <w:rPr>
                <w:bCs/>
                <w:sz w:val="22"/>
                <w:szCs w:val="22"/>
              </w:rPr>
            </w:pPr>
          </w:p>
        </w:tc>
        <w:tc>
          <w:tcPr>
            <w:tcW w:w="2127" w:type="dxa"/>
            <w:tcBorders>
              <w:left w:val="single" w:sz="4" w:space="0" w:color="000000"/>
            </w:tcBorders>
            <w:vAlign w:val="center"/>
          </w:tcPr>
          <w:p w14:paraId="1B259EBF"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0D47C454" w14:textId="77777777" w:rsidR="00530D3B" w:rsidRPr="00D6757C" w:rsidRDefault="00530D3B" w:rsidP="00FC2D96">
            <w:pPr>
              <w:snapToGrid w:val="0"/>
              <w:spacing w:after="0" w:line="240" w:lineRule="atLeast"/>
              <w:jc w:val="center"/>
              <w:rPr>
                <w:bCs/>
                <w:sz w:val="22"/>
                <w:szCs w:val="22"/>
              </w:rPr>
            </w:pPr>
          </w:p>
          <w:p w14:paraId="1543942C"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268" w:type="dxa"/>
            <w:tcBorders>
              <w:left w:val="single" w:sz="4" w:space="0" w:color="000000"/>
              <w:right w:val="single" w:sz="4" w:space="0" w:color="000000"/>
            </w:tcBorders>
          </w:tcPr>
          <w:p w14:paraId="5C9824AA" w14:textId="77777777" w:rsidR="00530D3B" w:rsidRPr="00D6757C" w:rsidRDefault="00530D3B" w:rsidP="00FC2D96">
            <w:pPr>
              <w:snapToGrid w:val="0"/>
              <w:spacing w:after="0" w:line="240" w:lineRule="atLeast"/>
              <w:jc w:val="center"/>
              <w:rPr>
                <w:bCs/>
                <w:sz w:val="22"/>
                <w:szCs w:val="22"/>
              </w:rPr>
            </w:pPr>
          </w:p>
          <w:p w14:paraId="53C36EF0"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r>
      <w:tr w:rsidR="00530D3B" w:rsidRPr="00D6757C" w14:paraId="1225C04A" w14:textId="77777777" w:rsidTr="00FC2D96">
        <w:tc>
          <w:tcPr>
            <w:tcW w:w="3510" w:type="dxa"/>
            <w:tcBorders>
              <w:left w:val="single" w:sz="4" w:space="0" w:color="000000"/>
            </w:tcBorders>
            <w:vAlign w:val="center"/>
          </w:tcPr>
          <w:p w14:paraId="5CD86249" w14:textId="77777777" w:rsidR="00530D3B" w:rsidRPr="00D6757C" w:rsidRDefault="00530D3B" w:rsidP="00FC2D96">
            <w:pPr>
              <w:spacing w:after="0" w:line="240" w:lineRule="atLeast"/>
              <w:rPr>
                <w:sz w:val="22"/>
                <w:szCs w:val="22"/>
              </w:rPr>
            </w:pPr>
            <w:r w:rsidRPr="00D6757C">
              <w:rPr>
                <w:sz w:val="22"/>
                <w:szCs w:val="22"/>
              </w:rPr>
              <w:t xml:space="preserve">Очистка от пыли пожарного </w:t>
            </w:r>
          </w:p>
          <w:p w14:paraId="743F7D75" w14:textId="77777777" w:rsidR="00530D3B" w:rsidRPr="00D6757C" w:rsidRDefault="00530D3B" w:rsidP="00FC2D96">
            <w:pPr>
              <w:snapToGrid w:val="0"/>
              <w:spacing w:after="0" w:line="240" w:lineRule="atLeast"/>
              <w:rPr>
                <w:sz w:val="22"/>
                <w:szCs w:val="22"/>
              </w:rPr>
            </w:pPr>
            <w:r w:rsidRPr="00D6757C">
              <w:rPr>
                <w:sz w:val="22"/>
                <w:szCs w:val="22"/>
              </w:rPr>
              <w:t>инвентаря</w:t>
            </w:r>
          </w:p>
        </w:tc>
        <w:tc>
          <w:tcPr>
            <w:tcW w:w="2127" w:type="dxa"/>
            <w:tcBorders>
              <w:left w:val="single" w:sz="4" w:space="0" w:color="000000"/>
            </w:tcBorders>
            <w:vAlign w:val="center"/>
          </w:tcPr>
          <w:p w14:paraId="42BCE3C5"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637AD68E" w14:textId="77777777" w:rsidR="00530D3B" w:rsidRPr="00D6757C" w:rsidRDefault="00530D3B" w:rsidP="00FC2D96">
            <w:pPr>
              <w:snapToGrid w:val="0"/>
              <w:spacing w:after="0" w:line="240" w:lineRule="atLeast"/>
              <w:jc w:val="center"/>
              <w:rPr>
                <w:bCs/>
                <w:sz w:val="22"/>
                <w:szCs w:val="22"/>
              </w:rPr>
            </w:pPr>
          </w:p>
          <w:p w14:paraId="7A85E531"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268" w:type="dxa"/>
            <w:tcBorders>
              <w:left w:val="single" w:sz="4" w:space="0" w:color="000000"/>
              <w:right w:val="single" w:sz="4" w:space="0" w:color="000000"/>
            </w:tcBorders>
          </w:tcPr>
          <w:p w14:paraId="7DB6804F" w14:textId="77777777" w:rsidR="00530D3B" w:rsidRPr="00D6757C" w:rsidRDefault="00530D3B" w:rsidP="00FC2D96">
            <w:pPr>
              <w:snapToGrid w:val="0"/>
              <w:spacing w:after="0" w:line="240" w:lineRule="atLeast"/>
              <w:jc w:val="center"/>
              <w:rPr>
                <w:bCs/>
                <w:sz w:val="22"/>
                <w:szCs w:val="22"/>
              </w:rPr>
            </w:pPr>
          </w:p>
          <w:p w14:paraId="5D654C1C"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3919CCCF" w14:textId="77777777" w:rsidTr="00FC2D96">
        <w:tc>
          <w:tcPr>
            <w:tcW w:w="3510" w:type="dxa"/>
            <w:tcBorders>
              <w:left w:val="single" w:sz="4" w:space="0" w:color="000000"/>
            </w:tcBorders>
            <w:vAlign w:val="center"/>
          </w:tcPr>
          <w:p w14:paraId="4D4EA2DC" w14:textId="77777777" w:rsidR="00530D3B" w:rsidRPr="00D6757C" w:rsidRDefault="00530D3B" w:rsidP="00FC2D96">
            <w:pPr>
              <w:spacing w:after="0" w:line="240" w:lineRule="atLeast"/>
              <w:rPr>
                <w:sz w:val="22"/>
                <w:szCs w:val="22"/>
              </w:rPr>
            </w:pPr>
            <w:r w:rsidRPr="00D6757C">
              <w:rPr>
                <w:sz w:val="22"/>
                <w:szCs w:val="22"/>
              </w:rPr>
              <w:t xml:space="preserve">Влажная уборка перегородок </w:t>
            </w:r>
          </w:p>
          <w:p w14:paraId="5CCAB2CD" w14:textId="77777777" w:rsidR="00530D3B" w:rsidRPr="00D6757C" w:rsidRDefault="00530D3B" w:rsidP="00FC2D96">
            <w:pPr>
              <w:spacing w:after="0" w:line="240" w:lineRule="atLeast"/>
              <w:rPr>
                <w:sz w:val="22"/>
                <w:szCs w:val="22"/>
              </w:rPr>
            </w:pPr>
            <w:r w:rsidRPr="00D6757C">
              <w:rPr>
                <w:sz w:val="22"/>
                <w:szCs w:val="22"/>
              </w:rPr>
              <w:t>и дверей</w:t>
            </w:r>
          </w:p>
        </w:tc>
        <w:tc>
          <w:tcPr>
            <w:tcW w:w="2127" w:type="dxa"/>
            <w:tcBorders>
              <w:left w:val="single" w:sz="4" w:space="0" w:color="000000"/>
            </w:tcBorders>
            <w:vAlign w:val="center"/>
          </w:tcPr>
          <w:p w14:paraId="673A5D5A"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451C41B4" w14:textId="77777777" w:rsidR="00530D3B" w:rsidRPr="00D6757C" w:rsidRDefault="00530D3B" w:rsidP="00FC2D96">
            <w:pPr>
              <w:snapToGrid w:val="0"/>
              <w:spacing w:after="0" w:line="240" w:lineRule="atLeast"/>
              <w:jc w:val="center"/>
              <w:rPr>
                <w:bCs/>
                <w:sz w:val="22"/>
                <w:szCs w:val="22"/>
              </w:rPr>
            </w:pPr>
          </w:p>
          <w:p w14:paraId="68116177"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268" w:type="dxa"/>
            <w:tcBorders>
              <w:left w:val="single" w:sz="4" w:space="0" w:color="000000"/>
              <w:right w:val="single" w:sz="4" w:space="0" w:color="000000"/>
            </w:tcBorders>
          </w:tcPr>
          <w:p w14:paraId="7DD51294" w14:textId="77777777" w:rsidR="00530D3B" w:rsidRPr="00D6757C" w:rsidRDefault="00530D3B" w:rsidP="00FC2D96">
            <w:pPr>
              <w:snapToGrid w:val="0"/>
              <w:spacing w:after="0" w:line="240" w:lineRule="atLeast"/>
              <w:jc w:val="center"/>
              <w:rPr>
                <w:bCs/>
                <w:sz w:val="22"/>
                <w:szCs w:val="22"/>
              </w:rPr>
            </w:pPr>
          </w:p>
          <w:p w14:paraId="7236BDBC"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1DE5964D" w14:textId="77777777" w:rsidTr="00FC2D96">
        <w:tc>
          <w:tcPr>
            <w:tcW w:w="3510" w:type="dxa"/>
            <w:tcBorders>
              <w:left w:val="single" w:sz="4" w:space="0" w:color="000000"/>
            </w:tcBorders>
            <w:vAlign w:val="center"/>
          </w:tcPr>
          <w:p w14:paraId="2DD2F040" w14:textId="77777777" w:rsidR="00530D3B" w:rsidRPr="00D6757C" w:rsidRDefault="00530D3B" w:rsidP="00FC2D96">
            <w:pPr>
              <w:spacing w:after="0" w:line="240" w:lineRule="atLeast"/>
              <w:rPr>
                <w:sz w:val="22"/>
                <w:szCs w:val="22"/>
              </w:rPr>
            </w:pPr>
            <w:r w:rsidRPr="00D6757C">
              <w:rPr>
                <w:sz w:val="22"/>
                <w:szCs w:val="22"/>
              </w:rPr>
              <w:t xml:space="preserve">Промывание ершиков </w:t>
            </w:r>
          </w:p>
          <w:p w14:paraId="105792EE" w14:textId="77777777" w:rsidR="00530D3B" w:rsidRPr="00D6757C" w:rsidRDefault="00530D3B" w:rsidP="00FC2D96">
            <w:pPr>
              <w:spacing w:after="0" w:line="240" w:lineRule="atLeast"/>
              <w:rPr>
                <w:sz w:val="22"/>
                <w:szCs w:val="22"/>
              </w:rPr>
            </w:pPr>
            <w:r w:rsidRPr="00D6757C">
              <w:rPr>
                <w:sz w:val="22"/>
                <w:szCs w:val="22"/>
              </w:rPr>
              <w:t>и емкостей для них</w:t>
            </w:r>
          </w:p>
        </w:tc>
        <w:tc>
          <w:tcPr>
            <w:tcW w:w="2127" w:type="dxa"/>
            <w:tcBorders>
              <w:left w:val="single" w:sz="4" w:space="0" w:color="000000"/>
            </w:tcBorders>
            <w:vAlign w:val="center"/>
          </w:tcPr>
          <w:p w14:paraId="0AAC7979"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15BCD59A" w14:textId="77777777" w:rsidR="00530D3B" w:rsidRPr="00D6757C" w:rsidRDefault="00530D3B" w:rsidP="00FC2D96">
            <w:pPr>
              <w:snapToGrid w:val="0"/>
              <w:spacing w:after="0" w:line="240" w:lineRule="atLeast"/>
              <w:jc w:val="center"/>
              <w:rPr>
                <w:bCs/>
                <w:sz w:val="22"/>
                <w:szCs w:val="22"/>
              </w:rPr>
            </w:pPr>
          </w:p>
          <w:p w14:paraId="085B22BB"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2B5012BD" w14:textId="77777777" w:rsidR="00530D3B" w:rsidRPr="00D6757C" w:rsidRDefault="00530D3B" w:rsidP="00FC2D96">
            <w:pPr>
              <w:snapToGrid w:val="0"/>
              <w:spacing w:after="0" w:line="240" w:lineRule="atLeast"/>
              <w:jc w:val="center"/>
              <w:rPr>
                <w:bCs/>
                <w:sz w:val="22"/>
                <w:szCs w:val="22"/>
              </w:rPr>
            </w:pPr>
          </w:p>
          <w:p w14:paraId="39EB95FB"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34B987AA" w14:textId="77777777" w:rsidTr="00FC2D96">
        <w:tc>
          <w:tcPr>
            <w:tcW w:w="3510" w:type="dxa"/>
            <w:tcBorders>
              <w:left w:val="single" w:sz="4" w:space="0" w:color="000000"/>
            </w:tcBorders>
            <w:vAlign w:val="center"/>
          </w:tcPr>
          <w:p w14:paraId="0BC3D2D4" w14:textId="77777777" w:rsidR="00530D3B" w:rsidRPr="00D6757C" w:rsidRDefault="00530D3B" w:rsidP="00FC2D96">
            <w:pPr>
              <w:spacing w:after="0" w:line="240" w:lineRule="atLeast"/>
              <w:rPr>
                <w:sz w:val="22"/>
                <w:szCs w:val="22"/>
              </w:rPr>
            </w:pPr>
            <w:r w:rsidRPr="00D6757C">
              <w:rPr>
                <w:sz w:val="22"/>
                <w:szCs w:val="22"/>
              </w:rPr>
              <w:t xml:space="preserve">Мытье и натирка </w:t>
            </w:r>
          </w:p>
          <w:p w14:paraId="727BD419" w14:textId="77777777" w:rsidR="00530D3B" w:rsidRPr="00D6757C" w:rsidRDefault="00530D3B" w:rsidP="00FC2D96">
            <w:pPr>
              <w:spacing w:after="0" w:line="240" w:lineRule="atLeast"/>
              <w:rPr>
                <w:sz w:val="22"/>
                <w:szCs w:val="22"/>
              </w:rPr>
            </w:pPr>
            <w:r w:rsidRPr="00D6757C">
              <w:rPr>
                <w:sz w:val="22"/>
                <w:szCs w:val="22"/>
              </w:rPr>
              <w:t xml:space="preserve">сантехнических приборов, мытье, </w:t>
            </w:r>
          </w:p>
          <w:p w14:paraId="1384AF0F" w14:textId="77777777" w:rsidR="00530D3B" w:rsidRPr="00D6757C" w:rsidRDefault="00530D3B" w:rsidP="00FC2D96">
            <w:pPr>
              <w:spacing w:after="0" w:line="240" w:lineRule="atLeast"/>
              <w:rPr>
                <w:sz w:val="22"/>
                <w:szCs w:val="22"/>
              </w:rPr>
            </w:pPr>
            <w:r w:rsidRPr="00D6757C">
              <w:rPr>
                <w:sz w:val="22"/>
                <w:szCs w:val="22"/>
              </w:rPr>
              <w:t xml:space="preserve">протирка и наполнение </w:t>
            </w:r>
          </w:p>
          <w:p w14:paraId="643C7C2F" w14:textId="77777777" w:rsidR="00530D3B" w:rsidRPr="00D6757C" w:rsidRDefault="00530D3B" w:rsidP="00FC2D96">
            <w:pPr>
              <w:spacing w:after="0" w:line="240" w:lineRule="atLeast"/>
              <w:rPr>
                <w:sz w:val="22"/>
                <w:szCs w:val="22"/>
              </w:rPr>
            </w:pPr>
            <w:r w:rsidRPr="00D6757C">
              <w:rPr>
                <w:sz w:val="22"/>
                <w:szCs w:val="22"/>
              </w:rPr>
              <w:t>дозаторов для жидкого мыла.</w:t>
            </w:r>
          </w:p>
        </w:tc>
        <w:tc>
          <w:tcPr>
            <w:tcW w:w="2127" w:type="dxa"/>
            <w:tcBorders>
              <w:left w:val="single" w:sz="4" w:space="0" w:color="000000"/>
            </w:tcBorders>
            <w:vAlign w:val="center"/>
          </w:tcPr>
          <w:p w14:paraId="7F74F794" w14:textId="77777777" w:rsidR="00530D3B" w:rsidRPr="00D6757C" w:rsidRDefault="00530D3B" w:rsidP="00FC2D96">
            <w:pPr>
              <w:tabs>
                <w:tab w:val="left" w:pos="1404"/>
              </w:tabs>
              <w:snapToGrid w:val="0"/>
              <w:spacing w:after="0" w:line="240" w:lineRule="atLeast"/>
              <w:rPr>
                <w:bCs/>
                <w:sz w:val="22"/>
                <w:szCs w:val="22"/>
              </w:rPr>
            </w:pPr>
            <w:r w:rsidRPr="00D6757C">
              <w:rPr>
                <w:bCs/>
                <w:sz w:val="22"/>
                <w:szCs w:val="22"/>
              </w:rPr>
              <w:t xml:space="preserve">             -</w:t>
            </w:r>
          </w:p>
        </w:tc>
        <w:tc>
          <w:tcPr>
            <w:tcW w:w="2126" w:type="dxa"/>
            <w:tcBorders>
              <w:left w:val="single" w:sz="4" w:space="0" w:color="000000"/>
            </w:tcBorders>
          </w:tcPr>
          <w:p w14:paraId="454AE72B" w14:textId="77777777" w:rsidR="00530D3B" w:rsidRPr="00D6757C" w:rsidRDefault="00530D3B" w:rsidP="00FC2D96">
            <w:pPr>
              <w:snapToGrid w:val="0"/>
              <w:spacing w:after="0" w:line="240" w:lineRule="atLeast"/>
              <w:jc w:val="center"/>
              <w:rPr>
                <w:bCs/>
                <w:sz w:val="22"/>
                <w:szCs w:val="22"/>
              </w:rPr>
            </w:pPr>
          </w:p>
          <w:p w14:paraId="659346F1" w14:textId="77777777" w:rsidR="00530D3B" w:rsidRPr="00D6757C" w:rsidRDefault="00530D3B" w:rsidP="00FC2D96">
            <w:pPr>
              <w:snapToGrid w:val="0"/>
              <w:spacing w:after="0" w:line="240" w:lineRule="atLeast"/>
              <w:jc w:val="center"/>
              <w:rPr>
                <w:bCs/>
                <w:sz w:val="22"/>
                <w:szCs w:val="22"/>
              </w:rPr>
            </w:pPr>
          </w:p>
          <w:p w14:paraId="5E158216"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7A2C6D77" w14:textId="77777777" w:rsidR="00530D3B" w:rsidRPr="00D6757C" w:rsidRDefault="00530D3B" w:rsidP="00FC2D96">
            <w:pPr>
              <w:snapToGrid w:val="0"/>
              <w:spacing w:after="0" w:line="240" w:lineRule="atLeast"/>
              <w:jc w:val="center"/>
              <w:rPr>
                <w:bCs/>
                <w:sz w:val="22"/>
                <w:szCs w:val="22"/>
              </w:rPr>
            </w:pPr>
          </w:p>
          <w:p w14:paraId="15706884" w14:textId="77777777" w:rsidR="00530D3B" w:rsidRPr="00D6757C" w:rsidRDefault="00530D3B" w:rsidP="00FC2D96">
            <w:pPr>
              <w:snapToGrid w:val="0"/>
              <w:spacing w:after="0" w:line="240" w:lineRule="atLeast"/>
              <w:jc w:val="center"/>
              <w:rPr>
                <w:bCs/>
                <w:sz w:val="22"/>
                <w:szCs w:val="22"/>
              </w:rPr>
            </w:pPr>
          </w:p>
          <w:p w14:paraId="14665437"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20E9E5C6" w14:textId="77777777" w:rsidTr="00FC2D96">
        <w:tc>
          <w:tcPr>
            <w:tcW w:w="3510" w:type="dxa"/>
            <w:tcBorders>
              <w:left w:val="single" w:sz="4" w:space="0" w:color="000000"/>
            </w:tcBorders>
            <w:vAlign w:val="center"/>
          </w:tcPr>
          <w:p w14:paraId="4C965BC0" w14:textId="77777777" w:rsidR="00530D3B" w:rsidRPr="00D6757C" w:rsidRDefault="00530D3B" w:rsidP="00FC2D96">
            <w:pPr>
              <w:spacing w:after="0" w:line="240" w:lineRule="atLeast"/>
              <w:rPr>
                <w:sz w:val="22"/>
                <w:szCs w:val="22"/>
              </w:rPr>
            </w:pPr>
            <w:r w:rsidRPr="00D6757C">
              <w:rPr>
                <w:sz w:val="22"/>
                <w:szCs w:val="22"/>
              </w:rPr>
              <w:t xml:space="preserve">Мойка и дезинфекция мусорных </w:t>
            </w:r>
          </w:p>
          <w:p w14:paraId="3F4AAA2B" w14:textId="77777777" w:rsidR="00530D3B" w:rsidRPr="00D6757C" w:rsidRDefault="00530D3B" w:rsidP="00FC2D96">
            <w:pPr>
              <w:spacing w:after="0" w:line="240" w:lineRule="atLeast"/>
              <w:rPr>
                <w:sz w:val="22"/>
                <w:szCs w:val="22"/>
              </w:rPr>
            </w:pPr>
            <w:r w:rsidRPr="00D6757C">
              <w:rPr>
                <w:sz w:val="22"/>
                <w:szCs w:val="22"/>
              </w:rPr>
              <w:t>корзин</w:t>
            </w:r>
          </w:p>
        </w:tc>
        <w:tc>
          <w:tcPr>
            <w:tcW w:w="2127" w:type="dxa"/>
            <w:tcBorders>
              <w:left w:val="single" w:sz="4" w:space="0" w:color="000000"/>
            </w:tcBorders>
            <w:vAlign w:val="center"/>
          </w:tcPr>
          <w:p w14:paraId="2E6F1029"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75CBB4E1" w14:textId="77777777" w:rsidR="00530D3B" w:rsidRPr="00D6757C" w:rsidRDefault="00530D3B" w:rsidP="00FC2D96">
            <w:pPr>
              <w:snapToGrid w:val="0"/>
              <w:spacing w:after="0" w:line="240" w:lineRule="atLeast"/>
              <w:jc w:val="center"/>
              <w:rPr>
                <w:bCs/>
                <w:sz w:val="22"/>
                <w:szCs w:val="22"/>
              </w:rPr>
            </w:pPr>
          </w:p>
          <w:p w14:paraId="22E72097"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17D9F648" w14:textId="77777777" w:rsidR="00530D3B" w:rsidRPr="00D6757C" w:rsidRDefault="00530D3B" w:rsidP="00FC2D96">
            <w:pPr>
              <w:snapToGrid w:val="0"/>
              <w:spacing w:after="0" w:line="240" w:lineRule="atLeast"/>
              <w:jc w:val="center"/>
              <w:rPr>
                <w:bCs/>
                <w:sz w:val="22"/>
                <w:szCs w:val="22"/>
              </w:rPr>
            </w:pPr>
          </w:p>
          <w:p w14:paraId="1FC9EF31"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1715374C" w14:textId="77777777" w:rsidTr="00FC2D96">
        <w:tc>
          <w:tcPr>
            <w:tcW w:w="3510" w:type="dxa"/>
            <w:tcBorders>
              <w:left w:val="single" w:sz="4" w:space="0" w:color="000000"/>
            </w:tcBorders>
            <w:vAlign w:val="center"/>
          </w:tcPr>
          <w:p w14:paraId="48208E88" w14:textId="77777777" w:rsidR="00530D3B" w:rsidRPr="00D6757C" w:rsidRDefault="00530D3B" w:rsidP="00FC2D96">
            <w:pPr>
              <w:spacing w:after="0" w:line="240" w:lineRule="atLeast"/>
              <w:rPr>
                <w:sz w:val="22"/>
                <w:szCs w:val="22"/>
              </w:rPr>
            </w:pPr>
            <w:r w:rsidRPr="00D6757C">
              <w:rPr>
                <w:sz w:val="22"/>
                <w:szCs w:val="22"/>
              </w:rPr>
              <w:t xml:space="preserve">Мытье, протирка и  </w:t>
            </w:r>
          </w:p>
          <w:p w14:paraId="2408DAB0" w14:textId="2E15774C" w:rsidR="00530D3B" w:rsidRPr="00D6757C" w:rsidRDefault="00530D3B" w:rsidP="00FC2D96">
            <w:pPr>
              <w:spacing w:after="0" w:line="240" w:lineRule="atLeast"/>
              <w:rPr>
                <w:sz w:val="22"/>
                <w:szCs w:val="22"/>
              </w:rPr>
            </w:pPr>
            <w:r w:rsidRPr="00D6757C">
              <w:rPr>
                <w:sz w:val="22"/>
                <w:szCs w:val="22"/>
              </w:rPr>
              <w:t>наполнение диспенсеров для туалетной бумаги и бумажных полотенец</w:t>
            </w:r>
          </w:p>
        </w:tc>
        <w:tc>
          <w:tcPr>
            <w:tcW w:w="2127" w:type="dxa"/>
            <w:tcBorders>
              <w:left w:val="single" w:sz="4" w:space="0" w:color="000000"/>
            </w:tcBorders>
            <w:vAlign w:val="center"/>
          </w:tcPr>
          <w:p w14:paraId="02BA5F44"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42E57890" w14:textId="77777777" w:rsidR="00530D3B" w:rsidRPr="00D6757C" w:rsidRDefault="00530D3B" w:rsidP="00FC2D96">
            <w:pPr>
              <w:snapToGrid w:val="0"/>
              <w:spacing w:after="0" w:line="240" w:lineRule="atLeast"/>
              <w:jc w:val="center"/>
              <w:rPr>
                <w:bCs/>
                <w:sz w:val="22"/>
                <w:szCs w:val="22"/>
              </w:rPr>
            </w:pPr>
          </w:p>
          <w:p w14:paraId="784F0361"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0A4193A2" w14:textId="77777777" w:rsidR="00530D3B" w:rsidRPr="00D6757C" w:rsidRDefault="00530D3B" w:rsidP="00FC2D96">
            <w:pPr>
              <w:snapToGrid w:val="0"/>
              <w:spacing w:after="0" w:line="240" w:lineRule="atLeast"/>
              <w:jc w:val="center"/>
              <w:rPr>
                <w:bCs/>
                <w:sz w:val="22"/>
                <w:szCs w:val="22"/>
              </w:rPr>
            </w:pPr>
          </w:p>
          <w:p w14:paraId="10C956D7"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70F143CD" w14:textId="77777777" w:rsidTr="00FC2D96">
        <w:tc>
          <w:tcPr>
            <w:tcW w:w="3510" w:type="dxa"/>
            <w:tcBorders>
              <w:left w:val="single" w:sz="4" w:space="0" w:color="000000"/>
            </w:tcBorders>
            <w:vAlign w:val="center"/>
          </w:tcPr>
          <w:p w14:paraId="23F71323" w14:textId="77777777" w:rsidR="00530D3B" w:rsidRPr="00D6757C" w:rsidRDefault="00530D3B" w:rsidP="00FC2D96">
            <w:pPr>
              <w:spacing w:after="0" w:line="240" w:lineRule="atLeast"/>
              <w:rPr>
                <w:sz w:val="22"/>
                <w:szCs w:val="22"/>
              </w:rPr>
            </w:pPr>
            <w:r w:rsidRPr="00D6757C">
              <w:rPr>
                <w:sz w:val="22"/>
                <w:szCs w:val="22"/>
              </w:rPr>
              <w:t xml:space="preserve">Замена мусорных пакетов </w:t>
            </w:r>
          </w:p>
          <w:p w14:paraId="58A5E5DA" w14:textId="77777777" w:rsidR="00530D3B" w:rsidRPr="00D6757C" w:rsidRDefault="00530D3B" w:rsidP="00FC2D96">
            <w:pPr>
              <w:spacing w:after="0" w:line="240" w:lineRule="atLeast"/>
              <w:rPr>
                <w:sz w:val="22"/>
                <w:szCs w:val="22"/>
              </w:rPr>
            </w:pPr>
            <w:r w:rsidRPr="00D6757C">
              <w:rPr>
                <w:sz w:val="22"/>
                <w:szCs w:val="22"/>
              </w:rPr>
              <w:t>в корзинах</w:t>
            </w:r>
          </w:p>
        </w:tc>
        <w:tc>
          <w:tcPr>
            <w:tcW w:w="2127" w:type="dxa"/>
            <w:tcBorders>
              <w:left w:val="single" w:sz="4" w:space="0" w:color="000000"/>
            </w:tcBorders>
            <w:vAlign w:val="center"/>
          </w:tcPr>
          <w:p w14:paraId="6F6FC89D"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2E7028DF"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1FDCB3FA"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26BFB05A" w14:textId="77777777" w:rsidTr="00FC2D96">
        <w:tc>
          <w:tcPr>
            <w:tcW w:w="3510" w:type="dxa"/>
            <w:tcBorders>
              <w:left w:val="single" w:sz="4" w:space="0" w:color="000000"/>
            </w:tcBorders>
            <w:vAlign w:val="center"/>
          </w:tcPr>
          <w:p w14:paraId="72C30256" w14:textId="77777777" w:rsidR="00530D3B" w:rsidRPr="00D6757C" w:rsidRDefault="00530D3B" w:rsidP="00FC2D96">
            <w:pPr>
              <w:spacing w:after="0" w:line="240" w:lineRule="atLeast"/>
              <w:rPr>
                <w:sz w:val="22"/>
                <w:szCs w:val="22"/>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подоконников</w:t>
            </w:r>
            <w:proofErr w:type="spellEnd"/>
          </w:p>
        </w:tc>
        <w:tc>
          <w:tcPr>
            <w:tcW w:w="2127" w:type="dxa"/>
            <w:tcBorders>
              <w:left w:val="single" w:sz="4" w:space="0" w:color="000000"/>
            </w:tcBorders>
            <w:vAlign w:val="center"/>
          </w:tcPr>
          <w:p w14:paraId="3E3D889D"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59AED41D"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230C37A6"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70731A3E" w14:textId="77777777" w:rsidTr="00FC2D96">
        <w:tc>
          <w:tcPr>
            <w:tcW w:w="3510" w:type="dxa"/>
            <w:tcBorders>
              <w:left w:val="single" w:sz="4" w:space="0" w:color="000000"/>
            </w:tcBorders>
            <w:vAlign w:val="center"/>
          </w:tcPr>
          <w:p w14:paraId="22DD2664" w14:textId="77777777" w:rsidR="00530D3B" w:rsidRPr="00D6757C" w:rsidRDefault="00530D3B" w:rsidP="00FC2D96">
            <w:pPr>
              <w:spacing w:after="0" w:line="240" w:lineRule="atLeast"/>
              <w:rPr>
                <w:sz w:val="22"/>
                <w:szCs w:val="22"/>
                <w:lang w:val="en-GB"/>
              </w:rPr>
            </w:pPr>
            <w:proofErr w:type="spellStart"/>
            <w:r w:rsidRPr="00D6757C">
              <w:rPr>
                <w:sz w:val="22"/>
                <w:szCs w:val="22"/>
                <w:lang w:val="en-GB"/>
              </w:rPr>
              <w:t>Чистка</w:t>
            </w:r>
            <w:proofErr w:type="spellEnd"/>
            <w:r w:rsidRPr="00D6757C">
              <w:rPr>
                <w:sz w:val="22"/>
                <w:szCs w:val="22"/>
                <w:lang w:val="en-GB"/>
              </w:rPr>
              <w:t xml:space="preserve"> </w:t>
            </w:r>
            <w:proofErr w:type="spellStart"/>
            <w:r w:rsidRPr="00D6757C">
              <w:rPr>
                <w:sz w:val="22"/>
                <w:szCs w:val="22"/>
                <w:lang w:val="en-GB"/>
              </w:rPr>
              <w:t>кафельных</w:t>
            </w:r>
            <w:proofErr w:type="spellEnd"/>
            <w:r w:rsidRPr="00D6757C">
              <w:rPr>
                <w:sz w:val="22"/>
                <w:szCs w:val="22"/>
                <w:lang w:val="en-GB"/>
              </w:rPr>
              <w:t xml:space="preserve"> </w:t>
            </w:r>
            <w:proofErr w:type="spellStart"/>
            <w:r w:rsidRPr="00D6757C">
              <w:rPr>
                <w:sz w:val="22"/>
                <w:szCs w:val="22"/>
                <w:lang w:val="en-GB"/>
              </w:rPr>
              <w:t>стен</w:t>
            </w:r>
            <w:proofErr w:type="spellEnd"/>
          </w:p>
        </w:tc>
        <w:tc>
          <w:tcPr>
            <w:tcW w:w="2127" w:type="dxa"/>
            <w:tcBorders>
              <w:left w:val="single" w:sz="4" w:space="0" w:color="000000"/>
            </w:tcBorders>
          </w:tcPr>
          <w:p w14:paraId="19169EED"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126" w:type="dxa"/>
            <w:tcBorders>
              <w:left w:val="single" w:sz="4" w:space="0" w:color="000000"/>
            </w:tcBorders>
          </w:tcPr>
          <w:p w14:paraId="13DBA059"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268" w:type="dxa"/>
            <w:tcBorders>
              <w:left w:val="single" w:sz="4" w:space="0" w:color="000000"/>
              <w:right w:val="single" w:sz="4" w:space="0" w:color="000000"/>
            </w:tcBorders>
          </w:tcPr>
          <w:p w14:paraId="6BA33D49"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469F4D5B" w14:textId="77777777" w:rsidTr="00FC2D96">
        <w:tc>
          <w:tcPr>
            <w:tcW w:w="3510" w:type="dxa"/>
            <w:tcBorders>
              <w:left w:val="single" w:sz="4" w:space="0" w:color="000000"/>
            </w:tcBorders>
            <w:vAlign w:val="center"/>
          </w:tcPr>
          <w:p w14:paraId="0AC2BF21" w14:textId="77777777" w:rsidR="00530D3B" w:rsidRPr="00D6757C" w:rsidRDefault="00530D3B" w:rsidP="00FC2D96">
            <w:pPr>
              <w:spacing w:after="0" w:line="240" w:lineRule="atLeast"/>
              <w:rPr>
                <w:sz w:val="22"/>
                <w:szCs w:val="22"/>
              </w:rPr>
            </w:pPr>
            <w:r w:rsidRPr="00D6757C">
              <w:rPr>
                <w:sz w:val="22"/>
                <w:szCs w:val="22"/>
              </w:rPr>
              <w:t>Мойка и дезинфекция мусорных корзин</w:t>
            </w:r>
          </w:p>
          <w:p w14:paraId="6C2AF92D" w14:textId="77777777" w:rsidR="00530D3B" w:rsidRPr="00D6757C" w:rsidRDefault="00530D3B" w:rsidP="00FC2D96">
            <w:pPr>
              <w:spacing w:after="0" w:line="240" w:lineRule="atLeast"/>
              <w:rPr>
                <w:sz w:val="22"/>
                <w:szCs w:val="22"/>
              </w:rPr>
            </w:pPr>
          </w:p>
        </w:tc>
        <w:tc>
          <w:tcPr>
            <w:tcW w:w="2127" w:type="dxa"/>
            <w:tcBorders>
              <w:left w:val="single" w:sz="4" w:space="0" w:color="000000"/>
            </w:tcBorders>
          </w:tcPr>
          <w:p w14:paraId="47A62949"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126" w:type="dxa"/>
            <w:tcBorders>
              <w:left w:val="single" w:sz="4" w:space="0" w:color="000000"/>
            </w:tcBorders>
          </w:tcPr>
          <w:p w14:paraId="4C8AABC3"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268" w:type="dxa"/>
            <w:tcBorders>
              <w:left w:val="single" w:sz="4" w:space="0" w:color="000000"/>
              <w:right w:val="single" w:sz="4" w:space="0" w:color="000000"/>
            </w:tcBorders>
          </w:tcPr>
          <w:p w14:paraId="7EEC344C"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0E53D1B8" w14:textId="77777777" w:rsidTr="00FC2D96">
        <w:tc>
          <w:tcPr>
            <w:tcW w:w="3510" w:type="dxa"/>
            <w:tcBorders>
              <w:left w:val="single" w:sz="4" w:space="0" w:color="000000"/>
            </w:tcBorders>
            <w:vAlign w:val="center"/>
          </w:tcPr>
          <w:p w14:paraId="68677EBD" w14:textId="77777777" w:rsidR="00530D3B" w:rsidRPr="00D6757C" w:rsidRDefault="00530D3B" w:rsidP="00FC2D96">
            <w:pPr>
              <w:spacing w:after="0" w:line="240" w:lineRule="atLeast"/>
              <w:rPr>
                <w:sz w:val="22"/>
                <w:szCs w:val="22"/>
              </w:rPr>
            </w:pPr>
            <w:r w:rsidRPr="00D6757C">
              <w:rPr>
                <w:sz w:val="22"/>
                <w:szCs w:val="22"/>
              </w:rPr>
              <w:t>Влажная уборка и натирка зеркал с использованием чистящих и моющих средств</w:t>
            </w:r>
          </w:p>
        </w:tc>
        <w:tc>
          <w:tcPr>
            <w:tcW w:w="2127" w:type="dxa"/>
            <w:tcBorders>
              <w:left w:val="single" w:sz="4" w:space="0" w:color="000000"/>
            </w:tcBorders>
            <w:vAlign w:val="center"/>
          </w:tcPr>
          <w:p w14:paraId="6575FAF7"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7A29BB8E" w14:textId="77777777" w:rsidR="00530D3B" w:rsidRPr="00D6757C" w:rsidRDefault="00530D3B" w:rsidP="00FC2D96">
            <w:pPr>
              <w:snapToGrid w:val="0"/>
              <w:spacing w:after="0" w:line="240" w:lineRule="atLeast"/>
              <w:jc w:val="center"/>
              <w:rPr>
                <w:bCs/>
                <w:sz w:val="22"/>
                <w:szCs w:val="22"/>
              </w:rPr>
            </w:pPr>
          </w:p>
          <w:p w14:paraId="2E0D3105"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4B1E5F2A" w14:textId="77777777" w:rsidR="00530D3B" w:rsidRPr="00D6757C" w:rsidRDefault="00530D3B" w:rsidP="00FC2D96">
            <w:pPr>
              <w:snapToGrid w:val="0"/>
              <w:spacing w:after="0" w:line="240" w:lineRule="atLeast"/>
              <w:jc w:val="center"/>
              <w:rPr>
                <w:sz w:val="22"/>
                <w:szCs w:val="22"/>
              </w:rPr>
            </w:pPr>
          </w:p>
          <w:p w14:paraId="673599A2"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3677955D" w14:textId="77777777" w:rsidTr="00FC2D96">
        <w:tc>
          <w:tcPr>
            <w:tcW w:w="3510" w:type="dxa"/>
            <w:tcBorders>
              <w:left w:val="single" w:sz="4" w:space="0" w:color="000000"/>
            </w:tcBorders>
            <w:vAlign w:val="center"/>
          </w:tcPr>
          <w:p w14:paraId="40A1289B" w14:textId="77777777" w:rsidR="00530D3B" w:rsidRPr="00D6757C" w:rsidRDefault="00530D3B" w:rsidP="00FC2D96">
            <w:pPr>
              <w:spacing w:after="0" w:line="240" w:lineRule="atLeast"/>
              <w:rPr>
                <w:sz w:val="22"/>
                <w:szCs w:val="22"/>
              </w:rPr>
            </w:pPr>
            <w:r w:rsidRPr="00D6757C">
              <w:rPr>
                <w:sz w:val="22"/>
                <w:szCs w:val="22"/>
              </w:rPr>
              <w:t xml:space="preserve">Удаление паутины на стенах </w:t>
            </w:r>
          </w:p>
          <w:p w14:paraId="019F94F5" w14:textId="77777777" w:rsidR="00530D3B" w:rsidRPr="00D6757C" w:rsidRDefault="00530D3B" w:rsidP="00FC2D96">
            <w:pPr>
              <w:spacing w:after="0" w:line="240" w:lineRule="atLeast"/>
              <w:rPr>
                <w:sz w:val="22"/>
                <w:szCs w:val="22"/>
              </w:rPr>
            </w:pPr>
            <w:r w:rsidRPr="00D6757C">
              <w:rPr>
                <w:sz w:val="22"/>
                <w:szCs w:val="22"/>
              </w:rPr>
              <w:t>и потолках</w:t>
            </w:r>
          </w:p>
        </w:tc>
        <w:tc>
          <w:tcPr>
            <w:tcW w:w="2127" w:type="dxa"/>
            <w:tcBorders>
              <w:left w:val="single" w:sz="4" w:space="0" w:color="000000"/>
            </w:tcBorders>
            <w:vAlign w:val="center"/>
          </w:tcPr>
          <w:p w14:paraId="62223BE4"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56607F35"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необходимости</w:t>
            </w:r>
          </w:p>
        </w:tc>
        <w:tc>
          <w:tcPr>
            <w:tcW w:w="2126" w:type="dxa"/>
            <w:tcBorders>
              <w:left w:val="single" w:sz="4" w:space="0" w:color="000000"/>
            </w:tcBorders>
          </w:tcPr>
          <w:p w14:paraId="4EFCF057"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589D1C82" w14:textId="77777777" w:rsidR="00530D3B" w:rsidRPr="00D6757C" w:rsidRDefault="00530D3B" w:rsidP="00FC2D96">
            <w:pPr>
              <w:snapToGrid w:val="0"/>
              <w:spacing w:after="0" w:line="240" w:lineRule="atLeast"/>
              <w:jc w:val="center"/>
              <w:rPr>
                <w:bCs/>
                <w:sz w:val="22"/>
                <w:szCs w:val="22"/>
              </w:rPr>
            </w:pPr>
            <w:r w:rsidRPr="00D6757C">
              <w:rPr>
                <w:bCs/>
                <w:sz w:val="22"/>
                <w:szCs w:val="22"/>
              </w:rPr>
              <w:t>необходимости</w:t>
            </w:r>
          </w:p>
        </w:tc>
        <w:tc>
          <w:tcPr>
            <w:tcW w:w="2268" w:type="dxa"/>
            <w:tcBorders>
              <w:left w:val="single" w:sz="4" w:space="0" w:color="000000"/>
              <w:right w:val="single" w:sz="4" w:space="0" w:color="000000"/>
            </w:tcBorders>
          </w:tcPr>
          <w:p w14:paraId="1E5B9E71"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3BDA0827" w14:textId="77777777" w:rsidR="00530D3B" w:rsidRPr="00D6757C" w:rsidRDefault="00530D3B" w:rsidP="00FC2D96">
            <w:pPr>
              <w:snapToGrid w:val="0"/>
              <w:spacing w:after="0" w:line="240" w:lineRule="atLeast"/>
              <w:jc w:val="center"/>
              <w:rPr>
                <w:bCs/>
                <w:sz w:val="22"/>
                <w:szCs w:val="22"/>
              </w:rPr>
            </w:pPr>
            <w:r w:rsidRPr="00D6757C">
              <w:rPr>
                <w:bCs/>
                <w:sz w:val="22"/>
                <w:szCs w:val="22"/>
              </w:rPr>
              <w:t>необходимости</w:t>
            </w:r>
          </w:p>
        </w:tc>
      </w:tr>
      <w:tr w:rsidR="00530D3B" w:rsidRPr="00D6757C" w14:paraId="45C6CCA8" w14:textId="77777777" w:rsidTr="00FC2D96">
        <w:tc>
          <w:tcPr>
            <w:tcW w:w="3510" w:type="dxa"/>
            <w:tcBorders>
              <w:left w:val="single" w:sz="4" w:space="0" w:color="000000"/>
            </w:tcBorders>
            <w:vAlign w:val="center"/>
          </w:tcPr>
          <w:p w14:paraId="24A9D86B" w14:textId="77777777" w:rsidR="00530D3B" w:rsidRPr="00D6757C" w:rsidRDefault="00530D3B" w:rsidP="00FC2D96">
            <w:pPr>
              <w:spacing w:after="0" w:line="240" w:lineRule="atLeast"/>
              <w:rPr>
                <w:sz w:val="22"/>
                <w:szCs w:val="22"/>
              </w:rPr>
            </w:pPr>
            <w:r w:rsidRPr="00D6757C">
              <w:rPr>
                <w:sz w:val="22"/>
                <w:szCs w:val="22"/>
              </w:rPr>
              <w:t xml:space="preserve">Мытье, протирка машинок для чистки обуви - </w:t>
            </w:r>
          </w:p>
        </w:tc>
        <w:tc>
          <w:tcPr>
            <w:tcW w:w="2127" w:type="dxa"/>
            <w:tcBorders>
              <w:left w:val="single" w:sz="4" w:space="0" w:color="000000"/>
            </w:tcBorders>
            <w:vAlign w:val="center"/>
          </w:tcPr>
          <w:p w14:paraId="22E04D3A"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11FF6112"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268" w:type="dxa"/>
            <w:tcBorders>
              <w:left w:val="single" w:sz="4" w:space="0" w:color="000000"/>
              <w:right w:val="single" w:sz="4" w:space="0" w:color="000000"/>
            </w:tcBorders>
          </w:tcPr>
          <w:p w14:paraId="0D3BAF75"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r>
      <w:tr w:rsidR="00530D3B" w:rsidRPr="00D6757C" w14:paraId="782EA134" w14:textId="77777777" w:rsidTr="00FC2D96">
        <w:tc>
          <w:tcPr>
            <w:tcW w:w="3510" w:type="dxa"/>
            <w:tcBorders>
              <w:left w:val="single" w:sz="4" w:space="0" w:color="000000"/>
            </w:tcBorders>
            <w:vAlign w:val="center"/>
          </w:tcPr>
          <w:p w14:paraId="76A628DD" w14:textId="77777777" w:rsidR="00530D3B" w:rsidRPr="00D6757C" w:rsidRDefault="00530D3B" w:rsidP="00FC2D96">
            <w:pPr>
              <w:spacing w:after="0" w:line="240" w:lineRule="atLeast"/>
              <w:rPr>
                <w:sz w:val="22"/>
                <w:szCs w:val="22"/>
              </w:rPr>
            </w:pPr>
            <w:r w:rsidRPr="00D6757C">
              <w:rPr>
                <w:sz w:val="22"/>
                <w:szCs w:val="22"/>
              </w:rPr>
              <w:t>Уборка грязезащитных покрытий</w:t>
            </w:r>
          </w:p>
        </w:tc>
        <w:tc>
          <w:tcPr>
            <w:tcW w:w="2127" w:type="dxa"/>
            <w:tcBorders>
              <w:left w:val="single" w:sz="4" w:space="0" w:color="000000"/>
            </w:tcBorders>
            <w:vAlign w:val="center"/>
          </w:tcPr>
          <w:p w14:paraId="5F7A8C56"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7B66A85D"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2C55F1EB"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r>
      <w:tr w:rsidR="00530D3B" w:rsidRPr="00D6757C" w14:paraId="2806E438" w14:textId="77777777" w:rsidTr="00FC2D96">
        <w:tc>
          <w:tcPr>
            <w:tcW w:w="3510" w:type="dxa"/>
            <w:tcBorders>
              <w:left w:val="single" w:sz="4" w:space="0" w:color="000000"/>
            </w:tcBorders>
            <w:vAlign w:val="center"/>
          </w:tcPr>
          <w:p w14:paraId="2FEB4A1E" w14:textId="5970EAD3" w:rsidR="00530D3B" w:rsidRPr="00D6757C" w:rsidRDefault="00530D3B" w:rsidP="00FC2D96">
            <w:pPr>
              <w:spacing w:after="0" w:line="240" w:lineRule="atLeast"/>
              <w:rPr>
                <w:sz w:val="22"/>
                <w:szCs w:val="22"/>
              </w:rPr>
            </w:pPr>
            <w:r w:rsidRPr="00D6757C">
              <w:rPr>
                <w:sz w:val="22"/>
                <w:szCs w:val="22"/>
              </w:rPr>
              <w:t>Уборка радиаторных решеток, бытовых электроприборов</w:t>
            </w:r>
          </w:p>
        </w:tc>
        <w:tc>
          <w:tcPr>
            <w:tcW w:w="2127" w:type="dxa"/>
            <w:tcBorders>
              <w:left w:val="single" w:sz="4" w:space="0" w:color="000000"/>
            </w:tcBorders>
            <w:vAlign w:val="center"/>
          </w:tcPr>
          <w:p w14:paraId="70872F0C"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0D24CA83" w14:textId="77777777" w:rsidR="00530D3B" w:rsidRPr="00D6757C" w:rsidRDefault="00530D3B" w:rsidP="00FC2D96">
            <w:pPr>
              <w:snapToGrid w:val="0"/>
              <w:spacing w:after="0" w:line="240" w:lineRule="atLeast"/>
              <w:jc w:val="center"/>
              <w:rPr>
                <w:bCs/>
                <w:sz w:val="22"/>
                <w:szCs w:val="22"/>
              </w:rPr>
            </w:pPr>
          </w:p>
          <w:p w14:paraId="5779AD79"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7200E966"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r>
      <w:tr w:rsidR="00530D3B" w:rsidRPr="00D6757C" w14:paraId="56B4D203" w14:textId="77777777" w:rsidTr="00FC2D96">
        <w:tc>
          <w:tcPr>
            <w:tcW w:w="3510" w:type="dxa"/>
            <w:tcBorders>
              <w:left w:val="single" w:sz="4" w:space="0" w:color="000000"/>
            </w:tcBorders>
            <w:vAlign w:val="center"/>
          </w:tcPr>
          <w:p w14:paraId="2B6DFD0E" w14:textId="77777777" w:rsidR="00530D3B" w:rsidRPr="00D6757C" w:rsidRDefault="00530D3B" w:rsidP="00FC2D96">
            <w:pPr>
              <w:spacing w:after="0" w:line="240" w:lineRule="atLeast"/>
              <w:rPr>
                <w:sz w:val="22"/>
                <w:szCs w:val="22"/>
              </w:rPr>
            </w:pPr>
            <w:r w:rsidRPr="00D6757C">
              <w:rPr>
                <w:sz w:val="22"/>
                <w:szCs w:val="22"/>
              </w:rPr>
              <w:lastRenderedPageBreak/>
              <w:t>Наполнение санузлов туалетной бумагой, баллонами для освежителей воздуха</w:t>
            </w:r>
          </w:p>
        </w:tc>
        <w:tc>
          <w:tcPr>
            <w:tcW w:w="2127" w:type="dxa"/>
            <w:tcBorders>
              <w:left w:val="single" w:sz="4" w:space="0" w:color="000000"/>
            </w:tcBorders>
            <w:vAlign w:val="center"/>
          </w:tcPr>
          <w:p w14:paraId="3591CB38"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352DE19C"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3C34F557"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 по мере необходимости</w:t>
            </w:r>
          </w:p>
        </w:tc>
      </w:tr>
      <w:tr w:rsidR="00530D3B" w:rsidRPr="00D6757C" w14:paraId="29D6C50B" w14:textId="77777777" w:rsidTr="00FC2D96">
        <w:tc>
          <w:tcPr>
            <w:tcW w:w="3510" w:type="dxa"/>
            <w:tcBorders>
              <w:left w:val="single" w:sz="4" w:space="0" w:color="000000"/>
            </w:tcBorders>
            <w:vAlign w:val="center"/>
          </w:tcPr>
          <w:p w14:paraId="71E99AE6"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Чистка ковровых покрытий пылесосом</w:t>
            </w:r>
          </w:p>
          <w:p w14:paraId="29E85348" w14:textId="77777777" w:rsidR="00530D3B" w:rsidRPr="00D6757C" w:rsidRDefault="00530D3B" w:rsidP="00FC2D96">
            <w:pPr>
              <w:spacing w:after="0" w:line="240" w:lineRule="atLeast"/>
              <w:rPr>
                <w:sz w:val="22"/>
                <w:szCs w:val="22"/>
              </w:rPr>
            </w:pPr>
          </w:p>
        </w:tc>
        <w:tc>
          <w:tcPr>
            <w:tcW w:w="2127" w:type="dxa"/>
            <w:tcBorders>
              <w:left w:val="single" w:sz="4" w:space="0" w:color="000000"/>
            </w:tcBorders>
            <w:vAlign w:val="center"/>
          </w:tcPr>
          <w:p w14:paraId="50CFB005"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4AA098DE" w14:textId="77777777" w:rsidR="00530D3B" w:rsidRPr="00D6757C" w:rsidRDefault="00530D3B" w:rsidP="00FC2D96">
            <w:pPr>
              <w:snapToGrid w:val="0"/>
              <w:spacing w:after="0" w:line="240" w:lineRule="atLeast"/>
              <w:jc w:val="center"/>
              <w:rPr>
                <w:bCs/>
                <w:sz w:val="22"/>
                <w:szCs w:val="22"/>
              </w:rPr>
            </w:pPr>
          </w:p>
          <w:p w14:paraId="0E154974"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61AFA195" w14:textId="77777777" w:rsidR="00530D3B" w:rsidRPr="00D6757C" w:rsidRDefault="00530D3B" w:rsidP="00FC2D96">
            <w:pPr>
              <w:snapToGrid w:val="0"/>
              <w:spacing w:after="0" w:line="240" w:lineRule="atLeast"/>
              <w:jc w:val="center"/>
              <w:rPr>
                <w:sz w:val="22"/>
                <w:szCs w:val="22"/>
              </w:rPr>
            </w:pPr>
            <w:r w:rsidRPr="00D6757C">
              <w:rPr>
                <w:sz w:val="22"/>
                <w:szCs w:val="22"/>
              </w:rPr>
              <w:t>-</w:t>
            </w:r>
          </w:p>
        </w:tc>
      </w:tr>
      <w:tr w:rsidR="00530D3B" w:rsidRPr="00D6757C" w14:paraId="449DCCFD" w14:textId="77777777" w:rsidTr="00FC2D96">
        <w:tc>
          <w:tcPr>
            <w:tcW w:w="3510" w:type="dxa"/>
            <w:tcBorders>
              <w:left w:val="single" w:sz="4" w:space="0" w:color="000000"/>
            </w:tcBorders>
            <w:vAlign w:val="center"/>
          </w:tcPr>
          <w:p w14:paraId="2F5210C3"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Влажная уборка металлических отливов (в летнее время) мытье внутреннего остекления оконных блоков</w:t>
            </w:r>
          </w:p>
        </w:tc>
        <w:tc>
          <w:tcPr>
            <w:tcW w:w="2127" w:type="dxa"/>
            <w:tcBorders>
              <w:left w:val="single" w:sz="4" w:space="0" w:color="000000"/>
            </w:tcBorders>
            <w:vAlign w:val="center"/>
          </w:tcPr>
          <w:p w14:paraId="7A59D38A"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63155901"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необходимости</w:t>
            </w:r>
          </w:p>
        </w:tc>
        <w:tc>
          <w:tcPr>
            <w:tcW w:w="2126" w:type="dxa"/>
            <w:tcBorders>
              <w:left w:val="single" w:sz="4" w:space="0" w:color="000000"/>
            </w:tcBorders>
          </w:tcPr>
          <w:p w14:paraId="45046F94"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5639500A" w14:textId="77777777" w:rsidR="00530D3B" w:rsidRPr="00D6757C" w:rsidRDefault="00530D3B" w:rsidP="00FC2D96">
            <w:pPr>
              <w:snapToGrid w:val="0"/>
              <w:spacing w:after="0" w:line="240" w:lineRule="atLeast"/>
              <w:jc w:val="center"/>
              <w:rPr>
                <w:bCs/>
                <w:sz w:val="22"/>
                <w:szCs w:val="22"/>
              </w:rPr>
            </w:pPr>
            <w:r w:rsidRPr="00D6757C">
              <w:rPr>
                <w:bCs/>
                <w:sz w:val="22"/>
                <w:szCs w:val="22"/>
              </w:rPr>
              <w:t>необходимости</w:t>
            </w:r>
          </w:p>
        </w:tc>
        <w:tc>
          <w:tcPr>
            <w:tcW w:w="2268" w:type="dxa"/>
            <w:tcBorders>
              <w:left w:val="single" w:sz="4" w:space="0" w:color="000000"/>
              <w:right w:val="single" w:sz="4" w:space="0" w:color="000000"/>
            </w:tcBorders>
          </w:tcPr>
          <w:p w14:paraId="6FC07036" w14:textId="77777777" w:rsidR="00530D3B" w:rsidRPr="00D6757C" w:rsidRDefault="00530D3B" w:rsidP="00FC2D96">
            <w:pPr>
              <w:snapToGrid w:val="0"/>
              <w:spacing w:after="0" w:line="240" w:lineRule="atLeast"/>
              <w:jc w:val="center"/>
              <w:rPr>
                <w:sz w:val="22"/>
                <w:szCs w:val="22"/>
              </w:rPr>
            </w:pPr>
            <w:r w:rsidRPr="00D6757C">
              <w:rPr>
                <w:sz w:val="22"/>
                <w:szCs w:val="22"/>
              </w:rPr>
              <w:t>-</w:t>
            </w:r>
          </w:p>
        </w:tc>
      </w:tr>
      <w:tr w:rsidR="00530D3B" w:rsidRPr="00D6757C" w14:paraId="450506BF" w14:textId="77777777" w:rsidTr="00FC2D96">
        <w:tc>
          <w:tcPr>
            <w:tcW w:w="3510" w:type="dxa"/>
            <w:tcBorders>
              <w:left w:val="single" w:sz="4" w:space="0" w:color="000000"/>
            </w:tcBorders>
            <w:vAlign w:val="center"/>
          </w:tcPr>
          <w:p w14:paraId="74CDEC09"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Мытье и протирка посуды в офисных помещениях (зона директората) (столовые приборы, тарелки, бокалы, стаканы, разносы, графины)</w:t>
            </w:r>
          </w:p>
        </w:tc>
        <w:tc>
          <w:tcPr>
            <w:tcW w:w="2127" w:type="dxa"/>
            <w:tcBorders>
              <w:left w:val="single" w:sz="4" w:space="0" w:color="000000"/>
            </w:tcBorders>
            <w:vAlign w:val="center"/>
          </w:tcPr>
          <w:p w14:paraId="1AE50537"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 по мере необходимости</w:t>
            </w:r>
          </w:p>
        </w:tc>
        <w:tc>
          <w:tcPr>
            <w:tcW w:w="2126" w:type="dxa"/>
            <w:tcBorders>
              <w:left w:val="single" w:sz="4" w:space="0" w:color="000000"/>
            </w:tcBorders>
          </w:tcPr>
          <w:p w14:paraId="5F05D0D7"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7D29BB57" w14:textId="77777777" w:rsidR="00530D3B" w:rsidRPr="00D6757C" w:rsidRDefault="00530D3B" w:rsidP="00FC2D96">
            <w:pPr>
              <w:snapToGrid w:val="0"/>
              <w:spacing w:after="0" w:line="240" w:lineRule="atLeast"/>
              <w:jc w:val="center"/>
              <w:rPr>
                <w:sz w:val="22"/>
                <w:szCs w:val="22"/>
              </w:rPr>
            </w:pPr>
            <w:r w:rsidRPr="00D6757C">
              <w:rPr>
                <w:sz w:val="22"/>
                <w:szCs w:val="22"/>
              </w:rPr>
              <w:t>-</w:t>
            </w:r>
          </w:p>
        </w:tc>
      </w:tr>
      <w:tr w:rsidR="00530D3B" w:rsidRPr="00D6757C" w14:paraId="3650A47B" w14:textId="77777777" w:rsidTr="00FC2D96">
        <w:tc>
          <w:tcPr>
            <w:tcW w:w="3510" w:type="dxa"/>
            <w:tcBorders>
              <w:left w:val="single" w:sz="4" w:space="0" w:color="000000"/>
            </w:tcBorders>
            <w:vAlign w:val="center"/>
          </w:tcPr>
          <w:p w14:paraId="6CE096E4"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Удаление жевательной резинки, пятен, липких субстанций и др. загрязнений с поверхностей</w:t>
            </w:r>
          </w:p>
        </w:tc>
        <w:tc>
          <w:tcPr>
            <w:tcW w:w="2127" w:type="dxa"/>
            <w:tcBorders>
              <w:left w:val="single" w:sz="4" w:space="0" w:color="000000"/>
            </w:tcBorders>
          </w:tcPr>
          <w:p w14:paraId="7F0989EF" w14:textId="77777777" w:rsidR="00530D3B" w:rsidRPr="00D6757C" w:rsidRDefault="00530D3B" w:rsidP="00FC2D96">
            <w:pPr>
              <w:spacing w:after="0" w:line="240" w:lineRule="atLeast"/>
              <w:rPr>
                <w:sz w:val="22"/>
                <w:szCs w:val="22"/>
              </w:rPr>
            </w:pPr>
            <w:r w:rsidRPr="00D6757C">
              <w:rPr>
                <w:bCs/>
                <w:sz w:val="22"/>
                <w:szCs w:val="22"/>
              </w:rPr>
              <w:t>ежедневно, по мере необходимости</w:t>
            </w:r>
          </w:p>
        </w:tc>
        <w:tc>
          <w:tcPr>
            <w:tcW w:w="2126" w:type="dxa"/>
            <w:tcBorders>
              <w:left w:val="single" w:sz="4" w:space="0" w:color="000000"/>
            </w:tcBorders>
          </w:tcPr>
          <w:p w14:paraId="2BFD7F40" w14:textId="77777777" w:rsidR="00530D3B" w:rsidRPr="00D6757C" w:rsidRDefault="00530D3B" w:rsidP="00FC2D96">
            <w:pPr>
              <w:spacing w:after="0" w:line="240" w:lineRule="atLeast"/>
              <w:rPr>
                <w:sz w:val="22"/>
                <w:szCs w:val="22"/>
              </w:rPr>
            </w:pPr>
            <w:r w:rsidRPr="00D6757C">
              <w:rPr>
                <w:bCs/>
                <w:sz w:val="22"/>
                <w:szCs w:val="22"/>
              </w:rPr>
              <w:t>ежедневно, по мере необходимости</w:t>
            </w:r>
          </w:p>
        </w:tc>
        <w:tc>
          <w:tcPr>
            <w:tcW w:w="2268" w:type="dxa"/>
            <w:tcBorders>
              <w:left w:val="single" w:sz="4" w:space="0" w:color="000000"/>
              <w:right w:val="single" w:sz="4" w:space="0" w:color="000000"/>
            </w:tcBorders>
          </w:tcPr>
          <w:p w14:paraId="3707839B" w14:textId="77777777" w:rsidR="00530D3B" w:rsidRPr="00D6757C" w:rsidRDefault="00530D3B" w:rsidP="00FC2D96">
            <w:pPr>
              <w:spacing w:after="0" w:line="240" w:lineRule="atLeast"/>
              <w:rPr>
                <w:sz w:val="22"/>
                <w:szCs w:val="22"/>
              </w:rPr>
            </w:pPr>
            <w:r w:rsidRPr="00D6757C">
              <w:rPr>
                <w:bCs/>
                <w:sz w:val="22"/>
                <w:szCs w:val="22"/>
              </w:rPr>
              <w:t>ежедневно, по мере необходимости</w:t>
            </w:r>
          </w:p>
        </w:tc>
      </w:tr>
      <w:tr w:rsidR="00530D3B" w:rsidRPr="00D6757C" w14:paraId="32010C83" w14:textId="77777777" w:rsidTr="00FC2D96">
        <w:tc>
          <w:tcPr>
            <w:tcW w:w="3510" w:type="dxa"/>
            <w:tcBorders>
              <w:left w:val="single" w:sz="4" w:space="0" w:color="000000"/>
            </w:tcBorders>
            <w:vAlign w:val="center"/>
          </w:tcPr>
          <w:p w14:paraId="4EC2CDFC"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Мытье и протирка металлических ограждений (перил) на парадной и запасной лестницах</w:t>
            </w:r>
          </w:p>
        </w:tc>
        <w:tc>
          <w:tcPr>
            <w:tcW w:w="2127" w:type="dxa"/>
            <w:tcBorders>
              <w:left w:val="single" w:sz="4" w:space="0" w:color="000000"/>
            </w:tcBorders>
          </w:tcPr>
          <w:p w14:paraId="22652B71" w14:textId="77777777" w:rsidR="00530D3B" w:rsidRPr="00D6757C" w:rsidRDefault="00530D3B" w:rsidP="00FC2D96">
            <w:pPr>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1E40614C" w14:textId="77777777" w:rsidR="00530D3B" w:rsidRPr="00D6757C" w:rsidRDefault="00530D3B" w:rsidP="00FC2D96">
            <w:pPr>
              <w:spacing w:after="0" w:line="240" w:lineRule="atLeast"/>
              <w:rPr>
                <w:bCs/>
                <w:sz w:val="22"/>
                <w:szCs w:val="22"/>
              </w:rPr>
            </w:pPr>
            <w:r w:rsidRPr="00D6757C">
              <w:rPr>
                <w:bCs/>
                <w:sz w:val="22"/>
                <w:szCs w:val="22"/>
              </w:rPr>
              <w:t>ежедневно, по мере необходимости</w:t>
            </w:r>
          </w:p>
        </w:tc>
        <w:tc>
          <w:tcPr>
            <w:tcW w:w="2268" w:type="dxa"/>
            <w:tcBorders>
              <w:left w:val="single" w:sz="4" w:space="0" w:color="000000"/>
              <w:right w:val="single" w:sz="4" w:space="0" w:color="000000"/>
            </w:tcBorders>
          </w:tcPr>
          <w:p w14:paraId="26E172E2" w14:textId="77777777" w:rsidR="00530D3B" w:rsidRPr="00D6757C" w:rsidRDefault="00530D3B" w:rsidP="00FC2D96">
            <w:pPr>
              <w:spacing w:after="0" w:line="240" w:lineRule="atLeast"/>
              <w:jc w:val="center"/>
              <w:rPr>
                <w:bCs/>
                <w:sz w:val="22"/>
                <w:szCs w:val="22"/>
              </w:rPr>
            </w:pPr>
            <w:r w:rsidRPr="00D6757C">
              <w:rPr>
                <w:bCs/>
                <w:sz w:val="22"/>
                <w:szCs w:val="22"/>
              </w:rPr>
              <w:t>-</w:t>
            </w:r>
          </w:p>
        </w:tc>
      </w:tr>
      <w:tr w:rsidR="00530D3B" w:rsidRPr="00D6757C" w14:paraId="49189364" w14:textId="77777777" w:rsidTr="00FC2D96">
        <w:tc>
          <w:tcPr>
            <w:tcW w:w="10031" w:type="dxa"/>
            <w:gridSpan w:val="4"/>
            <w:tcBorders>
              <w:left w:val="single" w:sz="4" w:space="0" w:color="000000"/>
              <w:right w:val="single" w:sz="4" w:space="0" w:color="000000"/>
            </w:tcBorders>
            <w:vAlign w:val="center"/>
          </w:tcPr>
          <w:p w14:paraId="6D49D135" w14:textId="76385D14" w:rsidR="00530D3B" w:rsidRPr="00D6757C" w:rsidRDefault="00530D3B" w:rsidP="00FC2D96">
            <w:pPr>
              <w:spacing w:after="0" w:line="240" w:lineRule="atLeast"/>
              <w:rPr>
                <w:sz w:val="22"/>
                <w:szCs w:val="22"/>
              </w:rPr>
            </w:pPr>
            <w:r w:rsidRPr="00D6757C">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 </w:t>
            </w:r>
          </w:p>
          <w:p w14:paraId="43EBD35E" w14:textId="77777777" w:rsidR="00530D3B" w:rsidRPr="00D6757C" w:rsidRDefault="00530D3B" w:rsidP="00FC2D96">
            <w:pPr>
              <w:spacing w:after="0" w:line="240" w:lineRule="atLeast"/>
              <w:rPr>
                <w:bCs/>
                <w:sz w:val="22"/>
                <w:szCs w:val="22"/>
              </w:rPr>
            </w:pPr>
            <w:r w:rsidRPr="00D6757C">
              <w:rPr>
                <w:sz w:val="22"/>
                <w:szCs w:val="22"/>
              </w:rPr>
              <w:t xml:space="preserve">      Влажная уборка производится с применением чистящих и моющих средств, влажная уборка половых покрытий производится шваброй с </w:t>
            </w:r>
            <w:proofErr w:type="spellStart"/>
            <w:r w:rsidRPr="00D6757C">
              <w:rPr>
                <w:sz w:val="22"/>
                <w:szCs w:val="22"/>
              </w:rPr>
              <w:t>мопом</w:t>
            </w:r>
            <w:proofErr w:type="spellEnd"/>
            <w:r w:rsidRPr="00D6757C">
              <w:rPr>
                <w:sz w:val="22"/>
                <w:szCs w:val="22"/>
              </w:rPr>
              <w:t xml:space="preserve"> </w:t>
            </w:r>
            <w:r w:rsidRPr="00D6757C">
              <w:rPr>
                <w:b/>
                <w:sz w:val="22"/>
                <w:szCs w:val="22"/>
                <w:lang w:eastAsia="zh-CN"/>
              </w:rPr>
              <w:t xml:space="preserve">(Исполнителем используется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w:t>
            </w:r>
          </w:p>
        </w:tc>
      </w:tr>
    </w:tbl>
    <w:p w14:paraId="4EDB3FCA" w14:textId="77777777" w:rsidR="00530D3B" w:rsidRPr="00D6757C" w:rsidRDefault="00530D3B" w:rsidP="00530D3B">
      <w:pPr>
        <w:spacing w:after="0" w:line="240" w:lineRule="atLeast"/>
        <w:rPr>
          <w:b/>
          <w:sz w:val="22"/>
          <w:szCs w:val="22"/>
        </w:rPr>
      </w:pPr>
    </w:p>
    <w:p w14:paraId="4C2B07C4" w14:textId="77777777" w:rsidR="00530D3B" w:rsidRPr="00D6757C" w:rsidRDefault="00530D3B" w:rsidP="00530D3B">
      <w:pPr>
        <w:tabs>
          <w:tab w:val="left" w:pos="14570"/>
        </w:tabs>
        <w:spacing w:after="0" w:line="240" w:lineRule="atLeast"/>
        <w:ind w:firstLine="709"/>
        <w:rPr>
          <w:b/>
          <w:sz w:val="22"/>
          <w:szCs w:val="22"/>
        </w:rPr>
      </w:pPr>
      <w:r w:rsidRPr="00D6757C">
        <w:rPr>
          <w:b/>
          <w:sz w:val="22"/>
          <w:szCs w:val="22"/>
        </w:rPr>
        <w:t xml:space="preserve">1.8.2.  Текущая уборка </w:t>
      </w:r>
      <w:r w:rsidRPr="00D6757C">
        <w:rPr>
          <w:b/>
          <w:sz w:val="22"/>
          <w:szCs w:val="22"/>
          <w:u w:val="single"/>
        </w:rPr>
        <w:t>производственных помещений</w:t>
      </w:r>
      <w:r w:rsidRPr="00D6757C">
        <w:rPr>
          <w:b/>
          <w:sz w:val="22"/>
          <w:szCs w:val="22"/>
        </w:rPr>
        <w:t xml:space="preserve"> производится Исполнителем в соответствии с Таблицей № 4.</w:t>
      </w:r>
    </w:p>
    <w:p w14:paraId="29D5CCCF" w14:textId="77777777" w:rsidR="00530D3B" w:rsidRPr="00D6757C" w:rsidRDefault="00530D3B" w:rsidP="00530D3B">
      <w:pPr>
        <w:tabs>
          <w:tab w:val="left" w:pos="14570"/>
        </w:tabs>
        <w:spacing w:after="0" w:line="240" w:lineRule="atLeast"/>
        <w:ind w:firstLine="709"/>
        <w:rPr>
          <w:b/>
          <w:sz w:val="22"/>
          <w:szCs w:val="22"/>
        </w:rPr>
      </w:pPr>
    </w:p>
    <w:p w14:paraId="0A1EFC8A" w14:textId="77777777" w:rsidR="00530D3B" w:rsidRPr="00D6757C" w:rsidRDefault="00530D3B" w:rsidP="00530D3B">
      <w:pPr>
        <w:tabs>
          <w:tab w:val="left" w:pos="14570"/>
        </w:tabs>
        <w:spacing w:after="0" w:line="240" w:lineRule="atLeast"/>
        <w:ind w:firstLine="709"/>
        <w:rPr>
          <w:b/>
          <w:sz w:val="22"/>
          <w:szCs w:val="22"/>
        </w:rPr>
      </w:pPr>
      <w:r w:rsidRPr="00D6757C">
        <w:rPr>
          <w:b/>
          <w:sz w:val="22"/>
          <w:szCs w:val="22"/>
        </w:rPr>
        <w:t xml:space="preserve">                    Таблица № 4. Уборка производственных помещений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767"/>
        <w:gridCol w:w="2619"/>
      </w:tblGrid>
      <w:tr w:rsidR="00530D3B" w:rsidRPr="00D6757C" w14:paraId="35711B3E" w14:textId="77777777" w:rsidTr="00FC2D96">
        <w:tc>
          <w:tcPr>
            <w:tcW w:w="4361" w:type="dxa"/>
            <w:shd w:val="clear" w:color="auto" w:fill="F2F2F2"/>
            <w:vAlign w:val="center"/>
          </w:tcPr>
          <w:p w14:paraId="61CAFDB7" w14:textId="3C9FB459" w:rsidR="00530D3B" w:rsidRPr="00D6757C" w:rsidRDefault="00530D3B" w:rsidP="00FC2D96">
            <w:pPr>
              <w:spacing w:after="0" w:line="240" w:lineRule="atLeast"/>
              <w:jc w:val="center"/>
              <w:rPr>
                <w:b/>
                <w:sz w:val="22"/>
                <w:szCs w:val="22"/>
              </w:rPr>
            </w:pPr>
            <w:r w:rsidRPr="00D6757C">
              <w:rPr>
                <w:b/>
                <w:sz w:val="22"/>
                <w:szCs w:val="22"/>
              </w:rPr>
              <w:t xml:space="preserve">Описание </w:t>
            </w:r>
            <w:r w:rsidR="00C42E1A" w:rsidRPr="00D6757C">
              <w:rPr>
                <w:b/>
                <w:sz w:val="22"/>
                <w:szCs w:val="22"/>
              </w:rPr>
              <w:t>услуг</w:t>
            </w:r>
          </w:p>
        </w:tc>
        <w:tc>
          <w:tcPr>
            <w:tcW w:w="2767" w:type="dxa"/>
            <w:shd w:val="clear" w:color="auto" w:fill="F2F2F2"/>
            <w:vAlign w:val="center"/>
          </w:tcPr>
          <w:p w14:paraId="43744F8A"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Производственные площади, коридоры, др.</w:t>
            </w:r>
          </w:p>
        </w:tc>
        <w:tc>
          <w:tcPr>
            <w:tcW w:w="2619" w:type="dxa"/>
            <w:shd w:val="clear" w:color="auto" w:fill="F2F2F2"/>
            <w:vAlign w:val="center"/>
          </w:tcPr>
          <w:p w14:paraId="601C36D9"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Санузлы</w:t>
            </w:r>
          </w:p>
        </w:tc>
      </w:tr>
      <w:tr w:rsidR="00530D3B" w:rsidRPr="00D6757C" w14:paraId="531309AB" w14:textId="77777777" w:rsidTr="00FC2D96">
        <w:tc>
          <w:tcPr>
            <w:tcW w:w="4361" w:type="dxa"/>
            <w:vAlign w:val="center"/>
          </w:tcPr>
          <w:p w14:paraId="4F2EEF64" w14:textId="77777777" w:rsidR="00530D3B" w:rsidRPr="00D6757C" w:rsidRDefault="00530D3B" w:rsidP="00FC2D96">
            <w:pPr>
              <w:spacing w:after="0" w:line="240" w:lineRule="atLeast"/>
              <w:rPr>
                <w:sz w:val="22"/>
                <w:szCs w:val="22"/>
              </w:rPr>
            </w:pPr>
            <w:r w:rsidRPr="00D6757C">
              <w:rPr>
                <w:sz w:val="22"/>
                <w:szCs w:val="22"/>
              </w:rPr>
              <w:t xml:space="preserve">                                    1</w:t>
            </w:r>
          </w:p>
        </w:tc>
        <w:tc>
          <w:tcPr>
            <w:tcW w:w="2767" w:type="dxa"/>
            <w:vAlign w:val="center"/>
          </w:tcPr>
          <w:p w14:paraId="56A2AF4F"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2</w:t>
            </w:r>
          </w:p>
        </w:tc>
        <w:tc>
          <w:tcPr>
            <w:tcW w:w="2619" w:type="dxa"/>
            <w:vAlign w:val="center"/>
          </w:tcPr>
          <w:p w14:paraId="3A2C5DB0"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3</w:t>
            </w:r>
          </w:p>
        </w:tc>
      </w:tr>
      <w:tr w:rsidR="00530D3B" w:rsidRPr="00D6757C" w14:paraId="5F250A1C" w14:textId="77777777" w:rsidTr="00FC2D96">
        <w:tc>
          <w:tcPr>
            <w:tcW w:w="4361" w:type="dxa"/>
            <w:vAlign w:val="center"/>
          </w:tcPr>
          <w:p w14:paraId="1C66D212" w14:textId="0DA65129" w:rsidR="00530D3B" w:rsidRPr="00D6757C" w:rsidRDefault="00530D3B" w:rsidP="00FC2D96">
            <w:pPr>
              <w:spacing w:after="0" w:line="240" w:lineRule="atLeast"/>
              <w:rPr>
                <w:sz w:val="22"/>
                <w:szCs w:val="22"/>
              </w:rPr>
            </w:pPr>
            <w:r w:rsidRPr="00D6757C">
              <w:rPr>
                <w:sz w:val="22"/>
                <w:szCs w:val="22"/>
              </w:rPr>
              <w:t>Удаление пыли и пятен с горизонтальных и вертикальных поверхностей, стеклянных перегородок до 180 см</w:t>
            </w:r>
          </w:p>
        </w:tc>
        <w:tc>
          <w:tcPr>
            <w:tcW w:w="2767" w:type="dxa"/>
            <w:vAlign w:val="center"/>
          </w:tcPr>
          <w:p w14:paraId="2F95B41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619" w:type="dxa"/>
            <w:vAlign w:val="center"/>
          </w:tcPr>
          <w:p w14:paraId="1D29942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08E900FB" w14:textId="77777777" w:rsidTr="00FC2D96">
        <w:tc>
          <w:tcPr>
            <w:tcW w:w="4361" w:type="dxa"/>
            <w:vAlign w:val="center"/>
          </w:tcPr>
          <w:p w14:paraId="2B01B6A1" w14:textId="77777777" w:rsidR="00530D3B" w:rsidRPr="00D6757C" w:rsidRDefault="00530D3B" w:rsidP="00FC2D96">
            <w:pPr>
              <w:spacing w:after="0" w:line="240" w:lineRule="atLeast"/>
              <w:rPr>
                <w:sz w:val="22"/>
                <w:szCs w:val="22"/>
              </w:rPr>
            </w:pPr>
            <w:r w:rsidRPr="00D6757C">
              <w:rPr>
                <w:sz w:val="22"/>
                <w:szCs w:val="22"/>
              </w:rPr>
              <w:t>Удаление пыли и пятен с наружных поверхностей: шкафов, тумбочек полок</w:t>
            </w:r>
          </w:p>
        </w:tc>
        <w:tc>
          <w:tcPr>
            <w:tcW w:w="2767" w:type="dxa"/>
            <w:vAlign w:val="center"/>
          </w:tcPr>
          <w:p w14:paraId="7BC80BE3"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619" w:type="dxa"/>
            <w:vAlign w:val="center"/>
          </w:tcPr>
          <w:p w14:paraId="447CF5A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r>
      <w:tr w:rsidR="00530D3B" w:rsidRPr="00D6757C" w14:paraId="1A53EEC2" w14:textId="77777777" w:rsidTr="00FC2D96">
        <w:tc>
          <w:tcPr>
            <w:tcW w:w="4361" w:type="dxa"/>
            <w:vAlign w:val="center"/>
          </w:tcPr>
          <w:p w14:paraId="6DD75394" w14:textId="77777777" w:rsidR="00530D3B" w:rsidRPr="00D6757C" w:rsidRDefault="00530D3B" w:rsidP="00FC2D96">
            <w:pPr>
              <w:spacing w:after="0" w:line="240" w:lineRule="atLeast"/>
              <w:rPr>
                <w:sz w:val="22"/>
                <w:szCs w:val="22"/>
              </w:rPr>
            </w:pPr>
            <w:r w:rsidRPr="00D6757C">
              <w:rPr>
                <w:sz w:val="22"/>
                <w:szCs w:val="22"/>
              </w:rPr>
              <w:t>Удаление пыли и пятен с дверей, дверных рам, дверных ручек и доводчиков</w:t>
            </w:r>
          </w:p>
        </w:tc>
        <w:tc>
          <w:tcPr>
            <w:tcW w:w="2767" w:type="dxa"/>
            <w:vAlign w:val="center"/>
          </w:tcPr>
          <w:p w14:paraId="78AE500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619" w:type="dxa"/>
            <w:vAlign w:val="center"/>
          </w:tcPr>
          <w:p w14:paraId="5240C86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7268648B" w14:textId="77777777" w:rsidTr="00FC2D96">
        <w:tc>
          <w:tcPr>
            <w:tcW w:w="4361" w:type="dxa"/>
            <w:vAlign w:val="center"/>
          </w:tcPr>
          <w:p w14:paraId="20FB40D3" w14:textId="77777777" w:rsidR="00530D3B" w:rsidRPr="00D6757C" w:rsidRDefault="00530D3B" w:rsidP="00FC2D96">
            <w:pPr>
              <w:spacing w:after="0" w:line="240" w:lineRule="atLeast"/>
              <w:rPr>
                <w:sz w:val="22"/>
                <w:szCs w:val="22"/>
              </w:rPr>
            </w:pPr>
            <w:r w:rsidRPr="00D6757C">
              <w:rPr>
                <w:sz w:val="22"/>
                <w:szCs w:val="22"/>
              </w:rPr>
              <w:t>Удаление пыли и пятен с выключателей и розеток</w:t>
            </w:r>
          </w:p>
        </w:tc>
        <w:tc>
          <w:tcPr>
            <w:tcW w:w="2767" w:type="dxa"/>
            <w:vAlign w:val="center"/>
          </w:tcPr>
          <w:p w14:paraId="61F2A8E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619" w:type="dxa"/>
            <w:vAlign w:val="center"/>
          </w:tcPr>
          <w:p w14:paraId="3546A65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r>
      <w:tr w:rsidR="00530D3B" w:rsidRPr="00D6757C" w14:paraId="33074C93" w14:textId="77777777" w:rsidTr="00FC2D96">
        <w:tc>
          <w:tcPr>
            <w:tcW w:w="4361" w:type="dxa"/>
            <w:vAlign w:val="center"/>
          </w:tcPr>
          <w:p w14:paraId="29E61BE3" w14:textId="77777777" w:rsidR="00530D3B" w:rsidRPr="00D6757C" w:rsidRDefault="00530D3B" w:rsidP="00FC2D96">
            <w:pPr>
              <w:spacing w:after="0" w:line="240" w:lineRule="atLeast"/>
              <w:rPr>
                <w:sz w:val="22"/>
                <w:szCs w:val="22"/>
              </w:rPr>
            </w:pPr>
            <w:r w:rsidRPr="00D6757C">
              <w:rPr>
                <w:sz w:val="22"/>
                <w:szCs w:val="22"/>
              </w:rPr>
              <w:t>Удаление пыли и пятен с подоконников</w:t>
            </w:r>
          </w:p>
        </w:tc>
        <w:tc>
          <w:tcPr>
            <w:tcW w:w="2767" w:type="dxa"/>
            <w:vAlign w:val="center"/>
          </w:tcPr>
          <w:p w14:paraId="7BC8A2D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619" w:type="dxa"/>
            <w:vAlign w:val="center"/>
          </w:tcPr>
          <w:p w14:paraId="5B1AED1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3EA9EDFA" w14:textId="77777777" w:rsidTr="00FC2D96">
        <w:tc>
          <w:tcPr>
            <w:tcW w:w="4361" w:type="dxa"/>
            <w:vAlign w:val="center"/>
          </w:tcPr>
          <w:p w14:paraId="3A11717A" w14:textId="77777777" w:rsidR="00530D3B" w:rsidRPr="00D6757C" w:rsidRDefault="00530D3B" w:rsidP="00FC2D96">
            <w:pPr>
              <w:spacing w:after="0" w:line="240" w:lineRule="atLeast"/>
              <w:rPr>
                <w:sz w:val="22"/>
                <w:szCs w:val="22"/>
              </w:rPr>
            </w:pPr>
            <w:r w:rsidRPr="00D6757C">
              <w:rPr>
                <w:sz w:val="22"/>
                <w:szCs w:val="22"/>
              </w:rPr>
              <w:t>Сухая уборка (подметание)</w:t>
            </w:r>
          </w:p>
        </w:tc>
        <w:tc>
          <w:tcPr>
            <w:tcW w:w="2767" w:type="dxa"/>
            <w:vAlign w:val="center"/>
          </w:tcPr>
          <w:p w14:paraId="4A3B398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619" w:type="dxa"/>
            <w:vAlign w:val="center"/>
          </w:tcPr>
          <w:p w14:paraId="5D19B7B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r>
      <w:tr w:rsidR="00530D3B" w:rsidRPr="00D6757C" w14:paraId="07688891" w14:textId="77777777" w:rsidTr="00FC2D96">
        <w:tc>
          <w:tcPr>
            <w:tcW w:w="4361" w:type="dxa"/>
            <w:vAlign w:val="center"/>
          </w:tcPr>
          <w:p w14:paraId="181B6B63" w14:textId="77777777" w:rsidR="00530D3B" w:rsidRPr="00D6757C" w:rsidRDefault="00530D3B" w:rsidP="00FC2D96">
            <w:pPr>
              <w:spacing w:after="0" w:line="240" w:lineRule="atLeast"/>
              <w:rPr>
                <w:sz w:val="22"/>
                <w:szCs w:val="22"/>
              </w:rPr>
            </w:pPr>
            <w:r w:rsidRPr="00D6757C">
              <w:rPr>
                <w:sz w:val="22"/>
                <w:szCs w:val="22"/>
              </w:rPr>
              <w:t>Вынос и сортировка мусора в специально отведенные Заказчиком места (приложение № 3 к настоящему Техническому заданию), замена мусорных пакетов</w:t>
            </w:r>
          </w:p>
        </w:tc>
        <w:tc>
          <w:tcPr>
            <w:tcW w:w="2767" w:type="dxa"/>
            <w:vAlign w:val="center"/>
          </w:tcPr>
          <w:p w14:paraId="6EF3671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619" w:type="dxa"/>
            <w:vAlign w:val="center"/>
          </w:tcPr>
          <w:p w14:paraId="0AC6CB0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6DB3887F" w14:textId="77777777" w:rsidTr="00FC2D96">
        <w:tc>
          <w:tcPr>
            <w:tcW w:w="4361" w:type="dxa"/>
            <w:vAlign w:val="center"/>
          </w:tcPr>
          <w:p w14:paraId="504BEA28" w14:textId="77777777" w:rsidR="00530D3B" w:rsidRPr="00D6757C" w:rsidRDefault="00530D3B" w:rsidP="00FC2D96">
            <w:pPr>
              <w:spacing w:after="0" w:line="240" w:lineRule="atLeast"/>
              <w:rPr>
                <w:sz w:val="22"/>
                <w:szCs w:val="22"/>
              </w:rPr>
            </w:pPr>
            <w:r w:rsidRPr="00D6757C">
              <w:rPr>
                <w:sz w:val="22"/>
                <w:szCs w:val="22"/>
              </w:rPr>
              <w:t>Влажная уборка пола</w:t>
            </w:r>
          </w:p>
        </w:tc>
        <w:tc>
          <w:tcPr>
            <w:tcW w:w="2767" w:type="dxa"/>
            <w:vAlign w:val="center"/>
          </w:tcPr>
          <w:p w14:paraId="0B62E55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619" w:type="dxa"/>
            <w:vAlign w:val="center"/>
          </w:tcPr>
          <w:p w14:paraId="6C03ED4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64AADC2A" w14:textId="77777777" w:rsidTr="00FC2D96">
        <w:tc>
          <w:tcPr>
            <w:tcW w:w="4361" w:type="dxa"/>
            <w:vAlign w:val="center"/>
          </w:tcPr>
          <w:p w14:paraId="1B887523" w14:textId="77777777" w:rsidR="00530D3B" w:rsidRPr="00D6757C" w:rsidRDefault="00530D3B" w:rsidP="00FC2D96">
            <w:pPr>
              <w:spacing w:after="0" w:line="240" w:lineRule="atLeast"/>
              <w:rPr>
                <w:sz w:val="22"/>
                <w:szCs w:val="22"/>
              </w:rPr>
            </w:pPr>
            <w:r w:rsidRPr="00D6757C">
              <w:rPr>
                <w:sz w:val="22"/>
                <w:szCs w:val="22"/>
              </w:rPr>
              <w:t xml:space="preserve">Удаление пыли и пятен с хромированных, металлических поверхностей </w:t>
            </w:r>
          </w:p>
        </w:tc>
        <w:tc>
          <w:tcPr>
            <w:tcW w:w="2767" w:type="dxa"/>
            <w:vAlign w:val="center"/>
          </w:tcPr>
          <w:p w14:paraId="5D028313"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619" w:type="dxa"/>
            <w:vAlign w:val="center"/>
          </w:tcPr>
          <w:p w14:paraId="446B550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104C38C7" w14:textId="77777777" w:rsidTr="00FC2D96">
        <w:tc>
          <w:tcPr>
            <w:tcW w:w="4361" w:type="dxa"/>
            <w:vAlign w:val="center"/>
          </w:tcPr>
          <w:p w14:paraId="09CD2E8C" w14:textId="77777777" w:rsidR="00530D3B" w:rsidRPr="00D6757C" w:rsidRDefault="00530D3B" w:rsidP="00FC2D96">
            <w:pPr>
              <w:spacing w:after="0" w:line="240" w:lineRule="atLeast"/>
              <w:rPr>
                <w:sz w:val="22"/>
                <w:szCs w:val="22"/>
              </w:rPr>
            </w:pPr>
            <w:r w:rsidRPr="00D6757C">
              <w:rPr>
                <w:sz w:val="22"/>
                <w:szCs w:val="22"/>
              </w:rPr>
              <w:t>Влажная уборка холодильников, микроволновых печей в комнатах приема пищи</w:t>
            </w:r>
          </w:p>
        </w:tc>
        <w:tc>
          <w:tcPr>
            <w:tcW w:w="2767" w:type="dxa"/>
            <w:vAlign w:val="center"/>
          </w:tcPr>
          <w:p w14:paraId="1F7F6AE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619" w:type="dxa"/>
            <w:vAlign w:val="center"/>
          </w:tcPr>
          <w:p w14:paraId="7635FD88" w14:textId="77777777" w:rsidR="00530D3B" w:rsidRPr="00D6757C" w:rsidRDefault="00530D3B" w:rsidP="00FC2D96">
            <w:pPr>
              <w:tabs>
                <w:tab w:val="left" w:pos="1404"/>
              </w:tabs>
              <w:spacing w:after="0" w:line="240" w:lineRule="atLeast"/>
              <w:jc w:val="center"/>
              <w:rPr>
                <w:sz w:val="22"/>
                <w:szCs w:val="22"/>
              </w:rPr>
            </w:pPr>
            <w:r w:rsidRPr="00D6757C">
              <w:rPr>
                <w:bCs/>
                <w:sz w:val="22"/>
                <w:szCs w:val="22"/>
              </w:rPr>
              <w:t>-</w:t>
            </w:r>
          </w:p>
        </w:tc>
      </w:tr>
      <w:tr w:rsidR="00530D3B" w:rsidRPr="00D6757C" w14:paraId="3BE61271" w14:textId="77777777" w:rsidTr="00FC2D96">
        <w:tc>
          <w:tcPr>
            <w:tcW w:w="4361" w:type="dxa"/>
            <w:vAlign w:val="center"/>
          </w:tcPr>
          <w:p w14:paraId="572AF332" w14:textId="77777777" w:rsidR="00530D3B" w:rsidRPr="00D6757C" w:rsidRDefault="00530D3B" w:rsidP="00FC2D96">
            <w:pPr>
              <w:spacing w:after="0" w:line="240" w:lineRule="atLeast"/>
              <w:rPr>
                <w:sz w:val="22"/>
                <w:szCs w:val="22"/>
              </w:rPr>
            </w:pPr>
            <w:r w:rsidRPr="00D6757C">
              <w:rPr>
                <w:sz w:val="22"/>
                <w:szCs w:val="22"/>
              </w:rPr>
              <w:t xml:space="preserve">Мойка окон </w:t>
            </w:r>
          </w:p>
        </w:tc>
        <w:tc>
          <w:tcPr>
            <w:tcW w:w="2767" w:type="dxa"/>
            <w:vAlign w:val="center"/>
          </w:tcPr>
          <w:p w14:paraId="25C0BB41"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год</w:t>
            </w:r>
          </w:p>
        </w:tc>
        <w:tc>
          <w:tcPr>
            <w:tcW w:w="2619" w:type="dxa"/>
            <w:vAlign w:val="center"/>
          </w:tcPr>
          <w:p w14:paraId="6DDC6A4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год</w:t>
            </w:r>
          </w:p>
        </w:tc>
      </w:tr>
      <w:tr w:rsidR="00530D3B" w:rsidRPr="00D6757C" w14:paraId="0C7FF9FC" w14:textId="77777777" w:rsidTr="00FC2D96">
        <w:tc>
          <w:tcPr>
            <w:tcW w:w="4361" w:type="dxa"/>
            <w:vAlign w:val="center"/>
          </w:tcPr>
          <w:p w14:paraId="045E3B37" w14:textId="77777777" w:rsidR="00530D3B" w:rsidRPr="00D6757C" w:rsidRDefault="00530D3B" w:rsidP="00FC2D96">
            <w:pPr>
              <w:spacing w:after="0" w:line="240" w:lineRule="atLeast"/>
              <w:rPr>
                <w:sz w:val="22"/>
                <w:szCs w:val="22"/>
              </w:rPr>
            </w:pPr>
            <w:r w:rsidRPr="00D6757C">
              <w:rPr>
                <w:sz w:val="22"/>
                <w:szCs w:val="22"/>
              </w:rPr>
              <w:t xml:space="preserve">Мойка, содержание санузлов (в том числе: мытье и протирка держателей туалетной </w:t>
            </w:r>
            <w:r w:rsidRPr="00D6757C">
              <w:rPr>
                <w:sz w:val="22"/>
                <w:szCs w:val="22"/>
              </w:rPr>
              <w:lastRenderedPageBreak/>
              <w:t>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и т.д.)</w:t>
            </w:r>
          </w:p>
        </w:tc>
        <w:tc>
          <w:tcPr>
            <w:tcW w:w="2767" w:type="dxa"/>
            <w:vAlign w:val="center"/>
          </w:tcPr>
          <w:p w14:paraId="2E126F5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lastRenderedPageBreak/>
              <w:t>---</w:t>
            </w:r>
          </w:p>
        </w:tc>
        <w:tc>
          <w:tcPr>
            <w:tcW w:w="2619" w:type="dxa"/>
            <w:vAlign w:val="center"/>
          </w:tcPr>
          <w:p w14:paraId="14474071"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1FE7E269" w14:textId="77777777" w:rsidTr="00FC2D96">
        <w:tc>
          <w:tcPr>
            <w:tcW w:w="4361" w:type="dxa"/>
            <w:tcBorders>
              <w:left w:val="single" w:sz="4" w:space="0" w:color="000000"/>
              <w:bottom w:val="single" w:sz="4" w:space="0" w:color="000000"/>
            </w:tcBorders>
            <w:vAlign w:val="center"/>
          </w:tcPr>
          <w:p w14:paraId="24A5DE3D" w14:textId="77777777" w:rsidR="00530D3B" w:rsidRPr="00D6757C" w:rsidRDefault="00530D3B" w:rsidP="00FC2D96">
            <w:pPr>
              <w:snapToGrid w:val="0"/>
              <w:spacing w:after="0" w:line="240" w:lineRule="atLeast"/>
              <w:rPr>
                <w:bCs/>
                <w:sz w:val="22"/>
                <w:szCs w:val="22"/>
              </w:rPr>
            </w:pPr>
            <w:r w:rsidRPr="00D6757C">
              <w:rPr>
                <w:bCs/>
                <w:sz w:val="22"/>
                <w:szCs w:val="22"/>
              </w:rPr>
              <w:t>Влажная уборка батарей</w:t>
            </w:r>
          </w:p>
        </w:tc>
        <w:tc>
          <w:tcPr>
            <w:tcW w:w="2767" w:type="dxa"/>
            <w:tcBorders>
              <w:left w:val="single" w:sz="4" w:space="0" w:color="000000"/>
              <w:bottom w:val="single" w:sz="4" w:space="0" w:color="000000"/>
            </w:tcBorders>
            <w:vAlign w:val="center"/>
          </w:tcPr>
          <w:p w14:paraId="0A4B8BA7"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2 раза в месяц</w:t>
            </w:r>
          </w:p>
        </w:tc>
        <w:tc>
          <w:tcPr>
            <w:tcW w:w="2619" w:type="dxa"/>
            <w:tcBorders>
              <w:left w:val="single" w:sz="4" w:space="0" w:color="000000"/>
              <w:bottom w:val="single" w:sz="4" w:space="0" w:color="000000"/>
              <w:right w:val="single" w:sz="4" w:space="0" w:color="000000"/>
            </w:tcBorders>
            <w:vAlign w:val="center"/>
          </w:tcPr>
          <w:p w14:paraId="0F392FB5"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r>
      <w:tr w:rsidR="00530D3B" w:rsidRPr="00D6757C" w14:paraId="151E1A0D" w14:textId="77777777" w:rsidTr="00FC2D96">
        <w:tc>
          <w:tcPr>
            <w:tcW w:w="4361" w:type="dxa"/>
            <w:tcBorders>
              <w:left w:val="single" w:sz="4" w:space="0" w:color="000000"/>
            </w:tcBorders>
            <w:vAlign w:val="center"/>
          </w:tcPr>
          <w:p w14:paraId="1DE59DB4" w14:textId="77777777" w:rsidR="00530D3B" w:rsidRPr="00D6757C" w:rsidRDefault="00530D3B" w:rsidP="00FC2D96">
            <w:pPr>
              <w:snapToGrid w:val="0"/>
              <w:spacing w:after="0" w:line="240" w:lineRule="atLeast"/>
              <w:rPr>
                <w:bCs/>
                <w:sz w:val="22"/>
                <w:szCs w:val="22"/>
              </w:rPr>
            </w:pPr>
            <w:r w:rsidRPr="00D6757C">
              <w:rPr>
                <w:bCs/>
                <w:sz w:val="22"/>
                <w:szCs w:val="22"/>
              </w:rPr>
              <w:t>Влажная уборка подоконников</w:t>
            </w:r>
          </w:p>
        </w:tc>
        <w:tc>
          <w:tcPr>
            <w:tcW w:w="2767" w:type="dxa"/>
            <w:tcBorders>
              <w:left w:val="single" w:sz="4" w:space="0" w:color="000000"/>
            </w:tcBorders>
            <w:vAlign w:val="center"/>
          </w:tcPr>
          <w:p w14:paraId="0CDFC7C7"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2 раза в месяц</w:t>
            </w:r>
          </w:p>
        </w:tc>
        <w:tc>
          <w:tcPr>
            <w:tcW w:w="2619" w:type="dxa"/>
            <w:tcBorders>
              <w:left w:val="single" w:sz="4" w:space="0" w:color="000000"/>
              <w:right w:val="single" w:sz="4" w:space="0" w:color="000000"/>
            </w:tcBorders>
            <w:vAlign w:val="center"/>
          </w:tcPr>
          <w:p w14:paraId="7FFFD868" w14:textId="77777777" w:rsidR="00530D3B" w:rsidRPr="00D6757C" w:rsidRDefault="00530D3B" w:rsidP="00FC2D96">
            <w:pPr>
              <w:tabs>
                <w:tab w:val="left" w:pos="1404"/>
              </w:tabs>
              <w:snapToGrid w:val="0"/>
              <w:spacing w:after="0" w:line="240" w:lineRule="atLeast"/>
              <w:jc w:val="center"/>
              <w:rPr>
                <w:bCs/>
                <w:sz w:val="22"/>
                <w:szCs w:val="22"/>
              </w:rPr>
            </w:pPr>
            <w:r w:rsidRPr="00D6757C">
              <w:rPr>
                <w:sz w:val="22"/>
                <w:szCs w:val="22"/>
              </w:rPr>
              <w:t>ежедневно</w:t>
            </w:r>
          </w:p>
        </w:tc>
      </w:tr>
      <w:tr w:rsidR="00530D3B" w:rsidRPr="00D6757C" w14:paraId="7E258FD6" w14:textId="77777777" w:rsidTr="00FC2D96">
        <w:tc>
          <w:tcPr>
            <w:tcW w:w="4361" w:type="dxa"/>
            <w:tcBorders>
              <w:left w:val="single" w:sz="4" w:space="0" w:color="000000"/>
              <w:bottom w:val="single" w:sz="4" w:space="0" w:color="000000"/>
            </w:tcBorders>
            <w:vAlign w:val="center"/>
          </w:tcPr>
          <w:p w14:paraId="3EDA1966" w14:textId="77777777" w:rsidR="00530D3B" w:rsidRPr="00D6757C" w:rsidRDefault="00530D3B" w:rsidP="00FC2D96">
            <w:pPr>
              <w:snapToGrid w:val="0"/>
              <w:spacing w:after="0" w:line="240" w:lineRule="atLeast"/>
              <w:rPr>
                <w:sz w:val="22"/>
                <w:szCs w:val="22"/>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пола</w:t>
            </w:r>
            <w:proofErr w:type="spellEnd"/>
            <w:r w:rsidRPr="00D6757C">
              <w:rPr>
                <w:sz w:val="22"/>
                <w:szCs w:val="22"/>
                <w:lang w:val="en-GB"/>
              </w:rPr>
              <w:t xml:space="preserve"> (</w:t>
            </w:r>
            <w:proofErr w:type="spellStart"/>
            <w:r w:rsidRPr="00D6757C">
              <w:rPr>
                <w:sz w:val="22"/>
                <w:szCs w:val="22"/>
                <w:lang w:val="en-GB"/>
              </w:rPr>
              <w:t>кафель</w:t>
            </w:r>
            <w:proofErr w:type="spellEnd"/>
            <w:r w:rsidRPr="00D6757C">
              <w:rPr>
                <w:sz w:val="22"/>
                <w:szCs w:val="22"/>
                <w:lang w:val="en-GB"/>
              </w:rPr>
              <w:t>)</w:t>
            </w:r>
          </w:p>
        </w:tc>
        <w:tc>
          <w:tcPr>
            <w:tcW w:w="2767" w:type="dxa"/>
            <w:tcBorders>
              <w:left w:val="single" w:sz="4" w:space="0" w:color="000000"/>
              <w:bottom w:val="single" w:sz="4" w:space="0" w:color="000000"/>
            </w:tcBorders>
            <w:vAlign w:val="center"/>
          </w:tcPr>
          <w:p w14:paraId="500D2C21"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vAlign w:val="center"/>
          </w:tcPr>
          <w:p w14:paraId="2462D22B" w14:textId="77777777" w:rsidR="00530D3B" w:rsidRPr="00D6757C" w:rsidRDefault="00530D3B" w:rsidP="00FC2D96">
            <w:pPr>
              <w:tabs>
                <w:tab w:val="left" w:pos="1404"/>
              </w:tabs>
              <w:snapToGrid w:val="0"/>
              <w:spacing w:after="0" w:line="240" w:lineRule="atLeast"/>
              <w:jc w:val="center"/>
              <w:rPr>
                <w:sz w:val="22"/>
                <w:szCs w:val="22"/>
              </w:rPr>
            </w:pPr>
            <w:r w:rsidRPr="00D6757C">
              <w:rPr>
                <w:sz w:val="22"/>
                <w:szCs w:val="22"/>
              </w:rPr>
              <w:t>ежедневно</w:t>
            </w:r>
          </w:p>
        </w:tc>
      </w:tr>
      <w:tr w:rsidR="00530D3B" w:rsidRPr="00D6757C" w14:paraId="6B3A08FC" w14:textId="77777777" w:rsidTr="00FC2D96">
        <w:tc>
          <w:tcPr>
            <w:tcW w:w="4361" w:type="dxa"/>
            <w:tcBorders>
              <w:left w:val="single" w:sz="4" w:space="0" w:color="000000"/>
              <w:bottom w:val="single" w:sz="4" w:space="0" w:color="000000"/>
            </w:tcBorders>
            <w:vAlign w:val="center"/>
          </w:tcPr>
          <w:p w14:paraId="020C0B3E" w14:textId="77777777" w:rsidR="00530D3B" w:rsidRPr="00D6757C" w:rsidRDefault="00530D3B" w:rsidP="00FC2D96">
            <w:pPr>
              <w:spacing w:after="0" w:line="240" w:lineRule="atLeast"/>
              <w:rPr>
                <w:sz w:val="22"/>
                <w:szCs w:val="22"/>
              </w:rPr>
            </w:pPr>
            <w:r w:rsidRPr="00D6757C">
              <w:rPr>
                <w:sz w:val="22"/>
                <w:szCs w:val="22"/>
              </w:rPr>
              <w:t xml:space="preserve">Очистка от пыли пожарного </w:t>
            </w:r>
          </w:p>
          <w:p w14:paraId="2317FECD" w14:textId="77777777" w:rsidR="00530D3B" w:rsidRPr="00D6757C" w:rsidRDefault="00530D3B" w:rsidP="00FC2D96">
            <w:pPr>
              <w:snapToGrid w:val="0"/>
              <w:spacing w:after="0" w:line="240" w:lineRule="atLeast"/>
              <w:rPr>
                <w:sz w:val="22"/>
                <w:szCs w:val="22"/>
              </w:rPr>
            </w:pPr>
            <w:r w:rsidRPr="00D6757C">
              <w:rPr>
                <w:sz w:val="22"/>
                <w:szCs w:val="22"/>
              </w:rPr>
              <w:t>инвентаря</w:t>
            </w:r>
          </w:p>
        </w:tc>
        <w:tc>
          <w:tcPr>
            <w:tcW w:w="2767" w:type="dxa"/>
            <w:tcBorders>
              <w:left w:val="single" w:sz="4" w:space="0" w:color="000000"/>
              <w:bottom w:val="single" w:sz="4" w:space="0" w:color="000000"/>
            </w:tcBorders>
          </w:tcPr>
          <w:p w14:paraId="6A96B791" w14:textId="77777777" w:rsidR="00530D3B" w:rsidRPr="00D6757C" w:rsidRDefault="00530D3B" w:rsidP="00FC2D96">
            <w:pPr>
              <w:snapToGrid w:val="0"/>
              <w:spacing w:after="0" w:line="240" w:lineRule="atLeast"/>
              <w:rPr>
                <w:bCs/>
                <w:sz w:val="22"/>
                <w:szCs w:val="22"/>
              </w:rPr>
            </w:pPr>
            <w:r w:rsidRPr="00D6757C">
              <w:rPr>
                <w:bCs/>
                <w:sz w:val="22"/>
                <w:szCs w:val="22"/>
              </w:rPr>
              <w:t xml:space="preserve">              </w:t>
            </w:r>
            <w:r w:rsidRPr="00D6757C">
              <w:rPr>
                <w:sz w:val="22"/>
                <w:szCs w:val="22"/>
              </w:rPr>
              <w:t>ежедневно</w:t>
            </w:r>
          </w:p>
        </w:tc>
        <w:tc>
          <w:tcPr>
            <w:tcW w:w="2619" w:type="dxa"/>
            <w:tcBorders>
              <w:left w:val="single" w:sz="4" w:space="0" w:color="000000"/>
              <w:bottom w:val="single" w:sz="4" w:space="0" w:color="000000"/>
              <w:right w:val="single" w:sz="4" w:space="0" w:color="000000"/>
            </w:tcBorders>
          </w:tcPr>
          <w:p w14:paraId="330D3641"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p w14:paraId="1CE729C4" w14:textId="77777777" w:rsidR="00530D3B" w:rsidRPr="00D6757C" w:rsidRDefault="00530D3B" w:rsidP="00FC2D96">
            <w:pPr>
              <w:snapToGrid w:val="0"/>
              <w:spacing w:after="0" w:line="240" w:lineRule="atLeast"/>
              <w:jc w:val="center"/>
              <w:rPr>
                <w:bCs/>
                <w:sz w:val="22"/>
                <w:szCs w:val="22"/>
              </w:rPr>
            </w:pPr>
          </w:p>
        </w:tc>
      </w:tr>
      <w:tr w:rsidR="00530D3B" w:rsidRPr="00D6757C" w14:paraId="11C0B8C2" w14:textId="77777777" w:rsidTr="00FC2D96">
        <w:tc>
          <w:tcPr>
            <w:tcW w:w="4361" w:type="dxa"/>
            <w:tcBorders>
              <w:left w:val="single" w:sz="4" w:space="0" w:color="000000"/>
              <w:bottom w:val="single" w:sz="4" w:space="0" w:color="000000"/>
            </w:tcBorders>
            <w:vAlign w:val="center"/>
          </w:tcPr>
          <w:p w14:paraId="2C77A203" w14:textId="77777777" w:rsidR="00530D3B" w:rsidRPr="00D6757C" w:rsidRDefault="00530D3B" w:rsidP="00FC2D96">
            <w:pPr>
              <w:spacing w:after="0" w:line="240" w:lineRule="atLeast"/>
              <w:rPr>
                <w:sz w:val="22"/>
                <w:szCs w:val="22"/>
              </w:rPr>
            </w:pPr>
            <w:r w:rsidRPr="00D6757C">
              <w:rPr>
                <w:sz w:val="22"/>
                <w:szCs w:val="22"/>
              </w:rPr>
              <w:t xml:space="preserve">Влажная уборка перегородок </w:t>
            </w:r>
          </w:p>
          <w:p w14:paraId="048F0750" w14:textId="77777777" w:rsidR="00530D3B" w:rsidRPr="00D6757C" w:rsidRDefault="00530D3B" w:rsidP="00FC2D96">
            <w:pPr>
              <w:spacing w:after="0" w:line="240" w:lineRule="atLeast"/>
              <w:rPr>
                <w:sz w:val="22"/>
                <w:szCs w:val="22"/>
              </w:rPr>
            </w:pPr>
            <w:r w:rsidRPr="00D6757C">
              <w:rPr>
                <w:sz w:val="22"/>
                <w:szCs w:val="22"/>
              </w:rPr>
              <w:t>и дверей</w:t>
            </w:r>
          </w:p>
        </w:tc>
        <w:tc>
          <w:tcPr>
            <w:tcW w:w="2767" w:type="dxa"/>
            <w:tcBorders>
              <w:left w:val="single" w:sz="4" w:space="0" w:color="000000"/>
              <w:bottom w:val="single" w:sz="4" w:space="0" w:color="000000"/>
            </w:tcBorders>
          </w:tcPr>
          <w:p w14:paraId="7E1840B4"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037745E3" w14:textId="77777777" w:rsidR="00530D3B" w:rsidRPr="00D6757C" w:rsidRDefault="00530D3B" w:rsidP="00FC2D96">
            <w:pPr>
              <w:snapToGrid w:val="0"/>
              <w:spacing w:after="0" w:line="240" w:lineRule="atLeast"/>
              <w:rPr>
                <w:bCs/>
                <w:sz w:val="22"/>
                <w:szCs w:val="22"/>
              </w:rPr>
            </w:pPr>
            <w:r w:rsidRPr="00D6757C">
              <w:rPr>
                <w:bCs/>
                <w:sz w:val="22"/>
                <w:szCs w:val="22"/>
              </w:rPr>
              <w:t xml:space="preserve">            </w:t>
            </w:r>
            <w:r w:rsidRPr="00D6757C">
              <w:rPr>
                <w:sz w:val="22"/>
                <w:szCs w:val="22"/>
              </w:rPr>
              <w:t>ежедневно</w:t>
            </w:r>
          </w:p>
        </w:tc>
      </w:tr>
      <w:tr w:rsidR="00530D3B" w:rsidRPr="00D6757C" w14:paraId="774F8AAC" w14:textId="77777777" w:rsidTr="00FC2D96">
        <w:tc>
          <w:tcPr>
            <w:tcW w:w="4361" w:type="dxa"/>
            <w:tcBorders>
              <w:left w:val="single" w:sz="4" w:space="0" w:color="000000"/>
              <w:bottom w:val="single" w:sz="4" w:space="0" w:color="000000"/>
            </w:tcBorders>
            <w:vAlign w:val="center"/>
          </w:tcPr>
          <w:p w14:paraId="297CB329" w14:textId="77777777" w:rsidR="00530D3B" w:rsidRPr="00D6757C" w:rsidRDefault="00530D3B" w:rsidP="00FC2D96">
            <w:pPr>
              <w:spacing w:after="0" w:line="240" w:lineRule="atLeast"/>
              <w:rPr>
                <w:sz w:val="22"/>
                <w:szCs w:val="22"/>
              </w:rPr>
            </w:pPr>
            <w:r w:rsidRPr="00D6757C">
              <w:rPr>
                <w:sz w:val="22"/>
                <w:szCs w:val="22"/>
              </w:rPr>
              <w:t xml:space="preserve">Промывание ершиков </w:t>
            </w:r>
          </w:p>
          <w:p w14:paraId="2FF1E6B7" w14:textId="77777777" w:rsidR="00530D3B" w:rsidRPr="00D6757C" w:rsidRDefault="00530D3B" w:rsidP="00FC2D96">
            <w:pPr>
              <w:spacing w:after="0" w:line="240" w:lineRule="atLeast"/>
              <w:rPr>
                <w:sz w:val="22"/>
                <w:szCs w:val="22"/>
              </w:rPr>
            </w:pPr>
            <w:r w:rsidRPr="00D6757C">
              <w:rPr>
                <w:sz w:val="22"/>
                <w:szCs w:val="22"/>
              </w:rPr>
              <w:t>и емкостей для них</w:t>
            </w:r>
          </w:p>
        </w:tc>
        <w:tc>
          <w:tcPr>
            <w:tcW w:w="2767" w:type="dxa"/>
            <w:tcBorders>
              <w:left w:val="single" w:sz="4" w:space="0" w:color="000000"/>
              <w:bottom w:val="single" w:sz="4" w:space="0" w:color="000000"/>
            </w:tcBorders>
          </w:tcPr>
          <w:p w14:paraId="6E2CC482" w14:textId="77777777" w:rsidR="00530D3B" w:rsidRPr="00D6757C" w:rsidRDefault="00530D3B" w:rsidP="00FC2D96">
            <w:pPr>
              <w:spacing w:after="0" w:line="240" w:lineRule="atLeast"/>
              <w:jc w:val="center"/>
              <w:rPr>
                <w:bCs/>
                <w:sz w:val="22"/>
                <w:szCs w:val="22"/>
              </w:rPr>
            </w:pPr>
          </w:p>
          <w:p w14:paraId="467B9AC0"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0EEC8468" w14:textId="77777777" w:rsidR="00530D3B" w:rsidRPr="00D6757C" w:rsidRDefault="00530D3B" w:rsidP="00FC2D96">
            <w:pPr>
              <w:snapToGrid w:val="0"/>
              <w:spacing w:after="0" w:line="240" w:lineRule="atLeast"/>
              <w:jc w:val="center"/>
              <w:rPr>
                <w:bCs/>
                <w:sz w:val="22"/>
                <w:szCs w:val="22"/>
              </w:rPr>
            </w:pPr>
          </w:p>
          <w:p w14:paraId="22A0364A"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00AB92B5" w14:textId="77777777" w:rsidTr="00FC2D96">
        <w:tc>
          <w:tcPr>
            <w:tcW w:w="4361" w:type="dxa"/>
            <w:tcBorders>
              <w:left w:val="single" w:sz="4" w:space="0" w:color="000000"/>
              <w:bottom w:val="single" w:sz="4" w:space="0" w:color="000000"/>
            </w:tcBorders>
            <w:vAlign w:val="center"/>
          </w:tcPr>
          <w:p w14:paraId="4187E7DD" w14:textId="77777777" w:rsidR="00530D3B" w:rsidRPr="00D6757C" w:rsidRDefault="00530D3B" w:rsidP="00FC2D96">
            <w:pPr>
              <w:spacing w:after="0" w:line="240" w:lineRule="atLeast"/>
              <w:rPr>
                <w:sz w:val="22"/>
                <w:szCs w:val="22"/>
              </w:rPr>
            </w:pPr>
            <w:r w:rsidRPr="00D6757C">
              <w:rPr>
                <w:sz w:val="22"/>
                <w:szCs w:val="22"/>
              </w:rPr>
              <w:t xml:space="preserve">Мытье и натирка </w:t>
            </w:r>
          </w:p>
          <w:p w14:paraId="15D6DB09" w14:textId="77777777" w:rsidR="00530D3B" w:rsidRPr="00D6757C" w:rsidRDefault="00530D3B" w:rsidP="00FC2D96">
            <w:pPr>
              <w:spacing w:after="0" w:line="240" w:lineRule="atLeast"/>
              <w:rPr>
                <w:sz w:val="22"/>
                <w:szCs w:val="22"/>
              </w:rPr>
            </w:pPr>
            <w:r w:rsidRPr="00D6757C">
              <w:rPr>
                <w:sz w:val="22"/>
                <w:szCs w:val="22"/>
              </w:rPr>
              <w:t xml:space="preserve">сантехнических приборов, мытье, </w:t>
            </w:r>
          </w:p>
          <w:p w14:paraId="6E9DA243" w14:textId="77777777" w:rsidR="00530D3B" w:rsidRPr="00D6757C" w:rsidRDefault="00530D3B" w:rsidP="00FC2D96">
            <w:pPr>
              <w:spacing w:after="0" w:line="240" w:lineRule="atLeast"/>
              <w:rPr>
                <w:sz w:val="22"/>
                <w:szCs w:val="22"/>
              </w:rPr>
            </w:pPr>
            <w:r w:rsidRPr="00D6757C">
              <w:rPr>
                <w:sz w:val="22"/>
                <w:szCs w:val="22"/>
              </w:rPr>
              <w:t xml:space="preserve">протирка и наполнение </w:t>
            </w:r>
          </w:p>
          <w:p w14:paraId="3066D4CF" w14:textId="77777777" w:rsidR="00530D3B" w:rsidRPr="00D6757C" w:rsidRDefault="00530D3B" w:rsidP="00FC2D96">
            <w:pPr>
              <w:spacing w:after="0" w:line="240" w:lineRule="atLeast"/>
              <w:rPr>
                <w:sz w:val="22"/>
                <w:szCs w:val="22"/>
              </w:rPr>
            </w:pPr>
            <w:r w:rsidRPr="00D6757C">
              <w:rPr>
                <w:sz w:val="22"/>
                <w:szCs w:val="22"/>
              </w:rPr>
              <w:t>дозаторов для жидкого мыла.</w:t>
            </w:r>
          </w:p>
        </w:tc>
        <w:tc>
          <w:tcPr>
            <w:tcW w:w="2767" w:type="dxa"/>
            <w:tcBorders>
              <w:left w:val="single" w:sz="4" w:space="0" w:color="000000"/>
              <w:bottom w:val="single" w:sz="4" w:space="0" w:color="000000"/>
            </w:tcBorders>
          </w:tcPr>
          <w:p w14:paraId="73FED566" w14:textId="77777777" w:rsidR="00530D3B" w:rsidRPr="00D6757C" w:rsidRDefault="00530D3B" w:rsidP="00FC2D96">
            <w:pPr>
              <w:spacing w:after="0" w:line="240" w:lineRule="atLeast"/>
              <w:jc w:val="center"/>
              <w:rPr>
                <w:bCs/>
                <w:sz w:val="22"/>
                <w:szCs w:val="22"/>
              </w:rPr>
            </w:pPr>
          </w:p>
          <w:p w14:paraId="124D9FD8"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46F9E9A0" w14:textId="77777777" w:rsidR="00530D3B" w:rsidRPr="00D6757C" w:rsidRDefault="00530D3B" w:rsidP="00FC2D96">
            <w:pPr>
              <w:snapToGrid w:val="0"/>
              <w:spacing w:after="0" w:line="240" w:lineRule="atLeast"/>
              <w:jc w:val="center"/>
              <w:rPr>
                <w:bCs/>
                <w:sz w:val="22"/>
                <w:szCs w:val="22"/>
              </w:rPr>
            </w:pPr>
          </w:p>
          <w:p w14:paraId="7C8475E3"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049EE9AB" w14:textId="77777777" w:rsidTr="00FC2D96">
        <w:tc>
          <w:tcPr>
            <w:tcW w:w="4361" w:type="dxa"/>
            <w:tcBorders>
              <w:left w:val="single" w:sz="4" w:space="0" w:color="000000"/>
              <w:bottom w:val="single" w:sz="4" w:space="0" w:color="000000"/>
            </w:tcBorders>
            <w:vAlign w:val="center"/>
          </w:tcPr>
          <w:p w14:paraId="5127EC5D" w14:textId="77777777" w:rsidR="00530D3B" w:rsidRPr="00D6757C" w:rsidRDefault="00530D3B" w:rsidP="00FC2D96">
            <w:pPr>
              <w:spacing w:after="0" w:line="240" w:lineRule="atLeast"/>
              <w:rPr>
                <w:sz w:val="22"/>
                <w:szCs w:val="22"/>
              </w:rPr>
            </w:pPr>
            <w:r w:rsidRPr="00D6757C">
              <w:rPr>
                <w:sz w:val="22"/>
                <w:szCs w:val="22"/>
              </w:rPr>
              <w:t xml:space="preserve">Мойка и дезинфекция мусорных </w:t>
            </w:r>
          </w:p>
          <w:p w14:paraId="03A397FD" w14:textId="77777777" w:rsidR="00530D3B" w:rsidRPr="00D6757C" w:rsidRDefault="00530D3B" w:rsidP="00FC2D96">
            <w:pPr>
              <w:spacing w:after="0" w:line="240" w:lineRule="atLeast"/>
              <w:rPr>
                <w:sz w:val="22"/>
                <w:szCs w:val="22"/>
              </w:rPr>
            </w:pPr>
            <w:r w:rsidRPr="00D6757C">
              <w:rPr>
                <w:sz w:val="22"/>
                <w:szCs w:val="22"/>
              </w:rPr>
              <w:t>корзин</w:t>
            </w:r>
          </w:p>
        </w:tc>
        <w:tc>
          <w:tcPr>
            <w:tcW w:w="2767" w:type="dxa"/>
            <w:tcBorders>
              <w:left w:val="single" w:sz="4" w:space="0" w:color="000000"/>
              <w:bottom w:val="single" w:sz="4" w:space="0" w:color="000000"/>
            </w:tcBorders>
          </w:tcPr>
          <w:p w14:paraId="360A6894"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485ABAED" w14:textId="77777777" w:rsidR="00530D3B" w:rsidRPr="00D6757C" w:rsidRDefault="00530D3B" w:rsidP="00FC2D96">
            <w:pPr>
              <w:snapToGrid w:val="0"/>
              <w:spacing w:after="0" w:line="240" w:lineRule="atLeast"/>
              <w:jc w:val="center"/>
              <w:rPr>
                <w:bCs/>
                <w:sz w:val="22"/>
                <w:szCs w:val="22"/>
              </w:rPr>
            </w:pPr>
          </w:p>
          <w:p w14:paraId="5BC1E2AC" w14:textId="77777777" w:rsidR="00530D3B" w:rsidRPr="00D6757C" w:rsidRDefault="00530D3B" w:rsidP="00FC2D96">
            <w:pPr>
              <w:snapToGrid w:val="0"/>
              <w:spacing w:after="0" w:line="240" w:lineRule="atLeast"/>
              <w:jc w:val="center"/>
              <w:rPr>
                <w:bCs/>
                <w:sz w:val="22"/>
                <w:szCs w:val="22"/>
              </w:rPr>
            </w:pPr>
          </w:p>
          <w:p w14:paraId="3821D2C0"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0DEB03ED" w14:textId="77777777" w:rsidTr="00FC2D96">
        <w:tc>
          <w:tcPr>
            <w:tcW w:w="4361" w:type="dxa"/>
            <w:tcBorders>
              <w:left w:val="single" w:sz="4" w:space="0" w:color="000000"/>
              <w:bottom w:val="single" w:sz="4" w:space="0" w:color="000000"/>
            </w:tcBorders>
            <w:vAlign w:val="center"/>
          </w:tcPr>
          <w:p w14:paraId="5F76F765" w14:textId="77777777" w:rsidR="00530D3B" w:rsidRPr="00D6757C" w:rsidRDefault="00530D3B" w:rsidP="00FC2D96">
            <w:pPr>
              <w:spacing w:after="0" w:line="240" w:lineRule="atLeast"/>
              <w:rPr>
                <w:sz w:val="22"/>
                <w:szCs w:val="22"/>
              </w:rPr>
            </w:pPr>
            <w:r w:rsidRPr="00D6757C">
              <w:rPr>
                <w:sz w:val="22"/>
                <w:szCs w:val="22"/>
              </w:rPr>
              <w:t xml:space="preserve">Мытье, протирка и  </w:t>
            </w:r>
          </w:p>
          <w:p w14:paraId="71FDD952" w14:textId="40B1E33F" w:rsidR="00530D3B" w:rsidRPr="00D6757C" w:rsidRDefault="00530D3B" w:rsidP="00FC2D96">
            <w:pPr>
              <w:spacing w:after="0" w:line="240" w:lineRule="atLeast"/>
              <w:rPr>
                <w:sz w:val="22"/>
                <w:szCs w:val="22"/>
              </w:rPr>
            </w:pPr>
            <w:r w:rsidRPr="00D6757C">
              <w:rPr>
                <w:sz w:val="22"/>
                <w:szCs w:val="22"/>
              </w:rPr>
              <w:t>наполнение диспенсеров для туалетной бумаги и бумажных полотенец</w:t>
            </w:r>
          </w:p>
        </w:tc>
        <w:tc>
          <w:tcPr>
            <w:tcW w:w="2767" w:type="dxa"/>
            <w:tcBorders>
              <w:left w:val="single" w:sz="4" w:space="0" w:color="000000"/>
              <w:bottom w:val="single" w:sz="4" w:space="0" w:color="000000"/>
            </w:tcBorders>
          </w:tcPr>
          <w:p w14:paraId="328713C1" w14:textId="77777777" w:rsidR="00530D3B" w:rsidRPr="00D6757C" w:rsidRDefault="00530D3B" w:rsidP="00FC2D96">
            <w:pPr>
              <w:spacing w:after="0" w:line="240" w:lineRule="atLeast"/>
              <w:jc w:val="center"/>
              <w:rPr>
                <w:bCs/>
                <w:sz w:val="22"/>
                <w:szCs w:val="22"/>
              </w:rPr>
            </w:pPr>
          </w:p>
          <w:p w14:paraId="030D9B6C"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3C103C93" w14:textId="77777777" w:rsidR="00530D3B" w:rsidRPr="00D6757C" w:rsidRDefault="00530D3B" w:rsidP="00FC2D96">
            <w:pPr>
              <w:snapToGrid w:val="0"/>
              <w:spacing w:after="0" w:line="240" w:lineRule="atLeast"/>
              <w:jc w:val="center"/>
              <w:rPr>
                <w:bCs/>
                <w:sz w:val="22"/>
                <w:szCs w:val="22"/>
              </w:rPr>
            </w:pPr>
          </w:p>
          <w:p w14:paraId="55F0B20A"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36FCDFB3" w14:textId="77777777" w:rsidTr="00FC2D96">
        <w:tc>
          <w:tcPr>
            <w:tcW w:w="4361" w:type="dxa"/>
            <w:tcBorders>
              <w:left w:val="single" w:sz="4" w:space="0" w:color="000000"/>
              <w:bottom w:val="single" w:sz="4" w:space="0" w:color="000000"/>
            </w:tcBorders>
            <w:vAlign w:val="center"/>
          </w:tcPr>
          <w:p w14:paraId="0C0249DB" w14:textId="77777777" w:rsidR="00530D3B" w:rsidRPr="00D6757C" w:rsidRDefault="00530D3B" w:rsidP="00FC2D96">
            <w:pPr>
              <w:spacing w:after="0" w:line="240" w:lineRule="atLeast"/>
              <w:rPr>
                <w:sz w:val="22"/>
                <w:szCs w:val="22"/>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подоконников</w:t>
            </w:r>
            <w:proofErr w:type="spellEnd"/>
          </w:p>
        </w:tc>
        <w:tc>
          <w:tcPr>
            <w:tcW w:w="2767" w:type="dxa"/>
            <w:tcBorders>
              <w:left w:val="single" w:sz="4" w:space="0" w:color="000000"/>
              <w:bottom w:val="single" w:sz="4" w:space="0" w:color="000000"/>
            </w:tcBorders>
          </w:tcPr>
          <w:p w14:paraId="4ED81739"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619" w:type="dxa"/>
            <w:tcBorders>
              <w:left w:val="single" w:sz="4" w:space="0" w:color="000000"/>
              <w:bottom w:val="single" w:sz="4" w:space="0" w:color="000000"/>
              <w:right w:val="single" w:sz="4" w:space="0" w:color="000000"/>
            </w:tcBorders>
          </w:tcPr>
          <w:p w14:paraId="52FFB62E"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68046E4F" w14:textId="77777777" w:rsidTr="00FC2D96">
        <w:tc>
          <w:tcPr>
            <w:tcW w:w="4361" w:type="dxa"/>
            <w:tcBorders>
              <w:left w:val="single" w:sz="4" w:space="0" w:color="000000"/>
              <w:bottom w:val="single" w:sz="4" w:space="0" w:color="000000"/>
            </w:tcBorders>
            <w:vAlign w:val="center"/>
          </w:tcPr>
          <w:p w14:paraId="1E1E9977" w14:textId="77777777" w:rsidR="00530D3B" w:rsidRPr="00D6757C" w:rsidRDefault="00530D3B" w:rsidP="00FC2D96">
            <w:pPr>
              <w:spacing w:after="0" w:line="240" w:lineRule="atLeast"/>
              <w:rPr>
                <w:sz w:val="22"/>
                <w:szCs w:val="22"/>
                <w:lang w:val="en-GB"/>
              </w:rPr>
            </w:pPr>
            <w:proofErr w:type="spellStart"/>
            <w:r w:rsidRPr="00D6757C">
              <w:rPr>
                <w:sz w:val="22"/>
                <w:szCs w:val="22"/>
                <w:lang w:val="en-GB"/>
              </w:rPr>
              <w:t>Чистка</w:t>
            </w:r>
            <w:proofErr w:type="spellEnd"/>
            <w:r w:rsidRPr="00D6757C">
              <w:rPr>
                <w:sz w:val="22"/>
                <w:szCs w:val="22"/>
                <w:lang w:val="en-GB"/>
              </w:rPr>
              <w:t xml:space="preserve"> </w:t>
            </w:r>
            <w:proofErr w:type="spellStart"/>
            <w:r w:rsidRPr="00D6757C">
              <w:rPr>
                <w:sz w:val="22"/>
                <w:szCs w:val="22"/>
                <w:lang w:val="en-GB"/>
              </w:rPr>
              <w:t>кафельных</w:t>
            </w:r>
            <w:proofErr w:type="spellEnd"/>
            <w:r w:rsidRPr="00D6757C">
              <w:rPr>
                <w:sz w:val="22"/>
                <w:szCs w:val="22"/>
                <w:lang w:val="en-GB"/>
              </w:rPr>
              <w:t xml:space="preserve"> </w:t>
            </w:r>
            <w:proofErr w:type="spellStart"/>
            <w:r w:rsidRPr="00D6757C">
              <w:rPr>
                <w:sz w:val="22"/>
                <w:szCs w:val="22"/>
                <w:lang w:val="en-GB"/>
              </w:rPr>
              <w:t>стен</w:t>
            </w:r>
            <w:proofErr w:type="spellEnd"/>
          </w:p>
        </w:tc>
        <w:tc>
          <w:tcPr>
            <w:tcW w:w="2767" w:type="dxa"/>
            <w:tcBorders>
              <w:left w:val="single" w:sz="4" w:space="0" w:color="000000"/>
              <w:bottom w:val="single" w:sz="4" w:space="0" w:color="000000"/>
            </w:tcBorders>
          </w:tcPr>
          <w:p w14:paraId="16F22FFE"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6427DADE"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1C6B249D" w14:textId="77777777" w:rsidTr="00FC2D96">
        <w:tc>
          <w:tcPr>
            <w:tcW w:w="4361" w:type="dxa"/>
            <w:tcBorders>
              <w:left w:val="single" w:sz="4" w:space="0" w:color="000000"/>
              <w:bottom w:val="single" w:sz="4" w:space="0" w:color="000000"/>
            </w:tcBorders>
            <w:vAlign w:val="center"/>
          </w:tcPr>
          <w:p w14:paraId="0D08A99D" w14:textId="77777777" w:rsidR="00530D3B" w:rsidRPr="00D6757C" w:rsidRDefault="00530D3B" w:rsidP="00FC2D96">
            <w:pPr>
              <w:spacing w:after="0" w:line="240" w:lineRule="atLeast"/>
              <w:rPr>
                <w:sz w:val="22"/>
                <w:szCs w:val="22"/>
              </w:rPr>
            </w:pPr>
            <w:r w:rsidRPr="00D6757C">
              <w:rPr>
                <w:sz w:val="22"/>
                <w:szCs w:val="22"/>
              </w:rPr>
              <w:t>Мойка и дезинфекция мусорных корзин</w:t>
            </w:r>
          </w:p>
        </w:tc>
        <w:tc>
          <w:tcPr>
            <w:tcW w:w="2767" w:type="dxa"/>
            <w:tcBorders>
              <w:left w:val="single" w:sz="4" w:space="0" w:color="000000"/>
              <w:bottom w:val="single" w:sz="4" w:space="0" w:color="000000"/>
            </w:tcBorders>
          </w:tcPr>
          <w:p w14:paraId="205FA881"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10D026BF"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7B8D1E92" w14:textId="77777777" w:rsidTr="00FC2D96">
        <w:tc>
          <w:tcPr>
            <w:tcW w:w="4361" w:type="dxa"/>
            <w:tcBorders>
              <w:left w:val="single" w:sz="4" w:space="0" w:color="000000"/>
              <w:bottom w:val="single" w:sz="4" w:space="0" w:color="000000"/>
            </w:tcBorders>
            <w:vAlign w:val="center"/>
          </w:tcPr>
          <w:p w14:paraId="5568497D" w14:textId="77777777" w:rsidR="00530D3B" w:rsidRPr="00D6757C" w:rsidRDefault="00530D3B" w:rsidP="00FC2D96">
            <w:pPr>
              <w:spacing w:after="0" w:line="240" w:lineRule="atLeast"/>
              <w:rPr>
                <w:sz w:val="22"/>
                <w:szCs w:val="22"/>
              </w:rPr>
            </w:pPr>
            <w:r w:rsidRPr="00D6757C">
              <w:rPr>
                <w:sz w:val="22"/>
                <w:szCs w:val="22"/>
              </w:rPr>
              <w:t>Влажная уборка и натирка зеркал с использованием чистящих и моющих средств</w:t>
            </w:r>
          </w:p>
        </w:tc>
        <w:tc>
          <w:tcPr>
            <w:tcW w:w="2767" w:type="dxa"/>
            <w:tcBorders>
              <w:left w:val="single" w:sz="4" w:space="0" w:color="000000"/>
              <w:bottom w:val="single" w:sz="4" w:space="0" w:color="000000"/>
            </w:tcBorders>
          </w:tcPr>
          <w:p w14:paraId="1CD831EE"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2D00320E"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10197F2A" w14:textId="77777777" w:rsidTr="00FC2D96">
        <w:tc>
          <w:tcPr>
            <w:tcW w:w="4361" w:type="dxa"/>
            <w:tcBorders>
              <w:left w:val="single" w:sz="4" w:space="0" w:color="000000"/>
            </w:tcBorders>
            <w:vAlign w:val="center"/>
          </w:tcPr>
          <w:p w14:paraId="6FDABEEC" w14:textId="77777777" w:rsidR="00530D3B" w:rsidRPr="00D6757C" w:rsidRDefault="00530D3B" w:rsidP="00FC2D96">
            <w:pPr>
              <w:spacing w:after="0" w:line="240" w:lineRule="atLeast"/>
              <w:rPr>
                <w:sz w:val="22"/>
                <w:szCs w:val="22"/>
              </w:rPr>
            </w:pPr>
            <w:r w:rsidRPr="00D6757C">
              <w:rPr>
                <w:sz w:val="22"/>
                <w:szCs w:val="22"/>
              </w:rPr>
              <w:t xml:space="preserve">Удаление паутины на стенах </w:t>
            </w:r>
          </w:p>
          <w:p w14:paraId="35DB558D" w14:textId="77777777" w:rsidR="00530D3B" w:rsidRPr="00D6757C" w:rsidRDefault="00530D3B" w:rsidP="00FC2D96">
            <w:pPr>
              <w:spacing w:after="0" w:line="240" w:lineRule="atLeast"/>
              <w:rPr>
                <w:sz w:val="22"/>
                <w:szCs w:val="22"/>
              </w:rPr>
            </w:pPr>
            <w:r w:rsidRPr="00D6757C">
              <w:rPr>
                <w:sz w:val="22"/>
                <w:szCs w:val="22"/>
              </w:rPr>
              <w:t>и потолках</w:t>
            </w:r>
          </w:p>
        </w:tc>
        <w:tc>
          <w:tcPr>
            <w:tcW w:w="2767" w:type="dxa"/>
            <w:tcBorders>
              <w:left w:val="single" w:sz="4" w:space="0" w:color="000000"/>
            </w:tcBorders>
          </w:tcPr>
          <w:p w14:paraId="3A6DD8C4"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2321A92D" w14:textId="77777777" w:rsidR="00530D3B" w:rsidRPr="00D6757C" w:rsidRDefault="00530D3B" w:rsidP="00FC2D96">
            <w:pPr>
              <w:snapToGrid w:val="0"/>
              <w:spacing w:after="0" w:line="240" w:lineRule="atLeast"/>
              <w:jc w:val="center"/>
              <w:rPr>
                <w:sz w:val="22"/>
                <w:szCs w:val="22"/>
              </w:rPr>
            </w:pPr>
            <w:r w:rsidRPr="00D6757C">
              <w:rPr>
                <w:bCs/>
                <w:sz w:val="22"/>
                <w:szCs w:val="22"/>
              </w:rPr>
              <w:t>необходимости</w:t>
            </w:r>
          </w:p>
          <w:p w14:paraId="5D63F23F" w14:textId="77777777" w:rsidR="00530D3B" w:rsidRPr="00D6757C" w:rsidRDefault="00530D3B" w:rsidP="00FC2D96">
            <w:pPr>
              <w:snapToGrid w:val="0"/>
              <w:spacing w:after="0" w:line="240" w:lineRule="atLeast"/>
              <w:jc w:val="center"/>
              <w:rPr>
                <w:bCs/>
                <w:sz w:val="22"/>
                <w:szCs w:val="22"/>
              </w:rPr>
            </w:pPr>
          </w:p>
        </w:tc>
        <w:tc>
          <w:tcPr>
            <w:tcW w:w="2619" w:type="dxa"/>
            <w:tcBorders>
              <w:left w:val="single" w:sz="4" w:space="0" w:color="000000"/>
              <w:right w:val="single" w:sz="4" w:space="0" w:color="000000"/>
            </w:tcBorders>
          </w:tcPr>
          <w:p w14:paraId="5E513EFD"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6DEA6386" w14:textId="77777777" w:rsidR="00530D3B" w:rsidRPr="00D6757C" w:rsidRDefault="00530D3B" w:rsidP="00FC2D96">
            <w:pPr>
              <w:snapToGrid w:val="0"/>
              <w:spacing w:after="0" w:line="240" w:lineRule="atLeast"/>
              <w:jc w:val="center"/>
              <w:rPr>
                <w:sz w:val="22"/>
                <w:szCs w:val="22"/>
              </w:rPr>
            </w:pPr>
            <w:r w:rsidRPr="00D6757C">
              <w:rPr>
                <w:bCs/>
                <w:sz w:val="22"/>
                <w:szCs w:val="22"/>
              </w:rPr>
              <w:t>необходимости</w:t>
            </w:r>
          </w:p>
          <w:p w14:paraId="53F8EFEF" w14:textId="77777777" w:rsidR="00530D3B" w:rsidRPr="00D6757C" w:rsidRDefault="00530D3B" w:rsidP="00FC2D96">
            <w:pPr>
              <w:snapToGrid w:val="0"/>
              <w:spacing w:after="0" w:line="240" w:lineRule="atLeast"/>
              <w:jc w:val="center"/>
              <w:rPr>
                <w:bCs/>
                <w:sz w:val="22"/>
                <w:szCs w:val="22"/>
              </w:rPr>
            </w:pPr>
          </w:p>
        </w:tc>
      </w:tr>
      <w:tr w:rsidR="00530D3B" w:rsidRPr="00D6757C" w14:paraId="7CF4FF29" w14:textId="77777777" w:rsidTr="00FC2D96">
        <w:tc>
          <w:tcPr>
            <w:tcW w:w="9747" w:type="dxa"/>
            <w:gridSpan w:val="3"/>
            <w:tcBorders>
              <w:left w:val="single" w:sz="4" w:space="0" w:color="000000"/>
              <w:bottom w:val="single" w:sz="4" w:space="0" w:color="000000"/>
              <w:right w:val="single" w:sz="4" w:space="0" w:color="000000"/>
            </w:tcBorders>
            <w:vAlign w:val="center"/>
          </w:tcPr>
          <w:p w14:paraId="3D3031D8" w14:textId="0B7B5D15" w:rsidR="00530D3B" w:rsidRPr="00D6757C" w:rsidRDefault="00530D3B" w:rsidP="00FC2D96">
            <w:pPr>
              <w:spacing w:after="0" w:line="240" w:lineRule="atLeast"/>
              <w:rPr>
                <w:sz w:val="22"/>
                <w:szCs w:val="22"/>
              </w:rPr>
            </w:pPr>
            <w:r w:rsidRPr="00D6757C">
              <w:rPr>
                <w:sz w:val="22"/>
                <w:szCs w:val="22"/>
              </w:rPr>
              <w:t>Перечень данных услуг, график исполнения могут быть расширены Заказчиком путем дачи соответствующих заданий работникам Исполнителя. Влажная уборка производится с применением чистящих и моющих средств.</w:t>
            </w:r>
          </w:p>
        </w:tc>
      </w:tr>
    </w:tbl>
    <w:p w14:paraId="5DEDC3F9" w14:textId="77777777" w:rsidR="00530D3B" w:rsidRPr="00D6757C" w:rsidRDefault="00530D3B" w:rsidP="00530D3B">
      <w:pPr>
        <w:tabs>
          <w:tab w:val="left" w:pos="284"/>
        </w:tabs>
        <w:suppressAutoHyphens/>
        <w:spacing w:after="0" w:line="240" w:lineRule="atLeast"/>
        <w:rPr>
          <w:b/>
          <w:sz w:val="22"/>
          <w:szCs w:val="22"/>
        </w:rPr>
      </w:pPr>
    </w:p>
    <w:p w14:paraId="05841FDF" w14:textId="77777777" w:rsidR="00530D3B" w:rsidRPr="00D6757C" w:rsidRDefault="00530D3B" w:rsidP="00530D3B">
      <w:pPr>
        <w:tabs>
          <w:tab w:val="left" w:pos="284"/>
        </w:tabs>
        <w:suppressAutoHyphens/>
        <w:spacing w:after="0" w:line="240" w:lineRule="atLeast"/>
        <w:rPr>
          <w:b/>
          <w:sz w:val="22"/>
          <w:szCs w:val="22"/>
        </w:rPr>
      </w:pPr>
      <w:r w:rsidRPr="00D6757C">
        <w:rPr>
          <w:b/>
          <w:sz w:val="22"/>
          <w:szCs w:val="22"/>
        </w:rPr>
        <w:t xml:space="preserve">        1.8.3. Текущая уборка </w:t>
      </w:r>
      <w:r w:rsidRPr="00D6757C">
        <w:rPr>
          <w:b/>
          <w:sz w:val="22"/>
          <w:szCs w:val="22"/>
          <w:u w:val="single"/>
        </w:rPr>
        <w:t>складских помещений</w:t>
      </w:r>
      <w:r w:rsidRPr="00D6757C">
        <w:rPr>
          <w:b/>
          <w:sz w:val="22"/>
          <w:szCs w:val="22"/>
        </w:rPr>
        <w:t xml:space="preserve"> производится Исполнителем в соответствии с таблицей № 5.</w:t>
      </w:r>
    </w:p>
    <w:p w14:paraId="38C75D84" w14:textId="77777777" w:rsidR="00530D3B" w:rsidRPr="00D6757C" w:rsidRDefault="00530D3B" w:rsidP="00530D3B">
      <w:pPr>
        <w:tabs>
          <w:tab w:val="left" w:pos="284"/>
        </w:tabs>
        <w:suppressAutoHyphens/>
        <w:spacing w:after="0" w:line="240" w:lineRule="atLeast"/>
        <w:jc w:val="center"/>
        <w:rPr>
          <w:b/>
          <w:sz w:val="22"/>
          <w:szCs w:val="22"/>
        </w:rPr>
      </w:pPr>
      <w:r w:rsidRPr="00D6757C">
        <w:rPr>
          <w:b/>
          <w:sz w:val="22"/>
          <w:szCs w:val="22"/>
        </w:rPr>
        <w:t xml:space="preserve">Таблица № 5. Уборка складских помещений                                             </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30D3B" w:rsidRPr="00D6757C" w14:paraId="3D76304C" w14:textId="77777777" w:rsidTr="00FC2D96">
        <w:tc>
          <w:tcPr>
            <w:tcW w:w="4998" w:type="dxa"/>
            <w:shd w:val="clear" w:color="auto" w:fill="auto"/>
          </w:tcPr>
          <w:p w14:paraId="535B70EF" w14:textId="535B245F" w:rsidR="00530D3B" w:rsidRPr="00D6757C" w:rsidRDefault="00530D3B" w:rsidP="00FC2D96">
            <w:pPr>
              <w:spacing w:after="0" w:line="240" w:lineRule="atLeast"/>
              <w:jc w:val="center"/>
              <w:rPr>
                <w:b/>
                <w:sz w:val="22"/>
                <w:szCs w:val="22"/>
              </w:rPr>
            </w:pPr>
            <w:r w:rsidRPr="00D6757C">
              <w:rPr>
                <w:b/>
                <w:sz w:val="22"/>
                <w:szCs w:val="22"/>
              </w:rPr>
              <w:t xml:space="preserve">Описание </w:t>
            </w:r>
            <w:r w:rsidR="00C42E1A" w:rsidRPr="00D6757C">
              <w:rPr>
                <w:b/>
                <w:sz w:val="22"/>
                <w:szCs w:val="22"/>
              </w:rPr>
              <w:t>услуг</w:t>
            </w:r>
          </w:p>
        </w:tc>
        <w:tc>
          <w:tcPr>
            <w:tcW w:w="4998" w:type="dxa"/>
            <w:shd w:val="clear" w:color="auto" w:fill="auto"/>
          </w:tcPr>
          <w:p w14:paraId="760874CF" w14:textId="77777777" w:rsidR="00530D3B" w:rsidRPr="00D6757C" w:rsidRDefault="00530D3B" w:rsidP="00FC2D96">
            <w:pPr>
              <w:tabs>
                <w:tab w:val="left" w:pos="284"/>
              </w:tabs>
              <w:suppressAutoHyphens/>
              <w:spacing w:after="0" w:line="240" w:lineRule="atLeast"/>
              <w:ind w:firstLine="851"/>
              <w:rPr>
                <w:b/>
                <w:sz w:val="22"/>
                <w:szCs w:val="22"/>
              </w:rPr>
            </w:pPr>
            <w:r w:rsidRPr="00D6757C">
              <w:rPr>
                <w:b/>
                <w:sz w:val="22"/>
                <w:szCs w:val="22"/>
              </w:rPr>
              <w:t>Периодичность</w:t>
            </w:r>
          </w:p>
        </w:tc>
      </w:tr>
      <w:tr w:rsidR="00530D3B" w:rsidRPr="00D6757C" w14:paraId="6B6CBF4E" w14:textId="77777777" w:rsidTr="00FC2D96">
        <w:tc>
          <w:tcPr>
            <w:tcW w:w="4998" w:type="dxa"/>
            <w:shd w:val="clear" w:color="auto" w:fill="auto"/>
          </w:tcPr>
          <w:p w14:paraId="7A279A43" w14:textId="77777777" w:rsidR="00530D3B" w:rsidRPr="00D6757C" w:rsidRDefault="00530D3B" w:rsidP="00FC2D96">
            <w:pPr>
              <w:spacing w:after="0" w:line="240" w:lineRule="atLeast"/>
              <w:jc w:val="left"/>
              <w:rPr>
                <w:sz w:val="22"/>
                <w:szCs w:val="22"/>
              </w:rPr>
            </w:pPr>
            <w:r w:rsidRPr="00D6757C">
              <w:rPr>
                <w:sz w:val="22"/>
                <w:szCs w:val="22"/>
              </w:rPr>
              <w:t>Уборка твердых покрытий пола</w:t>
            </w:r>
          </w:p>
        </w:tc>
        <w:tc>
          <w:tcPr>
            <w:tcW w:w="4998" w:type="dxa"/>
            <w:shd w:val="clear" w:color="auto" w:fill="auto"/>
          </w:tcPr>
          <w:p w14:paraId="5C56078E"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4EFD7491" w14:textId="77777777" w:rsidTr="00FC2D96">
        <w:tc>
          <w:tcPr>
            <w:tcW w:w="4998" w:type="dxa"/>
            <w:shd w:val="clear" w:color="auto" w:fill="auto"/>
          </w:tcPr>
          <w:p w14:paraId="45F402AE" w14:textId="77777777" w:rsidR="00530D3B" w:rsidRPr="00D6757C" w:rsidRDefault="00530D3B" w:rsidP="00FC2D96">
            <w:pPr>
              <w:spacing w:after="0" w:line="240" w:lineRule="atLeast"/>
              <w:jc w:val="left"/>
              <w:rPr>
                <w:sz w:val="22"/>
                <w:szCs w:val="22"/>
              </w:rPr>
            </w:pPr>
            <w:r w:rsidRPr="00D6757C">
              <w:rPr>
                <w:sz w:val="22"/>
                <w:szCs w:val="22"/>
              </w:rPr>
              <w:t>Очистка пола от видимых загрязнений с использованием чистящих и моющих средств</w:t>
            </w:r>
          </w:p>
        </w:tc>
        <w:tc>
          <w:tcPr>
            <w:tcW w:w="4998" w:type="dxa"/>
            <w:shd w:val="clear" w:color="auto" w:fill="auto"/>
          </w:tcPr>
          <w:p w14:paraId="3D17A40E"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1BD8448E" w14:textId="77777777" w:rsidTr="00FC2D96">
        <w:tc>
          <w:tcPr>
            <w:tcW w:w="4998" w:type="dxa"/>
            <w:shd w:val="clear" w:color="auto" w:fill="auto"/>
          </w:tcPr>
          <w:p w14:paraId="6C6DC374" w14:textId="77777777" w:rsidR="00530D3B" w:rsidRPr="00D6757C" w:rsidRDefault="00530D3B" w:rsidP="00FC2D96">
            <w:pPr>
              <w:spacing w:after="0" w:line="240" w:lineRule="atLeast"/>
              <w:jc w:val="left"/>
              <w:rPr>
                <w:sz w:val="22"/>
                <w:szCs w:val="22"/>
              </w:rPr>
            </w:pPr>
            <w:r w:rsidRPr="00D6757C">
              <w:rPr>
                <w:sz w:val="22"/>
                <w:szCs w:val="22"/>
              </w:rPr>
              <w:t>Удаление пыли с плинтусов и поверхностей</w:t>
            </w:r>
          </w:p>
        </w:tc>
        <w:tc>
          <w:tcPr>
            <w:tcW w:w="4998" w:type="dxa"/>
            <w:shd w:val="clear" w:color="auto" w:fill="auto"/>
          </w:tcPr>
          <w:p w14:paraId="49F01EBE"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0A7ADF8D" w14:textId="77777777" w:rsidTr="00FC2D96">
        <w:tc>
          <w:tcPr>
            <w:tcW w:w="4998" w:type="dxa"/>
            <w:shd w:val="clear" w:color="auto" w:fill="auto"/>
          </w:tcPr>
          <w:p w14:paraId="52CAB3C8" w14:textId="77777777" w:rsidR="00530D3B" w:rsidRPr="00D6757C" w:rsidRDefault="00530D3B" w:rsidP="00FC2D96">
            <w:pPr>
              <w:spacing w:after="0" w:line="240" w:lineRule="atLeast"/>
              <w:jc w:val="left"/>
              <w:rPr>
                <w:sz w:val="22"/>
                <w:szCs w:val="22"/>
              </w:rPr>
            </w:pPr>
            <w:r w:rsidRPr="00D6757C">
              <w:rPr>
                <w:sz w:val="22"/>
                <w:szCs w:val="22"/>
              </w:rPr>
              <w:t>Уборка пола от предметов (мусорные пакеты, пустые бутылки, бумажный мусор, жевательная резинка)</w:t>
            </w:r>
          </w:p>
        </w:tc>
        <w:tc>
          <w:tcPr>
            <w:tcW w:w="4998" w:type="dxa"/>
            <w:shd w:val="clear" w:color="auto" w:fill="auto"/>
          </w:tcPr>
          <w:p w14:paraId="455FE256"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399A3DEC" w14:textId="77777777" w:rsidTr="00FC2D96">
        <w:tc>
          <w:tcPr>
            <w:tcW w:w="4998" w:type="dxa"/>
            <w:shd w:val="clear" w:color="auto" w:fill="auto"/>
          </w:tcPr>
          <w:p w14:paraId="26DEE3B0" w14:textId="77777777" w:rsidR="00530D3B" w:rsidRPr="00D6757C" w:rsidRDefault="00530D3B" w:rsidP="00FC2D96">
            <w:pPr>
              <w:spacing w:after="0" w:line="240" w:lineRule="atLeast"/>
              <w:jc w:val="left"/>
              <w:rPr>
                <w:sz w:val="22"/>
                <w:szCs w:val="22"/>
              </w:rPr>
            </w:pPr>
            <w:r w:rsidRPr="00D6757C">
              <w:rPr>
                <w:sz w:val="22"/>
                <w:szCs w:val="22"/>
              </w:rPr>
              <w:t>Удаление загрязнений со стен и перегородок</w:t>
            </w:r>
          </w:p>
        </w:tc>
        <w:tc>
          <w:tcPr>
            <w:tcW w:w="4998" w:type="dxa"/>
            <w:shd w:val="clear" w:color="auto" w:fill="auto"/>
          </w:tcPr>
          <w:p w14:paraId="4FD1AB02"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4EA4EAD3" w14:textId="77777777" w:rsidTr="00FC2D96">
        <w:tc>
          <w:tcPr>
            <w:tcW w:w="4998" w:type="dxa"/>
            <w:shd w:val="clear" w:color="auto" w:fill="auto"/>
          </w:tcPr>
          <w:p w14:paraId="6D466A89" w14:textId="77777777" w:rsidR="00530D3B" w:rsidRPr="00D6757C" w:rsidRDefault="00530D3B" w:rsidP="00FC2D96">
            <w:pPr>
              <w:spacing w:after="0" w:line="240" w:lineRule="atLeast"/>
              <w:jc w:val="left"/>
              <w:rPr>
                <w:sz w:val="22"/>
                <w:szCs w:val="22"/>
              </w:rPr>
            </w:pPr>
            <w:r w:rsidRPr="00D6757C">
              <w:rPr>
                <w:sz w:val="22"/>
                <w:szCs w:val="22"/>
              </w:rPr>
              <w:t>Вынос и сортировка мусора из мусорных корзин</w:t>
            </w:r>
          </w:p>
        </w:tc>
        <w:tc>
          <w:tcPr>
            <w:tcW w:w="4998" w:type="dxa"/>
            <w:shd w:val="clear" w:color="auto" w:fill="auto"/>
          </w:tcPr>
          <w:p w14:paraId="417207E0"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4DC663DA" w14:textId="77777777" w:rsidTr="00FC2D96">
        <w:tc>
          <w:tcPr>
            <w:tcW w:w="4998" w:type="dxa"/>
            <w:shd w:val="clear" w:color="auto" w:fill="auto"/>
          </w:tcPr>
          <w:p w14:paraId="27D18150" w14:textId="77777777" w:rsidR="00530D3B" w:rsidRPr="00D6757C" w:rsidRDefault="00530D3B" w:rsidP="00FC2D96">
            <w:pPr>
              <w:spacing w:after="0" w:line="240" w:lineRule="atLeast"/>
              <w:jc w:val="left"/>
              <w:rPr>
                <w:sz w:val="22"/>
                <w:szCs w:val="22"/>
              </w:rPr>
            </w:pPr>
            <w:r w:rsidRPr="00D6757C">
              <w:rPr>
                <w:sz w:val="22"/>
                <w:szCs w:val="22"/>
              </w:rPr>
              <w:t>Вынос и сортировка мусора в специально отведенные Заказчиком места согласно приложению № 3 к настоящему Техническому заданию</w:t>
            </w:r>
          </w:p>
        </w:tc>
        <w:tc>
          <w:tcPr>
            <w:tcW w:w="4998" w:type="dxa"/>
            <w:shd w:val="clear" w:color="auto" w:fill="auto"/>
          </w:tcPr>
          <w:p w14:paraId="2B5A99AE"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248E9025" w14:textId="77777777" w:rsidTr="00FC2D96">
        <w:tc>
          <w:tcPr>
            <w:tcW w:w="9996" w:type="dxa"/>
            <w:gridSpan w:val="2"/>
            <w:shd w:val="clear" w:color="auto" w:fill="auto"/>
          </w:tcPr>
          <w:p w14:paraId="4EF19283" w14:textId="0405AE1E" w:rsidR="00530D3B" w:rsidRPr="00D6757C" w:rsidRDefault="00530D3B" w:rsidP="00FC2D96">
            <w:pPr>
              <w:spacing w:after="0" w:line="240" w:lineRule="atLeast"/>
              <w:ind w:firstLine="851"/>
              <w:rPr>
                <w:sz w:val="22"/>
                <w:szCs w:val="22"/>
              </w:rPr>
            </w:pPr>
            <w:r w:rsidRPr="00D6757C">
              <w:rPr>
                <w:sz w:val="22"/>
                <w:szCs w:val="22"/>
              </w:rPr>
              <w:t xml:space="preserve">Перечень данных услуг, график исполнения могут быть расширены Заказчиком путем дачи соответствующих заданий работникам Исполнителя. </w:t>
            </w:r>
          </w:p>
        </w:tc>
      </w:tr>
    </w:tbl>
    <w:p w14:paraId="0C3CAC25" w14:textId="77777777" w:rsidR="00530D3B" w:rsidRPr="00D6757C" w:rsidRDefault="00530D3B" w:rsidP="00530D3B">
      <w:pPr>
        <w:tabs>
          <w:tab w:val="left" w:pos="14570"/>
        </w:tabs>
        <w:spacing w:after="0"/>
        <w:ind w:firstLine="567"/>
        <w:rPr>
          <w:b/>
          <w:sz w:val="22"/>
          <w:szCs w:val="22"/>
        </w:rPr>
      </w:pPr>
      <w:r w:rsidRPr="00D6757C">
        <w:rPr>
          <w:sz w:val="22"/>
          <w:szCs w:val="22"/>
        </w:rPr>
        <w:lastRenderedPageBreak/>
        <w:t xml:space="preserve">      </w:t>
      </w:r>
      <w:r w:rsidRPr="00D6757C">
        <w:rPr>
          <w:b/>
          <w:sz w:val="22"/>
          <w:szCs w:val="22"/>
        </w:rPr>
        <w:t xml:space="preserve">1.8.4. </w:t>
      </w:r>
      <w:r w:rsidRPr="00D6757C">
        <w:rPr>
          <w:b/>
          <w:sz w:val="22"/>
          <w:szCs w:val="22"/>
          <w:u w:val="single"/>
        </w:rPr>
        <w:t>Генеральная уборка</w:t>
      </w:r>
      <w:r w:rsidRPr="00D6757C">
        <w:rPr>
          <w:b/>
          <w:sz w:val="22"/>
          <w:szCs w:val="22"/>
        </w:rPr>
        <w:t xml:space="preserve"> </w:t>
      </w:r>
      <w:r w:rsidRPr="00D6757C">
        <w:rPr>
          <w:b/>
          <w:sz w:val="22"/>
          <w:szCs w:val="22"/>
          <w:u w:val="single"/>
        </w:rPr>
        <w:t>офисных помещений, общественных зон, производственных и складских помещений</w:t>
      </w:r>
      <w:r w:rsidRPr="00D6757C">
        <w:rPr>
          <w:b/>
          <w:sz w:val="22"/>
          <w:szCs w:val="22"/>
        </w:rPr>
        <w:t xml:space="preserve"> (периодичность уборки – 1 раз в месяц, либо по требованию Заказчика) включает в себя следующие функции Исполнителя:</w:t>
      </w:r>
    </w:p>
    <w:p w14:paraId="0EA4AC9C" w14:textId="77777777" w:rsidR="00530D3B" w:rsidRPr="00D6757C" w:rsidRDefault="00530D3B" w:rsidP="00530D3B">
      <w:pPr>
        <w:suppressAutoHyphens/>
        <w:spacing w:after="0"/>
        <w:ind w:firstLine="567"/>
        <w:rPr>
          <w:sz w:val="22"/>
          <w:szCs w:val="22"/>
        </w:rPr>
      </w:pPr>
      <w:r w:rsidRPr="00D6757C">
        <w:rPr>
          <w:sz w:val="22"/>
          <w:szCs w:val="22"/>
        </w:rPr>
        <w:t xml:space="preserve">- 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14:paraId="5E7E93BE" w14:textId="77777777" w:rsidR="00530D3B" w:rsidRPr="00D6757C" w:rsidRDefault="00530D3B" w:rsidP="00530D3B">
      <w:pPr>
        <w:tabs>
          <w:tab w:val="left" w:pos="284"/>
        </w:tabs>
        <w:suppressAutoHyphens/>
        <w:spacing w:after="0"/>
        <w:ind w:firstLine="567"/>
        <w:rPr>
          <w:sz w:val="22"/>
          <w:szCs w:val="22"/>
        </w:rPr>
      </w:pPr>
      <w:r w:rsidRPr="00D6757C">
        <w:rPr>
          <w:sz w:val="22"/>
          <w:szCs w:val="22"/>
        </w:rPr>
        <w:t>-влажная уборка половых покрытий и чистка ковровых покрытий пылесосом;</w:t>
      </w:r>
    </w:p>
    <w:p w14:paraId="38F6CD45" w14:textId="77777777" w:rsidR="00530D3B" w:rsidRPr="00D6757C" w:rsidRDefault="00530D3B" w:rsidP="00530D3B">
      <w:pPr>
        <w:tabs>
          <w:tab w:val="left" w:pos="284"/>
        </w:tabs>
        <w:suppressAutoHyphens/>
        <w:spacing w:after="0"/>
        <w:ind w:firstLine="567"/>
        <w:rPr>
          <w:sz w:val="22"/>
          <w:szCs w:val="22"/>
        </w:rPr>
      </w:pPr>
      <w:r w:rsidRPr="00D6757C">
        <w:rPr>
          <w:sz w:val="22"/>
          <w:szCs w:val="22"/>
        </w:rPr>
        <w:t xml:space="preserve">-наполнение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14:paraId="6F2DA376" w14:textId="77777777" w:rsidR="00530D3B" w:rsidRPr="00D6757C" w:rsidRDefault="00530D3B" w:rsidP="00530D3B">
      <w:pPr>
        <w:tabs>
          <w:tab w:val="left" w:pos="284"/>
        </w:tabs>
        <w:suppressAutoHyphens/>
        <w:spacing w:after="0"/>
        <w:ind w:firstLine="567"/>
        <w:rPr>
          <w:sz w:val="22"/>
          <w:szCs w:val="22"/>
        </w:rPr>
      </w:pPr>
      <w:r w:rsidRPr="00D6757C">
        <w:rPr>
          <w:sz w:val="22"/>
          <w:szCs w:val="22"/>
        </w:rPr>
        <w:t>-мытье,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14:paraId="44E4C613" w14:textId="77777777" w:rsidR="00530D3B" w:rsidRPr="00D6757C" w:rsidRDefault="00530D3B" w:rsidP="00530D3B">
      <w:pPr>
        <w:spacing w:after="0"/>
        <w:ind w:firstLine="567"/>
        <w:rPr>
          <w:sz w:val="22"/>
          <w:szCs w:val="22"/>
        </w:rPr>
      </w:pPr>
      <w:r w:rsidRPr="00D6757C">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и сортировка мусора в специально отведенные места, определенные Заказчиком, согласно схемы (Приложение № 3 к техническому заданию); </w:t>
      </w:r>
    </w:p>
    <w:p w14:paraId="178FA970" w14:textId="77777777" w:rsidR="00530D3B" w:rsidRPr="00D6757C" w:rsidRDefault="00530D3B" w:rsidP="00530D3B">
      <w:pPr>
        <w:tabs>
          <w:tab w:val="left" w:pos="284"/>
        </w:tabs>
        <w:suppressAutoHyphens/>
        <w:spacing w:after="0"/>
        <w:ind w:firstLine="567"/>
        <w:rPr>
          <w:sz w:val="22"/>
          <w:szCs w:val="22"/>
        </w:rPr>
      </w:pPr>
      <w:r w:rsidRPr="00D6757C">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14:paraId="7D63DBB1" w14:textId="77777777" w:rsidR="00530D3B" w:rsidRPr="00D6757C" w:rsidRDefault="00530D3B" w:rsidP="00530D3B">
      <w:pPr>
        <w:tabs>
          <w:tab w:val="left" w:pos="284"/>
        </w:tabs>
        <w:suppressAutoHyphens/>
        <w:spacing w:after="0"/>
        <w:ind w:firstLine="567"/>
        <w:rPr>
          <w:sz w:val="22"/>
          <w:szCs w:val="22"/>
        </w:rPr>
      </w:pPr>
      <w:r w:rsidRPr="00D6757C">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14:paraId="7AF0035E" w14:textId="77777777" w:rsidR="00530D3B" w:rsidRPr="00D6757C" w:rsidRDefault="00530D3B" w:rsidP="00530D3B">
      <w:pPr>
        <w:tabs>
          <w:tab w:val="left" w:pos="284"/>
        </w:tabs>
        <w:suppressAutoHyphens/>
        <w:spacing w:after="0"/>
        <w:ind w:firstLine="567"/>
        <w:rPr>
          <w:sz w:val="22"/>
          <w:szCs w:val="22"/>
        </w:rPr>
      </w:pPr>
      <w:r w:rsidRPr="00D6757C">
        <w:rPr>
          <w:sz w:val="22"/>
          <w:szCs w:val="22"/>
        </w:rPr>
        <w:t>- удаление грязи и протирка входных дверей,</w:t>
      </w:r>
    </w:p>
    <w:p w14:paraId="64BE26E8" w14:textId="77777777" w:rsidR="00530D3B" w:rsidRPr="00D6757C" w:rsidRDefault="00530D3B" w:rsidP="00530D3B">
      <w:pPr>
        <w:tabs>
          <w:tab w:val="left" w:pos="284"/>
        </w:tabs>
        <w:suppressAutoHyphens/>
        <w:spacing w:after="0"/>
        <w:ind w:firstLine="567"/>
        <w:rPr>
          <w:sz w:val="22"/>
          <w:szCs w:val="22"/>
        </w:rPr>
      </w:pPr>
      <w:r w:rsidRPr="00D6757C">
        <w:rPr>
          <w:sz w:val="22"/>
          <w:szCs w:val="22"/>
        </w:rPr>
        <w:t>- выполнение иных заданий Заказчика, связанных с генеральной уборкой.</w:t>
      </w:r>
    </w:p>
    <w:p w14:paraId="6DE77290" w14:textId="77777777" w:rsidR="00530D3B" w:rsidRPr="00D6757C" w:rsidRDefault="00530D3B" w:rsidP="00530D3B">
      <w:pPr>
        <w:tabs>
          <w:tab w:val="left" w:pos="14570"/>
        </w:tabs>
        <w:spacing w:after="0"/>
        <w:ind w:firstLine="567"/>
        <w:rPr>
          <w:sz w:val="22"/>
          <w:szCs w:val="22"/>
          <w:u w:val="single"/>
        </w:rPr>
      </w:pPr>
      <w:r w:rsidRPr="00D6757C">
        <w:rPr>
          <w:b/>
          <w:sz w:val="22"/>
          <w:szCs w:val="22"/>
        </w:rPr>
        <w:t xml:space="preserve">        1.8.5.</w:t>
      </w:r>
      <w:r w:rsidRPr="00D6757C">
        <w:rPr>
          <w:sz w:val="22"/>
          <w:szCs w:val="22"/>
        </w:rPr>
        <w:t xml:space="preserve"> </w:t>
      </w:r>
      <w:r w:rsidRPr="00D6757C">
        <w:rPr>
          <w:b/>
          <w:sz w:val="22"/>
          <w:szCs w:val="22"/>
        </w:rPr>
        <w:t xml:space="preserve">Исполнитель производит </w:t>
      </w:r>
      <w:r w:rsidRPr="00D6757C">
        <w:rPr>
          <w:b/>
          <w:sz w:val="22"/>
          <w:szCs w:val="22"/>
          <w:u w:val="single"/>
        </w:rPr>
        <w:t>оперативную уборку офисных помещений, общественных зон, производственных и складских помещений</w:t>
      </w:r>
      <w:r w:rsidRPr="00D6757C">
        <w:rPr>
          <w:sz w:val="22"/>
          <w:szCs w:val="22"/>
          <w:u w:val="single"/>
        </w:rPr>
        <w:t>.</w:t>
      </w:r>
    </w:p>
    <w:p w14:paraId="6322E7CF" w14:textId="77777777" w:rsidR="00530D3B" w:rsidRPr="00D6757C" w:rsidRDefault="00530D3B" w:rsidP="00530D3B">
      <w:pPr>
        <w:tabs>
          <w:tab w:val="left" w:pos="14570"/>
        </w:tabs>
        <w:spacing w:after="0"/>
        <w:ind w:firstLine="567"/>
        <w:rPr>
          <w:sz w:val="22"/>
          <w:szCs w:val="22"/>
        </w:rPr>
      </w:pPr>
      <w:r w:rsidRPr="00D6757C">
        <w:rPr>
          <w:sz w:val="22"/>
          <w:szCs w:val="22"/>
        </w:rPr>
        <w:t xml:space="preserve">        1.8.5.1. В случае чрезвычайных обстоятельств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14:paraId="4D23E6CF" w14:textId="54A6F945" w:rsidR="00530D3B" w:rsidRPr="00D6757C" w:rsidRDefault="00530D3B" w:rsidP="00530D3B">
      <w:pPr>
        <w:tabs>
          <w:tab w:val="left" w:pos="284"/>
        </w:tabs>
        <w:suppressAutoHyphens/>
        <w:spacing w:after="0"/>
        <w:ind w:firstLine="567"/>
        <w:rPr>
          <w:sz w:val="22"/>
          <w:szCs w:val="22"/>
        </w:rPr>
      </w:pPr>
      <w:r w:rsidRPr="00D6757C">
        <w:rPr>
          <w:sz w:val="22"/>
          <w:szCs w:val="22"/>
        </w:rPr>
        <w:tab/>
        <w:t xml:space="preserve">Указанные </w:t>
      </w:r>
      <w:r w:rsidR="00C42E1A" w:rsidRPr="00D6757C">
        <w:rPr>
          <w:sz w:val="22"/>
          <w:szCs w:val="22"/>
        </w:rPr>
        <w:t>услуги должны</w:t>
      </w:r>
      <w:r w:rsidRPr="00D6757C">
        <w:rPr>
          <w:sz w:val="22"/>
          <w:szCs w:val="22"/>
        </w:rPr>
        <w:t xml:space="preserve"> быть оказаны в рамках исполнения договора без дополнительной оплаты. </w:t>
      </w:r>
    </w:p>
    <w:p w14:paraId="755A81A4" w14:textId="77777777" w:rsidR="00530D3B" w:rsidRPr="00D6757C" w:rsidRDefault="00530D3B" w:rsidP="00530D3B">
      <w:pPr>
        <w:tabs>
          <w:tab w:val="left" w:pos="284"/>
        </w:tabs>
        <w:suppressAutoHyphens/>
        <w:spacing w:after="0"/>
        <w:ind w:firstLine="567"/>
        <w:rPr>
          <w:sz w:val="22"/>
          <w:szCs w:val="22"/>
        </w:rPr>
      </w:pPr>
      <w:r w:rsidRPr="00D6757C">
        <w:rPr>
          <w:sz w:val="22"/>
          <w:szCs w:val="22"/>
        </w:rPr>
        <w:tab/>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w:t>
      </w:r>
    </w:p>
    <w:p w14:paraId="2C2C66BE" w14:textId="77777777" w:rsidR="00530D3B" w:rsidRPr="00D6757C" w:rsidRDefault="00530D3B" w:rsidP="00530D3B">
      <w:pPr>
        <w:tabs>
          <w:tab w:val="left" w:pos="284"/>
        </w:tabs>
        <w:suppressAutoHyphens/>
        <w:spacing w:after="0"/>
        <w:ind w:firstLine="567"/>
        <w:rPr>
          <w:sz w:val="22"/>
          <w:szCs w:val="22"/>
        </w:rPr>
      </w:pPr>
      <w:r w:rsidRPr="00D6757C">
        <w:rPr>
          <w:sz w:val="22"/>
          <w:szCs w:val="22"/>
        </w:rPr>
        <w:tab/>
        <w:t>Так же, в течение 15 (пятнадцати) минут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и др.).</w:t>
      </w:r>
    </w:p>
    <w:p w14:paraId="3E6E4BBC" w14:textId="0367C7F3" w:rsidR="00530D3B" w:rsidRPr="00D6757C" w:rsidRDefault="00530D3B" w:rsidP="00530D3B">
      <w:pPr>
        <w:tabs>
          <w:tab w:val="left" w:pos="14570"/>
        </w:tabs>
        <w:spacing w:after="0"/>
        <w:ind w:firstLine="567"/>
        <w:rPr>
          <w:sz w:val="22"/>
          <w:szCs w:val="22"/>
        </w:rPr>
      </w:pPr>
      <w:r w:rsidRPr="00D6757C">
        <w:rPr>
          <w:sz w:val="22"/>
          <w:szCs w:val="22"/>
        </w:rPr>
        <w:t xml:space="preserve">        1.8.5.2. 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1.8.5.1. настоящего технического задания. </w:t>
      </w:r>
    </w:p>
    <w:p w14:paraId="285C346E" w14:textId="3F6E6382" w:rsidR="00530D3B" w:rsidRPr="00D6757C" w:rsidRDefault="00530D3B" w:rsidP="00530D3B">
      <w:pPr>
        <w:tabs>
          <w:tab w:val="left" w:pos="1134"/>
        </w:tabs>
        <w:suppressAutoHyphens/>
        <w:spacing w:after="0"/>
        <w:ind w:firstLine="567"/>
        <w:rPr>
          <w:b/>
          <w:sz w:val="22"/>
          <w:szCs w:val="22"/>
        </w:rPr>
      </w:pPr>
      <w:r w:rsidRPr="00D6757C">
        <w:rPr>
          <w:b/>
          <w:sz w:val="22"/>
          <w:szCs w:val="22"/>
        </w:rPr>
        <w:t xml:space="preserve">        1.9. Требования к Исполнителю:</w:t>
      </w:r>
    </w:p>
    <w:p w14:paraId="74541E39" w14:textId="77777777" w:rsidR="00530D3B" w:rsidRPr="00D6757C" w:rsidRDefault="00530D3B" w:rsidP="00530D3B">
      <w:pPr>
        <w:suppressAutoHyphens/>
        <w:spacing w:after="0"/>
        <w:ind w:firstLine="567"/>
        <w:rPr>
          <w:b/>
          <w:sz w:val="22"/>
          <w:szCs w:val="22"/>
          <w:u w:val="single"/>
        </w:rPr>
      </w:pPr>
      <w:r w:rsidRPr="00D6757C">
        <w:rPr>
          <w:sz w:val="22"/>
          <w:szCs w:val="22"/>
        </w:rPr>
        <w:t xml:space="preserve">        1.9.1. Количество персонала, привлекаемого Исполнителем для уборки помещений и прилегающей территории, должно быть достаточным для качественного выполнения Исполнителем своих обязательств по договору, но не менее </w:t>
      </w:r>
      <w:r w:rsidRPr="00D6757C">
        <w:rPr>
          <w:b/>
          <w:sz w:val="22"/>
          <w:szCs w:val="22"/>
          <w:u w:val="single"/>
        </w:rPr>
        <w:t>9,5 человек.</w:t>
      </w:r>
    </w:p>
    <w:p w14:paraId="5A186EBC" w14:textId="77777777" w:rsidR="00530D3B" w:rsidRPr="00D6757C" w:rsidRDefault="00530D3B" w:rsidP="00530D3B">
      <w:pPr>
        <w:suppressAutoHyphens/>
        <w:spacing w:after="0"/>
        <w:ind w:firstLine="567"/>
        <w:rPr>
          <w:sz w:val="22"/>
          <w:szCs w:val="22"/>
        </w:rPr>
      </w:pPr>
      <w:r w:rsidRPr="00D6757C">
        <w:rPr>
          <w:sz w:val="22"/>
          <w:szCs w:val="22"/>
        </w:rPr>
        <w:t xml:space="preserve">        1.9.2. Весь привлекаемый персонал Исполнителя должен иметь все установленные законом Российской Федерации документы.</w:t>
      </w:r>
    </w:p>
    <w:p w14:paraId="765D1037" w14:textId="77777777" w:rsidR="00530D3B" w:rsidRPr="00D6757C" w:rsidRDefault="00530D3B" w:rsidP="00530D3B">
      <w:pPr>
        <w:suppressAutoHyphens/>
        <w:spacing w:after="0"/>
        <w:ind w:firstLine="567"/>
        <w:rPr>
          <w:b/>
          <w:spacing w:val="-2"/>
          <w:w w:val="101"/>
          <w:sz w:val="22"/>
          <w:szCs w:val="22"/>
          <w:lang w:eastAsia="zh-CN"/>
        </w:rPr>
      </w:pPr>
      <w:r w:rsidRPr="00D6757C">
        <w:rPr>
          <w:sz w:val="22"/>
          <w:szCs w:val="22"/>
        </w:rPr>
        <w:t xml:space="preserve">        </w:t>
      </w:r>
      <w:r w:rsidRPr="00D6757C">
        <w:rPr>
          <w:b/>
          <w:spacing w:val="-2"/>
          <w:w w:val="101"/>
          <w:sz w:val="22"/>
          <w:szCs w:val="22"/>
          <w:lang w:eastAsia="zh-CN"/>
        </w:rPr>
        <w:t>1.10. Требования к работникам Исполнителя, функции и обязанности работников Исполнителя.</w:t>
      </w:r>
    </w:p>
    <w:p w14:paraId="6B43F9BA" w14:textId="77777777" w:rsidR="00530D3B" w:rsidRPr="00D6757C" w:rsidRDefault="00530D3B" w:rsidP="00530D3B">
      <w:pPr>
        <w:suppressAutoHyphens/>
        <w:spacing w:after="0"/>
        <w:ind w:firstLine="567"/>
        <w:rPr>
          <w:b/>
          <w:snapToGrid w:val="0"/>
          <w:sz w:val="22"/>
          <w:szCs w:val="22"/>
        </w:rPr>
      </w:pPr>
      <w:r w:rsidRPr="00D6757C">
        <w:rPr>
          <w:b/>
          <w:spacing w:val="-2"/>
          <w:w w:val="101"/>
          <w:sz w:val="22"/>
          <w:szCs w:val="22"/>
          <w:lang w:eastAsia="zh-CN"/>
        </w:rPr>
        <w:t xml:space="preserve">        1.10.1. </w:t>
      </w:r>
      <w:r w:rsidRPr="00D6757C">
        <w:rPr>
          <w:b/>
          <w:snapToGrid w:val="0"/>
          <w:sz w:val="22"/>
          <w:szCs w:val="22"/>
        </w:rPr>
        <w:t xml:space="preserve">Основные функции работника Исполнителя: </w:t>
      </w:r>
    </w:p>
    <w:p w14:paraId="29D03634" w14:textId="77777777" w:rsidR="00530D3B" w:rsidRPr="00D6757C" w:rsidRDefault="00530D3B" w:rsidP="00530D3B">
      <w:pPr>
        <w:spacing w:after="0"/>
        <w:ind w:firstLine="567"/>
        <w:rPr>
          <w:snapToGrid w:val="0"/>
          <w:sz w:val="22"/>
          <w:szCs w:val="22"/>
        </w:rPr>
      </w:pPr>
      <w:r w:rsidRPr="00D6757C">
        <w:rPr>
          <w:snapToGrid w:val="0"/>
          <w:sz w:val="22"/>
          <w:szCs w:val="22"/>
        </w:rPr>
        <w:t xml:space="preserve">- уборка </w:t>
      </w:r>
      <w:r w:rsidRPr="00D6757C">
        <w:rPr>
          <w:sz w:val="22"/>
          <w:szCs w:val="22"/>
        </w:rPr>
        <w:t>офисных помещений, общественных зон, производственных и складских помещений</w:t>
      </w:r>
      <w:r w:rsidRPr="00D6757C">
        <w:rPr>
          <w:snapToGrid w:val="0"/>
          <w:sz w:val="22"/>
          <w:szCs w:val="22"/>
        </w:rPr>
        <w:t>;</w:t>
      </w:r>
    </w:p>
    <w:p w14:paraId="33BC3671" w14:textId="77777777" w:rsidR="00530D3B" w:rsidRPr="00D6757C" w:rsidRDefault="00530D3B" w:rsidP="00530D3B">
      <w:pPr>
        <w:spacing w:after="0"/>
        <w:ind w:firstLine="567"/>
        <w:rPr>
          <w:snapToGrid w:val="0"/>
          <w:sz w:val="22"/>
          <w:szCs w:val="22"/>
        </w:rPr>
      </w:pPr>
      <w:r w:rsidRPr="00D6757C">
        <w:rPr>
          <w:snapToGrid w:val="0"/>
          <w:sz w:val="22"/>
          <w:szCs w:val="22"/>
        </w:rPr>
        <w:lastRenderedPageBreak/>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находящихся в убираемых объектах; </w:t>
      </w:r>
    </w:p>
    <w:p w14:paraId="568166D0" w14:textId="77777777" w:rsidR="00530D3B" w:rsidRPr="00D6757C" w:rsidRDefault="00530D3B" w:rsidP="00530D3B">
      <w:pPr>
        <w:suppressAutoHyphens/>
        <w:spacing w:after="0"/>
        <w:ind w:firstLine="567"/>
        <w:rPr>
          <w:snapToGrid w:val="0"/>
          <w:sz w:val="22"/>
          <w:szCs w:val="22"/>
        </w:rPr>
      </w:pPr>
      <w:r w:rsidRPr="00D6757C">
        <w:rPr>
          <w:b/>
          <w:snapToGrid w:val="0"/>
          <w:sz w:val="22"/>
          <w:szCs w:val="22"/>
        </w:rPr>
        <w:t xml:space="preserve">- </w:t>
      </w:r>
      <w:r w:rsidRPr="00D6757C">
        <w:rPr>
          <w:snapToGrid w:val="0"/>
          <w:sz w:val="22"/>
          <w:szCs w:val="22"/>
        </w:rPr>
        <w:t>незамедлительное информирование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w:t>
      </w:r>
    </w:p>
    <w:p w14:paraId="3D522AA1" w14:textId="77777777" w:rsidR="00530D3B" w:rsidRPr="00D6757C" w:rsidRDefault="00530D3B" w:rsidP="00530D3B">
      <w:pPr>
        <w:spacing w:after="0"/>
        <w:ind w:firstLine="567"/>
        <w:rPr>
          <w:sz w:val="22"/>
          <w:szCs w:val="22"/>
        </w:rPr>
      </w:pPr>
      <w:r w:rsidRPr="00D6757C">
        <w:rPr>
          <w:b/>
          <w:sz w:val="22"/>
          <w:szCs w:val="22"/>
        </w:rPr>
        <w:t xml:space="preserve">      Контролирующий орган со стороны Заказчика –</w:t>
      </w:r>
      <w:r w:rsidRPr="00D6757C">
        <w:rPr>
          <w:sz w:val="22"/>
          <w:szCs w:val="22"/>
        </w:rPr>
        <w:t xml:space="preserve"> начальник административно - хозяйственного отдела, либо лицо, назначенное исполнять его обязанности по приказу.</w:t>
      </w:r>
    </w:p>
    <w:p w14:paraId="143A4000" w14:textId="77777777" w:rsidR="00530D3B" w:rsidRPr="00D6757C" w:rsidRDefault="00530D3B" w:rsidP="00530D3B">
      <w:pPr>
        <w:spacing w:after="0"/>
        <w:ind w:firstLine="567"/>
        <w:rPr>
          <w:b/>
          <w:sz w:val="22"/>
          <w:szCs w:val="22"/>
        </w:rPr>
      </w:pPr>
      <w:r w:rsidRPr="00D6757C">
        <w:rPr>
          <w:b/>
          <w:sz w:val="22"/>
          <w:szCs w:val="22"/>
        </w:rPr>
        <w:t xml:space="preserve">       1.11. Требования к работникам Исполнителя:</w:t>
      </w:r>
    </w:p>
    <w:p w14:paraId="19B60DDA" w14:textId="77777777" w:rsidR="00530D3B" w:rsidRPr="00D6757C" w:rsidRDefault="00530D3B" w:rsidP="00530D3B">
      <w:pPr>
        <w:numPr>
          <w:ilvl w:val="0"/>
          <w:numId w:val="10"/>
        </w:numPr>
        <w:tabs>
          <w:tab w:val="left" w:pos="426"/>
          <w:tab w:val="left" w:pos="993"/>
          <w:tab w:val="num" w:pos="1418"/>
        </w:tabs>
        <w:suppressAutoHyphens/>
        <w:spacing w:after="0"/>
        <w:ind w:left="0" w:firstLine="567"/>
        <w:rPr>
          <w:sz w:val="22"/>
          <w:szCs w:val="22"/>
        </w:rPr>
      </w:pPr>
      <w:r w:rsidRPr="00D6757C">
        <w:rPr>
          <w:sz w:val="22"/>
          <w:szCs w:val="22"/>
        </w:rPr>
        <w:t>Знание санитарных требований.</w:t>
      </w:r>
    </w:p>
    <w:p w14:paraId="783E3377" w14:textId="77777777" w:rsidR="00530D3B" w:rsidRPr="00D6757C" w:rsidRDefault="00530D3B" w:rsidP="00530D3B">
      <w:pPr>
        <w:numPr>
          <w:ilvl w:val="0"/>
          <w:numId w:val="10"/>
        </w:numPr>
        <w:tabs>
          <w:tab w:val="left" w:pos="426"/>
          <w:tab w:val="left" w:pos="993"/>
          <w:tab w:val="num" w:pos="1418"/>
        </w:tabs>
        <w:suppressAutoHyphens/>
        <w:spacing w:after="0"/>
        <w:ind w:left="0" w:firstLine="567"/>
        <w:rPr>
          <w:sz w:val="22"/>
          <w:szCs w:val="22"/>
        </w:rPr>
      </w:pPr>
      <w:r w:rsidRPr="00D6757C">
        <w:rPr>
          <w:sz w:val="22"/>
          <w:szCs w:val="22"/>
        </w:rPr>
        <w:t>Знание правил использования чистящих веществ.</w:t>
      </w:r>
    </w:p>
    <w:p w14:paraId="0549632E" w14:textId="77777777" w:rsidR="00530D3B" w:rsidRPr="00D6757C" w:rsidRDefault="00530D3B" w:rsidP="00530D3B">
      <w:pPr>
        <w:numPr>
          <w:ilvl w:val="0"/>
          <w:numId w:val="10"/>
        </w:numPr>
        <w:tabs>
          <w:tab w:val="left" w:pos="426"/>
          <w:tab w:val="left" w:pos="993"/>
          <w:tab w:val="num" w:pos="1418"/>
        </w:tabs>
        <w:suppressAutoHyphens/>
        <w:spacing w:after="0"/>
        <w:ind w:left="0" w:firstLine="567"/>
        <w:rPr>
          <w:sz w:val="22"/>
          <w:szCs w:val="22"/>
        </w:rPr>
      </w:pPr>
      <w:r w:rsidRPr="00D6757C">
        <w:rPr>
          <w:sz w:val="22"/>
          <w:szCs w:val="22"/>
        </w:rPr>
        <w:t>Умение четко и быстро выполнять поручения и следовать указаниям Заказчика.</w:t>
      </w:r>
    </w:p>
    <w:p w14:paraId="6B6E946E" w14:textId="77777777" w:rsidR="00530D3B" w:rsidRPr="00D6757C" w:rsidRDefault="00530D3B" w:rsidP="00530D3B">
      <w:pPr>
        <w:numPr>
          <w:ilvl w:val="0"/>
          <w:numId w:val="10"/>
        </w:numPr>
        <w:tabs>
          <w:tab w:val="left" w:pos="426"/>
          <w:tab w:val="left" w:pos="993"/>
          <w:tab w:val="num" w:pos="1418"/>
        </w:tabs>
        <w:suppressAutoHyphens/>
        <w:spacing w:after="0"/>
        <w:ind w:left="0" w:firstLine="567"/>
        <w:rPr>
          <w:sz w:val="22"/>
          <w:szCs w:val="22"/>
        </w:rPr>
      </w:pPr>
      <w:r w:rsidRPr="00D6757C">
        <w:rPr>
          <w:sz w:val="22"/>
          <w:szCs w:val="22"/>
        </w:rPr>
        <w:t>Знание правил эксплуатации уборочного оборудования.</w:t>
      </w:r>
    </w:p>
    <w:p w14:paraId="0C412D0F" w14:textId="77777777" w:rsidR="00530D3B" w:rsidRPr="00D6757C" w:rsidRDefault="00530D3B" w:rsidP="00530D3B">
      <w:pPr>
        <w:widowControl w:val="0"/>
        <w:numPr>
          <w:ilvl w:val="0"/>
          <w:numId w:val="10"/>
        </w:numPr>
        <w:tabs>
          <w:tab w:val="left" w:pos="993"/>
          <w:tab w:val="num" w:pos="1418"/>
        </w:tabs>
        <w:suppressAutoHyphens/>
        <w:spacing w:after="0"/>
        <w:ind w:left="0" w:firstLine="567"/>
        <w:rPr>
          <w:snapToGrid w:val="0"/>
          <w:sz w:val="22"/>
          <w:szCs w:val="22"/>
        </w:rPr>
      </w:pPr>
      <w:r w:rsidRPr="00D6757C">
        <w:rPr>
          <w:snapToGrid w:val="0"/>
          <w:sz w:val="22"/>
          <w:szCs w:val="22"/>
        </w:rPr>
        <w:t>Знание всех способов уборки и принципов работы стандартного оборудования.</w:t>
      </w:r>
    </w:p>
    <w:p w14:paraId="3B6A5DE9" w14:textId="77777777" w:rsidR="00530D3B" w:rsidRPr="00D6757C" w:rsidRDefault="00530D3B" w:rsidP="00530D3B">
      <w:pPr>
        <w:widowControl w:val="0"/>
        <w:suppressAutoHyphens/>
        <w:spacing w:after="0"/>
        <w:ind w:firstLine="567"/>
        <w:rPr>
          <w:snapToGrid w:val="0"/>
          <w:sz w:val="22"/>
          <w:szCs w:val="22"/>
        </w:rPr>
      </w:pPr>
      <w:r w:rsidRPr="00D6757C">
        <w:rPr>
          <w:snapToGrid w:val="0"/>
          <w:sz w:val="22"/>
          <w:szCs w:val="22"/>
        </w:rPr>
        <w:t xml:space="preserve">      6. Приветствуется наличие у работников Исполнителя о</w:t>
      </w:r>
      <w:r w:rsidRPr="00D6757C">
        <w:rPr>
          <w:sz w:val="22"/>
          <w:szCs w:val="22"/>
        </w:rPr>
        <w:t>пыта работы в уборочной службе.</w:t>
      </w:r>
      <w:r w:rsidRPr="00D6757C">
        <w:rPr>
          <w:snapToGrid w:val="0"/>
          <w:sz w:val="22"/>
          <w:szCs w:val="22"/>
        </w:rPr>
        <w:t xml:space="preserve">    </w:t>
      </w:r>
    </w:p>
    <w:p w14:paraId="7AA175BA" w14:textId="77777777" w:rsidR="00530D3B" w:rsidRPr="00D6757C" w:rsidRDefault="00530D3B" w:rsidP="00530D3B">
      <w:pPr>
        <w:widowControl w:val="0"/>
        <w:suppressAutoHyphens/>
        <w:spacing w:after="0"/>
        <w:ind w:firstLine="567"/>
        <w:rPr>
          <w:sz w:val="22"/>
          <w:szCs w:val="22"/>
        </w:rPr>
      </w:pPr>
      <w:r w:rsidRPr="00D6757C">
        <w:rPr>
          <w:snapToGrid w:val="0"/>
          <w:sz w:val="22"/>
          <w:szCs w:val="22"/>
        </w:rPr>
        <w:t xml:space="preserve">      7. Быть одетыми в специальную одежду.</w:t>
      </w:r>
    </w:p>
    <w:p w14:paraId="1F2E68B8" w14:textId="59D862A2" w:rsidR="00530D3B" w:rsidRPr="00D6757C" w:rsidRDefault="00530D3B" w:rsidP="00530D3B">
      <w:pPr>
        <w:spacing w:after="0"/>
        <w:ind w:firstLine="567"/>
        <w:rPr>
          <w:b/>
          <w:sz w:val="22"/>
          <w:szCs w:val="22"/>
        </w:rPr>
      </w:pPr>
      <w:r w:rsidRPr="00D6757C">
        <w:rPr>
          <w:b/>
          <w:sz w:val="22"/>
          <w:szCs w:val="22"/>
        </w:rPr>
        <w:t xml:space="preserve">      1.12. При оказании услуг работник Исполнителя обязан:</w:t>
      </w:r>
    </w:p>
    <w:p w14:paraId="52740FF8"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14:paraId="49956E9E"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Проводить все виды уборки в соответствии с настоящим Техническим заданием, условиями договора и требованиями Заказчика.</w:t>
      </w:r>
    </w:p>
    <w:p w14:paraId="04C16EDB"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Прочищать и промывать канализационные сливы и решётки.</w:t>
      </w:r>
    </w:p>
    <w:p w14:paraId="0BC677AB"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Проверять чистоту и состояние всего вымытого оборудования и всех помещений. Повторить обработку, если чистота не соответствует требованиям.</w:t>
      </w:r>
    </w:p>
    <w:p w14:paraId="57E97FC3"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Аккуратно использовать оборудование и инвентарь, избегать поломок и повреждений.</w:t>
      </w:r>
    </w:p>
    <w:p w14:paraId="33D72EDD"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14:paraId="612D91A6"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Контролировать потребление и использование чистящих средств.</w:t>
      </w:r>
    </w:p>
    <w:p w14:paraId="2C398471"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Поддерживать чистоту рабочих мест на протяжении всей смены.</w:t>
      </w:r>
    </w:p>
    <w:p w14:paraId="359AB58C"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Производить уборку помещений в течение рабочего процесса согласно графику, согласованному Заказчиком.</w:t>
      </w:r>
    </w:p>
    <w:p w14:paraId="0B33952D"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Использовать чистящие средства и оборудование, соответствующие тому или иному виду полов (швабры, метлы и. т. д.)</w:t>
      </w:r>
    </w:p>
    <w:p w14:paraId="54EEA69A" w14:textId="77777777" w:rsidR="00530D3B" w:rsidRPr="00D6757C" w:rsidRDefault="00530D3B" w:rsidP="00530D3B">
      <w:pPr>
        <w:suppressAutoHyphens/>
        <w:spacing w:after="0"/>
        <w:ind w:firstLine="567"/>
        <w:rPr>
          <w:sz w:val="22"/>
          <w:szCs w:val="22"/>
        </w:rPr>
      </w:pPr>
      <w:r w:rsidRPr="00D6757C">
        <w:rPr>
          <w:sz w:val="22"/>
          <w:szCs w:val="22"/>
        </w:rPr>
        <w:t xml:space="preserve">- один комплект (швабра, </w:t>
      </w:r>
      <w:proofErr w:type="spellStart"/>
      <w:r w:rsidRPr="00D6757C">
        <w:rPr>
          <w:sz w:val="22"/>
          <w:szCs w:val="22"/>
        </w:rPr>
        <w:t>моп</w:t>
      </w:r>
      <w:proofErr w:type="spellEnd"/>
      <w:r w:rsidRPr="00D6757C">
        <w:rPr>
          <w:sz w:val="22"/>
          <w:szCs w:val="22"/>
        </w:rPr>
        <w:t xml:space="preserve"> (2шт.), ведро </w:t>
      </w:r>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D6757C">
        <w:rPr>
          <w:sz w:val="22"/>
          <w:szCs w:val="22"/>
        </w:rPr>
        <w:t>)– для офисных и производственных помещений, кухонных и курительных зон, лестничных маршей.</w:t>
      </w:r>
    </w:p>
    <w:p w14:paraId="627A582E" w14:textId="77777777" w:rsidR="00530D3B" w:rsidRPr="00D6757C" w:rsidRDefault="00530D3B" w:rsidP="00530D3B">
      <w:pPr>
        <w:suppressAutoHyphens/>
        <w:spacing w:after="0"/>
        <w:ind w:firstLine="567"/>
        <w:rPr>
          <w:sz w:val="22"/>
          <w:szCs w:val="22"/>
          <w:lang w:eastAsia="zh-CN"/>
        </w:rPr>
      </w:pPr>
      <w:r w:rsidRPr="00D6757C">
        <w:rPr>
          <w:sz w:val="22"/>
          <w:szCs w:val="22"/>
        </w:rPr>
        <w:t xml:space="preserve"> - второй комплект (швабра, </w:t>
      </w:r>
      <w:proofErr w:type="spellStart"/>
      <w:r w:rsidRPr="00D6757C">
        <w:rPr>
          <w:sz w:val="22"/>
          <w:szCs w:val="22"/>
        </w:rPr>
        <w:t>моп</w:t>
      </w:r>
      <w:proofErr w:type="spellEnd"/>
      <w:r w:rsidRPr="00D6757C">
        <w:rPr>
          <w:sz w:val="22"/>
          <w:szCs w:val="22"/>
        </w:rPr>
        <w:t xml:space="preserve"> (2 шт.), ведро </w:t>
      </w:r>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 </w:t>
      </w:r>
      <w:r w:rsidRPr="00D6757C">
        <w:rPr>
          <w:sz w:val="22"/>
          <w:szCs w:val="22"/>
          <w:lang w:eastAsia="zh-CN"/>
        </w:rPr>
        <w:t xml:space="preserve">– для санитарных узлов и душевых комнат.                                </w:t>
      </w:r>
    </w:p>
    <w:p w14:paraId="0A95CEAE"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Соблюдать график уборки помещений, общественных и служебных зон, санитарных узлов, утвержденный Исполнителем и согласованный с Заказчиком.</w:t>
      </w:r>
    </w:p>
    <w:p w14:paraId="3026A741" w14:textId="2EFE36E5" w:rsidR="00530D3B" w:rsidRPr="00D6757C" w:rsidRDefault="00530D3B" w:rsidP="00530D3B">
      <w:pPr>
        <w:numPr>
          <w:ilvl w:val="1"/>
          <w:numId w:val="13"/>
        </w:numPr>
        <w:suppressAutoHyphens/>
        <w:spacing w:after="0"/>
        <w:ind w:left="0" w:firstLine="567"/>
        <w:rPr>
          <w:sz w:val="22"/>
          <w:szCs w:val="22"/>
        </w:rPr>
      </w:pPr>
      <w:r w:rsidRPr="00D6757C">
        <w:rPr>
          <w:sz w:val="22"/>
          <w:szCs w:val="22"/>
        </w:rPr>
        <w:t>Поддерживать чистоту и порядок в подсобных и складских помещениях. Инвентарь и оборудование хранится в строго предусмотренных для этого местах. В случае возникновения необходимости, Заказчик предоставляет Исполнителю подсобное (-</w:t>
      </w:r>
      <w:proofErr w:type="spellStart"/>
      <w:r w:rsidRPr="00D6757C">
        <w:rPr>
          <w:sz w:val="22"/>
          <w:szCs w:val="22"/>
        </w:rPr>
        <w:t>ые</w:t>
      </w:r>
      <w:proofErr w:type="spellEnd"/>
      <w:r w:rsidRPr="00D6757C">
        <w:rPr>
          <w:sz w:val="22"/>
          <w:szCs w:val="22"/>
        </w:rPr>
        <w:t>) помещение (-я) для хранения используемых в процессе оказания услуг уборочного инвентаря и химических моющих средств</w:t>
      </w:r>
      <w:r w:rsidR="00C87990" w:rsidRPr="00D6757C">
        <w:rPr>
          <w:sz w:val="22"/>
          <w:szCs w:val="22"/>
        </w:rPr>
        <w:t>.</w:t>
      </w:r>
    </w:p>
    <w:p w14:paraId="55EB2B60"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14:paraId="39EBD5A5"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 xml:space="preserve">Производить уборку назначенных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душевых комнатах).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D6757C">
        <w:rPr>
          <w:sz w:val="22"/>
          <w:szCs w:val="22"/>
        </w:rPr>
        <w:t>мопом</w:t>
      </w:r>
      <w:proofErr w:type="spellEnd"/>
      <w:r w:rsidRPr="00D6757C">
        <w:rPr>
          <w:sz w:val="22"/>
          <w:szCs w:val="22"/>
        </w:rPr>
        <w:t>, покрытые линолеумом, ламинатом.</w:t>
      </w:r>
    </w:p>
    <w:p w14:paraId="276FF7A1"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Пополнять расходные материалы на вверенной территории.</w:t>
      </w:r>
    </w:p>
    <w:p w14:paraId="0D7BA96B"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 xml:space="preserve">Производить комплектацию подсобных помещений необходимой запасной продукцией, расходными материалами. </w:t>
      </w:r>
    </w:p>
    <w:p w14:paraId="5C1F1DC0"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 xml:space="preserve">Четко отвечать на вопросы, делать все возможное для разрешения всех проблем. Доброжелательно и в профессиональной манере общаться с сотрудниками. </w:t>
      </w:r>
    </w:p>
    <w:p w14:paraId="30C52B36" w14:textId="29616F91" w:rsidR="00530D3B" w:rsidRPr="00D6757C" w:rsidRDefault="00530D3B" w:rsidP="00530D3B">
      <w:pPr>
        <w:numPr>
          <w:ilvl w:val="1"/>
          <w:numId w:val="13"/>
        </w:numPr>
        <w:suppressAutoHyphens/>
        <w:spacing w:after="0"/>
        <w:ind w:left="0" w:firstLine="567"/>
        <w:rPr>
          <w:sz w:val="22"/>
          <w:szCs w:val="22"/>
        </w:rPr>
      </w:pPr>
      <w:r w:rsidRPr="00D6757C">
        <w:rPr>
          <w:sz w:val="22"/>
          <w:szCs w:val="22"/>
        </w:rPr>
        <w:lastRenderedPageBreak/>
        <w:t>Выполнять задания Заказчика, касательно оказания услуг, исходя из информации, полученной в течение рабочей смены.</w:t>
      </w:r>
    </w:p>
    <w:p w14:paraId="17179601"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14:paraId="7EE2609A"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Перемещать мебель и иное имущество офисных и производственных помещений в соответствии с заданием Заказчика.</w:t>
      </w:r>
    </w:p>
    <w:p w14:paraId="4DA0F5A5"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14:paraId="32FCA4F7"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Соблюдать все санитарные нормы и меры безопасности.</w:t>
      </w:r>
    </w:p>
    <w:p w14:paraId="21517265"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Подготавливать рабочее место к следующей смене.</w:t>
      </w:r>
    </w:p>
    <w:p w14:paraId="4C9E5E4A"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Вымытую посуду, приборы и стекло размещать по предусмотренным местам постоянного хранения.</w:t>
      </w:r>
    </w:p>
    <w:p w14:paraId="72940F4D"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Соблюдать все меры пожарной и рабочей безопасности, требования Заказчика.</w:t>
      </w:r>
    </w:p>
    <w:p w14:paraId="351BF5AF"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Выполнять прочие поручения контролирующего органа со стороны Заказчика, при условии, что они непосредственно связанны с оказанием Услуги.</w:t>
      </w:r>
    </w:p>
    <w:p w14:paraId="0CAD0608"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Поддерживать чистоту, порядок и санитарное состояние в комнате, используемой для переодевания персонала.</w:t>
      </w:r>
    </w:p>
    <w:p w14:paraId="64CD1102"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Соблюдать правила личной гигиены и опрятный внешний вид на рабочем месте и во время работы,</w:t>
      </w:r>
    </w:p>
    <w:p w14:paraId="2A126B18" w14:textId="77777777" w:rsidR="00530D3B" w:rsidRPr="00D6757C" w:rsidRDefault="00530D3B" w:rsidP="00530D3B">
      <w:pPr>
        <w:numPr>
          <w:ilvl w:val="1"/>
          <w:numId w:val="13"/>
        </w:numPr>
        <w:suppressAutoHyphens/>
        <w:spacing w:after="0"/>
        <w:ind w:left="0" w:firstLine="567"/>
        <w:rPr>
          <w:sz w:val="22"/>
          <w:szCs w:val="22"/>
        </w:rPr>
      </w:pPr>
      <w:r w:rsidRPr="00D6757C">
        <w:rPr>
          <w:sz w:val="22"/>
          <w:szCs w:val="22"/>
        </w:rPr>
        <w:t>Выполнять иные обязанности, предусмотренные договором между Заказчиком и Исполнителем.</w:t>
      </w:r>
    </w:p>
    <w:p w14:paraId="1FA34ABE" w14:textId="761E8A95" w:rsidR="00530D3B" w:rsidRPr="00D6757C" w:rsidRDefault="00530D3B" w:rsidP="00530D3B">
      <w:pPr>
        <w:shd w:val="clear" w:color="auto" w:fill="FFFFFF"/>
        <w:tabs>
          <w:tab w:val="left" w:leader="underscore" w:pos="5285"/>
        </w:tabs>
        <w:suppressAutoHyphens/>
        <w:spacing w:after="0"/>
        <w:ind w:firstLine="567"/>
        <w:rPr>
          <w:b/>
          <w:bCs/>
          <w:spacing w:val="1"/>
          <w:sz w:val="22"/>
          <w:szCs w:val="22"/>
          <w:lang w:eastAsia="zh-CN"/>
        </w:rPr>
      </w:pPr>
      <w:r w:rsidRPr="00D6757C">
        <w:rPr>
          <w:b/>
          <w:bCs/>
          <w:spacing w:val="1"/>
          <w:sz w:val="22"/>
          <w:szCs w:val="22"/>
          <w:lang w:eastAsia="zh-CN"/>
        </w:rPr>
        <w:t xml:space="preserve">1.13. </w:t>
      </w:r>
      <w:r w:rsidRPr="00D6757C">
        <w:rPr>
          <w:b/>
          <w:sz w:val="22"/>
          <w:szCs w:val="22"/>
        </w:rPr>
        <w:t xml:space="preserve">Характеристики материала и оборудования, используемого при </w:t>
      </w:r>
      <w:r w:rsidR="00C8274E" w:rsidRPr="00D6757C">
        <w:rPr>
          <w:b/>
          <w:sz w:val="22"/>
          <w:szCs w:val="22"/>
        </w:rPr>
        <w:t xml:space="preserve">оказании </w:t>
      </w:r>
      <w:r w:rsidRPr="00D6757C">
        <w:rPr>
          <w:b/>
          <w:sz w:val="22"/>
          <w:szCs w:val="22"/>
        </w:rPr>
        <w:t>услуг Исполнителем:</w:t>
      </w:r>
    </w:p>
    <w:p w14:paraId="56771863" w14:textId="3E125785" w:rsidR="00530D3B" w:rsidRPr="00D6757C" w:rsidRDefault="00530D3B" w:rsidP="00530D3B">
      <w:pPr>
        <w:spacing w:after="0"/>
        <w:ind w:firstLine="567"/>
        <w:rPr>
          <w:sz w:val="22"/>
          <w:szCs w:val="22"/>
        </w:rPr>
      </w:pPr>
      <w:r w:rsidRPr="00D6757C">
        <w:rPr>
          <w:sz w:val="22"/>
          <w:szCs w:val="22"/>
        </w:rPr>
        <w:t>1.13.1. Все используемые при производстве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производства работ, выполняемых с использованием этих материалов и оборудования.</w:t>
      </w:r>
    </w:p>
    <w:p w14:paraId="31EF851A" w14:textId="08EC4ED7" w:rsidR="00530D3B" w:rsidRPr="00D6757C" w:rsidRDefault="00530D3B" w:rsidP="00530D3B">
      <w:pPr>
        <w:spacing w:after="0"/>
        <w:ind w:firstLine="567"/>
        <w:rPr>
          <w:sz w:val="22"/>
          <w:szCs w:val="22"/>
        </w:rPr>
      </w:pPr>
      <w:r w:rsidRPr="00D6757C">
        <w:rPr>
          <w:sz w:val="22"/>
          <w:szCs w:val="22"/>
        </w:rPr>
        <w:t>1.13.2. 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14:paraId="4CD208F1" w14:textId="1F2B3B35" w:rsidR="00530D3B" w:rsidRPr="00D6757C" w:rsidRDefault="00530D3B" w:rsidP="00530D3B">
      <w:pPr>
        <w:spacing w:after="0"/>
        <w:ind w:firstLine="567"/>
        <w:rPr>
          <w:b/>
          <w:sz w:val="22"/>
          <w:szCs w:val="22"/>
        </w:rPr>
      </w:pPr>
      <w:r w:rsidRPr="00D6757C">
        <w:rPr>
          <w:b/>
          <w:sz w:val="22"/>
          <w:szCs w:val="22"/>
        </w:rPr>
        <w:t xml:space="preserve">1.14. Требования к моющим средствам при </w:t>
      </w:r>
      <w:r w:rsidR="00C8274E" w:rsidRPr="00D6757C">
        <w:rPr>
          <w:b/>
          <w:sz w:val="22"/>
          <w:szCs w:val="22"/>
        </w:rPr>
        <w:t xml:space="preserve">оказании </w:t>
      </w:r>
      <w:r w:rsidRPr="00D6757C">
        <w:rPr>
          <w:b/>
          <w:sz w:val="22"/>
          <w:szCs w:val="22"/>
        </w:rPr>
        <w:t>услуг Исполнителем на объекте Заказчика:</w:t>
      </w:r>
    </w:p>
    <w:p w14:paraId="30ADDEDE" w14:textId="6C99550F" w:rsidR="00530D3B" w:rsidRPr="00D6757C" w:rsidRDefault="00530D3B" w:rsidP="00530D3B">
      <w:pPr>
        <w:spacing w:after="0"/>
        <w:ind w:firstLine="567"/>
        <w:rPr>
          <w:sz w:val="22"/>
          <w:szCs w:val="22"/>
        </w:rPr>
      </w:pPr>
      <w:r w:rsidRPr="00D6757C">
        <w:rPr>
          <w:sz w:val="22"/>
          <w:szCs w:val="22"/>
        </w:rPr>
        <w:t>1.14.1. 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14:paraId="194BB1E8" w14:textId="77777777" w:rsidR="00530D3B" w:rsidRPr="00D6757C" w:rsidRDefault="00530D3B" w:rsidP="00530D3B">
      <w:pPr>
        <w:spacing w:after="0"/>
        <w:ind w:firstLine="567"/>
        <w:rPr>
          <w:b/>
          <w:sz w:val="22"/>
          <w:szCs w:val="22"/>
        </w:rPr>
      </w:pPr>
      <w:r w:rsidRPr="00D6757C">
        <w:rPr>
          <w:sz w:val="22"/>
          <w:szCs w:val="22"/>
        </w:rPr>
        <w:t>1.14.2.Средства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гипоаллергенны;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14:paraId="07F4E129" w14:textId="13BE1FF9" w:rsidR="00530D3B" w:rsidRPr="00D6757C" w:rsidRDefault="00530D3B" w:rsidP="00530D3B">
      <w:pPr>
        <w:tabs>
          <w:tab w:val="left" w:pos="993"/>
        </w:tabs>
        <w:spacing w:after="0"/>
        <w:ind w:firstLine="567"/>
        <w:rPr>
          <w:sz w:val="22"/>
          <w:szCs w:val="22"/>
        </w:rPr>
      </w:pPr>
      <w:r w:rsidRPr="00D6757C">
        <w:rPr>
          <w:sz w:val="22"/>
          <w:szCs w:val="22"/>
        </w:rPr>
        <w:t>1.14.3.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586E8722" w14:textId="77777777" w:rsidR="00530D3B" w:rsidRPr="00D6757C" w:rsidRDefault="00530D3B" w:rsidP="00530D3B">
      <w:pPr>
        <w:spacing w:after="0"/>
        <w:ind w:firstLine="567"/>
        <w:rPr>
          <w:b/>
          <w:sz w:val="22"/>
          <w:szCs w:val="22"/>
        </w:rPr>
      </w:pPr>
    </w:p>
    <w:p w14:paraId="234307C2" w14:textId="1D14970F" w:rsidR="00530D3B" w:rsidRPr="00D6757C" w:rsidRDefault="00530D3B" w:rsidP="00530D3B">
      <w:pPr>
        <w:spacing w:after="0"/>
        <w:ind w:firstLine="567"/>
        <w:jc w:val="center"/>
        <w:rPr>
          <w:b/>
          <w:sz w:val="22"/>
          <w:szCs w:val="22"/>
          <w:u w:val="single"/>
        </w:rPr>
      </w:pPr>
      <w:r w:rsidRPr="00D6757C">
        <w:rPr>
          <w:b/>
          <w:sz w:val="22"/>
          <w:szCs w:val="22"/>
          <w:u w:val="single"/>
          <w:lang w:val="en-US"/>
        </w:rPr>
        <w:t>II</w:t>
      </w:r>
      <w:r w:rsidRPr="00D6757C">
        <w:rPr>
          <w:b/>
          <w:sz w:val="22"/>
          <w:szCs w:val="22"/>
          <w:u w:val="single"/>
        </w:rPr>
        <w:t xml:space="preserve">. Требования к </w:t>
      </w:r>
      <w:r w:rsidR="00C8274E" w:rsidRPr="00D6757C">
        <w:rPr>
          <w:b/>
          <w:sz w:val="22"/>
          <w:szCs w:val="22"/>
          <w:u w:val="single"/>
        </w:rPr>
        <w:t>оказанию услуг</w:t>
      </w:r>
      <w:r w:rsidRPr="00D6757C">
        <w:rPr>
          <w:b/>
          <w:sz w:val="22"/>
          <w:szCs w:val="22"/>
          <w:u w:val="single"/>
        </w:rPr>
        <w:t xml:space="preserve"> по содержанию и уборке прилегающих к объектам территорий согласно приложению № 2 к настоящему Техническому заданию</w:t>
      </w:r>
    </w:p>
    <w:p w14:paraId="5D8D603C" w14:textId="77777777" w:rsidR="00530D3B" w:rsidRPr="00D6757C" w:rsidRDefault="00530D3B" w:rsidP="00530D3B">
      <w:pPr>
        <w:tabs>
          <w:tab w:val="left" w:pos="426"/>
          <w:tab w:val="left" w:pos="709"/>
        </w:tabs>
        <w:spacing w:after="0"/>
        <w:ind w:firstLine="567"/>
        <w:rPr>
          <w:sz w:val="22"/>
          <w:szCs w:val="22"/>
        </w:rPr>
      </w:pPr>
      <w:r w:rsidRPr="00D6757C">
        <w:rPr>
          <w:b/>
          <w:sz w:val="22"/>
          <w:szCs w:val="22"/>
        </w:rPr>
        <w:t xml:space="preserve">          </w:t>
      </w:r>
      <w:r w:rsidRPr="00D6757C">
        <w:rPr>
          <w:sz w:val="22"/>
          <w:szCs w:val="22"/>
        </w:rPr>
        <w:t>2.1.</w:t>
      </w:r>
      <w:r w:rsidRPr="00D6757C">
        <w:rPr>
          <w:b/>
          <w:color w:val="0070C0"/>
          <w:sz w:val="22"/>
          <w:szCs w:val="22"/>
        </w:rPr>
        <w:t xml:space="preserve"> </w:t>
      </w:r>
      <w:r w:rsidRPr="00D6757C">
        <w:rPr>
          <w:sz w:val="22"/>
          <w:szCs w:val="22"/>
        </w:rPr>
        <w:t>Комплексная уборка включает в себя уборку Исполнителем прилегающих к объектам территорий в осенне-зимний период (ОЗП) и весенне-летний период (ВЛП) в соответствии настоящим разделом Технического задания и приложением № 2 к настоящему Техническому заданию.</w:t>
      </w:r>
    </w:p>
    <w:p w14:paraId="13B1D7EF" w14:textId="77777777" w:rsidR="00530D3B" w:rsidRPr="00D6757C" w:rsidRDefault="00530D3B" w:rsidP="00530D3B">
      <w:pPr>
        <w:tabs>
          <w:tab w:val="left" w:pos="426"/>
          <w:tab w:val="left" w:pos="709"/>
        </w:tabs>
        <w:spacing w:after="0"/>
        <w:ind w:firstLine="567"/>
        <w:rPr>
          <w:b/>
          <w:sz w:val="22"/>
          <w:szCs w:val="22"/>
        </w:rPr>
      </w:pPr>
      <w:r w:rsidRPr="00D6757C">
        <w:rPr>
          <w:sz w:val="22"/>
          <w:szCs w:val="22"/>
        </w:rPr>
        <w:t xml:space="preserve">      </w:t>
      </w:r>
      <w:r w:rsidRPr="00D6757C">
        <w:rPr>
          <w:b/>
          <w:sz w:val="22"/>
          <w:szCs w:val="22"/>
        </w:rPr>
        <w:t>Общая площадь территорий составляет 4911.0 м2 согласно приложению № 2 к Техническому заданию</w:t>
      </w:r>
    </w:p>
    <w:p w14:paraId="28B5A226" w14:textId="43AB1188" w:rsidR="00530D3B" w:rsidRPr="00D6757C" w:rsidRDefault="00530D3B" w:rsidP="00530D3B">
      <w:pPr>
        <w:tabs>
          <w:tab w:val="left" w:pos="426"/>
          <w:tab w:val="left" w:pos="709"/>
        </w:tabs>
        <w:spacing w:after="0"/>
        <w:ind w:firstLine="567"/>
        <w:rPr>
          <w:sz w:val="22"/>
          <w:szCs w:val="22"/>
        </w:rPr>
      </w:pPr>
      <w:r w:rsidRPr="00D6757C">
        <w:rPr>
          <w:sz w:val="22"/>
          <w:szCs w:val="22"/>
        </w:rPr>
        <w:t xml:space="preserve">           2.2. </w:t>
      </w:r>
      <w:r w:rsidR="002515F0" w:rsidRPr="00D6757C">
        <w:rPr>
          <w:sz w:val="22"/>
          <w:szCs w:val="22"/>
        </w:rPr>
        <w:t>Услуги</w:t>
      </w:r>
      <w:r w:rsidRPr="00D6757C">
        <w:rPr>
          <w:sz w:val="22"/>
          <w:szCs w:val="22"/>
        </w:rPr>
        <w:t xml:space="preserve"> </w:t>
      </w:r>
      <w:r w:rsidR="001C7764" w:rsidRPr="00D6757C">
        <w:rPr>
          <w:sz w:val="22"/>
          <w:szCs w:val="22"/>
        </w:rPr>
        <w:t>оказывать</w:t>
      </w:r>
      <w:r w:rsidRPr="00D6757C">
        <w:rPr>
          <w:sz w:val="22"/>
          <w:szCs w:val="22"/>
        </w:rPr>
        <w:t xml:space="preserve"> в рабочие дни недели ежедневно, с 06.00 до 16.00 часов, в выходные и праздничные дни - по заявке Заказчика, работниками в количестве </w:t>
      </w:r>
      <w:r w:rsidRPr="00D6757C">
        <w:rPr>
          <w:b/>
          <w:sz w:val="22"/>
          <w:szCs w:val="22"/>
          <w:u w:val="single"/>
        </w:rPr>
        <w:t xml:space="preserve">не менее трех человек каждый </w:t>
      </w:r>
      <w:r w:rsidRPr="00D6757C">
        <w:rPr>
          <w:b/>
          <w:sz w:val="22"/>
          <w:szCs w:val="22"/>
          <w:u w:val="single"/>
        </w:rPr>
        <w:lastRenderedPageBreak/>
        <w:t>день</w:t>
      </w:r>
      <w:r w:rsidRPr="00D6757C">
        <w:rPr>
          <w:b/>
          <w:sz w:val="22"/>
          <w:szCs w:val="22"/>
        </w:rPr>
        <w:t xml:space="preserve">. </w:t>
      </w:r>
      <w:r w:rsidRPr="00D6757C">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объектов, утвержденных Исполнителем и согласованных Заказчиком, а также в соответствии с отдельными поручениями (требованиями) Заказчика.</w:t>
      </w:r>
    </w:p>
    <w:p w14:paraId="5B1A59BB" w14:textId="77777777" w:rsidR="00530D3B" w:rsidRPr="00D6757C" w:rsidRDefault="00530D3B" w:rsidP="00530D3B">
      <w:pPr>
        <w:tabs>
          <w:tab w:val="left" w:pos="426"/>
          <w:tab w:val="left" w:pos="709"/>
        </w:tabs>
        <w:spacing w:after="0"/>
        <w:ind w:firstLine="567"/>
        <w:rPr>
          <w:sz w:val="22"/>
          <w:szCs w:val="22"/>
        </w:rPr>
      </w:pPr>
      <w:r w:rsidRPr="00D6757C">
        <w:rPr>
          <w:sz w:val="22"/>
          <w:szCs w:val="22"/>
        </w:rPr>
        <w:t xml:space="preserve">         2.3. Исполнитель обеспечивает своими силами и предоставляет за свой счет для своего персонала: </w:t>
      </w:r>
    </w:p>
    <w:p w14:paraId="1CF1312E" w14:textId="77777777" w:rsidR="00530D3B" w:rsidRPr="00D6757C" w:rsidRDefault="00530D3B" w:rsidP="00530D3B">
      <w:pPr>
        <w:tabs>
          <w:tab w:val="left" w:pos="426"/>
          <w:tab w:val="left" w:pos="709"/>
        </w:tabs>
        <w:spacing w:after="0"/>
        <w:ind w:firstLine="567"/>
        <w:rPr>
          <w:sz w:val="22"/>
          <w:szCs w:val="22"/>
        </w:rPr>
      </w:pPr>
      <w:r w:rsidRPr="00D6757C">
        <w:rPr>
          <w:sz w:val="22"/>
          <w:szCs w:val="22"/>
        </w:rPr>
        <w:t>- специальную одежду (спецодежду);</w:t>
      </w:r>
    </w:p>
    <w:p w14:paraId="6BF867CF" w14:textId="77777777" w:rsidR="00530D3B" w:rsidRPr="00D6757C" w:rsidRDefault="00530D3B" w:rsidP="00530D3B">
      <w:pPr>
        <w:tabs>
          <w:tab w:val="left" w:pos="426"/>
          <w:tab w:val="left" w:pos="709"/>
        </w:tabs>
        <w:spacing w:after="0"/>
        <w:ind w:firstLine="567"/>
        <w:rPr>
          <w:sz w:val="22"/>
          <w:szCs w:val="22"/>
        </w:rPr>
      </w:pPr>
      <w:r w:rsidRPr="00D6757C">
        <w:rPr>
          <w:sz w:val="22"/>
          <w:szCs w:val="22"/>
        </w:rPr>
        <w:t>- перчатки резиновые латексные с хлопковым напылением, перчатки х/б, перчатки для работы в зимний период, (</w:t>
      </w:r>
      <w:proofErr w:type="spellStart"/>
      <w:r w:rsidRPr="00D6757C">
        <w:rPr>
          <w:sz w:val="22"/>
          <w:szCs w:val="22"/>
        </w:rPr>
        <w:t>спецоснастку</w:t>
      </w:r>
      <w:proofErr w:type="spellEnd"/>
      <w:r w:rsidRPr="00D6757C">
        <w:rPr>
          <w:sz w:val="22"/>
          <w:szCs w:val="22"/>
        </w:rPr>
        <w:t>) для своего персонала и другие СИЗ (средства индивидуальной защиты), уборочный инвентарь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33B34F96" w14:textId="22C525F4" w:rsidR="00530D3B" w:rsidRPr="00D6757C" w:rsidRDefault="00530D3B" w:rsidP="00530D3B">
      <w:pPr>
        <w:tabs>
          <w:tab w:val="left" w:pos="426"/>
          <w:tab w:val="left" w:pos="709"/>
        </w:tabs>
        <w:spacing w:after="0"/>
        <w:ind w:firstLine="567"/>
        <w:rPr>
          <w:b/>
          <w:sz w:val="22"/>
          <w:szCs w:val="22"/>
        </w:rPr>
      </w:pPr>
      <w:r w:rsidRPr="00D6757C">
        <w:rPr>
          <w:sz w:val="22"/>
          <w:szCs w:val="22"/>
        </w:rPr>
        <w:t xml:space="preserve">         </w:t>
      </w:r>
      <w:r w:rsidRPr="00D6757C">
        <w:rPr>
          <w:b/>
          <w:sz w:val="22"/>
          <w:szCs w:val="22"/>
        </w:rPr>
        <w:t>2.4.</w:t>
      </w:r>
      <w:r w:rsidRPr="00D6757C">
        <w:rPr>
          <w:sz w:val="22"/>
          <w:szCs w:val="22"/>
        </w:rPr>
        <w:t xml:space="preserve"> </w:t>
      </w:r>
      <w:r w:rsidRPr="00D6757C">
        <w:rPr>
          <w:b/>
          <w:sz w:val="22"/>
          <w:szCs w:val="22"/>
        </w:rPr>
        <w:t xml:space="preserve">Содержание и уборка прилегающих территорий в летний период (в период ориентировочно с мая по сентябрь включительно) включает в себя </w:t>
      </w:r>
      <w:r w:rsidR="00C8274E" w:rsidRPr="00D6757C">
        <w:rPr>
          <w:b/>
          <w:sz w:val="22"/>
          <w:szCs w:val="22"/>
        </w:rPr>
        <w:t>оказание услуг</w:t>
      </w:r>
      <w:r w:rsidRPr="00D6757C">
        <w:rPr>
          <w:b/>
          <w:sz w:val="22"/>
          <w:szCs w:val="22"/>
        </w:rPr>
        <w:t xml:space="preserve"> Исполнителем в соответствии с приложением № 2 к Техническому заданию и Таблицей № 6.</w:t>
      </w:r>
    </w:p>
    <w:p w14:paraId="0100E9D0" w14:textId="77777777" w:rsidR="00530D3B" w:rsidRPr="00D6757C" w:rsidRDefault="00530D3B" w:rsidP="00530D3B">
      <w:pPr>
        <w:spacing w:after="0" w:line="240" w:lineRule="atLeast"/>
        <w:rPr>
          <w:sz w:val="22"/>
          <w:szCs w:val="22"/>
        </w:rPr>
      </w:pPr>
    </w:p>
    <w:p w14:paraId="1B168C82" w14:textId="30CAB1E7" w:rsidR="00530D3B" w:rsidRPr="00D6757C" w:rsidRDefault="00530D3B" w:rsidP="00530D3B">
      <w:pPr>
        <w:spacing w:after="0" w:line="240" w:lineRule="atLeast"/>
        <w:jc w:val="center"/>
        <w:rPr>
          <w:b/>
          <w:sz w:val="22"/>
          <w:szCs w:val="22"/>
        </w:rPr>
      </w:pPr>
      <w:r w:rsidRPr="00D6757C">
        <w:rPr>
          <w:b/>
          <w:sz w:val="22"/>
          <w:szCs w:val="22"/>
        </w:rPr>
        <w:t xml:space="preserve">Таблица № 6. Виды и периодичность оказания услуг (летний период).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22"/>
        <w:gridCol w:w="4536"/>
      </w:tblGrid>
      <w:tr w:rsidR="00530D3B" w:rsidRPr="00D6757C" w14:paraId="4F4C3FD7" w14:textId="77777777" w:rsidTr="00FC2D96">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1916B1" w14:textId="77777777" w:rsidR="00530D3B" w:rsidRPr="00D6757C" w:rsidRDefault="00530D3B" w:rsidP="00FC2D96">
            <w:pPr>
              <w:spacing w:after="0" w:line="240" w:lineRule="atLeast"/>
              <w:rPr>
                <w:b/>
                <w:sz w:val="22"/>
                <w:szCs w:val="22"/>
              </w:rPr>
            </w:pPr>
            <w:r w:rsidRPr="00D6757C">
              <w:rPr>
                <w:b/>
                <w:sz w:val="22"/>
                <w:szCs w:val="22"/>
              </w:rPr>
              <w:t>№ п/п</w:t>
            </w:r>
          </w:p>
        </w:tc>
        <w:tc>
          <w:tcPr>
            <w:tcW w:w="4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8863E0" w14:textId="270802D6" w:rsidR="00530D3B" w:rsidRPr="00D6757C" w:rsidRDefault="00530D3B" w:rsidP="00FC2D96">
            <w:pPr>
              <w:spacing w:after="0" w:line="240" w:lineRule="atLeast"/>
              <w:rPr>
                <w:b/>
                <w:sz w:val="22"/>
                <w:szCs w:val="22"/>
              </w:rPr>
            </w:pPr>
            <w:r w:rsidRPr="00D6757C">
              <w:rPr>
                <w:b/>
                <w:sz w:val="22"/>
                <w:szCs w:val="22"/>
              </w:rPr>
              <w:t xml:space="preserve">Виды </w:t>
            </w:r>
            <w:r w:rsidR="002515F0" w:rsidRPr="00D6757C">
              <w:rPr>
                <w:b/>
                <w:sz w:val="22"/>
                <w:szCs w:val="22"/>
              </w:rPr>
              <w:t>услуг</w:t>
            </w:r>
            <w:r w:rsidRPr="00D6757C">
              <w:rPr>
                <w:b/>
                <w:sz w:val="22"/>
                <w:szCs w:val="22"/>
              </w:rPr>
              <w:t xml:space="preserve">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6C42D2" w14:textId="77777777" w:rsidR="00530D3B" w:rsidRPr="00D6757C" w:rsidRDefault="00530D3B" w:rsidP="00FC2D96">
            <w:pPr>
              <w:spacing w:after="0" w:line="240" w:lineRule="atLeast"/>
              <w:jc w:val="center"/>
              <w:rPr>
                <w:b/>
                <w:sz w:val="22"/>
                <w:szCs w:val="22"/>
              </w:rPr>
            </w:pPr>
            <w:r w:rsidRPr="00D6757C">
              <w:rPr>
                <w:b/>
                <w:sz w:val="22"/>
                <w:szCs w:val="22"/>
              </w:rPr>
              <w:t>Периодичность</w:t>
            </w:r>
          </w:p>
        </w:tc>
      </w:tr>
      <w:tr w:rsidR="00530D3B" w:rsidRPr="00D6757C" w14:paraId="7DD5C41F"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3B39F4DF" w14:textId="77777777" w:rsidR="00530D3B" w:rsidRPr="00D6757C" w:rsidRDefault="00530D3B" w:rsidP="00FC2D96">
            <w:pPr>
              <w:spacing w:after="0" w:line="240" w:lineRule="atLeast"/>
              <w:rPr>
                <w:sz w:val="22"/>
                <w:szCs w:val="22"/>
              </w:rPr>
            </w:pPr>
            <w:r w:rsidRPr="00D6757C">
              <w:rPr>
                <w:sz w:val="22"/>
                <w:szCs w:val="22"/>
              </w:rPr>
              <w:t>1.</w:t>
            </w:r>
          </w:p>
        </w:tc>
        <w:tc>
          <w:tcPr>
            <w:tcW w:w="4922" w:type="dxa"/>
            <w:tcBorders>
              <w:top w:val="single" w:sz="4" w:space="0" w:color="auto"/>
              <w:left w:val="single" w:sz="4" w:space="0" w:color="auto"/>
              <w:bottom w:val="single" w:sz="4" w:space="0" w:color="auto"/>
              <w:right w:val="single" w:sz="4" w:space="0" w:color="auto"/>
            </w:tcBorders>
            <w:hideMark/>
          </w:tcPr>
          <w:p w14:paraId="3973D9B7" w14:textId="77777777" w:rsidR="00530D3B" w:rsidRPr="00D6757C" w:rsidRDefault="00530D3B" w:rsidP="00FC2D96">
            <w:pPr>
              <w:spacing w:after="0" w:line="240" w:lineRule="atLeast"/>
              <w:ind w:hanging="6"/>
              <w:jc w:val="left"/>
              <w:rPr>
                <w:sz w:val="22"/>
                <w:szCs w:val="22"/>
              </w:rPr>
            </w:pPr>
            <w:r w:rsidRPr="00D6757C">
              <w:rPr>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hideMark/>
          </w:tcPr>
          <w:p w14:paraId="2C741EFE" w14:textId="3AEB2828" w:rsidR="00530D3B" w:rsidRPr="00D6757C" w:rsidRDefault="00530D3B" w:rsidP="00FC2D96">
            <w:pPr>
              <w:spacing w:after="0" w:line="240" w:lineRule="atLeast"/>
              <w:jc w:val="center"/>
              <w:rPr>
                <w:sz w:val="22"/>
                <w:szCs w:val="22"/>
              </w:rPr>
            </w:pPr>
            <w:r w:rsidRPr="00D6757C">
              <w:rPr>
                <w:sz w:val="22"/>
                <w:szCs w:val="22"/>
              </w:rPr>
              <w:t>ежедневно с 06.00 час до 16.00 час</w:t>
            </w:r>
          </w:p>
        </w:tc>
      </w:tr>
      <w:tr w:rsidR="00530D3B" w:rsidRPr="00D6757C" w14:paraId="64C51A1D"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0CD1CEE7" w14:textId="77777777" w:rsidR="00530D3B" w:rsidRPr="00D6757C" w:rsidRDefault="00530D3B" w:rsidP="00FC2D96">
            <w:pPr>
              <w:spacing w:after="0" w:line="240" w:lineRule="atLeast"/>
              <w:rPr>
                <w:sz w:val="22"/>
                <w:szCs w:val="22"/>
              </w:rPr>
            </w:pPr>
            <w:r w:rsidRPr="00D6757C">
              <w:rPr>
                <w:sz w:val="22"/>
                <w:szCs w:val="22"/>
              </w:rPr>
              <w:t>2.</w:t>
            </w:r>
          </w:p>
        </w:tc>
        <w:tc>
          <w:tcPr>
            <w:tcW w:w="4922" w:type="dxa"/>
            <w:tcBorders>
              <w:top w:val="single" w:sz="4" w:space="0" w:color="auto"/>
              <w:left w:val="single" w:sz="4" w:space="0" w:color="auto"/>
              <w:bottom w:val="single" w:sz="4" w:space="0" w:color="auto"/>
              <w:right w:val="single" w:sz="4" w:space="0" w:color="auto"/>
            </w:tcBorders>
            <w:hideMark/>
          </w:tcPr>
          <w:p w14:paraId="67FB2E49" w14:textId="77777777" w:rsidR="00530D3B" w:rsidRPr="00D6757C" w:rsidRDefault="00530D3B" w:rsidP="00FC2D96">
            <w:pPr>
              <w:spacing w:after="0" w:line="240" w:lineRule="atLeast"/>
              <w:ind w:hanging="6"/>
              <w:jc w:val="left"/>
              <w:rPr>
                <w:sz w:val="22"/>
                <w:szCs w:val="22"/>
              </w:rPr>
            </w:pPr>
            <w:r w:rsidRPr="00D6757C">
              <w:rPr>
                <w:sz w:val="22"/>
                <w:szCs w:val="22"/>
              </w:rPr>
              <w:t xml:space="preserve"> Уборка площадок под контейнеры для отходов, территории в местах установки баков под мусор (отходы), определенных Заказчиком в приложении №3 к настоящему Техническому заданию</w:t>
            </w:r>
          </w:p>
        </w:tc>
        <w:tc>
          <w:tcPr>
            <w:tcW w:w="4536" w:type="dxa"/>
            <w:tcBorders>
              <w:top w:val="single" w:sz="4" w:space="0" w:color="auto"/>
              <w:left w:val="single" w:sz="4" w:space="0" w:color="auto"/>
              <w:bottom w:val="single" w:sz="4" w:space="0" w:color="auto"/>
              <w:right w:val="single" w:sz="4" w:space="0" w:color="auto"/>
            </w:tcBorders>
            <w:hideMark/>
          </w:tcPr>
          <w:p w14:paraId="2A2B9378" w14:textId="711491E0" w:rsidR="00530D3B" w:rsidRPr="00D6757C" w:rsidRDefault="00530D3B" w:rsidP="00FC2D96">
            <w:pPr>
              <w:spacing w:after="0" w:line="240" w:lineRule="atLeast"/>
              <w:jc w:val="center"/>
              <w:rPr>
                <w:sz w:val="22"/>
                <w:szCs w:val="22"/>
              </w:rPr>
            </w:pPr>
            <w:r w:rsidRPr="00D6757C">
              <w:rPr>
                <w:sz w:val="22"/>
                <w:szCs w:val="22"/>
              </w:rPr>
              <w:t>ежедневно с 06.00 час до 16.00 час</w:t>
            </w:r>
          </w:p>
        </w:tc>
      </w:tr>
      <w:tr w:rsidR="00530D3B" w:rsidRPr="00D6757C" w14:paraId="124CDF31"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887BB39" w14:textId="77777777" w:rsidR="00530D3B" w:rsidRPr="00D6757C" w:rsidRDefault="00530D3B" w:rsidP="00FC2D96">
            <w:pPr>
              <w:spacing w:after="0" w:line="240" w:lineRule="atLeast"/>
              <w:rPr>
                <w:sz w:val="22"/>
                <w:szCs w:val="22"/>
              </w:rPr>
            </w:pPr>
            <w:r w:rsidRPr="00D6757C">
              <w:rPr>
                <w:sz w:val="22"/>
                <w:szCs w:val="22"/>
              </w:rPr>
              <w:t>3.</w:t>
            </w:r>
          </w:p>
        </w:tc>
        <w:tc>
          <w:tcPr>
            <w:tcW w:w="4922" w:type="dxa"/>
            <w:tcBorders>
              <w:top w:val="single" w:sz="4" w:space="0" w:color="auto"/>
              <w:left w:val="single" w:sz="4" w:space="0" w:color="auto"/>
              <w:bottom w:val="single" w:sz="4" w:space="0" w:color="auto"/>
              <w:right w:val="single" w:sz="4" w:space="0" w:color="auto"/>
            </w:tcBorders>
            <w:hideMark/>
          </w:tcPr>
          <w:p w14:paraId="0A26811B" w14:textId="77777777" w:rsidR="00530D3B" w:rsidRPr="00D6757C" w:rsidRDefault="00530D3B" w:rsidP="00FC2D96">
            <w:pPr>
              <w:spacing w:after="0" w:line="240" w:lineRule="atLeast"/>
              <w:ind w:hanging="6"/>
              <w:jc w:val="left"/>
              <w:rPr>
                <w:sz w:val="22"/>
                <w:szCs w:val="22"/>
              </w:rPr>
            </w:pPr>
            <w:r w:rsidRPr="00D6757C">
              <w:rPr>
                <w:sz w:val="22"/>
                <w:szCs w:val="22"/>
              </w:rPr>
              <w:t xml:space="preserve"> Уборка прилегающей зеленой зоны от мусора, вынос и сортировка мусора</w:t>
            </w:r>
          </w:p>
        </w:tc>
        <w:tc>
          <w:tcPr>
            <w:tcW w:w="4536" w:type="dxa"/>
            <w:tcBorders>
              <w:top w:val="single" w:sz="4" w:space="0" w:color="auto"/>
              <w:left w:val="single" w:sz="4" w:space="0" w:color="auto"/>
              <w:bottom w:val="single" w:sz="4" w:space="0" w:color="auto"/>
              <w:right w:val="single" w:sz="4" w:space="0" w:color="auto"/>
            </w:tcBorders>
            <w:hideMark/>
          </w:tcPr>
          <w:p w14:paraId="0233A4FB" w14:textId="77777777" w:rsidR="00530D3B" w:rsidRPr="00D6757C" w:rsidRDefault="00530D3B" w:rsidP="00FC2D96">
            <w:pPr>
              <w:spacing w:after="0" w:line="240" w:lineRule="atLeast"/>
              <w:jc w:val="center"/>
              <w:rPr>
                <w:sz w:val="22"/>
                <w:szCs w:val="22"/>
              </w:rPr>
            </w:pPr>
            <w:r w:rsidRPr="00D6757C">
              <w:rPr>
                <w:sz w:val="22"/>
                <w:szCs w:val="22"/>
              </w:rPr>
              <w:t>ежедневно с 06.00 час до 16.00 час</w:t>
            </w:r>
          </w:p>
        </w:tc>
      </w:tr>
      <w:tr w:rsidR="00530D3B" w:rsidRPr="00D6757C" w14:paraId="1D4E8E52"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2A1B2283" w14:textId="77777777" w:rsidR="00530D3B" w:rsidRPr="00D6757C" w:rsidRDefault="00530D3B" w:rsidP="00FC2D96">
            <w:pPr>
              <w:spacing w:after="0" w:line="240" w:lineRule="atLeast"/>
              <w:rPr>
                <w:sz w:val="22"/>
                <w:szCs w:val="22"/>
              </w:rPr>
            </w:pPr>
            <w:r w:rsidRPr="00D6757C">
              <w:rPr>
                <w:sz w:val="22"/>
                <w:szCs w:val="22"/>
              </w:rPr>
              <w:t>4.</w:t>
            </w:r>
          </w:p>
        </w:tc>
        <w:tc>
          <w:tcPr>
            <w:tcW w:w="4922" w:type="dxa"/>
            <w:tcBorders>
              <w:top w:val="single" w:sz="4" w:space="0" w:color="auto"/>
              <w:left w:val="single" w:sz="4" w:space="0" w:color="auto"/>
              <w:bottom w:val="single" w:sz="4" w:space="0" w:color="auto"/>
              <w:right w:val="single" w:sz="4" w:space="0" w:color="auto"/>
            </w:tcBorders>
            <w:hideMark/>
          </w:tcPr>
          <w:p w14:paraId="6E07BF8C" w14:textId="77777777" w:rsidR="00530D3B" w:rsidRPr="00D6757C" w:rsidRDefault="00530D3B" w:rsidP="00FC2D96">
            <w:pPr>
              <w:spacing w:after="0" w:line="240" w:lineRule="atLeast"/>
              <w:ind w:hanging="6"/>
              <w:jc w:val="left"/>
              <w:rPr>
                <w:sz w:val="22"/>
                <w:szCs w:val="22"/>
              </w:rPr>
            </w:pPr>
            <w:r w:rsidRPr="00D6757C">
              <w:rPr>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hideMark/>
          </w:tcPr>
          <w:p w14:paraId="3A4C5466" w14:textId="77777777" w:rsidR="00530D3B" w:rsidRPr="00D6757C" w:rsidRDefault="00530D3B" w:rsidP="00FC2D96">
            <w:pPr>
              <w:spacing w:after="0" w:line="240" w:lineRule="atLeast"/>
              <w:jc w:val="center"/>
              <w:rPr>
                <w:sz w:val="22"/>
                <w:szCs w:val="22"/>
              </w:rPr>
            </w:pPr>
            <w:r w:rsidRPr="00D6757C">
              <w:rPr>
                <w:sz w:val="22"/>
                <w:szCs w:val="22"/>
              </w:rPr>
              <w:t>1 раз при подготовке к летнему периоду</w:t>
            </w:r>
          </w:p>
        </w:tc>
      </w:tr>
      <w:tr w:rsidR="00530D3B" w:rsidRPr="00D6757C" w14:paraId="7BBCC19F"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69B69B48" w14:textId="77777777" w:rsidR="00530D3B" w:rsidRPr="00D6757C" w:rsidRDefault="00530D3B" w:rsidP="00FC2D96">
            <w:pPr>
              <w:spacing w:after="0" w:line="240" w:lineRule="atLeast"/>
              <w:rPr>
                <w:sz w:val="22"/>
                <w:szCs w:val="22"/>
              </w:rPr>
            </w:pPr>
            <w:r w:rsidRPr="00D6757C">
              <w:rPr>
                <w:sz w:val="22"/>
                <w:szCs w:val="22"/>
              </w:rPr>
              <w:t>5.</w:t>
            </w:r>
          </w:p>
        </w:tc>
        <w:tc>
          <w:tcPr>
            <w:tcW w:w="4922" w:type="dxa"/>
            <w:tcBorders>
              <w:top w:val="single" w:sz="4" w:space="0" w:color="auto"/>
              <w:left w:val="single" w:sz="4" w:space="0" w:color="auto"/>
              <w:bottom w:val="single" w:sz="4" w:space="0" w:color="auto"/>
              <w:right w:val="single" w:sz="4" w:space="0" w:color="auto"/>
            </w:tcBorders>
            <w:hideMark/>
          </w:tcPr>
          <w:p w14:paraId="1D6FFB8A" w14:textId="77777777" w:rsidR="00530D3B" w:rsidRPr="00D6757C" w:rsidRDefault="00530D3B" w:rsidP="00FC2D96">
            <w:pPr>
              <w:spacing w:after="0" w:line="240" w:lineRule="atLeast"/>
              <w:ind w:hanging="6"/>
              <w:jc w:val="left"/>
              <w:rPr>
                <w:sz w:val="22"/>
                <w:szCs w:val="22"/>
              </w:rPr>
            </w:pPr>
            <w:r w:rsidRPr="00D6757C">
              <w:rPr>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tcPr>
          <w:p w14:paraId="6C11A390" w14:textId="77777777" w:rsidR="00530D3B" w:rsidRPr="00D6757C" w:rsidRDefault="00530D3B" w:rsidP="00FC2D96">
            <w:pPr>
              <w:spacing w:after="0" w:line="240" w:lineRule="atLeast"/>
              <w:jc w:val="center"/>
              <w:rPr>
                <w:sz w:val="22"/>
                <w:szCs w:val="22"/>
              </w:rPr>
            </w:pPr>
            <w:r w:rsidRPr="00D6757C">
              <w:rPr>
                <w:sz w:val="22"/>
                <w:szCs w:val="22"/>
              </w:rPr>
              <w:t>1 раз в месяц</w:t>
            </w:r>
          </w:p>
        </w:tc>
      </w:tr>
      <w:tr w:rsidR="00530D3B" w:rsidRPr="00D6757C" w14:paraId="347C3F00"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135CE9C6" w14:textId="77777777" w:rsidR="00530D3B" w:rsidRPr="00D6757C" w:rsidRDefault="00530D3B" w:rsidP="00FC2D96">
            <w:pPr>
              <w:spacing w:after="0" w:line="240" w:lineRule="atLeast"/>
              <w:rPr>
                <w:sz w:val="22"/>
                <w:szCs w:val="22"/>
              </w:rPr>
            </w:pPr>
            <w:r w:rsidRPr="00D6757C">
              <w:rPr>
                <w:sz w:val="22"/>
                <w:szCs w:val="22"/>
              </w:rPr>
              <w:t>6.</w:t>
            </w:r>
          </w:p>
        </w:tc>
        <w:tc>
          <w:tcPr>
            <w:tcW w:w="4922" w:type="dxa"/>
            <w:tcBorders>
              <w:top w:val="single" w:sz="4" w:space="0" w:color="auto"/>
              <w:left w:val="single" w:sz="4" w:space="0" w:color="auto"/>
              <w:bottom w:val="single" w:sz="4" w:space="0" w:color="auto"/>
              <w:right w:val="single" w:sz="4" w:space="0" w:color="auto"/>
            </w:tcBorders>
            <w:hideMark/>
          </w:tcPr>
          <w:p w14:paraId="6E8111E4" w14:textId="5517E825" w:rsidR="00530D3B" w:rsidRPr="00D6757C" w:rsidRDefault="00530D3B" w:rsidP="00FC2D96">
            <w:pPr>
              <w:spacing w:after="0" w:line="240" w:lineRule="atLeast"/>
              <w:ind w:hanging="6"/>
              <w:jc w:val="left"/>
              <w:rPr>
                <w:sz w:val="22"/>
                <w:szCs w:val="22"/>
              </w:rPr>
            </w:pPr>
            <w:r w:rsidRPr="00D6757C">
              <w:rPr>
                <w:sz w:val="22"/>
                <w:szCs w:val="22"/>
              </w:rPr>
              <w:t>Очистка урн от мусора, вынос и сортировка мусора из урн</w:t>
            </w:r>
          </w:p>
        </w:tc>
        <w:tc>
          <w:tcPr>
            <w:tcW w:w="4536" w:type="dxa"/>
            <w:tcBorders>
              <w:top w:val="single" w:sz="4" w:space="0" w:color="auto"/>
              <w:left w:val="single" w:sz="4" w:space="0" w:color="auto"/>
              <w:bottom w:val="single" w:sz="4" w:space="0" w:color="auto"/>
              <w:right w:val="single" w:sz="4" w:space="0" w:color="auto"/>
            </w:tcBorders>
            <w:hideMark/>
          </w:tcPr>
          <w:p w14:paraId="6898442C" w14:textId="77777777" w:rsidR="00530D3B" w:rsidRPr="00D6757C" w:rsidRDefault="00530D3B" w:rsidP="00FC2D96">
            <w:pPr>
              <w:spacing w:after="0" w:line="240" w:lineRule="atLeast"/>
              <w:jc w:val="center"/>
              <w:rPr>
                <w:sz w:val="22"/>
                <w:szCs w:val="22"/>
              </w:rPr>
            </w:pPr>
            <w:r w:rsidRPr="00D6757C">
              <w:rPr>
                <w:sz w:val="22"/>
                <w:szCs w:val="22"/>
              </w:rPr>
              <w:t>ежедневно, не менее 2-х раз в смену</w:t>
            </w:r>
          </w:p>
        </w:tc>
      </w:tr>
      <w:tr w:rsidR="00530D3B" w:rsidRPr="00D6757C" w14:paraId="0BE1C0F2"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1D89B5E0" w14:textId="77777777" w:rsidR="00530D3B" w:rsidRPr="00D6757C" w:rsidRDefault="00530D3B" w:rsidP="00FC2D96">
            <w:pPr>
              <w:spacing w:after="0" w:line="240" w:lineRule="atLeast"/>
              <w:rPr>
                <w:sz w:val="22"/>
                <w:szCs w:val="22"/>
              </w:rPr>
            </w:pPr>
            <w:r w:rsidRPr="00D6757C">
              <w:rPr>
                <w:sz w:val="22"/>
                <w:szCs w:val="22"/>
              </w:rPr>
              <w:t>7.</w:t>
            </w:r>
          </w:p>
        </w:tc>
        <w:tc>
          <w:tcPr>
            <w:tcW w:w="4922" w:type="dxa"/>
            <w:tcBorders>
              <w:top w:val="single" w:sz="4" w:space="0" w:color="auto"/>
              <w:left w:val="single" w:sz="4" w:space="0" w:color="auto"/>
              <w:bottom w:val="single" w:sz="4" w:space="0" w:color="auto"/>
              <w:right w:val="single" w:sz="4" w:space="0" w:color="auto"/>
            </w:tcBorders>
            <w:hideMark/>
          </w:tcPr>
          <w:p w14:paraId="471301CE" w14:textId="77777777" w:rsidR="00530D3B" w:rsidRPr="00D6757C" w:rsidRDefault="00530D3B" w:rsidP="00FC2D96">
            <w:pPr>
              <w:spacing w:after="0" w:line="240" w:lineRule="atLeast"/>
              <w:ind w:hanging="6"/>
              <w:jc w:val="left"/>
              <w:rPr>
                <w:sz w:val="22"/>
                <w:szCs w:val="22"/>
              </w:rPr>
            </w:pPr>
            <w:r w:rsidRPr="00D6757C">
              <w:rPr>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hideMark/>
          </w:tcPr>
          <w:p w14:paraId="3F3914DA" w14:textId="77777777" w:rsidR="00530D3B" w:rsidRPr="00D6757C" w:rsidRDefault="00530D3B" w:rsidP="00FC2D96">
            <w:pPr>
              <w:spacing w:after="0" w:line="240" w:lineRule="atLeast"/>
              <w:jc w:val="center"/>
              <w:rPr>
                <w:sz w:val="22"/>
                <w:szCs w:val="22"/>
              </w:rPr>
            </w:pPr>
            <w:r w:rsidRPr="00D6757C">
              <w:rPr>
                <w:sz w:val="22"/>
                <w:szCs w:val="22"/>
              </w:rPr>
              <w:t>1 раз в месяц в летний период</w:t>
            </w:r>
          </w:p>
        </w:tc>
      </w:tr>
      <w:tr w:rsidR="00530D3B" w:rsidRPr="00D6757C" w14:paraId="5D541210"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6EB3BDE8" w14:textId="77777777" w:rsidR="00530D3B" w:rsidRPr="00D6757C" w:rsidRDefault="00530D3B" w:rsidP="00FC2D96">
            <w:pPr>
              <w:spacing w:after="0" w:line="240" w:lineRule="atLeast"/>
              <w:rPr>
                <w:sz w:val="22"/>
                <w:szCs w:val="22"/>
              </w:rPr>
            </w:pPr>
            <w:r w:rsidRPr="00D6757C">
              <w:rPr>
                <w:sz w:val="22"/>
                <w:szCs w:val="22"/>
              </w:rPr>
              <w:t>8.</w:t>
            </w:r>
          </w:p>
        </w:tc>
        <w:tc>
          <w:tcPr>
            <w:tcW w:w="4922" w:type="dxa"/>
            <w:tcBorders>
              <w:top w:val="single" w:sz="4" w:space="0" w:color="auto"/>
              <w:left w:val="single" w:sz="4" w:space="0" w:color="auto"/>
              <w:bottom w:val="single" w:sz="4" w:space="0" w:color="auto"/>
              <w:right w:val="single" w:sz="4" w:space="0" w:color="auto"/>
            </w:tcBorders>
            <w:hideMark/>
          </w:tcPr>
          <w:p w14:paraId="00895DC1" w14:textId="77777777" w:rsidR="00530D3B" w:rsidRPr="00D6757C" w:rsidRDefault="00530D3B" w:rsidP="00FC2D96">
            <w:pPr>
              <w:spacing w:after="0" w:line="240" w:lineRule="atLeast"/>
              <w:ind w:hanging="6"/>
              <w:jc w:val="left"/>
              <w:rPr>
                <w:sz w:val="22"/>
                <w:szCs w:val="22"/>
              </w:rPr>
            </w:pPr>
            <w:r w:rsidRPr="00D6757C">
              <w:rPr>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hideMark/>
          </w:tcPr>
          <w:p w14:paraId="30DE5AF4" w14:textId="77777777" w:rsidR="00530D3B" w:rsidRPr="00D6757C" w:rsidRDefault="00530D3B" w:rsidP="00FC2D96">
            <w:pPr>
              <w:spacing w:after="0" w:line="240" w:lineRule="atLeast"/>
              <w:jc w:val="center"/>
              <w:rPr>
                <w:sz w:val="22"/>
                <w:szCs w:val="22"/>
              </w:rPr>
            </w:pPr>
            <w:r w:rsidRPr="00D6757C">
              <w:rPr>
                <w:sz w:val="22"/>
                <w:szCs w:val="22"/>
              </w:rPr>
              <w:t>не менее 1 раза в неделю</w:t>
            </w:r>
          </w:p>
        </w:tc>
      </w:tr>
      <w:tr w:rsidR="00530D3B" w:rsidRPr="00D6757C" w14:paraId="566B27B6"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D45E9D4" w14:textId="77777777" w:rsidR="00530D3B" w:rsidRPr="00D6757C" w:rsidRDefault="00530D3B" w:rsidP="00FC2D96">
            <w:pPr>
              <w:spacing w:after="0" w:line="240" w:lineRule="atLeast"/>
              <w:rPr>
                <w:sz w:val="22"/>
                <w:szCs w:val="22"/>
              </w:rPr>
            </w:pPr>
            <w:r w:rsidRPr="00D6757C">
              <w:rPr>
                <w:sz w:val="22"/>
                <w:szCs w:val="22"/>
              </w:rPr>
              <w:t>9.</w:t>
            </w:r>
          </w:p>
        </w:tc>
        <w:tc>
          <w:tcPr>
            <w:tcW w:w="4922" w:type="dxa"/>
            <w:tcBorders>
              <w:top w:val="single" w:sz="4" w:space="0" w:color="auto"/>
              <w:left w:val="single" w:sz="4" w:space="0" w:color="auto"/>
              <w:bottom w:val="single" w:sz="4" w:space="0" w:color="auto"/>
              <w:right w:val="single" w:sz="4" w:space="0" w:color="auto"/>
            </w:tcBorders>
            <w:hideMark/>
          </w:tcPr>
          <w:p w14:paraId="7E2875D4" w14:textId="77777777" w:rsidR="00530D3B" w:rsidRPr="00D6757C" w:rsidRDefault="00530D3B" w:rsidP="00FC2D96">
            <w:pPr>
              <w:spacing w:after="0" w:line="240" w:lineRule="atLeast"/>
              <w:ind w:hanging="6"/>
              <w:jc w:val="left"/>
              <w:rPr>
                <w:sz w:val="22"/>
                <w:szCs w:val="22"/>
              </w:rPr>
            </w:pPr>
            <w:proofErr w:type="spellStart"/>
            <w:r w:rsidRPr="00D6757C">
              <w:rPr>
                <w:sz w:val="22"/>
                <w:szCs w:val="22"/>
              </w:rPr>
              <w:t>Обкос</w:t>
            </w:r>
            <w:proofErr w:type="spellEnd"/>
            <w:r w:rsidRPr="00D6757C">
              <w:rPr>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hideMark/>
          </w:tcPr>
          <w:p w14:paraId="713D441E" w14:textId="77777777" w:rsidR="00530D3B" w:rsidRPr="00D6757C" w:rsidRDefault="00530D3B" w:rsidP="00FC2D96">
            <w:pPr>
              <w:spacing w:after="0" w:line="240" w:lineRule="atLeast"/>
              <w:jc w:val="center"/>
              <w:rPr>
                <w:sz w:val="22"/>
                <w:szCs w:val="22"/>
              </w:rPr>
            </w:pPr>
            <w:r w:rsidRPr="00D6757C">
              <w:rPr>
                <w:sz w:val="22"/>
                <w:szCs w:val="22"/>
              </w:rPr>
              <w:t>по мере разрастания (по заданию Заказчика), ориентировочно 3-4 раза за летний период</w:t>
            </w:r>
          </w:p>
        </w:tc>
      </w:tr>
      <w:tr w:rsidR="00530D3B" w:rsidRPr="00D6757C" w14:paraId="4374ED1D"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67DF51D9" w14:textId="77777777" w:rsidR="00530D3B" w:rsidRPr="00D6757C" w:rsidRDefault="00530D3B" w:rsidP="00FC2D96">
            <w:pPr>
              <w:spacing w:after="0" w:line="240" w:lineRule="atLeast"/>
              <w:rPr>
                <w:sz w:val="22"/>
                <w:szCs w:val="22"/>
              </w:rPr>
            </w:pPr>
            <w:r w:rsidRPr="00D6757C">
              <w:rPr>
                <w:sz w:val="22"/>
                <w:szCs w:val="22"/>
              </w:rPr>
              <w:t>10.</w:t>
            </w:r>
          </w:p>
        </w:tc>
        <w:tc>
          <w:tcPr>
            <w:tcW w:w="4922" w:type="dxa"/>
            <w:tcBorders>
              <w:top w:val="single" w:sz="4" w:space="0" w:color="auto"/>
              <w:left w:val="single" w:sz="4" w:space="0" w:color="auto"/>
              <w:bottom w:val="single" w:sz="4" w:space="0" w:color="auto"/>
              <w:right w:val="single" w:sz="4" w:space="0" w:color="auto"/>
            </w:tcBorders>
            <w:hideMark/>
          </w:tcPr>
          <w:p w14:paraId="7D53DEC6" w14:textId="77777777" w:rsidR="00530D3B" w:rsidRPr="00D6757C" w:rsidRDefault="00530D3B" w:rsidP="00FC2D96">
            <w:pPr>
              <w:spacing w:after="0" w:line="240" w:lineRule="atLeast"/>
              <w:ind w:hanging="6"/>
              <w:jc w:val="left"/>
              <w:rPr>
                <w:sz w:val="22"/>
                <w:szCs w:val="22"/>
              </w:rPr>
            </w:pPr>
            <w:r w:rsidRPr="00D6757C">
              <w:rPr>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hideMark/>
          </w:tcPr>
          <w:p w14:paraId="1596562E" w14:textId="77777777" w:rsidR="00530D3B" w:rsidRPr="00D6757C" w:rsidRDefault="00530D3B" w:rsidP="00FC2D96">
            <w:pPr>
              <w:spacing w:after="0" w:line="240" w:lineRule="atLeast"/>
              <w:jc w:val="center"/>
              <w:rPr>
                <w:sz w:val="22"/>
                <w:szCs w:val="22"/>
              </w:rPr>
            </w:pPr>
            <w:r w:rsidRPr="00D6757C">
              <w:rPr>
                <w:sz w:val="22"/>
                <w:szCs w:val="22"/>
              </w:rPr>
              <w:t>2-3 раза в неделю</w:t>
            </w:r>
          </w:p>
        </w:tc>
      </w:tr>
      <w:tr w:rsidR="00530D3B" w:rsidRPr="00D6757C" w14:paraId="7F28CAAA"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7B95988" w14:textId="77777777" w:rsidR="00530D3B" w:rsidRPr="00D6757C" w:rsidRDefault="00530D3B" w:rsidP="00FC2D96">
            <w:pPr>
              <w:spacing w:after="0" w:line="240" w:lineRule="atLeast"/>
              <w:rPr>
                <w:sz w:val="22"/>
                <w:szCs w:val="22"/>
              </w:rPr>
            </w:pPr>
            <w:r w:rsidRPr="00D6757C">
              <w:rPr>
                <w:sz w:val="22"/>
                <w:szCs w:val="22"/>
              </w:rPr>
              <w:t>11.</w:t>
            </w:r>
          </w:p>
        </w:tc>
        <w:tc>
          <w:tcPr>
            <w:tcW w:w="4922" w:type="dxa"/>
            <w:tcBorders>
              <w:top w:val="single" w:sz="4" w:space="0" w:color="auto"/>
              <w:left w:val="single" w:sz="4" w:space="0" w:color="auto"/>
              <w:bottom w:val="single" w:sz="4" w:space="0" w:color="auto"/>
              <w:right w:val="single" w:sz="4" w:space="0" w:color="auto"/>
            </w:tcBorders>
            <w:hideMark/>
          </w:tcPr>
          <w:p w14:paraId="1CACBB1B" w14:textId="77777777" w:rsidR="00530D3B" w:rsidRPr="00D6757C" w:rsidRDefault="00530D3B" w:rsidP="00FC2D96">
            <w:pPr>
              <w:spacing w:after="0" w:line="240" w:lineRule="atLeast"/>
              <w:ind w:hanging="6"/>
              <w:jc w:val="left"/>
              <w:rPr>
                <w:sz w:val="22"/>
                <w:szCs w:val="22"/>
              </w:rPr>
            </w:pPr>
            <w:r w:rsidRPr="00D6757C">
              <w:rPr>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hideMark/>
          </w:tcPr>
          <w:p w14:paraId="2992C8A9" w14:textId="77777777" w:rsidR="00530D3B" w:rsidRPr="00D6757C" w:rsidRDefault="00530D3B" w:rsidP="00FC2D96">
            <w:pPr>
              <w:spacing w:after="0" w:line="240" w:lineRule="atLeast"/>
              <w:jc w:val="center"/>
              <w:rPr>
                <w:sz w:val="22"/>
                <w:szCs w:val="22"/>
              </w:rPr>
            </w:pPr>
            <w:r w:rsidRPr="00D6757C">
              <w:rPr>
                <w:sz w:val="22"/>
                <w:szCs w:val="22"/>
              </w:rPr>
              <w:t>ежедневно</w:t>
            </w:r>
          </w:p>
        </w:tc>
      </w:tr>
      <w:tr w:rsidR="00530D3B" w:rsidRPr="00D6757C" w14:paraId="6082E405"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5AF3E2B4" w14:textId="77777777" w:rsidR="00530D3B" w:rsidRPr="00D6757C" w:rsidRDefault="00530D3B" w:rsidP="00FC2D96">
            <w:pPr>
              <w:spacing w:after="0" w:line="240" w:lineRule="atLeast"/>
              <w:rPr>
                <w:sz w:val="22"/>
                <w:szCs w:val="22"/>
              </w:rPr>
            </w:pPr>
            <w:r w:rsidRPr="00D6757C">
              <w:rPr>
                <w:sz w:val="22"/>
                <w:szCs w:val="22"/>
              </w:rPr>
              <w:t>12.</w:t>
            </w:r>
          </w:p>
        </w:tc>
        <w:tc>
          <w:tcPr>
            <w:tcW w:w="4922" w:type="dxa"/>
            <w:tcBorders>
              <w:top w:val="single" w:sz="4" w:space="0" w:color="auto"/>
              <w:left w:val="single" w:sz="4" w:space="0" w:color="auto"/>
              <w:bottom w:val="single" w:sz="4" w:space="0" w:color="auto"/>
              <w:right w:val="single" w:sz="4" w:space="0" w:color="auto"/>
            </w:tcBorders>
            <w:hideMark/>
          </w:tcPr>
          <w:p w14:paraId="594CF279" w14:textId="77777777" w:rsidR="00530D3B" w:rsidRPr="00D6757C" w:rsidRDefault="00530D3B" w:rsidP="00FC2D96">
            <w:pPr>
              <w:spacing w:after="0" w:line="240" w:lineRule="atLeast"/>
              <w:ind w:hanging="6"/>
              <w:jc w:val="left"/>
              <w:rPr>
                <w:sz w:val="22"/>
                <w:szCs w:val="22"/>
              </w:rPr>
            </w:pPr>
            <w:r w:rsidRPr="00D6757C">
              <w:rPr>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hideMark/>
          </w:tcPr>
          <w:p w14:paraId="77FEF90D" w14:textId="77777777" w:rsidR="00530D3B" w:rsidRPr="00D6757C" w:rsidRDefault="00530D3B" w:rsidP="00FC2D96">
            <w:pPr>
              <w:spacing w:after="0" w:line="240" w:lineRule="atLeast"/>
              <w:jc w:val="center"/>
              <w:rPr>
                <w:sz w:val="22"/>
                <w:szCs w:val="22"/>
              </w:rPr>
            </w:pPr>
            <w:r w:rsidRPr="00D6757C">
              <w:rPr>
                <w:sz w:val="22"/>
                <w:szCs w:val="22"/>
              </w:rPr>
              <w:t xml:space="preserve">По мере необходимости, а также </w:t>
            </w:r>
          </w:p>
          <w:p w14:paraId="0BA5538C" w14:textId="77777777" w:rsidR="00530D3B" w:rsidRPr="00D6757C" w:rsidRDefault="00530D3B" w:rsidP="00FC2D96">
            <w:pPr>
              <w:spacing w:after="0" w:line="240" w:lineRule="atLeast"/>
              <w:jc w:val="center"/>
              <w:rPr>
                <w:sz w:val="22"/>
                <w:szCs w:val="22"/>
              </w:rPr>
            </w:pPr>
            <w:r w:rsidRPr="00D6757C">
              <w:rPr>
                <w:sz w:val="22"/>
                <w:szCs w:val="22"/>
              </w:rPr>
              <w:t>к осенне-зимнему периоду (ОЗП), весенне-летнему периоду (ВЛП)</w:t>
            </w:r>
          </w:p>
        </w:tc>
      </w:tr>
      <w:tr w:rsidR="00530D3B" w:rsidRPr="00D6757C" w14:paraId="07DEF83C"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18727C92" w14:textId="77777777" w:rsidR="00530D3B" w:rsidRPr="00D6757C" w:rsidRDefault="00530D3B" w:rsidP="00FC2D96">
            <w:pPr>
              <w:spacing w:after="0" w:line="240" w:lineRule="atLeast"/>
              <w:rPr>
                <w:sz w:val="22"/>
                <w:szCs w:val="22"/>
              </w:rPr>
            </w:pPr>
            <w:r w:rsidRPr="00D6757C">
              <w:rPr>
                <w:sz w:val="22"/>
                <w:szCs w:val="22"/>
              </w:rPr>
              <w:t>13.</w:t>
            </w:r>
          </w:p>
        </w:tc>
        <w:tc>
          <w:tcPr>
            <w:tcW w:w="4922" w:type="dxa"/>
            <w:tcBorders>
              <w:top w:val="single" w:sz="4" w:space="0" w:color="auto"/>
              <w:left w:val="single" w:sz="4" w:space="0" w:color="auto"/>
              <w:bottom w:val="single" w:sz="4" w:space="0" w:color="auto"/>
              <w:right w:val="single" w:sz="4" w:space="0" w:color="auto"/>
            </w:tcBorders>
            <w:hideMark/>
          </w:tcPr>
          <w:p w14:paraId="7B219DF7" w14:textId="77777777" w:rsidR="00530D3B" w:rsidRPr="00D6757C" w:rsidRDefault="00530D3B" w:rsidP="00FC2D96">
            <w:pPr>
              <w:spacing w:after="0" w:line="240" w:lineRule="atLeast"/>
              <w:ind w:hanging="6"/>
              <w:jc w:val="left"/>
              <w:rPr>
                <w:sz w:val="22"/>
                <w:szCs w:val="22"/>
              </w:rPr>
            </w:pPr>
            <w:r w:rsidRPr="00D6757C">
              <w:rPr>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hideMark/>
          </w:tcPr>
          <w:p w14:paraId="53B5FE05" w14:textId="77777777" w:rsidR="00530D3B" w:rsidRPr="00D6757C" w:rsidRDefault="00530D3B" w:rsidP="00FC2D96">
            <w:pPr>
              <w:spacing w:after="0" w:line="240" w:lineRule="atLeast"/>
              <w:jc w:val="center"/>
              <w:rPr>
                <w:sz w:val="22"/>
                <w:szCs w:val="22"/>
              </w:rPr>
            </w:pPr>
            <w:r w:rsidRPr="00D6757C">
              <w:rPr>
                <w:sz w:val="22"/>
                <w:szCs w:val="22"/>
              </w:rPr>
              <w:t>по мере необходимости</w:t>
            </w:r>
          </w:p>
        </w:tc>
      </w:tr>
      <w:tr w:rsidR="00530D3B" w:rsidRPr="00D6757C" w14:paraId="40596FE3"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0FE5D74A" w14:textId="77777777" w:rsidR="00530D3B" w:rsidRPr="00D6757C" w:rsidRDefault="00530D3B" w:rsidP="00FC2D96">
            <w:pPr>
              <w:spacing w:after="0" w:line="240" w:lineRule="atLeast"/>
              <w:rPr>
                <w:sz w:val="22"/>
                <w:szCs w:val="22"/>
              </w:rPr>
            </w:pPr>
            <w:r w:rsidRPr="00D6757C">
              <w:rPr>
                <w:sz w:val="22"/>
                <w:szCs w:val="22"/>
              </w:rPr>
              <w:t>14.</w:t>
            </w:r>
          </w:p>
        </w:tc>
        <w:tc>
          <w:tcPr>
            <w:tcW w:w="4922" w:type="dxa"/>
            <w:tcBorders>
              <w:top w:val="single" w:sz="4" w:space="0" w:color="auto"/>
              <w:left w:val="single" w:sz="4" w:space="0" w:color="auto"/>
              <w:bottom w:val="single" w:sz="4" w:space="0" w:color="auto"/>
              <w:right w:val="single" w:sz="4" w:space="0" w:color="auto"/>
            </w:tcBorders>
            <w:hideMark/>
          </w:tcPr>
          <w:p w14:paraId="7F80DBEA" w14:textId="77777777" w:rsidR="00530D3B" w:rsidRPr="00D6757C" w:rsidRDefault="00530D3B" w:rsidP="00FC2D96">
            <w:pPr>
              <w:spacing w:after="0" w:line="240" w:lineRule="atLeast"/>
              <w:ind w:hanging="6"/>
              <w:rPr>
                <w:sz w:val="22"/>
                <w:szCs w:val="22"/>
              </w:rPr>
            </w:pPr>
            <w:r w:rsidRPr="00D6757C">
              <w:rPr>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hideMark/>
          </w:tcPr>
          <w:p w14:paraId="0D819C64" w14:textId="77777777" w:rsidR="00530D3B" w:rsidRPr="00D6757C" w:rsidRDefault="00530D3B" w:rsidP="00FC2D96">
            <w:pPr>
              <w:spacing w:after="0" w:line="240" w:lineRule="atLeast"/>
              <w:jc w:val="center"/>
              <w:rPr>
                <w:sz w:val="22"/>
                <w:szCs w:val="22"/>
              </w:rPr>
            </w:pPr>
            <w:r w:rsidRPr="00D6757C">
              <w:rPr>
                <w:sz w:val="22"/>
                <w:szCs w:val="22"/>
              </w:rPr>
              <w:t>не менее одного раза за летний период</w:t>
            </w:r>
          </w:p>
        </w:tc>
      </w:tr>
      <w:tr w:rsidR="00530D3B" w:rsidRPr="00D6757C" w14:paraId="4B2D9250" w14:textId="77777777" w:rsidTr="00FC2D96">
        <w:tc>
          <w:tcPr>
            <w:tcW w:w="10031" w:type="dxa"/>
            <w:gridSpan w:val="3"/>
            <w:tcBorders>
              <w:top w:val="single" w:sz="4" w:space="0" w:color="auto"/>
              <w:left w:val="single" w:sz="4" w:space="0" w:color="auto"/>
              <w:bottom w:val="single" w:sz="4" w:space="0" w:color="auto"/>
              <w:right w:val="single" w:sz="4" w:space="0" w:color="auto"/>
            </w:tcBorders>
            <w:hideMark/>
          </w:tcPr>
          <w:p w14:paraId="42261CD9" w14:textId="307389D0" w:rsidR="00530D3B" w:rsidRPr="00D6757C" w:rsidRDefault="00530D3B" w:rsidP="00FC2D96">
            <w:pPr>
              <w:spacing w:after="0" w:line="240" w:lineRule="atLeast"/>
              <w:ind w:hanging="142"/>
              <w:rPr>
                <w:sz w:val="22"/>
                <w:szCs w:val="22"/>
              </w:rPr>
            </w:pPr>
            <w:r w:rsidRPr="00D6757C">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2E52ECF7" w14:textId="6117268B" w:rsidR="00530D3B" w:rsidRPr="00D6757C" w:rsidRDefault="00530D3B" w:rsidP="00530D3B">
      <w:pPr>
        <w:spacing w:after="0" w:line="240" w:lineRule="atLeast"/>
        <w:rPr>
          <w:sz w:val="22"/>
          <w:szCs w:val="22"/>
        </w:rPr>
      </w:pPr>
      <w:r w:rsidRPr="00D6757C">
        <w:rPr>
          <w:sz w:val="22"/>
          <w:szCs w:val="22"/>
        </w:rPr>
        <w:t xml:space="preserve">         2.4.1. </w:t>
      </w:r>
      <w:r w:rsidR="002515F0" w:rsidRPr="00D6757C">
        <w:rPr>
          <w:sz w:val="22"/>
          <w:szCs w:val="22"/>
        </w:rPr>
        <w:t>У</w:t>
      </w:r>
      <w:r w:rsidRPr="00D6757C">
        <w:rPr>
          <w:sz w:val="22"/>
          <w:szCs w:val="22"/>
        </w:rPr>
        <w:t xml:space="preserve">слуги </w:t>
      </w:r>
      <w:r w:rsidR="001C7764" w:rsidRPr="00D6757C">
        <w:rPr>
          <w:sz w:val="22"/>
          <w:szCs w:val="22"/>
        </w:rPr>
        <w:t>оказываются</w:t>
      </w:r>
      <w:r w:rsidRPr="00D6757C">
        <w:rPr>
          <w:sz w:val="22"/>
          <w:szCs w:val="22"/>
        </w:rPr>
        <w:t xml:space="preserve"> с использованием сезонной спецодежды и инструментов Исполнителя. </w:t>
      </w:r>
    </w:p>
    <w:p w14:paraId="3E599AC5" w14:textId="1406A381" w:rsidR="00530D3B" w:rsidRPr="00D6757C" w:rsidRDefault="00530D3B" w:rsidP="00530D3B">
      <w:pPr>
        <w:spacing w:after="0" w:line="240" w:lineRule="atLeast"/>
        <w:ind w:hanging="142"/>
        <w:rPr>
          <w:sz w:val="22"/>
          <w:szCs w:val="22"/>
        </w:rPr>
      </w:pPr>
      <w:r w:rsidRPr="00D6757C">
        <w:rPr>
          <w:sz w:val="22"/>
          <w:szCs w:val="22"/>
        </w:rPr>
        <w:t xml:space="preserve">           2.4.2.</w:t>
      </w:r>
      <w:r w:rsidR="002515F0" w:rsidRPr="00D6757C">
        <w:rPr>
          <w:sz w:val="22"/>
          <w:szCs w:val="22"/>
        </w:rPr>
        <w:t xml:space="preserve"> У</w:t>
      </w:r>
      <w:r w:rsidRPr="00D6757C">
        <w:rPr>
          <w:sz w:val="22"/>
          <w:szCs w:val="22"/>
        </w:rPr>
        <w:t xml:space="preserve">слуги </w:t>
      </w:r>
      <w:r w:rsidR="001C7764" w:rsidRPr="00D6757C">
        <w:rPr>
          <w:sz w:val="22"/>
          <w:szCs w:val="22"/>
        </w:rPr>
        <w:t>оказываются</w:t>
      </w:r>
      <w:r w:rsidRPr="00D6757C">
        <w:rPr>
          <w:sz w:val="22"/>
          <w:szCs w:val="22"/>
        </w:rPr>
        <w:t xml:space="preserve"> в строгом соответствии с действующими санитарно-гигиеническими и противопожарными нормами и правилами.</w:t>
      </w:r>
    </w:p>
    <w:p w14:paraId="0E9345A5" w14:textId="77777777" w:rsidR="00530D3B" w:rsidRPr="00D6757C" w:rsidRDefault="00530D3B" w:rsidP="00530D3B">
      <w:pPr>
        <w:spacing w:after="0" w:line="240" w:lineRule="atLeast"/>
        <w:ind w:hanging="142"/>
        <w:rPr>
          <w:sz w:val="22"/>
          <w:szCs w:val="22"/>
        </w:rPr>
      </w:pPr>
      <w:r w:rsidRPr="00D6757C">
        <w:rPr>
          <w:sz w:val="22"/>
          <w:szCs w:val="22"/>
        </w:rPr>
        <w:t xml:space="preserve">           2.4.3. Для производства уборки территории выделять не </w:t>
      </w:r>
      <w:r w:rsidRPr="00D6757C">
        <w:rPr>
          <w:b/>
          <w:sz w:val="22"/>
          <w:szCs w:val="22"/>
          <w:u w:val="single"/>
        </w:rPr>
        <w:t>менее 3 (трех) работников</w:t>
      </w:r>
      <w:r w:rsidRPr="00D6757C">
        <w:rPr>
          <w:sz w:val="22"/>
          <w:szCs w:val="22"/>
        </w:rPr>
        <w:t xml:space="preserve"> каждый день и назначать ответственного за ходом работ по уборке.</w:t>
      </w:r>
    </w:p>
    <w:p w14:paraId="42E388C2" w14:textId="77777777" w:rsidR="00530D3B" w:rsidRPr="00D6757C" w:rsidRDefault="00530D3B" w:rsidP="00530D3B">
      <w:pPr>
        <w:spacing w:after="0" w:line="240" w:lineRule="atLeast"/>
        <w:ind w:hanging="142"/>
        <w:rPr>
          <w:sz w:val="22"/>
          <w:szCs w:val="22"/>
        </w:rPr>
      </w:pPr>
      <w:r w:rsidRPr="00D6757C">
        <w:rPr>
          <w:sz w:val="22"/>
          <w:szCs w:val="22"/>
        </w:rPr>
        <w:lastRenderedPageBreak/>
        <w:t xml:space="preserve">           2.4.4 Очистку от мусора выполнять по участкам, указанным Заказчиком в приложении № 2 к настоящему Техническому заданию.</w:t>
      </w:r>
    </w:p>
    <w:p w14:paraId="2E024EB3" w14:textId="7FDD5C0F" w:rsidR="00530D3B" w:rsidRPr="00D6757C" w:rsidRDefault="00530D3B" w:rsidP="00530D3B">
      <w:pPr>
        <w:spacing w:after="0" w:line="240" w:lineRule="atLeast"/>
        <w:ind w:hanging="142"/>
        <w:rPr>
          <w:sz w:val="22"/>
          <w:szCs w:val="22"/>
        </w:rPr>
      </w:pPr>
      <w:r w:rsidRPr="00D6757C">
        <w:rPr>
          <w:sz w:val="22"/>
          <w:szCs w:val="22"/>
        </w:rPr>
        <w:t xml:space="preserve">           2.4.5. Мешки с мусором выносить к бакам для мусора, в специально отведенные места, определенные Заказчиком, согласно схеме (Приложение № 3 к техническому заданию).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2991E2CC" w14:textId="6A21AC06" w:rsidR="00530D3B" w:rsidRPr="00D6757C" w:rsidRDefault="00530D3B" w:rsidP="00530D3B">
      <w:pPr>
        <w:spacing w:after="0" w:line="240" w:lineRule="atLeast"/>
        <w:ind w:hanging="142"/>
        <w:rPr>
          <w:sz w:val="22"/>
          <w:szCs w:val="22"/>
        </w:rPr>
      </w:pPr>
      <w:r w:rsidRPr="00D6757C">
        <w:rPr>
          <w:sz w:val="22"/>
          <w:szCs w:val="22"/>
        </w:rPr>
        <w:t xml:space="preserve">           2.4.6.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 </w:t>
      </w:r>
    </w:p>
    <w:p w14:paraId="5CB687AC" w14:textId="28D156B2" w:rsidR="00530D3B" w:rsidRPr="00D6757C" w:rsidRDefault="00530D3B" w:rsidP="00530D3B">
      <w:pPr>
        <w:spacing w:after="0" w:line="240" w:lineRule="atLeast"/>
        <w:ind w:hanging="142"/>
        <w:rPr>
          <w:sz w:val="22"/>
          <w:szCs w:val="22"/>
        </w:rPr>
      </w:pPr>
      <w:r w:rsidRPr="00D6757C">
        <w:rPr>
          <w:sz w:val="22"/>
          <w:szCs w:val="22"/>
        </w:rPr>
        <w:t xml:space="preserve">           2.4.7. Заказчик обеспечивает Исполнителя лакокрасочными материалами и принадлежностями.</w:t>
      </w:r>
    </w:p>
    <w:p w14:paraId="617FA9F9" w14:textId="77777777" w:rsidR="00530D3B" w:rsidRPr="00D6757C" w:rsidRDefault="00530D3B" w:rsidP="00530D3B">
      <w:pPr>
        <w:spacing w:after="0" w:line="240" w:lineRule="atLeast"/>
        <w:ind w:hanging="142"/>
        <w:rPr>
          <w:sz w:val="22"/>
          <w:szCs w:val="22"/>
        </w:rPr>
      </w:pPr>
      <w:r w:rsidRPr="00D6757C">
        <w:rPr>
          <w:sz w:val="22"/>
          <w:szCs w:val="22"/>
        </w:rPr>
        <w:t xml:space="preserve">           2.4.8. Исполнитель выполняет иные требования и условия, предусмотренные проектом договора (раздел 2.10 Документации о закупке).</w:t>
      </w:r>
    </w:p>
    <w:p w14:paraId="79A8A326" w14:textId="77777777" w:rsidR="00530D3B" w:rsidRPr="00D6757C" w:rsidRDefault="00530D3B" w:rsidP="00530D3B">
      <w:pPr>
        <w:spacing w:after="0" w:line="240" w:lineRule="atLeast"/>
        <w:ind w:hanging="142"/>
        <w:rPr>
          <w:b/>
          <w:sz w:val="22"/>
          <w:szCs w:val="22"/>
        </w:rPr>
      </w:pPr>
      <w:r w:rsidRPr="00D6757C">
        <w:rPr>
          <w:b/>
          <w:sz w:val="22"/>
          <w:szCs w:val="22"/>
        </w:rPr>
        <w:t xml:space="preserve">           2.5. Зимнее содержание и уборка прилегающих территорий (в период ориентировочно с октября по апрель включительно) включает в себя требования к Исполнителю в соответствии с нижеследующими требованиями, приложением № 2 к настоящему Техническому заданию и Таблицей № 7.</w:t>
      </w:r>
    </w:p>
    <w:p w14:paraId="5587E602" w14:textId="77777777" w:rsidR="00530D3B" w:rsidRPr="00D6757C" w:rsidRDefault="00530D3B" w:rsidP="00530D3B">
      <w:pPr>
        <w:spacing w:after="0" w:line="240" w:lineRule="atLeast"/>
        <w:ind w:hanging="142"/>
        <w:rPr>
          <w:sz w:val="22"/>
          <w:szCs w:val="22"/>
        </w:rPr>
      </w:pPr>
      <w:r w:rsidRPr="00D6757C">
        <w:rPr>
          <w:sz w:val="22"/>
          <w:szCs w:val="22"/>
        </w:rPr>
        <w:t xml:space="preserve">            2.5.1. Очистку от снега и мусора выполнять как вручную, так и с использованием средств механизации по участкам, обозначенным в Приложении № 2 к настоящему Техническому заданию.</w:t>
      </w:r>
    </w:p>
    <w:p w14:paraId="598FC8A5" w14:textId="4E00AD1A" w:rsidR="00530D3B" w:rsidRPr="00D6757C" w:rsidRDefault="00530D3B" w:rsidP="00530D3B">
      <w:pPr>
        <w:spacing w:after="0" w:line="240" w:lineRule="atLeast"/>
        <w:ind w:hanging="142"/>
        <w:rPr>
          <w:sz w:val="22"/>
          <w:szCs w:val="22"/>
        </w:rPr>
      </w:pPr>
      <w:r w:rsidRPr="00D6757C">
        <w:rPr>
          <w:sz w:val="22"/>
          <w:szCs w:val="22"/>
        </w:rPr>
        <w:t xml:space="preserve">            2.5.2.  </w:t>
      </w:r>
      <w:r w:rsidR="00C8274E" w:rsidRPr="00D6757C">
        <w:rPr>
          <w:sz w:val="22"/>
          <w:szCs w:val="22"/>
        </w:rPr>
        <w:t>Оказание</w:t>
      </w:r>
      <w:r w:rsidRPr="00D6757C">
        <w:rPr>
          <w:sz w:val="22"/>
          <w:szCs w:val="22"/>
        </w:rPr>
        <w:t xml:space="preserve"> видов </w:t>
      </w:r>
      <w:r w:rsidR="00C8274E" w:rsidRPr="00D6757C">
        <w:rPr>
          <w:sz w:val="22"/>
          <w:szCs w:val="22"/>
        </w:rPr>
        <w:t>услуг</w:t>
      </w:r>
      <w:r w:rsidRPr="00D6757C">
        <w:rPr>
          <w:sz w:val="22"/>
          <w:szCs w:val="22"/>
        </w:rPr>
        <w:t xml:space="preserve"> и с периодичностью, согласно Таблице № 7.</w:t>
      </w:r>
    </w:p>
    <w:p w14:paraId="7C114DAF" w14:textId="77777777" w:rsidR="00530D3B" w:rsidRPr="00D6757C" w:rsidRDefault="00530D3B" w:rsidP="00530D3B">
      <w:pPr>
        <w:spacing w:after="0" w:line="240" w:lineRule="atLeast"/>
        <w:ind w:hanging="142"/>
        <w:rPr>
          <w:b/>
          <w:sz w:val="22"/>
          <w:szCs w:val="22"/>
        </w:rPr>
      </w:pPr>
    </w:p>
    <w:p w14:paraId="3EDE3A6B" w14:textId="4CD9261A" w:rsidR="00530D3B" w:rsidRPr="00D6757C" w:rsidRDefault="00530D3B" w:rsidP="00530D3B">
      <w:pPr>
        <w:spacing w:after="0" w:line="240" w:lineRule="atLeast"/>
        <w:jc w:val="center"/>
        <w:rPr>
          <w:b/>
          <w:sz w:val="22"/>
          <w:szCs w:val="22"/>
        </w:rPr>
      </w:pPr>
      <w:r w:rsidRPr="00D6757C">
        <w:rPr>
          <w:b/>
          <w:sz w:val="22"/>
          <w:szCs w:val="22"/>
        </w:rPr>
        <w:t xml:space="preserve">Таблица № 7. Виды и периодичность оказания услуг (зимний период)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25"/>
        <w:gridCol w:w="3541"/>
        <w:gridCol w:w="2694"/>
      </w:tblGrid>
      <w:tr w:rsidR="00530D3B" w:rsidRPr="00D6757C" w14:paraId="27FF7AEF" w14:textId="77777777" w:rsidTr="00FC2D96">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7400D9" w14:textId="77777777" w:rsidR="00530D3B" w:rsidRPr="00D6757C" w:rsidRDefault="00530D3B" w:rsidP="00FC2D96">
            <w:pPr>
              <w:spacing w:after="0" w:line="240" w:lineRule="atLeast"/>
              <w:rPr>
                <w:b/>
                <w:sz w:val="22"/>
                <w:szCs w:val="22"/>
              </w:rPr>
            </w:pPr>
            <w:r w:rsidRPr="00D6757C">
              <w:rPr>
                <w:b/>
                <w:sz w:val="22"/>
                <w:szCs w:val="22"/>
              </w:rPr>
              <w:t>№ п/п</w:t>
            </w:r>
          </w:p>
        </w:tc>
        <w:tc>
          <w:tcPr>
            <w:tcW w:w="33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5166D6" w14:textId="383D0638" w:rsidR="00530D3B" w:rsidRPr="00D6757C" w:rsidRDefault="00530D3B" w:rsidP="00FC2D96">
            <w:pPr>
              <w:spacing w:after="0" w:line="240" w:lineRule="atLeast"/>
              <w:rPr>
                <w:b/>
                <w:sz w:val="22"/>
                <w:szCs w:val="22"/>
              </w:rPr>
            </w:pPr>
            <w:r w:rsidRPr="00D6757C">
              <w:rPr>
                <w:b/>
                <w:sz w:val="22"/>
                <w:szCs w:val="22"/>
              </w:rPr>
              <w:t xml:space="preserve">Виды </w:t>
            </w:r>
            <w:r w:rsidR="002515F0" w:rsidRPr="00D6757C">
              <w:rPr>
                <w:b/>
                <w:sz w:val="22"/>
                <w:szCs w:val="22"/>
              </w:rPr>
              <w:t>услуг</w:t>
            </w:r>
            <w:r w:rsidRPr="00D6757C">
              <w:rPr>
                <w:b/>
                <w:sz w:val="22"/>
                <w:szCs w:val="22"/>
              </w:rPr>
              <w:t xml:space="preserve">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E31010" w14:textId="77777777" w:rsidR="00530D3B" w:rsidRPr="00D6757C" w:rsidRDefault="00530D3B" w:rsidP="00FC2D96">
            <w:pPr>
              <w:spacing w:after="0" w:line="240" w:lineRule="atLeast"/>
              <w:rPr>
                <w:b/>
                <w:sz w:val="22"/>
                <w:szCs w:val="22"/>
              </w:rPr>
            </w:pPr>
            <w:r w:rsidRPr="00D6757C">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EBF413" w14:textId="77777777" w:rsidR="00530D3B" w:rsidRPr="00D6757C" w:rsidRDefault="00530D3B" w:rsidP="00FC2D96">
            <w:pPr>
              <w:spacing w:after="0" w:line="240" w:lineRule="atLeast"/>
              <w:rPr>
                <w:b/>
                <w:sz w:val="22"/>
                <w:szCs w:val="22"/>
              </w:rPr>
            </w:pPr>
            <w:r w:rsidRPr="00D6757C">
              <w:rPr>
                <w:b/>
                <w:sz w:val="22"/>
                <w:szCs w:val="22"/>
              </w:rPr>
              <w:t>Примечание</w:t>
            </w:r>
          </w:p>
        </w:tc>
      </w:tr>
      <w:tr w:rsidR="00530D3B" w:rsidRPr="00D6757C" w14:paraId="348706B7"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0F1BEA3C" w14:textId="77777777" w:rsidR="00530D3B" w:rsidRPr="00D6757C" w:rsidRDefault="00530D3B" w:rsidP="00FC2D96">
            <w:pPr>
              <w:spacing w:after="0" w:line="240" w:lineRule="atLeast"/>
              <w:rPr>
                <w:sz w:val="22"/>
                <w:szCs w:val="22"/>
              </w:rPr>
            </w:pPr>
            <w:r w:rsidRPr="00D6757C">
              <w:rPr>
                <w:sz w:val="22"/>
                <w:szCs w:val="22"/>
              </w:rPr>
              <w:t>1</w:t>
            </w:r>
          </w:p>
        </w:tc>
        <w:tc>
          <w:tcPr>
            <w:tcW w:w="3325" w:type="dxa"/>
            <w:tcBorders>
              <w:top w:val="single" w:sz="4" w:space="0" w:color="auto"/>
              <w:left w:val="single" w:sz="4" w:space="0" w:color="auto"/>
              <w:bottom w:val="single" w:sz="4" w:space="0" w:color="auto"/>
              <w:right w:val="single" w:sz="4" w:space="0" w:color="auto"/>
            </w:tcBorders>
            <w:vAlign w:val="center"/>
            <w:hideMark/>
          </w:tcPr>
          <w:p w14:paraId="3CF5B73F" w14:textId="77777777" w:rsidR="00530D3B" w:rsidRPr="00D6757C" w:rsidRDefault="00530D3B" w:rsidP="00FC2D96">
            <w:pPr>
              <w:spacing w:after="0" w:line="240" w:lineRule="atLeast"/>
              <w:rPr>
                <w:sz w:val="22"/>
                <w:szCs w:val="22"/>
              </w:rPr>
            </w:pPr>
            <w:r w:rsidRPr="00D6757C">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983AF3F" w14:textId="77777777" w:rsidR="00530D3B" w:rsidRPr="00D6757C" w:rsidRDefault="00530D3B" w:rsidP="00FC2D96">
            <w:pPr>
              <w:spacing w:after="0" w:line="240" w:lineRule="atLeast"/>
              <w:rPr>
                <w:sz w:val="22"/>
                <w:szCs w:val="22"/>
              </w:rPr>
            </w:pPr>
            <w:r w:rsidRPr="00D6757C">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0BE6E90B" w14:textId="77777777" w:rsidR="00530D3B" w:rsidRPr="00D6757C" w:rsidRDefault="00530D3B" w:rsidP="00FC2D96">
            <w:pPr>
              <w:spacing w:after="0" w:line="240" w:lineRule="atLeast"/>
              <w:rPr>
                <w:sz w:val="22"/>
                <w:szCs w:val="22"/>
              </w:rPr>
            </w:pPr>
          </w:p>
        </w:tc>
      </w:tr>
      <w:tr w:rsidR="00530D3B" w:rsidRPr="00D6757C" w14:paraId="6C6526BB"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3B196B67" w14:textId="77777777" w:rsidR="00530D3B" w:rsidRPr="00D6757C" w:rsidRDefault="00530D3B" w:rsidP="00FC2D96">
            <w:pPr>
              <w:spacing w:after="0" w:line="240" w:lineRule="atLeast"/>
              <w:rPr>
                <w:sz w:val="22"/>
                <w:szCs w:val="22"/>
              </w:rPr>
            </w:pPr>
            <w:r w:rsidRPr="00D6757C">
              <w:rPr>
                <w:sz w:val="22"/>
                <w:szCs w:val="22"/>
              </w:rPr>
              <w:t>2</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93A2ED9" w14:textId="77777777" w:rsidR="00530D3B" w:rsidRPr="00D6757C" w:rsidRDefault="00530D3B" w:rsidP="00FC2D96">
            <w:pPr>
              <w:spacing w:after="0" w:line="240" w:lineRule="atLeast"/>
              <w:rPr>
                <w:sz w:val="22"/>
                <w:szCs w:val="22"/>
              </w:rPr>
            </w:pPr>
            <w:r w:rsidRPr="00D6757C">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28243245" w14:textId="77777777" w:rsidR="00530D3B" w:rsidRPr="00D6757C" w:rsidRDefault="00530D3B" w:rsidP="00FC2D96">
            <w:pPr>
              <w:spacing w:after="0" w:line="240" w:lineRule="atLeast"/>
              <w:rPr>
                <w:sz w:val="22"/>
                <w:szCs w:val="22"/>
              </w:rPr>
            </w:pPr>
            <w:r w:rsidRPr="00D6757C">
              <w:rPr>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FA94913" w14:textId="77777777" w:rsidR="00530D3B" w:rsidRPr="00D6757C" w:rsidRDefault="00530D3B" w:rsidP="00FC2D96">
            <w:pPr>
              <w:spacing w:after="0" w:line="240" w:lineRule="atLeast"/>
              <w:jc w:val="left"/>
              <w:rPr>
                <w:sz w:val="22"/>
                <w:szCs w:val="22"/>
              </w:rPr>
            </w:pPr>
            <w:r w:rsidRPr="00D6757C">
              <w:rPr>
                <w:sz w:val="22"/>
                <w:szCs w:val="22"/>
              </w:rPr>
              <w:t>Вывоз снега будет производиться транспортом Заказчиком.</w:t>
            </w:r>
          </w:p>
        </w:tc>
      </w:tr>
      <w:tr w:rsidR="00530D3B" w:rsidRPr="00D6757C" w14:paraId="6C097E62"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7F8BC30C" w14:textId="77777777" w:rsidR="00530D3B" w:rsidRPr="00D6757C" w:rsidRDefault="00530D3B" w:rsidP="00FC2D96">
            <w:pPr>
              <w:spacing w:after="0" w:line="240" w:lineRule="atLeast"/>
              <w:rPr>
                <w:sz w:val="22"/>
                <w:szCs w:val="22"/>
              </w:rPr>
            </w:pPr>
            <w:r w:rsidRPr="00D6757C">
              <w:rPr>
                <w:sz w:val="22"/>
                <w:szCs w:val="22"/>
              </w:rPr>
              <w:t>3</w:t>
            </w:r>
          </w:p>
        </w:tc>
        <w:tc>
          <w:tcPr>
            <w:tcW w:w="3325" w:type="dxa"/>
            <w:tcBorders>
              <w:top w:val="single" w:sz="4" w:space="0" w:color="auto"/>
              <w:left w:val="single" w:sz="4" w:space="0" w:color="auto"/>
              <w:bottom w:val="single" w:sz="4" w:space="0" w:color="auto"/>
              <w:right w:val="single" w:sz="4" w:space="0" w:color="auto"/>
            </w:tcBorders>
            <w:vAlign w:val="center"/>
            <w:hideMark/>
          </w:tcPr>
          <w:p w14:paraId="2FC6B1F3" w14:textId="77777777" w:rsidR="00530D3B" w:rsidRPr="00D6757C" w:rsidRDefault="00530D3B" w:rsidP="00FC2D96">
            <w:pPr>
              <w:spacing w:after="0" w:line="240" w:lineRule="atLeast"/>
              <w:rPr>
                <w:sz w:val="22"/>
                <w:szCs w:val="22"/>
              </w:rPr>
            </w:pPr>
            <w:r w:rsidRPr="00D6757C">
              <w:rPr>
                <w:sz w:val="22"/>
                <w:szCs w:val="22"/>
              </w:rPr>
              <w:t>Очистка бордюров от снега</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14:paraId="74A5843A" w14:textId="77777777" w:rsidR="00530D3B" w:rsidRPr="00D6757C" w:rsidRDefault="00530D3B" w:rsidP="00FC2D96">
            <w:pPr>
              <w:spacing w:after="0" w:line="240" w:lineRule="atLeast"/>
              <w:rPr>
                <w:sz w:val="22"/>
                <w:szCs w:val="22"/>
              </w:rPr>
            </w:pPr>
            <w:r w:rsidRPr="00D6757C">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0CCE93D1" w14:textId="77777777" w:rsidR="00530D3B" w:rsidRPr="00D6757C" w:rsidRDefault="00530D3B" w:rsidP="00FC2D96">
            <w:pPr>
              <w:spacing w:after="0" w:line="240" w:lineRule="atLeast"/>
              <w:rPr>
                <w:sz w:val="22"/>
                <w:szCs w:val="22"/>
              </w:rPr>
            </w:pPr>
          </w:p>
        </w:tc>
      </w:tr>
      <w:tr w:rsidR="00530D3B" w:rsidRPr="00D6757C" w14:paraId="092A4E51"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43425E0D" w14:textId="77777777" w:rsidR="00530D3B" w:rsidRPr="00D6757C" w:rsidRDefault="00530D3B" w:rsidP="00FC2D96">
            <w:pPr>
              <w:spacing w:after="0" w:line="240" w:lineRule="atLeast"/>
              <w:rPr>
                <w:sz w:val="22"/>
                <w:szCs w:val="22"/>
              </w:rPr>
            </w:pPr>
            <w:r w:rsidRPr="00D6757C">
              <w:rPr>
                <w:sz w:val="22"/>
                <w:szCs w:val="22"/>
              </w:rPr>
              <w:t>4</w:t>
            </w:r>
          </w:p>
        </w:tc>
        <w:tc>
          <w:tcPr>
            <w:tcW w:w="3325" w:type="dxa"/>
            <w:tcBorders>
              <w:top w:val="single" w:sz="4" w:space="0" w:color="auto"/>
              <w:left w:val="single" w:sz="4" w:space="0" w:color="auto"/>
              <w:bottom w:val="single" w:sz="4" w:space="0" w:color="auto"/>
              <w:right w:val="single" w:sz="4" w:space="0" w:color="auto"/>
            </w:tcBorders>
            <w:vAlign w:val="center"/>
            <w:hideMark/>
          </w:tcPr>
          <w:p w14:paraId="641EFAA7" w14:textId="77777777" w:rsidR="00530D3B" w:rsidRPr="00D6757C" w:rsidRDefault="00530D3B" w:rsidP="00FC2D96">
            <w:pPr>
              <w:spacing w:after="0" w:line="240" w:lineRule="atLeast"/>
              <w:rPr>
                <w:sz w:val="22"/>
                <w:szCs w:val="22"/>
              </w:rPr>
            </w:pPr>
            <w:r w:rsidRPr="00D6757C">
              <w:rPr>
                <w:sz w:val="22"/>
                <w:szCs w:val="22"/>
              </w:rPr>
              <w:t>Очистка пешеходных дорожек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2C205"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A59FC21" w14:textId="77777777" w:rsidR="00530D3B" w:rsidRPr="00D6757C" w:rsidRDefault="00530D3B" w:rsidP="00FC2D96">
            <w:pPr>
              <w:spacing w:after="0" w:line="240" w:lineRule="atLeast"/>
              <w:rPr>
                <w:sz w:val="22"/>
                <w:szCs w:val="22"/>
              </w:rPr>
            </w:pPr>
          </w:p>
        </w:tc>
      </w:tr>
      <w:tr w:rsidR="00530D3B" w:rsidRPr="00D6757C" w14:paraId="0D6BC328"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370B221D" w14:textId="77777777" w:rsidR="00530D3B" w:rsidRPr="00D6757C" w:rsidRDefault="00530D3B" w:rsidP="00FC2D96">
            <w:pPr>
              <w:spacing w:after="0" w:line="240" w:lineRule="atLeast"/>
              <w:rPr>
                <w:sz w:val="22"/>
                <w:szCs w:val="22"/>
              </w:rPr>
            </w:pPr>
            <w:r w:rsidRPr="00D6757C">
              <w:rPr>
                <w:sz w:val="22"/>
                <w:szCs w:val="22"/>
              </w:rPr>
              <w:t>5</w:t>
            </w:r>
          </w:p>
        </w:tc>
        <w:tc>
          <w:tcPr>
            <w:tcW w:w="3325" w:type="dxa"/>
            <w:tcBorders>
              <w:top w:val="single" w:sz="4" w:space="0" w:color="auto"/>
              <w:left w:val="single" w:sz="4" w:space="0" w:color="auto"/>
              <w:bottom w:val="single" w:sz="4" w:space="0" w:color="auto"/>
              <w:right w:val="single" w:sz="4" w:space="0" w:color="auto"/>
            </w:tcBorders>
            <w:vAlign w:val="center"/>
            <w:hideMark/>
          </w:tcPr>
          <w:p w14:paraId="41287E37" w14:textId="77777777" w:rsidR="00530D3B" w:rsidRPr="00D6757C" w:rsidRDefault="00530D3B" w:rsidP="00FC2D96">
            <w:pPr>
              <w:spacing w:after="0" w:line="240" w:lineRule="atLeast"/>
              <w:rPr>
                <w:sz w:val="22"/>
                <w:szCs w:val="22"/>
              </w:rPr>
            </w:pPr>
            <w:r w:rsidRPr="00D6757C">
              <w:rPr>
                <w:sz w:val="22"/>
                <w:szCs w:val="22"/>
              </w:rPr>
              <w:t>Очистка крылечек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EC8FD"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FF176EA" w14:textId="77777777" w:rsidR="00530D3B" w:rsidRPr="00D6757C" w:rsidRDefault="00530D3B" w:rsidP="00FC2D96">
            <w:pPr>
              <w:spacing w:after="0" w:line="240" w:lineRule="atLeast"/>
              <w:rPr>
                <w:sz w:val="22"/>
                <w:szCs w:val="22"/>
              </w:rPr>
            </w:pPr>
          </w:p>
        </w:tc>
      </w:tr>
      <w:tr w:rsidR="00530D3B" w:rsidRPr="00D6757C" w14:paraId="7E0CCEE6"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7A2A8854" w14:textId="77777777" w:rsidR="00530D3B" w:rsidRPr="00D6757C" w:rsidRDefault="00530D3B" w:rsidP="00FC2D96">
            <w:pPr>
              <w:spacing w:after="0" w:line="240" w:lineRule="atLeast"/>
              <w:rPr>
                <w:sz w:val="22"/>
                <w:szCs w:val="22"/>
              </w:rPr>
            </w:pPr>
            <w:r w:rsidRPr="00D6757C">
              <w:rPr>
                <w:sz w:val="22"/>
                <w:szCs w:val="22"/>
              </w:rPr>
              <w:t>6</w:t>
            </w:r>
          </w:p>
        </w:tc>
        <w:tc>
          <w:tcPr>
            <w:tcW w:w="3325" w:type="dxa"/>
            <w:tcBorders>
              <w:top w:val="single" w:sz="4" w:space="0" w:color="auto"/>
              <w:left w:val="single" w:sz="4" w:space="0" w:color="auto"/>
              <w:bottom w:val="single" w:sz="4" w:space="0" w:color="auto"/>
              <w:right w:val="single" w:sz="4" w:space="0" w:color="auto"/>
            </w:tcBorders>
            <w:vAlign w:val="center"/>
            <w:hideMark/>
          </w:tcPr>
          <w:p w14:paraId="4CBD0490" w14:textId="77777777" w:rsidR="00530D3B" w:rsidRPr="00D6757C" w:rsidRDefault="00530D3B" w:rsidP="00FC2D96">
            <w:pPr>
              <w:spacing w:after="0" w:line="240" w:lineRule="atLeast"/>
              <w:rPr>
                <w:sz w:val="22"/>
                <w:szCs w:val="22"/>
              </w:rPr>
            </w:pPr>
            <w:r w:rsidRPr="00D6757C">
              <w:rPr>
                <w:sz w:val="22"/>
                <w:szCs w:val="22"/>
              </w:rPr>
              <w:t>Посыпка песком пешеходных дорожек, у зоны крылечек, проезжей части и тротуаров и т.д.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4E082"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5B0586AF" w14:textId="77777777" w:rsidR="00530D3B" w:rsidRPr="00D6757C" w:rsidRDefault="00530D3B" w:rsidP="00FC2D96">
            <w:pPr>
              <w:spacing w:after="0" w:line="240" w:lineRule="atLeast"/>
              <w:jc w:val="left"/>
              <w:rPr>
                <w:sz w:val="22"/>
                <w:szCs w:val="22"/>
              </w:rPr>
            </w:pPr>
            <w:r w:rsidRPr="00D6757C">
              <w:rPr>
                <w:sz w:val="22"/>
                <w:szCs w:val="22"/>
              </w:rPr>
              <w:t>Песок предоставляется Заказчиком</w:t>
            </w:r>
          </w:p>
        </w:tc>
      </w:tr>
      <w:tr w:rsidR="00530D3B" w:rsidRPr="00D6757C" w14:paraId="3BC087C7"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4C6A39E7" w14:textId="77777777" w:rsidR="00530D3B" w:rsidRPr="00D6757C" w:rsidRDefault="00530D3B" w:rsidP="00FC2D96">
            <w:pPr>
              <w:spacing w:after="0" w:line="240" w:lineRule="atLeast"/>
              <w:rPr>
                <w:sz w:val="22"/>
                <w:szCs w:val="22"/>
              </w:rPr>
            </w:pPr>
            <w:r w:rsidRPr="00D6757C">
              <w:rPr>
                <w:sz w:val="22"/>
                <w:szCs w:val="22"/>
              </w:rPr>
              <w:t>7</w:t>
            </w:r>
          </w:p>
        </w:tc>
        <w:tc>
          <w:tcPr>
            <w:tcW w:w="3325" w:type="dxa"/>
            <w:tcBorders>
              <w:top w:val="single" w:sz="4" w:space="0" w:color="auto"/>
              <w:left w:val="single" w:sz="4" w:space="0" w:color="auto"/>
              <w:bottom w:val="single" w:sz="4" w:space="0" w:color="auto"/>
              <w:right w:val="single" w:sz="4" w:space="0" w:color="auto"/>
            </w:tcBorders>
            <w:vAlign w:val="center"/>
            <w:hideMark/>
          </w:tcPr>
          <w:p w14:paraId="223C1F92" w14:textId="77777777" w:rsidR="00530D3B" w:rsidRPr="00D6757C" w:rsidRDefault="00530D3B" w:rsidP="00FC2D96">
            <w:pPr>
              <w:spacing w:after="0" w:line="240" w:lineRule="atLeast"/>
              <w:rPr>
                <w:sz w:val="22"/>
                <w:szCs w:val="22"/>
              </w:rPr>
            </w:pPr>
            <w:r w:rsidRPr="00D6757C">
              <w:rPr>
                <w:sz w:val="22"/>
                <w:szCs w:val="22"/>
              </w:rPr>
              <w:t>Очистка крылечек, пешеходных дорожек от наледи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3F6E8"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02741E71" w14:textId="77777777" w:rsidR="00530D3B" w:rsidRPr="00D6757C" w:rsidRDefault="00530D3B" w:rsidP="00FC2D96">
            <w:pPr>
              <w:spacing w:after="0" w:line="240" w:lineRule="atLeast"/>
              <w:rPr>
                <w:sz w:val="22"/>
                <w:szCs w:val="22"/>
              </w:rPr>
            </w:pPr>
          </w:p>
        </w:tc>
      </w:tr>
      <w:tr w:rsidR="00530D3B" w:rsidRPr="00D6757C" w14:paraId="46250F2C"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6425B602" w14:textId="77777777" w:rsidR="00530D3B" w:rsidRPr="00D6757C" w:rsidRDefault="00530D3B" w:rsidP="00FC2D96">
            <w:pPr>
              <w:spacing w:after="0" w:line="240" w:lineRule="atLeast"/>
              <w:rPr>
                <w:sz w:val="22"/>
                <w:szCs w:val="22"/>
              </w:rPr>
            </w:pPr>
            <w:r w:rsidRPr="00D6757C">
              <w:rPr>
                <w:sz w:val="22"/>
                <w:szCs w:val="22"/>
              </w:rPr>
              <w:t>8</w:t>
            </w:r>
          </w:p>
        </w:tc>
        <w:tc>
          <w:tcPr>
            <w:tcW w:w="3325" w:type="dxa"/>
            <w:tcBorders>
              <w:top w:val="single" w:sz="4" w:space="0" w:color="auto"/>
              <w:left w:val="single" w:sz="4" w:space="0" w:color="auto"/>
              <w:bottom w:val="single" w:sz="4" w:space="0" w:color="auto"/>
              <w:right w:val="single" w:sz="4" w:space="0" w:color="auto"/>
            </w:tcBorders>
            <w:vAlign w:val="center"/>
            <w:hideMark/>
          </w:tcPr>
          <w:p w14:paraId="15C45DF8" w14:textId="77777777" w:rsidR="00530D3B" w:rsidRPr="00D6757C" w:rsidRDefault="00530D3B" w:rsidP="00FC2D96">
            <w:pPr>
              <w:spacing w:after="0" w:line="240" w:lineRule="atLeast"/>
              <w:rPr>
                <w:sz w:val="22"/>
                <w:szCs w:val="22"/>
              </w:rPr>
            </w:pPr>
            <w:r w:rsidRPr="00D6757C">
              <w:rPr>
                <w:sz w:val="22"/>
                <w:szCs w:val="22"/>
              </w:rPr>
              <w:t>Очистка площадок для контейнеров под отходы,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5B482"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7FAA8A8" w14:textId="77777777" w:rsidR="00530D3B" w:rsidRPr="00D6757C" w:rsidRDefault="00530D3B" w:rsidP="00FC2D96">
            <w:pPr>
              <w:spacing w:after="0" w:line="240" w:lineRule="atLeast"/>
              <w:rPr>
                <w:sz w:val="22"/>
                <w:szCs w:val="22"/>
              </w:rPr>
            </w:pPr>
          </w:p>
        </w:tc>
      </w:tr>
      <w:tr w:rsidR="00530D3B" w:rsidRPr="00D6757C" w14:paraId="60C18927"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16C3D22B" w14:textId="77777777" w:rsidR="00530D3B" w:rsidRPr="00D6757C" w:rsidRDefault="00530D3B" w:rsidP="00FC2D96">
            <w:pPr>
              <w:spacing w:after="0" w:line="240" w:lineRule="atLeast"/>
              <w:rPr>
                <w:sz w:val="22"/>
                <w:szCs w:val="22"/>
              </w:rPr>
            </w:pPr>
            <w:r w:rsidRPr="00D6757C">
              <w:rPr>
                <w:sz w:val="22"/>
                <w:szCs w:val="22"/>
              </w:rPr>
              <w:t>9.</w:t>
            </w:r>
          </w:p>
        </w:tc>
        <w:tc>
          <w:tcPr>
            <w:tcW w:w="3325" w:type="dxa"/>
            <w:tcBorders>
              <w:top w:val="single" w:sz="4" w:space="0" w:color="auto"/>
              <w:left w:val="single" w:sz="4" w:space="0" w:color="auto"/>
              <w:bottom w:val="single" w:sz="4" w:space="0" w:color="auto"/>
              <w:right w:val="single" w:sz="4" w:space="0" w:color="auto"/>
            </w:tcBorders>
            <w:vAlign w:val="center"/>
            <w:hideMark/>
          </w:tcPr>
          <w:p w14:paraId="71628486" w14:textId="77777777" w:rsidR="00530D3B" w:rsidRPr="00D6757C" w:rsidRDefault="00530D3B" w:rsidP="00FC2D96">
            <w:pPr>
              <w:spacing w:after="0" w:line="240" w:lineRule="atLeast"/>
              <w:rPr>
                <w:sz w:val="22"/>
                <w:szCs w:val="22"/>
              </w:rPr>
            </w:pPr>
            <w:r w:rsidRPr="00D6757C">
              <w:rPr>
                <w:sz w:val="22"/>
                <w:szCs w:val="22"/>
              </w:rPr>
              <w:t>Удаление снежных накатов, гололеда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2FEC4"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B74893C" w14:textId="77777777" w:rsidR="00530D3B" w:rsidRPr="00D6757C" w:rsidRDefault="00530D3B" w:rsidP="00FC2D96">
            <w:pPr>
              <w:spacing w:after="0" w:line="240" w:lineRule="atLeast"/>
              <w:rPr>
                <w:sz w:val="22"/>
                <w:szCs w:val="22"/>
              </w:rPr>
            </w:pPr>
          </w:p>
        </w:tc>
      </w:tr>
      <w:tr w:rsidR="00530D3B" w:rsidRPr="00D6757C" w14:paraId="5FD6221F"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7BB78C82" w14:textId="77777777" w:rsidR="00530D3B" w:rsidRPr="00D6757C" w:rsidRDefault="00530D3B" w:rsidP="00FC2D96">
            <w:pPr>
              <w:spacing w:after="0" w:line="240" w:lineRule="atLeast"/>
              <w:rPr>
                <w:sz w:val="22"/>
                <w:szCs w:val="22"/>
              </w:rPr>
            </w:pPr>
            <w:r w:rsidRPr="00D6757C">
              <w:rPr>
                <w:sz w:val="22"/>
                <w:szCs w:val="22"/>
              </w:rPr>
              <w:t>10</w:t>
            </w:r>
          </w:p>
        </w:tc>
        <w:tc>
          <w:tcPr>
            <w:tcW w:w="3325" w:type="dxa"/>
            <w:tcBorders>
              <w:top w:val="single" w:sz="4" w:space="0" w:color="auto"/>
              <w:left w:val="single" w:sz="4" w:space="0" w:color="auto"/>
              <w:bottom w:val="single" w:sz="4" w:space="0" w:color="auto"/>
              <w:right w:val="single" w:sz="4" w:space="0" w:color="auto"/>
            </w:tcBorders>
            <w:vAlign w:val="center"/>
            <w:hideMark/>
          </w:tcPr>
          <w:p w14:paraId="4B965448" w14:textId="77777777" w:rsidR="00530D3B" w:rsidRPr="00D6757C" w:rsidRDefault="00530D3B" w:rsidP="00FC2D96">
            <w:pPr>
              <w:spacing w:after="0" w:line="240" w:lineRule="atLeast"/>
              <w:rPr>
                <w:sz w:val="22"/>
                <w:szCs w:val="22"/>
              </w:rPr>
            </w:pPr>
            <w:r w:rsidRPr="00D6757C">
              <w:rPr>
                <w:sz w:val="22"/>
                <w:szCs w:val="22"/>
              </w:rPr>
              <w:t xml:space="preserve">Очистка площадок для контейнеров под отходы от снега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C2E23"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76F2E8B3" w14:textId="77777777" w:rsidR="00530D3B" w:rsidRPr="00D6757C" w:rsidRDefault="00530D3B" w:rsidP="00FC2D96">
            <w:pPr>
              <w:spacing w:after="0" w:line="240" w:lineRule="atLeast"/>
              <w:rPr>
                <w:sz w:val="22"/>
                <w:szCs w:val="22"/>
              </w:rPr>
            </w:pPr>
          </w:p>
        </w:tc>
      </w:tr>
      <w:tr w:rsidR="00530D3B" w:rsidRPr="00D6757C" w14:paraId="5B0D6163"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34E7EC49" w14:textId="77777777" w:rsidR="00530D3B" w:rsidRPr="00D6757C" w:rsidRDefault="00530D3B" w:rsidP="00FC2D96">
            <w:pPr>
              <w:spacing w:after="0" w:line="240" w:lineRule="atLeast"/>
              <w:rPr>
                <w:sz w:val="22"/>
                <w:szCs w:val="22"/>
              </w:rPr>
            </w:pPr>
            <w:r w:rsidRPr="00D6757C">
              <w:rPr>
                <w:sz w:val="22"/>
                <w:szCs w:val="22"/>
              </w:rPr>
              <w:t>11.</w:t>
            </w:r>
          </w:p>
        </w:tc>
        <w:tc>
          <w:tcPr>
            <w:tcW w:w="3325" w:type="dxa"/>
            <w:tcBorders>
              <w:top w:val="single" w:sz="4" w:space="0" w:color="auto"/>
              <w:left w:val="single" w:sz="4" w:space="0" w:color="auto"/>
              <w:bottom w:val="single" w:sz="4" w:space="0" w:color="auto"/>
              <w:right w:val="single" w:sz="4" w:space="0" w:color="auto"/>
            </w:tcBorders>
            <w:vAlign w:val="center"/>
            <w:hideMark/>
          </w:tcPr>
          <w:p w14:paraId="40606B03" w14:textId="77777777" w:rsidR="00530D3B" w:rsidRPr="00D6757C" w:rsidRDefault="00530D3B" w:rsidP="00FC2D96">
            <w:pPr>
              <w:spacing w:after="0" w:line="240" w:lineRule="atLeast"/>
              <w:ind w:left="-46" w:hanging="96"/>
              <w:rPr>
                <w:sz w:val="22"/>
                <w:szCs w:val="22"/>
              </w:rPr>
            </w:pPr>
            <w:r w:rsidRPr="00D6757C">
              <w:rPr>
                <w:sz w:val="22"/>
                <w:szCs w:val="22"/>
              </w:rPr>
              <w:t xml:space="preserve"> Вынос и сортировка мусора из урн </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14:paraId="4DF6184C" w14:textId="77777777" w:rsidR="00530D3B" w:rsidRPr="00D6757C" w:rsidRDefault="00530D3B" w:rsidP="00FC2D96">
            <w:pPr>
              <w:spacing w:after="0" w:line="240" w:lineRule="atLeast"/>
              <w:rPr>
                <w:sz w:val="22"/>
                <w:szCs w:val="22"/>
              </w:rPr>
            </w:pPr>
            <w:r w:rsidRPr="00D6757C">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14:paraId="750EFD03" w14:textId="77777777" w:rsidR="00530D3B" w:rsidRPr="00D6757C" w:rsidRDefault="00530D3B" w:rsidP="00FC2D96">
            <w:pPr>
              <w:spacing w:after="0" w:line="240" w:lineRule="atLeast"/>
              <w:rPr>
                <w:sz w:val="22"/>
                <w:szCs w:val="22"/>
              </w:rPr>
            </w:pPr>
          </w:p>
        </w:tc>
      </w:tr>
      <w:tr w:rsidR="00530D3B" w:rsidRPr="00D6757C" w14:paraId="00461773"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2B5DF233" w14:textId="77777777" w:rsidR="00530D3B" w:rsidRPr="00D6757C" w:rsidRDefault="00530D3B" w:rsidP="00FC2D96">
            <w:pPr>
              <w:spacing w:after="0" w:line="240" w:lineRule="atLeast"/>
              <w:rPr>
                <w:sz w:val="22"/>
                <w:szCs w:val="22"/>
              </w:rPr>
            </w:pPr>
            <w:r w:rsidRPr="00D6757C">
              <w:rPr>
                <w:sz w:val="22"/>
                <w:szCs w:val="22"/>
              </w:rPr>
              <w:t>12.</w:t>
            </w:r>
          </w:p>
        </w:tc>
        <w:tc>
          <w:tcPr>
            <w:tcW w:w="3325" w:type="dxa"/>
            <w:tcBorders>
              <w:top w:val="single" w:sz="4" w:space="0" w:color="auto"/>
              <w:left w:val="single" w:sz="4" w:space="0" w:color="auto"/>
              <w:bottom w:val="single" w:sz="4" w:space="0" w:color="auto"/>
              <w:right w:val="single" w:sz="4" w:space="0" w:color="auto"/>
            </w:tcBorders>
            <w:vAlign w:val="center"/>
            <w:hideMark/>
          </w:tcPr>
          <w:p w14:paraId="4E216332" w14:textId="77777777" w:rsidR="00530D3B" w:rsidRPr="00D6757C" w:rsidRDefault="00530D3B" w:rsidP="00FC2D96">
            <w:pPr>
              <w:spacing w:after="0" w:line="240" w:lineRule="atLeast"/>
              <w:rPr>
                <w:sz w:val="22"/>
                <w:szCs w:val="22"/>
              </w:rPr>
            </w:pPr>
            <w:r w:rsidRPr="00D6757C">
              <w:rPr>
                <w:sz w:val="22"/>
                <w:szCs w:val="22"/>
              </w:rPr>
              <w:t>Очистка урн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758BE"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3445A39" w14:textId="77777777" w:rsidR="00530D3B" w:rsidRPr="00D6757C" w:rsidRDefault="00530D3B" w:rsidP="00FC2D96">
            <w:pPr>
              <w:spacing w:after="0" w:line="240" w:lineRule="atLeast"/>
              <w:rPr>
                <w:sz w:val="22"/>
                <w:szCs w:val="22"/>
              </w:rPr>
            </w:pPr>
          </w:p>
        </w:tc>
      </w:tr>
      <w:tr w:rsidR="00530D3B" w:rsidRPr="00D6757C" w14:paraId="0F903280"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1BFE48FB" w14:textId="77777777" w:rsidR="00530D3B" w:rsidRPr="00D6757C" w:rsidRDefault="00530D3B" w:rsidP="00FC2D96">
            <w:pPr>
              <w:spacing w:after="0" w:line="240" w:lineRule="atLeast"/>
              <w:rPr>
                <w:sz w:val="22"/>
                <w:szCs w:val="22"/>
              </w:rPr>
            </w:pPr>
            <w:r w:rsidRPr="00D6757C">
              <w:rPr>
                <w:sz w:val="22"/>
                <w:szCs w:val="22"/>
              </w:rPr>
              <w:t>13.</w:t>
            </w:r>
          </w:p>
        </w:tc>
        <w:tc>
          <w:tcPr>
            <w:tcW w:w="3325" w:type="dxa"/>
            <w:tcBorders>
              <w:top w:val="single" w:sz="4" w:space="0" w:color="auto"/>
              <w:left w:val="single" w:sz="4" w:space="0" w:color="auto"/>
              <w:bottom w:val="single" w:sz="4" w:space="0" w:color="auto"/>
              <w:right w:val="single" w:sz="4" w:space="0" w:color="auto"/>
            </w:tcBorders>
            <w:vAlign w:val="center"/>
            <w:hideMark/>
          </w:tcPr>
          <w:p w14:paraId="0542937D" w14:textId="77777777" w:rsidR="00530D3B" w:rsidRPr="00D6757C" w:rsidRDefault="00530D3B" w:rsidP="00FC2D96">
            <w:pPr>
              <w:spacing w:after="0" w:line="240" w:lineRule="atLeast"/>
              <w:rPr>
                <w:sz w:val="22"/>
                <w:szCs w:val="22"/>
              </w:rPr>
            </w:pPr>
            <w:r w:rsidRPr="00D6757C">
              <w:rPr>
                <w:sz w:val="22"/>
                <w:szCs w:val="22"/>
              </w:rPr>
              <w:t xml:space="preserve">Отчистка (уборка) территории, крылечек, тротуаров и пешеходных дорожек от мусора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20DD27"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5D10A98" w14:textId="77777777" w:rsidR="00530D3B" w:rsidRPr="00D6757C" w:rsidRDefault="00530D3B" w:rsidP="00FC2D96">
            <w:pPr>
              <w:spacing w:after="0" w:line="240" w:lineRule="atLeast"/>
              <w:rPr>
                <w:sz w:val="22"/>
                <w:szCs w:val="22"/>
              </w:rPr>
            </w:pPr>
          </w:p>
        </w:tc>
      </w:tr>
      <w:tr w:rsidR="00530D3B" w:rsidRPr="00D6757C" w14:paraId="1A134BB8"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29EE24B4" w14:textId="77777777" w:rsidR="00530D3B" w:rsidRPr="00D6757C" w:rsidRDefault="00530D3B" w:rsidP="00FC2D96">
            <w:pPr>
              <w:spacing w:after="0" w:line="240" w:lineRule="atLeast"/>
              <w:rPr>
                <w:sz w:val="22"/>
                <w:szCs w:val="22"/>
              </w:rPr>
            </w:pPr>
            <w:r w:rsidRPr="00D6757C">
              <w:rPr>
                <w:sz w:val="22"/>
                <w:szCs w:val="22"/>
              </w:rPr>
              <w:t>14.</w:t>
            </w:r>
          </w:p>
        </w:tc>
        <w:tc>
          <w:tcPr>
            <w:tcW w:w="3325" w:type="dxa"/>
            <w:tcBorders>
              <w:top w:val="single" w:sz="4" w:space="0" w:color="auto"/>
              <w:left w:val="single" w:sz="4" w:space="0" w:color="auto"/>
              <w:bottom w:val="single" w:sz="4" w:space="0" w:color="auto"/>
              <w:right w:val="single" w:sz="4" w:space="0" w:color="auto"/>
            </w:tcBorders>
            <w:vAlign w:val="center"/>
            <w:hideMark/>
          </w:tcPr>
          <w:p w14:paraId="3002DCD1" w14:textId="77777777" w:rsidR="00530D3B" w:rsidRPr="00D6757C" w:rsidRDefault="00530D3B" w:rsidP="00FC2D96">
            <w:pPr>
              <w:spacing w:after="0" w:line="240" w:lineRule="atLeast"/>
              <w:rPr>
                <w:sz w:val="22"/>
                <w:szCs w:val="22"/>
              </w:rPr>
            </w:pPr>
            <w:r w:rsidRPr="00D6757C">
              <w:rPr>
                <w:sz w:val="22"/>
                <w:szCs w:val="22"/>
              </w:rPr>
              <w:t xml:space="preserve">Уборка площадок под контейнеры для отходов, территории в местах установки баков под мусор (отходы), определенных Заказчиком в </w:t>
            </w:r>
            <w:r w:rsidRPr="00D6757C">
              <w:rPr>
                <w:sz w:val="22"/>
                <w:szCs w:val="22"/>
              </w:rPr>
              <w:lastRenderedPageBreak/>
              <w:t>приложении № 3 к настоящему Техническому заданию.</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8DE0614" w14:textId="77777777" w:rsidR="00530D3B" w:rsidRPr="00D6757C" w:rsidRDefault="00530D3B" w:rsidP="00FC2D96">
            <w:pPr>
              <w:spacing w:after="0" w:line="240" w:lineRule="atLeast"/>
              <w:rPr>
                <w:sz w:val="22"/>
                <w:szCs w:val="22"/>
              </w:rPr>
            </w:pPr>
            <w:r w:rsidRPr="00D6757C">
              <w:rPr>
                <w:sz w:val="22"/>
                <w:szCs w:val="22"/>
              </w:rPr>
              <w:lastRenderedPageBreak/>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14:paraId="789C2A65" w14:textId="77777777" w:rsidR="00530D3B" w:rsidRPr="00D6757C" w:rsidRDefault="00530D3B" w:rsidP="00FC2D96">
            <w:pPr>
              <w:spacing w:after="0" w:line="240" w:lineRule="atLeast"/>
              <w:rPr>
                <w:sz w:val="22"/>
                <w:szCs w:val="22"/>
              </w:rPr>
            </w:pPr>
            <w:r w:rsidRPr="00D6757C">
              <w:rPr>
                <w:sz w:val="22"/>
                <w:szCs w:val="22"/>
              </w:rPr>
              <w:t>Вывоз мусора из контейнеров (мусорных баков) производится Заказчиком</w:t>
            </w:r>
          </w:p>
        </w:tc>
      </w:tr>
      <w:tr w:rsidR="00530D3B" w:rsidRPr="00D6757C" w14:paraId="23FEBA49" w14:textId="77777777" w:rsidTr="00FC2D96">
        <w:tc>
          <w:tcPr>
            <w:tcW w:w="10173" w:type="dxa"/>
            <w:gridSpan w:val="4"/>
            <w:tcBorders>
              <w:top w:val="single" w:sz="4" w:space="0" w:color="auto"/>
              <w:left w:val="single" w:sz="4" w:space="0" w:color="auto"/>
              <w:bottom w:val="single" w:sz="4" w:space="0" w:color="auto"/>
              <w:right w:val="single" w:sz="4" w:space="0" w:color="auto"/>
            </w:tcBorders>
            <w:vAlign w:val="center"/>
            <w:hideMark/>
          </w:tcPr>
          <w:p w14:paraId="714CA264" w14:textId="47AD8060" w:rsidR="00530D3B" w:rsidRPr="00D6757C" w:rsidRDefault="00530D3B" w:rsidP="00FC2D96">
            <w:pPr>
              <w:spacing w:after="0" w:line="240" w:lineRule="atLeast"/>
              <w:rPr>
                <w:sz w:val="22"/>
                <w:szCs w:val="22"/>
              </w:rPr>
            </w:pPr>
            <w:r w:rsidRPr="00D6757C">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7E3D41FB" w14:textId="31ED8876" w:rsidR="00530D3B" w:rsidRPr="00D6757C" w:rsidRDefault="00530D3B" w:rsidP="00530D3B">
      <w:pPr>
        <w:spacing w:after="0" w:line="240" w:lineRule="atLeast"/>
        <w:rPr>
          <w:sz w:val="22"/>
          <w:szCs w:val="22"/>
        </w:rPr>
      </w:pPr>
      <w:r w:rsidRPr="00D6757C">
        <w:rPr>
          <w:color w:val="FF0000"/>
          <w:sz w:val="22"/>
          <w:szCs w:val="22"/>
        </w:rPr>
        <w:t xml:space="preserve">            </w:t>
      </w:r>
      <w:r w:rsidRPr="00D6757C">
        <w:rPr>
          <w:sz w:val="22"/>
          <w:szCs w:val="22"/>
        </w:rPr>
        <w:t xml:space="preserve">2.5.3 </w:t>
      </w:r>
      <w:r w:rsidR="002515F0" w:rsidRPr="00D6757C">
        <w:rPr>
          <w:sz w:val="22"/>
          <w:szCs w:val="22"/>
        </w:rPr>
        <w:t>У</w:t>
      </w:r>
      <w:r w:rsidRPr="00D6757C">
        <w:rPr>
          <w:sz w:val="22"/>
          <w:szCs w:val="22"/>
        </w:rPr>
        <w:t xml:space="preserve">слуги </w:t>
      </w:r>
      <w:r w:rsidR="001C7764" w:rsidRPr="00D6757C">
        <w:rPr>
          <w:sz w:val="22"/>
          <w:szCs w:val="22"/>
        </w:rPr>
        <w:t xml:space="preserve">оказываются </w:t>
      </w:r>
      <w:r w:rsidRPr="00D6757C">
        <w:rPr>
          <w:sz w:val="22"/>
          <w:szCs w:val="22"/>
        </w:rPr>
        <w:t xml:space="preserve">с использованием сезонной спецодежды и инструментов Исполнителя. Для производства работ выделять </w:t>
      </w:r>
      <w:r w:rsidRPr="00D6757C">
        <w:rPr>
          <w:b/>
          <w:sz w:val="22"/>
          <w:szCs w:val="22"/>
        </w:rPr>
        <w:t>не менее 3 (трех) работников</w:t>
      </w:r>
      <w:r w:rsidRPr="00D6757C">
        <w:rPr>
          <w:sz w:val="22"/>
          <w:szCs w:val="22"/>
        </w:rPr>
        <w:t xml:space="preserve"> каждый день и назначать ответственного за ходом работ по уборке.</w:t>
      </w:r>
    </w:p>
    <w:p w14:paraId="0F19349F" w14:textId="47D2F0CB" w:rsidR="00530D3B" w:rsidRPr="00D6757C" w:rsidRDefault="00530D3B" w:rsidP="00530D3B">
      <w:pPr>
        <w:spacing w:after="0" w:line="240" w:lineRule="atLeast"/>
        <w:ind w:hanging="142"/>
        <w:rPr>
          <w:sz w:val="22"/>
          <w:szCs w:val="22"/>
        </w:rPr>
      </w:pPr>
      <w:r w:rsidRPr="00D6757C">
        <w:rPr>
          <w:sz w:val="22"/>
          <w:szCs w:val="22"/>
        </w:rPr>
        <w:t xml:space="preserve">              2.5.4. </w:t>
      </w:r>
      <w:r w:rsidR="002515F0" w:rsidRPr="00D6757C">
        <w:rPr>
          <w:sz w:val="22"/>
          <w:szCs w:val="22"/>
        </w:rPr>
        <w:t>У</w:t>
      </w:r>
      <w:r w:rsidRPr="00D6757C">
        <w:rPr>
          <w:sz w:val="22"/>
          <w:szCs w:val="22"/>
        </w:rPr>
        <w:t xml:space="preserve">слуги </w:t>
      </w:r>
      <w:r w:rsidR="00F35217" w:rsidRPr="00D6757C">
        <w:rPr>
          <w:sz w:val="22"/>
          <w:szCs w:val="22"/>
        </w:rPr>
        <w:t>оказывать</w:t>
      </w:r>
      <w:r w:rsidRPr="00D6757C">
        <w:rPr>
          <w:sz w:val="22"/>
          <w:szCs w:val="22"/>
        </w:rPr>
        <w:t xml:space="preserve"> в строгом соответствии с действующими санитарно-гигиеническими и противопожарными нормами и правилами.</w:t>
      </w:r>
    </w:p>
    <w:p w14:paraId="550463BE" w14:textId="77777777" w:rsidR="00530D3B" w:rsidRPr="00D6757C" w:rsidRDefault="00530D3B" w:rsidP="00530D3B">
      <w:pPr>
        <w:spacing w:after="0" w:line="240" w:lineRule="atLeast"/>
        <w:ind w:hanging="142"/>
        <w:rPr>
          <w:sz w:val="22"/>
          <w:szCs w:val="22"/>
        </w:rPr>
      </w:pPr>
      <w:r w:rsidRPr="00D6757C">
        <w:rPr>
          <w:sz w:val="22"/>
          <w:szCs w:val="22"/>
        </w:rPr>
        <w:t xml:space="preserve">               2.5.5. Для очистки от снега и мусора на участках с асфальтовым покрытием и в 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247361C4" w14:textId="77777777" w:rsidR="00530D3B" w:rsidRPr="00D6757C" w:rsidRDefault="00530D3B" w:rsidP="00530D3B">
      <w:pPr>
        <w:spacing w:after="0" w:line="240" w:lineRule="atLeast"/>
        <w:ind w:hanging="142"/>
        <w:rPr>
          <w:sz w:val="22"/>
          <w:szCs w:val="22"/>
        </w:rPr>
      </w:pPr>
      <w:r w:rsidRPr="00D6757C">
        <w:rPr>
          <w:sz w:val="22"/>
          <w:szCs w:val="22"/>
        </w:rPr>
        <w:t xml:space="preserve">              2.5.6.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797A6BB3" w14:textId="77777777" w:rsidR="00530D3B" w:rsidRPr="00D6757C" w:rsidRDefault="00530D3B" w:rsidP="00530D3B">
      <w:pPr>
        <w:spacing w:after="0" w:line="240" w:lineRule="atLeast"/>
        <w:ind w:hanging="142"/>
        <w:rPr>
          <w:sz w:val="22"/>
          <w:szCs w:val="22"/>
        </w:rPr>
      </w:pPr>
      <w:r w:rsidRPr="00D6757C">
        <w:rPr>
          <w:sz w:val="22"/>
          <w:szCs w:val="22"/>
        </w:rPr>
        <w:t xml:space="preserve">              2.5.7. Очистку от снега пешеходной дорожки, </w:t>
      </w:r>
      <w:proofErr w:type="spellStart"/>
      <w:r w:rsidRPr="00D6757C">
        <w:rPr>
          <w:sz w:val="22"/>
          <w:szCs w:val="22"/>
        </w:rPr>
        <w:t>отмостков</w:t>
      </w:r>
      <w:proofErr w:type="spellEnd"/>
      <w:r w:rsidRPr="00D6757C">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14:paraId="6882A783" w14:textId="77777777" w:rsidR="00530D3B" w:rsidRPr="00D6757C" w:rsidRDefault="00530D3B" w:rsidP="00530D3B">
      <w:pPr>
        <w:spacing w:after="0" w:line="240" w:lineRule="atLeast"/>
        <w:ind w:hanging="142"/>
        <w:rPr>
          <w:sz w:val="22"/>
          <w:szCs w:val="22"/>
        </w:rPr>
      </w:pPr>
      <w:r w:rsidRPr="00D6757C">
        <w:rPr>
          <w:sz w:val="22"/>
          <w:szCs w:val="22"/>
        </w:rPr>
        <w:t xml:space="preserve">              2.5.8. Координировать работу средств механизации при производстве работ.</w:t>
      </w:r>
    </w:p>
    <w:p w14:paraId="77614599" w14:textId="032C6014" w:rsidR="00530D3B" w:rsidRPr="00D6757C" w:rsidRDefault="00530D3B" w:rsidP="00530D3B">
      <w:pPr>
        <w:spacing w:after="0" w:line="240" w:lineRule="atLeast"/>
        <w:ind w:hanging="142"/>
        <w:rPr>
          <w:sz w:val="22"/>
          <w:szCs w:val="22"/>
        </w:rPr>
      </w:pPr>
      <w:r w:rsidRPr="00D6757C">
        <w:rPr>
          <w:sz w:val="22"/>
          <w:szCs w:val="22"/>
        </w:rPr>
        <w:t xml:space="preserve">              2.5.9. По отдельным поручениям Заказчика </w:t>
      </w:r>
      <w:r w:rsidR="002515F0" w:rsidRPr="00D6757C">
        <w:rPr>
          <w:sz w:val="22"/>
          <w:szCs w:val="22"/>
        </w:rPr>
        <w:t>оказывать услуги</w:t>
      </w:r>
      <w:r w:rsidRPr="00D6757C">
        <w:rPr>
          <w:sz w:val="22"/>
          <w:szCs w:val="22"/>
        </w:rPr>
        <w:t xml:space="preserve"> не менее четырёх раз в сутки путём последовательного обхода всех участков.</w:t>
      </w:r>
    </w:p>
    <w:p w14:paraId="69B7E5D5" w14:textId="3D2D30A4" w:rsidR="00530D3B" w:rsidRPr="00D6757C" w:rsidRDefault="00530D3B" w:rsidP="00530D3B">
      <w:pPr>
        <w:spacing w:after="0" w:line="240" w:lineRule="atLeast"/>
        <w:rPr>
          <w:b/>
          <w:sz w:val="22"/>
          <w:szCs w:val="22"/>
        </w:rPr>
      </w:pPr>
      <w:r w:rsidRPr="00D6757C">
        <w:rPr>
          <w:sz w:val="22"/>
          <w:szCs w:val="22"/>
        </w:rPr>
        <w:t xml:space="preserve">             2.5.10. Мешки с мусором выносить к бакам для мусора в специально отведенные места, определенные Заказчиком согласно схеме (Приложение № 3 к Техническому заданию).</w:t>
      </w:r>
    </w:p>
    <w:p w14:paraId="4EF901E8" w14:textId="77777777" w:rsidR="00530D3B" w:rsidRPr="00D6757C" w:rsidRDefault="00530D3B" w:rsidP="00530D3B">
      <w:pPr>
        <w:spacing w:after="0" w:line="240" w:lineRule="atLeast"/>
        <w:rPr>
          <w:sz w:val="22"/>
          <w:szCs w:val="22"/>
        </w:rPr>
      </w:pPr>
      <w:r w:rsidRPr="00D6757C">
        <w:rPr>
          <w:b/>
          <w:sz w:val="22"/>
          <w:szCs w:val="22"/>
        </w:rPr>
        <w:t xml:space="preserve">              </w:t>
      </w:r>
      <w:r w:rsidRPr="00D6757C">
        <w:rPr>
          <w:sz w:val="22"/>
          <w:szCs w:val="22"/>
        </w:rPr>
        <w:t>2.5.11. Вывоз снега и мусора из мусорных баков осуществляется силами Заказчика.</w:t>
      </w:r>
    </w:p>
    <w:p w14:paraId="41CAFFD7" w14:textId="77777777" w:rsidR="00530D3B" w:rsidRPr="00D6757C" w:rsidRDefault="00530D3B" w:rsidP="00530D3B">
      <w:pPr>
        <w:tabs>
          <w:tab w:val="left" w:pos="851"/>
        </w:tabs>
        <w:suppressAutoHyphens/>
        <w:spacing w:after="0" w:line="240" w:lineRule="atLeast"/>
        <w:rPr>
          <w:b/>
          <w:sz w:val="22"/>
          <w:szCs w:val="22"/>
        </w:rPr>
      </w:pPr>
      <w:r w:rsidRPr="00D6757C">
        <w:rPr>
          <w:b/>
          <w:sz w:val="22"/>
          <w:szCs w:val="22"/>
        </w:rPr>
        <w:t xml:space="preserve">              2.6. Исполнитель приобретает за свой счет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14:paraId="23C5BDCA" w14:textId="77777777" w:rsidR="00530D3B" w:rsidRPr="00D6757C" w:rsidRDefault="00530D3B" w:rsidP="00530D3B">
      <w:pPr>
        <w:tabs>
          <w:tab w:val="left" w:pos="851"/>
        </w:tabs>
        <w:suppressAutoHyphens/>
        <w:spacing w:after="0" w:line="240" w:lineRule="atLeast"/>
        <w:rPr>
          <w:b/>
          <w:sz w:val="22"/>
          <w:szCs w:val="22"/>
        </w:rPr>
      </w:pPr>
    </w:p>
    <w:p w14:paraId="740EAA53" w14:textId="77777777" w:rsidR="00530D3B" w:rsidRPr="00D6757C" w:rsidRDefault="00530D3B" w:rsidP="00530D3B">
      <w:pPr>
        <w:tabs>
          <w:tab w:val="left" w:pos="851"/>
        </w:tabs>
        <w:suppressAutoHyphens/>
        <w:spacing w:after="0" w:line="240" w:lineRule="atLeast"/>
        <w:ind w:firstLine="709"/>
        <w:jc w:val="center"/>
        <w:rPr>
          <w:b/>
          <w:sz w:val="22"/>
          <w:szCs w:val="22"/>
        </w:rPr>
      </w:pPr>
      <w:r w:rsidRPr="00D6757C">
        <w:rPr>
          <w:b/>
          <w:sz w:val="22"/>
          <w:szCs w:val="22"/>
        </w:rPr>
        <w:t>Таблица № 8.  Инвентарь и расходный материал (из расчета на 12 месяцев)</w:t>
      </w:r>
    </w:p>
    <w:p w14:paraId="71A917FA" w14:textId="77777777" w:rsidR="00530D3B" w:rsidRPr="00D6757C" w:rsidRDefault="00530D3B" w:rsidP="00530D3B">
      <w:pPr>
        <w:tabs>
          <w:tab w:val="left" w:pos="851"/>
        </w:tabs>
        <w:suppressAutoHyphens/>
        <w:spacing w:after="0" w:line="240" w:lineRule="atLeast"/>
        <w:ind w:firstLine="709"/>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4594"/>
        <w:gridCol w:w="909"/>
        <w:gridCol w:w="3426"/>
      </w:tblGrid>
      <w:tr w:rsidR="00530D3B" w:rsidRPr="00D6757C" w14:paraId="0155173F" w14:textId="77777777" w:rsidTr="00FC2D96">
        <w:tc>
          <w:tcPr>
            <w:tcW w:w="847" w:type="dxa"/>
          </w:tcPr>
          <w:p w14:paraId="7F09CC53"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w:t>
            </w:r>
          </w:p>
        </w:tc>
        <w:tc>
          <w:tcPr>
            <w:tcW w:w="4648" w:type="dxa"/>
          </w:tcPr>
          <w:p w14:paraId="35F08BC2"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Наименование</w:t>
            </w:r>
          </w:p>
          <w:p w14:paraId="682E51D6" w14:textId="77777777" w:rsidR="00530D3B" w:rsidRPr="00D6757C" w:rsidRDefault="00530D3B" w:rsidP="00FC2D96">
            <w:pPr>
              <w:tabs>
                <w:tab w:val="left" w:pos="3240"/>
              </w:tabs>
              <w:spacing w:after="0" w:line="240" w:lineRule="atLeast"/>
              <w:jc w:val="center"/>
              <w:rPr>
                <w:b/>
                <w:bCs/>
                <w:sz w:val="22"/>
                <w:szCs w:val="22"/>
              </w:rPr>
            </w:pPr>
          </w:p>
        </w:tc>
        <w:tc>
          <w:tcPr>
            <w:tcW w:w="913" w:type="dxa"/>
          </w:tcPr>
          <w:p w14:paraId="54068011"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Ед. изм.</w:t>
            </w:r>
          </w:p>
        </w:tc>
        <w:tc>
          <w:tcPr>
            <w:tcW w:w="3481" w:type="dxa"/>
          </w:tcPr>
          <w:p w14:paraId="186BF9A6"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Кол – во</w:t>
            </w:r>
          </w:p>
        </w:tc>
      </w:tr>
      <w:tr w:rsidR="00530D3B" w:rsidRPr="00D6757C" w14:paraId="48A5B060" w14:textId="77777777" w:rsidTr="00FC2D96">
        <w:tc>
          <w:tcPr>
            <w:tcW w:w="847" w:type="dxa"/>
          </w:tcPr>
          <w:p w14:paraId="3869795E" w14:textId="77777777" w:rsidR="00530D3B" w:rsidRPr="00D6757C" w:rsidRDefault="00530D3B" w:rsidP="00FC2D96">
            <w:pPr>
              <w:tabs>
                <w:tab w:val="left" w:pos="3240"/>
              </w:tabs>
              <w:spacing w:after="0" w:line="240" w:lineRule="atLeast"/>
              <w:rPr>
                <w:sz w:val="22"/>
                <w:szCs w:val="22"/>
              </w:rPr>
            </w:pPr>
            <w:r w:rsidRPr="00D6757C">
              <w:rPr>
                <w:sz w:val="22"/>
                <w:szCs w:val="22"/>
              </w:rPr>
              <w:t>1.</w:t>
            </w:r>
          </w:p>
        </w:tc>
        <w:tc>
          <w:tcPr>
            <w:tcW w:w="4648" w:type="dxa"/>
          </w:tcPr>
          <w:p w14:paraId="4161EECE" w14:textId="77777777" w:rsidR="00530D3B" w:rsidRPr="00D6757C" w:rsidRDefault="00530D3B" w:rsidP="00FC2D96">
            <w:pPr>
              <w:tabs>
                <w:tab w:val="left" w:pos="3240"/>
              </w:tabs>
              <w:spacing w:after="0" w:line="240" w:lineRule="atLeast"/>
              <w:rPr>
                <w:sz w:val="22"/>
                <w:szCs w:val="22"/>
              </w:rPr>
            </w:pPr>
            <w:r w:rsidRPr="00D6757C">
              <w:rPr>
                <w:sz w:val="22"/>
                <w:szCs w:val="22"/>
              </w:rPr>
              <w:t>Ведро металлическое 12 л.</w:t>
            </w:r>
          </w:p>
        </w:tc>
        <w:tc>
          <w:tcPr>
            <w:tcW w:w="913" w:type="dxa"/>
          </w:tcPr>
          <w:p w14:paraId="65132A1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2B431C6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38AE304A" w14:textId="77777777" w:rsidTr="00FC2D96">
        <w:tc>
          <w:tcPr>
            <w:tcW w:w="847" w:type="dxa"/>
          </w:tcPr>
          <w:p w14:paraId="176C309D" w14:textId="77777777" w:rsidR="00530D3B" w:rsidRPr="00D6757C" w:rsidRDefault="00530D3B" w:rsidP="00FC2D96">
            <w:pPr>
              <w:tabs>
                <w:tab w:val="left" w:pos="3240"/>
              </w:tabs>
              <w:spacing w:after="0" w:line="240" w:lineRule="atLeast"/>
              <w:rPr>
                <w:sz w:val="22"/>
                <w:szCs w:val="22"/>
              </w:rPr>
            </w:pPr>
            <w:r w:rsidRPr="00D6757C">
              <w:rPr>
                <w:sz w:val="22"/>
                <w:szCs w:val="22"/>
              </w:rPr>
              <w:t>2.</w:t>
            </w:r>
          </w:p>
        </w:tc>
        <w:tc>
          <w:tcPr>
            <w:tcW w:w="4648" w:type="dxa"/>
          </w:tcPr>
          <w:p w14:paraId="2C91B36E" w14:textId="77777777" w:rsidR="00530D3B" w:rsidRPr="00D6757C" w:rsidRDefault="00530D3B" w:rsidP="00FC2D96">
            <w:pPr>
              <w:tabs>
                <w:tab w:val="left" w:pos="3240"/>
              </w:tabs>
              <w:spacing w:after="0" w:line="240" w:lineRule="atLeast"/>
              <w:rPr>
                <w:sz w:val="22"/>
                <w:szCs w:val="22"/>
              </w:rPr>
            </w:pPr>
            <w:r w:rsidRPr="00D6757C">
              <w:rPr>
                <w:sz w:val="22"/>
                <w:szCs w:val="22"/>
              </w:rPr>
              <w:t>Комплект (метла +совок)</w:t>
            </w:r>
          </w:p>
        </w:tc>
        <w:tc>
          <w:tcPr>
            <w:tcW w:w="913" w:type="dxa"/>
          </w:tcPr>
          <w:p w14:paraId="6C9D45D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688E5DB7"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553F5AC0" w14:textId="77777777" w:rsidTr="00FC2D96">
        <w:tc>
          <w:tcPr>
            <w:tcW w:w="847" w:type="dxa"/>
          </w:tcPr>
          <w:p w14:paraId="0D7F5590" w14:textId="77777777" w:rsidR="00530D3B" w:rsidRPr="00D6757C" w:rsidRDefault="00530D3B" w:rsidP="00FC2D96">
            <w:pPr>
              <w:tabs>
                <w:tab w:val="left" w:pos="3240"/>
              </w:tabs>
              <w:spacing w:after="0" w:line="240" w:lineRule="atLeast"/>
              <w:rPr>
                <w:sz w:val="22"/>
                <w:szCs w:val="22"/>
              </w:rPr>
            </w:pPr>
            <w:r w:rsidRPr="00D6757C">
              <w:rPr>
                <w:sz w:val="22"/>
                <w:szCs w:val="22"/>
              </w:rPr>
              <w:t>3.</w:t>
            </w:r>
          </w:p>
        </w:tc>
        <w:tc>
          <w:tcPr>
            <w:tcW w:w="4648" w:type="dxa"/>
          </w:tcPr>
          <w:p w14:paraId="69021E25" w14:textId="77777777" w:rsidR="00530D3B" w:rsidRPr="00D6757C" w:rsidRDefault="00530D3B" w:rsidP="00FC2D96">
            <w:pPr>
              <w:tabs>
                <w:tab w:val="left" w:pos="3240"/>
              </w:tabs>
              <w:spacing w:after="0" w:line="240" w:lineRule="atLeast"/>
              <w:rPr>
                <w:sz w:val="22"/>
                <w:szCs w:val="22"/>
              </w:rPr>
            </w:pPr>
            <w:r w:rsidRPr="00D6757C">
              <w:rPr>
                <w:sz w:val="22"/>
                <w:szCs w:val="22"/>
              </w:rPr>
              <w:t>Лопата для уборки снега поликарбонатная</w:t>
            </w:r>
          </w:p>
        </w:tc>
        <w:tc>
          <w:tcPr>
            <w:tcW w:w="913" w:type="dxa"/>
          </w:tcPr>
          <w:p w14:paraId="114B716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164AF90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6B83642B" w14:textId="77777777" w:rsidTr="00FC2D96">
        <w:tc>
          <w:tcPr>
            <w:tcW w:w="847" w:type="dxa"/>
          </w:tcPr>
          <w:p w14:paraId="7A896B36" w14:textId="77777777" w:rsidR="00530D3B" w:rsidRPr="00D6757C" w:rsidRDefault="00530D3B" w:rsidP="00FC2D96">
            <w:pPr>
              <w:tabs>
                <w:tab w:val="left" w:pos="3240"/>
              </w:tabs>
              <w:spacing w:after="0" w:line="240" w:lineRule="atLeast"/>
              <w:rPr>
                <w:sz w:val="22"/>
                <w:szCs w:val="22"/>
              </w:rPr>
            </w:pPr>
            <w:r w:rsidRPr="00D6757C">
              <w:rPr>
                <w:sz w:val="22"/>
                <w:szCs w:val="22"/>
              </w:rPr>
              <w:t>4.</w:t>
            </w:r>
          </w:p>
        </w:tc>
        <w:tc>
          <w:tcPr>
            <w:tcW w:w="4648" w:type="dxa"/>
          </w:tcPr>
          <w:p w14:paraId="04E2F34D" w14:textId="77777777" w:rsidR="00530D3B" w:rsidRPr="00D6757C" w:rsidRDefault="00530D3B" w:rsidP="00FC2D96">
            <w:pPr>
              <w:tabs>
                <w:tab w:val="left" w:pos="3240"/>
              </w:tabs>
              <w:spacing w:after="0" w:line="240" w:lineRule="atLeast"/>
              <w:rPr>
                <w:sz w:val="22"/>
                <w:szCs w:val="22"/>
              </w:rPr>
            </w:pPr>
            <w:r w:rsidRPr="00D6757C">
              <w:rPr>
                <w:sz w:val="22"/>
                <w:szCs w:val="22"/>
              </w:rPr>
              <w:t>Лопата совковая</w:t>
            </w:r>
          </w:p>
        </w:tc>
        <w:tc>
          <w:tcPr>
            <w:tcW w:w="913" w:type="dxa"/>
          </w:tcPr>
          <w:p w14:paraId="119C8E0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3E01F0E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44FCFDFF" w14:textId="77777777" w:rsidTr="00FC2D96">
        <w:tc>
          <w:tcPr>
            <w:tcW w:w="847" w:type="dxa"/>
          </w:tcPr>
          <w:p w14:paraId="2AA6C3CD" w14:textId="77777777" w:rsidR="00530D3B" w:rsidRPr="00D6757C" w:rsidRDefault="00530D3B" w:rsidP="00FC2D96">
            <w:pPr>
              <w:tabs>
                <w:tab w:val="left" w:pos="3240"/>
              </w:tabs>
              <w:spacing w:after="0" w:line="240" w:lineRule="atLeast"/>
              <w:rPr>
                <w:sz w:val="22"/>
                <w:szCs w:val="22"/>
              </w:rPr>
            </w:pPr>
            <w:r w:rsidRPr="00D6757C">
              <w:rPr>
                <w:sz w:val="22"/>
                <w:szCs w:val="22"/>
              </w:rPr>
              <w:t>5.</w:t>
            </w:r>
          </w:p>
        </w:tc>
        <w:tc>
          <w:tcPr>
            <w:tcW w:w="4648" w:type="dxa"/>
          </w:tcPr>
          <w:p w14:paraId="5AB264D1" w14:textId="77777777" w:rsidR="00530D3B" w:rsidRPr="00D6757C" w:rsidRDefault="00530D3B" w:rsidP="00FC2D96">
            <w:pPr>
              <w:tabs>
                <w:tab w:val="left" w:pos="3240"/>
              </w:tabs>
              <w:spacing w:after="0" w:line="240" w:lineRule="atLeast"/>
              <w:rPr>
                <w:sz w:val="22"/>
                <w:szCs w:val="22"/>
              </w:rPr>
            </w:pPr>
            <w:r w:rsidRPr="00D6757C">
              <w:rPr>
                <w:sz w:val="22"/>
                <w:szCs w:val="22"/>
              </w:rPr>
              <w:t>Лопата штыковая</w:t>
            </w:r>
          </w:p>
        </w:tc>
        <w:tc>
          <w:tcPr>
            <w:tcW w:w="913" w:type="dxa"/>
          </w:tcPr>
          <w:p w14:paraId="08D27B7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0DD87B4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1824A3DF" w14:textId="77777777" w:rsidTr="00FC2D96">
        <w:tc>
          <w:tcPr>
            <w:tcW w:w="847" w:type="dxa"/>
          </w:tcPr>
          <w:p w14:paraId="38A8FEDF" w14:textId="77777777" w:rsidR="00530D3B" w:rsidRPr="00D6757C" w:rsidRDefault="00530D3B" w:rsidP="00FC2D96">
            <w:pPr>
              <w:tabs>
                <w:tab w:val="left" w:pos="3240"/>
              </w:tabs>
              <w:spacing w:after="0" w:line="240" w:lineRule="atLeast"/>
              <w:rPr>
                <w:sz w:val="22"/>
                <w:szCs w:val="22"/>
              </w:rPr>
            </w:pPr>
            <w:r w:rsidRPr="00D6757C">
              <w:rPr>
                <w:sz w:val="22"/>
                <w:szCs w:val="22"/>
              </w:rPr>
              <w:t>6.</w:t>
            </w:r>
          </w:p>
        </w:tc>
        <w:tc>
          <w:tcPr>
            <w:tcW w:w="4648" w:type="dxa"/>
          </w:tcPr>
          <w:p w14:paraId="464685AE"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Грабли веерные пластинчатые </w:t>
            </w:r>
          </w:p>
        </w:tc>
        <w:tc>
          <w:tcPr>
            <w:tcW w:w="913" w:type="dxa"/>
          </w:tcPr>
          <w:p w14:paraId="1A8347C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3965F99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14</w:t>
            </w:r>
          </w:p>
        </w:tc>
      </w:tr>
      <w:tr w:rsidR="00530D3B" w:rsidRPr="00D6757C" w14:paraId="4050177A" w14:textId="77777777" w:rsidTr="00FC2D96">
        <w:tc>
          <w:tcPr>
            <w:tcW w:w="847" w:type="dxa"/>
          </w:tcPr>
          <w:p w14:paraId="50AF5437" w14:textId="77777777" w:rsidR="00530D3B" w:rsidRPr="00D6757C" w:rsidRDefault="00530D3B" w:rsidP="00FC2D96">
            <w:pPr>
              <w:tabs>
                <w:tab w:val="left" w:pos="3240"/>
              </w:tabs>
              <w:spacing w:after="0" w:line="240" w:lineRule="atLeast"/>
              <w:rPr>
                <w:sz w:val="22"/>
                <w:szCs w:val="22"/>
              </w:rPr>
            </w:pPr>
            <w:r w:rsidRPr="00D6757C">
              <w:rPr>
                <w:sz w:val="22"/>
                <w:szCs w:val="22"/>
              </w:rPr>
              <w:t>7.</w:t>
            </w:r>
          </w:p>
        </w:tc>
        <w:tc>
          <w:tcPr>
            <w:tcW w:w="4648" w:type="dxa"/>
          </w:tcPr>
          <w:p w14:paraId="713E9047" w14:textId="77777777" w:rsidR="00530D3B" w:rsidRPr="00D6757C" w:rsidRDefault="00530D3B" w:rsidP="00FC2D96">
            <w:pPr>
              <w:tabs>
                <w:tab w:val="left" w:pos="3240"/>
              </w:tabs>
              <w:spacing w:after="0" w:line="240" w:lineRule="atLeast"/>
              <w:rPr>
                <w:sz w:val="22"/>
                <w:szCs w:val="22"/>
              </w:rPr>
            </w:pPr>
            <w:r w:rsidRPr="00D6757C">
              <w:rPr>
                <w:sz w:val="22"/>
                <w:szCs w:val="22"/>
              </w:rPr>
              <w:t>Метла капроновая усиленная</w:t>
            </w:r>
          </w:p>
        </w:tc>
        <w:tc>
          <w:tcPr>
            <w:tcW w:w="913" w:type="dxa"/>
          </w:tcPr>
          <w:p w14:paraId="0831ECE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7E593B97"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7945655D" w14:textId="77777777" w:rsidTr="00FC2D96">
        <w:tc>
          <w:tcPr>
            <w:tcW w:w="847" w:type="dxa"/>
          </w:tcPr>
          <w:p w14:paraId="5BA17477" w14:textId="77777777" w:rsidR="00530D3B" w:rsidRPr="00D6757C" w:rsidRDefault="00530D3B" w:rsidP="00FC2D96">
            <w:pPr>
              <w:tabs>
                <w:tab w:val="left" w:pos="3240"/>
              </w:tabs>
              <w:spacing w:after="0" w:line="240" w:lineRule="atLeast"/>
              <w:rPr>
                <w:sz w:val="22"/>
                <w:szCs w:val="22"/>
              </w:rPr>
            </w:pPr>
            <w:r w:rsidRPr="00D6757C">
              <w:rPr>
                <w:sz w:val="22"/>
                <w:szCs w:val="22"/>
              </w:rPr>
              <w:t>8.</w:t>
            </w:r>
          </w:p>
        </w:tc>
        <w:tc>
          <w:tcPr>
            <w:tcW w:w="4648" w:type="dxa"/>
          </w:tcPr>
          <w:p w14:paraId="5BFDEE91"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Тележка (тачка) садовая ручная, с одним колесом, нагрузка 90 кг, объем кузова 65 литров </w:t>
            </w:r>
          </w:p>
        </w:tc>
        <w:tc>
          <w:tcPr>
            <w:tcW w:w="913" w:type="dxa"/>
          </w:tcPr>
          <w:p w14:paraId="37B61BC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60535DE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64122CD8" w14:textId="77777777" w:rsidTr="00FC2D96">
        <w:tc>
          <w:tcPr>
            <w:tcW w:w="847" w:type="dxa"/>
          </w:tcPr>
          <w:p w14:paraId="764E9ED0" w14:textId="77777777" w:rsidR="00530D3B" w:rsidRPr="00D6757C" w:rsidRDefault="00530D3B" w:rsidP="00FC2D96">
            <w:pPr>
              <w:tabs>
                <w:tab w:val="left" w:pos="3240"/>
              </w:tabs>
              <w:spacing w:after="0" w:line="240" w:lineRule="atLeast"/>
              <w:rPr>
                <w:sz w:val="22"/>
                <w:szCs w:val="22"/>
              </w:rPr>
            </w:pPr>
            <w:r w:rsidRPr="00D6757C">
              <w:rPr>
                <w:sz w:val="22"/>
                <w:szCs w:val="22"/>
              </w:rPr>
              <w:t>9.</w:t>
            </w:r>
          </w:p>
        </w:tc>
        <w:tc>
          <w:tcPr>
            <w:tcW w:w="4648" w:type="dxa"/>
          </w:tcPr>
          <w:p w14:paraId="412F7F7C" w14:textId="77777777" w:rsidR="00530D3B" w:rsidRPr="00D6757C" w:rsidRDefault="00530D3B" w:rsidP="00FC2D96">
            <w:pPr>
              <w:tabs>
                <w:tab w:val="left" w:pos="3240"/>
              </w:tabs>
              <w:spacing w:after="0" w:line="240" w:lineRule="atLeast"/>
              <w:rPr>
                <w:sz w:val="22"/>
                <w:szCs w:val="22"/>
              </w:rPr>
            </w:pPr>
            <w:r w:rsidRPr="00D6757C">
              <w:rPr>
                <w:sz w:val="22"/>
                <w:szCs w:val="22"/>
              </w:rPr>
              <w:t>Леска для газонокосилки, сечение 3 мм, длина не менее 45 м.</w:t>
            </w:r>
          </w:p>
        </w:tc>
        <w:tc>
          <w:tcPr>
            <w:tcW w:w="913" w:type="dxa"/>
          </w:tcPr>
          <w:p w14:paraId="563A7D8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1CEDA65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4</w:t>
            </w:r>
          </w:p>
        </w:tc>
      </w:tr>
      <w:tr w:rsidR="00530D3B" w:rsidRPr="00D6757C" w14:paraId="0B9B8DF3" w14:textId="77777777" w:rsidTr="00FC2D96">
        <w:trPr>
          <w:trHeight w:val="305"/>
        </w:trPr>
        <w:tc>
          <w:tcPr>
            <w:tcW w:w="847" w:type="dxa"/>
          </w:tcPr>
          <w:p w14:paraId="284F35E2" w14:textId="77777777" w:rsidR="00530D3B" w:rsidRPr="00D6757C" w:rsidRDefault="00530D3B" w:rsidP="00FC2D96">
            <w:pPr>
              <w:tabs>
                <w:tab w:val="left" w:pos="3240"/>
              </w:tabs>
              <w:spacing w:after="0" w:line="240" w:lineRule="atLeast"/>
              <w:rPr>
                <w:sz w:val="22"/>
                <w:szCs w:val="22"/>
              </w:rPr>
            </w:pPr>
            <w:r w:rsidRPr="00D6757C">
              <w:rPr>
                <w:sz w:val="22"/>
                <w:szCs w:val="22"/>
              </w:rPr>
              <w:t>10.</w:t>
            </w:r>
          </w:p>
        </w:tc>
        <w:tc>
          <w:tcPr>
            <w:tcW w:w="4648" w:type="dxa"/>
          </w:tcPr>
          <w:p w14:paraId="01D2E9A9"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Совок большой для мусора </w:t>
            </w:r>
          </w:p>
        </w:tc>
        <w:tc>
          <w:tcPr>
            <w:tcW w:w="913" w:type="dxa"/>
          </w:tcPr>
          <w:p w14:paraId="135AA19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16F68D6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3928C983" w14:textId="77777777" w:rsidTr="00FC2D96">
        <w:tc>
          <w:tcPr>
            <w:tcW w:w="847" w:type="dxa"/>
          </w:tcPr>
          <w:p w14:paraId="69A15B79" w14:textId="77777777" w:rsidR="00530D3B" w:rsidRPr="00D6757C" w:rsidRDefault="00530D3B" w:rsidP="00FC2D96">
            <w:pPr>
              <w:tabs>
                <w:tab w:val="left" w:pos="3240"/>
              </w:tabs>
              <w:spacing w:after="0" w:line="240" w:lineRule="atLeast"/>
              <w:rPr>
                <w:sz w:val="22"/>
                <w:szCs w:val="22"/>
              </w:rPr>
            </w:pPr>
            <w:r w:rsidRPr="00D6757C">
              <w:rPr>
                <w:sz w:val="22"/>
                <w:szCs w:val="22"/>
              </w:rPr>
              <w:t>11.</w:t>
            </w:r>
          </w:p>
        </w:tc>
        <w:tc>
          <w:tcPr>
            <w:tcW w:w="4648" w:type="dxa"/>
          </w:tcPr>
          <w:p w14:paraId="6E3F13A3" w14:textId="77777777" w:rsidR="00530D3B" w:rsidRPr="00D6757C" w:rsidRDefault="00530D3B" w:rsidP="00FC2D96">
            <w:pPr>
              <w:tabs>
                <w:tab w:val="left" w:pos="3240"/>
              </w:tabs>
              <w:spacing w:after="0" w:line="240" w:lineRule="atLeast"/>
              <w:rPr>
                <w:sz w:val="22"/>
                <w:szCs w:val="22"/>
              </w:rPr>
            </w:pPr>
            <w:r w:rsidRPr="00D6757C">
              <w:rPr>
                <w:sz w:val="22"/>
                <w:szCs w:val="22"/>
              </w:rPr>
              <w:t>Ледокол</w:t>
            </w:r>
          </w:p>
        </w:tc>
        <w:tc>
          <w:tcPr>
            <w:tcW w:w="913" w:type="dxa"/>
          </w:tcPr>
          <w:p w14:paraId="04E1368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4EF5722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248A9ADE" w14:textId="77777777" w:rsidTr="00FC2D96">
        <w:tc>
          <w:tcPr>
            <w:tcW w:w="847" w:type="dxa"/>
          </w:tcPr>
          <w:p w14:paraId="6CC778C9" w14:textId="77777777" w:rsidR="00530D3B" w:rsidRPr="00D6757C" w:rsidRDefault="00530D3B" w:rsidP="00FC2D96">
            <w:pPr>
              <w:tabs>
                <w:tab w:val="left" w:pos="3240"/>
              </w:tabs>
              <w:spacing w:after="0" w:line="240" w:lineRule="atLeast"/>
              <w:rPr>
                <w:sz w:val="22"/>
                <w:szCs w:val="22"/>
              </w:rPr>
            </w:pPr>
            <w:r w:rsidRPr="00D6757C">
              <w:rPr>
                <w:sz w:val="22"/>
                <w:szCs w:val="22"/>
              </w:rPr>
              <w:t>12.</w:t>
            </w:r>
          </w:p>
        </w:tc>
        <w:tc>
          <w:tcPr>
            <w:tcW w:w="4648" w:type="dxa"/>
          </w:tcPr>
          <w:p w14:paraId="3B719AD3" w14:textId="77777777" w:rsidR="00530D3B" w:rsidRPr="00D6757C" w:rsidRDefault="00530D3B" w:rsidP="00FC2D96">
            <w:pPr>
              <w:tabs>
                <w:tab w:val="left" w:pos="3240"/>
              </w:tabs>
              <w:spacing w:after="0" w:line="240" w:lineRule="atLeast"/>
              <w:rPr>
                <w:sz w:val="22"/>
                <w:szCs w:val="22"/>
              </w:rPr>
            </w:pPr>
            <w:r w:rsidRPr="00D6757C">
              <w:rPr>
                <w:sz w:val="22"/>
                <w:szCs w:val="22"/>
              </w:rPr>
              <w:t>Секатор садовый</w:t>
            </w:r>
          </w:p>
        </w:tc>
        <w:tc>
          <w:tcPr>
            <w:tcW w:w="913" w:type="dxa"/>
          </w:tcPr>
          <w:p w14:paraId="104D686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04AAB91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5</w:t>
            </w:r>
          </w:p>
        </w:tc>
      </w:tr>
      <w:tr w:rsidR="00530D3B" w:rsidRPr="00D6757C" w14:paraId="39B64BC9" w14:textId="77777777" w:rsidTr="00FC2D96">
        <w:tc>
          <w:tcPr>
            <w:tcW w:w="847" w:type="dxa"/>
          </w:tcPr>
          <w:p w14:paraId="7463FA61" w14:textId="77777777" w:rsidR="00530D3B" w:rsidRPr="00D6757C" w:rsidRDefault="00530D3B" w:rsidP="00FC2D96">
            <w:pPr>
              <w:tabs>
                <w:tab w:val="left" w:pos="3240"/>
              </w:tabs>
              <w:spacing w:after="0" w:line="240" w:lineRule="atLeast"/>
              <w:rPr>
                <w:sz w:val="22"/>
                <w:szCs w:val="22"/>
              </w:rPr>
            </w:pPr>
            <w:r w:rsidRPr="00D6757C">
              <w:rPr>
                <w:sz w:val="22"/>
                <w:szCs w:val="22"/>
              </w:rPr>
              <w:t>13.</w:t>
            </w:r>
          </w:p>
        </w:tc>
        <w:tc>
          <w:tcPr>
            <w:tcW w:w="4648" w:type="dxa"/>
          </w:tcPr>
          <w:p w14:paraId="3A89633C"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Масло для газонокосилки 2-х тактное </w:t>
            </w:r>
          </w:p>
        </w:tc>
        <w:tc>
          <w:tcPr>
            <w:tcW w:w="913" w:type="dxa"/>
          </w:tcPr>
          <w:p w14:paraId="43B0C25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бут.</w:t>
            </w:r>
          </w:p>
        </w:tc>
        <w:tc>
          <w:tcPr>
            <w:tcW w:w="3481" w:type="dxa"/>
          </w:tcPr>
          <w:p w14:paraId="6F1CAA1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544B7DC2" w14:textId="77777777" w:rsidTr="00FC2D96">
        <w:trPr>
          <w:trHeight w:val="345"/>
        </w:trPr>
        <w:tc>
          <w:tcPr>
            <w:tcW w:w="847" w:type="dxa"/>
          </w:tcPr>
          <w:p w14:paraId="21863B9B" w14:textId="77777777" w:rsidR="00530D3B" w:rsidRPr="00D6757C" w:rsidRDefault="00530D3B" w:rsidP="00FC2D96">
            <w:pPr>
              <w:tabs>
                <w:tab w:val="left" w:pos="3240"/>
              </w:tabs>
              <w:spacing w:after="0" w:line="240" w:lineRule="atLeast"/>
              <w:rPr>
                <w:sz w:val="22"/>
                <w:szCs w:val="22"/>
              </w:rPr>
            </w:pPr>
            <w:r w:rsidRPr="00D6757C">
              <w:rPr>
                <w:sz w:val="22"/>
                <w:szCs w:val="22"/>
              </w:rPr>
              <w:t>14.</w:t>
            </w:r>
          </w:p>
        </w:tc>
        <w:tc>
          <w:tcPr>
            <w:tcW w:w="4648" w:type="dxa"/>
          </w:tcPr>
          <w:p w14:paraId="35A97E21"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Бензин для тримера </w:t>
            </w:r>
          </w:p>
        </w:tc>
        <w:tc>
          <w:tcPr>
            <w:tcW w:w="913" w:type="dxa"/>
          </w:tcPr>
          <w:p w14:paraId="4258832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литр.</w:t>
            </w:r>
          </w:p>
        </w:tc>
        <w:tc>
          <w:tcPr>
            <w:tcW w:w="3481" w:type="dxa"/>
          </w:tcPr>
          <w:p w14:paraId="58ABDD0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747A94C2" w14:textId="77777777" w:rsidTr="00FC2D96">
        <w:trPr>
          <w:trHeight w:val="345"/>
        </w:trPr>
        <w:tc>
          <w:tcPr>
            <w:tcW w:w="847" w:type="dxa"/>
          </w:tcPr>
          <w:p w14:paraId="6F244CFF" w14:textId="77777777" w:rsidR="00530D3B" w:rsidRPr="00D6757C" w:rsidRDefault="00530D3B" w:rsidP="00FC2D96">
            <w:pPr>
              <w:tabs>
                <w:tab w:val="left" w:pos="3240"/>
              </w:tabs>
              <w:spacing w:after="0" w:line="240" w:lineRule="atLeast"/>
              <w:rPr>
                <w:sz w:val="22"/>
                <w:szCs w:val="22"/>
              </w:rPr>
            </w:pPr>
            <w:r w:rsidRPr="00D6757C">
              <w:rPr>
                <w:sz w:val="22"/>
                <w:szCs w:val="22"/>
              </w:rPr>
              <w:t>15.</w:t>
            </w:r>
          </w:p>
        </w:tc>
        <w:tc>
          <w:tcPr>
            <w:tcW w:w="4648" w:type="dxa"/>
          </w:tcPr>
          <w:p w14:paraId="5EAAC474" w14:textId="77777777" w:rsidR="00530D3B" w:rsidRPr="00D6757C" w:rsidRDefault="00530D3B" w:rsidP="00FC2D96">
            <w:pPr>
              <w:tabs>
                <w:tab w:val="left" w:pos="3240"/>
              </w:tabs>
              <w:spacing w:after="0" w:line="240" w:lineRule="atLeast"/>
              <w:rPr>
                <w:sz w:val="22"/>
                <w:szCs w:val="22"/>
              </w:rPr>
            </w:pPr>
            <w:proofErr w:type="spellStart"/>
            <w:r w:rsidRPr="00D6757C">
              <w:rPr>
                <w:sz w:val="22"/>
                <w:szCs w:val="22"/>
              </w:rPr>
              <w:t>Бензотример</w:t>
            </w:r>
            <w:proofErr w:type="spellEnd"/>
            <w:r w:rsidRPr="00D6757C">
              <w:rPr>
                <w:sz w:val="22"/>
                <w:szCs w:val="22"/>
              </w:rPr>
              <w:t xml:space="preserve"> Штиль </w:t>
            </w:r>
          </w:p>
        </w:tc>
        <w:tc>
          <w:tcPr>
            <w:tcW w:w="913" w:type="dxa"/>
          </w:tcPr>
          <w:p w14:paraId="583F6CA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1439478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74811960" w14:textId="77777777" w:rsidTr="00FC2D96">
        <w:trPr>
          <w:trHeight w:val="345"/>
        </w:trPr>
        <w:tc>
          <w:tcPr>
            <w:tcW w:w="847" w:type="dxa"/>
          </w:tcPr>
          <w:p w14:paraId="1DA9BA95" w14:textId="77777777" w:rsidR="00530D3B" w:rsidRPr="00D6757C" w:rsidRDefault="00530D3B" w:rsidP="00FC2D96">
            <w:pPr>
              <w:tabs>
                <w:tab w:val="left" w:pos="3240"/>
              </w:tabs>
              <w:spacing w:after="0" w:line="240" w:lineRule="atLeast"/>
              <w:rPr>
                <w:sz w:val="22"/>
                <w:szCs w:val="22"/>
              </w:rPr>
            </w:pPr>
            <w:r w:rsidRPr="00D6757C">
              <w:rPr>
                <w:sz w:val="22"/>
                <w:szCs w:val="22"/>
              </w:rPr>
              <w:t>16.</w:t>
            </w:r>
          </w:p>
        </w:tc>
        <w:tc>
          <w:tcPr>
            <w:tcW w:w="4648" w:type="dxa"/>
          </w:tcPr>
          <w:p w14:paraId="1367B362"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Скребок </w:t>
            </w:r>
          </w:p>
        </w:tc>
        <w:tc>
          <w:tcPr>
            <w:tcW w:w="913" w:type="dxa"/>
          </w:tcPr>
          <w:p w14:paraId="0C59747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Pr>
          <w:p w14:paraId="5ED6E0F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74D6E563" w14:textId="77777777" w:rsidTr="00FC2D96">
        <w:trPr>
          <w:trHeight w:val="345"/>
        </w:trPr>
        <w:tc>
          <w:tcPr>
            <w:tcW w:w="9889" w:type="dxa"/>
            <w:gridSpan w:val="4"/>
          </w:tcPr>
          <w:p w14:paraId="17B77A2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732B0D62" w14:textId="77777777" w:rsidR="00530D3B" w:rsidRPr="00D6757C" w:rsidRDefault="00530D3B" w:rsidP="00530D3B">
      <w:pPr>
        <w:spacing w:after="0" w:line="240" w:lineRule="atLeast"/>
        <w:rPr>
          <w:b/>
          <w:sz w:val="22"/>
          <w:szCs w:val="22"/>
        </w:rPr>
      </w:pPr>
      <w:r w:rsidRPr="00D6757C">
        <w:rPr>
          <w:sz w:val="22"/>
          <w:szCs w:val="22"/>
        </w:rPr>
        <w:t xml:space="preserve">          </w:t>
      </w:r>
      <w:r w:rsidRPr="00D6757C">
        <w:rPr>
          <w:b/>
          <w:sz w:val="22"/>
          <w:szCs w:val="22"/>
        </w:rPr>
        <w:t xml:space="preserve">2.7.    Исполнитель обязуется: </w:t>
      </w:r>
    </w:p>
    <w:p w14:paraId="55AD63B5" w14:textId="77777777" w:rsidR="00530D3B" w:rsidRPr="00D6757C" w:rsidRDefault="00530D3B" w:rsidP="00530D3B">
      <w:pPr>
        <w:spacing w:after="0" w:line="240" w:lineRule="atLeast"/>
        <w:ind w:firstLine="709"/>
        <w:rPr>
          <w:sz w:val="22"/>
          <w:szCs w:val="22"/>
        </w:rPr>
      </w:pPr>
      <w:r w:rsidRPr="00D6757C">
        <w:rPr>
          <w:sz w:val="22"/>
          <w:szCs w:val="22"/>
        </w:rPr>
        <w:lastRenderedPageBreak/>
        <w:t>- Назначить ответственного представителя, уполномоченного решать в рамках Договора технические и   организационные вопросы.</w:t>
      </w:r>
    </w:p>
    <w:p w14:paraId="77D70160" w14:textId="61379722" w:rsidR="00530D3B" w:rsidRPr="00D6757C" w:rsidRDefault="00530D3B" w:rsidP="00530D3B">
      <w:pPr>
        <w:spacing w:after="0" w:line="240" w:lineRule="atLeast"/>
        <w:ind w:firstLine="709"/>
        <w:rPr>
          <w:sz w:val="22"/>
          <w:szCs w:val="22"/>
        </w:rPr>
      </w:pPr>
      <w:r w:rsidRPr="00D6757C">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0E5CABED" w14:textId="77777777" w:rsidR="00530D3B" w:rsidRPr="00D6757C" w:rsidRDefault="00530D3B" w:rsidP="00530D3B">
      <w:pPr>
        <w:spacing w:after="0" w:line="240" w:lineRule="atLeast"/>
        <w:ind w:firstLine="709"/>
        <w:rPr>
          <w:sz w:val="22"/>
          <w:szCs w:val="22"/>
        </w:rPr>
      </w:pPr>
      <w:r w:rsidRPr="00D6757C">
        <w:rPr>
          <w:sz w:val="22"/>
          <w:szCs w:val="22"/>
        </w:rPr>
        <w:t>- Выполнять иные обязанности, предусмотренные проектом договора (п. 2.10 Документации о закупке)</w:t>
      </w:r>
    </w:p>
    <w:p w14:paraId="143C53E1" w14:textId="2CADE578" w:rsidR="00530D3B" w:rsidRPr="00D6757C" w:rsidRDefault="00530D3B" w:rsidP="00530D3B">
      <w:pPr>
        <w:spacing w:after="0" w:line="240" w:lineRule="atLeast"/>
        <w:ind w:firstLine="709"/>
        <w:rPr>
          <w:b/>
          <w:sz w:val="22"/>
          <w:szCs w:val="22"/>
        </w:rPr>
      </w:pPr>
      <w:r w:rsidRPr="00D6757C">
        <w:rPr>
          <w:b/>
          <w:sz w:val="22"/>
          <w:szCs w:val="22"/>
        </w:rPr>
        <w:t>2.8. При оказании услуг Исполнителем обязательными условиями являются:</w:t>
      </w:r>
    </w:p>
    <w:p w14:paraId="696A9BBA"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xml:space="preserve">- обеспечение Исполнителем безопасности, </w:t>
      </w:r>
    </w:p>
    <w:p w14:paraId="39E5293B"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xml:space="preserve">- соблюдение правил обслуживания и санитарных правил и норм; </w:t>
      </w:r>
    </w:p>
    <w:p w14:paraId="276B7D2C"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61ADD86D" w14:textId="5874D9EC" w:rsidR="00530D3B" w:rsidRPr="00D6757C" w:rsidRDefault="00530D3B" w:rsidP="00530D3B">
      <w:pPr>
        <w:spacing w:after="0" w:line="240" w:lineRule="atLeast"/>
        <w:rPr>
          <w:sz w:val="22"/>
          <w:szCs w:val="22"/>
        </w:rPr>
      </w:pPr>
      <w:r w:rsidRPr="00D6757C">
        <w:rPr>
          <w:sz w:val="22"/>
          <w:szCs w:val="22"/>
          <w:lang w:eastAsia="zh-CN"/>
        </w:rPr>
        <w:t xml:space="preserve">- исполнение полученных в ходе оказания услуг требований и указаний Заказчика; </w:t>
      </w:r>
    </w:p>
    <w:p w14:paraId="6554A676" w14:textId="41F81E42" w:rsidR="00530D3B" w:rsidRPr="00D6757C" w:rsidRDefault="00530D3B" w:rsidP="00530D3B">
      <w:pPr>
        <w:widowControl w:val="0"/>
        <w:tabs>
          <w:tab w:val="left" w:pos="946"/>
        </w:tabs>
        <w:suppressAutoHyphens/>
        <w:autoSpaceDN w:val="0"/>
        <w:spacing w:after="0" w:line="240" w:lineRule="atLeast"/>
        <w:textAlignment w:val="baseline"/>
        <w:rPr>
          <w:b/>
          <w:sz w:val="22"/>
          <w:szCs w:val="22"/>
        </w:rPr>
      </w:pPr>
      <w:r w:rsidRPr="00D6757C">
        <w:rPr>
          <w:sz w:val="22"/>
          <w:szCs w:val="22"/>
          <w:lang w:eastAsia="zh-CN"/>
        </w:rPr>
        <w:t>- все средства, применяемые при оказании услуг по уборке прилегающей территории, а также уборочный инвентарь должны использоваться в соответствии с требованиями инструкций фирм-изготовителей.</w:t>
      </w:r>
    </w:p>
    <w:p w14:paraId="7B82E70A" w14:textId="17DAFC83" w:rsidR="00530D3B" w:rsidRPr="00D6757C" w:rsidRDefault="00530D3B" w:rsidP="00530D3B">
      <w:pPr>
        <w:spacing w:after="0" w:line="240" w:lineRule="atLeast"/>
        <w:rPr>
          <w:sz w:val="22"/>
          <w:szCs w:val="22"/>
        </w:rPr>
      </w:pPr>
      <w:r w:rsidRPr="00D6757C">
        <w:rPr>
          <w:sz w:val="22"/>
          <w:szCs w:val="22"/>
        </w:rPr>
        <w:t>- наличие у Исполнителя нормативных и технологических документов на оказание услуг по уборке прилегающей территории, согласованных с Заказчиком;</w:t>
      </w:r>
    </w:p>
    <w:p w14:paraId="67E6533B" w14:textId="2C3C1414" w:rsidR="00530D3B" w:rsidRPr="00D6757C" w:rsidRDefault="00530D3B" w:rsidP="00530D3B">
      <w:pPr>
        <w:spacing w:after="0" w:line="240" w:lineRule="atLeast"/>
        <w:rPr>
          <w:sz w:val="22"/>
          <w:szCs w:val="22"/>
        </w:rPr>
      </w:pPr>
      <w:r w:rsidRPr="00D6757C">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0A13EE28"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14:paraId="39A42157" w14:textId="563D75A4" w:rsidR="00530D3B" w:rsidRPr="00D6757C" w:rsidRDefault="00530D3B" w:rsidP="00530D3B">
      <w:pPr>
        <w:tabs>
          <w:tab w:val="left" w:pos="14570"/>
        </w:tabs>
        <w:spacing w:after="0" w:line="240" w:lineRule="atLeast"/>
        <w:rPr>
          <w:b/>
          <w:bCs/>
          <w:spacing w:val="1"/>
          <w:sz w:val="22"/>
          <w:szCs w:val="22"/>
          <w:lang w:eastAsia="zh-CN"/>
        </w:rPr>
      </w:pPr>
      <w:r w:rsidRPr="00D6757C">
        <w:rPr>
          <w:b/>
          <w:bCs/>
          <w:spacing w:val="1"/>
          <w:sz w:val="22"/>
          <w:szCs w:val="22"/>
          <w:lang w:eastAsia="zh-CN"/>
        </w:rPr>
        <w:t xml:space="preserve">          2.9. Стандарты и параметры оказываемых услуг: </w:t>
      </w:r>
      <w:r w:rsidRPr="00D6757C">
        <w:rPr>
          <w:bCs/>
          <w:spacing w:val="1"/>
          <w:sz w:val="22"/>
          <w:szCs w:val="22"/>
          <w:lang w:eastAsia="zh-CN"/>
        </w:rPr>
        <w:t xml:space="preserve">услуги </w:t>
      </w:r>
      <w:r w:rsidR="001C7764" w:rsidRPr="00D6757C">
        <w:rPr>
          <w:bCs/>
          <w:spacing w:val="1"/>
          <w:sz w:val="22"/>
          <w:szCs w:val="22"/>
          <w:lang w:eastAsia="zh-CN"/>
        </w:rPr>
        <w:t>оказываются</w:t>
      </w:r>
      <w:r w:rsidRPr="00D6757C">
        <w:rPr>
          <w:bCs/>
          <w:spacing w:val="1"/>
          <w:sz w:val="22"/>
          <w:szCs w:val="22"/>
          <w:lang w:eastAsia="zh-CN"/>
        </w:rPr>
        <w:t xml:space="preserve"> согласно требованиям ГОСТ Р51870-2014.</w:t>
      </w:r>
    </w:p>
    <w:p w14:paraId="689FD1E8" w14:textId="77777777" w:rsidR="00530D3B" w:rsidRPr="00D6757C" w:rsidRDefault="00530D3B" w:rsidP="00530D3B">
      <w:pPr>
        <w:widowControl w:val="0"/>
        <w:suppressAutoHyphens/>
        <w:autoSpaceDN w:val="0"/>
        <w:spacing w:after="0" w:line="240" w:lineRule="atLeast"/>
        <w:textAlignment w:val="baseline"/>
        <w:rPr>
          <w:sz w:val="22"/>
          <w:szCs w:val="22"/>
        </w:rPr>
      </w:pPr>
    </w:p>
    <w:p w14:paraId="5644A02D" w14:textId="77777777" w:rsidR="00530D3B" w:rsidRPr="00D6757C" w:rsidRDefault="00530D3B" w:rsidP="00530D3B">
      <w:pPr>
        <w:widowControl w:val="0"/>
        <w:suppressAutoHyphens/>
        <w:autoSpaceDN w:val="0"/>
        <w:spacing w:after="0" w:line="240" w:lineRule="atLeast"/>
        <w:jc w:val="center"/>
        <w:textAlignment w:val="baseline"/>
        <w:rPr>
          <w:b/>
          <w:sz w:val="22"/>
          <w:szCs w:val="22"/>
        </w:rPr>
      </w:pPr>
      <w:r w:rsidRPr="00D6757C">
        <w:rPr>
          <w:b/>
          <w:sz w:val="22"/>
          <w:szCs w:val="22"/>
        </w:rPr>
        <w:t>3. ИНЫЕ ТРЕБОВАНИЯ к части 1</w:t>
      </w:r>
    </w:p>
    <w:p w14:paraId="21C1B198" w14:textId="08739E04" w:rsidR="00530D3B" w:rsidRPr="00D6757C" w:rsidRDefault="00530D3B" w:rsidP="00530D3B">
      <w:pPr>
        <w:spacing w:after="0" w:line="240" w:lineRule="atLeast"/>
        <w:ind w:firstLine="709"/>
        <w:rPr>
          <w:sz w:val="22"/>
          <w:szCs w:val="22"/>
        </w:rPr>
      </w:pPr>
      <w:r w:rsidRPr="00D6757C">
        <w:rPr>
          <w:b/>
          <w:sz w:val="22"/>
          <w:szCs w:val="22"/>
        </w:rPr>
        <w:t>3.1.</w:t>
      </w:r>
      <w:r w:rsidRPr="00D6757C">
        <w:rPr>
          <w:sz w:val="22"/>
          <w:szCs w:val="22"/>
        </w:rPr>
        <w:t xml:space="preserve"> Исполнитель обязан выполнять также иные требования и условия, предусмотренные проектом договора.</w:t>
      </w:r>
    </w:p>
    <w:p w14:paraId="1EC6E67E" w14:textId="0D07136D" w:rsidR="00530D3B" w:rsidRPr="00D6757C" w:rsidRDefault="00530D3B" w:rsidP="00530D3B">
      <w:pPr>
        <w:spacing w:after="0" w:line="240" w:lineRule="atLeast"/>
        <w:ind w:firstLine="709"/>
        <w:rPr>
          <w:sz w:val="22"/>
          <w:szCs w:val="22"/>
        </w:rPr>
      </w:pPr>
      <w:r w:rsidRPr="00D6757C">
        <w:rPr>
          <w:b/>
          <w:sz w:val="22"/>
          <w:szCs w:val="22"/>
        </w:rPr>
        <w:t>3.2.</w:t>
      </w:r>
      <w:r w:rsidRPr="00D6757C">
        <w:rPr>
          <w:sz w:val="22"/>
          <w:szCs w:val="22"/>
        </w:rPr>
        <w:t xml:space="preserve"> Исполнитель самостоятельно оформляет пропуска на допуск персонала и техники на территорию аэропорта в соответствии с </w:t>
      </w:r>
      <w:r w:rsidR="00063222" w:rsidRPr="00D6757C">
        <w:rPr>
          <w:sz w:val="22"/>
          <w:szCs w:val="22"/>
        </w:rPr>
        <w:t>Положением (инструкцией) о пропускном и внутриобъектовом режимах на объекте транспортной инфраструктуры «Аэропорт Сургут (далее – Инструкция)</w:t>
      </w:r>
      <w:r w:rsidRPr="00D6757C">
        <w:rPr>
          <w:sz w:val="22"/>
          <w:szCs w:val="22"/>
        </w:rPr>
        <w:t xml:space="preserve">, согласно прейскуранту (приложение №4 к Договору). Обращение на оформление пропуска заполняется уполномоченным представителем Исполнителя и не позднее 7 (семи) рабочих дней с момента заключения договора предоставляется в бюро пропусков. Заказчик имеет право отказать в оформлении пропуска персоналу Исполнителя без объяснения причин. Данный факт не освобождает Исполнителя от обязанности своевременно и качественно </w:t>
      </w:r>
      <w:r w:rsidR="002515F0" w:rsidRPr="00D6757C">
        <w:rPr>
          <w:sz w:val="22"/>
          <w:szCs w:val="22"/>
        </w:rPr>
        <w:t xml:space="preserve">оказывать </w:t>
      </w:r>
      <w:r w:rsidRPr="00D6757C">
        <w:rPr>
          <w:sz w:val="22"/>
          <w:szCs w:val="22"/>
        </w:rPr>
        <w:t>услуги по договору.</w:t>
      </w:r>
    </w:p>
    <w:p w14:paraId="4F85342F" w14:textId="4715FEBD" w:rsidR="00530D3B" w:rsidRPr="00D6757C" w:rsidRDefault="00530D3B" w:rsidP="00063222">
      <w:pPr>
        <w:spacing w:after="0" w:line="240" w:lineRule="atLeast"/>
        <w:ind w:firstLine="709"/>
        <w:rPr>
          <w:sz w:val="22"/>
          <w:szCs w:val="22"/>
        </w:rPr>
      </w:pPr>
      <w:r w:rsidRPr="00D6757C">
        <w:rPr>
          <w:b/>
          <w:bCs/>
          <w:sz w:val="22"/>
          <w:szCs w:val="22"/>
        </w:rPr>
        <w:t>3.3</w:t>
      </w:r>
      <w:r w:rsidRPr="00D6757C">
        <w:rPr>
          <w:sz w:val="22"/>
          <w:szCs w:val="22"/>
        </w:rPr>
        <w:t>. Приветствуется наличие у Исполнителя опыта работы по оказанию аналогичных услуг, в том числе для предприятий гражданской авиации.</w:t>
      </w:r>
    </w:p>
    <w:p w14:paraId="442FC2B2" w14:textId="77777777" w:rsidR="00530D3B" w:rsidRPr="00D6757C" w:rsidRDefault="00530D3B" w:rsidP="00530D3B">
      <w:pPr>
        <w:spacing w:after="0" w:line="240" w:lineRule="atLeast"/>
        <w:ind w:firstLine="709"/>
        <w:rPr>
          <w:b/>
          <w:sz w:val="22"/>
          <w:szCs w:val="22"/>
        </w:rPr>
      </w:pPr>
      <w:r w:rsidRPr="00D6757C">
        <w:rPr>
          <w:b/>
          <w:sz w:val="22"/>
          <w:szCs w:val="22"/>
        </w:rPr>
        <w:t>3.4. Приветствуется предложение Участником закупки дополнительных (улучшенных в сравнении с настоящим Техническим заданием) условий исполнения договора в составе заявки на участие в закупке, которое оформляется отдельным документом «Улучшенное предложение».</w:t>
      </w:r>
    </w:p>
    <w:p w14:paraId="774CF569" w14:textId="77777777" w:rsidR="00530D3B" w:rsidRPr="00D6757C" w:rsidRDefault="00530D3B" w:rsidP="00530D3B">
      <w:pPr>
        <w:spacing w:after="0" w:line="240" w:lineRule="atLeast"/>
        <w:rPr>
          <w:b/>
          <w:sz w:val="22"/>
          <w:szCs w:val="22"/>
        </w:rPr>
      </w:pPr>
    </w:p>
    <w:p w14:paraId="5E6FB9AD" w14:textId="77777777" w:rsidR="00530D3B" w:rsidRPr="00D6757C" w:rsidRDefault="00530D3B" w:rsidP="00530D3B">
      <w:pPr>
        <w:spacing w:after="0" w:line="240" w:lineRule="atLeast"/>
        <w:rPr>
          <w:b/>
          <w:color w:val="FF0000"/>
          <w:sz w:val="22"/>
          <w:szCs w:val="22"/>
        </w:rPr>
      </w:pPr>
    </w:p>
    <w:p w14:paraId="7F32F77D" w14:textId="77777777" w:rsidR="00530D3B" w:rsidRPr="00D6757C" w:rsidRDefault="00530D3B" w:rsidP="00530D3B">
      <w:pPr>
        <w:spacing w:after="0" w:line="240" w:lineRule="atLeast"/>
        <w:rPr>
          <w:b/>
          <w:color w:val="FF0000"/>
          <w:sz w:val="22"/>
          <w:szCs w:val="22"/>
        </w:rPr>
      </w:pPr>
    </w:p>
    <w:p w14:paraId="614D67DA" w14:textId="77777777" w:rsidR="00530D3B" w:rsidRPr="00D6757C" w:rsidRDefault="00530D3B" w:rsidP="00530D3B">
      <w:pPr>
        <w:spacing w:after="0" w:line="240" w:lineRule="atLeast"/>
        <w:rPr>
          <w:b/>
          <w:color w:val="FF0000"/>
          <w:sz w:val="22"/>
          <w:szCs w:val="22"/>
        </w:rPr>
      </w:pPr>
    </w:p>
    <w:p w14:paraId="7195F055" w14:textId="77777777" w:rsidR="00530D3B" w:rsidRPr="00D6757C" w:rsidRDefault="00530D3B" w:rsidP="00530D3B">
      <w:pPr>
        <w:spacing w:after="0" w:line="240" w:lineRule="atLeast"/>
        <w:rPr>
          <w:b/>
          <w:color w:val="FF0000"/>
          <w:sz w:val="22"/>
          <w:szCs w:val="22"/>
        </w:rPr>
      </w:pPr>
    </w:p>
    <w:p w14:paraId="2031DA6D" w14:textId="77777777" w:rsidR="00530D3B" w:rsidRPr="00D6757C" w:rsidRDefault="00530D3B" w:rsidP="00530D3B">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24"/>
      </w:tblGrid>
      <w:tr w:rsidR="00530D3B" w:rsidRPr="00D6757C" w14:paraId="0401164F" w14:textId="77777777" w:rsidTr="00FC2D96">
        <w:trPr>
          <w:trHeight w:val="80"/>
        </w:trPr>
        <w:tc>
          <w:tcPr>
            <w:tcW w:w="7280" w:type="dxa"/>
          </w:tcPr>
          <w:p w14:paraId="339550A7" w14:textId="09AFDD92"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Руководитель КСО АО «Аэропорт Сургут» </w:t>
            </w:r>
          </w:p>
        </w:tc>
        <w:tc>
          <w:tcPr>
            <w:tcW w:w="7280" w:type="dxa"/>
          </w:tcPr>
          <w:p w14:paraId="0243F455"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Н.Р. Шевченко</w:t>
            </w:r>
          </w:p>
        </w:tc>
      </w:tr>
    </w:tbl>
    <w:p w14:paraId="38C1755F" w14:textId="77777777" w:rsidR="00530D3B" w:rsidRPr="00D6757C" w:rsidRDefault="00530D3B" w:rsidP="00530D3B">
      <w:pPr>
        <w:spacing w:after="0" w:line="240" w:lineRule="atLeast"/>
        <w:rPr>
          <w:b/>
          <w:color w:val="FF0000"/>
          <w:sz w:val="22"/>
          <w:szCs w:val="22"/>
        </w:rPr>
      </w:pPr>
    </w:p>
    <w:p w14:paraId="70C08F79" w14:textId="77777777" w:rsidR="00530D3B" w:rsidRPr="00D6757C" w:rsidRDefault="00530D3B" w:rsidP="00530D3B">
      <w:pPr>
        <w:spacing w:after="0" w:line="240" w:lineRule="atLeast"/>
        <w:rPr>
          <w:b/>
          <w:color w:val="FF0000"/>
          <w:sz w:val="22"/>
          <w:szCs w:val="22"/>
        </w:rPr>
      </w:pPr>
    </w:p>
    <w:p w14:paraId="264CFAF0" w14:textId="77777777" w:rsidR="00530D3B" w:rsidRPr="00D6757C" w:rsidRDefault="00530D3B" w:rsidP="00530D3B">
      <w:pPr>
        <w:spacing w:after="0" w:line="240" w:lineRule="atLeast"/>
        <w:rPr>
          <w:b/>
          <w:color w:val="FF0000"/>
          <w:sz w:val="22"/>
          <w:szCs w:val="22"/>
        </w:rPr>
      </w:pPr>
    </w:p>
    <w:p w14:paraId="724384E7" w14:textId="77777777" w:rsidR="00530D3B" w:rsidRPr="00D6757C" w:rsidRDefault="00530D3B" w:rsidP="00530D3B">
      <w:pPr>
        <w:spacing w:after="0" w:line="240" w:lineRule="atLeast"/>
        <w:rPr>
          <w:b/>
          <w:color w:val="FF0000"/>
          <w:sz w:val="22"/>
          <w:szCs w:val="22"/>
        </w:rPr>
      </w:pPr>
    </w:p>
    <w:p w14:paraId="234E8935" w14:textId="77777777" w:rsidR="00530D3B" w:rsidRPr="00D6757C" w:rsidRDefault="00530D3B" w:rsidP="00530D3B">
      <w:pPr>
        <w:spacing w:after="0" w:line="240" w:lineRule="atLeast"/>
        <w:rPr>
          <w:b/>
          <w:color w:val="FF0000"/>
          <w:sz w:val="22"/>
          <w:szCs w:val="22"/>
        </w:rPr>
      </w:pPr>
    </w:p>
    <w:p w14:paraId="16F27053" w14:textId="77777777" w:rsidR="00530D3B" w:rsidRPr="00D6757C" w:rsidRDefault="00530D3B" w:rsidP="00530D3B">
      <w:pPr>
        <w:spacing w:after="0" w:line="240" w:lineRule="atLeast"/>
        <w:rPr>
          <w:b/>
          <w:color w:val="FF0000"/>
          <w:sz w:val="22"/>
          <w:szCs w:val="22"/>
        </w:rPr>
      </w:pPr>
    </w:p>
    <w:p w14:paraId="6DCBF139" w14:textId="77777777" w:rsidR="00530D3B" w:rsidRPr="00D6757C" w:rsidRDefault="00530D3B" w:rsidP="00530D3B">
      <w:pPr>
        <w:spacing w:after="0" w:line="240" w:lineRule="atLeast"/>
        <w:rPr>
          <w:b/>
          <w:color w:val="FF0000"/>
          <w:sz w:val="22"/>
          <w:szCs w:val="22"/>
        </w:rPr>
      </w:pPr>
    </w:p>
    <w:p w14:paraId="43F20614" w14:textId="77777777" w:rsidR="00530D3B" w:rsidRPr="00D6757C" w:rsidRDefault="00530D3B" w:rsidP="00530D3B">
      <w:pPr>
        <w:spacing w:after="0" w:line="240" w:lineRule="atLeast"/>
        <w:rPr>
          <w:b/>
          <w:color w:val="FF0000"/>
          <w:sz w:val="22"/>
          <w:szCs w:val="22"/>
        </w:rPr>
      </w:pPr>
    </w:p>
    <w:p w14:paraId="36DFF62C" w14:textId="77777777" w:rsidR="00530D3B" w:rsidRPr="00D6757C" w:rsidRDefault="00530D3B" w:rsidP="00530D3B">
      <w:pPr>
        <w:spacing w:after="0" w:line="240" w:lineRule="atLeast"/>
        <w:rPr>
          <w:b/>
          <w:color w:val="FF0000"/>
          <w:sz w:val="22"/>
          <w:szCs w:val="22"/>
        </w:rPr>
      </w:pPr>
    </w:p>
    <w:p w14:paraId="48F3C5B5" w14:textId="77777777" w:rsidR="00530D3B" w:rsidRPr="00D6757C" w:rsidRDefault="00530D3B" w:rsidP="00530D3B">
      <w:pPr>
        <w:spacing w:after="0" w:line="240" w:lineRule="atLeast"/>
        <w:rPr>
          <w:b/>
          <w:color w:val="FF0000"/>
          <w:sz w:val="22"/>
          <w:szCs w:val="22"/>
        </w:rPr>
      </w:pPr>
    </w:p>
    <w:p w14:paraId="4AF494C8" w14:textId="77777777" w:rsidR="00530D3B" w:rsidRPr="00D6757C" w:rsidRDefault="00530D3B" w:rsidP="00530D3B">
      <w:pPr>
        <w:spacing w:after="0" w:line="240" w:lineRule="atLeast"/>
        <w:rPr>
          <w:b/>
          <w:color w:val="FF0000"/>
          <w:sz w:val="22"/>
          <w:szCs w:val="22"/>
        </w:rPr>
      </w:pPr>
    </w:p>
    <w:p w14:paraId="724492B9" w14:textId="77777777" w:rsidR="00530D3B" w:rsidRPr="00D6757C" w:rsidRDefault="00530D3B" w:rsidP="00530D3B">
      <w:pPr>
        <w:spacing w:after="0" w:line="240" w:lineRule="atLeast"/>
        <w:rPr>
          <w:b/>
          <w:color w:val="FF0000"/>
          <w:sz w:val="22"/>
          <w:szCs w:val="22"/>
        </w:rPr>
        <w:sectPr w:rsidR="00530D3B" w:rsidRPr="00D6757C" w:rsidSect="00530D3B">
          <w:headerReference w:type="default" r:id="rId29"/>
          <w:footerReference w:type="default" r:id="rId30"/>
          <w:pgSz w:w="11907" w:h="16839" w:code="9"/>
          <w:pgMar w:top="709" w:right="851" w:bottom="993" w:left="1276" w:header="0" w:footer="88" w:gutter="0"/>
          <w:cols w:space="708"/>
          <w:titlePg/>
          <w:docGrid w:linePitch="360"/>
        </w:sectPr>
      </w:pPr>
    </w:p>
    <w:tbl>
      <w:tblPr>
        <w:tblW w:w="15877" w:type="dxa"/>
        <w:tblInd w:w="250" w:type="dxa"/>
        <w:tblLayout w:type="fixed"/>
        <w:tblLook w:val="04A0" w:firstRow="1" w:lastRow="0" w:firstColumn="1" w:lastColumn="0" w:noHBand="0" w:noVBand="1"/>
      </w:tblPr>
      <w:tblGrid>
        <w:gridCol w:w="640"/>
        <w:gridCol w:w="1912"/>
        <w:gridCol w:w="2160"/>
        <w:gridCol w:w="1951"/>
        <w:gridCol w:w="1134"/>
        <w:gridCol w:w="1276"/>
        <w:gridCol w:w="2022"/>
        <w:gridCol w:w="1701"/>
        <w:gridCol w:w="1418"/>
        <w:gridCol w:w="1663"/>
      </w:tblGrid>
      <w:tr w:rsidR="00530D3B" w:rsidRPr="00D6757C" w14:paraId="5228FBAC" w14:textId="77777777" w:rsidTr="00FC2D96">
        <w:trPr>
          <w:trHeight w:val="300"/>
        </w:trPr>
        <w:tc>
          <w:tcPr>
            <w:tcW w:w="640" w:type="dxa"/>
            <w:tcBorders>
              <w:top w:val="nil"/>
              <w:left w:val="nil"/>
              <w:bottom w:val="nil"/>
              <w:right w:val="nil"/>
            </w:tcBorders>
            <w:shd w:val="clear" w:color="auto" w:fill="auto"/>
            <w:noWrap/>
            <w:vAlign w:val="bottom"/>
            <w:hideMark/>
          </w:tcPr>
          <w:p w14:paraId="4BBDB8EB" w14:textId="77777777" w:rsidR="00530D3B" w:rsidRPr="00D6757C" w:rsidRDefault="00530D3B" w:rsidP="00FC2D96">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14:paraId="486BF6FF" w14:textId="77777777" w:rsidR="00530D3B" w:rsidRPr="00D6757C" w:rsidRDefault="00530D3B" w:rsidP="00FC2D96">
            <w:pPr>
              <w:spacing w:after="0"/>
              <w:jc w:val="left"/>
              <w:rPr>
                <w:color w:val="000000"/>
                <w:sz w:val="22"/>
                <w:szCs w:val="22"/>
              </w:rPr>
            </w:pPr>
          </w:p>
        </w:tc>
        <w:tc>
          <w:tcPr>
            <w:tcW w:w="2160" w:type="dxa"/>
            <w:tcBorders>
              <w:top w:val="nil"/>
              <w:left w:val="nil"/>
              <w:bottom w:val="nil"/>
              <w:right w:val="nil"/>
            </w:tcBorders>
            <w:shd w:val="clear" w:color="auto" w:fill="auto"/>
            <w:vAlign w:val="bottom"/>
            <w:hideMark/>
          </w:tcPr>
          <w:p w14:paraId="70EF767E" w14:textId="77777777" w:rsidR="00530D3B" w:rsidRPr="00D6757C" w:rsidRDefault="00530D3B" w:rsidP="00FC2D96">
            <w:pPr>
              <w:spacing w:after="0"/>
              <w:jc w:val="left"/>
              <w:rPr>
                <w:color w:val="000000"/>
                <w:sz w:val="22"/>
                <w:szCs w:val="22"/>
              </w:rPr>
            </w:pPr>
          </w:p>
        </w:tc>
        <w:tc>
          <w:tcPr>
            <w:tcW w:w="1951" w:type="dxa"/>
            <w:tcBorders>
              <w:top w:val="nil"/>
              <w:left w:val="nil"/>
              <w:bottom w:val="nil"/>
              <w:right w:val="nil"/>
            </w:tcBorders>
            <w:shd w:val="clear" w:color="auto" w:fill="auto"/>
            <w:vAlign w:val="bottom"/>
            <w:hideMark/>
          </w:tcPr>
          <w:p w14:paraId="2DA1A228" w14:textId="77777777" w:rsidR="00530D3B" w:rsidRPr="00D6757C" w:rsidRDefault="00530D3B" w:rsidP="00FC2D96">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14:paraId="2CD69F0A" w14:textId="77777777" w:rsidR="00530D3B" w:rsidRPr="00D6757C" w:rsidRDefault="00530D3B" w:rsidP="00FC2D96">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14:paraId="40A0198D" w14:textId="77777777" w:rsidR="00530D3B" w:rsidRPr="00D6757C" w:rsidRDefault="00530D3B" w:rsidP="00FC2D96">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14:paraId="590104AC" w14:textId="77777777" w:rsidR="00530D3B" w:rsidRPr="00D6757C" w:rsidRDefault="00530D3B" w:rsidP="00FC2D96">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14:paraId="171D1B25" w14:textId="77777777" w:rsidR="00530D3B" w:rsidRPr="00D6757C" w:rsidRDefault="00530D3B" w:rsidP="00FC2D96">
            <w:pPr>
              <w:spacing w:after="0"/>
              <w:jc w:val="left"/>
              <w:rPr>
                <w:color w:val="000000"/>
                <w:sz w:val="22"/>
                <w:szCs w:val="22"/>
              </w:rPr>
            </w:pPr>
          </w:p>
        </w:tc>
        <w:tc>
          <w:tcPr>
            <w:tcW w:w="1418" w:type="dxa"/>
            <w:tcBorders>
              <w:top w:val="nil"/>
              <w:left w:val="nil"/>
              <w:bottom w:val="nil"/>
              <w:right w:val="nil"/>
            </w:tcBorders>
            <w:shd w:val="clear" w:color="auto" w:fill="auto"/>
            <w:vAlign w:val="bottom"/>
            <w:hideMark/>
          </w:tcPr>
          <w:p w14:paraId="52A71A0E" w14:textId="77777777" w:rsidR="00530D3B" w:rsidRPr="00D6757C" w:rsidRDefault="00530D3B" w:rsidP="00FC2D96">
            <w:pPr>
              <w:spacing w:after="0"/>
              <w:jc w:val="left"/>
              <w:rPr>
                <w:color w:val="000000"/>
                <w:sz w:val="22"/>
                <w:szCs w:val="22"/>
              </w:rPr>
            </w:pPr>
          </w:p>
        </w:tc>
        <w:tc>
          <w:tcPr>
            <w:tcW w:w="1663" w:type="dxa"/>
            <w:tcBorders>
              <w:top w:val="nil"/>
              <w:left w:val="nil"/>
              <w:bottom w:val="nil"/>
              <w:right w:val="nil"/>
            </w:tcBorders>
            <w:shd w:val="clear" w:color="auto" w:fill="auto"/>
            <w:vAlign w:val="bottom"/>
            <w:hideMark/>
          </w:tcPr>
          <w:p w14:paraId="6F9F6D17" w14:textId="77777777" w:rsidR="00530D3B" w:rsidRPr="00D6757C" w:rsidRDefault="00530D3B" w:rsidP="00FC2D96">
            <w:pPr>
              <w:spacing w:after="0"/>
              <w:jc w:val="right"/>
              <w:rPr>
                <w:color w:val="000000"/>
                <w:sz w:val="22"/>
                <w:szCs w:val="22"/>
              </w:rPr>
            </w:pPr>
            <w:r w:rsidRPr="00D6757C">
              <w:rPr>
                <w:color w:val="000000"/>
                <w:sz w:val="22"/>
                <w:szCs w:val="22"/>
              </w:rPr>
              <w:t>Часть 1</w:t>
            </w:r>
          </w:p>
        </w:tc>
      </w:tr>
      <w:tr w:rsidR="00530D3B" w:rsidRPr="00D6757C" w14:paraId="48AFDCA9" w14:textId="77777777" w:rsidTr="00FC2D96">
        <w:trPr>
          <w:trHeight w:val="300"/>
        </w:trPr>
        <w:tc>
          <w:tcPr>
            <w:tcW w:w="640" w:type="dxa"/>
            <w:tcBorders>
              <w:top w:val="nil"/>
              <w:left w:val="nil"/>
              <w:bottom w:val="nil"/>
              <w:right w:val="nil"/>
            </w:tcBorders>
            <w:shd w:val="clear" w:color="auto" w:fill="auto"/>
            <w:noWrap/>
            <w:vAlign w:val="bottom"/>
            <w:hideMark/>
          </w:tcPr>
          <w:p w14:paraId="094BDA1E" w14:textId="77777777" w:rsidR="00530D3B" w:rsidRPr="00D6757C" w:rsidRDefault="00530D3B" w:rsidP="00FC2D96">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14:paraId="3DFB6234" w14:textId="77777777" w:rsidR="00530D3B" w:rsidRPr="00D6757C" w:rsidRDefault="00530D3B" w:rsidP="00FC2D96">
            <w:pPr>
              <w:spacing w:after="0"/>
              <w:jc w:val="left"/>
              <w:rPr>
                <w:color w:val="000000"/>
                <w:sz w:val="22"/>
                <w:szCs w:val="22"/>
              </w:rPr>
            </w:pPr>
          </w:p>
        </w:tc>
        <w:tc>
          <w:tcPr>
            <w:tcW w:w="2160" w:type="dxa"/>
            <w:tcBorders>
              <w:top w:val="nil"/>
              <w:left w:val="nil"/>
              <w:bottom w:val="nil"/>
              <w:right w:val="nil"/>
            </w:tcBorders>
            <w:shd w:val="clear" w:color="auto" w:fill="auto"/>
            <w:vAlign w:val="bottom"/>
            <w:hideMark/>
          </w:tcPr>
          <w:p w14:paraId="6FF32C4B" w14:textId="77777777" w:rsidR="00530D3B" w:rsidRPr="00D6757C" w:rsidRDefault="00530D3B" w:rsidP="00FC2D96">
            <w:pPr>
              <w:spacing w:after="0"/>
              <w:jc w:val="left"/>
              <w:rPr>
                <w:color w:val="000000"/>
                <w:sz w:val="22"/>
                <w:szCs w:val="22"/>
              </w:rPr>
            </w:pPr>
          </w:p>
        </w:tc>
        <w:tc>
          <w:tcPr>
            <w:tcW w:w="1951" w:type="dxa"/>
            <w:tcBorders>
              <w:top w:val="nil"/>
              <w:left w:val="nil"/>
              <w:bottom w:val="nil"/>
              <w:right w:val="nil"/>
            </w:tcBorders>
            <w:shd w:val="clear" w:color="auto" w:fill="auto"/>
            <w:vAlign w:val="bottom"/>
            <w:hideMark/>
          </w:tcPr>
          <w:p w14:paraId="5EF73D6B" w14:textId="77777777" w:rsidR="00530D3B" w:rsidRPr="00D6757C" w:rsidRDefault="00530D3B" w:rsidP="00FC2D96">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14:paraId="4DFC1B98" w14:textId="77777777" w:rsidR="00530D3B" w:rsidRPr="00D6757C" w:rsidRDefault="00530D3B" w:rsidP="00FC2D96">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14:paraId="5BBB7B5F" w14:textId="77777777" w:rsidR="00530D3B" w:rsidRPr="00D6757C" w:rsidRDefault="00530D3B" w:rsidP="00FC2D96">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14:paraId="4278CD98" w14:textId="77777777" w:rsidR="00530D3B" w:rsidRPr="00D6757C" w:rsidRDefault="00530D3B" w:rsidP="00FC2D96">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14:paraId="2F741125" w14:textId="77777777" w:rsidR="00530D3B" w:rsidRPr="00D6757C" w:rsidRDefault="00530D3B" w:rsidP="00FC2D96">
            <w:pPr>
              <w:spacing w:after="0"/>
              <w:jc w:val="left"/>
              <w:rPr>
                <w:color w:val="000000"/>
                <w:sz w:val="22"/>
                <w:szCs w:val="22"/>
              </w:rPr>
            </w:pPr>
          </w:p>
        </w:tc>
        <w:tc>
          <w:tcPr>
            <w:tcW w:w="3081" w:type="dxa"/>
            <w:gridSpan w:val="2"/>
            <w:tcBorders>
              <w:top w:val="nil"/>
              <w:left w:val="nil"/>
              <w:bottom w:val="nil"/>
              <w:right w:val="nil"/>
            </w:tcBorders>
            <w:shd w:val="clear" w:color="auto" w:fill="auto"/>
            <w:vAlign w:val="bottom"/>
            <w:hideMark/>
          </w:tcPr>
          <w:p w14:paraId="12C27284" w14:textId="77777777" w:rsidR="00530D3B" w:rsidRPr="00D6757C" w:rsidRDefault="00530D3B" w:rsidP="00FC2D96">
            <w:pPr>
              <w:spacing w:after="0"/>
              <w:jc w:val="right"/>
              <w:rPr>
                <w:color w:val="000000"/>
                <w:sz w:val="22"/>
                <w:szCs w:val="22"/>
              </w:rPr>
            </w:pPr>
            <w:r w:rsidRPr="00D6757C">
              <w:rPr>
                <w:color w:val="000000"/>
                <w:sz w:val="22"/>
                <w:szCs w:val="22"/>
              </w:rPr>
              <w:t>Приложение № 1</w:t>
            </w:r>
          </w:p>
        </w:tc>
      </w:tr>
      <w:tr w:rsidR="00530D3B" w:rsidRPr="00D6757C" w14:paraId="2534A70D" w14:textId="77777777" w:rsidTr="00FC2D96">
        <w:trPr>
          <w:trHeight w:val="300"/>
        </w:trPr>
        <w:tc>
          <w:tcPr>
            <w:tcW w:w="640" w:type="dxa"/>
            <w:tcBorders>
              <w:top w:val="nil"/>
              <w:left w:val="nil"/>
              <w:bottom w:val="nil"/>
              <w:right w:val="nil"/>
            </w:tcBorders>
            <w:shd w:val="clear" w:color="auto" w:fill="auto"/>
            <w:noWrap/>
            <w:vAlign w:val="bottom"/>
            <w:hideMark/>
          </w:tcPr>
          <w:p w14:paraId="1DB12DC4" w14:textId="77777777" w:rsidR="00530D3B" w:rsidRPr="00D6757C" w:rsidRDefault="00530D3B" w:rsidP="00FC2D96">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14:paraId="31358109" w14:textId="77777777" w:rsidR="00530D3B" w:rsidRPr="00D6757C" w:rsidRDefault="00530D3B" w:rsidP="00FC2D96">
            <w:pPr>
              <w:spacing w:after="0"/>
              <w:jc w:val="left"/>
              <w:rPr>
                <w:color w:val="000000"/>
                <w:sz w:val="22"/>
                <w:szCs w:val="22"/>
              </w:rPr>
            </w:pPr>
          </w:p>
        </w:tc>
        <w:tc>
          <w:tcPr>
            <w:tcW w:w="2160" w:type="dxa"/>
            <w:tcBorders>
              <w:top w:val="nil"/>
              <w:left w:val="nil"/>
              <w:bottom w:val="nil"/>
              <w:right w:val="nil"/>
            </w:tcBorders>
            <w:shd w:val="clear" w:color="auto" w:fill="auto"/>
            <w:vAlign w:val="bottom"/>
            <w:hideMark/>
          </w:tcPr>
          <w:p w14:paraId="6CA3FF06" w14:textId="77777777" w:rsidR="00530D3B" w:rsidRPr="00D6757C" w:rsidRDefault="00530D3B" w:rsidP="00FC2D96">
            <w:pPr>
              <w:spacing w:after="0"/>
              <w:jc w:val="left"/>
              <w:rPr>
                <w:color w:val="000000"/>
                <w:sz w:val="22"/>
                <w:szCs w:val="22"/>
              </w:rPr>
            </w:pPr>
          </w:p>
        </w:tc>
        <w:tc>
          <w:tcPr>
            <w:tcW w:w="1951" w:type="dxa"/>
            <w:tcBorders>
              <w:top w:val="nil"/>
              <w:left w:val="nil"/>
              <w:bottom w:val="nil"/>
              <w:right w:val="nil"/>
            </w:tcBorders>
            <w:shd w:val="clear" w:color="auto" w:fill="auto"/>
            <w:vAlign w:val="bottom"/>
            <w:hideMark/>
          </w:tcPr>
          <w:p w14:paraId="6A7B7154" w14:textId="77777777" w:rsidR="00530D3B" w:rsidRPr="00D6757C" w:rsidRDefault="00530D3B" w:rsidP="00FC2D96">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14:paraId="1CB78FF0" w14:textId="77777777" w:rsidR="00530D3B" w:rsidRPr="00D6757C" w:rsidRDefault="00530D3B" w:rsidP="00FC2D96">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14:paraId="4919BDA8" w14:textId="77777777" w:rsidR="00530D3B" w:rsidRPr="00D6757C" w:rsidRDefault="00530D3B" w:rsidP="00FC2D96">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14:paraId="7B8DBD34" w14:textId="77777777" w:rsidR="00530D3B" w:rsidRPr="00D6757C" w:rsidRDefault="00530D3B" w:rsidP="00FC2D96">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14:paraId="07A078AB" w14:textId="77777777" w:rsidR="00530D3B" w:rsidRPr="00D6757C" w:rsidRDefault="00530D3B" w:rsidP="00FC2D96">
            <w:pPr>
              <w:spacing w:after="0"/>
              <w:jc w:val="left"/>
              <w:rPr>
                <w:color w:val="000000"/>
                <w:sz w:val="22"/>
                <w:szCs w:val="22"/>
              </w:rPr>
            </w:pPr>
          </w:p>
        </w:tc>
        <w:tc>
          <w:tcPr>
            <w:tcW w:w="3081" w:type="dxa"/>
            <w:gridSpan w:val="2"/>
            <w:tcBorders>
              <w:top w:val="nil"/>
              <w:left w:val="nil"/>
              <w:bottom w:val="nil"/>
              <w:right w:val="nil"/>
            </w:tcBorders>
            <w:shd w:val="clear" w:color="auto" w:fill="auto"/>
            <w:vAlign w:val="bottom"/>
            <w:hideMark/>
          </w:tcPr>
          <w:p w14:paraId="3241E681" w14:textId="77777777" w:rsidR="00530D3B" w:rsidRPr="00D6757C" w:rsidRDefault="00530D3B" w:rsidP="00FC2D96">
            <w:pPr>
              <w:spacing w:after="0"/>
              <w:jc w:val="right"/>
              <w:rPr>
                <w:color w:val="000000"/>
                <w:sz w:val="22"/>
                <w:szCs w:val="22"/>
              </w:rPr>
            </w:pPr>
            <w:r w:rsidRPr="00D6757C">
              <w:rPr>
                <w:color w:val="000000"/>
                <w:sz w:val="22"/>
                <w:szCs w:val="22"/>
              </w:rPr>
              <w:t>к техническому заданию</w:t>
            </w:r>
          </w:p>
        </w:tc>
      </w:tr>
      <w:tr w:rsidR="00530D3B" w:rsidRPr="00D6757C" w14:paraId="451D9F2D" w14:textId="77777777" w:rsidTr="00FC2D96">
        <w:trPr>
          <w:trHeight w:val="300"/>
        </w:trPr>
        <w:tc>
          <w:tcPr>
            <w:tcW w:w="640" w:type="dxa"/>
            <w:tcBorders>
              <w:top w:val="nil"/>
              <w:left w:val="nil"/>
              <w:bottom w:val="nil"/>
              <w:right w:val="nil"/>
            </w:tcBorders>
            <w:shd w:val="clear" w:color="auto" w:fill="auto"/>
            <w:noWrap/>
            <w:vAlign w:val="bottom"/>
            <w:hideMark/>
          </w:tcPr>
          <w:p w14:paraId="6FF95C6F" w14:textId="77777777" w:rsidR="00530D3B" w:rsidRPr="00D6757C" w:rsidRDefault="00530D3B" w:rsidP="00FC2D96">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14:paraId="4C5C0FCD" w14:textId="77777777" w:rsidR="00530D3B" w:rsidRPr="00D6757C" w:rsidRDefault="00530D3B" w:rsidP="00FC2D96">
            <w:pPr>
              <w:spacing w:after="0"/>
              <w:jc w:val="left"/>
              <w:rPr>
                <w:color w:val="000000"/>
                <w:sz w:val="22"/>
                <w:szCs w:val="22"/>
              </w:rPr>
            </w:pPr>
          </w:p>
        </w:tc>
        <w:tc>
          <w:tcPr>
            <w:tcW w:w="2160" w:type="dxa"/>
            <w:tcBorders>
              <w:top w:val="nil"/>
              <w:left w:val="nil"/>
              <w:bottom w:val="nil"/>
              <w:right w:val="nil"/>
            </w:tcBorders>
            <w:shd w:val="clear" w:color="auto" w:fill="auto"/>
            <w:vAlign w:val="bottom"/>
            <w:hideMark/>
          </w:tcPr>
          <w:p w14:paraId="02D70085" w14:textId="77777777" w:rsidR="00530D3B" w:rsidRPr="00D6757C" w:rsidRDefault="00530D3B" w:rsidP="00FC2D96">
            <w:pPr>
              <w:spacing w:after="0"/>
              <w:jc w:val="left"/>
              <w:rPr>
                <w:color w:val="000000"/>
                <w:sz w:val="22"/>
                <w:szCs w:val="22"/>
              </w:rPr>
            </w:pPr>
          </w:p>
        </w:tc>
        <w:tc>
          <w:tcPr>
            <w:tcW w:w="1951" w:type="dxa"/>
            <w:tcBorders>
              <w:top w:val="nil"/>
              <w:left w:val="nil"/>
              <w:bottom w:val="nil"/>
              <w:right w:val="nil"/>
            </w:tcBorders>
            <w:shd w:val="clear" w:color="auto" w:fill="auto"/>
            <w:vAlign w:val="bottom"/>
            <w:hideMark/>
          </w:tcPr>
          <w:p w14:paraId="0D3BA804" w14:textId="77777777" w:rsidR="00530D3B" w:rsidRPr="00D6757C" w:rsidRDefault="00530D3B" w:rsidP="00FC2D96">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14:paraId="44A94FB0" w14:textId="77777777" w:rsidR="00530D3B" w:rsidRPr="00D6757C" w:rsidRDefault="00530D3B" w:rsidP="00FC2D96">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14:paraId="2E62E02E" w14:textId="77777777" w:rsidR="00530D3B" w:rsidRPr="00D6757C" w:rsidRDefault="00530D3B" w:rsidP="00FC2D96">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14:paraId="223F19AF" w14:textId="77777777" w:rsidR="00530D3B" w:rsidRPr="00D6757C" w:rsidRDefault="00530D3B" w:rsidP="00FC2D96">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14:paraId="69C9014C" w14:textId="77777777" w:rsidR="00530D3B" w:rsidRPr="00D6757C" w:rsidRDefault="00530D3B" w:rsidP="00FC2D96">
            <w:pPr>
              <w:spacing w:after="0"/>
              <w:jc w:val="left"/>
              <w:rPr>
                <w:color w:val="000000"/>
                <w:sz w:val="22"/>
                <w:szCs w:val="22"/>
              </w:rPr>
            </w:pPr>
          </w:p>
        </w:tc>
        <w:tc>
          <w:tcPr>
            <w:tcW w:w="3081" w:type="dxa"/>
            <w:gridSpan w:val="2"/>
            <w:tcBorders>
              <w:top w:val="nil"/>
              <w:left w:val="nil"/>
              <w:bottom w:val="nil"/>
              <w:right w:val="nil"/>
            </w:tcBorders>
            <w:shd w:val="clear" w:color="auto" w:fill="auto"/>
            <w:vAlign w:val="bottom"/>
            <w:hideMark/>
          </w:tcPr>
          <w:p w14:paraId="5F43BFB0" w14:textId="77777777" w:rsidR="00530D3B" w:rsidRPr="00D6757C" w:rsidRDefault="00530D3B" w:rsidP="00FC2D96">
            <w:pPr>
              <w:spacing w:after="0"/>
              <w:jc w:val="right"/>
              <w:rPr>
                <w:color w:val="000000"/>
                <w:sz w:val="22"/>
                <w:szCs w:val="22"/>
              </w:rPr>
            </w:pPr>
            <w:r w:rsidRPr="00D6757C">
              <w:rPr>
                <w:color w:val="000000"/>
                <w:sz w:val="22"/>
                <w:szCs w:val="22"/>
              </w:rPr>
              <w:t xml:space="preserve">по уборке помещений </w:t>
            </w:r>
          </w:p>
        </w:tc>
      </w:tr>
      <w:tr w:rsidR="00530D3B" w:rsidRPr="00D6757C" w14:paraId="1C6E4C65" w14:textId="77777777" w:rsidTr="00FC2D96">
        <w:trPr>
          <w:trHeight w:val="300"/>
        </w:trPr>
        <w:tc>
          <w:tcPr>
            <w:tcW w:w="640" w:type="dxa"/>
            <w:tcBorders>
              <w:top w:val="nil"/>
              <w:left w:val="nil"/>
              <w:bottom w:val="nil"/>
              <w:right w:val="nil"/>
            </w:tcBorders>
            <w:shd w:val="clear" w:color="auto" w:fill="auto"/>
            <w:noWrap/>
            <w:vAlign w:val="bottom"/>
            <w:hideMark/>
          </w:tcPr>
          <w:p w14:paraId="1C704BD4" w14:textId="77777777" w:rsidR="00530D3B" w:rsidRPr="00D6757C" w:rsidRDefault="00530D3B" w:rsidP="00FC2D96">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14:paraId="1B19CCA0" w14:textId="77777777" w:rsidR="00530D3B" w:rsidRPr="00D6757C" w:rsidRDefault="00530D3B" w:rsidP="00FC2D96">
            <w:pPr>
              <w:spacing w:after="0"/>
              <w:jc w:val="left"/>
              <w:rPr>
                <w:color w:val="000000"/>
                <w:sz w:val="22"/>
                <w:szCs w:val="22"/>
              </w:rPr>
            </w:pPr>
          </w:p>
        </w:tc>
        <w:tc>
          <w:tcPr>
            <w:tcW w:w="2160" w:type="dxa"/>
            <w:tcBorders>
              <w:top w:val="nil"/>
              <w:left w:val="nil"/>
              <w:bottom w:val="nil"/>
              <w:right w:val="nil"/>
            </w:tcBorders>
            <w:shd w:val="clear" w:color="auto" w:fill="auto"/>
            <w:vAlign w:val="bottom"/>
            <w:hideMark/>
          </w:tcPr>
          <w:p w14:paraId="47CBC9FA" w14:textId="77777777" w:rsidR="00530D3B" w:rsidRPr="00D6757C" w:rsidRDefault="00530D3B" w:rsidP="00FC2D96">
            <w:pPr>
              <w:spacing w:after="0"/>
              <w:jc w:val="left"/>
              <w:rPr>
                <w:color w:val="000000"/>
                <w:sz w:val="22"/>
                <w:szCs w:val="22"/>
              </w:rPr>
            </w:pPr>
          </w:p>
        </w:tc>
        <w:tc>
          <w:tcPr>
            <w:tcW w:w="1951" w:type="dxa"/>
            <w:tcBorders>
              <w:top w:val="nil"/>
              <w:left w:val="nil"/>
              <w:bottom w:val="nil"/>
              <w:right w:val="nil"/>
            </w:tcBorders>
            <w:shd w:val="clear" w:color="auto" w:fill="auto"/>
            <w:vAlign w:val="bottom"/>
            <w:hideMark/>
          </w:tcPr>
          <w:p w14:paraId="701049F8" w14:textId="77777777" w:rsidR="00530D3B" w:rsidRPr="00D6757C" w:rsidRDefault="00530D3B" w:rsidP="00FC2D96">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14:paraId="3BF29A3E" w14:textId="77777777" w:rsidR="00530D3B" w:rsidRPr="00D6757C" w:rsidRDefault="00530D3B" w:rsidP="00FC2D96">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14:paraId="65140CC5" w14:textId="77777777" w:rsidR="00530D3B" w:rsidRPr="00D6757C" w:rsidRDefault="00530D3B" w:rsidP="00FC2D96">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14:paraId="4D3AD003" w14:textId="77777777" w:rsidR="00530D3B" w:rsidRPr="00D6757C" w:rsidRDefault="00530D3B" w:rsidP="00FC2D96">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14:paraId="644AD2E3" w14:textId="77777777" w:rsidR="00530D3B" w:rsidRPr="00D6757C" w:rsidRDefault="00530D3B" w:rsidP="00FC2D96">
            <w:pPr>
              <w:spacing w:after="0"/>
              <w:jc w:val="left"/>
              <w:rPr>
                <w:color w:val="000000"/>
                <w:sz w:val="22"/>
                <w:szCs w:val="22"/>
              </w:rPr>
            </w:pPr>
          </w:p>
        </w:tc>
        <w:tc>
          <w:tcPr>
            <w:tcW w:w="3081" w:type="dxa"/>
            <w:gridSpan w:val="2"/>
            <w:tcBorders>
              <w:top w:val="nil"/>
              <w:left w:val="nil"/>
              <w:bottom w:val="nil"/>
              <w:right w:val="nil"/>
            </w:tcBorders>
            <w:shd w:val="clear" w:color="auto" w:fill="auto"/>
            <w:vAlign w:val="bottom"/>
            <w:hideMark/>
          </w:tcPr>
          <w:p w14:paraId="25893977" w14:textId="77777777" w:rsidR="00530D3B" w:rsidRPr="00D6757C" w:rsidRDefault="00530D3B" w:rsidP="00FC2D96">
            <w:pPr>
              <w:spacing w:after="0"/>
              <w:jc w:val="right"/>
              <w:rPr>
                <w:color w:val="000000"/>
                <w:sz w:val="22"/>
                <w:szCs w:val="22"/>
              </w:rPr>
            </w:pPr>
            <w:r w:rsidRPr="00D6757C">
              <w:rPr>
                <w:color w:val="000000"/>
                <w:sz w:val="22"/>
                <w:szCs w:val="22"/>
              </w:rPr>
              <w:t xml:space="preserve">объектов ЮТэйр </w:t>
            </w:r>
          </w:p>
        </w:tc>
      </w:tr>
      <w:tr w:rsidR="00530D3B" w:rsidRPr="00D6757C" w14:paraId="0C40F711" w14:textId="77777777" w:rsidTr="00FC2D96">
        <w:trPr>
          <w:trHeight w:val="300"/>
        </w:trPr>
        <w:tc>
          <w:tcPr>
            <w:tcW w:w="640" w:type="dxa"/>
            <w:tcBorders>
              <w:top w:val="nil"/>
              <w:left w:val="nil"/>
              <w:bottom w:val="nil"/>
              <w:right w:val="nil"/>
            </w:tcBorders>
            <w:shd w:val="clear" w:color="auto" w:fill="auto"/>
            <w:noWrap/>
            <w:vAlign w:val="bottom"/>
            <w:hideMark/>
          </w:tcPr>
          <w:p w14:paraId="4E758114" w14:textId="77777777" w:rsidR="00530D3B" w:rsidRPr="00D6757C" w:rsidRDefault="00530D3B" w:rsidP="00FC2D96">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14:paraId="0CE5B38F" w14:textId="77777777" w:rsidR="00530D3B" w:rsidRPr="00D6757C" w:rsidRDefault="00530D3B" w:rsidP="00FC2D96">
            <w:pPr>
              <w:spacing w:after="0"/>
              <w:jc w:val="left"/>
              <w:rPr>
                <w:color w:val="000000"/>
                <w:sz w:val="22"/>
                <w:szCs w:val="22"/>
              </w:rPr>
            </w:pPr>
          </w:p>
        </w:tc>
        <w:tc>
          <w:tcPr>
            <w:tcW w:w="2160" w:type="dxa"/>
            <w:tcBorders>
              <w:top w:val="nil"/>
              <w:left w:val="nil"/>
              <w:bottom w:val="nil"/>
              <w:right w:val="nil"/>
            </w:tcBorders>
            <w:shd w:val="clear" w:color="auto" w:fill="auto"/>
            <w:vAlign w:val="bottom"/>
            <w:hideMark/>
          </w:tcPr>
          <w:p w14:paraId="63263FE0" w14:textId="77777777" w:rsidR="00530D3B" w:rsidRPr="00D6757C" w:rsidRDefault="00530D3B" w:rsidP="00FC2D96">
            <w:pPr>
              <w:spacing w:after="0"/>
              <w:jc w:val="left"/>
              <w:rPr>
                <w:color w:val="000000"/>
                <w:sz w:val="22"/>
                <w:szCs w:val="22"/>
              </w:rPr>
            </w:pPr>
          </w:p>
        </w:tc>
        <w:tc>
          <w:tcPr>
            <w:tcW w:w="1951" w:type="dxa"/>
            <w:tcBorders>
              <w:top w:val="nil"/>
              <w:left w:val="nil"/>
              <w:bottom w:val="nil"/>
              <w:right w:val="nil"/>
            </w:tcBorders>
            <w:shd w:val="clear" w:color="auto" w:fill="auto"/>
            <w:vAlign w:val="bottom"/>
            <w:hideMark/>
          </w:tcPr>
          <w:p w14:paraId="4D6D66CA" w14:textId="77777777" w:rsidR="00530D3B" w:rsidRPr="00D6757C" w:rsidRDefault="00530D3B" w:rsidP="00FC2D96">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14:paraId="790D3B3B" w14:textId="77777777" w:rsidR="00530D3B" w:rsidRPr="00D6757C" w:rsidRDefault="00530D3B" w:rsidP="00FC2D96">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14:paraId="0BA63D33" w14:textId="77777777" w:rsidR="00530D3B" w:rsidRPr="00D6757C" w:rsidRDefault="00530D3B" w:rsidP="00FC2D96">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14:paraId="03867D43" w14:textId="77777777" w:rsidR="00530D3B" w:rsidRPr="00D6757C" w:rsidRDefault="00530D3B" w:rsidP="00FC2D96">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14:paraId="59801B80" w14:textId="77777777" w:rsidR="00530D3B" w:rsidRPr="00D6757C" w:rsidRDefault="00530D3B" w:rsidP="00FC2D96">
            <w:pPr>
              <w:spacing w:after="0"/>
              <w:jc w:val="left"/>
              <w:rPr>
                <w:color w:val="000000"/>
                <w:sz w:val="22"/>
                <w:szCs w:val="22"/>
              </w:rPr>
            </w:pPr>
          </w:p>
        </w:tc>
        <w:tc>
          <w:tcPr>
            <w:tcW w:w="1418" w:type="dxa"/>
            <w:tcBorders>
              <w:top w:val="nil"/>
              <w:left w:val="nil"/>
              <w:bottom w:val="nil"/>
              <w:right w:val="nil"/>
            </w:tcBorders>
            <w:shd w:val="clear" w:color="auto" w:fill="auto"/>
            <w:vAlign w:val="bottom"/>
            <w:hideMark/>
          </w:tcPr>
          <w:p w14:paraId="22ABE521" w14:textId="77777777" w:rsidR="00530D3B" w:rsidRPr="00D6757C" w:rsidRDefault="00530D3B" w:rsidP="00FC2D96">
            <w:pPr>
              <w:spacing w:after="0"/>
              <w:jc w:val="right"/>
              <w:rPr>
                <w:color w:val="000000"/>
                <w:sz w:val="22"/>
                <w:szCs w:val="22"/>
              </w:rPr>
            </w:pPr>
          </w:p>
        </w:tc>
        <w:tc>
          <w:tcPr>
            <w:tcW w:w="1663" w:type="dxa"/>
            <w:tcBorders>
              <w:top w:val="nil"/>
              <w:left w:val="nil"/>
              <w:bottom w:val="nil"/>
              <w:right w:val="nil"/>
            </w:tcBorders>
            <w:shd w:val="clear" w:color="auto" w:fill="auto"/>
            <w:vAlign w:val="bottom"/>
            <w:hideMark/>
          </w:tcPr>
          <w:p w14:paraId="3781DE7B" w14:textId="77777777" w:rsidR="00530D3B" w:rsidRPr="00D6757C" w:rsidRDefault="00530D3B" w:rsidP="00FC2D96">
            <w:pPr>
              <w:spacing w:after="0"/>
              <w:jc w:val="right"/>
              <w:rPr>
                <w:color w:val="000000"/>
                <w:sz w:val="22"/>
                <w:szCs w:val="22"/>
              </w:rPr>
            </w:pPr>
          </w:p>
        </w:tc>
      </w:tr>
      <w:tr w:rsidR="00530D3B" w:rsidRPr="00D6757C" w14:paraId="1F7F94E4" w14:textId="77777777" w:rsidTr="00FC2D96">
        <w:trPr>
          <w:trHeight w:val="300"/>
        </w:trPr>
        <w:tc>
          <w:tcPr>
            <w:tcW w:w="640" w:type="dxa"/>
            <w:tcBorders>
              <w:top w:val="nil"/>
              <w:left w:val="nil"/>
              <w:bottom w:val="nil"/>
              <w:right w:val="nil"/>
            </w:tcBorders>
            <w:shd w:val="clear" w:color="auto" w:fill="auto"/>
            <w:noWrap/>
            <w:vAlign w:val="bottom"/>
            <w:hideMark/>
          </w:tcPr>
          <w:p w14:paraId="33530D9C" w14:textId="77777777" w:rsidR="00530D3B" w:rsidRPr="00D6757C" w:rsidRDefault="00530D3B" w:rsidP="00FC2D96">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14:paraId="143DE9A0" w14:textId="77777777" w:rsidR="00530D3B" w:rsidRPr="00D6757C" w:rsidRDefault="00530D3B" w:rsidP="00FC2D96">
            <w:pPr>
              <w:spacing w:after="0"/>
              <w:jc w:val="left"/>
              <w:rPr>
                <w:color w:val="000000"/>
                <w:sz w:val="22"/>
                <w:szCs w:val="22"/>
              </w:rPr>
            </w:pPr>
          </w:p>
        </w:tc>
        <w:tc>
          <w:tcPr>
            <w:tcW w:w="2160" w:type="dxa"/>
            <w:tcBorders>
              <w:top w:val="nil"/>
              <w:left w:val="nil"/>
              <w:bottom w:val="nil"/>
              <w:right w:val="nil"/>
            </w:tcBorders>
            <w:shd w:val="clear" w:color="auto" w:fill="auto"/>
            <w:vAlign w:val="bottom"/>
            <w:hideMark/>
          </w:tcPr>
          <w:p w14:paraId="26384B56" w14:textId="77777777" w:rsidR="00530D3B" w:rsidRPr="00D6757C" w:rsidRDefault="00530D3B" w:rsidP="00FC2D96">
            <w:pPr>
              <w:spacing w:after="0"/>
              <w:jc w:val="left"/>
              <w:rPr>
                <w:color w:val="000000"/>
                <w:sz w:val="22"/>
                <w:szCs w:val="22"/>
              </w:rPr>
            </w:pPr>
          </w:p>
        </w:tc>
        <w:tc>
          <w:tcPr>
            <w:tcW w:w="1951" w:type="dxa"/>
            <w:tcBorders>
              <w:top w:val="nil"/>
              <w:left w:val="nil"/>
              <w:bottom w:val="nil"/>
              <w:right w:val="nil"/>
            </w:tcBorders>
            <w:shd w:val="clear" w:color="auto" w:fill="auto"/>
            <w:vAlign w:val="bottom"/>
            <w:hideMark/>
          </w:tcPr>
          <w:p w14:paraId="58AEDC29" w14:textId="77777777" w:rsidR="00530D3B" w:rsidRPr="00D6757C" w:rsidRDefault="00530D3B" w:rsidP="00FC2D96">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14:paraId="4740FA65" w14:textId="77777777" w:rsidR="00530D3B" w:rsidRPr="00D6757C" w:rsidRDefault="00530D3B" w:rsidP="00FC2D96">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14:paraId="22D2C4F1" w14:textId="77777777" w:rsidR="00530D3B" w:rsidRPr="00D6757C" w:rsidRDefault="00530D3B" w:rsidP="00DE632E">
            <w:pPr>
              <w:spacing w:after="0"/>
              <w:rPr>
                <w:color w:val="000000"/>
                <w:sz w:val="22"/>
                <w:szCs w:val="22"/>
              </w:rPr>
            </w:pPr>
          </w:p>
        </w:tc>
        <w:tc>
          <w:tcPr>
            <w:tcW w:w="2022" w:type="dxa"/>
            <w:tcBorders>
              <w:top w:val="nil"/>
              <w:left w:val="nil"/>
              <w:bottom w:val="nil"/>
              <w:right w:val="nil"/>
            </w:tcBorders>
            <w:shd w:val="clear" w:color="auto" w:fill="auto"/>
            <w:vAlign w:val="bottom"/>
            <w:hideMark/>
          </w:tcPr>
          <w:p w14:paraId="0ADA19A3" w14:textId="77777777" w:rsidR="00530D3B" w:rsidRPr="00D6757C" w:rsidRDefault="00530D3B" w:rsidP="00FC2D96">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14:paraId="6C162BA6" w14:textId="77777777" w:rsidR="00530D3B" w:rsidRPr="00D6757C" w:rsidRDefault="00530D3B" w:rsidP="00FC2D96">
            <w:pPr>
              <w:spacing w:after="0"/>
              <w:jc w:val="left"/>
              <w:rPr>
                <w:color w:val="000000"/>
                <w:sz w:val="22"/>
                <w:szCs w:val="22"/>
              </w:rPr>
            </w:pPr>
          </w:p>
        </w:tc>
        <w:tc>
          <w:tcPr>
            <w:tcW w:w="1418" w:type="dxa"/>
            <w:tcBorders>
              <w:top w:val="nil"/>
              <w:left w:val="nil"/>
              <w:bottom w:val="nil"/>
              <w:right w:val="nil"/>
            </w:tcBorders>
            <w:shd w:val="clear" w:color="auto" w:fill="auto"/>
            <w:vAlign w:val="bottom"/>
            <w:hideMark/>
          </w:tcPr>
          <w:p w14:paraId="29956A4E" w14:textId="77777777" w:rsidR="00530D3B" w:rsidRPr="00D6757C" w:rsidRDefault="00530D3B" w:rsidP="00FC2D96">
            <w:pPr>
              <w:spacing w:after="0"/>
              <w:jc w:val="left"/>
              <w:rPr>
                <w:color w:val="000000"/>
                <w:sz w:val="22"/>
                <w:szCs w:val="22"/>
              </w:rPr>
            </w:pPr>
          </w:p>
        </w:tc>
        <w:tc>
          <w:tcPr>
            <w:tcW w:w="1663" w:type="dxa"/>
            <w:tcBorders>
              <w:top w:val="nil"/>
              <w:left w:val="nil"/>
              <w:bottom w:val="nil"/>
              <w:right w:val="nil"/>
            </w:tcBorders>
            <w:shd w:val="clear" w:color="auto" w:fill="auto"/>
            <w:vAlign w:val="bottom"/>
            <w:hideMark/>
          </w:tcPr>
          <w:p w14:paraId="641BF47F" w14:textId="77777777" w:rsidR="00530D3B" w:rsidRPr="00D6757C" w:rsidRDefault="00530D3B" w:rsidP="00FC2D96">
            <w:pPr>
              <w:spacing w:after="0"/>
              <w:jc w:val="left"/>
              <w:rPr>
                <w:color w:val="000000"/>
                <w:sz w:val="22"/>
                <w:szCs w:val="22"/>
              </w:rPr>
            </w:pPr>
          </w:p>
        </w:tc>
      </w:tr>
      <w:tr w:rsidR="00530D3B" w:rsidRPr="00D6757C" w14:paraId="49B681D5" w14:textId="77777777" w:rsidTr="00FC2D96">
        <w:trPr>
          <w:trHeight w:val="315"/>
        </w:trPr>
        <w:tc>
          <w:tcPr>
            <w:tcW w:w="640" w:type="dxa"/>
            <w:tcBorders>
              <w:top w:val="nil"/>
              <w:left w:val="nil"/>
              <w:bottom w:val="nil"/>
              <w:right w:val="nil"/>
            </w:tcBorders>
            <w:shd w:val="clear" w:color="auto" w:fill="auto"/>
            <w:noWrap/>
            <w:vAlign w:val="bottom"/>
            <w:hideMark/>
          </w:tcPr>
          <w:p w14:paraId="7C7F9FC1" w14:textId="77777777" w:rsidR="00530D3B" w:rsidRPr="00D6757C" w:rsidRDefault="00530D3B" w:rsidP="00FC2D96">
            <w:pPr>
              <w:spacing w:after="0"/>
              <w:jc w:val="left"/>
              <w:rPr>
                <w:color w:val="000000"/>
                <w:sz w:val="22"/>
                <w:szCs w:val="22"/>
              </w:rPr>
            </w:pPr>
          </w:p>
        </w:tc>
        <w:tc>
          <w:tcPr>
            <w:tcW w:w="15237" w:type="dxa"/>
            <w:gridSpan w:val="9"/>
            <w:tcBorders>
              <w:top w:val="nil"/>
              <w:left w:val="nil"/>
              <w:bottom w:val="nil"/>
              <w:right w:val="nil"/>
            </w:tcBorders>
            <w:shd w:val="clear" w:color="auto" w:fill="auto"/>
            <w:vAlign w:val="bottom"/>
            <w:hideMark/>
          </w:tcPr>
          <w:p w14:paraId="4720A068" w14:textId="5E8C9772" w:rsidR="00530D3B" w:rsidRPr="00D6757C" w:rsidRDefault="00530D3B" w:rsidP="00FC2D96">
            <w:pPr>
              <w:spacing w:after="0"/>
              <w:jc w:val="center"/>
              <w:rPr>
                <w:color w:val="000000"/>
                <w:sz w:val="22"/>
                <w:szCs w:val="22"/>
              </w:rPr>
            </w:pPr>
            <w:r w:rsidRPr="00D6757C">
              <w:rPr>
                <w:color w:val="000000"/>
                <w:sz w:val="22"/>
                <w:szCs w:val="22"/>
              </w:rPr>
              <w:t xml:space="preserve">Перечень объектов, их площади и краткое описание </w:t>
            </w:r>
            <w:r w:rsidR="002515F0" w:rsidRPr="00D6757C">
              <w:rPr>
                <w:color w:val="000000"/>
                <w:sz w:val="22"/>
                <w:szCs w:val="22"/>
              </w:rPr>
              <w:t>услуг</w:t>
            </w:r>
            <w:r w:rsidRPr="00D6757C">
              <w:rPr>
                <w:color w:val="000000"/>
                <w:sz w:val="22"/>
                <w:szCs w:val="22"/>
              </w:rPr>
              <w:t xml:space="preserve"> по внутренней уборке помещений </w:t>
            </w:r>
          </w:p>
        </w:tc>
      </w:tr>
      <w:tr w:rsidR="00530D3B" w:rsidRPr="00D6757C" w14:paraId="2BDF3315" w14:textId="77777777" w:rsidTr="00FC2D96">
        <w:trPr>
          <w:trHeight w:val="300"/>
        </w:trPr>
        <w:tc>
          <w:tcPr>
            <w:tcW w:w="640" w:type="dxa"/>
            <w:tcBorders>
              <w:top w:val="nil"/>
              <w:left w:val="nil"/>
              <w:bottom w:val="nil"/>
              <w:right w:val="nil"/>
            </w:tcBorders>
            <w:shd w:val="clear" w:color="auto" w:fill="auto"/>
            <w:noWrap/>
            <w:vAlign w:val="bottom"/>
            <w:hideMark/>
          </w:tcPr>
          <w:p w14:paraId="799FB03A" w14:textId="77777777" w:rsidR="00530D3B" w:rsidRPr="00D6757C" w:rsidRDefault="00530D3B" w:rsidP="00FC2D96">
            <w:pPr>
              <w:spacing w:after="0"/>
              <w:jc w:val="left"/>
              <w:rPr>
                <w:color w:val="000000"/>
                <w:sz w:val="22"/>
                <w:szCs w:val="22"/>
              </w:rPr>
            </w:pPr>
          </w:p>
        </w:tc>
        <w:tc>
          <w:tcPr>
            <w:tcW w:w="1912" w:type="dxa"/>
            <w:tcBorders>
              <w:top w:val="nil"/>
              <w:left w:val="nil"/>
              <w:bottom w:val="nil"/>
              <w:right w:val="nil"/>
            </w:tcBorders>
            <w:shd w:val="clear" w:color="auto" w:fill="auto"/>
            <w:vAlign w:val="bottom"/>
            <w:hideMark/>
          </w:tcPr>
          <w:p w14:paraId="7E3897D4" w14:textId="77777777" w:rsidR="00530D3B" w:rsidRPr="00D6757C" w:rsidRDefault="00530D3B" w:rsidP="00FC2D96">
            <w:pPr>
              <w:spacing w:after="0"/>
              <w:jc w:val="left"/>
              <w:rPr>
                <w:color w:val="000000"/>
                <w:sz w:val="22"/>
                <w:szCs w:val="22"/>
              </w:rPr>
            </w:pPr>
          </w:p>
        </w:tc>
        <w:tc>
          <w:tcPr>
            <w:tcW w:w="2160" w:type="dxa"/>
            <w:tcBorders>
              <w:top w:val="nil"/>
              <w:left w:val="nil"/>
              <w:bottom w:val="nil"/>
              <w:right w:val="nil"/>
            </w:tcBorders>
            <w:shd w:val="clear" w:color="auto" w:fill="auto"/>
            <w:vAlign w:val="bottom"/>
            <w:hideMark/>
          </w:tcPr>
          <w:p w14:paraId="5C259C78" w14:textId="77777777" w:rsidR="00530D3B" w:rsidRPr="00D6757C" w:rsidRDefault="00530D3B" w:rsidP="00FC2D96">
            <w:pPr>
              <w:spacing w:after="0"/>
              <w:jc w:val="left"/>
              <w:rPr>
                <w:color w:val="000000"/>
                <w:sz w:val="22"/>
                <w:szCs w:val="22"/>
              </w:rPr>
            </w:pPr>
          </w:p>
        </w:tc>
        <w:tc>
          <w:tcPr>
            <w:tcW w:w="1951" w:type="dxa"/>
            <w:tcBorders>
              <w:top w:val="nil"/>
              <w:left w:val="nil"/>
              <w:bottom w:val="nil"/>
              <w:right w:val="nil"/>
            </w:tcBorders>
            <w:shd w:val="clear" w:color="auto" w:fill="auto"/>
            <w:vAlign w:val="bottom"/>
            <w:hideMark/>
          </w:tcPr>
          <w:p w14:paraId="29F09C8F" w14:textId="77777777" w:rsidR="00530D3B" w:rsidRPr="00D6757C" w:rsidRDefault="00530D3B" w:rsidP="00FC2D96">
            <w:pPr>
              <w:spacing w:after="0"/>
              <w:jc w:val="left"/>
              <w:rPr>
                <w:color w:val="000000"/>
                <w:sz w:val="22"/>
                <w:szCs w:val="22"/>
              </w:rPr>
            </w:pPr>
          </w:p>
        </w:tc>
        <w:tc>
          <w:tcPr>
            <w:tcW w:w="1134" w:type="dxa"/>
            <w:tcBorders>
              <w:top w:val="nil"/>
              <w:left w:val="nil"/>
              <w:bottom w:val="nil"/>
              <w:right w:val="nil"/>
            </w:tcBorders>
            <w:shd w:val="clear" w:color="auto" w:fill="auto"/>
            <w:noWrap/>
            <w:vAlign w:val="bottom"/>
            <w:hideMark/>
          </w:tcPr>
          <w:p w14:paraId="0EB2E22F" w14:textId="77777777" w:rsidR="00530D3B" w:rsidRPr="00D6757C" w:rsidRDefault="00530D3B" w:rsidP="00FC2D96">
            <w:pPr>
              <w:spacing w:after="0"/>
              <w:jc w:val="left"/>
              <w:rPr>
                <w:color w:val="000000"/>
                <w:sz w:val="22"/>
                <w:szCs w:val="22"/>
              </w:rPr>
            </w:pPr>
          </w:p>
        </w:tc>
        <w:tc>
          <w:tcPr>
            <w:tcW w:w="1276" w:type="dxa"/>
            <w:tcBorders>
              <w:top w:val="nil"/>
              <w:left w:val="nil"/>
              <w:bottom w:val="nil"/>
              <w:right w:val="nil"/>
            </w:tcBorders>
            <w:shd w:val="clear" w:color="auto" w:fill="auto"/>
            <w:noWrap/>
            <w:vAlign w:val="bottom"/>
            <w:hideMark/>
          </w:tcPr>
          <w:p w14:paraId="7F9BDC71" w14:textId="77777777" w:rsidR="00530D3B" w:rsidRPr="00D6757C" w:rsidRDefault="00530D3B" w:rsidP="00FC2D96">
            <w:pPr>
              <w:spacing w:after="0"/>
              <w:jc w:val="right"/>
              <w:rPr>
                <w:color w:val="000000"/>
                <w:sz w:val="22"/>
                <w:szCs w:val="22"/>
              </w:rPr>
            </w:pPr>
          </w:p>
        </w:tc>
        <w:tc>
          <w:tcPr>
            <w:tcW w:w="2022" w:type="dxa"/>
            <w:tcBorders>
              <w:top w:val="nil"/>
              <w:left w:val="nil"/>
              <w:bottom w:val="nil"/>
              <w:right w:val="nil"/>
            </w:tcBorders>
            <w:shd w:val="clear" w:color="auto" w:fill="auto"/>
            <w:vAlign w:val="bottom"/>
            <w:hideMark/>
          </w:tcPr>
          <w:p w14:paraId="1964E42C" w14:textId="77777777" w:rsidR="00530D3B" w:rsidRPr="00D6757C" w:rsidRDefault="00530D3B" w:rsidP="00FC2D96">
            <w:pPr>
              <w:spacing w:after="0"/>
              <w:jc w:val="left"/>
              <w:rPr>
                <w:color w:val="000000"/>
                <w:sz w:val="22"/>
                <w:szCs w:val="22"/>
              </w:rPr>
            </w:pPr>
          </w:p>
        </w:tc>
        <w:tc>
          <w:tcPr>
            <w:tcW w:w="1701" w:type="dxa"/>
            <w:tcBorders>
              <w:top w:val="nil"/>
              <w:left w:val="nil"/>
              <w:bottom w:val="nil"/>
              <w:right w:val="nil"/>
            </w:tcBorders>
            <w:shd w:val="clear" w:color="auto" w:fill="auto"/>
            <w:vAlign w:val="bottom"/>
            <w:hideMark/>
          </w:tcPr>
          <w:p w14:paraId="4E922F0B" w14:textId="77777777" w:rsidR="00530D3B" w:rsidRPr="00D6757C" w:rsidRDefault="00530D3B" w:rsidP="00FC2D96">
            <w:pPr>
              <w:spacing w:after="0"/>
              <w:jc w:val="left"/>
              <w:rPr>
                <w:color w:val="000000"/>
                <w:sz w:val="22"/>
                <w:szCs w:val="22"/>
              </w:rPr>
            </w:pPr>
          </w:p>
        </w:tc>
        <w:tc>
          <w:tcPr>
            <w:tcW w:w="1418" w:type="dxa"/>
            <w:tcBorders>
              <w:top w:val="nil"/>
              <w:left w:val="nil"/>
              <w:bottom w:val="nil"/>
              <w:right w:val="nil"/>
            </w:tcBorders>
            <w:shd w:val="clear" w:color="auto" w:fill="auto"/>
            <w:vAlign w:val="bottom"/>
            <w:hideMark/>
          </w:tcPr>
          <w:p w14:paraId="5923A8A3" w14:textId="77777777" w:rsidR="00530D3B" w:rsidRPr="00D6757C" w:rsidRDefault="00530D3B" w:rsidP="00FC2D96">
            <w:pPr>
              <w:spacing w:after="0"/>
              <w:jc w:val="left"/>
              <w:rPr>
                <w:color w:val="000000"/>
                <w:sz w:val="22"/>
                <w:szCs w:val="22"/>
              </w:rPr>
            </w:pPr>
          </w:p>
        </w:tc>
        <w:tc>
          <w:tcPr>
            <w:tcW w:w="1663" w:type="dxa"/>
            <w:tcBorders>
              <w:top w:val="nil"/>
              <w:left w:val="nil"/>
              <w:bottom w:val="nil"/>
              <w:right w:val="nil"/>
            </w:tcBorders>
            <w:shd w:val="clear" w:color="auto" w:fill="auto"/>
            <w:vAlign w:val="bottom"/>
            <w:hideMark/>
          </w:tcPr>
          <w:p w14:paraId="480967C8" w14:textId="77777777" w:rsidR="00530D3B" w:rsidRPr="00D6757C" w:rsidRDefault="00530D3B" w:rsidP="00FC2D96">
            <w:pPr>
              <w:spacing w:after="0"/>
              <w:jc w:val="left"/>
              <w:rPr>
                <w:color w:val="000000"/>
                <w:sz w:val="22"/>
                <w:szCs w:val="22"/>
              </w:rPr>
            </w:pPr>
          </w:p>
        </w:tc>
      </w:tr>
      <w:tr w:rsidR="00530D3B" w:rsidRPr="00D6757C" w14:paraId="5DE9DFAE" w14:textId="77777777" w:rsidTr="00FC2D96">
        <w:trPr>
          <w:trHeight w:val="853"/>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774C9" w14:textId="77777777" w:rsidR="00530D3B" w:rsidRPr="00D6757C" w:rsidRDefault="00530D3B" w:rsidP="00FC2D96">
            <w:pPr>
              <w:spacing w:after="0"/>
              <w:jc w:val="center"/>
              <w:rPr>
                <w:color w:val="000000"/>
                <w:sz w:val="22"/>
                <w:szCs w:val="22"/>
              </w:rPr>
            </w:pPr>
            <w:r w:rsidRPr="00D6757C">
              <w:rPr>
                <w:color w:val="000000"/>
                <w:sz w:val="22"/>
                <w:szCs w:val="22"/>
              </w:rPr>
              <w:t>№ п/п</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14:paraId="150819CA" w14:textId="77777777" w:rsidR="00530D3B" w:rsidRPr="00D6757C" w:rsidRDefault="00530D3B" w:rsidP="00FC2D96">
            <w:pPr>
              <w:spacing w:after="0"/>
              <w:jc w:val="center"/>
              <w:rPr>
                <w:color w:val="000000"/>
                <w:sz w:val="22"/>
                <w:szCs w:val="22"/>
              </w:rPr>
            </w:pPr>
            <w:r w:rsidRPr="00D6757C">
              <w:rPr>
                <w:color w:val="000000"/>
                <w:sz w:val="22"/>
                <w:szCs w:val="22"/>
              </w:rPr>
              <w:t>Наименование объекта</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2D21AE5" w14:textId="77777777" w:rsidR="00530D3B" w:rsidRPr="00D6757C" w:rsidRDefault="00530D3B" w:rsidP="00FC2D96">
            <w:pPr>
              <w:spacing w:after="0"/>
              <w:jc w:val="center"/>
              <w:rPr>
                <w:color w:val="000000"/>
                <w:sz w:val="22"/>
                <w:szCs w:val="22"/>
              </w:rPr>
            </w:pPr>
            <w:r w:rsidRPr="00D6757C">
              <w:rPr>
                <w:color w:val="000000"/>
                <w:sz w:val="22"/>
                <w:szCs w:val="22"/>
              </w:rPr>
              <w:t>Адрес</w:t>
            </w:r>
          </w:p>
        </w:tc>
        <w:tc>
          <w:tcPr>
            <w:tcW w:w="1951" w:type="dxa"/>
            <w:tcBorders>
              <w:top w:val="single" w:sz="4" w:space="0" w:color="auto"/>
              <w:left w:val="nil"/>
              <w:bottom w:val="single" w:sz="4" w:space="0" w:color="auto"/>
              <w:right w:val="single" w:sz="4" w:space="0" w:color="auto"/>
            </w:tcBorders>
            <w:shd w:val="clear" w:color="auto" w:fill="auto"/>
            <w:vAlign w:val="center"/>
            <w:hideMark/>
          </w:tcPr>
          <w:p w14:paraId="015EAC18" w14:textId="77777777" w:rsidR="00530D3B" w:rsidRPr="00D6757C" w:rsidRDefault="00530D3B" w:rsidP="00FC2D96">
            <w:pPr>
              <w:spacing w:after="0"/>
              <w:jc w:val="center"/>
              <w:rPr>
                <w:color w:val="000000"/>
                <w:sz w:val="22"/>
                <w:szCs w:val="22"/>
              </w:rPr>
            </w:pPr>
            <w:r w:rsidRPr="00D6757C">
              <w:rPr>
                <w:color w:val="000000"/>
                <w:sz w:val="22"/>
                <w:szCs w:val="22"/>
              </w:rPr>
              <w:t>Описание здания, помещения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FCD396" w14:textId="77777777" w:rsidR="00530D3B" w:rsidRPr="00D6757C" w:rsidRDefault="00530D3B" w:rsidP="00FC2D96">
            <w:pPr>
              <w:spacing w:after="0"/>
              <w:jc w:val="center"/>
              <w:rPr>
                <w:color w:val="000000"/>
                <w:sz w:val="22"/>
                <w:szCs w:val="22"/>
              </w:rPr>
            </w:pPr>
            <w:r w:rsidRPr="00D6757C">
              <w:rPr>
                <w:color w:val="000000"/>
                <w:sz w:val="22"/>
                <w:szCs w:val="22"/>
              </w:rPr>
              <w:t>Общая площадь, м2. пл.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94DE42E" w14:textId="77777777" w:rsidR="00530D3B" w:rsidRPr="00D6757C" w:rsidRDefault="00530D3B" w:rsidP="00FC2D96">
            <w:pPr>
              <w:spacing w:after="0"/>
              <w:jc w:val="center"/>
              <w:rPr>
                <w:color w:val="000000"/>
                <w:sz w:val="22"/>
                <w:szCs w:val="22"/>
              </w:rPr>
            </w:pPr>
            <w:r w:rsidRPr="00D6757C">
              <w:rPr>
                <w:color w:val="000000"/>
                <w:sz w:val="22"/>
                <w:szCs w:val="22"/>
              </w:rPr>
              <w:t>Убираемая площадь, м2</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14:paraId="2C379104" w14:textId="77777777" w:rsidR="00530D3B" w:rsidRPr="00D6757C" w:rsidRDefault="00530D3B" w:rsidP="00FC2D96">
            <w:pPr>
              <w:spacing w:after="0"/>
              <w:jc w:val="center"/>
              <w:rPr>
                <w:color w:val="000000"/>
                <w:sz w:val="22"/>
                <w:szCs w:val="22"/>
              </w:rPr>
            </w:pPr>
            <w:r w:rsidRPr="00D6757C">
              <w:rPr>
                <w:color w:val="000000"/>
                <w:sz w:val="22"/>
                <w:szCs w:val="22"/>
              </w:rPr>
              <w:t>Категория убираемой площади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AC30F8B" w14:textId="77777777" w:rsidR="00530D3B" w:rsidRPr="00D6757C" w:rsidRDefault="00530D3B" w:rsidP="00FC2D96">
            <w:pPr>
              <w:spacing w:after="0"/>
              <w:jc w:val="center"/>
              <w:rPr>
                <w:color w:val="000000"/>
                <w:sz w:val="22"/>
                <w:szCs w:val="22"/>
              </w:rPr>
            </w:pPr>
            <w:r w:rsidRPr="00D6757C">
              <w:rPr>
                <w:color w:val="000000"/>
                <w:sz w:val="22"/>
                <w:szCs w:val="22"/>
              </w:rPr>
              <w:t>Вид уборки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383BD2" w14:textId="77777777" w:rsidR="00530D3B" w:rsidRPr="00D6757C" w:rsidRDefault="00530D3B" w:rsidP="00FC2D96">
            <w:pPr>
              <w:spacing w:after="0"/>
              <w:jc w:val="center"/>
              <w:rPr>
                <w:color w:val="000000"/>
                <w:sz w:val="22"/>
                <w:szCs w:val="22"/>
              </w:rPr>
            </w:pPr>
            <w:r w:rsidRPr="00D6757C">
              <w:rPr>
                <w:color w:val="000000"/>
                <w:sz w:val="22"/>
                <w:szCs w:val="22"/>
              </w:rPr>
              <w:t>Периодичность</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005BD43D" w14:textId="77777777" w:rsidR="00530D3B" w:rsidRPr="00D6757C" w:rsidRDefault="00530D3B" w:rsidP="00FC2D96">
            <w:pPr>
              <w:spacing w:after="0"/>
              <w:jc w:val="center"/>
              <w:rPr>
                <w:color w:val="000000"/>
                <w:sz w:val="22"/>
                <w:szCs w:val="22"/>
              </w:rPr>
            </w:pPr>
            <w:r w:rsidRPr="00D6757C">
              <w:rPr>
                <w:color w:val="000000"/>
                <w:sz w:val="22"/>
                <w:szCs w:val="22"/>
              </w:rPr>
              <w:t>Примечание</w:t>
            </w:r>
          </w:p>
        </w:tc>
      </w:tr>
      <w:tr w:rsidR="00530D3B" w:rsidRPr="00D6757C" w14:paraId="219E5BA7" w14:textId="77777777" w:rsidTr="00FC2D96">
        <w:trPr>
          <w:trHeight w:val="805"/>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706E7" w14:textId="77777777" w:rsidR="00530D3B" w:rsidRPr="00D6757C" w:rsidRDefault="00530D3B" w:rsidP="00FC2D96">
            <w:pPr>
              <w:spacing w:after="0"/>
              <w:jc w:val="center"/>
              <w:rPr>
                <w:color w:val="000000"/>
                <w:sz w:val="22"/>
                <w:szCs w:val="22"/>
              </w:rPr>
            </w:pPr>
            <w:r w:rsidRPr="00D6757C">
              <w:rPr>
                <w:color w:val="000000"/>
                <w:sz w:val="22"/>
                <w:szCs w:val="22"/>
              </w:rPr>
              <w:t>1.</w:t>
            </w: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14:paraId="0A10BB57" w14:textId="77777777" w:rsidR="00530D3B" w:rsidRPr="00D6757C" w:rsidRDefault="00530D3B" w:rsidP="00FC2D96">
            <w:pPr>
              <w:spacing w:after="0"/>
              <w:jc w:val="center"/>
              <w:rPr>
                <w:color w:val="000000"/>
                <w:sz w:val="22"/>
                <w:szCs w:val="22"/>
              </w:rPr>
            </w:pPr>
            <w:r w:rsidRPr="00D6757C">
              <w:rPr>
                <w:color w:val="000000"/>
                <w:sz w:val="22"/>
                <w:szCs w:val="22"/>
              </w:rPr>
              <w:t>Ангарный корпус</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14:paraId="3EEFAFFA"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51, строение 3</w:t>
            </w:r>
          </w:p>
          <w:p w14:paraId="0C3EEC94" w14:textId="77777777" w:rsidR="00530D3B" w:rsidRPr="00D6757C" w:rsidRDefault="00530D3B" w:rsidP="00FC2D96">
            <w:pPr>
              <w:spacing w:after="0"/>
              <w:jc w:val="center"/>
              <w:rPr>
                <w:color w:val="000000"/>
                <w:sz w:val="22"/>
                <w:szCs w:val="22"/>
              </w:rPr>
            </w:pPr>
            <w:r w:rsidRPr="00D6757C">
              <w:rPr>
                <w:color w:val="000000"/>
                <w:sz w:val="22"/>
                <w:szCs w:val="22"/>
              </w:rPr>
              <w:t>86:10:0101001:171</w:t>
            </w:r>
          </w:p>
        </w:tc>
        <w:tc>
          <w:tcPr>
            <w:tcW w:w="1951" w:type="dxa"/>
            <w:vMerge w:val="restart"/>
            <w:tcBorders>
              <w:top w:val="nil"/>
              <w:left w:val="single" w:sz="4" w:space="0" w:color="auto"/>
              <w:bottom w:val="single" w:sz="4" w:space="0" w:color="auto"/>
              <w:right w:val="single" w:sz="4" w:space="0" w:color="auto"/>
            </w:tcBorders>
            <w:shd w:val="clear" w:color="auto" w:fill="auto"/>
            <w:vAlign w:val="center"/>
            <w:hideMark/>
          </w:tcPr>
          <w:p w14:paraId="6506ACAD" w14:textId="77777777" w:rsidR="00530D3B" w:rsidRPr="00D6757C" w:rsidRDefault="00530D3B" w:rsidP="00FC2D96">
            <w:pPr>
              <w:spacing w:after="0"/>
              <w:jc w:val="center"/>
              <w:rPr>
                <w:color w:val="000000"/>
                <w:sz w:val="22"/>
                <w:szCs w:val="22"/>
              </w:rPr>
            </w:pPr>
            <w:r w:rsidRPr="00D6757C">
              <w:rPr>
                <w:color w:val="000000"/>
                <w:sz w:val="22"/>
                <w:szCs w:val="22"/>
              </w:rPr>
              <w:t>Трехэтажное здание, офисные и производственные помещения (санузел - 10, раковины - 11, душевая кабина - 3)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1B4A8E" w14:textId="77777777" w:rsidR="00530D3B" w:rsidRPr="00D6757C" w:rsidRDefault="00530D3B" w:rsidP="00FC2D96">
            <w:pPr>
              <w:spacing w:after="0"/>
              <w:jc w:val="center"/>
              <w:rPr>
                <w:color w:val="000000"/>
                <w:sz w:val="22"/>
                <w:szCs w:val="22"/>
              </w:rPr>
            </w:pPr>
            <w:r w:rsidRPr="00D6757C">
              <w:rPr>
                <w:color w:val="000000"/>
                <w:sz w:val="22"/>
                <w:szCs w:val="22"/>
              </w:rPr>
              <w:t>6349,9</w:t>
            </w:r>
          </w:p>
        </w:tc>
        <w:tc>
          <w:tcPr>
            <w:tcW w:w="1276" w:type="dxa"/>
            <w:tcBorders>
              <w:top w:val="nil"/>
              <w:left w:val="nil"/>
              <w:bottom w:val="single" w:sz="4" w:space="0" w:color="auto"/>
              <w:right w:val="single" w:sz="4" w:space="0" w:color="auto"/>
            </w:tcBorders>
            <w:shd w:val="clear" w:color="auto" w:fill="auto"/>
            <w:noWrap/>
            <w:vAlign w:val="center"/>
            <w:hideMark/>
          </w:tcPr>
          <w:p w14:paraId="4E07FE08" w14:textId="77777777" w:rsidR="00530D3B" w:rsidRPr="00D6757C" w:rsidRDefault="00530D3B" w:rsidP="00FC2D96">
            <w:pPr>
              <w:spacing w:after="0"/>
              <w:jc w:val="center"/>
              <w:rPr>
                <w:color w:val="000000"/>
                <w:sz w:val="22"/>
                <w:szCs w:val="22"/>
              </w:rPr>
            </w:pPr>
            <w:r w:rsidRPr="00D6757C">
              <w:rPr>
                <w:color w:val="000000"/>
                <w:sz w:val="22"/>
                <w:szCs w:val="22"/>
              </w:rPr>
              <w:t>2357,8</w:t>
            </w:r>
          </w:p>
        </w:tc>
        <w:tc>
          <w:tcPr>
            <w:tcW w:w="2022" w:type="dxa"/>
            <w:tcBorders>
              <w:top w:val="nil"/>
              <w:left w:val="nil"/>
              <w:bottom w:val="single" w:sz="4" w:space="0" w:color="auto"/>
              <w:right w:val="single" w:sz="4" w:space="0" w:color="auto"/>
            </w:tcBorders>
            <w:shd w:val="clear" w:color="auto" w:fill="auto"/>
            <w:vAlign w:val="center"/>
            <w:hideMark/>
          </w:tcPr>
          <w:p w14:paraId="23A94795"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302BEE54"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2062E622"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0D23631F" w14:textId="77777777" w:rsidR="00530D3B" w:rsidRPr="00D6757C" w:rsidRDefault="00530D3B" w:rsidP="00FC2D96">
            <w:pPr>
              <w:spacing w:after="0"/>
              <w:jc w:val="center"/>
              <w:rPr>
                <w:color w:val="000000"/>
                <w:sz w:val="22"/>
                <w:szCs w:val="22"/>
              </w:rPr>
            </w:pPr>
            <w:r w:rsidRPr="00D6757C">
              <w:rPr>
                <w:color w:val="000000"/>
                <w:sz w:val="22"/>
                <w:szCs w:val="22"/>
              </w:rPr>
              <w:t>Трехразовая влажная уборка мест общего пользования</w:t>
            </w:r>
          </w:p>
        </w:tc>
      </w:tr>
      <w:tr w:rsidR="00530D3B" w:rsidRPr="00D6757C" w14:paraId="6BB91504"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532EE2C5" w14:textId="77777777" w:rsidR="00530D3B" w:rsidRPr="00D6757C" w:rsidRDefault="00530D3B" w:rsidP="00FC2D96">
            <w:pPr>
              <w:spacing w:after="0"/>
              <w:jc w:val="center"/>
              <w:rPr>
                <w:color w:val="000000"/>
                <w:sz w:val="22"/>
                <w:szCs w:val="22"/>
              </w:rPr>
            </w:pPr>
          </w:p>
        </w:tc>
        <w:tc>
          <w:tcPr>
            <w:tcW w:w="1912" w:type="dxa"/>
            <w:vMerge/>
            <w:tcBorders>
              <w:top w:val="nil"/>
              <w:left w:val="single" w:sz="4" w:space="0" w:color="auto"/>
              <w:bottom w:val="single" w:sz="4" w:space="0" w:color="auto"/>
              <w:right w:val="single" w:sz="4" w:space="0" w:color="auto"/>
            </w:tcBorders>
            <w:vAlign w:val="center"/>
            <w:hideMark/>
          </w:tcPr>
          <w:p w14:paraId="48BE75E2" w14:textId="77777777" w:rsidR="00530D3B" w:rsidRPr="00D6757C" w:rsidRDefault="00530D3B" w:rsidP="00FC2D96">
            <w:pPr>
              <w:spacing w:after="0"/>
              <w:jc w:val="center"/>
              <w:rPr>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4DBD4288" w14:textId="77777777" w:rsidR="00530D3B" w:rsidRPr="00D6757C" w:rsidRDefault="00530D3B" w:rsidP="00FC2D96">
            <w:pPr>
              <w:spacing w:after="0"/>
              <w:jc w:val="center"/>
              <w:rPr>
                <w:color w:val="000000"/>
                <w:sz w:val="22"/>
                <w:szCs w:val="22"/>
              </w:rPr>
            </w:pPr>
          </w:p>
        </w:tc>
        <w:tc>
          <w:tcPr>
            <w:tcW w:w="1951" w:type="dxa"/>
            <w:vMerge/>
            <w:tcBorders>
              <w:top w:val="nil"/>
              <w:left w:val="single" w:sz="4" w:space="0" w:color="auto"/>
              <w:bottom w:val="single" w:sz="4" w:space="0" w:color="auto"/>
              <w:right w:val="single" w:sz="4" w:space="0" w:color="auto"/>
            </w:tcBorders>
            <w:vAlign w:val="center"/>
            <w:hideMark/>
          </w:tcPr>
          <w:p w14:paraId="70AE36AB" w14:textId="77777777" w:rsidR="00530D3B" w:rsidRPr="00D6757C" w:rsidRDefault="00530D3B" w:rsidP="00FC2D96">
            <w:pPr>
              <w:spacing w:after="0"/>
              <w:jc w:val="cente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6742119" w14:textId="77777777" w:rsidR="00530D3B" w:rsidRPr="00D6757C" w:rsidRDefault="00530D3B" w:rsidP="00FC2D96">
            <w:pPr>
              <w:spacing w:after="0"/>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1026BA57" w14:textId="77777777" w:rsidR="00530D3B" w:rsidRPr="00D6757C" w:rsidRDefault="00530D3B" w:rsidP="00FC2D96">
            <w:pPr>
              <w:spacing w:after="0"/>
              <w:jc w:val="center"/>
              <w:rPr>
                <w:color w:val="000000"/>
                <w:sz w:val="22"/>
                <w:szCs w:val="22"/>
              </w:rPr>
            </w:pPr>
            <w:r w:rsidRPr="00D6757C">
              <w:rPr>
                <w:color w:val="000000"/>
                <w:sz w:val="22"/>
                <w:szCs w:val="22"/>
              </w:rPr>
              <w:t>3992,1</w:t>
            </w:r>
          </w:p>
        </w:tc>
        <w:tc>
          <w:tcPr>
            <w:tcW w:w="2022" w:type="dxa"/>
            <w:tcBorders>
              <w:top w:val="nil"/>
              <w:left w:val="nil"/>
              <w:bottom w:val="single" w:sz="4" w:space="0" w:color="auto"/>
              <w:right w:val="single" w:sz="4" w:space="0" w:color="auto"/>
            </w:tcBorders>
            <w:shd w:val="clear" w:color="auto" w:fill="auto"/>
            <w:vAlign w:val="center"/>
            <w:hideMark/>
          </w:tcPr>
          <w:p w14:paraId="38C7518E"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51908608"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3072CBC1" w14:textId="77777777" w:rsidR="00530D3B" w:rsidRPr="00D6757C" w:rsidRDefault="00530D3B" w:rsidP="00FC2D96">
            <w:pPr>
              <w:spacing w:after="0"/>
              <w:jc w:val="center"/>
              <w:rPr>
                <w:color w:val="000000"/>
                <w:sz w:val="22"/>
                <w:szCs w:val="22"/>
              </w:rPr>
            </w:pPr>
            <w:r w:rsidRPr="00D6757C">
              <w:rPr>
                <w:color w:val="000000"/>
                <w:sz w:val="22"/>
                <w:szCs w:val="22"/>
              </w:rPr>
              <w:t>ежедневно</w:t>
            </w:r>
          </w:p>
        </w:tc>
        <w:tc>
          <w:tcPr>
            <w:tcW w:w="1663" w:type="dxa"/>
            <w:vMerge/>
            <w:tcBorders>
              <w:top w:val="nil"/>
              <w:left w:val="single" w:sz="4" w:space="0" w:color="auto"/>
              <w:bottom w:val="single" w:sz="4" w:space="0" w:color="auto"/>
              <w:right w:val="single" w:sz="4" w:space="0" w:color="auto"/>
            </w:tcBorders>
            <w:vAlign w:val="center"/>
            <w:hideMark/>
          </w:tcPr>
          <w:p w14:paraId="3EFF85B4" w14:textId="77777777" w:rsidR="00530D3B" w:rsidRPr="00D6757C" w:rsidRDefault="00530D3B" w:rsidP="00FC2D96">
            <w:pPr>
              <w:spacing w:after="0"/>
              <w:jc w:val="center"/>
              <w:rPr>
                <w:color w:val="000000"/>
                <w:sz w:val="22"/>
                <w:szCs w:val="22"/>
              </w:rPr>
            </w:pPr>
          </w:p>
        </w:tc>
      </w:tr>
      <w:tr w:rsidR="00530D3B" w:rsidRPr="00D6757C" w14:paraId="6FD95205" w14:textId="77777777" w:rsidTr="00FC2D96">
        <w:trPr>
          <w:trHeight w:val="121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668375C" w14:textId="77777777" w:rsidR="00530D3B" w:rsidRPr="00D6757C" w:rsidRDefault="00530D3B" w:rsidP="00FC2D96">
            <w:pPr>
              <w:spacing w:after="0"/>
              <w:jc w:val="center"/>
              <w:rPr>
                <w:color w:val="000000"/>
                <w:sz w:val="22"/>
                <w:szCs w:val="22"/>
              </w:rPr>
            </w:pPr>
            <w:r w:rsidRPr="00D6757C">
              <w:rPr>
                <w:color w:val="000000"/>
                <w:sz w:val="22"/>
                <w:szCs w:val="22"/>
              </w:rPr>
              <w:t>2.</w:t>
            </w:r>
          </w:p>
        </w:tc>
        <w:tc>
          <w:tcPr>
            <w:tcW w:w="1912" w:type="dxa"/>
            <w:tcBorders>
              <w:top w:val="nil"/>
              <w:left w:val="nil"/>
              <w:bottom w:val="single" w:sz="4" w:space="0" w:color="auto"/>
              <w:right w:val="single" w:sz="4" w:space="0" w:color="auto"/>
            </w:tcBorders>
            <w:shd w:val="clear" w:color="auto" w:fill="auto"/>
            <w:vAlign w:val="center"/>
            <w:hideMark/>
          </w:tcPr>
          <w:p w14:paraId="57209678" w14:textId="77777777" w:rsidR="00530D3B" w:rsidRPr="00D6757C" w:rsidRDefault="00530D3B" w:rsidP="00FC2D96">
            <w:pPr>
              <w:spacing w:after="0"/>
              <w:jc w:val="center"/>
              <w:rPr>
                <w:color w:val="000000"/>
                <w:sz w:val="22"/>
                <w:szCs w:val="22"/>
              </w:rPr>
            </w:pPr>
            <w:r w:rsidRPr="00D6757C">
              <w:rPr>
                <w:color w:val="000000"/>
                <w:sz w:val="22"/>
                <w:szCs w:val="22"/>
              </w:rPr>
              <w:t>Гараж легковой в составе котельной</w:t>
            </w:r>
          </w:p>
        </w:tc>
        <w:tc>
          <w:tcPr>
            <w:tcW w:w="2160" w:type="dxa"/>
            <w:tcBorders>
              <w:top w:val="nil"/>
              <w:left w:val="nil"/>
              <w:bottom w:val="single" w:sz="4" w:space="0" w:color="auto"/>
              <w:right w:val="single" w:sz="4" w:space="0" w:color="auto"/>
            </w:tcBorders>
            <w:shd w:val="clear" w:color="auto" w:fill="auto"/>
            <w:vAlign w:val="center"/>
            <w:hideMark/>
          </w:tcPr>
          <w:p w14:paraId="18394F77" w14:textId="77777777" w:rsidR="00530D3B" w:rsidRPr="00D6757C" w:rsidRDefault="00530D3B" w:rsidP="00FC2D96">
            <w:pPr>
              <w:spacing w:after="0"/>
              <w:jc w:val="center"/>
              <w:rPr>
                <w:color w:val="000000"/>
                <w:sz w:val="22"/>
                <w:szCs w:val="22"/>
              </w:rPr>
            </w:pPr>
            <w:r w:rsidRPr="00D6757C">
              <w:rPr>
                <w:color w:val="000000"/>
                <w:sz w:val="22"/>
                <w:szCs w:val="22"/>
              </w:rPr>
              <w:t>г.Сургут, ул. Аэрофлотская, 45/2  КН отсутствует</w:t>
            </w:r>
          </w:p>
        </w:tc>
        <w:tc>
          <w:tcPr>
            <w:tcW w:w="1951" w:type="dxa"/>
            <w:tcBorders>
              <w:top w:val="nil"/>
              <w:left w:val="nil"/>
              <w:bottom w:val="single" w:sz="4" w:space="0" w:color="auto"/>
              <w:right w:val="single" w:sz="4" w:space="0" w:color="auto"/>
            </w:tcBorders>
            <w:shd w:val="clear" w:color="auto" w:fill="auto"/>
            <w:vAlign w:val="center"/>
            <w:hideMark/>
          </w:tcPr>
          <w:p w14:paraId="69AA41D9" w14:textId="77777777" w:rsidR="00530D3B" w:rsidRPr="00D6757C" w:rsidRDefault="00530D3B" w:rsidP="00FC2D96">
            <w:pPr>
              <w:spacing w:after="0"/>
              <w:jc w:val="center"/>
              <w:rPr>
                <w:color w:val="000000"/>
                <w:sz w:val="22"/>
                <w:szCs w:val="22"/>
              </w:rPr>
            </w:pPr>
            <w:r w:rsidRPr="00D6757C">
              <w:rPr>
                <w:color w:val="000000"/>
                <w:sz w:val="22"/>
                <w:szCs w:val="22"/>
              </w:rPr>
              <w:t>одноэтажное строение, производственные помещения (раковина - 1)</w:t>
            </w:r>
          </w:p>
        </w:tc>
        <w:tc>
          <w:tcPr>
            <w:tcW w:w="1134" w:type="dxa"/>
            <w:tcBorders>
              <w:top w:val="nil"/>
              <w:left w:val="nil"/>
              <w:bottom w:val="single" w:sz="4" w:space="0" w:color="auto"/>
              <w:right w:val="single" w:sz="4" w:space="0" w:color="auto"/>
            </w:tcBorders>
            <w:shd w:val="clear" w:color="auto" w:fill="auto"/>
            <w:noWrap/>
            <w:vAlign w:val="center"/>
            <w:hideMark/>
          </w:tcPr>
          <w:p w14:paraId="43AD15D2" w14:textId="77777777" w:rsidR="00530D3B" w:rsidRPr="00D6757C" w:rsidRDefault="00530D3B" w:rsidP="00FC2D96">
            <w:pPr>
              <w:spacing w:after="0"/>
              <w:jc w:val="center"/>
              <w:rPr>
                <w:color w:val="000000"/>
                <w:sz w:val="22"/>
                <w:szCs w:val="22"/>
              </w:rPr>
            </w:pPr>
            <w:r w:rsidRPr="00D6757C">
              <w:rPr>
                <w:color w:val="000000"/>
                <w:sz w:val="22"/>
                <w:szCs w:val="22"/>
              </w:rPr>
              <w:t>49,8</w:t>
            </w:r>
          </w:p>
        </w:tc>
        <w:tc>
          <w:tcPr>
            <w:tcW w:w="1276" w:type="dxa"/>
            <w:tcBorders>
              <w:top w:val="nil"/>
              <w:left w:val="nil"/>
              <w:bottom w:val="single" w:sz="4" w:space="0" w:color="auto"/>
              <w:right w:val="single" w:sz="4" w:space="0" w:color="auto"/>
            </w:tcBorders>
            <w:shd w:val="clear" w:color="auto" w:fill="auto"/>
            <w:noWrap/>
            <w:vAlign w:val="center"/>
            <w:hideMark/>
          </w:tcPr>
          <w:p w14:paraId="622AFA05" w14:textId="77777777" w:rsidR="00530D3B" w:rsidRPr="00D6757C" w:rsidRDefault="00530D3B" w:rsidP="00FC2D96">
            <w:pPr>
              <w:spacing w:after="0"/>
              <w:jc w:val="center"/>
              <w:rPr>
                <w:color w:val="000000"/>
                <w:sz w:val="22"/>
                <w:szCs w:val="22"/>
              </w:rPr>
            </w:pPr>
            <w:r w:rsidRPr="00D6757C">
              <w:rPr>
                <w:color w:val="000000"/>
                <w:sz w:val="22"/>
                <w:szCs w:val="22"/>
              </w:rPr>
              <w:t>49,8</w:t>
            </w:r>
          </w:p>
        </w:tc>
        <w:tc>
          <w:tcPr>
            <w:tcW w:w="2022" w:type="dxa"/>
            <w:tcBorders>
              <w:top w:val="nil"/>
              <w:left w:val="nil"/>
              <w:bottom w:val="single" w:sz="4" w:space="0" w:color="auto"/>
              <w:right w:val="single" w:sz="4" w:space="0" w:color="auto"/>
            </w:tcBorders>
            <w:shd w:val="clear" w:color="auto" w:fill="auto"/>
            <w:vAlign w:val="center"/>
            <w:hideMark/>
          </w:tcPr>
          <w:p w14:paraId="25C67EC4"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4AF9DCBA"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6E9595E6"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663" w:type="dxa"/>
            <w:tcBorders>
              <w:top w:val="nil"/>
              <w:left w:val="nil"/>
              <w:bottom w:val="single" w:sz="4" w:space="0" w:color="auto"/>
              <w:right w:val="single" w:sz="4" w:space="0" w:color="auto"/>
            </w:tcBorders>
            <w:shd w:val="clear" w:color="auto" w:fill="auto"/>
            <w:vAlign w:val="center"/>
            <w:hideMark/>
          </w:tcPr>
          <w:p w14:paraId="7BA47995" w14:textId="77777777" w:rsidR="00530D3B" w:rsidRPr="00D6757C" w:rsidRDefault="00530D3B" w:rsidP="00FC2D96">
            <w:pPr>
              <w:spacing w:after="0"/>
              <w:jc w:val="center"/>
              <w:rPr>
                <w:color w:val="000000"/>
                <w:sz w:val="22"/>
                <w:szCs w:val="22"/>
              </w:rPr>
            </w:pPr>
            <w:r w:rsidRPr="00D6757C">
              <w:rPr>
                <w:color w:val="000000"/>
                <w:sz w:val="22"/>
                <w:szCs w:val="22"/>
              </w:rPr>
              <w:t>Одноразовая влажная уборка мест общего пользования</w:t>
            </w:r>
          </w:p>
        </w:tc>
      </w:tr>
      <w:tr w:rsidR="00530D3B" w:rsidRPr="00D6757C" w14:paraId="770793F7" w14:textId="77777777" w:rsidTr="00FC2D96">
        <w:trPr>
          <w:trHeight w:val="917"/>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F2C849F" w14:textId="77777777" w:rsidR="00530D3B" w:rsidRPr="00D6757C" w:rsidRDefault="00530D3B" w:rsidP="00FC2D96">
            <w:pPr>
              <w:spacing w:after="0"/>
              <w:jc w:val="center"/>
              <w:rPr>
                <w:color w:val="000000"/>
                <w:sz w:val="22"/>
                <w:szCs w:val="22"/>
              </w:rPr>
            </w:pPr>
            <w:r w:rsidRPr="00D6757C">
              <w:rPr>
                <w:color w:val="000000"/>
                <w:sz w:val="22"/>
                <w:szCs w:val="22"/>
              </w:rPr>
              <w:t>3.</w:t>
            </w:r>
          </w:p>
        </w:tc>
        <w:tc>
          <w:tcPr>
            <w:tcW w:w="1912" w:type="dxa"/>
            <w:tcBorders>
              <w:top w:val="nil"/>
              <w:left w:val="nil"/>
              <w:bottom w:val="single" w:sz="4" w:space="0" w:color="auto"/>
              <w:right w:val="single" w:sz="4" w:space="0" w:color="auto"/>
            </w:tcBorders>
            <w:shd w:val="clear" w:color="auto" w:fill="auto"/>
            <w:vAlign w:val="center"/>
            <w:hideMark/>
          </w:tcPr>
          <w:p w14:paraId="69E8BCDF" w14:textId="77777777" w:rsidR="00530D3B" w:rsidRPr="00D6757C" w:rsidRDefault="00530D3B" w:rsidP="00FC2D96">
            <w:pPr>
              <w:spacing w:after="0"/>
              <w:jc w:val="center"/>
              <w:rPr>
                <w:color w:val="000000"/>
                <w:sz w:val="22"/>
                <w:szCs w:val="22"/>
              </w:rPr>
            </w:pPr>
            <w:r w:rsidRPr="00D6757C">
              <w:rPr>
                <w:color w:val="000000"/>
                <w:sz w:val="22"/>
                <w:szCs w:val="22"/>
              </w:rPr>
              <w:t>Здание отдела главного энергетика</w:t>
            </w:r>
          </w:p>
        </w:tc>
        <w:tc>
          <w:tcPr>
            <w:tcW w:w="2160" w:type="dxa"/>
            <w:tcBorders>
              <w:top w:val="nil"/>
              <w:left w:val="nil"/>
              <w:bottom w:val="single" w:sz="4" w:space="0" w:color="auto"/>
              <w:right w:val="single" w:sz="4" w:space="0" w:color="auto"/>
            </w:tcBorders>
            <w:shd w:val="clear" w:color="auto" w:fill="auto"/>
            <w:vAlign w:val="center"/>
            <w:hideMark/>
          </w:tcPr>
          <w:p w14:paraId="20A2B39F"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46/1, сооружение 4</w:t>
            </w:r>
          </w:p>
          <w:p w14:paraId="1CD190DD" w14:textId="77777777" w:rsidR="00530D3B" w:rsidRPr="00D6757C" w:rsidRDefault="00530D3B" w:rsidP="00FC2D96">
            <w:pPr>
              <w:spacing w:after="0"/>
              <w:jc w:val="center"/>
              <w:rPr>
                <w:color w:val="000000"/>
                <w:sz w:val="22"/>
                <w:szCs w:val="22"/>
              </w:rPr>
            </w:pPr>
            <w:r w:rsidRPr="00D6757C">
              <w:rPr>
                <w:color w:val="000000"/>
                <w:sz w:val="22"/>
                <w:szCs w:val="22"/>
              </w:rPr>
              <w:t>86:10:0101001:149</w:t>
            </w:r>
          </w:p>
        </w:tc>
        <w:tc>
          <w:tcPr>
            <w:tcW w:w="1951" w:type="dxa"/>
            <w:tcBorders>
              <w:top w:val="nil"/>
              <w:left w:val="nil"/>
              <w:bottom w:val="single" w:sz="4" w:space="0" w:color="auto"/>
              <w:right w:val="single" w:sz="4" w:space="0" w:color="auto"/>
            </w:tcBorders>
            <w:shd w:val="clear" w:color="auto" w:fill="auto"/>
            <w:vAlign w:val="center"/>
            <w:hideMark/>
          </w:tcPr>
          <w:p w14:paraId="2EAF274F" w14:textId="77777777" w:rsidR="00530D3B" w:rsidRPr="00D6757C" w:rsidRDefault="00530D3B" w:rsidP="00FC2D96">
            <w:pPr>
              <w:spacing w:after="0"/>
              <w:jc w:val="center"/>
              <w:rPr>
                <w:color w:val="000000"/>
                <w:sz w:val="22"/>
                <w:szCs w:val="22"/>
              </w:rPr>
            </w:pPr>
            <w:r w:rsidRPr="00D6757C">
              <w:rPr>
                <w:color w:val="000000"/>
                <w:sz w:val="22"/>
                <w:szCs w:val="22"/>
              </w:rPr>
              <w:t>одноэтажное строение, производственные помещения</w:t>
            </w:r>
          </w:p>
        </w:tc>
        <w:tc>
          <w:tcPr>
            <w:tcW w:w="1134" w:type="dxa"/>
            <w:tcBorders>
              <w:top w:val="nil"/>
              <w:left w:val="nil"/>
              <w:bottom w:val="single" w:sz="4" w:space="0" w:color="auto"/>
              <w:right w:val="single" w:sz="4" w:space="0" w:color="auto"/>
            </w:tcBorders>
            <w:shd w:val="clear" w:color="auto" w:fill="auto"/>
            <w:noWrap/>
            <w:vAlign w:val="center"/>
            <w:hideMark/>
          </w:tcPr>
          <w:p w14:paraId="1083BDF2" w14:textId="77777777" w:rsidR="00530D3B" w:rsidRPr="00D6757C" w:rsidRDefault="00530D3B" w:rsidP="00FC2D96">
            <w:pPr>
              <w:spacing w:after="0"/>
              <w:jc w:val="center"/>
              <w:rPr>
                <w:color w:val="000000"/>
                <w:sz w:val="22"/>
                <w:szCs w:val="22"/>
              </w:rPr>
            </w:pPr>
            <w:r w:rsidRPr="00D6757C">
              <w:rPr>
                <w:color w:val="000000"/>
                <w:sz w:val="22"/>
                <w:szCs w:val="22"/>
              </w:rPr>
              <w:t>129,9</w:t>
            </w:r>
          </w:p>
        </w:tc>
        <w:tc>
          <w:tcPr>
            <w:tcW w:w="1276" w:type="dxa"/>
            <w:tcBorders>
              <w:top w:val="nil"/>
              <w:left w:val="nil"/>
              <w:bottom w:val="single" w:sz="4" w:space="0" w:color="auto"/>
              <w:right w:val="single" w:sz="4" w:space="0" w:color="auto"/>
            </w:tcBorders>
            <w:shd w:val="clear" w:color="auto" w:fill="auto"/>
            <w:noWrap/>
            <w:vAlign w:val="center"/>
            <w:hideMark/>
          </w:tcPr>
          <w:p w14:paraId="291AA1E4" w14:textId="77777777" w:rsidR="00530D3B" w:rsidRPr="00D6757C" w:rsidRDefault="00530D3B" w:rsidP="00FC2D96">
            <w:pPr>
              <w:spacing w:after="0"/>
              <w:jc w:val="center"/>
              <w:rPr>
                <w:color w:val="000000"/>
                <w:sz w:val="22"/>
                <w:szCs w:val="22"/>
              </w:rPr>
            </w:pPr>
            <w:r w:rsidRPr="00D6757C">
              <w:rPr>
                <w:color w:val="000000"/>
                <w:sz w:val="22"/>
                <w:szCs w:val="22"/>
              </w:rPr>
              <w:t>129,9</w:t>
            </w:r>
          </w:p>
        </w:tc>
        <w:tc>
          <w:tcPr>
            <w:tcW w:w="2022" w:type="dxa"/>
            <w:tcBorders>
              <w:top w:val="nil"/>
              <w:left w:val="nil"/>
              <w:bottom w:val="single" w:sz="4" w:space="0" w:color="auto"/>
              <w:right w:val="single" w:sz="4" w:space="0" w:color="auto"/>
            </w:tcBorders>
            <w:shd w:val="clear" w:color="auto" w:fill="auto"/>
            <w:vAlign w:val="center"/>
            <w:hideMark/>
          </w:tcPr>
          <w:p w14:paraId="7DC16B69"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00429535"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1562C1B0"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663" w:type="dxa"/>
            <w:tcBorders>
              <w:top w:val="nil"/>
              <w:left w:val="nil"/>
              <w:bottom w:val="single" w:sz="4" w:space="0" w:color="auto"/>
              <w:right w:val="single" w:sz="4" w:space="0" w:color="auto"/>
            </w:tcBorders>
            <w:shd w:val="clear" w:color="auto" w:fill="auto"/>
            <w:vAlign w:val="center"/>
            <w:hideMark/>
          </w:tcPr>
          <w:p w14:paraId="08AD2F98" w14:textId="77777777" w:rsidR="00530D3B" w:rsidRPr="00D6757C" w:rsidRDefault="00530D3B" w:rsidP="00FC2D96">
            <w:pPr>
              <w:spacing w:after="0"/>
              <w:jc w:val="center"/>
              <w:rPr>
                <w:color w:val="000000"/>
                <w:sz w:val="22"/>
                <w:szCs w:val="22"/>
              </w:rPr>
            </w:pPr>
            <w:r w:rsidRPr="00D6757C">
              <w:rPr>
                <w:color w:val="000000"/>
                <w:sz w:val="22"/>
                <w:szCs w:val="22"/>
              </w:rPr>
              <w:t>Одноразовая влажная уборка мест общего пользования</w:t>
            </w:r>
          </w:p>
        </w:tc>
      </w:tr>
      <w:tr w:rsidR="00530D3B" w:rsidRPr="00D6757C" w14:paraId="0127D346" w14:textId="77777777" w:rsidTr="00FC2D96">
        <w:trPr>
          <w:trHeight w:val="707"/>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C47480" w14:textId="77777777" w:rsidR="00530D3B" w:rsidRPr="00D6757C" w:rsidRDefault="00530D3B" w:rsidP="00FC2D96">
            <w:pPr>
              <w:spacing w:after="0"/>
              <w:jc w:val="center"/>
              <w:rPr>
                <w:color w:val="000000"/>
                <w:sz w:val="22"/>
                <w:szCs w:val="22"/>
              </w:rPr>
            </w:pPr>
            <w:r w:rsidRPr="00D6757C">
              <w:rPr>
                <w:color w:val="000000"/>
                <w:sz w:val="22"/>
                <w:szCs w:val="22"/>
              </w:rPr>
              <w:t>4.</w:t>
            </w:r>
          </w:p>
        </w:tc>
        <w:tc>
          <w:tcPr>
            <w:tcW w:w="1912" w:type="dxa"/>
            <w:vMerge w:val="restart"/>
            <w:tcBorders>
              <w:top w:val="nil"/>
              <w:left w:val="single" w:sz="4" w:space="0" w:color="auto"/>
              <w:bottom w:val="single" w:sz="4" w:space="0" w:color="000000"/>
              <w:right w:val="single" w:sz="4" w:space="0" w:color="auto"/>
            </w:tcBorders>
            <w:shd w:val="clear" w:color="auto" w:fill="auto"/>
            <w:vAlign w:val="center"/>
            <w:hideMark/>
          </w:tcPr>
          <w:p w14:paraId="23B65BFF" w14:textId="77777777" w:rsidR="00530D3B" w:rsidRPr="00D6757C" w:rsidRDefault="00530D3B" w:rsidP="00FC2D96">
            <w:pPr>
              <w:spacing w:after="0"/>
              <w:jc w:val="center"/>
              <w:rPr>
                <w:color w:val="000000"/>
                <w:sz w:val="22"/>
                <w:szCs w:val="22"/>
              </w:rPr>
            </w:pPr>
            <w:r w:rsidRPr="00D6757C">
              <w:rPr>
                <w:color w:val="000000"/>
                <w:sz w:val="22"/>
                <w:szCs w:val="22"/>
              </w:rPr>
              <w:t>Здание ДОК для вертолетов МИ-8</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14:paraId="25F4051A"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46/1, сооружение 1</w:t>
            </w:r>
          </w:p>
          <w:p w14:paraId="1D748A84" w14:textId="77777777" w:rsidR="00530D3B" w:rsidRPr="00D6757C" w:rsidRDefault="00530D3B" w:rsidP="00FC2D96">
            <w:pPr>
              <w:spacing w:after="0"/>
              <w:jc w:val="center"/>
              <w:rPr>
                <w:color w:val="000000"/>
                <w:sz w:val="22"/>
                <w:szCs w:val="22"/>
              </w:rPr>
            </w:pPr>
            <w:r w:rsidRPr="00D6757C">
              <w:rPr>
                <w:color w:val="000000"/>
                <w:sz w:val="22"/>
                <w:szCs w:val="22"/>
              </w:rPr>
              <w:lastRenderedPageBreak/>
              <w:t>86:10:0101001:148</w:t>
            </w:r>
          </w:p>
        </w:tc>
        <w:tc>
          <w:tcPr>
            <w:tcW w:w="1951" w:type="dxa"/>
            <w:vMerge w:val="restart"/>
            <w:tcBorders>
              <w:top w:val="nil"/>
              <w:left w:val="single" w:sz="4" w:space="0" w:color="auto"/>
              <w:bottom w:val="single" w:sz="4" w:space="0" w:color="auto"/>
              <w:right w:val="single" w:sz="4" w:space="0" w:color="auto"/>
            </w:tcBorders>
            <w:shd w:val="clear" w:color="auto" w:fill="auto"/>
            <w:vAlign w:val="center"/>
            <w:hideMark/>
          </w:tcPr>
          <w:p w14:paraId="1AF2BC27" w14:textId="77777777" w:rsidR="00530D3B" w:rsidRPr="00D6757C" w:rsidRDefault="00530D3B" w:rsidP="00FC2D96">
            <w:pPr>
              <w:spacing w:after="0"/>
              <w:jc w:val="center"/>
              <w:rPr>
                <w:color w:val="000000"/>
                <w:sz w:val="22"/>
                <w:szCs w:val="22"/>
              </w:rPr>
            </w:pPr>
            <w:r w:rsidRPr="00D6757C">
              <w:rPr>
                <w:color w:val="000000"/>
                <w:sz w:val="22"/>
                <w:szCs w:val="22"/>
              </w:rPr>
              <w:lastRenderedPageBreak/>
              <w:t xml:space="preserve">Трехэтажное здание, офисные помещения </w:t>
            </w:r>
            <w:r w:rsidRPr="00D6757C">
              <w:rPr>
                <w:color w:val="000000"/>
                <w:sz w:val="22"/>
                <w:szCs w:val="22"/>
              </w:rPr>
              <w:lastRenderedPageBreak/>
              <w:t>(санузел - 1, раковины - 1, душевая кабина - 3)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28E19B" w14:textId="77777777" w:rsidR="00530D3B" w:rsidRPr="00D6757C" w:rsidRDefault="00530D3B" w:rsidP="00FC2D96">
            <w:pPr>
              <w:spacing w:after="0"/>
              <w:jc w:val="center"/>
              <w:rPr>
                <w:color w:val="000000"/>
                <w:sz w:val="22"/>
                <w:szCs w:val="22"/>
              </w:rPr>
            </w:pPr>
            <w:r w:rsidRPr="00D6757C">
              <w:rPr>
                <w:color w:val="000000"/>
                <w:sz w:val="22"/>
                <w:szCs w:val="22"/>
              </w:rPr>
              <w:lastRenderedPageBreak/>
              <w:t>1033,6</w:t>
            </w:r>
          </w:p>
        </w:tc>
        <w:tc>
          <w:tcPr>
            <w:tcW w:w="1276" w:type="dxa"/>
            <w:tcBorders>
              <w:top w:val="nil"/>
              <w:left w:val="nil"/>
              <w:bottom w:val="single" w:sz="4" w:space="0" w:color="auto"/>
              <w:right w:val="single" w:sz="4" w:space="0" w:color="auto"/>
            </w:tcBorders>
            <w:shd w:val="clear" w:color="auto" w:fill="auto"/>
            <w:noWrap/>
            <w:vAlign w:val="center"/>
            <w:hideMark/>
          </w:tcPr>
          <w:p w14:paraId="5463F569" w14:textId="77777777" w:rsidR="00530D3B" w:rsidRPr="00D6757C" w:rsidRDefault="00530D3B" w:rsidP="00FC2D96">
            <w:pPr>
              <w:spacing w:after="0"/>
              <w:jc w:val="center"/>
              <w:rPr>
                <w:color w:val="000000"/>
                <w:sz w:val="22"/>
                <w:szCs w:val="22"/>
              </w:rPr>
            </w:pPr>
            <w:r w:rsidRPr="00D6757C">
              <w:rPr>
                <w:color w:val="000000"/>
                <w:sz w:val="22"/>
                <w:szCs w:val="22"/>
              </w:rPr>
              <w:t>354,8</w:t>
            </w:r>
          </w:p>
        </w:tc>
        <w:tc>
          <w:tcPr>
            <w:tcW w:w="2022" w:type="dxa"/>
            <w:tcBorders>
              <w:top w:val="nil"/>
              <w:left w:val="nil"/>
              <w:bottom w:val="single" w:sz="4" w:space="0" w:color="auto"/>
              <w:right w:val="single" w:sz="4" w:space="0" w:color="auto"/>
            </w:tcBorders>
            <w:shd w:val="clear" w:color="auto" w:fill="auto"/>
            <w:vAlign w:val="center"/>
            <w:hideMark/>
          </w:tcPr>
          <w:p w14:paraId="19CAB1F6"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1019E4AA"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4C660D5F" w14:textId="77777777" w:rsidR="00530D3B" w:rsidRPr="00D6757C" w:rsidRDefault="00530D3B" w:rsidP="00FC2D96">
            <w:pPr>
              <w:spacing w:after="0"/>
              <w:jc w:val="center"/>
              <w:rPr>
                <w:color w:val="000000"/>
                <w:sz w:val="22"/>
                <w:szCs w:val="22"/>
              </w:rPr>
            </w:pPr>
            <w:r w:rsidRPr="00D6757C">
              <w:rPr>
                <w:color w:val="000000"/>
                <w:sz w:val="22"/>
                <w:szCs w:val="22"/>
              </w:rPr>
              <w:t>ежедневно</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021BD786" w14:textId="77777777" w:rsidR="00530D3B" w:rsidRPr="00D6757C" w:rsidRDefault="00530D3B" w:rsidP="00FC2D96">
            <w:pPr>
              <w:spacing w:after="0"/>
              <w:jc w:val="center"/>
              <w:rPr>
                <w:color w:val="000000"/>
                <w:sz w:val="22"/>
                <w:szCs w:val="22"/>
              </w:rPr>
            </w:pPr>
            <w:r w:rsidRPr="00D6757C">
              <w:rPr>
                <w:color w:val="000000"/>
                <w:sz w:val="22"/>
                <w:szCs w:val="22"/>
              </w:rPr>
              <w:t xml:space="preserve">Трехразовая влажная уборка мест </w:t>
            </w:r>
            <w:r w:rsidRPr="00D6757C">
              <w:rPr>
                <w:color w:val="000000"/>
                <w:sz w:val="22"/>
                <w:szCs w:val="22"/>
              </w:rPr>
              <w:lastRenderedPageBreak/>
              <w:t>общего пользования</w:t>
            </w:r>
          </w:p>
        </w:tc>
      </w:tr>
      <w:tr w:rsidR="00530D3B" w:rsidRPr="00D6757C" w14:paraId="36DD45A2"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6FE0E29F" w14:textId="77777777" w:rsidR="00530D3B" w:rsidRPr="00D6757C" w:rsidRDefault="00530D3B" w:rsidP="00FC2D96">
            <w:pPr>
              <w:spacing w:after="0"/>
              <w:jc w:val="center"/>
              <w:rPr>
                <w:color w:val="000000"/>
                <w:sz w:val="22"/>
                <w:szCs w:val="22"/>
              </w:rPr>
            </w:pPr>
          </w:p>
        </w:tc>
        <w:tc>
          <w:tcPr>
            <w:tcW w:w="1912" w:type="dxa"/>
            <w:vMerge/>
            <w:tcBorders>
              <w:top w:val="nil"/>
              <w:left w:val="single" w:sz="4" w:space="0" w:color="auto"/>
              <w:bottom w:val="single" w:sz="4" w:space="0" w:color="000000"/>
              <w:right w:val="single" w:sz="4" w:space="0" w:color="auto"/>
            </w:tcBorders>
            <w:vAlign w:val="center"/>
            <w:hideMark/>
          </w:tcPr>
          <w:p w14:paraId="2162D575" w14:textId="77777777" w:rsidR="00530D3B" w:rsidRPr="00D6757C" w:rsidRDefault="00530D3B" w:rsidP="00FC2D96">
            <w:pPr>
              <w:spacing w:after="0"/>
              <w:jc w:val="center"/>
              <w:rPr>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67A3BF4B" w14:textId="77777777" w:rsidR="00530D3B" w:rsidRPr="00D6757C" w:rsidRDefault="00530D3B" w:rsidP="00FC2D96">
            <w:pPr>
              <w:spacing w:after="0"/>
              <w:jc w:val="center"/>
              <w:rPr>
                <w:color w:val="000000"/>
                <w:sz w:val="22"/>
                <w:szCs w:val="22"/>
              </w:rPr>
            </w:pPr>
          </w:p>
        </w:tc>
        <w:tc>
          <w:tcPr>
            <w:tcW w:w="1951" w:type="dxa"/>
            <w:vMerge/>
            <w:tcBorders>
              <w:top w:val="nil"/>
              <w:left w:val="single" w:sz="4" w:space="0" w:color="auto"/>
              <w:bottom w:val="single" w:sz="4" w:space="0" w:color="auto"/>
              <w:right w:val="single" w:sz="4" w:space="0" w:color="auto"/>
            </w:tcBorders>
            <w:vAlign w:val="center"/>
            <w:hideMark/>
          </w:tcPr>
          <w:p w14:paraId="0FEE9FA1" w14:textId="77777777" w:rsidR="00530D3B" w:rsidRPr="00D6757C" w:rsidRDefault="00530D3B" w:rsidP="00FC2D96">
            <w:pPr>
              <w:spacing w:after="0"/>
              <w:jc w:val="center"/>
              <w:rPr>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506E8EDF" w14:textId="77777777" w:rsidR="00530D3B" w:rsidRPr="00D6757C" w:rsidRDefault="00530D3B" w:rsidP="00FC2D96">
            <w:pPr>
              <w:spacing w:after="0"/>
              <w:jc w:val="center"/>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3C6BE15F" w14:textId="77777777" w:rsidR="00530D3B" w:rsidRPr="00D6757C" w:rsidRDefault="00530D3B" w:rsidP="00FC2D96">
            <w:pPr>
              <w:spacing w:after="0"/>
              <w:jc w:val="center"/>
              <w:rPr>
                <w:color w:val="000000"/>
                <w:sz w:val="22"/>
                <w:szCs w:val="22"/>
              </w:rPr>
            </w:pPr>
            <w:r w:rsidRPr="00D6757C">
              <w:rPr>
                <w:color w:val="000000"/>
                <w:sz w:val="22"/>
                <w:szCs w:val="22"/>
              </w:rPr>
              <w:t>678,8</w:t>
            </w:r>
          </w:p>
        </w:tc>
        <w:tc>
          <w:tcPr>
            <w:tcW w:w="2022" w:type="dxa"/>
            <w:tcBorders>
              <w:top w:val="nil"/>
              <w:left w:val="nil"/>
              <w:bottom w:val="single" w:sz="4" w:space="0" w:color="auto"/>
              <w:right w:val="single" w:sz="4" w:space="0" w:color="auto"/>
            </w:tcBorders>
            <w:shd w:val="clear" w:color="auto" w:fill="auto"/>
            <w:vAlign w:val="center"/>
            <w:hideMark/>
          </w:tcPr>
          <w:p w14:paraId="11B1C39E"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6BAA5086"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7FE0137F" w14:textId="77777777" w:rsidR="00530D3B" w:rsidRPr="00D6757C" w:rsidRDefault="00530D3B" w:rsidP="00FC2D96">
            <w:pPr>
              <w:spacing w:after="0"/>
              <w:jc w:val="center"/>
              <w:rPr>
                <w:color w:val="000000"/>
                <w:sz w:val="22"/>
                <w:szCs w:val="22"/>
              </w:rPr>
            </w:pPr>
            <w:r w:rsidRPr="00D6757C">
              <w:rPr>
                <w:color w:val="000000"/>
                <w:sz w:val="22"/>
                <w:szCs w:val="22"/>
              </w:rPr>
              <w:t>ежедневно</w:t>
            </w:r>
          </w:p>
        </w:tc>
        <w:tc>
          <w:tcPr>
            <w:tcW w:w="1663" w:type="dxa"/>
            <w:vMerge/>
            <w:tcBorders>
              <w:top w:val="nil"/>
              <w:left w:val="single" w:sz="4" w:space="0" w:color="auto"/>
              <w:bottom w:val="single" w:sz="4" w:space="0" w:color="auto"/>
              <w:right w:val="single" w:sz="4" w:space="0" w:color="auto"/>
            </w:tcBorders>
            <w:vAlign w:val="center"/>
            <w:hideMark/>
          </w:tcPr>
          <w:p w14:paraId="5258E1DA" w14:textId="77777777" w:rsidR="00530D3B" w:rsidRPr="00D6757C" w:rsidRDefault="00530D3B" w:rsidP="00FC2D96">
            <w:pPr>
              <w:spacing w:after="0"/>
              <w:jc w:val="center"/>
              <w:rPr>
                <w:color w:val="000000"/>
                <w:sz w:val="22"/>
                <w:szCs w:val="22"/>
              </w:rPr>
            </w:pPr>
          </w:p>
        </w:tc>
      </w:tr>
      <w:tr w:rsidR="00530D3B" w:rsidRPr="00D6757C" w14:paraId="3CAC5789" w14:textId="77777777" w:rsidTr="00FC2D96">
        <w:trPr>
          <w:trHeight w:val="174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1C51EBB" w14:textId="77777777" w:rsidR="00530D3B" w:rsidRPr="00D6757C" w:rsidRDefault="00530D3B" w:rsidP="00FC2D96">
            <w:pPr>
              <w:spacing w:after="0"/>
              <w:jc w:val="center"/>
              <w:rPr>
                <w:color w:val="000000"/>
                <w:sz w:val="22"/>
                <w:szCs w:val="22"/>
              </w:rPr>
            </w:pPr>
            <w:r w:rsidRPr="00D6757C">
              <w:rPr>
                <w:color w:val="000000"/>
                <w:sz w:val="22"/>
                <w:szCs w:val="22"/>
              </w:rPr>
              <w:t>5.</w:t>
            </w:r>
          </w:p>
        </w:tc>
        <w:tc>
          <w:tcPr>
            <w:tcW w:w="1912" w:type="dxa"/>
            <w:tcBorders>
              <w:top w:val="nil"/>
              <w:left w:val="nil"/>
              <w:bottom w:val="single" w:sz="4" w:space="0" w:color="auto"/>
              <w:right w:val="single" w:sz="4" w:space="0" w:color="auto"/>
            </w:tcBorders>
            <w:shd w:val="clear" w:color="auto" w:fill="auto"/>
            <w:vAlign w:val="center"/>
            <w:hideMark/>
          </w:tcPr>
          <w:p w14:paraId="6238E5B1" w14:textId="77777777" w:rsidR="00530D3B" w:rsidRPr="00D6757C" w:rsidRDefault="00530D3B" w:rsidP="00FC2D96">
            <w:pPr>
              <w:spacing w:after="0"/>
              <w:jc w:val="center"/>
              <w:rPr>
                <w:color w:val="000000"/>
                <w:sz w:val="22"/>
                <w:szCs w:val="22"/>
              </w:rPr>
            </w:pPr>
            <w:r w:rsidRPr="00D6757C">
              <w:rPr>
                <w:color w:val="000000"/>
                <w:sz w:val="22"/>
                <w:szCs w:val="22"/>
              </w:rPr>
              <w:t>Административно-бытовой комплекс цеха МИ-26 (второй этаж)</w:t>
            </w:r>
          </w:p>
        </w:tc>
        <w:tc>
          <w:tcPr>
            <w:tcW w:w="2160" w:type="dxa"/>
            <w:tcBorders>
              <w:top w:val="nil"/>
              <w:left w:val="nil"/>
              <w:bottom w:val="single" w:sz="4" w:space="0" w:color="auto"/>
              <w:right w:val="single" w:sz="4" w:space="0" w:color="auto"/>
            </w:tcBorders>
            <w:shd w:val="clear" w:color="auto" w:fill="auto"/>
            <w:vAlign w:val="center"/>
            <w:hideMark/>
          </w:tcPr>
          <w:p w14:paraId="3BD09782"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51, сооружение 13</w:t>
            </w:r>
          </w:p>
          <w:p w14:paraId="4C5138C2" w14:textId="77777777" w:rsidR="00530D3B" w:rsidRPr="00D6757C" w:rsidRDefault="00530D3B" w:rsidP="00FC2D96">
            <w:pPr>
              <w:spacing w:after="0"/>
              <w:jc w:val="center"/>
              <w:rPr>
                <w:color w:val="000000"/>
                <w:sz w:val="22"/>
                <w:szCs w:val="22"/>
              </w:rPr>
            </w:pPr>
            <w:r w:rsidRPr="00D6757C">
              <w:rPr>
                <w:color w:val="000000"/>
                <w:sz w:val="22"/>
                <w:szCs w:val="22"/>
              </w:rPr>
              <w:t>86:10:0101001:1842</w:t>
            </w:r>
          </w:p>
        </w:tc>
        <w:tc>
          <w:tcPr>
            <w:tcW w:w="1951" w:type="dxa"/>
            <w:tcBorders>
              <w:top w:val="nil"/>
              <w:left w:val="nil"/>
              <w:bottom w:val="single" w:sz="4" w:space="0" w:color="auto"/>
              <w:right w:val="single" w:sz="4" w:space="0" w:color="auto"/>
            </w:tcBorders>
            <w:shd w:val="clear" w:color="auto" w:fill="auto"/>
            <w:vAlign w:val="center"/>
            <w:hideMark/>
          </w:tcPr>
          <w:p w14:paraId="62FB3ED8" w14:textId="77777777" w:rsidR="00530D3B" w:rsidRPr="00D6757C" w:rsidRDefault="00530D3B" w:rsidP="00FC2D96">
            <w:pPr>
              <w:spacing w:after="0"/>
              <w:jc w:val="center"/>
              <w:rPr>
                <w:color w:val="000000"/>
                <w:sz w:val="22"/>
                <w:szCs w:val="22"/>
              </w:rPr>
            </w:pPr>
            <w:r w:rsidRPr="00D6757C">
              <w:rPr>
                <w:color w:val="000000"/>
                <w:sz w:val="22"/>
                <w:szCs w:val="22"/>
              </w:rPr>
              <w:t xml:space="preserve">Двухэтажное здание, офисные помещения (санузел - 1, раковины -1, душевых кабин -2, </w:t>
            </w:r>
            <w:proofErr w:type="spellStart"/>
            <w:r w:rsidRPr="00D6757C">
              <w:rPr>
                <w:color w:val="000000"/>
                <w:sz w:val="22"/>
                <w:szCs w:val="22"/>
              </w:rPr>
              <w:t>писуар</w:t>
            </w:r>
            <w:proofErr w:type="spellEnd"/>
            <w:r w:rsidRPr="00D6757C">
              <w:rPr>
                <w:color w:val="000000"/>
                <w:sz w:val="22"/>
                <w:szCs w:val="22"/>
              </w:rPr>
              <w:t xml:space="preserve"> - 1</w:t>
            </w:r>
          </w:p>
        </w:tc>
        <w:tc>
          <w:tcPr>
            <w:tcW w:w="1134" w:type="dxa"/>
            <w:tcBorders>
              <w:top w:val="nil"/>
              <w:left w:val="nil"/>
              <w:bottom w:val="single" w:sz="4" w:space="0" w:color="auto"/>
              <w:right w:val="single" w:sz="4" w:space="0" w:color="auto"/>
            </w:tcBorders>
            <w:shd w:val="clear" w:color="auto" w:fill="auto"/>
            <w:noWrap/>
            <w:vAlign w:val="center"/>
            <w:hideMark/>
          </w:tcPr>
          <w:p w14:paraId="5BA6D289" w14:textId="77777777" w:rsidR="00530D3B" w:rsidRPr="00D6757C" w:rsidRDefault="00530D3B" w:rsidP="00FC2D96">
            <w:pPr>
              <w:spacing w:after="0"/>
              <w:jc w:val="center"/>
              <w:rPr>
                <w:color w:val="000000"/>
                <w:sz w:val="22"/>
                <w:szCs w:val="22"/>
              </w:rPr>
            </w:pPr>
            <w:r w:rsidRPr="00D6757C">
              <w:rPr>
                <w:color w:val="000000"/>
                <w:sz w:val="22"/>
                <w:szCs w:val="22"/>
              </w:rPr>
              <w:t>237,2</w:t>
            </w:r>
          </w:p>
        </w:tc>
        <w:tc>
          <w:tcPr>
            <w:tcW w:w="1276" w:type="dxa"/>
            <w:tcBorders>
              <w:top w:val="nil"/>
              <w:left w:val="nil"/>
              <w:bottom w:val="single" w:sz="4" w:space="0" w:color="auto"/>
              <w:right w:val="single" w:sz="4" w:space="0" w:color="auto"/>
            </w:tcBorders>
            <w:shd w:val="clear" w:color="auto" w:fill="auto"/>
            <w:noWrap/>
            <w:vAlign w:val="center"/>
            <w:hideMark/>
          </w:tcPr>
          <w:p w14:paraId="29E7CB74" w14:textId="77777777" w:rsidR="00530D3B" w:rsidRPr="00D6757C" w:rsidRDefault="00530D3B" w:rsidP="00FC2D96">
            <w:pPr>
              <w:spacing w:after="0"/>
              <w:jc w:val="center"/>
              <w:rPr>
                <w:color w:val="000000"/>
                <w:sz w:val="22"/>
                <w:szCs w:val="22"/>
              </w:rPr>
            </w:pPr>
            <w:r w:rsidRPr="00D6757C">
              <w:rPr>
                <w:color w:val="000000"/>
                <w:sz w:val="22"/>
                <w:szCs w:val="22"/>
              </w:rPr>
              <w:t>237,2</w:t>
            </w:r>
          </w:p>
        </w:tc>
        <w:tc>
          <w:tcPr>
            <w:tcW w:w="2022" w:type="dxa"/>
            <w:tcBorders>
              <w:top w:val="nil"/>
              <w:left w:val="nil"/>
              <w:bottom w:val="single" w:sz="4" w:space="0" w:color="auto"/>
              <w:right w:val="single" w:sz="4" w:space="0" w:color="auto"/>
            </w:tcBorders>
            <w:shd w:val="clear" w:color="auto" w:fill="auto"/>
            <w:vAlign w:val="center"/>
            <w:hideMark/>
          </w:tcPr>
          <w:p w14:paraId="3C74FA61"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6EB641E3"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610A9BD2" w14:textId="77777777" w:rsidR="00530D3B" w:rsidRPr="00D6757C" w:rsidRDefault="00530D3B" w:rsidP="00FC2D96">
            <w:pPr>
              <w:spacing w:after="0"/>
              <w:jc w:val="center"/>
              <w:rPr>
                <w:color w:val="000000"/>
                <w:sz w:val="22"/>
                <w:szCs w:val="22"/>
              </w:rPr>
            </w:pPr>
            <w:r w:rsidRPr="00D6757C">
              <w:rPr>
                <w:color w:val="000000"/>
                <w:sz w:val="22"/>
                <w:szCs w:val="22"/>
              </w:rPr>
              <w:t>ежедневно</w:t>
            </w:r>
          </w:p>
        </w:tc>
        <w:tc>
          <w:tcPr>
            <w:tcW w:w="1663" w:type="dxa"/>
            <w:tcBorders>
              <w:top w:val="nil"/>
              <w:left w:val="nil"/>
              <w:bottom w:val="single" w:sz="4" w:space="0" w:color="auto"/>
              <w:right w:val="single" w:sz="4" w:space="0" w:color="auto"/>
            </w:tcBorders>
            <w:shd w:val="clear" w:color="auto" w:fill="auto"/>
            <w:vAlign w:val="center"/>
            <w:hideMark/>
          </w:tcPr>
          <w:p w14:paraId="6F08B8F4" w14:textId="77777777" w:rsidR="00530D3B" w:rsidRPr="00D6757C" w:rsidRDefault="00530D3B" w:rsidP="00FC2D96">
            <w:pPr>
              <w:spacing w:after="0"/>
              <w:jc w:val="center"/>
              <w:rPr>
                <w:color w:val="000000"/>
                <w:sz w:val="22"/>
                <w:szCs w:val="22"/>
              </w:rPr>
            </w:pPr>
            <w:r w:rsidRPr="00D6757C">
              <w:rPr>
                <w:color w:val="000000"/>
                <w:sz w:val="22"/>
                <w:szCs w:val="22"/>
              </w:rPr>
              <w:t>Трехразовая влажная уборка мест общего пользования</w:t>
            </w:r>
          </w:p>
        </w:tc>
      </w:tr>
      <w:tr w:rsidR="00530D3B" w:rsidRPr="00D6757C" w14:paraId="5FADBBCA" w14:textId="77777777" w:rsidTr="00FC2D96">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AA6F604" w14:textId="77777777" w:rsidR="00530D3B" w:rsidRPr="00D6757C" w:rsidRDefault="00530D3B" w:rsidP="00FC2D96">
            <w:pPr>
              <w:spacing w:after="0"/>
              <w:jc w:val="center"/>
              <w:rPr>
                <w:color w:val="000000"/>
                <w:sz w:val="22"/>
                <w:szCs w:val="22"/>
              </w:rPr>
            </w:pPr>
            <w:r w:rsidRPr="00D6757C">
              <w:rPr>
                <w:color w:val="000000"/>
                <w:sz w:val="22"/>
                <w:szCs w:val="22"/>
              </w:rPr>
              <w:t>6.</w:t>
            </w:r>
          </w:p>
        </w:tc>
        <w:tc>
          <w:tcPr>
            <w:tcW w:w="1912" w:type="dxa"/>
            <w:tcBorders>
              <w:top w:val="nil"/>
              <w:left w:val="nil"/>
              <w:bottom w:val="single" w:sz="4" w:space="0" w:color="auto"/>
              <w:right w:val="single" w:sz="4" w:space="0" w:color="auto"/>
            </w:tcBorders>
            <w:shd w:val="clear" w:color="auto" w:fill="auto"/>
            <w:vAlign w:val="center"/>
            <w:hideMark/>
          </w:tcPr>
          <w:p w14:paraId="3238C9BA" w14:textId="77777777" w:rsidR="00530D3B" w:rsidRPr="00D6757C" w:rsidRDefault="00530D3B" w:rsidP="00FC2D96">
            <w:pPr>
              <w:spacing w:after="0"/>
              <w:jc w:val="center"/>
              <w:rPr>
                <w:color w:val="000000"/>
                <w:sz w:val="22"/>
                <w:szCs w:val="22"/>
              </w:rPr>
            </w:pPr>
            <w:r w:rsidRPr="00D6757C">
              <w:rPr>
                <w:color w:val="000000"/>
                <w:sz w:val="22"/>
                <w:szCs w:val="22"/>
              </w:rPr>
              <w:t>Здание летного комплекса с тренажёром</w:t>
            </w:r>
          </w:p>
        </w:tc>
        <w:tc>
          <w:tcPr>
            <w:tcW w:w="2160" w:type="dxa"/>
            <w:tcBorders>
              <w:top w:val="nil"/>
              <w:left w:val="nil"/>
              <w:bottom w:val="single" w:sz="4" w:space="0" w:color="auto"/>
              <w:right w:val="single" w:sz="4" w:space="0" w:color="auto"/>
            </w:tcBorders>
            <w:shd w:val="clear" w:color="auto" w:fill="auto"/>
            <w:vAlign w:val="center"/>
            <w:hideMark/>
          </w:tcPr>
          <w:p w14:paraId="479FA8FB"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51, строение 6</w:t>
            </w:r>
          </w:p>
          <w:p w14:paraId="532278CD" w14:textId="77777777" w:rsidR="00530D3B" w:rsidRPr="00D6757C" w:rsidRDefault="00530D3B" w:rsidP="00FC2D96">
            <w:pPr>
              <w:spacing w:after="0"/>
              <w:jc w:val="center"/>
              <w:rPr>
                <w:color w:val="000000"/>
                <w:sz w:val="22"/>
                <w:szCs w:val="22"/>
              </w:rPr>
            </w:pPr>
            <w:r w:rsidRPr="00D6757C">
              <w:rPr>
                <w:color w:val="000000"/>
                <w:sz w:val="22"/>
                <w:szCs w:val="22"/>
              </w:rPr>
              <w:t>86:10:0101001:211</w:t>
            </w:r>
          </w:p>
        </w:tc>
        <w:tc>
          <w:tcPr>
            <w:tcW w:w="1951" w:type="dxa"/>
            <w:tcBorders>
              <w:top w:val="nil"/>
              <w:left w:val="nil"/>
              <w:bottom w:val="single" w:sz="4" w:space="0" w:color="auto"/>
              <w:right w:val="single" w:sz="4" w:space="0" w:color="auto"/>
            </w:tcBorders>
            <w:shd w:val="clear" w:color="auto" w:fill="auto"/>
            <w:vAlign w:val="center"/>
            <w:hideMark/>
          </w:tcPr>
          <w:p w14:paraId="6C814595" w14:textId="77777777" w:rsidR="00530D3B" w:rsidRPr="00D6757C" w:rsidRDefault="00530D3B" w:rsidP="00FC2D96">
            <w:pPr>
              <w:spacing w:after="0"/>
              <w:jc w:val="center"/>
              <w:rPr>
                <w:sz w:val="22"/>
                <w:szCs w:val="22"/>
              </w:rPr>
            </w:pPr>
            <w:r w:rsidRPr="00D6757C">
              <w:rPr>
                <w:sz w:val="22"/>
                <w:szCs w:val="22"/>
              </w:rPr>
              <w:t xml:space="preserve">Двухэтажное здание, офисные помещения 1 этаж (санузел - 6, раковина – 5, </w:t>
            </w:r>
            <w:proofErr w:type="spellStart"/>
            <w:r w:rsidRPr="00D6757C">
              <w:rPr>
                <w:sz w:val="22"/>
                <w:szCs w:val="22"/>
              </w:rPr>
              <w:t>писуары</w:t>
            </w:r>
            <w:proofErr w:type="spellEnd"/>
            <w:r w:rsidRPr="00D6757C">
              <w:rPr>
                <w:sz w:val="22"/>
                <w:szCs w:val="22"/>
              </w:rPr>
              <w:t xml:space="preserve">  - 3)</w:t>
            </w:r>
          </w:p>
        </w:tc>
        <w:tc>
          <w:tcPr>
            <w:tcW w:w="1134" w:type="dxa"/>
            <w:tcBorders>
              <w:top w:val="nil"/>
              <w:left w:val="nil"/>
              <w:bottom w:val="single" w:sz="4" w:space="0" w:color="auto"/>
              <w:right w:val="single" w:sz="4" w:space="0" w:color="auto"/>
            </w:tcBorders>
            <w:shd w:val="clear" w:color="auto" w:fill="auto"/>
            <w:noWrap/>
            <w:vAlign w:val="center"/>
            <w:hideMark/>
          </w:tcPr>
          <w:p w14:paraId="365761A9" w14:textId="77777777" w:rsidR="00530D3B" w:rsidRPr="00D6757C" w:rsidRDefault="00530D3B" w:rsidP="00FC2D96">
            <w:pPr>
              <w:spacing w:after="0"/>
              <w:jc w:val="center"/>
              <w:rPr>
                <w:color w:val="000000"/>
                <w:sz w:val="22"/>
                <w:szCs w:val="22"/>
              </w:rPr>
            </w:pPr>
            <w:r w:rsidRPr="00D6757C">
              <w:rPr>
                <w:color w:val="000000"/>
                <w:sz w:val="22"/>
                <w:szCs w:val="22"/>
              </w:rPr>
              <w:t>1104,1</w:t>
            </w:r>
          </w:p>
        </w:tc>
        <w:tc>
          <w:tcPr>
            <w:tcW w:w="1276" w:type="dxa"/>
            <w:tcBorders>
              <w:top w:val="nil"/>
              <w:left w:val="nil"/>
              <w:bottom w:val="single" w:sz="4" w:space="0" w:color="auto"/>
              <w:right w:val="single" w:sz="4" w:space="0" w:color="auto"/>
            </w:tcBorders>
            <w:shd w:val="clear" w:color="auto" w:fill="auto"/>
            <w:noWrap/>
            <w:vAlign w:val="center"/>
            <w:hideMark/>
          </w:tcPr>
          <w:p w14:paraId="514A6609" w14:textId="77777777" w:rsidR="00530D3B" w:rsidRPr="00D6757C" w:rsidRDefault="00530D3B" w:rsidP="00FC2D96">
            <w:pPr>
              <w:spacing w:after="0"/>
              <w:jc w:val="center"/>
              <w:rPr>
                <w:color w:val="000000"/>
                <w:sz w:val="22"/>
                <w:szCs w:val="22"/>
              </w:rPr>
            </w:pPr>
            <w:r w:rsidRPr="00D6757C">
              <w:rPr>
                <w:color w:val="000000"/>
                <w:sz w:val="22"/>
                <w:szCs w:val="22"/>
              </w:rPr>
              <w:t>1104,1</w:t>
            </w:r>
          </w:p>
        </w:tc>
        <w:tc>
          <w:tcPr>
            <w:tcW w:w="2022" w:type="dxa"/>
            <w:tcBorders>
              <w:top w:val="nil"/>
              <w:left w:val="nil"/>
              <w:bottom w:val="single" w:sz="4" w:space="0" w:color="auto"/>
              <w:right w:val="single" w:sz="4" w:space="0" w:color="auto"/>
            </w:tcBorders>
            <w:shd w:val="clear" w:color="auto" w:fill="auto"/>
            <w:vAlign w:val="center"/>
            <w:hideMark/>
          </w:tcPr>
          <w:p w14:paraId="2E3958B6"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690D181B"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3662A36B" w14:textId="77777777" w:rsidR="00530D3B" w:rsidRPr="00D6757C" w:rsidRDefault="00530D3B" w:rsidP="00FC2D96">
            <w:pPr>
              <w:spacing w:after="0"/>
              <w:jc w:val="center"/>
              <w:rPr>
                <w:color w:val="000000"/>
                <w:sz w:val="22"/>
                <w:szCs w:val="22"/>
              </w:rPr>
            </w:pPr>
            <w:r w:rsidRPr="00D6757C">
              <w:rPr>
                <w:color w:val="000000"/>
                <w:sz w:val="22"/>
                <w:szCs w:val="22"/>
              </w:rPr>
              <w:t>По требованию - но не реже одного раза в неделю</w:t>
            </w:r>
          </w:p>
        </w:tc>
        <w:tc>
          <w:tcPr>
            <w:tcW w:w="1663" w:type="dxa"/>
            <w:tcBorders>
              <w:top w:val="nil"/>
              <w:left w:val="nil"/>
              <w:bottom w:val="single" w:sz="4" w:space="0" w:color="auto"/>
              <w:right w:val="single" w:sz="4" w:space="0" w:color="auto"/>
            </w:tcBorders>
            <w:shd w:val="clear" w:color="auto" w:fill="auto"/>
            <w:vAlign w:val="center"/>
            <w:hideMark/>
          </w:tcPr>
          <w:p w14:paraId="01241106" w14:textId="77777777" w:rsidR="00530D3B" w:rsidRPr="00D6757C" w:rsidRDefault="00530D3B" w:rsidP="00FC2D96">
            <w:pPr>
              <w:spacing w:after="0"/>
              <w:jc w:val="center"/>
              <w:rPr>
                <w:color w:val="000000"/>
                <w:sz w:val="22"/>
                <w:szCs w:val="22"/>
              </w:rPr>
            </w:pPr>
            <w:r w:rsidRPr="00D6757C">
              <w:rPr>
                <w:color w:val="000000"/>
                <w:sz w:val="22"/>
                <w:szCs w:val="22"/>
              </w:rPr>
              <w:t>По требованию - но не реже одного раза в неделю</w:t>
            </w:r>
          </w:p>
        </w:tc>
      </w:tr>
      <w:tr w:rsidR="00530D3B" w:rsidRPr="00D6757C" w14:paraId="387C4D80"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70A1F75" w14:textId="77777777" w:rsidR="00530D3B" w:rsidRPr="00D6757C" w:rsidRDefault="00530D3B" w:rsidP="00FC2D96">
            <w:pPr>
              <w:spacing w:after="0"/>
              <w:jc w:val="center"/>
              <w:rPr>
                <w:color w:val="000000"/>
                <w:sz w:val="22"/>
                <w:szCs w:val="22"/>
              </w:rPr>
            </w:pPr>
            <w:r w:rsidRPr="00D6757C">
              <w:rPr>
                <w:color w:val="000000"/>
                <w:sz w:val="22"/>
                <w:szCs w:val="22"/>
              </w:rPr>
              <w:t>7.</w:t>
            </w:r>
          </w:p>
        </w:tc>
        <w:tc>
          <w:tcPr>
            <w:tcW w:w="1912" w:type="dxa"/>
            <w:tcBorders>
              <w:top w:val="nil"/>
              <w:left w:val="nil"/>
              <w:bottom w:val="single" w:sz="4" w:space="0" w:color="auto"/>
              <w:right w:val="single" w:sz="4" w:space="0" w:color="auto"/>
            </w:tcBorders>
            <w:shd w:val="clear" w:color="auto" w:fill="auto"/>
            <w:vAlign w:val="center"/>
            <w:hideMark/>
          </w:tcPr>
          <w:p w14:paraId="4A65A019" w14:textId="77777777" w:rsidR="00530D3B" w:rsidRPr="00D6757C" w:rsidRDefault="00530D3B" w:rsidP="00FC2D96">
            <w:pPr>
              <w:spacing w:after="0"/>
              <w:jc w:val="center"/>
              <w:rPr>
                <w:color w:val="000000"/>
                <w:sz w:val="22"/>
                <w:szCs w:val="22"/>
              </w:rPr>
            </w:pPr>
            <w:r w:rsidRPr="00D6757C">
              <w:rPr>
                <w:color w:val="000000"/>
                <w:sz w:val="22"/>
                <w:szCs w:val="22"/>
              </w:rPr>
              <w:t>Здание спортивно-оздоровительного комплекса с медсанчастью (ЮТВУ)</w:t>
            </w:r>
          </w:p>
        </w:tc>
        <w:tc>
          <w:tcPr>
            <w:tcW w:w="2160" w:type="dxa"/>
            <w:tcBorders>
              <w:top w:val="nil"/>
              <w:left w:val="nil"/>
              <w:bottom w:val="single" w:sz="4" w:space="0" w:color="auto"/>
              <w:right w:val="single" w:sz="4" w:space="0" w:color="auto"/>
            </w:tcBorders>
            <w:shd w:val="clear" w:color="auto" w:fill="auto"/>
            <w:vAlign w:val="center"/>
            <w:hideMark/>
          </w:tcPr>
          <w:p w14:paraId="37BBBBB2"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47, строение 1</w:t>
            </w:r>
          </w:p>
          <w:p w14:paraId="381C629F" w14:textId="77777777" w:rsidR="00530D3B" w:rsidRPr="00D6757C" w:rsidRDefault="00530D3B" w:rsidP="00FC2D96">
            <w:pPr>
              <w:spacing w:after="0"/>
              <w:jc w:val="center"/>
              <w:rPr>
                <w:color w:val="000000"/>
                <w:sz w:val="22"/>
                <w:szCs w:val="22"/>
              </w:rPr>
            </w:pPr>
            <w:r w:rsidRPr="00D6757C">
              <w:rPr>
                <w:color w:val="000000"/>
                <w:sz w:val="22"/>
                <w:szCs w:val="22"/>
              </w:rPr>
              <w:t>86:10:0101001:106</w:t>
            </w:r>
          </w:p>
        </w:tc>
        <w:tc>
          <w:tcPr>
            <w:tcW w:w="1951" w:type="dxa"/>
            <w:tcBorders>
              <w:top w:val="nil"/>
              <w:left w:val="nil"/>
              <w:bottom w:val="single" w:sz="4" w:space="0" w:color="auto"/>
              <w:right w:val="single" w:sz="4" w:space="0" w:color="auto"/>
            </w:tcBorders>
            <w:shd w:val="clear" w:color="auto" w:fill="auto"/>
            <w:vAlign w:val="center"/>
            <w:hideMark/>
          </w:tcPr>
          <w:p w14:paraId="34004820" w14:textId="77777777" w:rsidR="00530D3B" w:rsidRPr="00D6757C" w:rsidRDefault="00530D3B" w:rsidP="00FC2D96">
            <w:pPr>
              <w:spacing w:after="0"/>
              <w:jc w:val="center"/>
              <w:rPr>
                <w:sz w:val="22"/>
                <w:szCs w:val="22"/>
              </w:rPr>
            </w:pPr>
            <w:r w:rsidRPr="00D6757C">
              <w:rPr>
                <w:sz w:val="22"/>
                <w:szCs w:val="22"/>
              </w:rPr>
              <w:t xml:space="preserve">Двухэтажное здание, офисные помещения   (санузел - 5, раковина - 3, </w:t>
            </w:r>
            <w:proofErr w:type="spellStart"/>
            <w:r w:rsidRPr="00D6757C">
              <w:rPr>
                <w:sz w:val="22"/>
                <w:szCs w:val="22"/>
              </w:rPr>
              <w:t>писуар</w:t>
            </w:r>
            <w:proofErr w:type="spellEnd"/>
            <w:r w:rsidRPr="00D6757C">
              <w:rPr>
                <w:sz w:val="22"/>
                <w:szCs w:val="22"/>
              </w:rPr>
              <w:t xml:space="preserve"> -1)</w:t>
            </w:r>
          </w:p>
        </w:tc>
        <w:tc>
          <w:tcPr>
            <w:tcW w:w="1134" w:type="dxa"/>
            <w:tcBorders>
              <w:top w:val="nil"/>
              <w:left w:val="nil"/>
              <w:bottom w:val="single" w:sz="4" w:space="0" w:color="auto"/>
              <w:right w:val="single" w:sz="4" w:space="0" w:color="auto"/>
            </w:tcBorders>
            <w:shd w:val="clear" w:color="auto" w:fill="auto"/>
            <w:noWrap/>
            <w:vAlign w:val="center"/>
            <w:hideMark/>
          </w:tcPr>
          <w:p w14:paraId="09DBCFB7" w14:textId="77777777" w:rsidR="00530D3B" w:rsidRPr="00D6757C" w:rsidRDefault="00530D3B" w:rsidP="00FC2D96">
            <w:pPr>
              <w:spacing w:after="0"/>
              <w:jc w:val="center"/>
              <w:rPr>
                <w:color w:val="000000"/>
                <w:sz w:val="22"/>
                <w:szCs w:val="22"/>
              </w:rPr>
            </w:pPr>
            <w:r w:rsidRPr="00D6757C">
              <w:rPr>
                <w:color w:val="000000"/>
                <w:sz w:val="22"/>
                <w:szCs w:val="22"/>
              </w:rPr>
              <w:t>700,0</w:t>
            </w:r>
          </w:p>
        </w:tc>
        <w:tc>
          <w:tcPr>
            <w:tcW w:w="1276" w:type="dxa"/>
            <w:tcBorders>
              <w:top w:val="nil"/>
              <w:left w:val="nil"/>
              <w:bottom w:val="single" w:sz="4" w:space="0" w:color="auto"/>
              <w:right w:val="single" w:sz="4" w:space="0" w:color="auto"/>
            </w:tcBorders>
            <w:shd w:val="clear" w:color="auto" w:fill="auto"/>
            <w:noWrap/>
            <w:vAlign w:val="center"/>
            <w:hideMark/>
          </w:tcPr>
          <w:p w14:paraId="50BC5C06" w14:textId="77777777" w:rsidR="00530D3B" w:rsidRPr="00D6757C" w:rsidRDefault="00530D3B" w:rsidP="00FC2D96">
            <w:pPr>
              <w:spacing w:after="0"/>
              <w:jc w:val="center"/>
              <w:rPr>
                <w:color w:val="000000"/>
                <w:sz w:val="22"/>
                <w:szCs w:val="22"/>
              </w:rPr>
            </w:pPr>
            <w:r w:rsidRPr="00D6757C">
              <w:rPr>
                <w:color w:val="000000"/>
                <w:sz w:val="22"/>
                <w:szCs w:val="22"/>
              </w:rPr>
              <w:t>700,0</w:t>
            </w:r>
          </w:p>
        </w:tc>
        <w:tc>
          <w:tcPr>
            <w:tcW w:w="2022" w:type="dxa"/>
            <w:tcBorders>
              <w:top w:val="nil"/>
              <w:left w:val="nil"/>
              <w:bottom w:val="single" w:sz="4" w:space="0" w:color="auto"/>
              <w:right w:val="single" w:sz="4" w:space="0" w:color="auto"/>
            </w:tcBorders>
            <w:shd w:val="clear" w:color="auto" w:fill="auto"/>
            <w:vAlign w:val="center"/>
            <w:hideMark/>
          </w:tcPr>
          <w:p w14:paraId="65232306"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701" w:type="dxa"/>
            <w:tcBorders>
              <w:top w:val="nil"/>
              <w:left w:val="nil"/>
              <w:bottom w:val="single" w:sz="4" w:space="0" w:color="auto"/>
              <w:right w:val="single" w:sz="4" w:space="0" w:color="auto"/>
            </w:tcBorders>
            <w:shd w:val="clear" w:color="auto" w:fill="auto"/>
            <w:vAlign w:val="center"/>
            <w:hideMark/>
          </w:tcPr>
          <w:p w14:paraId="10039D03"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418" w:type="dxa"/>
            <w:tcBorders>
              <w:top w:val="nil"/>
              <w:left w:val="nil"/>
              <w:bottom w:val="single" w:sz="4" w:space="0" w:color="auto"/>
              <w:right w:val="single" w:sz="4" w:space="0" w:color="auto"/>
            </w:tcBorders>
            <w:shd w:val="clear" w:color="auto" w:fill="auto"/>
            <w:vAlign w:val="center"/>
            <w:hideMark/>
          </w:tcPr>
          <w:p w14:paraId="75AB2AEB"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663" w:type="dxa"/>
            <w:tcBorders>
              <w:top w:val="nil"/>
              <w:left w:val="nil"/>
              <w:bottom w:val="single" w:sz="4" w:space="0" w:color="auto"/>
              <w:right w:val="single" w:sz="4" w:space="0" w:color="auto"/>
            </w:tcBorders>
            <w:shd w:val="clear" w:color="auto" w:fill="auto"/>
            <w:vAlign w:val="center"/>
            <w:hideMark/>
          </w:tcPr>
          <w:p w14:paraId="429A675E" w14:textId="77777777" w:rsidR="00530D3B" w:rsidRPr="00D6757C" w:rsidRDefault="00530D3B" w:rsidP="00FC2D96">
            <w:pPr>
              <w:spacing w:after="0"/>
              <w:jc w:val="center"/>
              <w:rPr>
                <w:color w:val="000000"/>
                <w:sz w:val="22"/>
                <w:szCs w:val="22"/>
              </w:rPr>
            </w:pPr>
            <w:r w:rsidRPr="00D6757C">
              <w:rPr>
                <w:color w:val="000000"/>
                <w:sz w:val="22"/>
                <w:szCs w:val="22"/>
              </w:rPr>
              <w:t>Трехразовая влажная уборка мест общего пользования</w:t>
            </w:r>
          </w:p>
        </w:tc>
      </w:tr>
      <w:tr w:rsidR="00530D3B" w:rsidRPr="00D6757C" w14:paraId="64A4C3CF" w14:textId="77777777" w:rsidTr="00FC2D96">
        <w:trPr>
          <w:trHeight w:val="300"/>
        </w:trPr>
        <w:tc>
          <w:tcPr>
            <w:tcW w:w="640" w:type="dxa"/>
            <w:tcBorders>
              <w:top w:val="nil"/>
              <w:left w:val="nil"/>
              <w:bottom w:val="nil"/>
              <w:right w:val="nil"/>
            </w:tcBorders>
            <w:shd w:val="clear" w:color="auto" w:fill="auto"/>
            <w:noWrap/>
            <w:vAlign w:val="center"/>
            <w:hideMark/>
          </w:tcPr>
          <w:p w14:paraId="13B604DD" w14:textId="77777777" w:rsidR="00530D3B" w:rsidRPr="00D6757C" w:rsidRDefault="00530D3B" w:rsidP="00FC2D96">
            <w:pPr>
              <w:spacing w:after="0"/>
              <w:jc w:val="center"/>
              <w:rPr>
                <w:color w:val="000000"/>
                <w:sz w:val="22"/>
                <w:szCs w:val="22"/>
              </w:rPr>
            </w:pPr>
          </w:p>
        </w:tc>
        <w:tc>
          <w:tcPr>
            <w:tcW w:w="1912" w:type="dxa"/>
            <w:tcBorders>
              <w:top w:val="nil"/>
              <w:left w:val="nil"/>
              <w:bottom w:val="nil"/>
              <w:right w:val="nil"/>
            </w:tcBorders>
            <w:shd w:val="clear" w:color="auto" w:fill="auto"/>
            <w:vAlign w:val="center"/>
            <w:hideMark/>
          </w:tcPr>
          <w:p w14:paraId="48E55233" w14:textId="77777777" w:rsidR="00530D3B" w:rsidRPr="00D6757C" w:rsidRDefault="00530D3B" w:rsidP="00FC2D96">
            <w:pPr>
              <w:spacing w:after="0"/>
              <w:rPr>
                <w:b/>
                <w:bCs/>
                <w:color w:val="000000"/>
                <w:sz w:val="22"/>
                <w:szCs w:val="22"/>
              </w:rPr>
            </w:pPr>
            <w:r w:rsidRPr="00D6757C">
              <w:rPr>
                <w:b/>
                <w:bCs/>
                <w:color w:val="000000"/>
                <w:sz w:val="22"/>
                <w:szCs w:val="22"/>
              </w:rPr>
              <w:t>Итого, м2</w:t>
            </w:r>
          </w:p>
        </w:tc>
        <w:tc>
          <w:tcPr>
            <w:tcW w:w="2160" w:type="dxa"/>
            <w:tcBorders>
              <w:top w:val="nil"/>
              <w:left w:val="nil"/>
              <w:bottom w:val="nil"/>
              <w:right w:val="nil"/>
            </w:tcBorders>
            <w:shd w:val="clear" w:color="auto" w:fill="auto"/>
            <w:vAlign w:val="center"/>
            <w:hideMark/>
          </w:tcPr>
          <w:p w14:paraId="208F460C" w14:textId="77777777" w:rsidR="00530D3B" w:rsidRPr="00D6757C" w:rsidRDefault="00530D3B" w:rsidP="00FC2D96">
            <w:pPr>
              <w:spacing w:after="0"/>
              <w:jc w:val="center"/>
              <w:rPr>
                <w:b/>
                <w:bCs/>
                <w:color w:val="000000"/>
                <w:sz w:val="22"/>
                <w:szCs w:val="22"/>
              </w:rPr>
            </w:pPr>
          </w:p>
        </w:tc>
        <w:tc>
          <w:tcPr>
            <w:tcW w:w="1951" w:type="dxa"/>
            <w:tcBorders>
              <w:top w:val="nil"/>
              <w:left w:val="nil"/>
              <w:bottom w:val="nil"/>
              <w:right w:val="nil"/>
            </w:tcBorders>
            <w:shd w:val="clear" w:color="auto" w:fill="auto"/>
            <w:vAlign w:val="center"/>
            <w:hideMark/>
          </w:tcPr>
          <w:p w14:paraId="337EF3D5" w14:textId="77777777" w:rsidR="00530D3B" w:rsidRPr="00D6757C" w:rsidRDefault="00530D3B" w:rsidP="00FC2D96">
            <w:pPr>
              <w:spacing w:after="0"/>
              <w:jc w:val="center"/>
              <w:rPr>
                <w:b/>
                <w:bCs/>
                <w:color w:val="000000"/>
                <w:sz w:val="22"/>
                <w:szCs w:val="22"/>
              </w:rPr>
            </w:pPr>
          </w:p>
        </w:tc>
        <w:tc>
          <w:tcPr>
            <w:tcW w:w="1134" w:type="dxa"/>
            <w:tcBorders>
              <w:top w:val="nil"/>
              <w:left w:val="nil"/>
              <w:bottom w:val="nil"/>
              <w:right w:val="nil"/>
            </w:tcBorders>
            <w:shd w:val="clear" w:color="auto" w:fill="auto"/>
            <w:noWrap/>
            <w:vAlign w:val="center"/>
            <w:hideMark/>
          </w:tcPr>
          <w:p w14:paraId="285CF212" w14:textId="77777777" w:rsidR="00530D3B" w:rsidRPr="00D6757C" w:rsidRDefault="00530D3B" w:rsidP="00FC2D96">
            <w:pPr>
              <w:spacing w:after="0"/>
              <w:rPr>
                <w:b/>
                <w:bCs/>
                <w:color w:val="000000"/>
                <w:sz w:val="22"/>
                <w:szCs w:val="22"/>
              </w:rPr>
            </w:pPr>
            <w:r w:rsidRPr="00D6757C">
              <w:rPr>
                <w:b/>
                <w:bCs/>
                <w:color w:val="000000"/>
                <w:sz w:val="22"/>
                <w:szCs w:val="22"/>
              </w:rPr>
              <w:t>9604,5</w:t>
            </w:r>
          </w:p>
        </w:tc>
        <w:tc>
          <w:tcPr>
            <w:tcW w:w="1276" w:type="dxa"/>
            <w:tcBorders>
              <w:top w:val="nil"/>
              <w:left w:val="nil"/>
              <w:bottom w:val="nil"/>
              <w:right w:val="nil"/>
            </w:tcBorders>
            <w:shd w:val="clear" w:color="auto" w:fill="auto"/>
            <w:noWrap/>
            <w:vAlign w:val="center"/>
            <w:hideMark/>
          </w:tcPr>
          <w:p w14:paraId="10BF5F27" w14:textId="77777777" w:rsidR="00530D3B" w:rsidRPr="00D6757C" w:rsidRDefault="00530D3B" w:rsidP="00FC2D96">
            <w:pPr>
              <w:spacing w:after="0"/>
              <w:jc w:val="center"/>
              <w:rPr>
                <w:color w:val="000000"/>
                <w:sz w:val="22"/>
                <w:szCs w:val="22"/>
              </w:rPr>
            </w:pPr>
          </w:p>
        </w:tc>
        <w:tc>
          <w:tcPr>
            <w:tcW w:w="2022" w:type="dxa"/>
            <w:tcBorders>
              <w:top w:val="nil"/>
              <w:left w:val="nil"/>
              <w:bottom w:val="nil"/>
              <w:right w:val="nil"/>
            </w:tcBorders>
            <w:shd w:val="clear" w:color="auto" w:fill="auto"/>
            <w:vAlign w:val="center"/>
            <w:hideMark/>
          </w:tcPr>
          <w:p w14:paraId="18B22101" w14:textId="77777777" w:rsidR="00530D3B" w:rsidRPr="00D6757C" w:rsidRDefault="00530D3B" w:rsidP="00FC2D96">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14:paraId="04A8E1EF" w14:textId="77777777" w:rsidR="00530D3B" w:rsidRPr="00D6757C" w:rsidRDefault="00530D3B" w:rsidP="00FC2D96">
            <w:pPr>
              <w:spacing w:after="0"/>
              <w:jc w:val="center"/>
              <w:rPr>
                <w:color w:val="000000"/>
                <w:sz w:val="22"/>
                <w:szCs w:val="22"/>
              </w:rPr>
            </w:pPr>
          </w:p>
        </w:tc>
        <w:tc>
          <w:tcPr>
            <w:tcW w:w="1418" w:type="dxa"/>
            <w:tcBorders>
              <w:top w:val="nil"/>
              <w:left w:val="nil"/>
              <w:bottom w:val="nil"/>
              <w:right w:val="nil"/>
            </w:tcBorders>
            <w:shd w:val="clear" w:color="auto" w:fill="auto"/>
            <w:vAlign w:val="center"/>
            <w:hideMark/>
          </w:tcPr>
          <w:p w14:paraId="5DF034A3" w14:textId="77777777" w:rsidR="00530D3B" w:rsidRPr="00D6757C" w:rsidRDefault="00530D3B" w:rsidP="00FC2D96">
            <w:pPr>
              <w:spacing w:after="0"/>
              <w:jc w:val="center"/>
              <w:rPr>
                <w:color w:val="000000"/>
                <w:sz w:val="22"/>
                <w:szCs w:val="22"/>
              </w:rPr>
            </w:pPr>
          </w:p>
        </w:tc>
        <w:tc>
          <w:tcPr>
            <w:tcW w:w="1663" w:type="dxa"/>
            <w:tcBorders>
              <w:top w:val="nil"/>
              <w:left w:val="nil"/>
              <w:bottom w:val="nil"/>
              <w:right w:val="nil"/>
            </w:tcBorders>
            <w:shd w:val="clear" w:color="auto" w:fill="auto"/>
            <w:vAlign w:val="center"/>
            <w:hideMark/>
          </w:tcPr>
          <w:p w14:paraId="63202E80" w14:textId="77777777" w:rsidR="00530D3B" w:rsidRPr="00D6757C" w:rsidRDefault="00530D3B" w:rsidP="00FC2D96">
            <w:pPr>
              <w:spacing w:after="0"/>
              <w:jc w:val="center"/>
              <w:rPr>
                <w:color w:val="000000"/>
                <w:sz w:val="22"/>
                <w:szCs w:val="22"/>
              </w:rPr>
            </w:pPr>
          </w:p>
        </w:tc>
      </w:tr>
    </w:tbl>
    <w:p w14:paraId="1FF8B7D7" w14:textId="77777777" w:rsidR="00530D3B" w:rsidRPr="00D6757C" w:rsidRDefault="00530D3B" w:rsidP="00530D3B">
      <w:pPr>
        <w:spacing w:after="0" w:line="240" w:lineRule="atLeast"/>
        <w:rPr>
          <w:b/>
          <w:color w:val="FF0000"/>
          <w:sz w:val="22"/>
          <w:szCs w:val="22"/>
        </w:rPr>
      </w:pPr>
    </w:p>
    <w:p w14:paraId="23B16C34" w14:textId="77777777" w:rsidR="00530D3B" w:rsidRPr="00D6757C" w:rsidRDefault="00530D3B" w:rsidP="00530D3B">
      <w:pPr>
        <w:spacing w:after="0" w:line="240" w:lineRule="atLeast"/>
        <w:rPr>
          <w:b/>
          <w:color w:val="FF0000"/>
          <w:sz w:val="22"/>
          <w:szCs w:val="22"/>
        </w:rPr>
      </w:pPr>
    </w:p>
    <w:p w14:paraId="6890CA19" w14:textId="77777777" w:rsidR="00530D3B" w:rsidRPr="00D6757C" w:rsidRDefault="00530D3B" w:rsidP="00530D3B">
      <w:pPr>
        <w:spacing w:after="0" w:line="240" w:lineRule="atLeast"/>
        <w:rPr>
          <w:b/>
          <w:color w:val="FF0000"/>
          <w:sz w:val="22"/>
          <w:szCs w:val="22"/>
        </w:rPr>
      </w:pPr>
    </w:p>
    <w:p w14:paraId="15A61EAA" w14:textId="77777777" w:rsidR="00530D3B" w:rsidRPr="00D6757C" w:rsidRDefault="00530D3B" w:rsidP="00530D3B">
      <w:pPr>
        <w:spacing w:after="0" w:line="240" w:lineRule="atLeast"/>
        <w:rPr>
          <w:b/>
          <w:color w:val="FF0000"/>
          <w:sz w:val="22"/>
          <w:szCs w:val="22"/>
        </w:rPr>
      </w:pPr>
    </w:p>
    <w:p w14:paraId="20F323B8" w14:textId="77777777" w:rsidR="00530D3B" w:rsidRPr="00D6757C" w:rsidRDefault="00530D3B" w:rsidP="00530D3B">
      <w:pPr>
        <w:spacing w:after="0" w:line="240" w:lineRule="atLeast"/>
        <w:rPr>
          <w:b/>
          <w:color w:val="FF0000"/>
          <w:sz w:val="22"/>
          <w:szCs w:val="22"/>
        </w:rPr>
      </w:pPr>
    </w:p>
    <w:p w14:paraId="2AAE1A05" w14:textId="77777777" w:rsidR="00530D3B" w:rsidRPr="00D6757C" w:rsidRDefault="00530D3B" w:rsidP="00530D3B">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530D3B" w:rsidRPr="00D6757C" w14:paraId="2B3D3BDD" w14:textId="77777777" w:rsidTr="00FC2D96">
        <w:trPr>
          <w:trHeight w:val="80"/>
        </w:trPr>
        <w:tc>
          <w:tcPr>
            <w:tcW w:w="7280" w:type="dxa"/>
          </w:tcPr>
          <w:p w14:paraId="7428F2ED" w14:textId="1BAE01DD"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Руководитель КСО АО «Аэропорт Сургут» </w:t>
            </w:r>
          </w:p>
        </w:tc>
        <w:tc>
          <w:tcPr>
            <w:tcW w:w="7280" w:type="dxa"/>
          </w:tcPr>
          <w:p w14:paraId="61FC6861"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Н.Р. Шевченко</w:t>
            </w:r>
          </w:p>
        </w:tc>
      </w:tr>
    </w:tbl>
    <w:p w14:paraId="672E52F7" w14:textId="77777777" w:rsidR="00530D3B" w:rsidRPr="00D6757C" w:rsidRDefault="00530D3B" w:rsidP="00530D3B">
      <w:pPr>
        <w:spacing w:after="0" w:line="240" w:lineRule="atLeast"/>
        <w:rPr>
          <w:b/>
          <w:color w:val="FF0000"/>
          <w:sz w:val="22"/>
          <w:szCs w:val="22"/>
        </w:rPr>
      </w:pPr>
    </w:p>
    <w:p w14:paraId="7731CB15" w14:textId="77777777" w:rsidR="00530D3B" w:rsidRPr="00D6757C" w:rsidRDefault="00530D3B" w:rsidP="00530D3B">
      <w:pPr>
        <w:spacing w:after="0" w:line="240" w:lineRule="atLeast"/>
        <w:rPr>
          <w:b/>
          <w:color w:val="FF0000"/>
          <w:sz w:val="22"/>
          <w:szCs w:val="22"/>
        </w:rPr>
      </w:pPr>
    </w:p>
    <w:p w14:paraId="4C48E069" w14:textId="77777777" w:rsidR="00530D3B" w:rsidRPr="00D6757C" w:rsidRDefault="00530D3B" w:rsidP="00530D3B">
      <w:pPr>
        <w:spacing w:after="0" w:line="240" w:lineRule="atLeast"/>
        <w:rPr>
          <w:b/>
          <w:color w:val="FF0000"/>
          <w:sz w:val="22"/>
          <w:szCs w:val="22"/>
        </w:rPr>
      </w:pPr>
    </w:p>
    <w:p w14:paraId="22D5F8AF" w14:textId="77777777" w:rsidR="00530D3B" w:rsidRPr="00D6757C" w:rsidRDefault="00530D3B" w:rsidP="00530D3B">
      <w:pPr>
        <w:spacing w:after="0" w:line="240" w:lineRule="atLeast"/>
        <w:rPr>
          <w:b/>
          <w:color w:val="FF0000"/>
          <w:sz w:val="22"/>
          <w:szCs w:val="22"/>
        </w:rPr>
      </w:pPr>
    </w:p>
    <w:p w14:paraId="24A0300E" w14:textId="77777777" w:rsidR="00530D3B" w:rsidRPr="00D6757C" w:rsidRDefault="00530D3B" w:rsidP="00530D3B">
      <w:pPr>
        <w:spacing w:after="0" w:line="240" w:lineRule="atLeast"/>
        <w:rPr>
          <w:b/>
          <w:color w:val="FF0000"/>
          <w:sz w:val="22"/>
          <w:szCs w:val="22"/>
        </w:rPr>
      </w:pPr>
    </w:p>
    <w:p w14:paraId="1F106E5D" w14:textId="77777777" w:rsidR="008D676C" w:rsidRPr="00D6757C" w:rsidRDefault="008D676C" w:rsidP="00530D3B">
      <w:pPr>
        <w:spacing w:after="0" w:line="240" w:lineRule="atLeast"/>
        <w:rPr>
          <w:b/>
          <w:color w:val="FF0000"/>
          <w:sz w:val="22"/>
          <w:szCs w:val="22"/>
        </w:rPr>
      </w:pPr>
    </w:p>
    <w:p w14:paraId="30603C6A" w14:textId="77777777" w:rsidR="00530D3B" w:rsidRPr="00D6757C" w:rsidRDefault="00530D3B" w:rsidP="00530D3B">
      <w:pPr>
        <w:spacing w:after="0" w:line="240" w:lineRule="atLeast"/>
        <w:rPr>
          <w:b/>
          <w:color w:val="FF0000"/>
          <w:sz w:val="22"/>
          <w:szCs w:val="22"/>
        </w:rPr>
      </w:pPr>
    </w:p>
    <w:tbl>
      <w:tblPr>
        <w:tblW w:w="15735" w:type="dxa"/>
        <w:tblInd w:w="392" w:type="dxa"/>
        <w:tblLayout w:type="fixed"/>
        <w:tblLook w:val="04A0" w:firstRow="1" w:lastRow="0" w:firstColumn="1" w:lastColumn="0" w:noHBand="0" w:noVBand="1"/>
      </w:tblPr>
      <w:tblGrid>
        <w:gridCol w:w="709"/>
        <w:gridCol w:w="1701"/>
        <w:gridCol w:w="2160"/>
        <w:gridCol w:w="2092"/>
        <w:gridCol w:w="1258"/>
        <w:gridCol w:w="2560"/>
        <w:gridCol w:w="1763"/>
        <w:gridCol w:w="3492"/>
      </w:tblGrid>
      <w:tr w:rsidR="00530D3B" w:rsidRPr="00D6757C" w14:paraId="5DA7797C" w14:textId="77777777" w:rsidTr="00FC2D96">
        <w:trPr>
          <w:trHeight w:val="300"/>
        </w:trPr>
        <w:tc>
          <w:tcPr>
            <w:tcW w:w="709" w:type="dxa"/>
            <w:tcBorders>
              <w:top w:val="nil"/>
              <w:left w:val="nil"/>
              <w:bottom w:val="nil"/>
              <w:right w:val="nil"/>
            </w:tcBorders>
            <w:shd w:val="clear" w:color="auto" w:fill="auto"/>
            <w:noWrap/>
            <w:vAlign w:val="center"/>
            <w:hideMark/>
          </w:tcPr>
          <w:p w14:paraId="76FA723D" w14:textId="77777777" w:rsidR="00530D3B" w:rsidRPr="00D6757C" w:rsidRDefault="00530D3B" w:rsidP="00FC2D96">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14:paraId="00FD9629" w14:textId="77777777" w:rsidR="00530D3B" w:rsidRPr="00D6757C" w:rsidRDefault="00530D3B" w:rsidP="00FC2D96">
            <w:pPr>
              <w:spacing w:after="0"/>
              <w:jc w:val="center"/>
              <w:rPr>
                <w:color w:val="000000"/>
                <w:sz w:val="22"/>
                <w:szCs w:val="22"/>
              </w:rPr>
            </w:pPr>
          </w:p>
        </w:tc>
        <w:tc>
          <w:tcPr>
            <w:tcW w:w="2160" w:type="dxa"/>
            <w:tcBorders>
              <w:top w:val="nil"/>
              <w:left w:val="nil"/>
              <w:bottom w:val="nil"/>
              <w:right w:val="nil"/>
            </w:tcBorders>
            <w:shd w:val="clear" w:color="auto" w:fill="auto"/>
            <w:noWrap/>
            <w:vAlign w:val="center"/>
            <w:hideMark/>
          </w:tcPr>
          <w:p w14:paraId="1B764A16" w14:textId="77777777" w:rsidR="00530D3B" w:rsidRPr="00D6757C" w:rsidRDefault="00530D3B" w:rsidP="00FC2D96">
            <w:pPr>
              <w:spacing w:after="0"/>
              <w:jc w:val="center"/>
              <w:rPr>
                <w:color w:val="000000"/>
                <w:sz w:val="22"/>
                <w:szCs w:val="22"/>
              </w:rPr>
            </w:pPr>
          </w:p>
        </w:tc>
        <w:tc>
          <w:tcPr>
            <w:tcW w:w="2092" w:type="dxa"/>
            <w:tcBorders>
              <w:top w:val="nil"/>
              <w:left w:val="nil"/>
              <w:bottom w:val="nil"/>
              <w:right w:val="nil"/>
            </w:tcBorders>
            <w:shd w:val="clear" w:color="auto" w:fill="auto"/>
            <w:noWrap/>
            <w:vAlign w:val="center"/>
            <w:hideMark/>
          </w:tcPr>
          <w:p w14:paraId="2404E165" w14:textId="77777777" w:rsidR="00530D3B" w:rsidRPr="00D6757C" w:rsidRDefault="00530D3B" w:rsidP="00FC2D96">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14:paraId="6A47B5E5" w14:textId="77777777" w:rsidR="00530D3B" w:rsidRPr="00D6757C" w:rsidRDefault="00530D3B" w:rsidP="00FC2D96">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14:paraId="5C19FE59" w14:textId="77777777" w:rsidR="00530D3B" w:rsidRPr="00D6757C" w:rsidRDefault="00530D3B" w:rsidP="00FC2D96">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14:paraId="6C3F90EB" w14:textId="77777777" w:rsidR="00530D3B" w:rsidRPr="00D6757C" w:rsidRDefault="00530D3B" w:rsidP="00FC2D96">
            <w:pPr>
              <w:spacing w:after="0"/>
              <w:jc w:val="right"/>
              <w:rPr>
                <w:sz w:val="22"/>
                <w:szCs w:val="22"/>
              </w:rPr>
            </w:pPr>
            <w:r w:rsidRPr="00D6757C">
              <w:rPr>
                <w:sz w:val="22"/>
                <w:szCs w:val="22"/>
              </w:rPr>
              <w:t>Часть 1</w:t>
            </w:r>
          </w:p>
        </w:tc>
      </w:tr>
      <w:tr w:rsidR="00530D3B" w:rsidRPr="00D6757C" w14:paraId="158980B2" w14:textId="77777777" w:rsidTr="00FC2D96">
        <w:trPr>
          <w:trHeight w:val="300"/>
        </w:trPr>
        <w:tc>
          <w:tcPr>
            <w:tcW w:w="709" w:type="dxa"/>
            <w:tcBorders>
              <w:top w:val="nil"/>
              <w:left w:val="nil"/>
              <w:bottom w:val="nil"/>
              <w:right w:val="nil"/>
            </w:tcBorders>
            <w:shd w:val="clear" w:color="auto" w:fill="auto"/>
            <w:noWrap/>
            <w:vAlign w:val="center"/>
            <w:hideMark/>
          </w:tcPr>
          <w:p w14:paraId="7CEC7C75" w14:textId="77777777" w:rsidR="00530D3B" w:rsidRPr="00D6757C" w:rsidRDefault="00530D3B" w:rsidP="00FC2D96">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14:paraId="176FA2B8" w14:textId="77777777" w:rsidR="00530D3B" w:rsidRPr="00D6757C" w:rsidRDefault="00530D3B" w:rsidP="00FC2D96">
            <w:pPr>
              <w:spacing w:after="0"/>
              <w:jc w:val="center"/>
              <w:rPr>
                <w:color w:val="000000"/>
                <w:sz w:val="22"/>
                <w:szCs w:val="22"/>
              </w:rPr>
            </w:pPr>
          </w:p>
        </w:tc>
        <w:tc>
          <w:tcPr>
            <w:tcW w:w="2160" w:type="dxa"/>
            <w:tcBorders>
              <w:top w:val="nil"/>
              <w:left w:val="nil"/>
              <w:bottom w:val="nil"/>
              <w:right w:val="nil"/>
            </w:tcBorders>
            <w:shd w:val="clear" w:color="auto" w:fill="auto"/>
            <w:noWrap/>
            <w:vAlign w:val="center"/>
            <w:hideMark/>
          </w:tcPr>
          <w:p w14:paraId="30C23D65" w14:textId="77777777" w:rsidR="00530D3B" w:rsidRPr="00D6757C" w:rsidRDefault="00530D3B" w:rsidP="00FC2D96">
            <w:pPr>
              <w:spacing w:after="0"/>
              <w:jc w:val="center"/>
              <w:rPr>
                <w:color w:val="000000"/>
                <w:sz w:val="22"/>
                <w:szCs w:val="22"/>
              </w:rPr>
            </w:pPr>
          </w:p>
        </w:tc>
        <w:tc>
          <w:tcPr>
            <w:tcW w:w="2092" w:type="dxa"/>
            <w:tcBorders>
              <w:top w:val="nil"/>
              <w:left w:val="nil"/>
              <w:bottom w:val="nil"/>
              <w:right w:val="nil"/>
            </w:tcBorders>
            <w:shd w:val="clear" w:color="auto" w:fill="auto"/>
            <w:noWrap/>
            <w:vAlign w:val="center"/>
            <w:hideMark/>
          </w:tcPr>
          <w:p w14:paraId="26BA0949" w14:textId="77777777" w:rsidR="00530D3B" w:rsidRPr="00D6757C" w:rsidRDefault="00530D3B" w:rsidP="00FC2D96">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14:paraId="4A02F4D5" w14:textId="77777777" w:rsidR="00530D3B" w:rsidRPr="00D6757C" w:rsidRDefault="00530D3B" w:rsidP="00FC2D96">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14:paraId="6E777BDF" w14:textId="77777777" w:rsidR="00530D3B" w:rsidRPr="00D6757C" w:rsidRDefault="00530D3B" w:rsidP="00FC2D96">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14:paraId="78D81ACF" w14:textId="77777777" w:rsidR="00530D3B" w:rsidRPr="00D6757C" w:rsidRDefault="00530D3B" w:rsidP="00FC2D96">
            <w:pPr>
              <w:spacing w:after="0"/>
              <w:jc w:val="right"/>
              <w:rPr>
                <w:color w:val="000000"/>
                <w:sz w:val="22"/>
                <w:szCs w:val="22"/>
              </w:rPr>
            </w:pPr>
            <w:r w:rsidRPr="00D6757C">
              <w:rPr>
                <w:color w:val="000000"/>
                <w:sz w:val="22"/>
                <w:szCs w:val="22"/>
              </w:rPr>
              <w:t>Приложение № 2</w:t>
            </w:r>
          </w:p>
        </w:tc>
      </w:tr>
      <w:tr w:rsidR="00530D3B" w:rsidRPr="00D6757C" w14:paraId="0A1BC022" w14:textId="77777777" w:rsidTr="00FC2D96">
        <w:trPr>
          <w:trHeight w:val="300"/>
        </w:trPr>
        <w:tc>
          <w:tcPr>
            <w:tcW w:w="709" w:type="dxa"/>
            <w:tcBorders>
              <w:top w:val="nil"/>
              <w:left w:val="nil"/>
              <w:bottom w:val="nil"/>
              <w:right w:val="nil"/>
            </w:tcBorders>
            <w:shd w:val="clear" w:color="auto" w:fill="auto"/>
            <w:noWrap/>
            <w:vAlign w:val="center"/>
            <w:hideMark/>
          </w:tcPr>
          <w:p w14:paraId="571AEC21" w14:textId="77777777" w:rsidR="00530D3B" w:rsidRPr="00D6757C" w:rsidRDefault="00530D3B" w:rsidP="00FC2D96">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14:paraId="3EE1820F" w14:textId="77777777" w:rsidR="00530D3B" w:rsidRPr="00D6757C" w:rsidRDefault="00530D3B" w:rsidP="00FC2D96">
            <w:pPr>
              <w:spacing w:after="0"/>
              <w:jc w:val="center"/>
              <w:rPr>
                <w:color w:val="000000"/>
                <w:sz w:val="22"/>
                <w:szCs w:val="22"/>
              </w:rPr>
            </w:pPr>
          </w:p>
        </w:tc>
        <w:tc>
          <w:tcPr>
            <w:tcW w:w="2160" w:type="dxa"/>
            <w:tcBorders>
              <w:top w:val="nil"/>
              <w:left w:val="nil"/>
              <w:bottom w:val="nil"/>
              <w:right w:val="nil"/>
            </w:tcBorders>
            <w:shd w:val="clear" w:color="auto" w:fill="auto"/>
            <w:noWrap/>
            <w:vAlign w:val="center"/>
            <w:hideMark/>
          </w:tcPr>
          <w:p w14:paraId="6C474BA5" w14:textId="77777777" w:rsidR="00530D3B" w:rsidRPr="00D6757C" w:rsidRDefault="00530D3B" w:rsidP="00FC2D96">
            <w:pPr>
              <w:spacing w:after="0"/>
              <w:jc w:val="center"/>
              <w:rPr>
                <w:color w:val="000000"/>
                <w:sz w:val="22"/>
                <w:szCs w:val="22"/>
              </w:rPr>
            </w:pPr>
          </w:p>
        </w:tc>
        <w:tc>
          <w:tcPr>
            <w:tcW w:w="2092" w:type="dxa"/>
            <w:tcBorders>
              <w:top w:val="nil"/>
              <w:left w:val="nil"/>
              <w:bottom w:val="nil"/>
              <w:right w:val="nil"/>
            </w:tcBorders>
            <w:shd w:val="clear" w:color="auto" w:fill="auto"/>
            <w:noWrap/>
            <w:vAlign w:val="center"/>
            <w:hideMark/>
          </w:tcPr>
          <w:p w14:paraId="062DDCC0" w14:textId="77777777" w:rsidR="00530D3B" w:rsidRPr="00D6757C" w:rsidRDefault="00530D3B" w:rsidP="00FC2D96">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14:paraId="287A6321" w14:textId="77777777" w:rsidR="00530D3B" w:rsidRPr="00D6757C" w:rsidRDefault="00530D3B" w:rsidP="00FC2D96">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14:paraId="7A39B75C" w14:textId="77777777" w:rsidR="00530D3B" w:rsidRPr="00D6757C" w:rsidRDefault="00530D3B" w:rsidP="00FC2D96">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14:paraId="133C447A" w14:textId="77777777" w:rsidR="00530D3B" w:rsidRPr="00D6757C" w:rsidRDefault="00530D3B" w:rsidP="00FC2D96">
            <w:pPr>
              <w:spacing w:after="0"/>
              <w:jc w:val="right"/>
              <w:rPr>
                <w:color w:val="000000"/>
                <w:sz w:val="22"/>
                <w:szCs w:val="22"/>
              </w:rPr>
            </w:pPr>
            <w:r w:rsidRPr="00D6757C">
              <w:rPr>
                <w:color w:val="000000"/>
                <w:sz w:val="22"/>
                <w:szCs w:val="22"/>
              </w:rPr>
              <w:t>к техническому заданию</w:t>
            </w:r>
          </w:p>
        </w:tc>
      </w:tr>
      <w:tr w:rsidR="00530D3B" w:rsidRPr="00D6757C" w14:paraId="3A1C73DA" w14:textId="77777777" w:rsidTr="00FC2D96">
        <w:trPr>
          <w:trHeight w:val="300"/>
        </w:trPr>
        <w:tc>
          <w:tcPr>
            <w:tcW w:w="709" w:type="dxa"/>
            <w:tcBorders>
              <w:top w:val="nil"/>
              <w:left w:val="nil"/>
              <w:bottom w:val="nil"/>
              <w:right w:val="nil"/>
            </w:tcBorders>
            <w:shd w:val="clear" w:color="auto" w:fill="auto"/>
            <w:noWrap/>
            <w:vAlign w:val="center"/>
            <w:hideMark/>
          </w:tcPr>
          <w:p w14:paraId="65A69A96" w14:textId="77777777" w:rsidR="00530D3B" w:rsidRPr="00D6757C" w:rsidRDefault="00530D3B" w:rsidP="00FC2D96">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14:paraId="43855C36" w14:textId="77777777" w:rsidR="00530D3B" w:rsidRPr="00D6757C" w:rsidRDefault="00530D3B" w:rsidP="00FC2D96">
            <w:pPr>
              <w:spacing w:after="0"/>
              <w:jc w:val="center"/>
              <w:rPr>
                <w:color w:val="000000"/>
                <w:sz w:val="22"/>
                <w:szCs w:val="22"/>
              </w:rPr>
            </w:pPr>
          </w:p>
        </w:tc>
        <w:tc>
          <w:tcPr>
            <w:tcW w:w="2160" w:type="dxa"/>
            <w:tcBorders>
              <w:top w:val="nil"/>
              <w:left w:val="nil"/>
              <w:bottom w:val="nil"/>
              <w:right w:val="nil"/>
            </w:tcBorders>
            <w:shd w:val="clear" w:color="auto" w:fill="auto"/>
            <w:noWrap/>
            <w:vAlign w:val="center"/>
            <w:hideMark/>
          </w:tcPr>
          <w:p w14:paraId="6E2F56C9" w14:textId="77777777" w:rsidR="00530D3B" w:rsidRPr="00D6757C" w:rsidRDefault="00530D3B" w:rsidP="00FC2D96">
            <w:pPr>
              <w:spacing w:after="0"/>
              <w:jc w:val="center"/>
              <w:rPr>
                <w:color w:val="000000"/>
                <w:sz w:val="22"/>
                <w:szCs w:val="22"/>
              </w:rPr>
            </w:pPr>
          </w:p>
        </w:tc>
        <w:tc>
          <w:tcPr>
            <w:tcW w:w="2092" w:type="dxa"/>
            <w:tcBorders>
              <w:top w:val="nil"/>
              <w:left w:val="nil"/>
              <w:bottom w:val="nil"/>
              <w:right w:val="nil"/>
            </w:tcBorders>
            <w:shd w:val="clear" w:color="auto" w:fill="auto"/>
            <w:noWrap/>
            <w:vAlign w:val="center"/>
            <w:hideMark/>
          </w:tcPr>
          <w:p w14:paraId="29214EB0" w14:textId="77777777" w:rsidR="00530D3B" w:rsidRPr="00D6757C" w:rsidRDefault="00530D3B" w:rsidP="00FC2D96">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14:paraId="7DD47E8A" w14:textId="77777777" w:rsidR="00530D3B" w:rsidRPr="00D6757C" w:rsidRDefault="00530D3B" w:rsidP="00FC2D96">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14:paraId="5C0774B5" w14:textId="77777777" w:rsidR="00530D3B" w:rsidRPr="00D6757C" w:rsidRDefault="00530D3B" w:rsidP="00FC2D96">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14:paraId="25153845" w14:textId="77777777" w:rsidR="00530D3B" w:rsidRPr="00D6757C" w:rsidRDefault="00530D3B" w:rsidP="00FC2D96">
            <w:pPr>
              <w:spacing w:after="0"/>
              <w:jc w:val="right"/>
              <w:rPr>
                <w:color w:val="000000"/>
                <w:sz w:val="22"/>
                <w:szCs w:val="22"/>
              </w:rPr>
            </w:pPr>
            <w:r w:rsidRPr="00D6757C">
              <w:rPr>
                <w:color w:val="000000"/>
                <w:sz w:val="22"/>
                <w:szCs w:val="22"/>
              </w:rPr>
              <w:t>по уборке территорий</w:t>
            </w:r>
          </w:p>
        </w:tc>
      </w:tr>
      <w:tr w:rsidR="00530D3B" w:rsidRPr="00D6757C" w14:paraId="00306138" w14:textId="77777777" w:rsidTr="00FC2D96">
        <w:trPr>
          <w:trHeight w:val="300"/>
        </w:trPr>
        <w:tc>
          <w:tcPr>
            <w:tcW w:w="709" w:type="dxa"/>
            <w:tcBorders>
              <w:top w:val="nil"/>
              <w:left w:val="nil"/>
              <w:bottom w:val="nil"/>
              <w:right w:val="nil"/>
            </w:tcBorders>
            <w:shd w:val="clear" w:color="auto" w:fill="auto"/>
            <w:noWrap/>
            <w:vAlign w:val="center"/>
            <w:hideMark/>
          </w:tcPr>
          <w:p w14:paraId="7095424B" w14:textId="77777777" w:rsidR="00530D3B" w:rsidRPr="00D6757C" w:rsidRDefault="00530D3B" w:rsidP="00FC2D96">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14:paraId="291D17C1" w14:textId="77777777" w:rsidR="00530D3B" w:rsidRPr="00D6757C" w:rsidRDefault="00530D3B" w:rsidP="00FC2D96">
            <w:pPr>
              <w:spacing w:after="0"/>
              <w:jc w:val="center"/>
              <w:rPr>
                <w:color w:val="000000"/>
                <w:sz w:val="22"/>
                <w:szCs w:val="22"/>
              </w:rPr>
            </w:pPr>
          </w:p>
        </w:tc>
        <w:tc>
          <w:tcPr>
            <w:tcW w:w="2160" w:type="dxa"/>
            <w:tcBorders>
              <w:top w:val="nil"/>
              <w:left w:val="nil"/>
              <w:bottom w:val="nil"/>
              <w:right w:val="nil"/>
            </w:tcBorders>
            <w:shd w:val="clear" w:color="auto" w:fill="auto"/>
            <w:noWrap/>
            <w:vAlign w:val="center"/>
            <w:hideMark/>
          </w:tcPr>
          <w:p w14:paraId="5C251F27" w14:textId="77777777" w:rsidR="00530D3B" w:rsidRPr="00D6757C" w:rsidRDefault="00530D3B" w:rsidP="00FC2D96">
            <w:pPr>
              <w:spacing w:after="0"/>
              <w:jc w:val="center"/>
              <w:rPr>
                <w:color w:val="000000"/>
                <w:sz w:val="22"/>
                <w:szCs w:val="22"/>
              </w:rPr>
            </w:pPr>
          </w:p>
        </w:tc>
        <w:tc>
          <w:tcPr>
            <w:tcW w:w="2092" w:type="dxa"/>
            <w:tcBorders>
              <w:top w:val="nil"/>
              <w:left w:val="nil"/>
              <w:bottom w:val="nil"/>
              <w:right w:val="nil"/>
            </w:tcBorders>
            <w:shd w:val="clear" w:color="auto" w:fill="auto"/>
            <w:noWrap/>
            <w:vAlign w:val="center"/>
            <w:hideMark/>
          </w:tcPr>
          <w:p w14:paraId="1729056B" w14:textId="77777777" w:rsidR="00530D3B" w:rsidRPr="00D6757C" w:rsidRDefault="00530D3B" w:rsidP="00FC2D96">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14:paraId="1BC1A314" w14:textId="77777777" w:rsidR="00530D3B" w:rsidRPr="00D6757C" w:rsidRDefault="00530D3B" w:rsidP="00FC2D96">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14:paraId="6E99FB7F" w14:textId="77777777" w:rsidR="00530D3B" w:rsidRPr="00D6757C" w:rsidRDefault="00530D3B" w:rsidP="00FC2D96">
            <w:pPr>
              <w:spacing w:after="0"/>
              <w:jc w:val="center"/>
              <w:rPr>
                <w:color w:val="000000"/>
                <w:sz w:val="22"/>
                <w:szCs w:val="22"/>
              </w:rPr>
            </w:pPr>
          </w:p>
        </w:tc>
        <w:tc>
          <w:tcPr>
            <w:tcW w:w="5255" w:type="dxa"/>
            <w:gridSpan w:val="2"/>
            <w:tcBorders>
              <w:top w:val="nil"/>
              <w:left w:val="nil"/>
              <w:bottom w:val="nil"/>
              <w:right w:val="nil"/>
            </w:tcBorders>
            <w:shd w:val="clear" w:color="auto" w:fill="auto"/>
            <w:noWrap/>
            <w:vAlign w:val="center"/>
            <w:hideMark/>
          </w:tcPr>
          <w:p w14:paraId="2452310C" w14:textId="77777777" w:rsidR="00530D3B" w:rsidRPr="00D6757C" w:rsidRDefault="00530D3B" w:rsidP="00FC2D96">
            <w:pPr>
              <w:spacing w:after="0"/>
              <w:jc w:val="right"/>
              <w:rPr>
                <w:color w:val="000000"/>
                <w:sz w:val="22"/>
                <w:szCs w:val="22"/>
              </w:rPr>
            </w:pPr>
            <w:r w:rsidRPr="00D6757C">
              <w:rPr>
                <w:color w:val="000000"/>
                <w:sz w:val="22"/>
                <w:szCs w:val="22"/>
              </w:rPr>
              <w:t>объектов ЮТэйр</w:t>
            </w:r>
          </w:p>
        </w:tc>
      </w:tr>
      <w:tr w:rsidR="00530D3B" w:rsidRPr="00D6757C" w14:paraId="76BF1F80" w14:textId="77777777" w:rsidTr="00FC2D96">
        <w:trPr>
          <w:trHeight w:val="300"/>
        </w:trPr>
        <w:tc>
          <w:tcPr>
            <w:tcW w:w="709" w:type="dxa"/>
            <w:tcBorders>
              <w:top w:val="nil"/>
              <w:left w:val="nil"/>
              <w:bottom w:val="nil"/>
              <w:right w:val="nil"/>
            </w:tcBorders>
            <w:shd w:val="clear" w:color="auto" w:fill="auto"/>
            <w:noWrap/>
            <w:vAlign w:val="center"/>
            <w:hideMark/>
          </w:tcPr>
          <w:p w14:paraId="5B0E5C3C" w14:textId="77777777" w:rsidR="00530D3B" w:rsidRPr="00D6757C" w:rsidRDefault="00530D3B" w:rsidP="00FC2D96">
            <w:pPr>
              <w:spacing w:after="0"/>
              <w:jc w:val="center"/>
              <w:rPr>
                <w:color w:val="000000"/>
                <w:sz w:val="22"/>
                <w:szCs w:val="22"/>
              </w:rPr>
            </w:pPr>
          </w:p>
        </w:tc>
        <w:tc>
          <w:tcPr>
            <w:tcW w:w="1701" w:type="dxa"/>
            <w:tcBorders>
              <w:top w:val="nil"/>
              <w:left w:val="nil"/>
              <w:bottom w:val="nil"/>
              <w:right w:val="nil"/>
            </w:tcBorders>
            <w:shd w:val="clear" w:color="auto" w:fill="auto"/>
            <w:vAlign w:val="center"/>
            <w:hideMark/>
          </w:tcPr>
          <w:p w14:paraId="50F56129" w14:textId="77777777" w:rsidR="00530D3B" w:rsidRPr="00D6757C" w:rsidRDefault="00530D3B" w:rsidP="00FC2D96">
            <w:pPr>
              <w:spacing w:after="0"/>
              <w:jc w:val="center"/>
              <w:rPr>
                <w:color w:val="000000"/>
                <w:sz w:val="22"/>
                <w:szCs w:val="22"/>
              </w:rPr>
            </w:pPr>
          </w:p>
        </w:tc>
        <w:tc>
          <w:tcPr>
            <w:tcW w:w="2160" w:type="dxa"/>
            <w:tcBorders>
              <w:top w:val="nil"/>
              <w:left w:val="nil"/>
              <w:bottom w:val="nil"/>
              <w:right w:val="nil"/>
            </w:tcBorders>
            <w:shd w:val="clear" w:color="auto" w:fill="auto"/>
            <w:noWrap/>
            <w:vAlign w:val="center"/>
            <w:hideMark/>
          </w:tcPr>
          <w:p w14:paraId="709D3151" w14:textId="77777777" w:rsidR="00530D3B" w:rsidRPr="00D6757C" w:rsidRDefault="00530D3B" w:rsidP="00FC2D96">
            <w:pPr>
              <w:spacing w:after="0"/>
              <w:jc w:val="center"/>
              <w:rPr>
                <w:color w:val="000000"/>
                <w:sz w:val="22"/>
                <w:szCs w:val="22"/>
              </w:rPr>
            </w:pPr>
          </w:p>
        </w:tc>
        <w:tc>
          <w:tcPr>
            <w:tcW w:w="2092" w:type="dxa"/>
            <w:tcBorders>
              <w:top w:val="nil"/>
              <w:left w:val="nil"/>
              <w:bottom w:val="nil"/>
              <w:right w:val="nil"/>
            </w:tcBorders>
            <w:shd w:val="clear" w:color="auto" w:fill="auto"/>
            <w:noWrap/>
            <w:vAlign w:val="center"/>
            <w:hideMark/>
          </w:tcPr>
          <w:p w14:paraId="5979DEF2" w14:textId="77777777" w:rsidR="00530D3B" w:rsidRPr="00D6757C" w:rsidRDefault="00530D3B" w:rsidP="00FC2D96">
            <w:pPr>
              <w:spacing w:after="0"/>
              <w:jc w:val="center"/>
              <w:rPr>
                <w:color w:val="000000"/>
                <w:sz w:val="22"/>
                <w:szCs w:val="22"/>
              </w:rPr>
            </w:pPr>
          </w:p>
        </w:tc>
        <w:tc>
          <w:tcPr>
            <w:tcW w:w="1258" w:type="dxa"/>
            <w:tcBorders>
              <w:top w:val="nil"/>
              <w:left w:val="nil"/>
              <w:bottom w:val="nil"/>
              <w:right w:val="nil"/>
            </w:tcBorders>
            <w:shd w:val="clear" w:color="auto" w:fill="auto"/>
            <w:noWrap/>
            <w:vAlign w:val="center"/>
            <w:hideMark/>
          </w:tcPr>
          <w:p w14:paraId="336AC0C2" w14:textId="77777777" w:rsidR="00530D3B" w:rsidRPr="00D6757C" w:rsidRDefault="00530D3B" w:rsidP="00FC2D96">
            <w:pPr>
              <w:spacing w:after="0"/>
              <w:jc w:val="center"/>
              <w:rPr>
                <w:color w:val="000000"/>
                <w:sz w:val="22"/>
                <w:szCs w:val="22"/>
              </w:rPr>
            </w:pPr>
          </w:p>
        </w:tc>
        <w:tc>
          <w:tcPr>
            <w:tcW w:w="2560" w:type="dxa"/>
            <w:tcBorders>
              <w:top w:val="nil"/>
              <w:left w:val="nil"/>
              <w:bottom w:val="nil"/>
              <w:right w:val="nil"/>
            </w:tcBorders>
            <w:shd w:val="clear" w:color="auto" w:fill="auto"/>
            <w:noWrap/>
            <w:vAlign w:val="center"/>
            <w:hideMark/>
          </w:tcPr>
          <w:p w14:paraId="217199F6" w14:textId="77777777" w:rsidR="00530D3B" w:rsidRPr="00D6757C" w:rsidRDefault="00530D3B" w:rsidP="00FC2D96">
            <w:pPr>
              <w:spacing w:after="0"/>
              <w:jc w:val="center"/>
              <w:rPr>
                <w:color w:val="000000"/>
                <w:sz w:val="22"/>
                <w:szCs w:val="22"/>
              </w:rPr>
            </w:pPr>
          </w:p>
        </w:tc>
        <w:tc>
          <w:tcPr>
            <w:tcW w:w="1763" w:type="dxa"/>
            <w:tcBorders>
              <w:top w:val="nil"/>
              <w:left w:val="nil"/>
              <w:bottom w:val="nil"/>
              <w:right w:val="nil"/>
            </w:tcBorders>
            <w:shd w:val="clear" w:color="auto" w:fill="auto"/>
            <w:noWrap/>
            <w:vAlign w:val="center"/>
            <w:hideMark/>
          </w:tcPr>
          <w:p w14:paraId="1E2C30C9" w14:textId="77777777" w:rsidR="00530D3B" w:rsidRPr="00D6757C" w:rsidRDefault="00530D3B" w:rsidP="00FC2D96">
            <w:pPr>
              <w:spacing w:after="0"/>
              <w:jc w:val="center"/>
              <w:rPr>
                <w:color w:val="000000"/>
                <w:sz w:val="22"/>
                <w:szCs w:val="22"/>
              </w:rPr>
            </w:pPr>
          </w:p>
        </w:tc>
        <w:tc>
          <w:tcPr>
            <w:tcW w:w="3492" w:type="dxa"/>
            <w:tcBorders>
              <w:top w:val="nil"/>
              <w:left w:val="nil"/>
              <w:bottom w:val="nil"/>
              <w:right w:val="nil"/>
            </w:tcBorders>
            <w:shd w:val="clear" w:color="auto" w:fill="auto"/>
            <w:noWrap/>
            <w:vAlign w:val="center"/>
            <w:hideMark/>
          </w:tcPr>
          <w:p w14:paraId="20584E43" w14:textId="77777777" w:rsidR="00530D3B" w:rsidRPr="00D6757C" w:rsidRDefault="00530D3B" w:rsidP="00FC2D96">
            <w:pPr>
              <w:spacing w:after="0"/>
              <w:jc w:val="center"/>
              <w:rPr>
                <w:color w:val="000000"/>
                <w:sz w:val="22"/>
                <w:szCs w:val="22"/>
              </w:rPr>
            </w:pPr>
          </w:p>
        </w:tc>
      </w:tr>
      <w:tr w:rsidR="00530D3B" w:rsidRPr="00D6757C" w14:paraId="3453F011" w14:textId="77777777" w:rsidTr="00FC2D96">
        <w:trPr>
          <w:trHeight w:val="300"/>
        </w:trPr>
        <w:tc>
          <w:tcPr>
            <w:tcW w:w="15735" w:type="dxa"/>
            <w:gridSpan w:val="8"/>
            <w:tcBorders>
              <w:top w:val="nil"/>
              <w:left w:val="nil"/>
              <w:bottom w:val="nil"/>
              <w:right w:val="nil"/>
            </w:tcBorders>
            <w:shd w:val="clear" w:color="auto" w:fill="auto"/>
            <w:noWrap/>
            <w:vAlign w:val="center"/>
            <w:hideMark/>
          </w:tcPr>
          <w:p w14:paraId="1D28766D" w14:textId="77777777" w:rsidR="00530D3B" w:rsidRPr="00D6757C" w:rsidRDefault="00530D3B" w:rsidP="00FC2D96">
            <w:pPr>
              <w:spacing w:after="0"/>
              <w:jc w:val="center"/>
              <w:rPr>
                <w:b/>
                <w:bCs/>
                <w:sz w:val="22"/>
                <w:szCs w:val="22"/>
              </w:rPr>
            </w:pPr>
            <w:r w:rsidRPr="00D6757C">
              <w:rPr>
                <w:b/>
                <w:bCs/>
                <w:sz w:val="22"/>
                <w:szCs w:val="22"/>
              </w:rPr>
              <w:t>Перечень прилегающих к объектам территорий</w:t>
            </w:r>
          </w:p>
        </w:tc>
      </w:tr>
      <w:tr w:rsidR="00530D3B" w:rsidRPr="00D6757C" w14:paraId="52624A00" w14:textId="77777777" w:rsidTr="00FC2D96">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D860F" w14:textId="77777777" w:rsidR="00530D3B" w:rsidRPr="00D6757C" w:rsidRDefault="00530D3B" w:rsidP="00FC2D96">
            <w:pPr>
              <w:spacing w:after="0"/>
              <w:jc w:val="center"/>
              <w:rPr>
                <w:sz w:val="22"/>
                <w:szCs w:val="22"/>
              </w:rPr>
            </w:pPr>
            <w:r w:rsidRPr="00D6757C">
              <w:rPr>
                <w:sz w:val="22"/>
                <w:szCs w:val="22"/>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CA4AC" w14:textId="5524AD83" w:rsidR="00530D3B" w:rsidRPr="00D6757C" w:rsidRDefault="00D722D0" w:rsidP="00FC2D96">
            <w:pPr>
              <w:spacing w:after="0"/>
              <w:jc w:val="center"/>
              <w:rPr>
                <w:color w:val="000000"/>
                <w:sz w:val="22"/>
                <w:szCs w:val="22"/>
              </w:rPr>
            </w:pPr>
            <w:r w:rsidRPr="00D6757C">
              <w:rPr>
                <w:color w:val="000000"/>
                <w:sz w:val="22"/>
                <w:szCs w:val="22"/>
              </w:rPr>
              <w:t>Наименование объекта</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62F4E" w14:textId="77777777" w:rsidR="00530D3B" w:rsidRPr="00D6757C" w:rsidRDefault="00530D3B" w:rsidP="00FC2D96">
            <w:pPr>
              <w:spacing w:after="0"/>
              <w:jc w:val="center"/>
              <w:rPr>
                <w:color w:val="000000"/>
                <w:sz w:val="22"/>
                <w:szCs w:val="22"/>
              </w:rPr>
            </w:pPr>
            <w:r w:rsidRPr="00D6757C">
              <w:rPr>
                <w:color w:val="000000"/>
                <w:sz w:val="22"/>
                <w:szCs w:val="22"/>
              </w:rPr>
              <w:t>Адрес здания</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18E7D" w14:textId="77777777" w:rsidR="00530D3B" w:rsidRPr="00D6757C" w:rsidRDefault="00530D3B" w:rsidP="00FC2D96">
            <w:pPr>
              <w:spacing w:after="0"/>
              <w:jc w:val="center"/>
              <w:rPr>
                <w:color w:val="000000"/>
                <w:sz w:val="22"/>
                <w:szCs w:val="22"/>
              </w:rPr>
            </w:pPr>
            <w:r w:rsidRPr="00D6757C">
              <w:rPr>
                <w:color w:val="000000"/>
                <w:sz w:val="22"/>
                <w:szCs w:val="22"/>
              </w:rPr>
              <w:t>описание территории</w:t>
            </w:r>
          </w:p>
        </w:tc>
        <w:tc>
          <w:tcPr>
            <w:tcW w:w="12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94325E" w14:textId="77777777" w:rsidR="00530D3B" w:rsidRPr="00D6757C" w:rsidRDefault="00530D3B" w:rsidP="00FC2D96">
            <w:pPr>
              <w:spacing w:after="0"/>
              <w:jc w:val="center"/>
              <w:rPr>
                <w:color w:val="000000"/>
                <w:sz w:val="22"/>
                <w:szCs w:val="22"/>
              </w:rPr>
            </w:pPr>
            <w:r w:rsidRPr="00D6757C">
              <w:rPr>
                <w:color w:val="000000"/>
                <w:sz w:val="22"/>
                <w:szCs w:val="22"/>
              </w:rPr>
              <w:t>Убираемая площадь, м2-</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5D1BA3" w14:textId="77777777" w:rsidR="00530D3B" w:rsidRPr="00D6757C" w:rsidRDefault="00530D3B" w:rsidP="00FC2D96">
            <w:pPr>
              <w:spacing w:after="0"/>
              <w:jc w:val="center"/>
              <w:rPr>
                <w:color w:val="000000"/>
                <w:sz w:val="22"/>
                <w:szCs w:val="22"/>
              </w:rPr>
            </w:pPr>
            <w:r w:rsidRPr="00D6757C">
              <w:rPr>
                <w:color w:val="000000"/>
                <w:sz w:val="22"/>
                <w:szCs w:val="22"/>
              </w:rPr>
              <w:t>Вид уборки,</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A0DBD" w14:textId="77777777" w:rsidR="00530D3B" w:rsidRPr="00D6757C" w:rsidRDefault="00530D3B" w:rsidP="00FC2D96">
            <w:pPr>
              <w:spacing w:after="0"/>
              <w:jc w:val="center"/>
              <w:rPr>
                <w:color w:val="000000"/>
                <w:sz w:val="22"/>
                <w:szCs w:val="22"/>
              </w:rPr>
            </w:pPr>
            <w:r w:rsidRPr="00D6757C">
              <w:rPr>
                <w:color w:val="000000"/>
                <w:sz w:val="22"/>
                <w:szCs w:val="22"/>
              </w:rPr>
              <w:t>периодичность</w:t>
            </w:r>
          </w:p>
        </w:tc>
        <w:tc>
          <w:tcPr>
            <w:tcW w:w="34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EDD71D" w14:textId="77777777" w:rsidR="00530D3B" w:rsidRPr="00D6757C" w:rsidRDefault="00530D3B" w:rsidP="00FC2D96">
            <w:pPr>
              <w:spacing w:after="0"/>
              <w:jc w:val="center"/>
              <w:rPr>
                <w:color w:val="000000"/>
                <w:sz w:val="22"/>
                <w:szCs w:val="22"/>
              </w:rPr>
            </w:pPr>
            <w:r w:rsidRPr="00D6757C">
              <w:rPr>
                <w:color w:val="000000"/>
                <w:sz w:val="22"/>
                <w:szCs w:val="22"/>
              </w:rPr>
              <w:t>Примечание</w:t>
            </w:r>
          </w:p>
        </w:tc>
      </w:tr>
      <w:tr w:rsidR="00530D3B" w:rsidRPr="00D6757C" w14:paraId="40CDD9E5" w14:textId="77777777" w:rsidTr="00FC2D96">
        <w:trPr>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BDD35E" w14:textId="77777777" w:rsidR="00530D3B" w:rsidRPr="00D6757C" w:rsidRDefault="00530D3B" w:rsidP="00FC2D96">
            <w:pPr>
              <w:spacing w:after="0"/>
              <w:jc w:val="cente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062902B" w14:textId="77777777" w:rsidR="00530D3B" w:rsidRPr="00D6757C" w:rsidRDefault="00530D3B" w:rsidP="00FC2D96">
            <w:pPr>
              <w:spacing w:after="0"/>
              <w:jc w:val="center"/>
              <w:rPr>
                <w:color w:val="000000"/>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7041A559" w14:textId="77777777" w:rsidR="00530D3B" w:rsidRPr="00D6757C" w:rsidRDefault="00530D3B" w:rsidP="00FC2D96">
            <w:pPr>
              <w:spacing w:after="0"/>
              <w:jc w:val="center"/>
              <w:rPr>
                <w:color w:val="000000"/>
                <w:sz w:val="22"/>
                <w:szCs w:val="22"/>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14:paraId="21713E78" w14:textId="77777777" w:rsidR="00530D3B" w:rsidRPr="00D6757C" w:rsidRDefault="00530D3B" w:rsidP="00FC2D96">
            <w:pPr>
              <w:spacing w:after="0"/>
              <w:jc w:val="center"/>
              <w:rPr>
                <w:color w:val="000000"/>
                <w:sz w:val="22"/>
                <w:szCs w:val="22"/>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14:paraId="1076543E" w14:textId="77777777" w:rsidR="00530D3B" w:rsidRPr="00D6757C" w:rsidRDefault="00530D3B" w:rsidP="00FC2D96">
            <w:pPr>
              <w:spacing w:after="0"/>
              <w:jc w:val="center"/>
              <w:rPr>
                <w:color w:val="000000"/>
                <w:sz w:val="22"/>
                <w:szCs w:val="22"/>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268A8F6A" w14:textId="77777777" w:rsidR="00530D3B" w:rsidRPr="00D6757C" w:rsidRDefault="00530D3B" w:rsidP="00FC2D96">
            <w:pPr>
              <w:spacing w:after="0"/>
              <w:jc w:val="center"/>
              <w:rPr>
                <w:color w:val="000000"/>
                <w:sz w:val="22"/>
                <w:szCs w:val="22"/>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14:paraId="2CAC9486" w14:textId="77777777" w:rsidR="00530D3B" w:rsidRPr="00D6757C" w:rsidRDefault="00530D3B" w:rsidP="00FC2D96">
            <w:pPr>
              <w:spacing w:after="0"/>
              <w:jc w:val="center"/>
              <w:rPr>
                <w:color w:val="000000"/>
                <w:sz w:val="22"/>
                <w:szCs w:val="22"/>
              </w:rPr>
            </w:pPr>
          </w:p>
        </w:tc>
        <w:tc>
          <w:tcPr>
            <w:tcW w:w="3492" w:type="dxa"/>
            <w:vMerge/>
            <w:tcBorders>
              <w:top w:val="single" w:sz="4" w:space="0" w:color="auto"/>
              <w:left w:val="single" w:sz="4" w:space="0" w:color="auto"/>
              <w:bottom w:val="single" w:sz="4" w:space="0" w:color="000000"/>
              <w:right w:val="single" w:sz="4" w:space="0" w:color="auto"/>
            </w:tcBorders>
            <w:vAlign w:val="center"/>
            <w:hideMark/>
          </w:tcPr>
          <w:p w14:paraId="73CAA94D" w14:textId="77777777" w:rsidR="00530D3B" w:rsidRPr="00D6757C" w:rsidRDefault="00530D3B" w:rsidP="00FC2D96">
            <w:pPr>
              <w:spacing w:after="0"/>
              <w:jc w:val="center"/>
              <w:rPr>
                <w:color w:val="000000"/>
                <w:sz w:val="22"/>
                <w:szCs w:val="22"/>
              </w:rPr>
            </w:pPr>
          </w:p>
        </w:tc>
      </w:tr>
      <w:tr w:rsidR="00530D3B" w:rsidRPr="00D6757C" w14:paraId="0F7FD375" w14:textId="77777777" w:rsidTr="00FC2D96">
        <w:trPr>
          <w:trHeight w:val="79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2D07D3" w14:textId="77777777" w:rsidR="00530D3B" w:rsidRPr="00D6757C" w:rsidRDefault="00530D3B" w:rsidP="00FC2D96">
            <w:pPr>
              <w:spacing w:after="0"/>
              <w:jc w:val="cente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E91F721" w14:textId="77777777" w:rsidR="00530D3B" w:rsidRPr="00D6757C" w:rsidRDefault="00530D3B" w:rsidP="00FC2D96">
            <w:pPr>
              <w:spacing w:after="0"/>
              <w:jc w:val="center"/>
              <w:rPr>
                <w:color w:val="000000"/>
                <w:sz w:val="22"/>
                <w:szCs w:val="22"/>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00C27FCA" w14:textId="77777777" w:rsidR="00530D3B" w:rsidRPr="00D6757C" w:rsidRDefault="00530D3B" w:rsidP="00FC2D96">
            <w:pPr>
              <w:spacing w:after="0"/>
              <w:jc w:val="center"/>
              <w:rPr>
                <w:color w:val="000000"/>
                <w:sz w:val="22"/>
                <w:szCs w:val="22"/>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14:paraId="40AD10D8" w14:textId="77777777" w:rsidR="00530D3B" w:rsidRPr="00D6757C" w:rsidRDefault="00530D3B" w:rsidP="00FC2D96">
            <w:pPr>
              <w:spacing w:after="0"/>
              <w:jc w:val="center"/>
              <w:rPr>
                <w:color w:val="000000"/>
                <w:sz w:val="22"/>
                <w:szCs w:val="22"/>
              </w:rPr>
            </w:pPr>
          </w:p>
        </w:tc>
        <w:tc>
          <w:tcPr>
            <w:tcW w:w="1258" w:type="dxa"/>
            <w:vMerge/>
            <w:tcBorders>
              <w:top w:val="single" w:sz="4" w:space="0" w:color="auto"/>
              <w:left w:val="single" w:sz="4" w:space="0" w:color="auto"/>
              <w:bottom w:val="single" w:sz="4" w:space="0" w:color="000000"/>
              <w:right w:val="single" w:sz="4" w:space="0" w:color="auto"/>
            </w:tcBorders>
            <w:vAlign w:val="center"/>
            <w:hideMark/>
          </w:tcPr>
          <w:p w14:paraId="4A6C0B9B" w14:textId="77777777" w:rsidR="00530D3B" w:rsidRPr="00D6757C" w:rsidRDefault="00530D3B" w:rsidP="00FC2D96">
            <w:pPr>
              <w:spacing w:after="0"/>
              <w:jc w:val="center"/>
              <w:rPr>
                <w:color w:val="000000"/>
                <w:sz w:val="22"/>
                <w:szCs w:val="22"/>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2E061625" w14:textId="77777777" w:rsidR="00530D3B" w:rsidRPr="00D6757C" w:rsidRDefault="00530D3B" w:rsidP="00FC2D96">
            <w:pPr>
              <w:spacing w:after="0"/>
              <w:jc w:val="center"/>
              <w:rPr>
                <w:color w:val="000000"/>
                <w:sz w:val="22"/>
                <w:szCs w:val="22"/>
              </w:rPr>
            </w:pPr>
          </w:p>
        </w:tc>
        <w:tc>
          <w:tcPr>
            <w:tcW w:w="1763" w:type="dxa"/>
            <w:vMerge/>
            <w:tcBorders>
              <w:top w:val="single" w:sz="4" w:space="0" w:color="auto"/>
              <w:left w:val="single" w:sz="4" w:space="0" w:color="auto"/>
              <w:bottom w:val="single" w:sz="4" w:space="0" w:color="auto"/>
              <w:right w:val="single" w:sz="4" w:space="0" w:color="auto"/>
            </w:tcBorders>
            <w:vAlign w:val="center"/>
            <w:hideMark/>
          </w:tcPr>
          <w:p w14:paraId="3A8C654E" w14:textId="77777777" w:rsidR="00530D3B" w:rsidRPr="00D6757C" w:rsidRDefault="00530D3B" w:rsidP="00FC2D96">
            <w:pPr>
              <w:spacing w:after="0"/>
              <w:jc w:val="center"/>
              <w:rPr>
                <w:color w:val="000000"/>
                <w:sz w:val="22"/>
                <w:szCs w:val="22"/>
              </w:rPr>
            </w:pPr>
          </w:p>
        </w:tc>
        <w:tc>
          <w:tcPr>
            <w:tcW w:w="3492" w:type="dxa"/>
            <w:vMerge/>
            <w:tcBorders>
              <w:top w:val="single" w:sz="4" w:space="0" w:color="auto"/>
              <w:left w:val="single" w:sz="4" w:space="0" w:color="auto"/>
              <w:bottom w:val="single" w:sz="4" w:space="0" w:color="000000"/>
              <w:right w:val="single" w:sz="4" w:space="0" w:color="auto"/>
            </w:tcBorders>
            <w:vAlign w:val="center"/>
            <w:hideMark/>
          </w:tcPr>
          <w:p w14:paraId="37172F56" w14:textId="77777777" w:rsidR="00530D3B" w:rsidRPr="00D6757C" w:rsidRDefault="00530D3B" w:rsidP="00FC2D96">
            <w:pPr>
              <w:spacing w:after="0"/>
              <w:jc w:val="center"/>
              <w:rPr>
                <w:color w:val="000000"/>
                <w:sz w:val="22"/>
                <w:szCs w:val="22"/>
              </w:rPr>
            </w:pPr>
          </w:p>
        </w:tc>
      </w:tr>
      <w:tr w:rsidR="00530D3B" w:rsidRPr="00D6757C" w14:paraId="0184B007" w14:textId="77777777" w:rsidTr="00FC2D96">
        <w:trPr>
          <w:trHeight w:val="23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DFE17B" w14:textId="77777777" w:rsidR="00530D3B" w:rsidRPr="00D6757C" w:rsidRDefault="00530D3B" w:rsidP="00FC2D96">
            <w:pPr>
              <w:spacing w:after="0"/>
              <w:jc w:val="center"/>
              <w:rPr>
                <w:sz w:val="22"/>
                <w:szCs w:val="22"/>
              </w:rPr>
            </w:pPr>
            <w:r w:rsidRPr="00D6757C">
              <w:rPr>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14:paraId="68DA0B71" w14:textId="77777777" w:rsidR="00530D3B" w:rsidRPr="00D6757C" w:rsidRDefault="00530D3B" w:rsidP="00FC2D96">
            <w:pPr>
              <w:spacing w:after="0"/>
              <w:jc w:val="center"/>
              <w:rPr>
                <w:color w:val="000000"/>
                <w:sz w:val="22"/>
                <w:szCs w:val="22"/>
              </w:rPr>
            </w:pPr>
            <w:r w:rsidRPr="00D6757C">
              <w:rPr>
                <w:color w:val="000000"/>
                <w:sz w:val="22"/>
                <w:szCs w:val="22"/>
              </w:rPr>
              <w:t>Ангарный корпус</w:t>
            </w:r>
          </w:p>
        </w:tc>
        <w:tc>
          <w:tcPr>
            <w:tcW w:w="2160" w:type="dxa"/>
            <w:tcBorders>
              <w:top w:val="nil"/>
              <w:left w:val="nil"/>
              <w:bottom w:val="single" w:sz="4" w:space="0" w:color="auto"/>
              <w:right w:val="single" w:sz="4" w:space="0" w:color="auto"/>
            </w:tcBorders>
            <w:shd w:val="clear" w:color="auto" w:fill="auto"/>
            <w:vAlign w:val="center"/>
            <w:hideMark/>
          </w:tcPr>
          <w:p w14:paraId="0FF5CD23"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51, сооружение 3</w:t>
            </w:r>
          </w:p>
          <w:p w14:paraId="63CB7E72" w14:textId="77777777" w:rsidR="00530D3B" w:rsidRPr="00D6757C" w:rsidRDefault="00530D3B" w:rsidP="00FC2D96">
            <w:pPr>
              <w:spacing w:after="0"/>
              <w:jc w:val="center"/>
              <w:rPr>
                <w:color w:val="000000"/>
                <w:sz w:val="22"/>
                <w:szCs w:val="22"/>
              </w:rPr>
            </w:pPr>
            <w:r w:rsidRPr="00D6757C">
              <w:rPr>
                <w:color w:val="000000"/>
                <w:sz w:val="22"/>
                <w:szCs w:val="22"/>
              </w:rPr>
              <w:t>86:10:0101001:171</w:t>
            </w:r>
          </w:p>
        </w:tc>
        <w:tc>
          <w:tcPr>
            <w:tcW w:w="2092" w:type="dxa"/>
            <w:tcBorders>
              <w:top w:val="nil"/>
              <w:left w:val="nil"/>
              <w:bottom w:val="single" w:sz="4" w:space="0" w:color="auto"/>
              <w:right w:val="single" w:sz="4" w:space="0" w:color="auto"/>
            </w:tcBorders>
            <w:shd w:val="clear" w:color="auto" w:fill="auto"/>
            <w:vAlign w:val="center"/>
            <w:hideMark/>
          </w:tcPr>
          <w:p w14:paraId="10BEC73D" w14:textId="77777777" w:rsidR="00530D3B" w:rsidRPr="00D6757C" w:rsidRDefault="00530D3B" w:rsidP="00FC2D96">
            <w:pPr>
              <w:spacing w:after="0"/>
              <w:jc w:val="center"/>
              <w:rPr>
                <w:sz w:val="22"/>
                <w:szCs w:val="22"/>
              </w:rPr>
            </w:pPr>
            <w:r w:rsidRPr="00D6757C">
              <w:rPr>
                <w:sz w:val="22"/>
                <w:szCs w:val="22"/>
              </w:rPr>
              <w:t>Периметр трехэтажного здания, зона заезда самолета, входные зоны, пожарные карманы, бордюры, пешеходные дорожки, пожарные лестницы</w:t>
            </w:r>
          </w:p>
        </w:tc>
        <w:tc>
          <w:tcPr>
            <w:tcW w:w="1258" w:type="dxa"/>
            <w:tcBorders>
              <w:top w:val="nil"/>
              <w:left w:val="nil"/>
              <w:bottom w:val="single" w:sz="4" w:space="0" w:color="auto"/>
              <w:right w:val="single" w:sz="4" w:space="0" w:color="auto"/>
            </w:tcBorders>
            <w:shd w:val="clear" w:color="auto" w:fill="auto"/>
            <w:noWrap/>
            <w:vAlign w:val="center"/>
            <w:hideMark/>
          </w:tcPr>
          <w:p w14:paraId="01EE3140" w14:textId="77777777" w:rsidR="00530D3B" w:rsidRPr="00D6757C" w:rsidRDefault="00530D3B" w:rsidP="00FC2D96">
            <w:pPr>
              <w:spacing w:after="0"/>
              <w:jc w:val="center"/>
              <w:rPr>
                <w:color w:val="000000"/>
                <w:sz w:val="22"/>
                <w:szCs w:val="22"/>
              </w:rPr>
            </w:pPr>
            <w:r w:rsidRPr="00D6757C">
              <w:rPr>
                <w:color w:val="000000"/>
                <w:sz w:val="22"/>
                <w:szCs w:val="22"/>
              </w:rPr>
              <w:t>1331</w:t>
            </w:r>
          </w:p>
        </w:tc>
        <w:tc>
          <w:tcPr>
            <w:tcW w:w="2560" w:type="dxa"/>
            <w:tcBorders>
              <w:top w:val="nil"/>
              <w:left w:val="nil"/>
              <w:bottom w:val="single" w:sz="4" w:space="0" w:color="auto"/>
              <w:right w:val="single" w:sz="4" w:space="0" w:color="auto"/>
            </w:tcBorders>
            <w:shd w:val="clear" w:color="auto" w:fill="auto"/>
            <w:vAlign w:val="center"/>
            <w:hideMark/>
          </w:tcPr>
          <w:p w14:paraId="29E41FAB" w14:textId="77777777" w:rsidR="00530D3B" w:rsidRPr="00D6757C" w:rsidRDefault="00530D3B" w:rsidP="00FC2D96">
            <w:pPr>
              <w:spacing w:after="0"/>
              <w:jc w:val="center"/>
              <w:rPr>
                <w:sz w:val="22"/>
                <w:szCs w:val="22"/>
              </w:rPr>
            </w:pPr>
            <w:r w:rsidRPr="00D6757C">
              <w:rPr>
                <w:sz w:val="22"/>
                <w:szCs w:val="22"/>
              </w:rPr>
              <w:t>Очистка от снега, от наледи, от мусора - входных зон, бордюров, тротуаров, мусорных баков, очистка зеленой зоны, пожарных лестниц</w:t>
            </w:r>
          </w:p>
        </w:tc>
        <w:tc>
          <w:tcPr>
            <w:tcW w:w="1763" w:type="dxa"/>
            <w:tcBorders>
              <w:top w:val="nil"/>
              <w:left w:val="nil"/>
              <w:bottom w:val="single" w:sz="4" w:space="0" w:color="auto"/>
              <w:right w:val="single" w:sz="4" w:space="0" w:color="auto"/>
            </w:tcBorders>
            <w:shd w:val="clear" w:color="auto" w:fill="auto"/>
            <w:vAlign w:val="center"/>
            <w:hideMark/>
          </w:tcPr>
          <w:p w14:paraId="2F9FBE8A"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14:paraId="1E5D6F54"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530D3B" w:rsidRPr="00D6757C" w14:paraId="624231F7" w14:textId="77777777" w:rsidTr="00FC2D96">
        <w:trPr>
          <w:trHeight w:val="78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61AD18" w14:textId="77777777" w:rsidR="00530D3B" w:rsidRPr="00D6757C" w:rsidRDefault="00530D3B" w:rsidP="00FC2D96">
            <w:pPr>
              <w:spacing w:after="0"/>
              <w:jc w:val="center"/>
              <w:rPr>
                <w:sz w:val="22"/>
                <w:szCs w:val="22"/>
              </w:rPr>
            </w:pPr>
            <w:r w:rsidRPr="00D6757C">
              <w:rPr>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14:paraId="703A6688" w14:textId="77777777" w:rsidR="00530D3B" w:rsidRPr="00D6757C" w:rsidRDefault="00530D3B" w:rsidP="00FC2D96">
            <w:pPr>
              <w:spacing w:after="0"/>
              <w:jc w:val="center"/>
              <w:rPr>
                <w:color w:val="000000"/>
                <w:sz w:val="22"/>
                <w:szCs w:val="22"/>
              </w:rPr>
            </w:pPr>
            <w:r w:rsidRPr="00D6757C">
              <w:rPr>
                <w:color w:val="000000"/>
                <w:sz w:val="22"/>
                <w:szCs w:val="22"/>
              </w:rPr>
              <w:t>Гараж легковой в составе котельной</w:t>
            </w:r>
            <w:r w:rsidRPr="00D6757C">
              <w:t xml:space="preserve"> (</w:t>
            </w:r>
            <w:r w:rsidRPr="00D6757C">
              <w:rPr>
                <w:color w:val="000000"/>
                <w:sz w:val="22"/>
                <w:szCs w:val="22"/>
              </w:rPr>
              <w:t>Гараж на 2 автомобиля)</w:t>
            </w:r>
          </w:p>
        </w:tc>
        <w:tc>
          <w:tcPr>
            <w:tcW w:w="2160" w:type="dxa"/>
            <w:tcBorders>
              <w:top w:val="nil"/>
              <w:left w:val="nil"/>
              <w:bottom w:val="single" w:sz="4" w:space="0" w:color="auto"/>
              <w:right w:val="single" w:sz="4" w:space="0" w:color="auto"/>
            </w:tcBorders>
            <w:shd w:val="clear" w:color="auto" w:fill="auto"/>
            <w:vAlign w:val="center"/>
            <w:hideMark/>
          </w:tcPr>
          <w:p w14:paraId="0B7C5B88" w14:textId="77777777" w:rsidR="00530D3B" w:rsidRPr="00D6757C" w:rsidRDefault="00530D3B" w:rsidP="00FC2D96">
            <w:pPr>
              <w:spacing w:after="0"/>
              <w:jc w:val="center"/>
              <w:rPr>
                <w:color w:val="000000"/>
                <w:sz w:val="22"/>
                <w:szCs w:val="22"/>
              </w:rPr>
            </w:pPr>
            <w:r w:rsidRPr="00D6757C">
              <w:rPr>
                <w:color w:val="000000"/>
                <w:sz w:val="22"/>
                <w:szCs w:val="22"/>
              </w:rPr>
              <w:t>г. Сургут, аэропорт</w:t>
            </w:r>
          </w:p>
          <w:p w14:paraId="3CD02814" w14:textId="77777777" w:rsidR="00530D3B" w:rsidRPr="00D6757C" w:rsidRDefault="00530D3B" w:rsidP="00FC2D96">
            <w:pPr>
              <w:spacing w:after="0"/>
              <w:jc w:val="center"/>
              <w:rPr>
                <w:color w:val="000000"/>
                <w:sz w:val="22"/>
                <w:szCs w:val="22"/>
              </w:rPr>
            </w:pPr>
            <w:r w:rsidRPr="00D6757C">
              <w:rPr>
                <w:color w:val="000000"/>
                <w:sz w:val="22"/>
                <w:szCs w:val="22"/>
              </w:rPr>
              <w:t>КН отсутствует</w:t>
            </w:r>
          </w:p>
        </w:tc>
        <w:tc>
          <w:tcPr>
            <w:tcW w:w="2092" w:type="dxa"/>
            <w:tcBorders>
              <w:top w:val="nil"/>
              <w:left w:val="nil"/>
              <w:bottom w:val="single" w:sz="4" w:space="0" w:color="auto"/>
              <w:right w:val="single" w:sz="4" w:space="0" w:color="auto"/>
            </w:tcBorders>
            <w:shd w:val="clear" w:color="auto" w:fill="auto"/>
            <w:vAlign w:val="center"/>
            <w:hideMark/>
          </w:tcPr>
          <w:p w14:paraId="189E5F89" w14:textId="77777777" w:rsidR="00530D3B" w:rsidRPr="00D6757C" w:rsidRDefault="00530D3B" w:rsidP="00FC2D96">
            <w:pPr>
              <w:spacing w:after="0"/>
              <w:jc w:val="center"/>
              <w:rPr>
                <w:sz w:val="22"/>
                <w:szCs w:val="22"/>
              </w:rPr>
            </w:pPr>
            <w:r w:rsidRPr="00D6757C">
              <w:rPr>
                <w:sz w:val="22"/>
                <w:szCs w:val="22"/>
              </w:rPr>
              <w:t>Периметр одноэтажного здания,</w:t>
            </w:r>
          </w:p>
        </w:tc>
        <w:tc>
          <w:tcPr>
            <w:tcW w:w="1258" w:type="dxa"/>
            <w:tcBorders>
              <w:top w:val="nil"/>
              <w:left w:val="nil"/>
              <w:bottom w:val="single" w:sz="4" w:space="0" w:color="auto"/>
              <w:right w:val="single" w:sz="4" w:space="0" w:color="auto"/>
            </w:tcBorders>
            <w:shd w:val="clear" w:color="auto" w:fill="auto"/>
            <w:noWrap/>
            <w:vAlign w:val="center"/>
            <w:hideMark/>
          </w:tcPr>
          <w:p w14:paraId="0EC3BD33" w14:textId="77777777" w:rsidR="00530D3B" w:rsidRPr="00D6757C" w:rsidRDefault="00530D3B" w:rsidP="00FC2D96">
            <w:pPr>
              <w:spacing w:after="0"/>
              <w:jc w:val="center"/>
              <w:rPr>
                <w:color w:val="000000"/>
                <w:sz w:val="22"/>
                <w:szCs w:val="22"/>
              </w:rPr>
            </w:pPr>
            <w:r w:rsidRPr="00D6757C">
              <w:rPr>
                <w:color w:val="000000"/>
                <w:sz w:val="22"/>
                <w:szCs w:val="22"/>
              </w:rPr>
              <w:t>20</w:t>
            </w:r>
          </w:p>
        </w:tc>
        <w:tc>
          <w:tcPr>
            <w:tcW w:w="2560" w:type="dxa"/>
            <w:tcBorders>
              <w:top w:val="nil"/>
              <w:left w:val="nil"/>
              <w:bottom w:val="single" w:sz="4" w:space="0" w:color="auto"/>
              <w:right w:val="single" w:sz="4" w:space="0" w:color="auto"/>
            </w:tcBorders>
            <w:shd w:val="clear" w:color="auto" w:fill="auto"/>
            <w:vAlign w:val="center"/>
            <w:hideMark/>
          </w:tcPr>
          <w:p w14:paraId="063E0A5F" w14:textId="77777777" w:rsidR="00530D3B" w:rsidRPr="00D6757C" w:rsidRDefault="00530D3B" w:rsidP="00FC2D96">
            <w:pPr>
              <w:spacing w:after="0"/>
              <w:jc w:val="center"/>
              <w:rPr>
                <w:sz w:val="22"/>
                <w:szCs w:val="22"/>
              </w:rPr>
            </w:pPr>
            <w:r w:rsidRPr="00D6757C">
              <w:rPr>
                <w:sz w:val="22"/>
                <w:szCs w:val="22"/>
              </w:rPr>
              <w:t>Очистка от снега, от наледи, от мусора - входных зон</w:t>
            </w:r>
          </w:p>
        </w:tc>
        <w:tc>
          <w:tcPr>
            <w:tcW w:w="1763" w:type="dxa"/>
            <w:tcBorders>
              <w:top w:val="nil"/>
              <w:left w:val="nil"/>
              <w:bottom w:val="single" w:sz="4" w:space="0" w:color="auto"/>
              <w:right w:val="single" w:sz="4" w:space="0" w:color="auto"/>
            </w:tcBorders>
            <w:shd w:val="clear" w:color="auto" w:fill="auto"/>
            <w:vAlign w:val="center"/>
            <w:hideMark/>
          </w:tcPr>
          <w:p w14:paraId="1520A4DF"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14:paraId="2061C7FE"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песком</w:t>
            </w:r>
          </w:p>
        </w:tc>
      </w:tr>
      <w:tr w:rsidR="00530D3B" w:rsidRPr="00D6757C" w14:paraId="7C71B48F" w14:textId="77777777" w:rsidTr="00FC2D96">
        <w:trPr>
          <w:trHeight w:val="15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83B0A4" w14:textId="77777777" w:rsidR="00530D3B" w:rsidRPr="00D6757C" w:rsidRDefault="00530D3B" w:rsidP="00FC2D96">
            <w:pPr>
              <w:spacing w:after="0"/>
              <w:jc w:val="center"/>
              <w:rPr>
                <w:sz w:val="22"/>
                <w:szCs w:val="22"/>
              </w:rPr>
            </w:pPr>
            <w:r w:rsidRPr="00D6757C">
              <w:rPr>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14:paraId="771C4A3C" w14:textId="77777777" w:rsidR="00530D3B" w:rsidRPr="00D6757C" w:rsidRDefault="00530D3B" w:rsidP="00FC2D96">
            <w:pPr>
              <w:spacing w:after="0"/>
              <w:jc w:val="center"/>
              <w:rPr>
                <w:color w:val="000000"/>
                <w:sz w:val="22"/>
                <w:szCs w:val="22"/>
              </w:rPr>
            </w:pPr>
            <w:r w:rsidRPr="00D6757C">
              <w:rPr>
                <w:color w:val="000000"/>
                <w:sz w:val="22"/>
                <w:szCs w:val="22"/>
              </w:rPr>
              <w:t>Здание отдела главного энергетика</w:t>
            </w:r>
          </w:p>
        </w:tc>
        <w:tc>
          <w:tcPr>
            <w:tcW w:w="2160" w:type="dxa"/>
            <w:tcBorders>
              <w:top w:val="nil"/>
              <w:left w:val="nil"/>
              <w:bottom w:val="single" w:sz="4" w:space="0" w:color="auto"/>
              <w:right w:val="single" w:sz="4" w:space="0" w:color="auto"/>
            </w:tcBorders>
            <w:shd w:val="clear" w:color="auto" w:fill="auto"/>
            <w:vAlign w:val="center"/>
            <w:hideMark/>
          </w:tcPr>
          <w:p w14:paraId="1358C4A7" w14:textId="77777777" w:rsidR="00530D3B" w:rsidRPr="00D6757C" w:rsidRDefault="00530D3B" w:rsidP="00FC2D96">
            <w:pPr>
              <w:spacing w:after="0"/>
              <w:jc w:val="center"/>
              <w:rPr>
                <w:color w:val="000000"/>
                <w:sz w:val="22"/>
                <w:szCs w:val="22"/>
              </w:rPr>
            </w:pPr>
          </w:p>
          <w:p w14:paraId="4F7D0106" w14:textId="77777777" w:rsidR="00530D3B" w:rsidRPr="00D6757C" w:rsidRDefault="00530D3B" w:rsidP="00FC2D96">
            <w:pPr>
              <w:spacing w:after="0"/>
              <w:jc w:val="center"/>
              <w:rPr>
                <w:color w:val="000000"/>
                <w:sz w:val="22"/>
                <w:szCs w:val="22"/>
              </w:rPr>
            </w:pPr>
            <w:r w:rsidRPr="00D6757C">
              <w:rPr>
                <w:color w:val="000000"/>
                <w:sz w:val="22"/>
                <w:szCs w:val="22"/>
              </w:rPr>
              <w:t>628422, ХМАО - Югра, г. Сургут, ул. Аэрофлотская, 46/1, сооружение 4</w:t>
            </w:r>
          </w:p>
          <w:p w14:paraId="099D3287" w14:textId="77777777" w:rsidR="00530D3B" w:rsidRPr="00D6757C" w:rsidRDefault="00530D3B" w:rsidP="00FC2D96">
            <w:pPr>
              <w:spacing w:after="0"/>
              <w:jc w:val="center"/>
              <w:rPr>
                <w:color w:val="000000"/>
                <w:sz w:val="22"/>
                <w:szCs w:val="22"/>
              </w:rPr>
            </w:pPr>
          </w:p>
          <w:p w14:paraId="6EA8155F" w14:textId="77777777" w:rsidR="00530D3B" w:rsidRPr="00D6757C" w:rsidRDefault="00530D3B" w:rsidP="00FC2D96">
            <w:pPr>
              <w:spacing w:after="0"/>
              <w:jc w:val="center"/>
              <w:rPr>
                <w:color w:val="000000"/>
                <w:sz w:val="22"/>
                <w:szCs w:val="22"/>
              </w:rPr>
            </w:pPr>
          </w:p>
          <w:p w14:paraId="4148BD6C" w14:textId="77777777" w:rsidR="00530D3B" w:rsidRPr="00D6757C" w:rsidRDefault="00530D3B" w:rsidP="00FC2D96">
            <w:pPr>
              <w:spacing w:after="0"/>
              <w:jc w:val="center"/>
              <w:rPr>
                <w:color w:val="000000"/>
                <w:sz w:val="22"/>
                <w:szCs w:val="22"/>
              </w:rPr>
            </w:pPr>
            <w:r w:rsidRPr="00D6757C">
              <w:rPr>
                <w:color w:val="000000"/>
                <w:sz w:val="22"/>
                <w:szCs w:val="22"/>
              </w:rPr>
              <w:t>86:10:0101001:149</w:t>
            </w:r>
          </w:p>
          <w:p w14:paraId="1E979EE5" w14:textId="77777777" w:rsidR="00530D3B" w:rsidRPr="00D6757C" w:rsidRDefault="00530D3B" w:rsidP="00FC2D96">
            <w:pPr>
              <w:spacing w:after="0"/>
              <w:jc w:val="center"/>
              <w:rPr>
                <w:color w:val="000000"/>
                <w:sz w:val="22"/>
                <w:szCs w:val="22"/>
              </w:rPr>
            </w:pPr>
          </w:p>
        </w:tc>
        <w:tc>
          <w:tcPr>
            <w:tcW w:w="2092" w:type="dxa"/>
            <w:tcBorders>
              <w:top w:val="nil"/>
              <w:left w:val="nil"/>
              <w:bottom w:val="single" w:sz="4" w:space="0" w:color="auto"/>
              <w:right w:val="single" w:sz="4" w:space="0" w:color="auto"/>
            </w:tcBorders>
            <w:shd w:val="clear" w:color="auto" w:fill="auto"/>
            <w:vAlign w:val="center"/>
            <w:hideMark/>
          </w:tcPr>
          <w:p w14:paraId="39B775AF" w14:textId="77777777" w:rsidR="00530D3B" w:rsidRPr="00D6757C" w:rsidRDefault="00530D3B" w:rsidP="00FC2D96">
            <w:pPr>
              <w:spacing w:after="0"/>
              <w:jc w:val="center"/>
              <w:rPr>
                <w:sz w:val="22"/>
                <w:szCs w:val="22"/>
              </w:rPr>
            </w:pPr>
            <w:r w:rsidRPr="00D6757C">
              <w:rPr>
                <w:sz w:val="22"/>
                <w:szCs w:val="22"/>
              </w:rPr>
              <w:t>Периметр одноэтажного здания, входные зоны, бордюры</w:t>
            </w:r>
          </w:p>
        </w:tc>
        <w:tc>
          <w:tcPr>
            <w:tcW w:w="1258" w:type="dxa"/>
            <w:tcBorders>
              <w:top w:val="nil"/>
              <w:left w:val="nil"/>
              <w:bottom w:val="single" w:sz="4" w:space="0" w:color="auto"/>
              <w:right w:val="single" w:sz="4" w:space="0" w:color="auto"/>
            </w:tcBorders>
            <w:shd w:val="clear" w:color="auto" w:fill="auto"/>
            <w:noWrap/>
            <w:vAlign w:val="center"/>
            <w:hideMark/>
          </w:tcPr>
          <w:p w14:paraId="4E2A80C8" w14:textId="77777777" w:rsidR="00530D3B" w:rsidRPr="00D6757C" w:rsidRDefault="00530D3B" w:rsidP="00FC2D96">
            <w:pPr>
              <w:spacing w:after="0"/>
              <w:jc w:val="center"/>
              <w:rPr>
                <w:color w:val="000000"/>
                <w:sz w:val="22"/>
                <w:szCs w:val="22"/>
              </w:rPr>
            </w:pPr>
            <w:r w:rsidRPr="00D6757C">
              <w:rPr>
                <w:color w:val="000000"/>
                <w:sz w:val="22"/>
                <w:szCs w:val="22"/>
              </w:rPr>
              <w:t>750</w:t>
            </w:r>
          </w:p>
        </w:tc>
        <w:tc>
          <w:tcPr>
            <w:tcW w:w="2560" w:type="dxa"/>
            <w:tcBorders>
              <w:top w:val="nil"/>
              <w:left w:val="nil"/>
              <w:bottom w:val="single" w:sz="4" w:space="0" w:color="auto"/>
              <w:right w:val="single" w:sz="4" w:space="0" w:color="auto"/>
            </w:tcBorders>
            <w:shd w:val="clear" w:color="auto" w:fill="auto"/>
            <w:vAlign w:val="center"/>
            <w:hideMark/>
          </w:tcPr>
          <w:p w14:paraId="4F9B5A10" w14:textId="5332197F" w:rsidR="00530D3B" w:rsidRPr="00D6757C" w:rsidRDefault="00530D3B" w:rsidP="00FC2D96">
            <w:pPr>
              <w:spacing w:after="0"/>
              <w:jc w:val="center"/>
              <w:rPr>
                <w:sz w:val="22"/>
                <w:szCs w:val="22"/>
              </w:rPr>
            </w:pPr>
            <w:r w:rsidRPr="00D6757C">
              <w:rPr>
                <w:sz w:val="22"/>
                <w:szCs w:val="22"/>
              </w:rPr>
              <w:t xml:space="preserve">Очистка от снега, от наледи, от мусора - входных зон, бордюров, </w:t>
            </w:r>
            <w:r w:rsidR="00D722D0" w:rsidRPr="00D6757C">
              <w:rPr>
                <w:sz w:val="22"/>
                <w:szCs w:val="22"/>
              </w:rPr>
              <w:t>тротуаров, очистка</w:t>
            </w:r>
            <w:r w:rsidRPr="00D6757C">
              <w:rPr>
                <w:sz w:val="22"/>
                <w:szCs w:val="22"/>
              </w:rPr>
              <w:t xml:space="preserve"> зеленой зоны,</w:t>
            </w:r>
          </w:p>
        </w:tc>
        <w:tc>
          <w:tcPr>
            <w:tcW w:w="1763" w:type="dxa"/>
            <w:tcBorders>
              <w:top w:val="nil"/>
              <w:left w:val="nil"/>
              <w:bottom w:val="single" w:sz="4" w:space="0" w:color="auto"/>
              <w:right w:val="single" w:sz="4" w:space="0" w:color="auto"/>
            </w:tcBorders>
            <w:shd w:val="clear" w:color="auto" w:fill="auto"/>
            <w:vAlign w:val="center"/>
            <w:hideMark/>
          </w:tcPr>
          <w:p w14:paraId="15DAF6C0"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14:paraId="0C38DC8D" w14:textId="3C5509CE" w:rsidR="00530D3B" w:rsidRPr="00D6757C" w:rsidRDefault="00530D3B" w:rsidP="00FC2D96">
            <w:pPr>
              <w:spacing w:after="0"/>
              <w:jc w:val="center"/>
              <w:rPr>
                <w:sz w:val="22"/>
                <w:szCs w:val="22"/>
              </w:rPr>
            </w:pPr>
            <w:r w:rsidRPr="00D6757C">
              <w:rPr>
                <w:sz w:val="22"/>
                <w:szCs w:val="22"/>
              </w:rPr>
              <w:t xml:space="preserve">При неблагоприятных условиях погоды посыпка дорожек и тротуаров </w:t>
            </w:r>
            <w:r w:rsidR="00D722D0" w:rsidRPr="00D6757C">
              <w:rPr>
                <w:sz w:val="22"/>
                <w:szCs w:val="22"/>
              </w:rPr>
              <w:t>песком. В</w:t>
            </w:r>
            <w:r w:rsidRPr="00D6757C">
              <w:rPr>
                <w:sz w:val="22"/>
                <w:szCs w:val="22"/>
              </w:rPr>
              <w:t xml:space="preserve"> летний период покраска бордюров, очистка газонов,</w:t>
            </w:r>
          </w:p>
        </w:tc>
      </w:tr>
      <w:tr w:rsidR="00530D3B" w:rsidRPr="00D6757C" w14:paraId="7550403D" w14:textId="77777777" w:rsidTr="00FC2D96">
        <w:trPr>
          <w:trHeight w:val="256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28B9A7" w14:textId="77777777" w:rsidR="00530D3B" w:rsidRPr="00D6757C" w:rsidRDefault="00530D3B" w:rsidP="00FC2D96">
            <w:pPr>
              <w:spacing w:after="0"/>
              <w:jc w:val="center"/>
              <w:rPr>
                <w:sz w:val="22"/>
                <w:szCs w:val="22"/>
              </w:rPr>
            </w:pPr>
            <w:r w:rsidRPr="00D6757C">
              <w:rPr>
                <w:sz w:val="22"/>
                <w:szCs w:val="22"/>
              </w:rPr>
              <w:lastRenderedPageBreak/>
              <w:t>4.</w:t>
            </w:r>
          </w:p>
        </w:tc>
        <w:tc>
          <w:tcPr>
            <w:tcW w:w="1701" w:type="dxa"/>
            <w:tcBorders>
              <w:top w:val="nil"/>
              <w:left w:val="nil"/>
              <w:bottom w:val="single" w:sz="4" w:space="0" w:color="auto"/>
              <w:right w:val="single" w:sz="4" w:space="0" w:color="auto"/>
            </w:tcBorders>
            <w:shd w:val="clear" w:color="auto" w:fill="auto"/>
            <w:vAlign w:val="center"/>
            <w:hideMark/>
          </w:tcPr>
          <w:p w14:paraId="0266FE22" w14:textId="77777777" w:rsidR="00530D3B" w:rsidRPr="00D6757C" w:rsidRDefault="00530D3B" w:rsidP="00FC2D96">
            <w:pPr>
              <w:spacing w:after="0"/>
              <w:jc w:val="center"/>
              <w:rPr>
                <w:color w:val="000000"/>
                <w:sz w:val="22"/>
                <w:szCs w:val="22"/>
              </w:rPr>
            </w:pPr>
            <w:r w:rsidRPr="00D6757C">
              <w:rPr>
                <w:color w:val="000000"/>
                <w:sz w:val="22"/>
                <w:szCs w:val="22"/>
              </w:rPr>
              <w:t>Здание ДОК для вертолета МИ-8</w:t>
            </w:r>
          </w:p>
        </w:tc>
        <w:tc>
          <w:tcPr>
            <w:tcW w:w="2160" w:type="dxa"/>
            <w:tcBorders>
              <w:top w:val="nil"/>
              <w:left w:val="nil"/>
              <w:bottom w:val="single" w:sz="4" w:space="0" w:color="auto"/>
              <w:right w:val="single" w:sz="4" w:space="0" w:color="auto"/>
            </w:tcBorders>
            <w:shd w:val="clear" w:color="auto" w:fill="auto"/>
            <w:vAlign w:val="center"/>
            <w:hideMark/>
          </w:tcPr>
          <w:p w14:paraId="44301640"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46/1, сооружение 1</w:t>
            </w:r>
          </w:p>
          <w:p w14:paraId="03D25C10" w14:textId="77777777" w:rsidR="00530D3B" w:rsidRPr="00D6757C" w:rsidRDefault="00530D3B" w:rsidP="00FC2D96">
            <w:pPr>
              <w:spacing w:after="0"/>
              <w:jc w:val="center"/>
              <w:rPr>
                <w:color w:val="000000"/>
                <w:sz w:val="22"/>
                <w:szCs w:val="22"/>
              </w:rPr>
            </w:pPr>
          </w:p>
          <w:p w14:paraId="38228EE1" w14:textId="77777777" w:rsidR="00530D3B" w:rsidRPr="00D6757C" w:rsidRDefault="00530D3B" w:rsidP="00FC2D96">
            <w:pPr>
              <w:spacing w:after="0"/>
              <w:jc w:val="center"/>
              <w:rPr>
                <w:color w:val="000000"/>
                <w:sz w:val="22"/>
                <w:szCs w:val="22"/>
              </w:rPr>
            </w:pPr>
            <w:r w:rsidRPr="00D6757C">
              <w:rPr>
                <w:color w:val="000000"/>
                <w:sz w:val="22"/>
                <w:szCs w:val="22"/>
              </w:rPr>
              <w:t>86:10:0101001:148</w:t>
            </w:r>
          </w:p>
        </w:tc>
        <w:tc>
          <w:tcPr>
            <w:tcW w:w="2092" w:type="dxa"/>
            <w:tcBorders>
              <w:top w:val="nil"/>
              <w:left w:val="nil"/>
              <w:bottom w:val="single" w:sz="4" w:space="0" w:color="auto"/>
              <w:right w:val="single" w:sz="4" w:space="0" w:color="auto"/>
            </w:tcBorders>
            <w:shd w:val="clear" w:color="auto" w:fill="auto"/>
            <w:vAlign w:val="center"/>
            <w:hideMark/>
          </w:tcPr>
          <w:p w14:paraId="20D02901" w14:textId="2681CBCC" w:rsidR="00530D3B" w:rsidRPr="00D6757C" w:rsidRDefault="00530D3B" w:rsidP="00FC2D96">
            <w:pPr>
              <w:spacing w:after="0"/>
              <w:jc w:val="center"/>
              <w:rPr>
                <w:sz w:val="22"/>
                <w:szCs w:val="22"/>
              </w:rPr>
            </w:pPr>
            <w:r w:rsidRPr="00D6757C">
              <w:rPr>
                <w:sz w:val="22"/>
                <w:szCs w:val="22"/>
              </w:rPr>
              <w:t xml:space="preserve">Периметр одноэтажного здания, зона заезда </w:t>
            </w:r>
            <w:r w:rsidR="00D722D0" w:rsidRPr="00D6757C">
              <w:rPr>
                <w:sz w:val="22"/>
                <w:szCs w:val="22"/>
              </w:rPr>
              <w:t>вертолетов, входные</w:t>
            </w:r>
            <w:r w:rsidRPr="00D6757C">
              <w:rPr>
                <w:sz w:val="22"/>
                <w:szCs w:val="22"/>
              </w:rPr>
              <w:t xml:space="preserve"> зоны, крылечки, пожарные карманы, бордюры, пешеходные дорожки, пожарные лестницы</w:t>
            </w:r>
          </w:p>
        </w:tc>
        <w:tc>
          <w:tcPr>
            <w:tcW w:w="1258" w:type="dxa"/>
            <w:tcBorders>
              <w:top w:val="nil"/>
              <w:left w:val="nil"/>
              <w:bottom w:val="single" w:sz="4" w:space="0" w:color="auto"/>
              <w:right w:val="single" w:sz="4" w:space="0" w:color="auto"/>
            </w:tcBorders>
            <w:shd w:val="clear" w:color="auto" w:fill="auto"/>
            <w:noWrap/>
            <w:vAlign w:val="center"/>
            <w:hideMark/>
          </w:tcPr>
          <w:p w14:paraId="6CC1C7FA" w14:textId="77777777" w:rsidR="00530D3B" w:rsidRPr="00D6757C" w:rsidRDefault="00530D3B" w:rsidP="00FC2D96">
            <w:pPr>
              <w:spacing w:after="0"/>
              <w:jc w:val="center"/>
              <w:rPr>
                <w:color w:val="000000"/>
                <w:sz w:val="22"/>
                <w:szCs w:val="22"/>
              </w:rPr>
            </w:pPr>
            <w:r w:rsidRPr="00D6757C">
              <w:rPr>
                <w:color w:val="000000"/>
                <w:sz w:val="22"/>
                <w:szCs w:val="22"/>
              </w:rPr>
              <w:t>1240</w:t>
            </w:r>
          </w:p>
        </w:tc>
        <w:tc>
          <w:tcPr>
            <w:tcW w:w="2560" w:type="dxa"/>
            <w:tcBorders>
              <w:top w:val="nil"/>
              <w:left w:val="nil"/>
              <w:bottom w:val="single" w:sz="4" w:space="0" w:color="auto"/>
              <w:right w:val="single" w:sz="4" w:space="0" w:color="auto"/>
            </w:tcBorders>
            <w:shd w:val="clear" w:color="auto" w:fill="auto"/>
            <w:vAlign w:val="center"/>
            <w:hideMark/>
          </w:tcPr>
          <w:p w14:paraId="6121BFFF" w14:textId="6C22862B" w:rsidR="00530D3B" w:rsidRPr="00D6757C" w:rsidRDefault="00530D3B" w:rsidP="00FC2D96">
            <w:pPr>
              <w:spacing w:after="0"/>
              <w:jc w:val="center"/>
              <w:rPr>
                <w:sz w:val="22"/>
                <w:szCs w:val="22"/>
              </w:rPr>
            </w:pPr>
            <w:r w:rsidRPr="00D6757C">
              <w:rPr>
                <w:sz w:val="22"/>
                <w:szCs w:val="22"/>
              </w:rPr>
              <w:t xml:space="preserve">Очистка от снега, от наледи, от мусора - входных зон, бордюров, </w:t>
            </w:r>
            <w:r w:rsidR="00D722D0" w:rsidRPr="00D6757C">
              <w:rPr>
                <w:sz w:val="22"/>
                <w:szCs w:val="22"/>
              </w:rPr>
              <w:t>тротуаров, очистка</w:t>
            </w:r>
            <w:r w:rsidRPr="00D6757C">
              <w:rPr>
                <w:sz w:val="22"/>
                <w:szCs w:val="22"/>
              </w:rPr>
              <w:t xml:space="preserve"> зеленой зоны,</w:t>
            </w:r>
          </w:p>
        </w:tc>
        <w:tc>
          <w:tcPr>
            <w:tcW w:w="1763" w:type="dxa"/>
            <w:tcBorders>
              <w:top w:val="nil"/>
              <w:left w:val="nil"/>
              <w:bottom w:val="single" w:sz="4" w:space="0" w:color="auto"/>
              <w:right w:val="single" w:sz="4" w:space="0" w:color="auto"/>
            </w:tcBorders>
            <w:shd w:val="clear" w:color="auto" w:fill="auto"/>
            <w:vAlign w:val="center"/>
            <w:hideMark/>
          </w:tcPr>
          <w:p w14:paraId="66CF9557"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14:paraId="44A12689" w14:textId="038208AD"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r w:rsidR="00D722D0" w:rsidRPr="00D6757C">
              <w:rPr>
                <w:sz w:val="22"/>
                <w:szCs w:val="22"/>
              </w:rPr>
              <w:t>.</w:t>
            </w:r>
            <w:r w:rsidRPr="00D6757C">
              <w:rPr>
                <w:sz w:val="22"/>
                <w:szCs w:val="22"/>
              </w:rPr>
              <w:t xml:space="preserve">  В летний период покраска бордюров, очистка газонов,</w:t>
            </w:r>
          </w:p>
        </w:tc>
      </w:tr>
      <w:tr w:rsidR="00530D3B" w:rsidRPr="00D6757C" w14:paraId="2F3C8D55" w14:textId="77777777" w:rsidTr="00FC2D96">
        <w:trPr>
          <w:trHeight w:val="18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BD68A3" w14:textId="77777777" w:rsidR="00530D3B" w:rsidRPr="00D6757C" w:rsidRDefault="00530D3B" w:rsidP="00FC2D96">
            <w:pPr>
              <w:spacing w:after="0"/>
              <w:jc w:val="center"/>
              <w:rPr>
                <w:sz w:val="22"/>
                <w:szCs w:val="22"/>
              </w:rPr>
            </w:pPr>
            <w:r w:rsidRPr="00D6757C">
              <w:rPr>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14:paraId="5763EE16" w14:textId="77777777" w:rsidR="00530D3B" w:rsidRPr="00D6757C" w:rsidRDefault="00530D3B" w:rsidP="00FC2D96">
            <w:pPr>
              <w:spacing w:after="0"/>
              <w:jc w:val="center"/>
              <w:rPr>
                <w:color w:val="000000"/>
                <w:sz w:val="22"/>
                <w:szCs w:val="22"/>
              </w:rPr>
            </w:pPr>
            <w:r w:rsidRPr="00D6757C">
              <w:rPr>
                <w:color w:val="000000"/>
                <w:sz w:val="22"/>
                <w:szCs w:val="22"/>
              </w:rPr>
              <w:t>Здание летного комплекса с тренажером</w:t>
            </w:r>
          </w:p>
        </w:tc>
        <w:tc>
          <w:tcPr>
            <w:tcW w:w="2160" w:type="dxa"/>
            <w:tcBorders>
              <w:top w:val="nil"/>
              <w:left w:val="nil"/>
              <w:bottom w:val="single" w:sz="4" w:space="0" w:color="auto"/>
              <w:right w:val="single" w:sz="4" w:space="0" w:color="auto"/>
            </w:tcBorders>
            <w:shd w:val="clear" w:color="auto" w:fill="auto"/>
            <w:vAlign w:val="center"/>
            <w:hideMark/>
          </w:tcPr>
          <w:p w14:paraId="2FB196AA" w14:textId="77777777" w:rsidR="00530D3B" w:rsidRPr="00D6757C" w:rsidRDefault="00530D3B" w:rsidP="00FC2D96">
            <w:pPr>
              <w:spacing w:after="0"/>
              <w:jc w:val="center"/>
              <w:rPr>
                <w:color w:val="000000"/>
                <w:sz w:val="22"/>
                <w:szCs w:val="22"/>
              </w:rPr>
            </w:pPr>
            <w:r w:rsidRPr="00D6757C">
              <w:rPr>
                <w:color w:val="000000"/>
                <w:sz w:val="22"/>
                <w:szCs w:val="22"/>
              </w:rPr>
              <w:t>г.Сургут, ул. Аэрофлотская, 51 строение 6</w:t>
            </w:r>
          </w:p>
          <w:p w14:paraId="4AEDB4F9" w14:textId="77777777" w:rsidR="00530D3B" w:rsidRPr="00D6757C" w:rsidRDefault="00530D3B" w:rsidP="00FC2D96">
            <w:pPr>
              <w:spacing w:after="0"/>
              <w:jc w:val="center"/>
              <w:rPr>
                <w:color w:val="000000"/>
                <w:sz w:val="22"/>
                <w:szCs w:val="22"/>
              </w:rPr>
            </w:pPr>
          </w:p>
          <w:p w14:paraId="1C449DA9" w14:textId="77777777" w:rsidR="00530D3B" w:rsidRPr="00D6757C" w:rsidRDefault="00530D3B" w:rsidP="00FC2D96">
            <w:pPr>
              <w:spacing w:after="0"/>
              <w:jc w:val="center"/>
              <w:rPr>
                <w:color w:val="000000"/>
                <w:sz w:val="22"/>
                <w:szCs w:val="22"/>
              </w:rPr>
            </w:pPr>
            <w:r w:rsidRPr="00D6757C">
              <w:rPr>
                <w:color w:val="000000"/>
                <w:sz w:val="22"/>
                <w:szCs w:val="22"/>
              </w:rPr>
              <w:t>86:10:0101001:211</w:t>
            </w:r>
          </w:p>
        </w:tc>
        <w:tc>
          <w:tcPr>
            <w:tcW w:w="2092" w:type="dxa"/>
            <w:tcBorders>
              <w:top w:val="nil"/>
              <w:left w:val="nil"/>
              <w:bottom w:val="single" w:sz="4" w:space="0" w:color="auto"/>
              <w:right w:val="single" w:sz="4" w:space="0" w:color="auto"/>
            </w:tcBorders>
            <w:shd w:val="clear" w:color="auto" w:fill="auto"/>
            <w:vAlign w:val="center"/>
            <w:hideMark/>
          </w:tcPr>
          <w:p w14:paraId="0F6110C6" w14:textId="77777777" w:rsidR="00530D3B" w:rsidRPr="00D6757C" w:rsidRDefault="00530D3B" w:rsidP="00FC2D96">
            <w:pPr>
              <w:spacing w:after="0"/>
              <w:jc w:val="center"/>
              <w:rPr>
                <w:sz w:val="22"/>
                <w:szCs w:val="22"/>
              </w:rPr>
            </w:pPr>
            <w:r w:rsidRPr="00D6757C">
              <w:rPr>
                <w:sz w:val="22"/>
                <w:szCs w:val="22"/>
              </w:rPr>
              <w:t>Периметр двухэтажного здания, крылечки, пешеходные дорожки, бордюры, пожарные лестницы</w:t>
            </w:r>
          </w:p>
        </w:tc>
        <w:tc>
          <w:tcPr>
            <w:tcW w:w="1258" w:type="dxa"/>
            <w:tcBorders>
              <w:top w:val="nil"/>
              <w:left w:val="nil"/>
              <w:bottom w:val="single" w:sz="4" w:space="0" w:color="auto"/>
              <w:right w:val="single" w:sz="4" w:space="0" w:color="auto"/>
            </w:tcBorders>
            <w:shd w:val="clear" w:color="auto" w:fill="auto"/>
            <w:noWrap/>
            <w:vAlign w:val="center"/>
            <w:hideMark/>
          </w:tcPr>
          <w:p w14:paraId="19CD2E22" w14:textId="77777777" w:rsidR="00530D3B" w:rsidRPr="00D6757C" w:rsidRDefault="00530D3B" w:rsidP="00FC2D96">
            <w:pPr>
              <w:spacing w:after="0"/>
              <w:jc w:val="center"/>
              <w:rPr>
                <w:color w:val="000000"/>
                <w:sz w:val="22"/>
                <w:szCs w:val="22"/>
              </w:rPr>
            </w:pPr>
            <w:r w:rsidRPr="00D6757C">
              <w:rPr>
                <w:color w:val="000000"/>
                <w:sz w:val="22"/>
                <w:szCs w:val="22"/>
              </w:rPr>
              <w:t>1320</w:t>
            </w:r>
          </w:p>
        </w:tc>
        <w:tc>
          <w:tcPr>
            <w:tcW w:w="2560" w:type="dxa"/>
            <w:tcBorders>
              <w:top w:val="nil"/>
              <w:left w:val="nil"/>
              <w:bottom w:val="single" w:sz="4" w:space="0" w:color="auto"/>
              <w:right w:val="single" w:sz="4" w:space="0" w:color="auto"/>
            </w:tcBorders>
            <w:shd w:val="clear" w:color="auto" w:fill="auto"/>
            <w:vAlign w:val="center"/>
            <w:hideMark/>
          </w:tcPr>
          <w:p w14:paraId="6F6F9CA6" w14:textId="77777777" w:rsidR="00530D3B" w:rsidRPr="00D6757C" w:rsidRDefault="00530D3B" w:rsidP="00FC2D96">
            <w:pPr>
              <w:spacing w:after="0"/>
              <w:jc w:val="center"/>
              <w:rPr>
                <w:sz w:val="22"/>
                <w:szCs w:val="22"/>
              </w:rPr>
            </w:pPr>
            <w:r w:rsidRPr="00D6757C">
              <w:rPr>
                <w:sz w:val="22"/>
                <w:szCs w:val="22"/>
              </w:rPr>
              <w:t>Очистка от снега, от наледи, от мусора входных зон, бордюров, тротуаров, мусорных баков, очистка зеленой зоны, пожарных лестниц</w:t>
            </w:r>
          </w:p>
        </w:tc>
        <w:tc>
          <w:tcPr>
            <w:tcW w:w="1763" w:type="dxa"/>
            <w:tcBorders>
              <w:top w:val="nil"/>
              <w:left w:val="nil"/>
              <w:bottom w:val="single" w:sz="4" w:space="0" w:color="auto"/>
              <w:right w:val="single" w:sz="4" w:space="0" w:color="auto"/>
            </w:tcBorders>
            <w:shd w:val="clear" w:color="auto" w:fill="auto"/>
            <w:vAlign w:val="center"/>
            <w:hideMark/>
          </w:tcPr>
          <w:p w14:paraId="27D98564"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14:paraId="5EDF152F"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530D3B" w:rsidRPr="00D6757C" w14:paraId="1FB17DB2" w14:textId="77777777" w:rsidTr="00FC2D96">
        <w:trPr>
          <w:trHeight w:val="15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06C6E0" w14:textId="77777777" w:rsidR="00530D3B" w:rsidRPr="00D6757C" w:rsidRDefault="00530D3B" w:rsidP="00FC2D96">
            <w:pPr>
              <w:spacing w:after="0"/>
              <w:jc w:val="center"/>
              <w:rPr>
                <w:sz w:val="22"/>
                <w:szCs w:val="22"/>
              </w:rPr>
            </w:pPr>
            <w:r w:rsidRPr="00D6757C">
              <w:rPr>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14:paraId="3C0866C7" w14:textId="77777777" w:rsidR="00530D3B" w:rsidRPr="00D6757C" w:rsidRDefault="00530D3B" w:rsidP="00FC2D96">
            <w:pPr>
              <w:spacing w:after="0"/>
              <w:jc w:val="center"/>
              <w:rPr>
                <w:color w:val="000000"/>
                <w:sz w:val="22"/>
                <w:szCs w:val="22"/>
              </w:rPr>
            </w:pPr>
            <w:r w:rsidRPr="00D6757C">
              <w:rPr>
                <w:color w:val="000000"/>
                <w:sz w:val="22"/>
                <w:szCs w:val="22"/>
              </w:rPr>
              <w:t xml:space="preserve">Административно-бытовой комплекс цеха </w:t>
            </w:r>
          </w:p>
          <w:p w14:paraId="295BAD3F" w14:textId="77777777" w:rsidR="00530D3B" w:rsidRPr="00D6757C" w:rsidRDefault="00530D3B" w:rsidP="00FC2D96">
            <w:pPr>
              <w:spacing w:after="0"/>
              <w:jc w:val="center"/>
              <w:rPr>
                <w:color w:val="000000"/>
                <w:sz w:val="22"/>
                <w:szCs w:val="22"/>
              </w:rPr>
            </w:pPr>
            <w:r w:rsidRPr="00D6757C">
              <w:rPr>
                <w:color w:val="000000"/>
                <w:sz w:val="22"/>
                <w:szCs w:val="22"/>
              </w:rPr>
              <w:t xml:space="preserve">МИ-26 </w:t>
            </w:r>
          </w:p>
          <w:p w14:paraId="3D121245" w14:textId="77777777" w:rsidR="00530D3B" w:rsidRPr="00D6757C" w:rsidRDefault="00530D3B" w:rsidP="00FC2D96">
            <w:pPr>
              <w:spacing w:after="0"/>
              <w:jc w:val="center"/>
              <w:rPr>
                <w:color w:val="000000"/>
                <w:sz w:val="22"/>
                <w:szCs w:val="22"/>
              </w:rPr>
            </w:pPr>
          </w:p>
          <w:p w14:paraId="7953A65F" w14:textId="77777777" w:rsidR="00530D3B" w:rsidRPr="00D6757C" w:rsidRDefault="00530D3B" w:rsidP="00FC2D96">
            <w:pPr>
              <w:spacing w:after="0"/>
              <w:jc w:val="center"/>
              <w:rPr>
                <w:color w:val="000000"/>
                <w:sz w:val="22"/>
                <w:szCs w:val="22"/>
              </w:rPr>
            </w:pPr>
            <w:r w:rsidRPr="00D6757C">
              <w:rPr>
                <w:color w:val="000000"/>
                <w:sz w:val="22"/>
                <w:szCs w:val="22"/>
              </w:rPr>
              <w:t xml:space="preserve"> (второй этаж)</w:t>
            </w:r>
          </w:p>
        </w:tc>
        <w:tc>
          <w:tcPr>
            <w:tcW w:w="2160" w:type="dxa"/>
            <w:tcBorders>
              <w:top w:val="nil"/>
              <w:left w:val="nil"/>
              <w:bottom w:val="single" w:sz="4" w:space="0" w:color="auto"/>
              <w:right w:val="single" w:sz="4" w:space="0" w:color="auto"/>
            </w:tcBorders>
            <w:shd w:val="clear" w:color="auto" w:fill="auto"/>
            <w:vAlign w:val="center"/>
            <w:hideMark/>
          </w:tcPr>
          <w:p w14:paraId="19228B64"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51, сооружение 13</w:t>
            </w:r>
          </w:p>
          <w:p w14:paraId="5D4A3EFD" w14:textId="77777777" w:rsidR="00530D3B" w:rsidRPr="00D6757C" w:rsidRDefault="00530D3B" w:rsidP="00FC2D96">
            <w:pPr>
              <w:spacing w:after="0"/>
              <w:jc w:val="center"/>
              <w:rPr>
                <w:color w:val="000000"/>
                <w:sz w:val="22"/>
                <w:szCs w:val="22"/>
              </w:rPr>
            </w:pPr>
          </w:p>
          <w:p w14:paraId="045F4A94" w14:textId="77777777" w:rsidR="00530D3B" w:rsidRPr="00D6757C" w:rsidRDefault="00530D3B" w:rsidP="00FC2D96">
            <w:pPr>
              <w:spacing w:after="0"/>
              <w:jc w:val="center"/>
              <w:rPr>
                <w:color w:val="000000"/>
                <w:sz w:val="22"/>
                <w:szCs w:val="22"/>
              </w:rPr>
            </w:pPr>
            <w:r w:rsidRPr="00D6757C">
              <w:rPr>
                <w:color w:val="000000"/>
                <w:sz w:val="22"/>
                <w:szCs w:val="22"/>
              </w:rPr>
              <w:t>86:10:0101001:1842</w:t>
            </w:r>
          </w:p>
        </w:tc>
        <w:tc>
          <w:tcPr>
            <w:tcW w:w="2092" w:type="dxa"/>
            <w:tcBorders>
              <w:top w:val="nil"/>
              <w:left w:val="nil"/>
              <w:bottom w:val="single" w:sz="4" w:space="0" w:color="auto"/>
              <w:right w:val="single" w:sz="4" w:space="0" w:color="auto"/>
            </w:tcBorders>
            <w:shd w:val="clear" w:color="auto" w:fill="auto"/>
            <w:vAlign w:val="center"/>
            <w:hideMark/>
          </w:tcPr>
          <w:p w14:paraId="56BCBB00" w14:textId="5F78FDFC" w:rsidR="00530D3B" w:rsidRPr="00D6757C" w:rsidRDefault="00530D3B" w:rsidP="00FC2D96">
            <w:pPr>
              <w:spacing w:after="0"/>
              <w:jc w:val="center"/>
              <w:rPr>
                <w:sz w:val="22"/>
                <w:szCs w:val="22"/>
              </w:rPr>
            </w:pPr>
            <w:r w:rsidRPr="00D6757C">
              <w:rPr>
                <w:sz w:val="22"/>
                <w:szCs w:val="22"/>
              </w:rPr>
              <w:t xml:space="preserve">Периметр двухэтажного здания, входные </w:t>
            </w:r>
            <w:r w:rsidR="00D722D0" w:rsidRPr="00D6757C">
              <w:rPr>
                <w:sz w:val="22"/>
                <w:szCs w:val="22"/>
              </w:rPr>
              <w:t>зоны, крылечки, бордюры</w:t>
            </w:r>
            <w:r w:rsidRPr="00D6757C">
              <w:rPr>
                <w:sz w:val="22"/>
                <w:szCs w:val="22"/>
              </w:rPr>
              <w:t>,</w:t>
            </w:r>
          </w:p>
        </w:tc>
        <w:tc>
          <w:tcPr>
            <w:tcW w:w="1258" w:type="dxa"/>
            <w:tcBorders>
              <w:top w:val="nil"/>
              <w:left w:val="nil"/>
              <w:bottom w:val="single" w:sz="4" w:space="0" w:color="auto"/>
              <w:right w:val="single" w:sz="4" w:space="0" w:color="auto"/>
            </w:tcBorders>
            <w:shd w:val="clear" w:color="auto" w:fill="auto"/>
            <w:noWrap/>
            <w:vAlign w:val="center"/>
            <w:hideMark/>
          </w:tcPr>
          <w:p w14:paraId="215EC16C" w14:textId="77777777" w:rsidR="00530D3B" w:rsidRPr="00D6757C" w:rsidRDefault="00530D3B" w:rsidP="00FC2D96">
            <w:pPr>
              <w:spacing w:after="0"/>
              <w:jc w:val="center"/>
              <w:rPr>
                <w:color w:val="000000"/>
                <w:sz w:val="22"/>
                <w:szCs w:val="22"/>
              </w:rPr>
            </w:pPr>
            <w:r w:rsidRPr="00D6757C">
              <w:rPr>
                <w:color w:val="000000"/>
                <w:sz w:val="22"/>
                <w:szCs w:val="22"/>
              </w:rPr>
              <w:t>250</w:t>
            </w:r>
          </w:p>
        </w:tc>
        <w:tc>
          <w:tcPr>
            <w:tcW w:w="2560" w:type="dxa"/>
            <w:tcBorders>
              <w:top w:val="nil"/>
              <w:left w:val="nil"/>
              <w:bottom w:val="single" w:sz="4" w:space="0" w:color="auto"/>
              <w:right w:val="single" w:sz="4" w:space="0" w:color="auto"/>
            </w:tcBorders>
            <w:shd w:val="clear" w:color="auto" w:fill="auto"/>
            <w:vAlign w:val="center"/>
            <w:hideMark/>
          </w:tcPr>
          <w:p w14:paraId="4B2F1E95" w14:textId="0AB2DA6D" w:rsidR="00530D3B" w:rsidRPr="00D6757C" w:rsidRDefault="00530D3B" w:rsidP="00FC2D96">
            <w:pPr>
              <w:spacing w:after="0"/>
              <w:jc w:val="center"/>
              <w:rPr>
                <w:sz w:val="22"/>
                <w:szCs w:val="22"/>
              </w:rPr>
            </w:pPr>
            <w:r w:rsidRPr="00D6757C">
              <w:rPr>
                <w:sz w:val="22"/>
                <w:szCs w:val="22"/>
              </w:rPr>
              <w:t xml:space="preserve">Очистка от снега, от наледи, от мусора - входных зон, бордюров, </w:t>
            </w:r>
            <w:r w:rsidR="00D722D0" w:rsidRPr="00D6757C">
              <w:rPr>
                <w:sz w:val="22"/>
                <w:szCs w:val="22"/>
              </w:rPr>
              <w:t>тротуаров, очистка</w:t>
            </w:r>
            <w:r w:rsidRPr="00D6757C">
              <w:rPr>
                <w:sz w:val="22"/>
                <w:szCs w:val="22"/>
              </w:rPr>
              <w:t xml:space="preserve"> зеленой зоны,</w:t>
            </w:r>
          </w:p>
        </w:tc>
        <w:tc>
          <w:tcPr>
            <w:tcW w:w="1763" w:type="dxa"/>
            <w:tcBorders>
              <w:top w:val="nil"/>
              <w:left w:val="nil"/>
              <w:bottom w:val="single" w:sz="4" w:space="0" w:color="auto"/>
              <w:right w:val="single" w:sz="4" w:space="0" w:color="auto"/>
            </w:tcBorders>
            <w:shd w:val="clear" w:color="auto" w:fill="auto"/>
            <w:vAlign w:val="center"/>
            <w:hideMark/>
          </w:tcPr>
          <w:p w14:paraId="69B50581"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3492" w:type="dxa"/>
            <w:tcBorders>
              <w:top w:val="nil"/>
              <w:left w:val="nil"/>
              <w:bottom w:val="single" w:sz="4" w:space="0" w:color="auto"/>
              <w:right w:val="single" w:sz="4" w:space="0" w:color="auto"/>
            </w:tcBorders>
            <w:shd w:val="clear" w:color="auto" w:fill="auto"/>
            <w:vAlign w:val="center"/>
            <w:hideMark/>
          </w:tcPr>
          <w:p w14:paraId="60A11BB9" w14:textId="3FB4A1CF"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r w:rsidR="00D722D0" w:rsidRPr="00D6757C">
              <w:rPr>
                <w:sz w:val="22"/>
                <w:szCs w:val="22"/>
              </w:rPr>
              <w:t>.</w:t>
            </w:r>
            <w:r w:rsidRPr="00D6757C">
              <w:rPr>
                <w:sz w:val="22"/>
                <w:szCs w:val="22"/>
              </w:rPr>
              <w:t xml:space="preserve">  В летний период покраска бордюров, очистка газонов,</w:t>
            </w:r>
          </w:p>
        </w:tc>
      </w:tr>
      <w:tr w:rsidR="00530D3B" w:rsidRPr="00D6757C" w14:paraId="6198DBC0" w14:textId="77777777" w:rsidTr="00FC2D96">
        <w:trPr>
          <w:trHeight w:val="56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2FE84F" w14:textId="77777777" w:rsidR="00530D3B" w:rsidRPr="00D6757C" w:rsidRDefault="00530D3B" w:rsidP="00FC2D96">
            <w:pPr>
              <w:spacing w:after="0"/>
              <w:jc w:val="center"/>
              <w:rPr>
                <w:b/>
                <w:bCs/>
                <w:sz w:val="22"/>
                <w:szCs w:val="22"/>
              </w:rPr>
            </w:pPr>
          </w:p>
        </w:tc>
        <w:tc>
          <w:tcPr>
            <w:tcW w:w="5953" w:type="dxa"/>
            <w:gridSpan w:val="3"/>
            <w:tcBorders>
              <w:top w:val="nil"/>
              <w:left w:val="nil"/>
              <w:bottom w:val="single" w:sz="4" w:space="0" w:color="auto"/>
              <w:right w:val="single" w:sz="4" w:space="0" w:color="auto"/>
            </w:tcBorders>
            <w:shd w:val="clear" w:color="auto" w:fill="auto"/>
            <w:vAlign w:val="center"/>
            <w:hideMark/>
          </w:tcPr>
          <w:p w14:paraId="03F005F4" w14:textId="7D518B95" w:rsidR="00530D3B" w:rsidRPr="00D6757C" w:rsidRDefault="00530D3B" w:rsidP="00FC2D96">
            <w:pPr>
              <w:spacing w:after="0"/>
              <w:jc w:val="center"/>
              <w:rPr>
                <w:b/>
                <w:bCs/>
                <w:sz w:val="22"/>
                <w:szCs w:val="22"/>
              </w:rPr>
            </w:pPr>
            <w:r w:rsidRPr="00D6757C">
              <w:rPr>
                <w:bCs/>
                <w:sz w:val="22"/>
                <w:szCs w:val="22"/>
              </w:rPr>
              <w:t>Площадь по</w:t>
            </w:r>
            <w:r w:rsidR="00D722D0" w:rsidRPr="00D6757C">
              <w:rPr>
                <w:bCs/>
                <w:sz w:val="22"/>
                <w:szCs w:val="22"/>
              </w:rPr>
              <w:t xml:space="preserve"> </w:t>
            </w:r>
            <w:r w:rsidRPr="00D6757C">
              <w:rPr>
                <w:bCs/>
                <w:sz w:val="22"/>
                <w:szCs w:val="22"/>
              </w:rPr>
              <w:t>уборке прилегающей к зданиям и сооружениям территории, м2</w:t>
            </w:r>
          </w:p>
        </w:tc>
        <w:tc>
          <w:tcPr>
            <w:tcW w:w="1258" w:type="dxa"/>
            <w:tcBorders>
              <w:top w:val="nil"/>
              <w:left w:val="nil"/>
              <w:bottom w:val="single" w:sz="4" w:space="0" w:color="auto"/>
              <w:right w:val="single" w:sz="4" w:space="0" w:color="auto"/>
            </w:tcBorders>
            <w:shd w:val="clear" w:color="auto" w:fill="auto"/>
            <w:noWrap/>
            <w:vAlign w:val="center"/>
            <w:hideMark/>
          </w:tcPr>
          <w:p w14:paraId="2A2120CF" w14:textId="77777777" w:rsidR="00530D3B" w:rsidRPr="00D6757C" w:rsidRDefault="00530D3B" w:rsidP="00FC2D96">
            <w:pPr>
              <w:spacing w:after="0"/>
              <w:jc w:val="center"/>
              <w:rPr>
                <w:b/>
                <w:bCs/>
                <w:sz w:val="22"/>
                <w:szCs w:val="22"/>
              </w:rPr>
            </w:pPr>
            <w:r w:rsidRPr="00D6757C">
              <w:rPr>
                <w:b/>
                <w:bCs/>
                <w:sz w:val="22"/>
                <w:szCs w:val="22"/>
              </w:rPr>
              <w:t>4911</w:t>
            </w:r>
          </w:p>
        </w:tc>
        <w:tc>
          <w:tcPr>
            <w:tcW w:w="2560" w:type="dxa"/>
            <w:tcBorders>
              <w:top w:val="nil"/>
              <w:left w:val="nil"/>
              <w:bottom w:val="single" w:sz="4" w:space="0" w:color="auto"/>
              <w:right w:val="single" w:sz="4" w:space="0" w:color="auto"/>
            </w:tcBorders>
            <w:shd w:val="clear" w:color="auto" w:fill="auto"/>
            <w:vAlign w:val="center"/>
            <w:hideMark/>
          </w:tcPr>
          <w:p w14:paraId="53F45D65" w14:textId="77777777" w:rsidR="00530D3B" w:rsidRPr="00D6757C" w:rsidRDefault="00530D3B" w:rsidP="00FC2D96">
            <w:pPr>
              <w:spacing w:after="0"/>
              <w:jc w:val="center"/>
              <w:rPr>
                <w:b/>
                <w:bCs/>
                <w:sz w:val="22"/>
                <w:szCs w:val="22"/>
              </w:rPr>
            </w:pPr>
          </w:p>
        </w:tc>
        <w:tc>
          <w:tcPr>
            <w:tcW w:w="1763" w:type="dxa"/>
            <w:tcBorders>
              <w:top w:val="nil"/>
              <w:left w:val="nil"/>
              <w:bottom w:val="single" w:sz="4" w:space="0" w:color="auto"/>
              <w:right w:val="single" w:sz="4" w:space="0" w:color="auto"/>
            </w:tcBorders>
            <w:shd w:val="clear" w:color="auto" w:fill="auto"/>
            <w:vAlign w:val="center"/>
            <w:hideMark/>
          </w:tcPr>
          <w:p w14:paraId="60AFCE5F" w14:textId="77777777" w:rsidR="00530D3B" w:rsidRPr="00D6757C" w:rsidRDefault="00530D3B" w:rsidP="00FC2D96">
            <w:pPr>
              <w:spacing w:after="0"/>
              <w:jc w:val="center"/>
              <w:rPr>
                <w:b/>
                <w:bCs/>
                <w:sz w:val="22"/>
                <w:szCs w:val="22"/>
              </w:rPr>
            </w:pPr>
          </w:p>
        </w:tc>
        <w:tc>
          <w:tcPr>
            <w:tcW w:w="3492" w:type="dxa"/>
            <w:tcBorders>
              <w:top w:val="nil"/>
              <w:left w:val="nil"/>
              <w:bottom w:val="single" w:sz="4" w:space="0" w:color="auto"/>
              <w:right w:val="single" w:sz="4" w:space="0" w:color="auto"/>
            </w:tcBorders>
            <w:shd w:val="clear" w:color="auto" w:fill="auto"/>
            <w:vAlign w:val="center"/>
            <w:hideMark/>
          </w:tcPr>
          <w:p w14:paraId="538CF4D1" w14:textId="77777777" w:rsidR="00530D3B" w:rsidRPr="00D6757C" w:rsidRDefault="00530D3B" w:rsidP="00FC2D96">
            <w:pPr>
              <w:spacing w:after="0"/>
              <w:jc w:val="center"/>
              <w:rPr>
                <w:b/>
                <w:bCs/>
                <w:sz w:val="22"/>
                <w:szCs w:val="22"/>
              </w:rPr>
            </w:pPr>
          </w:p>
        </w:tc>
      </w:tr>
    </w:tbl>
    <w:p w14:paraId="40334F2F" w14:textId="77777777" w:rsidR="00530D3B" w:rsidRPr="00D6757C" w:rsidRDefault="00530D3B" w:rsidP="00530D3B">
      <w:pPr>
        <w:spacing w:after="0" w:line="240" w:lineRule="atLeast"/>
        <w:rPr>
          <w:b/>
          <w:color w:val="FF0000"/>
          <w:sz w:val="22"/>
          <w:szCs w:val="22"/>
        </w:rPr>
      </w:pPr>
    </w:p>
    <w:p w14:paraId="0B719046" w14:textId="77777777" w:rsidR="00530D3B" w:rsidRPr="00D6757C" w:rsidRDefault="00530D3B" w:rsidP="00530D3B">
      <w:pPr>
        <w:spacing w:after="0" w:line="240" w:lineRule="atLeast"/>
        <w:rPr>
          <w:b/>
          <w:color w:val="FF0000"/>
          <w:sz w:val="22"/>
          <w:szCs w:val="22"/>
        </w:rPr>
      </w:pPr>
    </w:p>
    <w:p w14:paraId="1EB88AE0" w14:textId="77777777" w:rsidR="00530D3B" w:rsidRPr="00D6757C" w:rsidRDefault="00530D3B" w:rsidP="00530D3B">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530D3B" w:rsidRPr="00D6757C" w14:paraId="6A5AAB19" w14:textId="77777777" w:rsidTr="00FC2D96">
        <w:trPr>
          <w:trHeight w:val="80"/>
        </w:trPr>
        <w:tc>
          <w:tcPr>
            <w:tcW w:w="7280" w:type="dxa"/>
          </w:tcPr>
          <w:p w14:paraId="28B464C1"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Руководитель КСО  АО «Аэропорт Сургут» </w:t>
            </w:r>
          </w:p>
        </w:tc>
        <w:tc>
          <w:tcPr>
            <w:tcW w:w="7280" w:type="dxa"/>
          </w:tcPr>
          <w:p w14:paraId="2B8A0E7D"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Н.Р. Шевченко</w:t>
            </w:r>
          </w:p>
        </w:tc>
      </w:tr>
    </w:tbl>
    <w:p w14:paraId="3362C82E" w14:textId="77777777" w:rsidR="00530D3B" w:rsidRPr="00D6757C" w:rsidRDefault="00530D3B" w:rsidP="00530D3B">
      <w:pPr>
        <w:spacing w:after="0" w:line="240" w:lineRule="atLeast"/>
        <w:rPr>
          <w:b/>
          <w:color w:val="FF0000"/>
          <w:sz w:val="22"/>
          <w:szCs w:val="22"/>
        </w:rPr>
        <w:sectPr w:rsidR="00530D3B" w:rsidRPr="00D6757C" w:rsidSect="00530D3B">
          <w:pgSz w:w="16839" w:h="11907" w:orient="landscape" w:code="9"/>
          <w:pgMar w:top="1276" w:right="426" w:bottom="851" w:left="567" w:header="0" w:footer="88" w:gutter="0"/>
          <w:cols w:space="708"/>
          <w:titlePg/>
          <w:docGrid w:linePitch="360"/>
        </w:sectPr>
      </w:pPr>
    </w:p>
    <w:p w14:paraId="6FA66E57" w14:textId="77777777" w:rsidR="00530D3B" w:rsidRPr="00D6757C" w:rsidRDefault="00530D3B" w:rsidP="00530D3B">
      <w:pPr>
        <w:spacing w:after="0" w:line="240" w:lineRule="atLeast"/>
        <w:rPr>
          <w:b/>
          <w:color w:val="FF0000"/>
          <w:sz w:val="22"/>
          <w:szCs w:val="22"/>
        </w:rPr>
      </w:pPr>
    </w:p>
    <w:p w14:paraId="5EE3F371" w14:textId="77777777" w:rsidR="00530D3B" w:rsidRPr="00D6757C" w:rsidRDefault="00530D3B" w:rsidP="00530D3B">
      <w:pPr>
        <w:spacing w:after="0" w:line="240" w:lineRule="atLeast"/>
        <w:rPr>
          <w:b/>
          <w:color w:val="FF0000"/>
          <w:sz w:val="22"/>
          <w:szCs w:val="22"/>
        </w:rPr>
      </w:pPr>
    </w:p>
    <w:tbl>
      <w:tblPr>
        <w:tblW w:w="10438" w:type="dxa"/>
        <w:tblInd w:w="-318" w:type="dxa"/>
        <w:tblLayout w:type="fixed"/>
        <w:tblLook w:val="04A0" w:firstRow="1" w:lastRow="0" w:firstColumn="1" w:lastColumn="0" w:noHBand="0" w:noVBand="1"/>
      </w:tblPr>
      <w:tblGrid>
        <w:gridCol w:w="2085"/>
        <w:gridCol w:w="468"/>
        <w:gridCol w:w="1134"/>
        <w:gridCol w:w="1322"/>
        <w:gridCol w:w="804"/>
        <w:gridCol w:w="1852"/>
        <w:gridCol w:w="2773"/>
      </w:tblGrid>
      <w:tr w:rsidR="00530D3B" w:rsidRPr="00D6757C" w14:paraId="257066AA" w14:textId="77777777" w:rsidTr="00FC2D96">
        <w:trPr>
          <w:trHeight w:val="300"/>
        </w:trPr>
        <w:tc>
          <w:tcPr>
            <w:tcW w:w="2085" w:type="dxa"/>
            <w:tcBorders>
              <w:top w:val="nil"/>
              <w:left w:val="nil"/>
              <w:bottom w:val="nil"/>
              <w:right w:val="nil"/>
            </w:tcBorders>
            <w:shd w:val="clear" w:color="auto" w:fill="auto"/>
            <w:vAlign w:val="center"/>
            <w:hideMark/>
          </w:tcPr>
          <w:p w14:paraId="69FF2F5C"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7DC8B92E"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187514F9"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5EB2404A" w14:textId="77777777" w:rsidR="00530D3B" w:rsidRPr="00D6757C" w:rsidRDefault="00530D3B" w:rsidP="00FC2D96">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14:paraId="77593AAF" w14:textId="77777777" w:rsidR="00530D3B" w:rsidRPr="00D6757C" w:rsidRDefault="00530D3B" w:rsidP="00FC2D96">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14:paraId="352D49AE" w14:textId="77777777" w:rsidR="00530D3B" w:rsidRPr="00D6757C" w:rsidRDefault="00530D3B" w:rsidP="00FC2D96">
            <w:pPr>
              <w:spacing w:after="0"/>
              <w:jc w:val="right"/>
              <w:rPr>
                <w:sz w:val="22"/>
                <w:szCs w:val="22"/>
              </w:rPr>
            </w:pPr>
            <w:r w:rsidRPr="00D6757C">
              <w:rPr>
                <w:sz w:val="22"/>
                <w:szCs w:val="22"/>
              </w:rPr>
              <w:t>Часть 1</w:t>
            </w:r>
          </w:p>
        </w:tc>
      </w:tr>
      <w:tr w:rsidR="00530D3B" w:rsidRPr="00D6757C" w14:paraId="29929EFA" w14:textId="77777777" w:rsidTr="00FC2D96">
        <w:trPr>
          <w:trHeight w:val="300"/>
        </w:trPr>
        <w:tc>
          <w:tcPr>
            <w:tcW w:w="2085" w:type="dxa"/>
            <w:tcBorders>
              <w:top w:val="nil"/>
              <w:left w:val="nil"/>
              <w:bottom w:val="nil"/>
              <w:right w:val="nil"/>
            </w:tcBorders>
            <w:shd w:val="clear" w:color="auto" w:fill="auto"/>
            <w:vAlign w:val="center"/>
            <w:hideMark/>
          </w:tcPr>
          <w:p w14:paraId="641F420D"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1E35D2B4"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11E0FF09"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7FA4C638" w14:textId="77777777" w:rsidR="00530D3B" w:rsidRPr="00D6757C" w:rsidRDefault="00530D3B" w:rsidP="00FC2D96">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14:paraId="6F555D42" w14:textId="77777777" w:rsidR="00530D3B" w:rsidRPr="00D6757C" w:rsidRDefault="00530D3B" w:rsidP="00FC2D96">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14:paraId="38E7A430" w14:textId="77777777" w:rsidR="00530D3B" w:rsidRPr="00D6757C" w:rsidRDefault="00530D3B" w:rsidP="00FC2D96">
            <w:pPr>
              <w:spacing w:after="0"/>
              <w:jc w:val="right"/>
              <w:rPr>
                <w:color w:val="000000"/>
                <w:sz w:val="22"/>
                <w:szCs w:val="22"/>
              </w:rPr>
            </w:pPr>
            <w:r w:rsidRPr="00D6757C">
              <w:rPr>
                <w:color w:val="000000"/>
                <w:sz w:val="22"/>
                <w:szCs w:val="22"/>
              </w:rPr>
              <w:t>Приложение № 3</w:t>
            </w:r>
          </w:p>
        </w:tc>
      </w:tr>
      <w:tr w:rsidR="00530D3B" w:rsidRPr="00D6757C" w14:paraId="5F004AE8" w14:textId="77777777" w:rsidTr="00FC2D96">
        <w:trPr>
          <w:trHeight w:val="300"/>
        </w:trPr>
        <w:tc>
          <w:tcPr>
            <w:tcW w:w="2085" w:type="dxa"/>
            <w:tcBorders>
              <w:top w:val="nil"/>
              <w:left w:val="nil"/>
              <w:bottom w:val="nil"/>
              <w:right w:val="nil"/>
            </w:tcBorders>
            <w:shd w:val="clear" w:color="auto" w:fill="auto"/>
            <w:vAlign w:val="center"/>
            <w:hideMark/>
          </w:tcPr>
          <w:p w14:paraId="78E9B8FB"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396A5F0F"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40CD8F40"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28FD6B0F" w14:textId="77777777" w:rsidR="00530D3B" w:rsidRPr="00D6757C" w:rsidRDefault="00530D3B" w:rsidP="00FC2D96">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14:paraId="1D00EC01" w14:textId="77777777" w:rsidR="00530D3B" w:rsidRPr="00D6757C" w:rsidRDefault="00530D3B" w:rsidP="00FC2D96">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14:paraId="476A95C4" w14:textId="77777777" w:rsidR="00530D3B" w:rsidRPr="00D6757C" w:rsidRDefault="00530D3B" w:rsidP="00FC2D96">
            <w:pPr>
              <w:spacing w:after="0"/>
              <w:jc w:val="right"/>
              <w:rPr>
                <w:color w:val="000000"/>
                <w:sz w:val="22"/>
                <w:szCs w:val="22"/>
              </w:rPr>
            </w:pPr>
            <w:r w:rsidRPr="00D6757C">
              <w:rPr>
                <w:color w:val="000000"/>
                <w:sz w:val="22"/>
                <w:szCs w:val="22"/>
              </w:rPr>
              <w:t>к техническому заданию</w:t>
            </w:r>
          </w:p>
        </w:tc>
      </w:tr>
      <w:tr w:rsidR="00530D3B" w:rsidRPr="00D6757C" w14:paraId="4EE282EA" w14:textId="77777777" w:rsidTr="00FC2D96">
        <w:trPr>
          <w:trHeight w:val="300"/>
        </w:trPr>
        <w:tc>
          <w:tcPr>
            <w:tcW w:w="2085" w:type="dxa"/>
            <w:tcBorders>
              <w:top w:val="nil"/>
              <w:left w:val="nil"/>
              <w:bottom w:val="nil"/>
              <w:right w:val="nil"/>
            </w:tcBorders>
            <w:shd w:val="clear" w:color="auto" w:fill="auto"/>
            <w:vAlign w:val="center"/>
            <w:hideMark/>
          </w:tcPr>
          <w:p w14:paraId="294683CB"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113AD09A"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18614CDC"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67CE4E24" w14:textId="77777777" w:rsidR="00530D3B" w:rsidRPr="00D6757C" w:rsidRDefault="00530D3B" w:rsidP="00FC2D96">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14:paraId="70989A16" w14:textId="77777777" w:rsidR="00530D3B" w:rsidRPr="00D6757C" w:rsidRDefault="00530D3B" w:rsidP="00FC2D96">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14:paraId="295C241F" w14:textId="77777777" w:rsidR="00530D3B" w:rsidRPr="00D6757C" w:rsidRDefault="00530D3B" w:rsidP="00FC2D96">
            <w:pPr>
              <w:spacing w:after="0"/>
              <w:jc w:val="right"/>
              <w:rPr>
                <w:color w:val="000000"/>
                <w:sz w:val="22"/>
                <w:szCs w:val="22"/>
              </w:rPr>
            </w:pPr>
            <w:r w:rsidRPr="00D6757C">
              <w:rPr>
                <w:color w:val="000000"/>
                <w:sz w:val="22"/>
                <w:szCs w:val="22"/>
              </w:rPr>
              <w:t>по уборке территорий</w:t>
            </w:r>
          </w:p>
        </w:tc>
      </w:tr>
      <w:tr w:rsidR="00530D3B" w:rsidRPr="00D6757C" w14:paraId="1FB71CE4" w14:textId="77777777" w:rsidTr="00FC2D96">
        <w:trPr>
          <w:trHeight w:val="300"/>
        </w:trPr>
        <w:tc>
          <w:tcPr>
            <w:tcW w:w="2085" w:type="dxa"/>
            <w:tcBorders>
              <w:top w:val="nil"/>
              <w:left w:val="nil"/>
              <w:bottom w:val="nil"/>
              <w:right w:val="nil"/>
            </w:tcBorders>
            <w:shd w:val="clear" w:color="auto" w:fill="auto"/>
            <w:vAlign w:val="center"/>
            <w:hideMark/>
          </w:tcPr>
          <w:p w14:paraId="62C53A0D"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4350E5E8"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1190BF50"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79082538" w14:textId="77777777" w:rsidR="00530D3B" w:rsidRPr="00D6757C" w:rsidRDefault="00530D3B" w:rsidP="00FC2D96">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14:paraId="4888C849" w14:textId="77777777" w:rsidR="00530D3B" w:rsidRPr="00D6757C" w:rsidRDefault="00530D3B" w:rsidP="00FC2D96">
            <w:pPr>
              <w:spacing w:after="0"/>
              <w:jc w:val="center"/>
              <w:rPr>
                <w:color w:val="000000"/>
                <w:sz w:val="22"/>
                <w:szCs w:val="22"/>
              </w:rPr>
            </w:pPr>
          </w:p>
        </w:tc>
        <w:tc>
          <w:tcPr>
            <w:tcW w:w="4625" w:type="dxa"/>
            <w:gridSpan w:val="2"/>
            <w:tcBorders>
              <w:top w:val="nil"/>
              <w:left w:val="nil"/>
              <w:bottom w:val="nil"/>
              <w:right w:val="nil"/>
            </w:tcBorders>
            <w:shd w:val="clear" w:color="auto" w:fill="auto"/>
            <w:noWrap/>
            <w:vAlign w:val="center"/>
            <w:hideMark/>
          </w:tcPr>
          <w:p w14:paraId="42786492" w14:textId="77777777" w:rsidR="00530D3B" w:rsidRPr="00D6757C" w:rsidRDefault="00530D3B" w:rsidP="00FC2D96">
            <w:pPr>
              <w:spacing w:after="0"/>
              <w:jc w:val="right"/>
              <w:rPr>
                <w:color w:val="000000"/>
                <w:sz w:val="22"/>
                <w:szCs w:val="22"/>
              </w:rPr>
            </w:pPr>
            <w:r w:rsidRPr="00D6757C">
              <w:rPr>
                <w:color w:val="000000"/>
                <w:sz w:val="22"/>
                <w:szCs w:val="22"/>
              </w:rPr>
              <w:t>объектов ЮТэйр</w:t>
            </w:r>
          </w:p>
        </w:tc>
      </w:tr>
      <w:tr w:rsidR="00530D3B" w:rsidRPr="00D6757C" w14:paraId="126EAB7F" w14:textId="77777777" w:rsidTr="00FC2D96">
        <w:trPr>
          <w:trHeight w:val="300"/>
        </w:trPr>
        <w:tc>
          <w:tcPr>
            <w:tcW w:w="2085" w:type="dxa"/>
            <w:tcBorders>
              <w:top w:val="nil"/>
              <w:left w:val="nil"/>
              <w:bottom w:val="nil"/>
              <w:right w:val="nil"/>
            </w:tcBorders>
            <w:shd w:val="clear" w:color="auto" w:fill="auto"/>
            <w:vAlign w:val="center"/>
            <w:hideMark/>
          </w:tcPr>
          <w:p w14:paraId="4EDC273A"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6ED9B216"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3091E3EA"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67E14D77" w14:textId="77777777" w:rsidR="00530D3B" w:rsidRPr="00D6757C" w:rsidRDefault="00530D3B" w:rsidP="00FC2D96">
            <w:pPr>
              <w:spacing w:after="0"/>
              <w:jc w:val="center"/>
              <w:rPr>
                <w:color w:val="000000"/>
                <w:sz w:val="22"/>
                <w:szCs w:val="22"/>
              </w:rPr>
            </w:pPr>
          </w:p>
        </w:tc>
        <w:tc>
          <w:tcPr>
            <w:tcW w:w="804" w:type="dxa"/>
            <w:tcBorders>
              <w:top w:val="nil"/>
              <w:left w:val="nil"/>
              <w:bottom w:val="nil"/>
              <w:right w:val="nil"/>
            </w:tcBorders>
            <w:shd w:val="clear" w:color="auto" w:fill="auto"/>
            <w:noWrap/>
            <w:vAlign w:val="center"/>
            <w:hideMark/>
          </w:tcPr>
          <w:p w14:paraId="4965B6AE" w14:textId="77777777" w:rsidR="00530D3B" w:rsidRPr="00D6757C" w:rsidRDefault="00530D3B" w:rsidP="00FC2D96">
            <w:pPr>
              <w:spacing w:after="0"/>
              <w:jc w:val="center"/>
              <w:rPr>
                <w:color w:val="000000"/>
                <w:sz w:val="22"/>
                <w:szCs w:val="22"/>
              </w:rPr>
            </w:pPr>
          </w:p>
        </w:tc>
        <w:tc>
          <w:tcPr>
            <w:tcW w:w="1852" w:type="dxa"/>
            <w:tcBorders>
              <w:top w:val="nil"/>
              <w:left w:val="nil"/>
              <w:bottom w:val="nil"/>
              <w:right w:val="nil"/>
            </w:tcBorders>
            <w:shd w:val="clear" w:color="auto" w:fill="auto"/>
            <w:noWrap/>
            <w:vAlign w:val="center"/>
            <w:hideMark/>
          </w:tcPr>
          <w:p w14:paraId="5E1E12FE" w14:textId="77777777" w:rsidR="00530D3B" w:rsidRPr="00D6757C" w:rsidRDefault="00530D3B" w:rsidP="00FC2D96">
            <w:pPr>
              <w:spacing w:after="0"/>
              <w:jc w:val="center"/>
              <w:rPr>
                <w:color w:val="000000"/>
                <w:sz w:val="22"/>
                <w:szCs w:val="22"/>
              </w:rPr>
            </w:pPr>
          </w:p>
        </w:tc>
        <w:tc>
          <w:tcPr>
            <w:tcW w:w="2773" w:type="dxa"/>
            <w:tcBorders>
              <w:top w:val="nil"/>
              <w:left w:val="nil"/>
              <w:bottom w:val="nil"/>
              <w:right w:val="nil"/>
            </w:tcBorders>
            <w:shd w:val="clear" w:color="auto" w:fill="auto"/>
            <w:noWrap/>
            <w:vAlign w:val="center"/>
            <w:hideMark/>
          </w:tcPr>
          <w:p w14:paraId="42CB75B0" w14:textId="77777777" w:rsidR="00530D3B" w:rsidRPr="00D6757C" w:rsidRDefault="00530D3B" w:rsidP="00FC2D96">
            <w:pPr>
              <w:spacing w:after="0"/>
              <w:jc w:val="center"/>
              <w:rPr>
                <w:color w:val="000000"/>
                <w:sz w:val="22"/>
                <w:szCs w:val="22"/>
              </w:rPr>
            </w:pPr>
          </w:p>
        </w:tc>
      </w:tr>
    </w:tbl>
    <w:p w14:paraId="3AB5D059" w14:textId="77777777" w:rsidR="00530D3B" w:rsidRPr="00D6757C" w:rsidRDefault="00530D3B" w:rsidP="00530D3B">
      <w:pPr>
        <w:spacing w:after="0" w:line="240" w:lineRule="atLeast"/>
        <w:jc w:val="center"/>
        <w:rPr>
          <w:b/>
          <w:color w:val="C00000"/>
          <w:sz w:val="22"/>
          <w:szCs w:val="22"/>
        </w:rPr>
      </w:pPr>
    </w:p>
    <w:p w14:paraId="6C06BC6C" w14:textId="77777777" w:rsidR="00530D3B" w:rsidRPr="00D6757C" w:rsidRDefault="00530D3B" w:rsidP="00530D3B">
      <w:pPr>
        <w:spacing w:after="0" w:line="240" w:lineRule="atLeast"/>
        <w:jc w:val="center"/>
        <w:rPr>
          <w:b/>
          <w:color w:val="C00000"/>
          <w:sz w:val="22"/>
          <w:szCs w:val="22"/>
        </w:rPr>
      </w:pPr>
      <w:r w:rsidRPr="00D6757C">
        <w:rPr>
          <w:b/>
          <w:noProof/>
          <w:color w:val="C00000"/>
          <w:sz w:val="22"/>
          <w:szCs w:val="22"/>
        </w:rPr>
        <w:drawing>
          <wp:inline distT="0" distB="0" distL="0" distR="0" wp14:anchorId="67B32F44" wp14:editId="60293F68">
            <wp:extent cx="5013789" cy="7553325"/>
            <wp:effectExtent l="0" t="0" r="0" b="0"/>
            <wp:docPr id="8"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colorTemperature colorTemp="6410"/>
                              </a14:imgEffect>
                              <a14:imgEffect>
                                <a14:saturation sat="0"/>
                              </a14:imgEffect>
                            </a14:imgLayer>
                          </a14:imgProps>
                        </a:ext>
                      </a:extLst>
                    </a:blip>
                    <a:srcRect r="20429"/>
                    <a:stretch/>
                  </pic:blipFill>
                  <pic:spPr bwMode="auto">
                    <a:xfrm>
                      <a:off x="0" y="0"/>
                      <a:ext cx="5013839" cy="7553400"/>
                    </a:xfrm>
                    <a:prstGeom prst="rect">
                      <a:avLst/>
                    </a:prstGeom>
                    <a:noFill/>
                    <a:ln>
                      <a:noFill/>
                    </a:ln>
                    <a:extLst>
                      <a:ext uri="{53640926-AAD7-44D8-BBD7-CCE9431645EC}">
                        <a14:shadowObscured xmlns:a14="http://schemas.microsoft.com/office/drawing/2010/main"/>
                      </a:ext>
                    </a:extLst>
                  </pic:spPr>
                </pic:pic>
              </a:graphicData>
            </a:graphic>
          </wp:inline>
        </w:drawing>
      </w:r>
    </w:p>
    <w:p w14:paraId="5977701F" w14:textId="77777777" w:rsidR="00530D3B" w:rsidRPr="00D6757C" w:rsidRDefault="00530D3B" w:rsidP="00530D3B">
      <w:pPr>
        <w:spacing w:after="0" w:line="240" w:lineRule="atLeast"/>
        <w:jc w:val="center"/>
        <w:rPr>
          <w:b/>
          <w:color w:val="C00000"/>
          <w:sz w:val="22"/>
          <w:szCs w:val="22"/>
        </w:rPr>
      </w:pPr>
    </w:p>
    <w:p w14:paraId="56153CE3" w14:textId="77777777" w:rsidR="00530D3B" w:rsidRPr="00D6757C" w:rsidRDefault="00530D3B" w:rsidP="00530D3B">
      <w:pPr>
        <w:spacing w:after="0" w:line="240" w:lineRule="atLeast"/>
        <w:jc w:val="center"/>
        <w:rPr>
          <w:b/>
          <w:color w:val="C00000"/>
          <w:sz w:val="22"/>
          <w:szCs w:val="22"/>
        </w:rPr>
      </w:pPr>
    </w:p>
    <w:p w14:paraId="07CDB253" w14:textId="77777777" w:rsidR="00530D3B" w:rsidRPr="00D6757C" w:rsidRDefault="00530D3B" w:rsidP="00530D3B">
      <w:pPr>
        <w:spacing w:after="0" w:line="240" w:lineRule="atLeast"/>
        <w:jc w:val="center"/>
        <w:rPr>
          <w:b/>
          <w:color w:val="C00000"/>
          <w:sz w:val="22"/>
          <w:szCs w:val="22"/>
        </w:rPr>
      </w:pPr>
    </w:p>
    <w:p w14:paraId="793ED62B" w14:textId="77777777" w:rsidR="00530D3B" w:rsidRPr="00D6757C" w:rsidRDefault="00530D3B" w:rsidP="00530D3B">
      <w:pPr>
        <w:spacing w:after="0" w:line="240" w:lineRule="atLeast"/>
        <w:jc w:val="center"/>
        <w:rPr>
          <w:b/>
          <w:color w:val="C00000"/>
          <w:sz w:val="22"/>
          <w:szCs w:val="22"/>
        </w:rPr>
      </w:pPr>
    </w:p>
    <w:p w14:paraId="7AAB1C6A" w14:textId="77777777" w:rsidR="00530D3B" w:rsidRPr="00D6757C" w:rsidRDefault="00530D3B" w:rsidP="00530D3B">
      <w:pPr>
        <w:spacing w:after="0" w:line="240" w:lineRule="atLeast"/>
        <w:jc w:val="center"/>
        <w:rPr>
          <w:b/>
          <w:color w:val="C00000"/>
          <w:sz w:val="22"/>
          <w:szCs w:val="22"/>
        </w:rPr>
      </w:pPr>
    </w:p>
    <w:p w14:paraId="116E04D3" w14:textId="77777777" w:rsidR="00530D3B" w:rsidRPr="00D6757C" w:rsidRDefault="00530D3B" w:rsidP="00530D3B">
      <w:pPr>
        <w:spacing w:after="0" w:line="240" w:lineRule="atLeast"/>
        <w:rPr>
          <w:b/>
          <w:color w:val="C00000"/>
          <w:sz w:val="22"/>
          <w:szCs w:val="22"/>
        </w:rPr>
      </w:pPr>
    </w:p>
    <w:p w14:paraId="44BBBEEF" w14:textId="77777777" w:rsidR="00530D3B" w:rsidRPr="00D6757C" w:rsidRDefault="00530D3B" w:rsidP="00530D3B">
      <w:pPr>
        <w:spacing w:after="0" w:line="240" w:lineRule="atLeast"/>
        <w:jc w:val="center"/>
        <w:rPr>
          <w:b/>
          <w:color w:val="C00000"/>
          <w:sz w:val="22"/>
          <w:szCs w:val="22"/>
        </w:rPr>
      </w:pPr>
    </w:p>
    <w:p w14:paraId="7198BE13" w14:textId="77777777" w:rsidR="00530D3B" w:rsidRPr="00D6757C" w:rsidRDefault="00530D3B" w:rsidP="00530D3B">
      <w:pPr>
        <w:jc w:val="center"/>
        <w:rPr>
          <w:b/>
          <w:color w:val="C00000"/>
          <w:sz w:val="22"/>
          <w:szCs w:val="22"/>
          <w:u w:val="single"/>
        </w:rPr>
      </w:pPr>
      <w:r w:rsidRPr="00D6757C">
        <w:rPr>
          <w:b/>
          <w:color w:val="C00000"/>
          <w:sz w:val="22"/>
          <w:szCs w:val="22"/>
          <w:u w:val="single"/>
        </w:rPr>
        <w:t>ЧАСТЬ 2</w:t>
      </w:r>
    </w:p>
    <w:p w14:paraId="0BC0C449" w14:textId="4B2FA9CF" w:rsidR="00530D3B" w:rsidRPr="00D6757C" w:rsidRDefault="00530D3B" w:rsidP="00530D3B">
      <w:pPr>
        <w:spacing w:after="0" w:line="240" w:lineRule="atLeast"/>
        <w:jc w:val="center"/>
        <w:rPr>
          <w:b/>
          <w:color w:val="C00000"/>
          <w:sz w:val="22"/>
          <w:szCs w:val="22"/>
        </w:rPr>
      </w:pPr>
      <w:r w:rsidRPr="00D6757C">
        <w:rPr>
          <w:b/>
          <w:color w:val="C00000"/>
          <w:sz w:val="22"/>
          <w:szCs w:val="22"/>
        </w:rPr>
        <w:t xml:space="preserve">Предмет: </w:t>
      </w:r>
      <w:r w:rsidR="00D213F4" w:rsidRPr="00D6757C">
        <w:rPr>
          <w:b/>
          <w:color w:val="C00000"/>
          <w:sz w:val="22"/>
          <w:szCs w:val="22"/>
        </w:rPr>
        <w:t>О</w:t>
      </w:r>
      <w:r w:rsidRPr="00D6757C">
        <w:rPr>
          <w:b/>
          <w:color w:val="C00000"/>
          <w:sz w:val="22"/>
          <w:szCs w:val="22"/>
        </w:rPr>
        <w:t>казание услуг по комплексной уборке объектов (помещений) АО «Аэропорт Сургут» и прилегающих территорий</w:t>
      </w:r>
    </w:p>
    <w:p w14:paraId="7D36CEDA" w14:textId="77777777" w:rsidR="00530D3B" w:rsidRPr="00D6757C" w:rsidRDefault="00530D3B" w:rsidP="00530D3B">
      <w:pPr>
        <w:spacing w:after="0" w:line="240" w:lineRule="atLeast"/>
        <w:jc w:val="center"/>
        <w:rPr>
          <w:b/>
          <w:sz w:val="22"/>
          <w:szCs w:val="22"/>
        </w:rPr>
      </w:pPr>
    </w:p>
    <w:p w14:paraId="3AAA7316" w14:textId="6FC54312" w:rsidR="00530D3B" w:rsidRPr="00D6757C" w:rsidRDefault="00530D3B" w:rsidP="00530D3B">
      <w:pPr>
        <w:spacing w:after="0" w:line="240" w:lineRule="atLeast"/>
        <w:rPr>
          <w:sz w:val="22"/>
          <w:szCs w:val="22"/>
        </w:rPr>
      </w:pPr>
      <w:r w:rsidRPr="00D6757C">
        <w:rPr>
          <w:sz w:val="22"/>
          <w:szCs w:val="22"/>
        </w:rPr>
        <w:t xml:space="preserve">      Настоящее техническое задание определяет технические и организационные требования к оказанию услуг по ежедневной комплексной уборке офисных, складских, производственных помещений и общественных зон объектов АО «Аэропорт Сургут» и прилегающих территорий на основе договора.</w:t>
      </w:r>
    </w:p>
    <w:p w14:paraId="380DF06E" w14:textId="77777777" w:rsidR="00530D3B" w:rsidRPr="00D6757C" w:rsidRDefault="00530D3B" w:rsidP="00530D3B">
      <w:pPr>
        <w:spacing w:after="0" w:line="240" w:lineRule="atLeast"/>
        <w:rPr>
          <w:color w:val="000000"/>
          <w:sz w:val="22"/>
          <w:szCs w:val="22"/>
        </w:rPr>
      </w:pPr>
      <w:r w:rsidRPr="00D6757C">
        <w:rPr>
          <w:bCs/>
          <w:sz w:val="22"/>
          <w:szCs w:val="22"/>
        </w:rPr>
        <w:t xml:space="preserve">      Сроки </w:t>
      </w:r>
      <w:r w:rsidRPr="00D6757C">
        <w:rPr>
          <w:sz w:val="22"/>
          <w:szCs w:val="22"/>
        </w:rPr>
        <w:t xml:space="preserve">оказания услуг: </w:t>
      </w:r>
      <w:r w:rsidRPr="00D6757C">
        <w:rPr>
          <w:color w:val="000000"/>
          <w:sz w:val="22"/>
          <w:szCs w:val="22"/>
        </w:rPr>
        <w:t xml:space="preserve">с </w:t>
      </w:r>
      <w:r w:rsidRPr="00D6757C">
        <w:rPr>
          <w:b/>
          <w:color w:val="000000"/>
          <w:sz w:val="22"/>
          <w:szCs w:val="22"/>
        </w:rPr>
        <w:t>01.01.2025 г. по 31.03.2026 г</w:t>
      </w:r>
      <w:r w:rsidRPr="00D6757C">
        <w:rPr>
          <w:color w:val="000000"/>
          <w:sz w:val="22"/>
          <w:szCs w:val="22"/>
        </w:rPr>
        <w:t>. включительно.</w:t>
      </w:r>
    </w:p>
    <w:p w14:paraId="09CD72D9" w14:textId="06A34CB3" w:rsidR="00530D3B" w:rsidRPr="00D6757C" w:rsidRDefault="00530D3B" w:rsidP="00530D3B">
      <w:pPr>
        <w:spacing w:after="0" w:line="240" w:lineRule="atLeast"/>
        <w:rPr>
          <w:b/>
          <w:sz w:val="22"/>
          <w:szCs w:val="22"/>
        </w:rPr>
      </w:pPr>
      <w:r w:rsidRPr="00D6757C">
        <w:rPr>
          <w:sz w:val="22"/>
          <w:szCs w:val="22"/>
        </w:rPr>
        <w:t xml:space="preserve">      </w:t>
      </w:r>
      <w:r w:rsidRPr="00D6757C">
        <w:rPr>
          <w:sz w:val="22"/>
          <w:szCs w:val="22"/>
          <w:u w:val="single"/>
        </w:rPr>
        <w:t>Место оказания услуг:</w:t>
      </w:r>
      <w:r w:rsidRPr="00D6757C">
        <w:rPr>
          <w:b/>
          <w:sz w:val="22"/>
          <w:szCs w:val="22"/>
        </w:rPr>
        <w:t xml:space="preserve"> согласно приложениям № 1 и № 2 к настоящему Техническому заданию.</w:t>
      </w:r>
    </w:p>
    <w:p w14:paraId="29BB9BDE" w14:textId="77777777" w:rsidR="00530D3B" w:rsidRPr="00D6757C" w:rsidRDefault="00530D3B" w:rsidP="00530D3B">
      <w:pPr>
        <w:spacing w:after="0" w:line="240" w:lineRule="atLeast"/>
        <w:rPr>
          <w:sz w:val="22"/>
          <w:szCs w:val="22"/>
          <w:u w:val="single"/>
        </w:rPr>
      </w:pPr>
    </w:p>
    <w:p w14:paraId="1D574D7F" w14:textId="4CF52017" w:rsidR="00530D3B" w:rsidRPr="00D6757C" w:rsidRDefault="00530D3B" w:rsidP="00530D3B">
      <w:pPr>
        <w:spacing w:after="0" w:line="240" w:lineRule="atLeast"/>
        <w:ind w:left="360"/>
        <w:jc w:val="center"/>
        <w:rPr>
          <w:b/>
          <w:sz w:val="22"/>
          <w:szCs w:val="22"/>
          <w:u w:val="single"/>
        </w:rPr>
      </w:pPr>
      <w:r w:rsidRPr="00D6757C">
        <w:rPr>
          <w:b/>
          <w:sz w:val="22"/>
          <w:szCs w:val="22"/>
          <w:u w:val="single"/>
          <w:lang w:val="en-US"/>
        </w:rPr>
        <w:t>I</w:t>
      </w:r>
      <w:r w:rsidRPr="00D6757C">
        <w:rPr>
          <w:b/>
          <w:sz w:val="22"/>
          <w:szCs w:val="22"/>
          <w:u w:val="single"/>
        </w:rPr>
        <w:t>. Требования для оказания услуг по ежедневной комплексной внутренней уборке офисных, складских, производственных помещений и общественных зон объектов АО «Аэропорт Сургут»</w:t>
      </w:r>
    </w:p>
    <w:p w14:paraId="3944BD4E" w14:textId="77777777" w:rsidR="00530D3B" w:rsidRPr="00D6757C" w:rsidRDefault="00530D3B" w:rsidP="00530D3B">
      <w:pPr>
        <w:spacing w:after="0" w:line="240" w:lineRule="atLeast"/>
        <w:rPr>
          <w:b/>
          <w:sz w:val="22"/>
          <w:szCs w:val="22"/>
        </w:rPr>
      </w:pPr>
    </w:p>
    <w:p w14:paraId="1D1F2DB5" w14:textId="049BC3BA" w:rsidR="00530D3B" w:rsidRPr="00D6757C" w:rsidRDefault="00530D3B" w:rsidP="00530D3B">
      <w:pPr>
        <w:spacing w:after="0" w:line="240" w:lineRule="atLeast"/>
        <w:ind w:firstLine="709"/>
        <w:rPr>
          <w:sz w:val="22"/>
          <w:szCs w:val="22"/>
        </w:rPr>
      </w:pPr>
      <w:r w:rsidRPr="00D6757C">
        <w:rPr>
          <w:sz w:val="22"/>
          <w:szCs w:val="22"/>
        </w:rPr>
        <w:t xml:space="preserve">Краткая характеристика объектов, подлежащих уборке, их помещений и общественных </w:t>
      </w:r>
      <w:r w:rsidR="00D722D0" w:rsidRPr="00D6757C">
        <w:rPr>
          <w:sz w:val="22"/>
          <w:szCs w:val="22"/>
        </w:rPr>
        <w:t>зон указана</w:t>
      </w:r>
      <w:r w:rsidRPr="00D6757C">
        <w:rPr>
          <w:sz w:val="22"/>
          <w:szCs w:val="22"/>
        </w:rPr>
        <w:t xml:space="preserve"> в приложении №1 к настоящему Техническому заданию. Внутреннее остекленение подлежит уборке в соответствии с указаниями Заказчика. </w:t>
      </w:r>
    </w:p>
    <w:p w14:paraId="50294076" w14:textId="1B4B243B" w:rsidR="00530D3B" w:rsidRPr="00D6757C" w:rsidRDefault="00530D3B" w:rsidP="00530D3B">
      <w:pPr>
        <w:spacing w:after="0" w:line="240" w:lineRule="atLeast"/>
        <w:ind w:firstLine="709"/>
        <w:rPr>
          <w:sz w:val="22"/>
          <w:szCs w:val="22"/>
        </w:rPr>
      </w:pPr>
      <w:r w:rsidRPr="00D6757C">
        <w:rPr>
          <w:sz w:val="22"/>
          <w:szCs w:val="22"/>
        </w:rPr>
        <w:t>Площадь объектов составляет 16.068,80 м</w:t>
      </w:r>
      <w:r w:rsidR="00D722D0" w:rsidRPr="00D6757C">
        <w:rPr>
          <w:sz w:val="22"/>
          <w:szCs w:val="22"/>
        </w:rPr>
        <w:t>2 согласно</w:t>
      </w:r>
      <w:r w:rsidRPr="00D6757C">
        <w:rPr>
          <w:sz w:val="22"/>
          <w:szCs w:val="22"/>
        </w:rPr>
        <w:t xml:space="preserve"> приложению № 1 к Техническому заданию.</w:t>
      </w:r>
    </w:p>
    <w:p w14:paraId="599AC230" w14:textId="43071AFB" w:rsidR="00530D3B" w:rsidRPr="00D6757C" w:rsidRDefault="00530D3B" w:rsidP="00530D3B">
      <w:pPr>
        <w:spacing w:after="0" w:line="240" w:lineRule="atLeast"/>
        <w:ind w:firstLine="709"/>
        <w:contextualSpacing/>
        <w:rPr>
          <w:b/>
          <w:sz w:val="22"/>
          <w:szCs w:val="22"/>
          <w:lang w:eastAsia="en-US"/>
        </w:rPr>
      </w:pPr>
      <w:r w:rsidRPr="00D6757C">
        <w:rPr>
          <w:b/>
          <w:sz w:val="22"/>
          <w:szCs w:val="22"/>
        </w:rPr>
        <w:t>1.1.</w:t>
      </w:r>
      <w:r w:rsidR="00D722D0" w:rsidRPr="00D6757C">
        <w:rPr>
          <w:b/>
          <w:sz w:val="22"/>
          <w:szCs w:val="22"/>
        </w:rPr>
        <w:t xml:space="preserve"> </w:t>
      </w:r>
      <w:r w:rsidRPr="00D6757C">
        <w:rPr>
          <w:b/>
          <w:sz w:val="22"/>
          <w:szCs w:val="22"/>
        </w:rPr>
        <w:t xml:space="preserve">Исполнитель обеспечивает своими силами и предоставляет за свой счет своему персоналу, участвующему в оказании услуг:  </w:t>
      </w:r>
    </w:p>
    <w:p w14:paraId="211884AE" w14:textId="77777777" w:rsidR="00530D3B" w:rsidRPr="00D6757C" w:rsidRDefault="00530D3B" w:rsidP="00530D3B">
      <w:pPr>
        <w:spacing w:after="0" w:line="240" w:lineRule="atLeast"/>
        <w:ind w:firstLine="709"/>
        <w:rPr>
          <w:sz w:val="22"/>
          <w:szCs w:val="22"/>
        </w:rPr>
      </w:pPr>
      <w:r w:rsidRPr="00D6757C">
        <w:rPr>
          <w:sz w:val="22"/>
          <w:szCs w:val="22"/>
        </w:rPr>
        <w:t>- специальную одежду (спецодежду);</w:t>
      </w:r>
    </w:p>
    <w:p w14:paraId="44A6C780" w14:textId="77777777" w:rsidR="00530D3B" w:rsidRPr="00D6757C" w:rsidRDefault="00530D3B" w:rsidP="00530D3B">
      <w:pPr>
        <w:spacing w:after="0" w:line="240" w:lineRule="atLeast"/>
        <w:ind w:firstLine="709"/>
        <w:rPr>
          <w:sz w:val="22"/>
          <w:szCs w:val="22"/>
        </w:rPr>
      </w:pPr>
      <w:r w:rsidRPr="00D6757C">
        <w:rPr>
          <w:sz w:val="22"/>
          <w:szCs w:val="22"/>
        </w:rPr>
        <w:t>-перчатки резиновые латексные с хлопковым напылением (</w:t>
      </w:r>
      <w:proofErr w:type="spellStart"/>
      <w:r w:rsidRPr="00D6757C">
        <w:rPr>
          <w:sz w:val="22"/>
          <w:szCs w:val="22"/>
        </w:rPr>
        <w:t>спецоснастку</w:t>
      </w:r>
      <w:proofErr w:type="spellEnd"/>
      <w:r w:rsidRPr="00D6757C">
        <w:rPr>
          <w:sz w:val="22"/>
          <w:szCs w:val="22"/>
        </w:rPr>
        <w:t>) и другие СИЗ (средства индивидуальной защиты);</w:t>
      </w:r>
    </w:p>
    <w:p w14:paraId="4D404D7E" w14:textId="77777777" w:rsidR="00530D3B" w:rsidRPr="00D6757C" w:rsidRDefault="00530D3B" w:rsidP="00530D3B">
      <w:pPr>
        <w:spacing w:after="0" w:line="240" w:lineRule="atLeast"/>
        <w:ind w:firstLine="709"/>
        <w:contextualSpacing/>
        <w:rPr>
          <w:sz w:val="22"/>
          <w:szCs w:val="22"/>
        </w:rPr>
      </w:pPr>
      <w:r w:rsidRPr="00D6757C">
        <w:rPr>
          <w:sz w:val="22"/>
          <w:szCs w:val="22"/>
        </w:rPr>
        <w:t>-уборочный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36E9CC5E" w14:textId="2373E8DD" w:rsidR="00530D3B" w:rsidRPr="00D6757C" w:rsidRDefault="00530D3B" w:rsidP="00530D3B">
      <w:pPr>
        <w:spacing w:after="0" w:line="240" w:lineRule="atLeast"/>
        <w:ind w:firstLine="709"/>
        <w:contextualSpacing/>
        <w:rPr>
          <w:sz w:val="22"/>
          <w:szCs w:val="22"/>
        </w:rPr>
      </w:pPr>
      <w:r w:rsidRPr="00D6757C">
        <w:rPr>
          <w:sz w:val="22"/>
          <w:szCs w:val="22"/>
        </w:rPr>
        <w:t xml:space="preserve">1.2. Исполнитель оказывает услуги </w:t>
      </w:r>
      <w:r w:rsidRPr="00D6757C">
        <w:rPr>
          <w:b/>
          <w:sz w:val="22"/>
          <w:szCs w:val="22"/>
          <w:u w:val="single"/>
        </w:rPr>
        <w:t>собственным уборочным инвентарем</w:t>
      </w:r>
      <w:r w:rsidRPr="00D6757C">
        <w:rPr>
          <w:sz w:val="22"/>
          <w:szCs w:val="22"/>
        </w:rPr>
        <w:t xml:space="preserve"> в соответствии с Таблицей № 1.</w:t>
      </w:r>
    </w:p>
    <w:p w14:paraId="4251F3B6" w14:textId="77777777" w:rsidR="00530D3B" w:rsidRPr="00D6757C" w:rsidRDefault="00530D3B" w:rsidP="00530D3B">
      <w:pPr>
        <w:spacing w:after="0" w:line="240" w:lineRule="atLeast"/>
        <w:ind w:firstLine="709"/>
        <w:contextualSpacing/>
        <w:rPr>
          <w:sz w:val="22"/>
          <w:szCs w:val="22"/>
        </w:rPr>
      </w:pPr>
    </w:p>
    <w:p w14:paraId="5CFF647B" w14:textId="77777777" w:rsidR="00530D3B" w:rsidRPr="00D6757C" w:rsidRDefault="00530D3B" w:rsidP="00530D3B">
      <w:pPr>
        <w:spacing w:after="0" w:line="240" w:lineRule="atLeast"/>
        <w:ind w:firstLine="709"/>
        <w:jc w:val="center"/>
        <w:rPr>
          <w:b/>
          <w:sz w:val="22"/>
          <w:szCs w:val="22"/>
        </w:rPr>
      </w:pPr>
      <w:r w:rsidRPr="00D6757C">
        <w:rPr>
          <w:b/>
          <w:sz w:val="22"/>
          <w:szCs w:val="22"/>
        </w:rPr>
        <w:t>Таблица № 1. Уборочный инвентарь (из расчета на 12 месяцев)</w:t>
      </w:r>
    </w:p>
    <w:p w14:paraId="4CBEBAF1" w14:textId="77777777" w:rsidR="00530D3B" w:rsidRPr="00D6757C" w:rsidRDefault="00530D3B" w:rsidP="00530D3B">
      <w:pPr>
        <w:spacing w:after="0" w:line="240" w:lineRule="atLeast"/>
        <w:ind w:firstLine="709"/>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5215"/>
        <w:gridCol w:w="1559"/>
        <w:gridCol w:w="2268"/>
      </w:tblGrid>
      <w:tr w:rsidR="00530D3B" w:rsidRPr="00D6757C" w14:paraId="20076114" w14:textId="77777777" w:rsidTr="00FC2D96">
        <w:tc>
          <w:tcPr>
            <w:tcW w:w="847" w:type="dxa"/>
            <w:tcBorders>
              <w:top w:val="single" w:sz="4" w:space="0" w:color="auto"/>
              <w:left w:val="single" w:sz="4" w:space="0" w:color="auto"/>
              <w:bottom w:val="single" w:sz="4" w:space="0" w:color="auto"/>
              <w:right w:val="single" w:sz="4" w:space="0" w:color="auto"/>
            </w:tcBorders>
          </w:tcPr>
          <w:p w14:paraId="4C169DD8"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w:t>
            </w:r>
          </w:p>
        </w:tc>
        <w:tc>
          <w:tcPr>
            <w:tcW w:w="5215" w:type="dxa"/>
            <w:tcBorders>
              <w:top w:val="single" w:sz="4" w:space="0" w:color="auto"/>
              <w:left w:val="single" w:sz="4" w:space="0" w:color="auto"/>
              <w:bottom w:val="single" w:sz="4" w:space="0" w:color="auto"/>
              <w:right w:val="single" w:sz="4" w:space="0" w:color="auto"/>
            </w:tcBorders>
          </w:tcPr>
          <w:p w14:paraId="1AB24FB2"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НАИМЕНОВАНИЕ</w:t>
            </w:r>
          </w:p>
        </w:tc>
        <w:tc>
          <w:tcPr>
            <w:tcW w:w="1559" w:type="dxa"/>
            <w:tcBorders>
              <w:top w:val="single" w:sz="4" w:space="0" w:color="auto"/>
              <w:left w:val="single" w:sz="4" w:space="0" w:color="auto"/>
              <w:bottom w:val="single" w:sz="4" w:space="0" w:color="auto"/>
              <w:right w:val="single" w:sz="4" w:space="0" w:color="auto"/>
            </w:tcBorders>
          </w:tcPr>
          <w:p w14:paraId="45A82C8A"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Ед.</w:t>
            </w:r>
            <w:r w:rsidRPr="00D6757C">
              <w:rPr>
                <w:b/>
                <w:bCs/>
                <w:sz w:val="22"/>
                <w:szCs w:val="22"/>
                <w:lang w:val="en-US"/>
              </w:rPr>
              <w:t xml:space="preserve"> </w:t>
            </w:r>
            <w:r w:rsidRPr="00D6757C">
              <w:rPr>
                <w:b/>
                <w:bCs/>
                <w:sz w:val="22"/>
                <w:szCs w:val="22"/>
              </w:rPr>
              <w:t>изм.</w:t>
            </w:r>
          </w:p>
        </w:tc>
        <w:tc>
          <w:tcPr>
            <w:tcW w:w="2268" w:type="dxa"/>
            <w:tcBorders>
              <w:top w:val="single" w:sz="4" w:space="0" w:color="auto"/>
              <w:left w:val="single" w:sz="4" w:space="0" w:color="auto"/>
              <w:bottom w:val="single" w:sz="4" w:space="0" w:color="auto"/>
              <w:right w:val="single" w:sz="4" w:space="0" w:color="auto"/>
            </w:tcBorders>
          </w:tcPr>
          <w:p w14:paraId="5FC191E8"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Кол –</w:t>
            </w:r>
            <w:r w:rsidRPr="00D6757C">
              <w:rPr>
                <w:b/>
                <w:bCs/>
                <w:sz w:val="22"/>
                <w:szCs w:val="22"/>
                <w:lang w:val="en-US"/>
              </w:rPr>
              <w:t xml:space="preserve"> </w:t>
            </w:r>
            <w:r w:rsidRPr="00D6757C">
              <w:rPr>
                <w:b/>
                <w:bCs/>
                <w:sz w:val="22"/>
                <w:szCs w:val="22"/>
              </w:rPr>
              <w:t>во</w:t>
            </w:r>
          </w:p>
        </w:tc>
      </w:tr>
      <w:tr w:rsidR="00530D3B" w:rsidRPr="00D6757C" w14:paraId="2A63D84B" w14:textId="77777777" w:rsidTr="00FC2D96">
        <w:tc>
          <w:tcPr>
            <w:tcW w:w="847" w:type="dxa"/>
            <w:tcBorders>
              <w:top w:val="single" w:sz="4" w:space="0" w:color="auto"/>
              <w:left w:val="single" w:sz="4" w:space="0" w:color="auto"/>
              <w:bottom w:val="single" w:sz="4" w:space="0" w:color="auto"/>
              <w:right w:val="single" w:sz="4" w:space="0" w:color="auto"/>
            </w:tcBorders>
          </w:tcPr>
          <w:p w14:paraId="5623F00A" w14:textId="77777777" w:rsidR="00530D3B" w:rsidRPr="00D6757C" w:rsidRDefault="00530D3B" w:rsidP="00FC2D96">
            <w:pPr>
              <w:tabs>
                <w:tab w:val="left" w:pos="3240"/>
              </w:tabs>
              <w:spacing w:after="0" w:line="240" w:lineRule="atLeast"/>
              <w:rPr>
                <w:sz w:val="22"/>
                <w:szCs w:val="22"/>
              </w:rPr>
            </w:pPr>
            <w:r w:rsidRPr="00D6757C">
              <w:rPr>
                <w:sz w:val="22"/>
                <w:szCs w:val="22"/>
              </w:rPr>
              <w:t>1.</w:t>
            </w:r>
          </w:p>
        </w:tc>
        <w:tc>
          <w:tcPr>
            <w:tcW w:w="5215" w:type="dxa"/>
            <w:tcBorders>
              <w:top w:val="single" w:sz="4" w:space="0" w:color="auto"/>
              <w:left w:val="single" w:sz="4" w:space="0" w:color="auto"/>
              <w:bottom w:val="single" w:sz="4" w:space="0" w:color="auto"/>
              <w:right w:val="single" w:sz="4" w:space="0" w:color="auto"/>
            </w:tcBorders>
          </w:tcPr>
          <w:p w14:paraId="3BBC9D2E" w14:textId="77777777" w:rsidR="00530D3B" w:rsidRPr="00D6757C" w:rsidRDefault="00530D3B" w:rsidP="00FC2D96">
            <w:pPr>
              <w:tabs>
                <w:tab w:val="left" w:pos="3240"/>
              </w:tabs>
              <w:spacing w:after="0" w:line="240" w:lineRule="atLeast"/>
              <w:rPr>
                <w:sz w:val="22"/>
                <w:szCs w:val="22"/>
              </w:rPr>
            </w:pPr>
            <w:r w:rsidRPr="00D6757C">
              <w:rPr>
                <w:sz w:val="22"/>
                <w:szCs w:val="22"/>
              </w:rPr>
              <w:t>Ведро пластмассовое 10 л.</w:t>
            </w:r>
          </w:p>
        </w:tc>
        <w:tc>
          <w:tcPr>
            <w:tcW w:w="1559" w:type="dxa"/>
            <w:tcBorders>
              <w:top w:val="single" w:sz="4" w:space="0" w:color="auto"/>
              <w:left w:val="single" w:sz="4" w:space="0" w:color="auto"/>
              <w:bottom w:val="single" w:sz="4" w:space="0" w:color="auto"/>
              <w:right w:val="single" w:sz="4" w:space="0" w:color="auto"/>
            </w:tcBorders>
          </w:tcPr>
          <w:p w14:paraId="4DE6B69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26F89B2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0D1C666E" w14:textId="77777777" w:rsidTr="00FC2D96">
        <w:tc>
          <w:tcPr>
            <w:tcW w:w="847" w:type="dxa"/>
            <w:tcBorders>
              <w:top w:val="single" w:sz="4" w:space="0" w:color="auto"/>
              <w:left w:val="single" w:sz="4" w:space="0" w:color="auto"/>
              <w:bottom w:val="single" w:sz="4" w:space="0" w:color="auto"/>
              <w:right w:val="single" w:sz="4" w:space="0" w:color="auto"/>
            </w:tcBorders>
          </w:tcPr>
          <w:p w14:paraId="536D7B87" w14:textId="77777777" w:rsidR="00530D3B" w:rsidRPr="00D6757C" w:rsidRDefault="00530D3B" w:rsidP="00FC2D96">
            <w:pPr>
              <w:tabs>
                <w:tab w:val="left" w:pos="3240"/>
              </w:tabs>
              <w:spacing w:after="0" w:line="240" w:lineRule="atLeast"/>
              <w:rPr>
                <w:sz w:val="22"/>
                <w:szCs w:val="22"/>
              </w:rPr>
            </w:pPr>
            <w:r w:rsidRPr="00D6757C">
              <w:rPr>
                <w:sz w:val="22"/>
                <w:szCs w:val="22"/>
              </w:rPr>
              <w:t>2.</w:t>
            </w:r>
          </w:p>
        </w:tc>
        <w:tc>
          <w:tcPr>
            <w:tcW w:w="5215" w:type="dxa"/>
            <w:tcBorders>
              <w:top w:val="single" w:sz="4" w:space="0" w:color="auto"/>
              <w:left w:val="single" w:sz="4" w:space="0" w:color="auto"/>
              <w:bottom w:val="single" w:sz="4" w:space="0" w:color="auto"/>
              <w:right w:val="single" w:sz="4" w:space="0" w:color="auto"/>
            </w:tcBorders>
          </w:tcPr>
          <w:p w14:paraId="2A28D26B" w14:textId="77777777" w:rsidR="00530D3B" w:rsidRPr="00D6757C" w:rsidRDefault="00530D3B" w:rsidP="00FC2D96">
            <w:pPr>
              <w:tabs>
                <w:tab w:val="left" w:pos="3240"/>
              </w:tabs>
              <w:spacing w:after="0" w:line="240" w:lineRule="atLeast"/>
              <w:rPr>
                <w:sz w:val="22"/>
                <w:szCs w:val="22"/>
              </w:rPr>
            </w:pPr>
            <w:r w:rsidRPr="00D6757C">
              <w:rPr>
                <w:sz w:val="22"/>
                <w:szCs w:val="22"/>
              </w:rPr>
              <w:t>Ведро пластиковое 5 л.</w:t>
            </w:r>
          </w:p>
        </w:tc>
        <w:tc>
          <w:tcPr>
            <w:tcW w:w="1559" w:type="dxa"/>
            <w:tcBorders>
              <w:top w:val="single" w:sz="4" w:space="0" w:color="auto"/>
              <w:left w:val="single" w:sz="4" w:space="0" w:color="auto"/>
              <w:bottom w:val="single" w:sz="4" w:space="0" w:color="auto"/>
              <w:right w:val="single" w:sz="4" w:space="0" w:color="auto"/>
            </w:tcBorders>
          </w:tcPr>
          <w:p w14:paraId="7B1D2DA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296E721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10</w:t>
            </w:r>
          </w:p>
        </w:tc>
      </w:tr>
      <w:tr w:rsidR="00530D3B" w:rsidRPr="00D6757C" w14:paraId="0D530D3F" w14:textId="77777777" w:rsidTr="00FC2D96">
        <w:tc>
          <w:tcPr>
            <w:tcW w:w="847" w:type="dxa"/>
            <w:tcBorders>
              <w:top w:val="single" w:sz="4" w:space="0" w:color="auto"/>
              <w:left w:val="single" w:sz="4" w:space="0" w:color="auto"/>
              <w:bottom w:val="single" w:sz="4" w:space="0" w:color="auto"/>
              <w:right w:val="single" w:sz="4" w:space="0" w:color="auto"/>
            </w:tcBorders>
          </w:tcPr>
          <w:p w14:paraId="15923DAA" w14:textId="77777777" w:rsidR="00530D3B" w:rsidRPr="00D6757C" w:rsidRDefault="00530D3B" w:rsidP="00FC2D96">
            <w:pPr>
              <w:tabs>
                <w:tab w:val="left" w:pos="3240"/>
              </w:tabs>
              <w:spacing w:after="0" w:line="240" w:lineRule="atLeast"/>
              <w:rPr>
                <w:sz w:val="22"/>
                <w:szCs w:val="22"/>
              </w:rPr>
            </w:pPr>
            <w:r w:rsidRPr="00D6757C">
              <w:rPr>
                <w:sz w:val="22"/>
                <w:szCs w:val="22"/>
              </w:rPr>
              <w:t>3.</w:t>
            </w:r>
          </w:p>
        </w:tc>
        <w:tc>
          <w:tcPr>
            <w:tcW w:w="5215" w:type="dxa"/>
            <w:tcBorders>
              <w:top w:val="single" w:sz="4" w:space="0" w:color="auto"/>
              <w:left w:val="single" w:sz="4" w:space="0" w:color="auto"/>
              <w:bottom w:val="single" w:sz="4" w:space="0" w:color="auto"/>
              <w:right w:val="single" w:sz="4" w:space="0" w:color="auto"/>
            </w:tcBorders>
          </w:tcPr>
          <w:p w14:paraId="265462F9" w14:textId="77777777" w:rsidR="00530D3B" w:rsidRPr="00D6757C" w:rsidRDefault="00530D3B" w:rsidP="00FC2D96">
            <w:pPr>
              <w:tabs>
                <w:tab w:val="left" w:pos="3240"/>
              </w:tabs>
              <w:spacing w:after="0" w:line="240" w:lineRule="atLeast"/>
              <w:rPr>
                <w:sz w:val="22"/>
                <w:szCs w:val="22"/>
              </w:rPr>
            </w:pPr>
            <w:r w:rsidRPr="00D6757C">
              <w:rPr>
                <w:sz w:val="22"/>
                <w:szCs w:val="22"/>
              </w:rPr>
              <w:t>Комплект (метла +совок)</w:t>
            </w:r>
          </w:p>
        </w:tc>
        <w:tc>
          <w:tcPr>
            <w:tcW w:w="1559" w:type="dxa"/>
            <w:tcBorders>
              <w:top w:val="single" w:sz="4" w:space="0" w:color="auto"/>
              <w:left w:val="single" w:sz="4" w:space="0" w:color="auto"/>
              <w:bottom w:val="single" w:sz="4" w:space="0" w:color="auto"/>
              <w:right w:val="single" w:sz="4" w:space="0" w:color="auto"/>
            </w:tcBorders>
          </w:tcPr>
          <w:p w14:paraId="0E65B77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6F3CDF6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16</w:t>
            </w:r>
          </w:p>
        </w:tc>
      </w:tr>
      <w:tr w:rsidR="00530D3B" w:rsidRPr="00D6757C" w14:paraId="2BA5E887" w14:textId="77777777" w:rsidTr="00FC2D96">
        <w:tc>
          <w:tcPr>
            <w:tcW w:w="847" w:type="dxa"/>
            <w:tcBorders>
              <w:top w:val="single" w:sz="4" w:space="0" w:color="auto"/>
              <w:left w:val="single" w:sz="4" w:space="0" w:color="auto"/>
              <w:bottom w:val="single" w:sz="4" w:space="0" w:color="auto"/>
              <w:right w:val="single" w:sz="4" w:space="0" w:color="auto"/>
            </w:tcBorders>
          </w:tcPr>
          <w:p w14:paraId="462FDE90" w14:textId="77777777" w:rsidR="00530D3B" w:rsidRPr="00D6757C" w:rsidRDefault="00530D3B" w:rsidP="00FC2D96">
            <w:pPr>
              <w:tabs>
                <w:tab w:val="left" w:pos="3240"/>
              </w:tabs>
              <w:spacing w:after="0" w:line="240" w:lineRule="atLeast"/>
              <w:rPr>
                <w:sz w:val="22"/>
                <w:szCs w:val="22"/>
              </w:rPr>
            </w:pPr>
            <w:r w:rsidRPr="00D6757C">
              <w:rPr>
                <w:sz w:val="22"/>
                <w:szCs w:val="22"/>
              </w:rPr>
              <w:t>4.</w:t>
            </w:r>
          </w:p>
        </w:tc>
        <w:tc>
          <w:tcPr>
            <w:tcW w:w="5215" w:type="dxa"/>
            <w:tcBorders>
              <w:top w:val="single" w:sz="4" w:space="0" w:color="auto"/>
              <w:left w:val="single" w:sz="4" w:space="0" w:color="auto"/>
              <w:bottom w:val="single" w:sz="4" w:space="0" w:color="auto"/>
              <w:right w:val="single" w:sz="4" w:space="0" w:color="auto"/>
            </w:tcBorders>
          </w:tcPr>
          <w:p w14:paraId="357A0864"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Швабра металлическая для </w:t>
            </w:r>
            <w:proofErr w:type="spellStart"/>
            <w:r w:rsidRPr="00D6757C">
              <w:rPr>
                <w:sz w:val="22"/>
                <w:szCs w:val="22"/>
              </w:rPr>
              <w:t>мопов</w:t>
            </w:r>
            <w:proofErr w:type="spellEnd"/>
          </w:p>
        </w:tc>
        <w:tc>
          <w:tcPr>
            <w:tcW w:w="1559" w:type="dxa"/>
            <w:tcBorders>
              <w:top w:val="single" w:sz="4" w:space="0" w:color="auto"/>
              <w:left w:val="single" w:sz="4" w:space="0" w:color="auto"/>
              <w:bottom w:val="single" w:sz="4" w:space="0" w:color="auto"/>
              <w:right w:val="single" w:sz="4" w:space="0" w:color="auto"/>
            </w:tcBorders>
          </w:tcPr>
          <w:p w14:paraId="25A0A22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1E7939A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16</w:t>
            </w:r>
          </w:p>
        </w:tc>
      </w:tr>
      <w:tr w:rsidR="00530D3B" w:rsidRPr="00D6757C" w14:paraId="5A686AB1" w14:textId="77777777" w:rsidTr="00FC2D96">
        <w:tc>
          <w:tcPr>
            <w:tcW w:w="847" w:type="dxa"/>
            <w:tcBorders>
              <w:top w:val="single" w:sz="4" w:space="0" w:color="auto"/>
              <w:left w:val="single" w:sz="4" w:space="0" w:color="auto"/>
              <w:bottom w:val="single" w:sz="4" w:space="0" w:color="auto"/>
              <w:right w:val="single" w:sz="4" w:space="0" w:color="auto"/>
            </w:tcBorders>
          </w:tcPr>
          <w:p w14:paraId="16D65E9C" w14:textId="77777777" w:rsidR="00530D3B" w:rsidRPr="00D6757C" w:rsidRDefault="00530D3B" w:rsidP="00FC2D96">
            <w:pPr>
              <w:tabs>
                <w:tab w:val="left" w:pos="3240"/>
              </w:tabs>
              <w:spacing w:after="0" w:line="240" w:lineRule="atLeast"/>
              <w:rPr>
                <w:sz w:val="22"/>
                <w:szCs w:val="22"/>
              </w:rPr>
            </w:pPr>
            <w:r w:rsidRPr="00D6757C">
              <w:rPr>
                <w:sz w:val="22"/>
                <w:szCs w:val="22"/>
              </w:rPr>
              <w:t>5.</w:t>
            </w:r>
          </w:p>
        </w:tc>
        <w:tc>
          <w:tcPr>
            <w:tcW w:w="5215" w:type="dxa"/>
            <w:tcBorders>
              <w:top w:val="single" w:sz="4" w:space="0" w:color="auto"/>
              <w:left w:val="single" w:sz="4" w:space="0" w:color="auto"/>
              <w:bottom w:val="single" w:sz="4" w:space="0" w:color="auto"/>
              <w:right w:val="single" w:sz="4" w:space="0" w:color="auto"/>
            </w:tcBorders>
          </w:tcPr>
          <w:p w14:paraId="38F838CD" w14:textId="77777777" w:rsidR="00530D3B" w:rsidRPr="00D6757C" w:rsidRDefault="00530D3B" w:rsidP="00FC2D96">
            <w:pPr>
              <w:tabs>
                <w:tab w:val="left" w:pos="3240"/>
              </w:tabs>
              <w:spacing w:after="0" w:line="240" w:lineRule="atLeast"/>
              <w:rPr>
                <w:sz w:val="22"/>
                <w:szCs w:val="22"/>
              </w:rPr>
            </w:pPr>
            <w:r w:rsidRPr="00D6757C">
              <w:rPr>
                <w:sz w:val="22"/>
                <w:szCs w:val="22"/>
              </w:rPr>
              <w:t>Щетка для мытья окон</w:t>
            </w:r>
          </w:p>
        </w:tc>
        <w:tc>
          <w:tcPr>
            <w:tcW w:w="1559" w:type="dxa"/>
            <w:tcBorders>
              <w:top w:val="single" w:sz="4" w:space="0" w:color="auto"/>
              <w:left w:val="single" w:sz="4" w:space="0" w:color="auto"/>
              <w:bottom w:val="single" w:sz="4" w:space="0" w:color="auto"/>
              <w:right w:val="single" w:sz="4" w:space="0" w:color="auto"/>
            </w:tcBorders>
          </w:tcPr>
          <w:p w14:paraId="25A7D7C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330ED0A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15</w:t>
            </w:r>
          </w:p>
        </w:tc>
      </w:tr>
      <w:tr w:rsidR="00530D3B" w:rsidRPr="00D6757C" w14:paraId="4DE81DD5" w14:textId="77777777" w:rsidTr="00FC2D96">
        <w:tc>
          <w:tcPr>
            <w:tcW w:w="847" w:type="dxa"/>
            <w:tcBorders>
              <w:top w:val="single" w:sz="4" w:space="0" w:color="auto"/>
              <w:left w:val="single" w:sz="4" w:space="0" w:color="auto"/>
              <w:bottom w:val="single" w:sz="4" w:space="0" w:color="auto"/>
              <w:right w:val="single" w:sz="4" w:space="0" w:color="auto"/>
            </w:tcBorders>
          </w:tcPr>
          <w:p w14:paraId="72D1ED14" w14:textId="77777777" w:rsidR="00530D3B" w:rsidRPr="00D6757C" w:rsidRDefault="00530D3B" w:rsidP="00FC2D96">
            <w:pPr>
              <w:tabs>
                <w:tab w:val="left" w:pos="3240"/>
              </w:tabs>
              <w:spacing w:after="0" w:line="240" w:lineRule="atLeast"/>
              <w:rPr>
                <w:sz w:val="22"/>
                <w:szCs w:val="22"/>
              </w:rPr>
            </w:pPr>
            <w:r w:rsidRPr="00D6757C">
              <w:rPr>
                <w:sz w:val="22"/>
                <w:szCs w:val="22"/>
              </w:rPr>
              <w:t>6.</w:t>
            </w:r>
          </w:p>
        </w:tc>
        <w:tc>
          <w:tcPr>
            <w:tcW w:w="5215" w:type="dxa"/>
            <w:tcBorders>
              <w:top w:val="single" w:sz="4" w:space="0" w:color="auto"/>
              <w:left w:val="single" w:sz="4" w:space="0" w:color="auto"/>
              <w:bottom w:val="single" w:sz="4" w:space="0" w:color="auto"/>
              <w:right w:val="single" w:sz="4" w:space="0" w:color="auto"/>
            </w:tcBorders>
          </w:tcPr>
          <w:p w14:paraId="7A80FDDD" w14:textId="77777777" w:rsidR="00530D3B" w:rsidRPr="00D6757C" w:rsidRDefault="00530D3B" w:rsidP="00FC2D96">
            <w:pPr>
              <w:tabs>
                <w:tab w:val="left" w:pos="3240"/>
              </w:tabs>
              <w:spacing w:after="0" w:line="240" w:lineRule="atLeast"/>
              <w:rPr>
                <w:sz w:val="22"/>
                <w:szCs w:val="22"/>
              </w:rPr>
            </w:pPr>
            <w:r w:rsidRPr="00D6757C">
              <w:rPr>
                <w:sz w:val="22"/>
                <w:szCs w:val="22"/>
              </w:rPr>
              <w:t>Щетка для мытья полов</w:t>
            </w:r>
          </w:p>
        </w:tc>
        <w:tc>
          <w:tcPr>
            <w:tcW w:w="1559" w:type="dxa"/>
            <w:tcBorders>
              <w:top w:val="single" w:sz="4" w:space="0" w:color="auto"/>
              <w:left w:val="single" w:sz="4" w:space="0" w:color="auto"/>
              <w:bottom w:val="single" w:sz="4" w:space="0" w:color="auto"/>
              <w:right w:val="single" w:sz="4" w:space="0" w:color="auto"/>
            </w:tcBorders>
          </w:tcPr>
          <w:p w14:paraId="4198132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022483F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15</w:t>
            </w:r>
          </w:p>
        </w:tc>
      </w:tr>
      <w:tr w:rsidR="00530D3B" w:rsidRPr="00D6757C" w14:paraId="165EAC12" w14:textId="77777777" w:rsidTr="00FC2D96">
        <w:tc>
          <w:tcPr>
            <w:tcW w:w="847" w:type="dxa"/>
            <w:tcBorders>
              <w:top w:val="single" w:sz="4" w:space="0" w:color="auto"/>
              <w:left w:val="single" w:sz="4" w:space="0" w:color="auto"/>
              <w:bottom w:val="single" w:sz="4" w:space="0" w:color="auto"/>
              <w:right w:val="single" w:sz="4" w:space="0" w:color="auto"/>
            </w:tcBorders>
          </w:tcPr>
          <w:p w14:paraId="5CCD5291" w14:textId="77777777" w:rsidR="00530D3B" w:rsidRPr="00D6757C" w:rsidRDefault="00530D3B" w:rsidP="00FC2D96">
            <w:pPr>
              <w:tabs>
                <w:tab w:val="left" w:pos="3240"/>
              </w:tabs>
              <w:spacing w:after="0" w:line="240" w:lineRule="atLeast"/>
              <w:rPr>
                <w:sz w:val="22"/>
                <w:szCs w:val="22"/>
              </w:rPr>
            </w:pPr>
            <w:r w:rsidRPr="00D6757C">
              <w:rPr>
                <w:sz w:val="22"/>
                <w:szCs w:val="22"/>
              </w:rPr>
              <w:t>7.</w:t>
            </w:r>
          </w:p>
        </w:tc>
        <w:tc>
          <w:tcPr>
            <w:tcW w:w="5215" w:type="dxa"/>
            <w:tcBorders>
              <w:top w:val="single" w:sz="4" w:space="0" w:color="auto"/>
              <w:left w:val="single" w:sz="4" w:space="0" w:color="auto"/>
              <w:bottom w:val="single" w:sz="4" w:space="0" w:color="auto"/>
              <w:right w:val="single" w:sz="4" w:space="0" w:color="auto"/>
            </w:tcBorders>
          </w:tcPr>
          <w:p w14:paraId="4BE55B84" w14:textId="77777777" w:rsidR="00530D3B" w:rsidRPr="00D6757C" w:rsidRDefault="00530D3B" w:rsidP="00FC2D96">
            <w:pPr>
              <w:tabs>
                <w:tab w:val="left" w:pos="3240"/>
              </w:tabs>
              <w:spacing w:after="0" w:line="240" w:lineRule="atLeast"/>
              <w:rPr>
                <w:sz w:val="22"/>
                <w:szCs w:val="22"/>
                <w:lang w:val="en-US"/>
              </w:rPr>
            </w:pPr>
            <w:r w:rsidRPr="00D6757C">
              <w:rPr>
                <w:sz w:val="22"/>
                <w:szCs w:val="22"/>
              </w:rPr>
              <w:t>Мешки</w:t>
            </w:r>
            <w:r w:rsidRPr="00D6757C">
              <w:rPr>
                <w:sz w:val="22"/>
                <w:szCs w:val="22"/>
                <w:lang w:val="en-US"/>
              </w:rPr>
              <w:t xml:space="preserve"> </w:t>
            </w:r>
            <w:r w:rsidRPr="00D6757C">
              <w:rPr>
                <w:sz w:val="22"/>
                <w:szCs w:val="22"/>
              </w:rPr>
              <w:t>для</w:t>
            </w:r>
            <w:r w:rsidRPr="00D6757C">
              <w:rPr>
                <w:sz w:val="22"/>
                <w:szCs w:val="22"/>
                <w:lang w:val="en-US"/>
              </w:rPr>
              <w:t xml:space="preserve"> </w:t>
            </w:r>
            <w:r w:rsidRPr="00D6757C">
              <w:rPr>
                <w:sz w:val="22"/>
                <w:szCs w:val="22"/>
              </w:rPr>
              <w:t>пылесоса</w:t>
            </w:r>
            <w:r w:rsidRPr="00D6757C">
              <w:rPr>
                <w:lang w:val="en-US"/>
              </w:rPr>
              <w:t xml:space="preserve"> </w:t>
            </w:r>
            <w:r w:rsidRPr="00D6757C">
              <w:rPr>
                <w:sz w:val="22"/>
                <w:szCs w:val="22"/>
                <w:lang w:val="en-US"/>
              </w:rPr>
              <w:t xml:space="preserve">KERCHER MV 3 Premium/ GRASS </w:t>
            </w:r>
            <w:proofErr w:type="spellStart"/>
            <w:r w:rsidRPr="00D6757C">
              <w:rPr>
                <w:sz w:val="22"/>
                <w:szCs w:val="22"/>
                <w:lang w:val="en-US"/>
              </w:rPr>
              <w:t>Baiyup</w:t>
            </w:r>
            <w:proofErr w:type="spellEnd"/>
            <w:r w:rsidRPr="00D6757C">
              <w:rPr>
                <w:sz w:val="22"/>
                <w:szCs w:val="22"/>
                <w:lang w:val="en-US"/>
              </w:rPr>
              <w:t xml:space="preserve"> PS-0115</w:t>
            </w:r>
          </w:p>
        </w:tc>
        <w:tc>
          <w:tcPr>
            <w:tcW w:w="1559" w:type="dxa"/>
            <w:tcBorders>
              <w:top w:val="single" w:sz="4" w:space="0" w:color="auto"/>
              <w:left w:val="single" w:sz="4" w:space="0" w:color="auto"/>
              <w:bottom w:val="single" w:sz="4" w:space="0" w:color="auto"/>
              <w:right w:val="single" w:sz="4" w:space="0" w:color="auto"/>
            </w:tcBorders>
          </w:tcPr>
          <w:p w14:paraId="38F4C4CC" w14:textId="77777777" w:rsidR="00530D3B" w:rsidRPr="00D6757C" w:rsidRDefault="00530D3B" w:rsidP="00FC2D96">
            <w:pPr>
              <w:tabs>
                <w:tab w:val="left" w:pos="3240"/>
              </w:tabs>
              <w:spacing w:after="0" w:line="240" w:lineRule="atLeast"/>
              <w:jc w:val="center"/>
              <w:rPr>
                <w:sz w:val="22"/>
                <w:szCs w:val="22"/>
              </w:rPr>
            </w:pPr>
            <w:proofErr w:type="spellStart"/>
            <w:r w:rsidRPr="00D6757C">
              <w:rPr>
                <w:sz w:val="22"/>
                <w:szCs w:val="22"/>
              </w:rPr>
              <w:t>упак</w:t>
            </w:r>
            <w:proofErr w:type="spellEnd"/>
            <w:r w:rsidRPr="00D6757C">
              <w:rPr>
                <w:sz w:val="22"/>
                <w:szCs w:val="22"/>
              </w:rPr>
              <w:t>.</w:t>
            </w:r>
          </w:p>
        </w:tc>
        <w:tc>
          <w:tcPr>
            <w:tcW w:w="2268" w:type="dxa"/>
            <w:tcBorders>
              <w:top w:val="single" w:sz="4" w:space="0" w:color="auto"/>
              <w:left w:val="single" w:sz="4" w:space="0" w:color="auto"/>
              <w:bottom w:val="single" w:sz="4" w:space="0" w:color="auto"/>
              <w:right w:val="single" w:sz="4" w:space="0" w:color="auto"/>
            </w:tcBorders>
          </w:tcPr>
          <w:p w14:paraId="212EAAE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4</w:t>
            </w:r>
          </w:p>
        </w:tc>
      </w:tr>
      <w:tr w:rsidR="00530D3B" w:rsidRPr="00D6757C" w14:paraId="3A6AAD87" w14:textId="77777777" w:rsidTr="00FC2D96">
        <w:tc>
          <w:tcPr>
            <w:tcW w:w="847" w:type="dxa"/>
            <w:tcBorders>
              <w:top w:val="single" w:sz="4" w:space="0" w:color="auto"/>
              <w:left w:val="single" w:sz="4" w:space="0" w:color="auto"/>
              <w:bottom w:val="single" w:sz="4" w:space="0" w:color="auto"/>
              <w:right w:val="single" w:sz="4" w:space="0" w:color="auto"/>
            </w:tcBorders>
          </w:tcPr>
          <w:p w14:paraId="48FBEDB4" w14:textId="77777777" w:rsidR="00530D3B" w:rsidRPr="00D6757C" w:rsidRDefault="00530D3B" w:rsidP="00FC2D96">
            <w:pPr>
              <w:tabs>
                <w:tab w:val="left" w:pos="3240"/>
              </w:tabs>
              <w:spacing w:after="0" w:line="240" w:lineRule="atLeast"/>
              <w:rPr>
                <w:sz w:val="22"/>
                <w:szCs w:val="22"/>
              </w:rPr>
            </w:pPr>
            <w:r w:rsidRPr="00D6757C">
              <w:rPr>
                <w:sz w:val="22"/>
                <w:szCs w:val="22"/>
              </w:rPr>
              <w:t>8.</w:t>
            </w:r>
          </w:p>
        </w:tc>
        <w:tc>
          <w:tcPr>
            <w:tcW w:w="5215" w:type="dxa"/>
            <w:tcBorders>
              <w:top w:val="single" w:sz="4" w:space="0" w:color="auto"/>
              <w:left w:val="single" w:sz="4" w:space="0" w:color="auto"/>
              <w:bottom w:val="single" w:sz="4" w:space="0" w:color="auto"/>
              <w:right w:val="single" w:sz="4" w:space="0" w:color="auto"/>
            </w:tcBorders>
          </w:tcPr>
          <w:p w14:paraId="03DAF0F4" w14:textId="77777777" w:rsidR="00530D3B" w:rsidRPr="00D6757C" w:rsidRDefault="00530D3B" w:rsidP="00FC2D96">
            <w:pPr>
              <w:tabs>
                <w:tab w:val="left" w:pos="3240"/>
              </w:tabs>
              <w:spacing w:after="0" w:line="240" w:lineRule="atLeast"/>
              <w:rPr>
                <w:sz w:val="22"/>
                <w:szCs w:val="22"/>
                <w:lang w:val="en-US"/>
              </w:rPr>
            </w:pPr>
            <w:r w:rsidRPr="00D6757C">
              <w:rPr>
                <w:sz w:val="22"/>
                <w:szCs w:val="22"/>
              </w:rPr>
              <w:t>Фильтр</w:t>
            </w:r>
            <w:r w:rsidRPr="00D6757C">
              <w:rPr>
                <w:sz w:val="22"/>
                <w:szCs w:val="22"/>
                <w:lang w:val="en-US"/>
              </w:rPr>
              <w:t xml:space="preserve"> </w:t>
            </w:r>
            <w:r w:rsidRPr="00D6757C">
              <w:rPr>
                <w:sz w:val="22"/>
                <w:szCs w:val="22"/>
              </w:rPr>
              <w:t>для</w:t>
            </w:r>
            <w:r w:rsidRPr="00D6757C">
              <w:rPr>
                <w:sz w:val="22"/>
                <w:szCs w:val="22"/>
                <w:lang w:val="en-US"/>
              </w:rPr>
              <w:t xml:space="preserve"> </w:t>
            </w:r>
            <w:r w:rsidRPr="00D6757C">
              <w:rPr>
                <w:sz w:val="22"/>
                <w:szCs w:val="22"/>
              </w:rPr>
              <w:t>пылесоса</w:t>
            </w:r>
            <w:r w:rsidRPr="00D6757C">
              <w:rPr>
                <w:lang w:val="en-US"/>
              </w:rPr>
              <w:t xml:space="preserve"> </w:t>
            </w:r>
            <w:r w:rsidRPr="00D6757C">
              <w:rPr>
                <w:sz w:val="22"/>
                <w:szCs w:val="22"/>
                <w:lang w:val="en-US"/>
              </w:rPr>
              <w:t xml:space="preserve">KERCHER MV 3 Premium/ GRASS </w:t>
            </w:r>
            <w:proofErr w:type="spellStart"/>
            <w:r w:rsidRPr="00D6757C">
              <w:rPr>
                <w:sz w:val="22"/>
                <w:szCs w:val="22"/>
                <w:lang w:val="en-US"/>
              </w:rPr>
              <w:t>Baiyup</w:t>
            </w:r>
            <w:proofErr w:type="spellEnd"/>
            <w:r w:rsidRPr="00D6757C">
              <w:rPr>
                <w:sz w:val="22"/>
                <w:szCs w:val="22"/>
                <w:lang w:val="en-US"/>
              </w:rPr>
              <w:t xml:space="preserve"> PS-0115</w:t>
            </w:r>
          </w:p>
        </w:tc>
        <w:tc>
          <w:tcPr>
            <w:tcW w:w="1559" w:type="dxa"/>
            <w:tcBorders>
              <w:top w:val="single" w:sz="4" w:space="0" w:color="auto"/>
              <w:left w:val="single" w:sz="4" w:space="0" w:color="auto"/>
              <w:bottom w:val="single" w:sz="4" w:space="0" w:color="auto"/>
              <w:right w:val="single" w:sz="4" w:space="0" w:color="auto"/>
            </w:tcBorders>
          </w:tcPr>
          <w:p w14:paraId="015A7CF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0778A55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0E35A5D6" w14:textId="77777777" w:rsidTr="00FC2D96">
        <w:trPr>
          <w:trHeight w:val="195"/>
        </w:trPr>
        <w:tc>
          <w:tcPr>
            <w:tcW w:w="847" w:type="dxa"/>
            <w:tcBorders>
              <w:top w:val="single" w:sz="4" w:space="0" w:color="auto"/>
              <w:left w:val="single" w:sz="4" w:space="0" w:color="auto"/>
              <w:bottom w:val="single" w:sz="4" w:space="0" w:color="auto"/>
              <w:right w:val="single" w:sz="4" w:space="0" w:color="auto"/>
            </w:tcBorders>
          </w:tcPr>
          <w:p w14:paraId="298FF39E" w14:textId="77777777" w:rsidR="00530D3B" w:rsidRPr="00D6757C" w:rsidRDefault="00530D3B" w:rsidP="00FC2D96">
            <w:pPr>
              <w:tabs>
                <w:tab w:val="left" w:pos="3240"/>
              </w:tabs>
              <w:spacing w:after="0" w:line="240" w:lineRule="atLeast"/>
              <w:rPr>
                <w:sz w:val="22"/>
                <w:szCs w:val="22"/>
              </w:rPr>
            </w:pPr>
            <w:r w:rsidRPr="00D6757C">
              <w:rPr>
                <w:sz w:val="22"/>
                <w:szCs w:val="22"/>
              </w:rPr>
              <w:t>9.</w:t>
            </w:r>
          </w:p>
        </w:tc>
        <w:tc>
          <w:tcPr>
            <w:tcW w:w="5215" w:type="dxa"/>
            <w:tcBorders>
              <w:top w:val="single" w:sz="4" w:space="0" w:color="auto"/>
              <w:left w:val="single" w:sz="4" w:space="0" w:color="auto"/>
              <w:bottom w:val="single" w:sz="4" w:space="0" w:color="auto"/>
              <w:right w:val="single" w:sz="4" w:space="0" w:color="auto"/>
            </w:tcBorders>
          </w:tcPr>
          <w:p w14:paraId="1281AED8" w14:textId="77777777" w:rsidR="00530D3B" w:rsidRPr="00D6757C" w:rsidRDefault="00530D3B" w:rsidP="00FC2D96">
            <w:pPr>
              <w:tabs>
                <w:tab w:val="left" w:pos="3240"/>
              </w:tabs>
              <w:spacing w:after="0" w:line="240" w:lineRule="atLeast"/>
              <w:rPr>
                <w:sz w:val="22"/>
                <w:szCs w:val="22"/>
              </w:rPr>
            </w:pPr>
            <w:r w:rsidRPr="00D6757C">
              <w:rPr>
                <w:sz w:val="22"/>
                <w:szCs w:val="22"/>
              </w:rPr>
              <w:t>Держатель для полотенец</w:t>
            </w:r>
          </w:p>
        </w:tc>
        <w:tc>
          <w:tcPr>
            <w:tcW w:w="1559" w:type="dxa"/>
            <w:tcBorders>
              <w:top w:val="single" w:sz="4" w:space="0" w:color="auto"/>
              <w:left w:val="single" w:sz="4" w:space="0" w:color="auto"/>
              <w:bottom w:val="single" w:sz="4" w:space="0" w:color="auto"/>
              <w:right w:val="single" w:sz="4" w:space="0" w:color="auto"/>
            </w:tcBorders>
          </w:tcPr>
          <w:p w14:paraId="141D620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4646339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10</w:t>
            </w:r>
          </w:p>
        </w:tc>
      </w:tr>
      <w:tr w:rsidR="00530D3B" w:rsidRPr="00D6757C" w14:paraId="4DDF933D" w14:textId="77777777" w:rsidTr="00FC2D96">
        <w:trPr>
          <w:trHeight w:val="255"/>
        </w:trPr>
        <w:tc>
          <w:tcPr>
            <w:tcW w:w="847" w:type="dxa"/>
            <w:tcBorders>
              <w:top w:val="single" w:sz="4" w:space="0" w:color="auto"/>
              <w:left w:val="single" w:sz="4" w:space="0" w:color="auto"/>
              <w:bottom w:val="single" w:sz="4" w:space="0" w:color="auto"/>
              <w:right w:val="single" w:sz="4" w:space="0" w:color="auto"/>
            </w:tcBorders>
          </w:tcPr>
          <w:p w14:paraId="3B27B9E4" w14:textId="77777777" w:rsidR="00530D3B" w:rsidRPr="00D6757C" w:rsidRDefault="00530D3B" w:rsidP="00FC2D96">
            <w:pPr>
              <w:tabs>
                <w:tab w:val="left" w:pos="3240"/>
              </w:tabs>
              <w:spacing w:after="0" w:line="240" w:lineRule="atLeast"/>
              <w:rPr>
                <w:sz w:val="22"/>
                <w:szCs w:val="22"/>
              </w:rPr>
            </w:pPr>
            <w:r w:rsidRPr="00D6757C">
              <w:rPr>
                <w:sz w:val="22"/>
                <w:szCs w:val="22"/>
              </w:rPr>
              <w:t>10.</w:t>
            </w:r>
          </w:p>
        </w:tc>
        <w:tc>
          <w:tcPr>
            <w:tcW w:w="5215" w:type="dxa"/>
            <w:tcBorders>
              <w:top w:val="single" w:sz="4" w:space="0" w:color="auto"/>
              <w:left w:val="single" w:sz="4" w:space="0" w:color="auto"/>
              <w:bottom w:val="single" w:sz="4" w:space="0" w:color="auto"/>
              <w:right w:val="single" w:sz="4" w:space="0" w:color="auto"/>
            </w:tcBorders>
          </w:tcPr>
          <w:p w14:paraId="7E132DAD" w14:textId="77777777" w:rsidR="00530D3B" w:rsidRPr="00D6757C" w:rsidRDefault="00530D3B" w:rsidP="00FC2D96">
            <w:pPr>
              <w:tabs>
                <w:tab w:val="left" w:pos="3240"/>
              </w:tabs>
              <w:spacing w:after="0" w:line="240" w:lineRule="atLeast"/>
              <w:rPr>
                <w:sz w:val="22"/>
                <w:szCs w:val="22"/>
              </w:rPr>
            </w:pPr>
            <w:r w:rsidRPr="00D6757C">
              <w:rPr>
                <w:sz w:val="22"/>
                <w:szCs w:val="22"/>
              </w:rPr>
              <w:t>Держатель для туалетной бумаги</w:t>
            </w:r>
          </w:p>
        </w:tc>
        <w:tc>
          <w:tcPr>
            <w:tcW w:w="1559" w:type="dxa"/>
            <w:tcBorders>
              <w:top w:val="single" w:sz="4" w:space="0" w:color="auto"/>
              <w:left w:val="single" w:sz="4" w:space="0" w:color="auto"/>
              <w:bottom w:val="single" w:sz="4" w:space="0" w:color="auto"/>
              <w:right w:val="single" w:sz="4" w:space="0" w:color="auto"/>
            </w:tcBorders>
          </w:tcPr>
          <w:p w14:paraId="40CC3B7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7612E4C7"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10</w:t>
            </w:r>
          </w:p>
        </w:tc>
      </w:tr>
      <w:tr w:rsidR="00530D3B" w:rsidRPr="00D6757C" w14:paraId="7B98E05C" w14:textId="77777777" w:rsidTr="00FC2D96">
        <w:trPr>
          <w:trHeight w:val="300"/>
        </w:trPr>
        <w:tc>
          <w:tcPr>
            <w:tcW w:w="847" w:type="dxa"/>
            <w:tcBorders>
              <w:top w:val="single" w:sz="4" w:space="0" w:color="auto"/>
              <w:left w:val="single" w:sz="4" w:space="0" w:color="auto"/>
              <w:bottom w:val="single" w:sz="4" w:space="0" w:color="auto"/>
              <w:right w:val="single" w:sz="4" w:space="0" w:color="auto"/>
            </w:tcBorders>
          </w:tcPr>
          <w:p w14:paraId="15206933" w14:textId="77777777" w:rsidR="00530D3B" w:rsidRPr="00D6757C" w:rsidRDefault="00530D3B" w:rsidP="00FC2D96">
            <w:pPr>
              <w:tabs>
                <w:tab w:val="left" w:pos="3240"/>
              </w:tabs>
              <w:spacing w:after="0" w:line="240" w:lineRule="atLeast"/>
              <w:rPr>
                <w:sz w:val="22"/>
                <w:szCs w:val="22"/>
              </w:rPr>
            </w:pPr>
            <w:r w:rsidRPr="00D6757C">
              <w:rPr>
                <w:sz w:val="22"/>
                <w:szCs w:val="22"/>
              </w:rPr>
              <w:t>11.</w:t>
            </w:r>
          </w:p>
        </w:tc>
        <w:tc>
          <w:tcPr>
            <w:tcW w:w="5215" w:type="dxa"/>
            <w:tcBorders>
              <w:top w:val="single" w:sz="4" w:space="0" w:color="auto"/>
              <w:left w:val="single" w:sz="4" w:space="0" w:color="auto"/>
              <w:bottom w:val="single" w:sz="4" w:space="0" w:color="auto"/>
              <w:right w:val="single" w:sz="4" w:space="0" w:color="auto"/>
            </w:tcBorders>
          </w:tcPr>
          <w:p w14:paraId="17707B6F" w14:textId="77777777" w:rsidR="00530D3B" w:rsidRPr="00D6757C" w:rsidRDefault="00530D3B" w:rsidP="00FC2D96">
            <w:pPr>
              <w:tabs>
                <w:tab w:val="left" w:pos="3240"/>
              </w:tabs>
              <w:spacing w:after="0" w:line="240" w:lineRule="atLeast"/>
              <w:rPr>
                <w:sz w:val="22"/>
                <w:szCs w:val="22"/>
              </w:rPr>
            </w:pPr>
            <w:r w:rsidRPr="00D6757C">
              <w:rPr>
                <w:sz w:val="22"/>
                <w:szCs w:val="22"/>
              </w:rPr>
              <w:t>Ершик со стаканом для унитаза</w:t>
            </w:r>
          </w:p>
        </w:tc>
        <w:tc>
          <w:tcPr>
            <w:tcW w:w="1559" w:type="dxa"/>
            <w:tcBorders>
              <w:top w:val="single" w:sz="4" w:space="0" w:color="auto"/>
              <w:left w:val="single" w:sz="4" w:space="0" w:color="auto"/>
              <w:bottom w:val="single" w:sz="4" w:space="0" w:color="auto"/>
              <w:right w:val="single" w:sz="4" w:space="0" w:color="auto"/>
            </w:tcBorders>
          </w:tcPr>
          <w:p w14:paraId="513C03C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0668BFF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309AC073" w14:textId="77777777" w:rsidTr="00FC2D96">
        <w:trPr>
          <w:trHeight w:val="320"/>
        </w:trPr>
        <w:tc>
          <w:tcPr>
            <w:tcW w:w="847" w:type="dxa"/>
            <w:tcBorders>
              <w:top w:val="single" w:sz="4" w:space="0" w:color="auto"/>
              <w:left w:val="single" w:sz="4" w:space="0" w:color="auto"/>
              <w:bottom w:val="single" w:sz="4" w:space="0" w:color="auto"/>
              <w:right w:val="single" w:sz="4" w:space="0" w:color="auto"/>
            </w:tcBorders>
          </w:tcPr>
          <w:p w14:paraId="32E418C4" w14:textId="77777777" w:rsidR="00530D3B" w:rsidRPr="00D6757C" w:rsidRDefault="00530D3B" w:rsidP="00FC2D96">
            <w:pPr>
              <w:tabs>
                <w:tab w:val="left" w:pos="3240"/>
              </w:tabs>
              <w:spacing w:after="0" w:line="240" w:lineRule="atLeast"/>
              <w:rPr>
                <w:sz w:val="22"/>
                <w:szCs w:val="22"/>
              </w:rPr>
            </w:pPr>
            <w:r w:rsidRPr="00D6757C">
              <w:rPr>
                <w:sz w:val="22"/>
                <w:szCs w:val="22"/>
              </w:rPr>
              <w:t>12.</w:t>
            </w:r>
          </w:p>
        </w:tc>
        <w:tc>
          <w:tcPr>
            <w:tcW w:w="5215" w:type="dxa"/>
            <w:tcBorders>
              <w:top w:val="single" w:sz="4" w:space="0" w:color="auto"/>
              <w:left w:val="single" w:sz="4" w:space="0" w:color="auto"/>
              <w:bottom w:val="single" w:sz="4" w:space="0" w:color="auto"/>
              <w:right w:val="single" w:sz="4" w:space="0" w:color="auto"/>
            </w:tcBorders>
          </w:tcPr>
          <w:p w14:paraId="7396EE0B" w14:textId="77777777" w:rsidR="00530D3B" w:rsidRPr="00D6757C" w:rsidRDefault="00530D3B" w:rsidP="00FC2D96">
            <w:pPr>
              <w:spacing w:after="0" w:line="240" w:lineRule="atLeast"/>
              <w:rPr>
                <w:sz w:val="22"/>
                <w:szCs w:val="22"/>
              </w:rPr>
            </w:pPr>
            <w:r w:rsidRPr="00D6757C">
              <w:rPr>
                <w:sz w:val="22"/>
                <w:szCs w:val="22"/>
              </w:rPr>
              <w:t>Тележка с комплектующим инвентарём</w:t>
            </w:r>
          </w:p>
        </w:tc>
        <w:tc>
          <w:tcPr>
            <w:tcW w:w="1559" w:type="dxa"/>
            <w:tcBorders>
              <w:top w:val="single" w:sz="4" w:space="0" w:color="auto"/>
              <w:left w:val="single" w:sz="4" w:space="0" w:color="auto"/>
              <w:bottom w:val="single" w:sz="4" w:space="0" w:color="auto"/>
              <w:right w:val="single" w:sz="4" w:space="0" w:color="auto"/>
            </w:tcBorders>
          </w:tcPr>
          <w:p w14:paraId="003709D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5A81620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3D73C396" w14:textId="77777777" w:rsidTr="00FC2D96">
        <w:trPr>
          <w:trHeight w:val="269"/>
        </w:trPr>
        <w:tc>
          <w:tcPr>
            <w:tcW w:w="847" w:type="dxa"/>
            <w:tcBorders>
              <w:top w:val="single" w:sz="4" w:space="0" w:color="auto"/>
              <w:left w:val="single" w:sz="4" w:space="0" w:color="auto"/>
              <w:bottom w:val="single" w:sz="4" w:space="0" w:color="auto"/>
              <w:right w:val="single" w:sz="4" w:space="0" w:color="auto"/>
            </w:tcBorders>
          </w:tcPr>
          <w:p w14:paraId="3BD5C116" w14:textId="77777777" w:rsidR="00530D3B" w:rsidRPr="00D6757C" w:rsidRDefault="00530D3B" w:rsidP="00FC2D96">
            <w:pPr>
              <w:tabs>
                <w:tab w:val="left" w:pos="3240"/>
              </w:tabs>
              <w:spacing w:after="0" w:line="240" w:lineRule="atLeast"/>
              <w:rPr>
                <w:sz w:val="22"/>
                <w:szCs w:val="22"/>
              </w:rPr>
            </w:pPr>
            <w:r w:rsidRPr="00D6757C">
              <w:rPr>
                <w:sz w:val="22"/>
                <w:szCs w:val="22"/>
              </w:rPr>
              <w:t>13.</w:t>
            </w:r>
          </w:p>
        </w:tc>
        <w:tc>
          <w:tcPr>
            <w:tcW w:w="5215" w:type="dxa"/>
            <w:tcBorders>
              <w:top w:val="single" w:sz="4" w:space="0" w:color="auto"/>
              <w:left w:val="single" w:sz="4" w:space="0" w:color="auto"/>
              <w:bottom w:val="single" w:sz="4" w:space="0" w:color="auto"/>
              <w:right w:val="single" w:sz="4" w:space="0" w:color="auto"/>
            </w:tcBorders>
          </w:tcPr>
          <w:p w14:paraId="125D4382" w14:textId="77777777" w:rsidR="00530D3B" w:rsidRPr="00D6757C" w:rsidRDefault="00530D3B" w:rsidP="00FC2D96">
            <w:pPr>
              <w:tabs>
                <w:tab w:val="left" w:pos="3240"/>
              </w:tabs>
              <w:spacing w:after="0" w:line="240" w:lineRule="atLeast"/>
              <w:rPr>
                <w:sz w:val="22"/>
                <w:szCs w:val="22"/>
              </w:rPr>
            </w:pPr>
            <w:proofErr w:type="spellStart"/>
            <w:r w:rsidRPr="00D6757C">
              <w:rPr>
                <w:sz w:val="22"/>
                <w:szCs w:val="22"/>
              </w:rPr>
              <w:t>Мопы</w:t>
            </w:r>
            <w:proofErr w:type="spellEnd"/>
            <w:r w:rsidRPr="00D6757C">
              <w:rPr>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tcPr>
          <w:p w14:paraId="1EF395E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01CA002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60</w:t>
            </w:r>
          </w:p>
        </w:tc>
      </w:tr>
      <w:tr w:rsidR="00530D3B" w:rsidRPr="00D6757C" w14:paraId="01EAC6D1" w14:textId="77777777" w:rsidTr="00FC2D96">
        <w:trPr>
          <w:trHeight w:val="300"/>
        </w:trPr>
        <w:tc>
          <w:tcPr>
            <w:tcW w:w="847" w:type="dxa"/>
            <w:tcBorders>
              <w:top w:val="single" w:sz="4" w:space="0" w:color="auto"/>
              <w:left w:val="single" w:sz="4" w:space="0" w:color="auto"/>
              <w:bottom w:val="single" w:sz="4" w:space="0" w:color="auto"/>
              <w:right w:val="single" w:sz="4" w:space="0" w:color="auto"/>
            </w:tcBorders>
          </w:tcPr>
          <w:p w14:paraId="1D2323EB" w14:textId="77777777" w:rsidR="00530D3B" w:rsidRPr="00D6757C" w:rsidRDefault="00530D3B" w:rsidP="00FC2D96">
            <w:pPr>
              <w:tabs>
                <w:tab w:val="left" w:pos="3240"/>
              </w:tabs>
              <w:spacing w:after="0" w:line="240" w:lineRule="atLeast"/>
              <w:rPr>
                <w:sz w:val="22"/>
                <w:szCs w:val="22"/>
              </w:rPr>
            </w:pPr>
            <w:r w:rsidRPr="00D6757C">
              <w:rPr>
                <w:sz w:val="22"/>
                <w:szCs w:val="22"/>
              </w:rPr>
              <w:t>16.</w:t>
            </w:r>
          </w:p>
        </w:tc>
        <w:tc>
          <w:tcPr>
            <w:tcW w:w="5215" w:type="dxa"/>
            <w:tcBorders>
              <w:top w:val="single" w:sz="4" w:space="0" w:color="auto"/>
              <w:left w:val="single" w:sz="4" w:space="0" w:color="auto"/>
              <w:bottom w:val="single" w:sz="4" w:space="0" w:color="auto"/>
              <w:right w:val="single" w:sz="4" w:space="0" w:color="auto"/>
            </w:tcBorders>
          </w:tcPr>
          <w:p w14:paraId="6825B15B" w14:textId="77777777" w:rsidR="00530D3B" w:rsidRPr="00D6757C" w:rsidRDefault="00530D3B" w:rsidP="00FC2D96">
            <w:pPr>
              <w:tabs>
                <w:tab w:val="left" w:pos="3240"/>
              </w:tabs>
              <w:spacing w:after="0" w:line="240" w:lineRule="atLeast"/>
              <w:rPr>
                <w:sz w:val="22"/>
                <w:szCs w:val="22"/>
              </w:rPr>
            </w:pPr>
            <w:r w:rsidRPr="00D6757C">
              <w:rPr>
                <w:sz w:val="22"/>
                <w:szCs w:val="22"/>
              </w:rPr>
              <w:t>Скребок для мытья окон</w:t>
            </w:r>
          </w:p>
        </w:tc>
        <w:tc>
          <w:tcPr>
            <w:tcW w:w="1559" w:type="dxa"/>
            <w:tcBorders>
              <w:top w:val="single" w:sz="4" w:space="0" w:color="auto"/>
              <w:left w:val="single" w:sz="4" w:space="0" w:color="auto"/>
              <w:bottom w:val="single" w:sz="4" w:space="0" w:color="auto"/>
              <w:right w:val="single" w:sz="4" w:space="0" w:color="auto"/>
            </w:tcBorders>
          </w:tcPr>
          <w:p w14:paraId="0911D8B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0CB474A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15</w:t>
            </w:r>
          </w:p>
        </w:tc>
      </w:tr>
      <w:tr w:rsidR="00530D3B" w:rsidRPr="00D6757C" w14:paraId="2B4472A2" w14:textId="77777777" w:rsidTr="00FC2D96">
        <w:trPr>
          <w:trHeight w:val="300"/>
        </w:trPr>
        <w:tc>
          <w:tcPr>
            <w:tcW w:w="847" w:type="dxa"/>
            <w:tcBorders>
              <w:top w:val="single" w:sz="4" w:space="0" w:color="auto"/>
              <w:left w:val="single" w:sz="4" w:space="0" w:color="auto"/>
              <w:bottom w:val="single" w:sz="4" w:space="0" w:color="auto"/>
              <w:right w:val="single" w:sz="4" w:space="0" w:color="auto"/>
            </w:tcBorders>
          </w:tcPr>
          <w:p w14:paraId="26D9E53E" w14:textId="77777777" w:rsidR="00530D3B" w:rsidRPr="00D6757C" w:rsidRDefault="00530D3B" w:rsidP="00FC2D96">
            <w:pPr>
              <w:tabs>
                <w:tab w:val="left" w:pos="3240"/>
              </w:tabs>
              <w:spacing w:after="0" w:line="240" w:lineRule="atLeast"/>
              <w:rPr>
                <w:sz w:val="22"/>
                <w:szCs w:val="22"/>
              </w:rPr>
            </w:pPr>
            <w:r w:rsidRPr="00D6757C">
              <w:rPr>
                <w:sz w:val="22"/>
                <w:szCs w:val="22"/>
              </w:rPr>
              <w:t>17.</w:t>
            </w:r>
          </w:p>
        </w:tc>
        <w:tc>
          <w:tcPr>
            <w:tcW w:w="5215" w:type="dxa"/>
            <w:tcBorders>
              <w:top w:val="single" w:sz="4" w:space="0" w:color="auto"/>
              <w:left w:val="single" w:sz="4" w:space="0" w:color="auto"/>
              <w:bottom w:val="single" w:sz="4" w:space="0" w:color="auto"/>
              <w:right w:val="single" w:sz="4" w:space="0" w:color="auto"/>
            </w:tcBorders>
          </w:tcPr>
          <w:p w14:paraId="103C408A" w14:textId="77777777" w:rsidR="00530D3B" w:rsidRPr="00D6757C" w:rsidRDefault="00530D3B" w:rsidP="00FC2D96">
            <w:pPr>
              <w:tabs>
                <w:tab w:val="left" w:pos="3240"/>
              </w:tabs>
              <w:spacing w:after="0" w:line="240" w:lineRule="atLeast"/>
              <w:rPr>
                <w:sz w:val="22"/>
                <w:szCs w:val="22"/>
                <w:lang w:val="en-US"/>
              </w:rPr>
            </w:pPr>
            <w:r w:rsidRPr="00D6757C">
              <w:rPr>
                <w:sz w:val="22"/>
                <w:szCs w:val="22"/>
              </w:rPr>
              <w:t>Пылесос</w:t>
            </w:r>
            <w:r w:rsidRPr="00D6757C">
              <w:rPr>
                <w:sz w:val="22"/>
                <w:szCs w:val="22"/>
                <w:lang w:val="en-US"/>
              </w:rPr>
              <w:t xml:space="preserve"> KERCHER MV 3 Premium/ GRASS </w:t>
            </w:r>
            <w:proofErr w:type="spellStart"/>
            <w:r w:rsidRPr="00D6757C">
              <w:rPr>
                <w:sz w:val="22"/>
                <w:szCs w:val="22"/>
                <w:lang w:val="en-US"/>
              </w:rPr>
              <w:t>Baiyup</w:t>
            </w:r>
            <w:proofErr w:type="spellEnd"/>
            <w:r w:rsidRPr="00D6757C">
              <w:rPr>
                <w:sz w:val="22"/>
                <w:szCs w:val="22"/>
                <w:lang w:val="en-US"/>
              </w:rPr>
              <w:t xml:space="preserve"> PS-0115</w:t>
            </w:r>
          </w:p>
        </w:tc>
        <w:tc>
          <w:tcPr>
            <w:tcW w:w="1559" w:type="dxa"/>
            <w:tcBorders>
              <w:top w:val="single" w:sz="4" w:space="0" w:color="auto"/>
              <w:left w:val="single" w:sz="4" w:space="0" w:color="auto"/>
              <w:bottom w:val="single" w:sz="4" w:space="0" w:color="auto"/>
              <w:right w:val="single" w:sz="4" w:space="0" w:color="auto"/>
            </w:tcBorders>
          </w:tcPr>
          <w:p w14:paraId="72849D6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6497B69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0A55AF37" w14:textId="77777777" w:rsidTr="00FC2D96">
        <w:trPr>
          <w:trHeight w:val="300"/>
        </w:trPr>
        <w:tc>
          <w:tcPr>
            <w:tcW w:w="847" w:type="dxa"/>
            <w:tcBorders>
              <w:top w:val="single" w:sz="4" w:space="0" w:color="auto"/>
              <w:left w:val="single" w:sz="4" w:space="0" w:color="auto"/>
              <w:bottom w:val="single" w:sz="4" w:space="0" w:color="auto"/>
              <w:right w:val="single" w:sz="4" w:space="0" w:color="auto"/>
            </w:tcBorders>
          </w:tcPr>
          <w:p w14:paraId="7BEE7808" w14:textId="77777777" w:rsidR="00530D3B" w:rsidRPr="00D6757C" w:rsidRDefault="00530D3B" w:rsidP="00FC2D96">
            <w:pPr>
              <w:tabs>
                <w:tab w:val="left" w:pos="3240"/>
              </w:tabs>
              <w:spacing w:after="0" w:line="240" w:lineRule="atLeast"/>
              <w:rPr>
                <w:sz w:val="22"/>
                <w:szCs w:val="22"/>
              </w:rPr>
            </w:pPr>
            <w:r w:rsidRPr="00D6757C">
              <w:rPr>
                <w:sz w:val="22"/>
                <w:szCs w:val="22"/>
              </w:rPr>
              <w:t>18.</w:t>
            </w:r>
          </w:p>
        </w:tc>
        <w:tc>
          <w:tcPr>
            <w:tcW w:w="5215" w:type="dxa"/>
            <w:tcBorders>
              <w:top w:val="single" w:sz="4" w:space="0" w:color="auto"/>
              <w:left w:val="single" w:sz="4" w:space="0" w:color="auto"/>
              <w:bottom w:val="single" w:sz="4" w:space="0" w:color="auto"/>
              <w:right w:val="single" w:sz="4" w:space="0" w:color="auto"/>
            </w:tcBorders>
          </w:tcPr>
          <w:p w14:paraId="067FBA2E" w14:textId="77777777" w:rsidR="00530D3B" w:rsidRPr="00D6757C" w:rsidRDefault="00530D3B" w:rsidP="00FC2D96">
            <w:pPr>
              <w:tabs>
                <w:tab w:val="left" w:pos="3240"/>
              </w:tabs>
              <w:spacing w:after="0" w:line="240" w:lineRule="atLeast"/>
              <w:rPr>
                <w:sz w:val="22"/>
                <w:szCs w:val="22"/>
              </w:rPr>
            </w:pPr>
            <w:r w:rsidRPr="00D6757C">
              <w:rPr>
                <w:sz w:val="22"/>
                <w:szCs w:val="22"/>
              </w:rPr>
              <w:t>Веник Сорго</w:t>
            </w:r>
          </w:p>
        </w:tc>
        <w:tc>
          <w:tcPr>
            <w:tcW w:w="1559" w:type="dxa"/>
            <w:tcBorders>
              <w:top w:val="single" w:sz="4" w:space="0" w:color="auto"/>
              <w:left w:val="single" w:sz="4" w:space="0" w:color="auto"/>
              <w:bottom w:val="single" w:sz="4" w:space="0" w:color="auto"/>
              <w:right w:val="single" w:sz="4" w:space="0" w:color="auto"/>
            </w:tcBorders>
          </w:tcPr>
          <w:p w14:paraId="6D16202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04DC167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204</w:t>
            </w:r>
          </w:p>
        </w:tc>
      </w:tr>
      <w:tr w:rsidR="00530D3B" w:rsidRPr="00D6757C" w14:paraId="2191FE04" w14:textId="77777777" w:rsidTr="00FC2D96">
        <w:trPr>
          <w:trHeight w:val="300"/>
        </w:trPr>
        <w:tc>
          <w:tcPr>
            <w:tcW w:w="847" w:type="dxa"/>
            <w:tcBorders>
              <w:top w:val="single" w:sz="4" w:space="0" w:color="auto"/>
              <w:left w:val="single" w:sz="4" w:space="0" w:color="auto"/>
              <w:bottom w:val="single" w:sz="4" w:space="0" w:color="auto"/>
              <w:right w:val="single" w:sz="4" w:space="0" w:color="auto"/>
            </w:tcBorders>
          </w:tcPr>
          <w:p w14:paraId="142F935F" w14:textId="77777777" w:rsidR="00530D3B" w:rsidRPr="00D6757C" w:rsidRDefault="00530D3B" w:rsidP="00FC2D96">
            <w:pPr>
              <w:tabs>
                <w:tab w:val="left" w:pos="3240"/>
              </w:tabs>
              <w:spacing w:after="0" w:line="240" w:lineRule="atLeast"/>
              <w:rPr>
                <w:sz w:val="22"/>
                <w:szCs w:val="22"/>
              </w:rPr>
            </w:pPr>
            <w:r w:rsidRPr="00D6757C">
              <w:rPr>
                <w:sz w:val="22"/>
                <w:szCs w:val="22"/>
              </w:rPr>
              <w:t>19.</w:t>
            </w:r>
          </w:p>
        </w:tc>
        <w:tc>
          <w:tcPr>
            <w:tcW w:w="5215" w:type="dxa"/>
            <w:tcBorders>
              <w:top w:val="single" w:sz="4" w:space="0" w:color="auto"/>
              <w:left w:val="single" w:sz="4" w:space="0" w:color="auto"/>
              <w:bottom w:val="single" w:sz="4" w:space="0" w:color="auto"/>
              <w:right w:val="single" w:sz="4" w:space="0" w:color="auto"/>
            </w:tcBorders>
          </w:tcPr>
          <w:p w14:paraId="00355472" w14:textId="77777777" w:rsidR="00530D3B" w:rsidRPr="00D6757C" w:rsidRDefault="00530D3B" w:rsidP="00FC2D96">
            <w:pPr>
              <w:tabs>
                <w:tab w:val="left" w:pos="3240"/>
              </w:tabs>
              <w:spacing w:after="0" w:line="240" w:lineRule="atLeast"/>
              <w:rPr>
                <w:sz w:val="22"/>
                <w:szCs w:val="22"/>
              </w:rPr>
            </w:pPr>
            <w:r w:rsidRPr="00D6757C">
              <w:rPr>
                <w:sz w:val="22"/>
                <w:szCs w:val="22"/>
              </w:rPr>
              <w:t>Стремянка на 7 ступеней</w:t>
            </w:r>
          </w:p>
        </w:tc>
        <w:tc>
          <w:tcPr>
            <w:tcW w:w="1559" w:type="dxa"/>
            <w:tcBorders>
              <w:top w:val="single" w:sz="4" w:space="0" w:color="auto"/>
              <w:left w:val="single" w:sz="4" w:space="0" w:color="auto"/>
              <w:bottom w:val="single" w:sz="4" w:space="0" w:color="auto"/>
              <w:right w:val="single" w:sz="4" w:space="0" w:color="auto"/>
            </w:tcBorders>
          </w:tcPr>
          <w:p w14:paraId="18F53DF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268" w:type="dxa"/>
            <w:tcBorders>
              <w:top w:val="single" w:sz="4" w:space="0" w:color="auto"/>
              <w:left w:val="single" w:sz="4" w:space="0" w:color="auto"/>
              <w:bottom w:val="single" w:sz="4" w:space="0" w:color="auto"/>
              <w:right w:val="single" w:sz="4" w:space="0" w:color="auto"/>
            </w:tcBorders>
          </w:tcPr>
          <w:p w14:paraId="1357923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w:t>
            </w:r>
          </w:p>
        </w:tc>
      </w:tr>
      <w:tr w:rsidR="00530D3B" w:rsidRPr="00D6757C" w14:paraId="133E36F7" w14:textId="77777777" w:rsidTr="00FC2D96">
        <w:trPr>
          <w:trHeight w:val="300"/>
        </w:trPr>
        <w:tc>
          <w:tcPr>
            <w:tcW w:w="9889" w:type="dxa"/>
            <w:gridSpan w:val="4"/>
            <w:tcBorders>
              <w:top w:val="single" w:sz="4" w:space="0" w:color="auto"/>
              <w:left w:val="single" w:sz="4" w:space="0" w:color="auto"/>
              <w:bottom w:val="single" w:sz="4" w:space="0" w:color="auto"/>
              <w:right w:val="single" w:sz="4" w:space="0" w:color="auto"/>
            </w:tcBorders>
          </w:tcPr>
          <w:p w14:paraId="78CAB2E7" w14:textId="77777777" w:rsidR="00530D3B" w:rsidRPr="00D6757C" w:rsidRDefault="00530D3B" w:rsidP="00FC2D96">
            <w:pPr>
              <w:tabs>
                <w:tab w:val="left" w:pos="3240"/>
              </w:tabs>
              <w:spacing w:after="0" w:line="240" w:lineRule="atLeast"/>
              <w:rPr>
                <w:sz w:val="22"/>
                <w:szCs w:val="22"/>
              </w:rPr>
            </w:pPr>
            <w:r w:rsidRPr="00D6757C">
              <w:rPr>
                <w:b/>
                <w:sz w:val="22"/>
                <w:szCs w:val="22"/>
                <w:lang w:eastAsia="zh-CN"/>
              </w:rPr>
              <w:t xml:space="preserve">Используется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D6757C">
              <w:rPr>
                <w:sz w:val="22"/>
                <w:szCs w:val="22"/>
              </w:rPr>
              <w:t xml:space="preserve">. Предлагаемый перечень </w:t>
            </w:r>
            <w:r w:rsidRPr="00D6757C">
              <w:rPr>
                <w:sz w:val="22"/>
                <w:szCs w:val="22"/>
              </w:rPr>
              <w:lastRenderedPageBreak/>
              <w:t>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54CF5CB3" w14:textId="77777777" w:rsidR="00530D3B" w:rsidRPr="00D6757C" w:rsidRDefault="00530D3B" w:rsidP="00530D3B">
      <w:pPr>
        <w:spacing w:after="0" w:line="240" w:lineRule="atLeast"/>
        <w:rPr>
          <w:color w:val="FF0000"/>
          <w:sz w:val="22"/>
          <w:szCs w:val="22"/>
        </w:rPr>
      </w:pPr>
    </w:p>
    <w:p w14:paraId="322416FF" w14:textId="482F5EBC" w:rsidR="00530D3B" w:rsidRPr="00D6757C" w:rsidRDefault="00530D3B" w:rsidP="00530D3B">
      <w:pPr>
        <w:spacing w:after="0" w:line="240" w:lineRule="atLeast"/>
        <w:ind w:firstLine="709"/>
        <w:contextualSpacing/>
        <w:rPr>
          <w:sz w:val="22"/>
          <w:szCs w:val="22"/>
        </w:rPr>
      </w:pPr>
      <w:r w:rsidRPr="00D6757C">
        <w:rPr>
          <w:b/>
          <w:sz w:val="22"/>
          <w:szCs w:val="22"/>
        </w:rPr>
        <w:t xml:space="preserve">1.3. </w:t>
      </w:r>
      <w:r w:rsidRPr="00D6757C">
        <w:rPr>
          <w:sz w:val="22"/>
          <w:szCs w:val="22"/>
        </w:rPr>
        <w:t>Исполнитель оказывает услуги с приобретением за свой счет чистящих, моющих средств и расходных материалов согласно Таблице № 2 из расчета на один год   (12 месяцев):</w:t>
      </w:r>
    </w:p>
    <w:p w14:paraId="2D92F18E" w14:textId="77777777" w:rsidR="00530D3B" w:rsidRPr="00D6757C" w:rsidRDefault="00530D3B" w:rsidP="00530D3B">
      <w:pPr>
        <w:spacing w:after="0" w:line="240" w:lineRule="atLeast"/>
        <w:contextualSpacing/>
        <w:rPr>
          <w:sz w:val="22"/>
          <w:szCs w:val="22"/>
        </w:rPr>
      </w:pPr>
    </w:p>
    <w:p w14:paraId="7949A1E9" w14:textId="77777777" w:rsidR="00530D3B" w:rsidRPr="00D6757C" w:rsidRDefault="00530D3B" w:rsidP="00530D3B">
      <w:pPr>
        <w:spacing w:after="0" w:line="240" w:lineRule="atLeast"/>
        <w:ind w:firstLine="709"/>
        <w:jc w:val="center"/>
        <w:rPr>
          <w:b/>
          <w:sz w:val="22"/>
          <w:szCs w:val="22"/>
        </w:rPr>
      </w:pPr>
      <w:r w:rsidRPr="00D6757C">
        <w:rPr>
          <w:b/>
          <w:sz w:val="22"/>
          <w:szCs w:val="22"/>
        </w:rPr>
        <w:t xml:space="preserve">Таблица № 2. Чистящие и моющие средства, расходные материалы </w:t>
      </w:r>
    </w:p>
    <w:p w14:paraId="18D552DF" w14:textId="77777777" w:rsidR="00530D3B" w:rsidRPr="00D6757C" w:rsidRDefault="00530D3B" w:rsidP="00530D3B">
      <w:pPr>
        <w:spacing w:after="0" w:line="240" w:lineRule="atLeast"/>
        <w:ind w:firstLine="709"/>
        <w:jc w:val="center"/>
        <w:rPr>
          <w:b/>
          <w:sz w:val="22"/>
          <w:szCs w:val="22"/>
        </w:rPr>
      </w:pPr>
      <w:r w:rsidRPr="00D6757C">
        <w:rPr>
          <w:b/>
          <w:sz w:val="22"/>
          <w:szCs w:val="22"/>
        </w:rPr>
        <w:t>(из расчета на 12 месяцев)</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5"/>
        <w:gridCol w:w="1701"/>
        <w:gridCol w:w="1843"/>
      </w:tblGrid>
      <w:tr w:rsidR="00530D3B" w:rsidRPr="00D6757C" w14:paraId="465726D1" w14:textId="77777777" w:rsidTr="00FC2D96">
        <w:trPr>
          <w:trHeight w:val="839"/>
        </w:trPr>
        <w:tc>
          <w:tcPr>
            <w:tcW w:w="5795" w:type="dxa"/>
          </w:tcPr>
          <w:p w14:paraId="4AD8E5CA" w14:textId="77777777" w:rsidR="00530D3B" w:rsidRPr="00D6757C" w:rsidRDefault="00530D3B" w:rsidP="00FC2D96">
            <w:pPr>
              <w:spacing w:after="0" w:line="240" w:lineRule="atLeast"/>
              <w:jc w:val="center"/>
              <w:rPr>
                <w:b/>
                <w:i/>
                <w:sz w:val="22"/>
                <w:szCs w:val="22"/>
              </w:rPr>
            </w:pPr>
            <w:r w:rsidRPr="00D6757C">
              <w:rPr>
                <w:b/>
                <w:i/>
                <w:sz w:val="22"/>
                <w:szCs w:val="22"/>
              </w:rPr>
              <w:t>Наименование товара</w:t>
            </w:r>
          </w:p>
        </w:tc>
        <w:tc>
          <w:tcPr>
            <w:tcW w:w="1701" w:type="dxa"/>
          </w:tcPr>
          <w:p w14:paraId="7DF459BC" w14:textId="77777777" w:rsidR="00530D3B" w:rsidRPr="00D6757C" w:rsidRDefault="00530D3B" w:rsidP="00FC2D96">
            <w:pPr>
              <w:spacing w:after="0" w:line="240" w:lineRule="atLeast"/>
              <w:jc w:val="center"/>
              <w:rPr>
                <w:b/>
                <w:sz w:val="22"/>
                <w:szCs w:val="22"/>
              </w:rPr>
            </w:pPr>
            <w:r w:rsidRPr="00D6757C">
              <w:rPr>
                <w:b/>
                <w:i/>
                <w:sz w:val="22"/>
                <w:szCs w:val="22"/>
              </w:rPr>
              <w:t xml:space="preserve">Единица измерения </w:t>
            </w:r>
          </w:p>
        </w:tc>
        <w:tc>
          <w:tcPr>
            <w:tcW w:w="1843" w:type="dxa"/>
          </w:tcPr>
          <w:p w14:paraId="22237BF5" w14:textId="77777777" w:rsidR="00530D3B" w:rsidRPr="00D6757C" w:rsidRDefault="00530D3B" w:rsidP="00FC2D96">
            <w:pPr>
              <w:spacing w:after="0" w:line="240" w:lineRule="atLeast"/>
              <w:jc w:val="center"/>
              <w:rPr>
                <w:b/>
                <w:i/>
                <w:sz w:val="22"/>
                <w:szCs w:val="22"/>
              </w:rPr>
            </w:pPr>
            <w:r w:rsidRPr="00D6757C">
              <w:rPr>
                <w:b/>
                <w:i/>
                <w:sz w:val="22"/>
                <w:szCs w:val="22"/>
              </w:rPr>
              <w:t>Кол-во</w:t>
            </w:r>
          </w:p>
        </w:tc>
      </w:tr>
      <w:tr w:rsidR="00530D3B" w:rsidRPr="00D6757C" w14:paraId="296658F3" w14:textId="77777777" w:rsidTr="00FC2D96">
        <w:tc>
          <w:tcPr>
            <w:tcW w:w="5795" w:type="dxa"/>
          </w:tcPr>
          <w:p w14:paraId="1878FE57" w14:textId="77777777" w:rsidR="00530D3B" w:rsidRPr="00D6757C" w:rsidRDefault="00530D3B" w:rsidP="00FC2D96">
            <w:pPr>
              <w:spacing w:after="0" w:line="240" w:lineRule="atLeast"/>
              <w:rPr>
                <w:sz w:val="22"/>
                <w:szCs w:val="22"/>
              </w:rPr>
            </w:pPr>
            <w:r w:rsidRPr="00D6757C">
              <w:rPr>
                <w:sz w:val="22"/>
                <w:szCs w:val="22"/>
              </w:rPr>
              <w:t>Мыло хозяйственное</w:t>
            </w:r>
            <w:r w:rsidRPr="00D6757C">
              <w:rPr>
                <w:sz w:val="22"/>
                <w:szCs w:val="22"/>
                <w:lang w:val="en-US"/>
              </w:rPr>
              <w:t xml:space="preserve"> 72% 300</w:t>
            </w:r>
            <w:proofErr w:type="spellStart"/>
            <w:r w:rsidRPr="00D6757C">
              <w:rPr>
                <w:sz w:val="22"/>
                <w:szCs w:val="22"/>
              </w:rPr>
              <w:t>гр</w:t>
            </w:r>
            <w:proofErr w:type="spellEnd"/>
          </w:p>
        </w:tc>
        <w:tc>
          <w:tcPr>
            <w:tcW w:w="1701" w:type="dxa"/>
          </w:tcPr>
          <w:p w14:paraId="74C1FDF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51399718" w14:textId="77777777" w:rsidR="00530D3B" w:rsidRPr="00D6757C" w:rsidRDefault="00530D3B" w:rsidP="00FC2D96">
            <w:pPr>
              <w:spacing w:after="0" w:line="240" w:lineRule="atLeast"/>
              <w:jc w:val="center"/>
              <w:rPr>
                <w:sz w:val="22"/>
                <w:szCs w:val="22"/>
              </w:rPr>
            </w:pPr>
            <w:r w:rsidRPr="00D6757C">
              <w:rPr>
                <w:sz w:val="22"/>
                <w:szCs w:val="22"/>
              </w:rPr>
              <w:t>212</w:t>
            </w:r>
          </w:p>
        </w:tc>
      </w:tr>
      <w:tr w:rsidR="00530D3B" w:rsidRPr="00D6757C" w14:paraId="66EE0988" w14:textId="77777777" w:rsidTr="00FC2D96">
        <w:tc>
          <w:tcPr>
            <w:tcW w:w="5795" w:type="dxa"/>
          </w:tcPr>
          <w:p w14:paraId="566F24F6" w14:textId="77777777" w:rsidR="00530D3B" w:rsidRPr="00D6757C" w:rsidRDefault="00530D3B" w:rsidP="00FC2D96">
            <w:pPr>
              <w:spacing w:after="0" w:line="240" w:lineRule="atLeast"/>
              <w:rPr>
                <w:sz w:val="22"/>
                <w:szCs w:val="22"/>
              </w:rPr>
            </w:pPr>
            <w:r w:rsidRPr="00D6757C">
              <w:rPr>
                <w:sz w:val="22"/>
                <w:szCs w:val="22"/>
              </w:rPr>
              <w:t xml:space="preserve">Чистящий порошок  </w:t>
            </w:r>
            <w:proofErr w:type="spellStart"/>
            <w:r w:rsidRPr="00D6757C">
              <w:rPr>
                <w:sz w:val="22"/>
                <w:szCs w:val="22"/>
                <w:lang w:val="en-US"/>
              </w:rPr>
              <w:t>mr</w:t>
            </w:r>
            <w:proofErr w:type="spellEnd"/>
            <w:r w:rsidRPr="00D6757C">
              <w:rPr>
                <w:sz w:val="22"/>
                <w:szCs w:val="22"/>
              </w:rPr>
              <w:t xml:space="preserve"> </w:t>
            </w:r>
            <w:r w:rsidRPr="00D6757C">
              <w:rPr>
                <w:sz w:val="22"/>
                <w:szCs w:val="22"/>
                <w:lang w:val="en-US"/>
              </w:rPr>
              <w:t>Proper</w:t>
            </w:r>
            <w:r w:rsidRPr="00D6757C">
              <w:rPr>
                <w:sz w:val="22"/>
                <w:szCs w:val="22"/>
              </w:rPr>
              <w:t xml:space="preserve"> 400 гр.</w:t>
            </w:r>
          </w:p>
        </w:tc>
        <w:tc>
          <w:tcPr>
            <w:tcW w:w="1701" w:type="dxa"/>
          </w:tcPr>
          <w:p w14:paraId="00E9E48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27F11637" w14:textId="77777777" w:rsidR="00530D3B" w:rsidRPr="00D6757C" w:rsidRDefault="00530D3B" w:rsidP="00FC2D96">
            <w:pPr>
              <w:spacing w:after="0" w:line="240" w:lineRule="atLeast"/>
              <w:jc w:val="center"/>
              <w:rPr>
                <w:sz w:val="22"/>
                <w:szCs w:val="22"/>
              </w:rPr>
            </w:pPr>
            <w:r w:rsidRPr="00D6757C">
              <w:rPr>
                <w:sz w:val="22"/>
                <w:szCs w:val="22"/>
                <w:lang w:val="en-US"/>
              </w:rPr>
              <w:t>7</w:t>
            </w:r>
            <w:r w:rsidRPr="00D6757C">
              <w:rPr>
                <w:sz w:val="22"/>
                <w:szCs w:val="22"/>
              </w:rPr>
              <w:t>80</w:t>
            </w:r>
          </w:p>
        </w:tc>
      </w:tr>
      <w:tr w:rsidR="00530D3B" w:rsidRPr="00D6757C" w14:paraId="0AD086D0" w14:textId="77777777" w:rsidTr="00FC2D96">
        <w:tc>
          <w:tcPr>
            <w:tcW w:w="5795" w:type="dxa"/>
          </w:tcPr>
          <w:p w14:paraId="54F08BAC" w14:textId="77777777" w:rsidR="00530D3B" w:rsidRPr="00D6757C" w:rsidRDefault="00530D3B" w:rsidP="00FC2D96">
            <w:pPr>
              <w:spacing w:after="0" w:line="240" w:lineRule="atLeast"/>
              <w:rPr>
                <w:sz w:val="22"/>
                <w:szCs w:val="22"/>
              </w:rPr>
            </w:pPr>
            <w:r w:rsidRPr="00D6757C">
              <w:rPr>
                <w:sz w:val="22"/>
                <w:szCs w:val="22"/>
              </w:rPr>
              <w:t>Отбеливатель-гель «</w:t>
            </w:r>
            <w:r w:rsidRPr="00D6757C">
              <w:rPr>
                <w:sz w:val="22"/>
                <w:szCs w:val="22"/>
                <w:lang w:val="en-US"/>
              </w:rPr>
              <w:t>ASE</w:t>
            </w:r>
            <w:r w:rsidRPr="00D6757C">
              <w:rPr>
                <w:sz w:val="22"/>
                <w:szCs w:val="22"/>
              </w:rPr>
              <w:t>» автомат (</w:t>
            </w:r>
            <w:smartTag w:uri="urn:schemas-microsoft-com:office:smarttags" w:element="metricconverter">
              <w:smartTagPr>
                <w:attr w:name="ProductID" w:val="1 л"/>
              </w:smartTagPr>
              <w:r w:rsidRPr="00D6757C">
                <w:rPr>
                  <w:sz w:val="22"/>
                  <w:szCs w:val="22"/>
                </w:rPr>
                <w:t>1 л</w:t>
              </w:r>
            </w:smartTag>
            <w:r w:rsidRPr="00D6757C">
              <w:rPr>
                <w:sz w:val="22"/>
                <w:szCs w:val="22"/>
              </w:rPr>
              <w:t>)</w:t>
            </w:r>
          </w:p>
        </w:tc>
        <w:tc>
          <w:tcPr>
            <w:tcW w:w="1701" w:type="dxa"/>
          </w:tcPr>
          <w:p w14:paraId="2B2B1EC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304965BB" w14:textId="77777777" w:rsidR="00530D3B" w:rsidRPr="00D6757C" w:rsidRDefault="00530D3B" w:rsidP="00FC2D96">
            <w:pPr>
              <w:spacing w:after="0" w:line="240" w:lineRule="atLeast"/>
              <w:jc w:val="center"/>
              <w:rPr>
                <w:sz w:val="22"/>
                <w:szCs w:val="22"/>
              </w:rPr>
            </w:pPr>
            <w:r w:rsidRPr="00D6757C">
              <w:rPr>
                <w:sz w:val="22"/>
                <w:szCs w:val="22"/>
              </w:rPr>
              <w:t>20</w:t>
            </w:r>
          </w:p>
        </w:tc>
      </w:tr>
      <w:tr w:rsidR="00530D3B" w:rsidRPr="00D6757C" w14:paraId="790A4644" w14:textId="77777777" w:rsidTr="00FC2D96">
        <w:tc>
          <w:tcPr>
            <w:tcW w:w="5795" w:type="dxa"/>
          </w:tcPr>
          <w:p w14:paraId="7CD07ECC" w14:textId="77777777" w:rsidR="00530D3B" w:rsidRPr="00D6757C" w:rsidRDefault="00530D3B" w:rsidP="00FC2D96">
            <w:pPr>
              <w:spacing w:after="0" w:line="240" w:lineRule="atLeast"/>
              <w:rPr>
                <w:sz w:val="22"/>
                <w:szCs w:val="22"/>
              </w:rPr>
            </w:pPr>
            <w:r w:rsidRPr="00D6757C">
              <w:rPr>
                <w:sz w:val="22"/>
                <w:szCs w:val="22"/>
              </w:rPr>
              <w:t xml:space="preserve">Дезинфицирующие таблетки </w:t>
            </w:r>
            <w:proofErr w:type="spellStart"/>
            <w:r w:rsidRPr="00D6757C">
              <w:rPr>
                <w:sz w:val="22"/>
                <w:szCs w:val="22"/>
              </w:rPr>
              <w:t>Део</w:t>
            </w:r>
            <w:proofErr w:type="spellEnd"/>
            <w:r w:rsidRPr="00D6757C">
              <w:rPr>
                <w:sz w:val="22"/>
                <w:szCs w:val="22"/>
              </w:rPr>
              <w:t xml:space="preserve">-хлор (300 таблеток) </w:t>
            </w:r>
          </w:p>
        </w:tc>
        <w:tc>
          <w:tcPr>
            <w:tcW w:w="1701" w:type="dxa"/>
          </w:tcPr>
          <w:p w14:paraId="659D62E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61E7147F" w14:textId="77777777" w:rsidR="00530D3B" w:rsidRPr="00D6757C" w:rsidRDefault="00530D3B" w:rsidP="00FC2D96">
            <w:pPr>
              <w:spacing w:after="0" w:line="240" w:lineRule="atLeast"/>
              <w:jc w:val="center"/>
              <w:rPr>
                <w:sz w:val="22"/>
                <w:szCs w:val="22"/>
              </w:rPr>
            </w:pPr>
            <w:r w:rsidRPr="00D6757C">
              <w:rPr>
                <w:sz w:val="22"/>
                <w:szCs w:val="22"/>
              </w:rPr>
              <w:t>40</w:t>
            </w:r>
          </w:p>
        </w:tc>
      </w:tr>
      <w:tr w:rsidR="00530D3B" w:rsidRPr="00D6757C" w14:paraId="4A35E7BA" w14:textId="77777777" w:rsidTr="00FC2D96">
        <w:tc>
          <w:tcPr>
            <w:tcW w:w="5795" w:type="dxa"/>
          </w:tcPr>
          <w:p w14:paraId="1A36A1C1" w14:textId="77777777" w:rsidR="00530D3B" w:rsidRPr="00D6757C" w:rsidRDefault="00530D3B" w:rsidP="00FC2D96">
            <w:pPr>
              <w:spacing w:after="0" w:line="240" w:lineRule="atLeast"/>
              <w:rPr>
                <w:sz w:val="22"/>
                <w:szCs w:val="22"/>
              </w:rPr>
            </w:pPr>
            <w:r w:rsidRPr="00D6757C">
              <w:rPr>
                <w:sz w:val="22"/>
                <w:szCs w:val="22"/>
              </w:rPr>
              <w:t xml:space="preserve">Средство для мытья посуды </w:t>
            </w:r>
            <w:r w:rsidRPr="00D6757C">
              <w:rPr>
                <w:sz w:val="22"/>
                <w:szCs w:val="22"/>
                <w:lang w:val="en-US"/>
              </w:rPr>
              <w:t>ECOLAB</w:t>
            </w:r>
            <w:r w:rsidRPr="00D6757C">
              <w:rPr>
                <w:sz w:val="22"/>
                <w:szCs w:val="22"/>
              </w:rPr>
              <w:t xml:space="preserve"> </w:t>
            </w:r>
            <w:proofErr w:type="spellStart"/>
            <w:r w:rsidRPr="00D6757C">
              <w:rPr>
                <w:sz w:val="22"/>
                <w:szCs w:val="22"/>
                <w:lang w:val="en-US"/>
              </w:rPr>
              <w:t>Pantastic</w:t>
            </w:r>
            <w:proofErr w:type="spellEnd"/>
            <w:r w:rsidRPr="00D6757C">
              <w:rPr>
                <w:sz w:val="22"/>
                <w:szCs w:val="22"/>
              </w:rPr>
              <w:t xml:space="preserve"> </w:t>
            </w:r>
            <w:r w:rsidRPr="00D6757C">
              <w:rPr>
                <w:sz w:val="22"/>
                <w:szCs w:val="22"/>
                <w:lang w:val="en-US"/>
              </w:rPr>
              <w:t>Lemon</w:t>
            </w:r>
            <w:r w:rsidRPr="00D6757C">
              <w:rPr>
                <w:sz w:val="22"/>
                <w:szCs w:val="22"/>
              </w:rPr>
              <w:t xml:space="preserve"> 5 л концентрат</w:t>
            </w:r>
          </w:p>
        </w:tc>
        <w:tc>
          <w:tcPr>
            <w:tcW w:w="1701" w:type="dxa"/>
          </w:tcPr>
          <w:p w14:paraId="3CE8371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339730BF" w14:textId="77777777" w:rsidR="00530D3B" w:rsidRPr="00D6757C" w:rsidRDefault="00530D3B" w:rsidP="00FC2D96">
            <w:pPr>
              <w:spacing w:after="0" w:line="240" w:lineRule="atLeast"/>
              <w:jc w:val="center"/>
              <w:rPr>
                <w:sz w:val="22"/>
                <w:szCs w:val="22"/>
                <w:lang w:val="en-US"/>
              </w:rPr>
            </w:pPr>
            <w:r w:rsidRPr="00D6757C">
              <w:rPr>
                <w:sz w:val="22"/>
                <w:szCs w:val="22"/>
                <w:lang w:val="en-US"/>
              </w:rPr>
              <w:t>7</w:t>
            </w:r>
          </w:p>
        </w:tc>
      </w:tr>
      <w:tr w:rsidR="00530D3B" w:rsidRPr="00D6757C" w14:paraId="16DD39AC" w14:textId="77777777" w:rsidTr="00FC2D96">
        <w:tc>
          <w:tcPr>
            <w:tcW w:w="5795" w:type="dxa"/>
          </w:tcPr>
          <w:p w14:paraId="1107AA55" w14:textId="77777777" w:rsidR="00530D3B" w:rsidRPr="00D6757C" w:rsidRDefault="00530D3B" w:rsidP="00FC2D96">
            <w:pPr>
              <w:spacing w:after="0" w:line="240" w:lineRule="atLeast"/>
              <w:rPr>
                <w:sz w:val="22"/>
                <w:szCs w:val="22"/>
              </w:rPr>
            </w:pPr>
            <w:r w:rsidRPr="00D6757C">
              <w:rPr>
                <w:sz w:val="22"/>
                <w:szCs w:val="22"/>
              </w:rPr>
              <w:t xml:space="preserve">Средство для стекла и поверхностей </w:t>
            </w:r>
            <w:proofErr w:type="spellStart"/>
            <w:r w:rsidRPr="00D6757C">
              <w:rPr>
                <w:sz w:val="22"/>
                <w:szCs w:val="22"/>
              </w:rPr>
              <w:t>Brial</w:t>
            </w:r>
            <w:proofErr w:type="spellEnd"/>
            <w:r w:rsidRPr="00D6757C">
              <w:rPr>
                <w:sz w:val="22"/>
                <w:szCs w:val="22"/>
              </w:rPr>
              <w:t xml:space="preserve"> </w:t>
            </w:r>
            <w:proofErr w:type="spellStart"/>
            <w:r w:rsidRPr="00D6757C">
              <w:rPr>
                <w:sz w:val="22"/>
                <w:szCs w:val="22"/>
              </w:rPr>
              <w:t>Maxx</w:t>
            </w:r>
            <w:proofErr w:type="spellEnd"/>
            <w:r w:rsidRPr="00D6757C">
              <w:rPr>
                <w:sz w:val="22"/>
                <w:szCs w:val="22"/>
              </w:rPr>
              <w:t>, 5 л. концентрат</w:t>
            </w:r>
          </w:p>
        </w:tc>
        <w:tc>
          <w:tcPr>
            <w:tcW w:w="1701" w:type="dxa"/>
          </w:tcPr>
          <w:p w14:paraId="6E1E379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1847D5AE" w14:textId="77777777" w:rsidR="00530D3B" w:rsidRPr="00D6757C" w:rsidRDefault="00530D3B" w:rsidP="00FC2D96">
            <w:pPr>
              <w:spacing w:after="0" w:line="240" w:lineRule="atLeast"/>
              <w:jc w:val="center"/>
              <w:rPr>
                <w:sz w:val="22"/>
                <w:szCs w:val="22"/>
                <w:lang w:val="en-US"/>
              </w:rPr>
            </w:pPr>
            <w:r w:rsidRPr="00D6757C">
              <w:rPr>
                <w:sz w:val="22"/>
                <w:szCs w:val="22"/>
              </w:rPr>
              <w:t>8</w:t>
            </w:r>
          </w:p>
        </w:tc>
      </w:tr>
      <w:tr w:rsidR="00530D3B" w:rsidRPr="00D6757C" w14:paraId="4AA36DF2" w14:textId="77777777" w:rsidTr="00FC2D96">
        <w:tc>
          <w:tcPr>
            <w:tcW w:w="5795" w:type="dxa"/>
          </w:tcPr>
          <w:p w14:paraId="3FFA3D92" w14:textId="77777777" w:rsidR="00530D3B" w:rsidRPr="00D6757C" w:rsidRDefault="00530D3B" w:rsidP="00FC2D96">
            <w:pPr>
              <w:spacing w:after="0" w:line="240" w:lineRule="atLeast"/>
              <w:rPr>
                <w:sz w:val="22"/>
                <w:szCs w:val="22"/>
              </w:rPr>
            </w:pPr>
            <w:r w:rsidRPr="00D6757C">
              <w:rPr>
                <w:sz w:val="22"/>
                <w:szCs w:val="22"/>
              </w:rPr>
              <w:t>Насадка-распылитель на пластиковую бутылку 0,5-2 л.</w:t>
            </w:r>
          </w:p>
        </w:tc>
        <w:tc>
          <w:tcPr>
            <w:tcW w:w="1701" w:type="dxa"/>
          </w:tcPr>
          <w:p w14:paraId="7E18EBD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1D1BB2B4" w14:textId="77777777" w:rsidR="00530D3B" w:rsidRPr="00D6757C" w:rsidRDefault="00530D3B" w:rsidP="00FC2D96">
            <w:pPr>
              <w:spacing w:after="0" w:line="240" w:lineRule="atLeast"/>
              <w:jc w:val="center"/>
              <w:rPr>
                <w:sz w:val="22"/>
                <w:szCs w:val="22"/>
              </w:rPr>
            </w:pPr>
            <w:r w:rsidRPr="00D6757C">
              <w:rPr>
                <w:sz w:val="22"/>
                <w:szCs w:val="22"/>
              </w:rPr>
              <w:t>160</w:t>
            </w:r>
          </w:p>
        </w:tc>
      </w:tr>
      <w:tr w:rsidR="00530D3B" w:rsidRPr="00D6757C" w14:paraId="5BE78976" w14:textId="77777777" w:rsidTr="00FC2D96">
        <w:tc>
          <w:tcPr>
            <w:tcW w:w="5795" w:type="dxa"/>
          </w:tcPr>
          <w:p w14:paraId="7ABDAC7C" w14:textId="77777777" w:rsidR="00530D3B" w:rsidRPr="00D6757C" w:rsidRDefault="00530D3B" w:rsidP="00FC2D96">
            <w:pPr>
              <w:spacing w:after="0" w:line="240" w:lineRule="atLeast"/>
              <w:rPr>
                <w:sz w:val="22"/>
                <w:szCs w:val="22"/>
              </w:rPr>
            </w:pPr>
            <w:r w:rsidRPr="00D6757C">
              <w:rPr>
                <w:sz w:val="22"/>
                <w:szCs w:val="22"/>
              </w:rPr>
              <w:t>Крем-мыло Красная Линия 240 мл</w:t>
            </w:r>
          </w:p>
        </w:tc>
        <w:tc>
          <w:tcPr>
            <w:tcW w:w="1701" w:type="dxa"/>
          </w:tcPr>
          <w:p w14:paraId="598F0D8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6005DC76" w14:textId="77777777" w:rsidR="00530D3B" w:rsidRPr="00D6757C" w:rsidRDefault="00530D3B" w:rsidP="00FC2D96">
            <w:pPr>
              <w:spacing w:after="0" w:line="240" w:lineRule="atLeast"/>
              <w:jc w:val="center"/>
              <w:rPr>
                <w:sz w:val="22"/>
                <w:szCs w:val="22"/>
              </w:rPr>
            </w:pPr>
            <w:r w:rsidRPr="00D6757C">
              <w:rPr>
                <w:sz w:val="22"/>
                <w:szCs w:val="22"/>
              </w:rPr>
              <w:t>444</w:t>
            </w:r>
          </w:p>
        </w:tc>
      </w:tr>
      <w:tr w:rsidR="00530D3B" w:rsidRPr="00D6757C" w14:paraId="5D6872AD" w14:textId="77777777" w:rsidTr="00FC2D96">
        <w:tc>
          <w:tcPr>
            <w:tcW w:w="5795" w:type="dxa"/>
          </w:tcPr>
          <w:p w14:paraId="5C91519A" w14:textId="77777777" w:rsidR="00530D3B" w:rsidRPr="00D6757C" w:rsidRDefault="00530D3B" w:rsidP="00FC2D96">
            <w:pPr>
              <w:spacing w:after="0" w:line="240" w:lineRule="atLeast"/>
              <w:rPr>
                <w:sz w:val="22"/>
                <w:szCs w:val="22"/>
                <w:lang w:val="en-US"/>
              </w:rPr>
            </w:pPr>
            <w:r w:rsidRPr="00D6757C">
              <w:rPr>
                <w:sz w:val="22"/>
                <w:szCs w:val="22"/>
              </w:rPr>
              <w:t>Мыло туалетное «</w:t>
            </w:r>
            <w:r w:rsidRPr="00D6757C">
              <w:rPr>
                <w:sz w:val="22"/>
                <w:szCs w:val="22"/>
                <w:lang w:val="en-US"/>
              </w:rPr>
              <w:t>CAMAY</w:t>
            </w:r>
            <w:r w:rsidRPr="00D6757C">
              <w:rPr>
                <w:sz w:val="22"/>
                <w:szCs w:val="22"/>
              </w:rPr>
              <w:t xml:space="preserve">» 85 </w:t>
            </w:r>
            <w:proofErr w:type="spellStart"/>
            <w:r w:rsidRPr="00D6757C">
              <w:rPr>
                <w:sz w:val="22"/>
                <w:szCs w:val="22"/>
              </w:rPr>
              <w:t>гр</w:t>
            </w:r>
            <w:proofErr w:type="spellEnd"/>
          </w:p>
        </w:tc>
        <w:tc>
          <w:tcPr>
            <w:tcW w:w="1701" w:type="dxa"/>
          </w:tcPr>
          <w:p w14:paraId="4DF463B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33A1B34D" w14:textId="77777777" w:rsidR="00530D3B" w:rsidRPr="00D6757C" w:rsidRDefault="00530D3B" w:rsidP="00FC2D96">
            <w:pPr>
              <w:spacing w:after="0" w:line="240" w:lineRule="atLeast"/>
              <w:jc w:val="center"/>
              <w:rPr>
                <w:sz w:val="22"/>
                <w:szCs w:val="22"/>
              </w:rPr>
            </w:pPr>
            <w:r w:rsidRPr="00D6757C">
              <w:rPr>
                <w:sz w:val="22"/>
                <w:szCs w:val="22"/>
              </w:rPr>
              <w:t>144</w:t>
            </w:r>
          </w:p>
        </w:tc>
      </w:tr>
      <w:tr w:rsidR="00530D3B" w:rsidRPr="00D6757C" w14:paraId="5F858841" w14:textId="77777777" w:rsidTr="00FC2D96">
        <w:tc>
          <w:tcPr>
            <w:tcW w:w="5795" w:type="dxa"/>
          </w:tcPr>
          <w:p w14:paraId="0B0451A9" w14:textId="77777777" w:rsidR="00530D3B" w:rsidRPr="00D6757C" w:rsidRDefault="00530D3B" w:rsidP="00FC2D96">
            <w:pPr>
              <w:spacing w:after="0" w:line="240" w:lineRule="atLeast"/>
              <w:rPr>
                <w:sz w:val="22"/>
                <w:szCs w:val="22"/>
              </w:rPr>
            </w:pPr>
            <w:proofErr w:type="spellStart"/>
            <w:r w:rsidRPr="00D6757C">
              <w:rPr>
                <w:sz w:val="22"/>
                <w:szCs w:val="22"/>
              </w:rPr>
              <w:t>Мопы</w:t>
            </w:r>
            <w:proofErr w:type="spellEnd"/>
            <w:r w:rsidRPr="00D6757C">
              <w:rPr>
                <w:sz w:val="22"/>
                <w:szCs w:val="22"/>
                <w:lang w:val="en-US"/>
              </w:rPr>
              <w:t xml:space="preserve"> </w:t>
            </w:r>
            <w:r w:rsidRPr="00D6757C">
              <w:rPr>
                <w:sz w:val="22"/>
                <w:szCs w:val="22"/>
              </w:rPr>
              <w:t xml:space="preserve">(для швабры) 40 см </w:t>
            </w:r>
          </w:p>
        </w:tc>
        <w:tc>
          <w:tcPr>
            <w:tcW w:w="1701" w:type="dxa"/>
          </w:tcPr>
          <w:p w14:paraId="3FBD68B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6066B6F4" w14:textId="77777777" w:rsidR="00530D3B" w:rsidRPr="00D6757C" w:rsidRDefault="00530D3B" w:rsidP="00FC2D96">
            <w:pPr>
              <w:spacing w:after="0" w:line="240" w:lineRule="atLeast"/>
              <w:jc w:val="center"/>
              <w:rPr>
                <w:sz w:val="22"/>
                <w:szCs w:val="22"/>
              </w:rPr>
            </w:pPr>
            <w:r w:rsidRPr="00D6757C">
              <w:rPr>
                <w:sz w:val="22"/>
                <w:szCs w:val="22"/>
              </w:rPr>
              <w:t>72</w:t>
            </w:r>
          </w:p>
        </w:tc>
      </w:tr>
      <w:tr w:rsidR="00530D3B" w:rsidRPr="00D6757C" w14:paraId="173FB203" w14:textId="77777777" w:rsidTr="00FC2D96">
        <w:tc>
          <w:tcPr>
            <w:tcW w:w="5795" w:type="dxa"/>
          </w:tcPr>
          <w:p w14:paraId="20C908BF" w14:textId="77777777" w:rsidR="00530D3B" w:rsidRPr="00D6757C" w:rsidRDefault="00530D3B" w:rsidP="00FC2D96">
            <w:pPr>
              <w:spacing w:after="0" w:line="240" w:lineRule="atLeast"/>
              <w:rPr>
                <w:sz w:val="22"/>
                <w:szCs w:val="22"/>
              </w:rPr>
            </w:pPr>
            <w:r w:rsidRPr="00D6757C">
              <w:rPr>
                <w:sz w:val="22"/>
                <w:szCs w:val="22"/>
              </w:rPr>
              <w:t>Полироль для мебели PRO SHINE SPECIAL 0,5 литра</w:t>
            </w:r>
          </w:p>
        </w:tc>
        <w:tc>
          <w:tcPr>
            <w:tcW w:w="1701" w:type="dxa"/>
          </w:tcPr>
          <w:p w14:paraId="5B6146C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3DE50D65" w14:textId="77777777" w:rsidR="00530D3B" w:rsidRPr="00D6757C" w:rsidRDefault="00530D3B" w:rsidP="00FC2D96">
            <w:pPr>
              <w:spacing w:after="0" w:line="240" w:lineRule="atLeast"/>
              <w:jc w:val="center"/>
              <w:rPr>
                <w:sz w:val="22"/>
                <w:szCs w:val="22"/>
                <w:lang w:val="en-US"/>
              </w:rPr>
            </w:pPr>
            <w:r w:rsidRPr="00D6757C">
              <w:rPr>
                <w:sz w:val="22"/>
                <w:szCs w:val="22"/>
                <w:lang w:val="en-US"/>
              </w:rPr>
              <w:t>24</w:t>
            </w:r>
          </w:p>
        </w:tc>
      </w:tr>
      <w:tr w:rsidR="00530D3B" w:rsidRPr="00D6757C" w14:paraId="3AD9BC00" w14:textId="77777777" w:rsidTr="00FC2D96">
        <w:tc>
          <w:tcPr>
            <w:tcW w:w="5795" w:type="dxa"/>
          </w:tcPr>
          <w:p w14:paraId="019CDA29" w14:textId="77777777" w:rsidR="00530D3B" w:rsidRPr="00D6757C" w:rsidRDefault="00530D3B" w:rsidP="00FC2D96">
            <w:pPr>
              <w:spacing w:after="0" w:line="240" w:lineRule="atLeast"/>
              <w:rPr>
                <w:sz w:val="22"/>
                <w:szCs w:val="22"/>
              </w:rPr>
            </w:pPr>
            <w:r w:rsidRPr="00D6757C">
              <w:rPr>
                <w:sz w:val="22"/>
                <w:szCs w:val="22"/>
              </w:rPr>
              <w:t>Губка для посуды (5 штук в упаковке, «</w:t>
            </w:r>
            <w:r w:rsidRPr="00D6757C">
              <w:rPr>
                <w:sz w:val="22"/>
                <w:szCs w:val="22"/>
                <w:lang w:val="en-US"/>
              </w:rPr>
              <w:t>Super</w:t>
            </w:r>
            <w:r w:rsidRPr="00D6757C">
              <w:rPr>
                <w:sz w:val="22"/>
                <w:szCs w:val="22"/>
              </w:rPr>
              <w:t xml:space="preserve"> </w:t>
            </w:r>
            <w:r w:rsidRPr="00D6757C">
              <w:rPr>
                <w:sz w:val="22"/>
                <w:szCs w:val="22"/>
                <w:lang w:val="en-US"/>
              </w:rPr>
              <w:t>Maxi</w:t>
            </w:r>
            <w:r w:rsidRPr="00D6757C">
              <w:rPr>
                <w:sz w:val="22"/>
                <w:szCs w:val="22"/>
              </w:rPr>
              <w:t>» 90*65*35)</w:t>
            </w:r>
          </w:p>
        </w:tc>
        <w:tc>
          <w:tcPr>
            <w:tcW w:w="1701" w:type="dxa"/>
          </w:tcPr>
          <w:p w14:paraId="796A0BCA" w14:textId="77777777" w:rsidR="00530D3B" w:rsidRPr="00D6757C" w:rsidRDefault="00530D3B" w:rsidP="00FC2D96">
            <w:pPr>
              <w:tabs>
                <w:tab w:val="left" w:pos="3240"/>
              </w:tabs>
              <w:spacing w:after="0" w:line="240" w:lineRule="atLeast"/>
              <w:jc w:val="center"/>
              <w:rPr>
                <w:sz w:val="22"/>
                <w:szCs w:val="22"/>
              </w:rPr>
            </w:pPr>
            <w:proofErr w:type="spellStart"/>
            <w:r w:rsidRPr="00D6757C">
              <w:rPr>
                <w:sz w:val="22"/>
                <w:szCs w:val="22"/>
              </w:rPr>
              <w:t>упак</w:t>
            </w:r>
            <w:proofErr w:type="spellEnd"/>
            <w:r w:rsidRPr="00D6757C">
              <w:rPr>
                <w:sz w:val="22"/>
                <w:szCs w:val="22"/>
              </w:rPr>
              <w:t>.</w:t>
            </w:r>
          </w:p>
        </w:tc>
        <w:tc>
          <w:tcPr>
            <w:tcW w:w="1843" w:type="dxa"/>
          </w:tcPr>
          <w:p w14:paraId="74534DBA" w14:textId="77777777" w:rsidR="00530D3B" w:rsidRPr="00D6757C" w:rsidRDefault="00530D3B" w:rsidP="00FC2D96">
            <w:pPr>
              <w:spacing w:after="0" w:line="240" w:lineRule="atLeast"/>
              <w:jc w:val="center"/>
              <w:rPr>
                <w:sz w:val="22"/>
                <w:szCs w:val="22"/>
              </w:rPr>
            </w:pPr>
            <w:r w:rsidRPr="00D6757C">
              <w:rPr>
                <w:sz w:val="22"/>
                <w:szCs w:val="22"/>
              </w:rPr>
              <w:t>483</w:t>
            </w:r>
          </w:p>
        </w:tc>
      </w:tr>
      <w:tr w:rsidR="00530D3B" w:rsidRPr="00D6757C" w14:paraId="702F34DA" w14:textId="77777777" w:rsidTr="00FC2D96">
        <w:tc>
          <w:tcPr>
            <w:tcW w:w="5795" w:type="dxa"/>
          </w:tcPr>
          <w:p w14:paraId="4E0E2756" w14:textId="77777777" w:rsidR="00530D3B" w:rsidRPr="00D6757C" w:rsidRDefault="00530D3B" w:rsidP="00FC2D96">
            <w:pPr>
              <w:spacing w:after="0" w:line="240" w:lineRule="atLeast"/>
              <w:rPr>
                <w:sz w:val="22"/>
                <w:szCs w:val="22"/>
              </w:rPr>
            </w:pPr>
            <w:r w:rsidRPr="00D6757C">
              <w:rPr>
                <w:sz w:val="22"/>
                <w:szCs w:val="22"/>
              </w:rPr>
              <w:t>Мешки для мусора «</w:t>
            </w:r>
            <w:proofErr w:type="spellStart"/>
            <w:r w:rsidRPr="00D6757C">
              <w:rPr>
                <w:sz w:val="22"/>
                <w:szCs w:val="22"/>
              </w:rPr>
              <w:t>Крепак</w:t>
            </w:r>
            <w:proofErr w:type="spellEnd"/>
            <w:r w:rsidRPr="00D6757C">
              <w:rPr>
                <w:sz w:val="22"/>
                <w:szCs w:val="22"/>
              </w:rPr>
              <w:t>» повышенной прочности с ручками , объем-30л (30 штук в рулоне)</w:t>
            </w:r>
          </w:p>
        </w:tc>
        <w:tc>
          <w:tcPr>
            <w:tcW w:w="1701" w:type="dxa"/>
          </w:tcPr>
          <w:p w14:paraId="1007F83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рулон</w:t>
            </w:r>
          </w:p>
        </w:tc>
        <w:tc>
          <w:tcPr>
            <w:tcW w:w="1843" w:type="dxa"/>
          </w:tcPr>
          <w:p w14:paraId="1CC94380" w14:textId="77777777" w:rsidR="00530D3B" w:rsidRPr="00D6757C" w:rsidRDefault="00530D3B" w:rsidP="00FC2D96">
            <w:pPr>
              <w:spacing w:after="0" w:line="240" w:lineRule="atLeast"/>
              <w:jc w:val="center"/>
              <w:rPr>
                <w:sz w:val="22"/>
                <w:szCs w:val="22"/>
              </w:rPr>
            </w:pPr>
            <w:r w:rsidRPr="00D6757C">
              <w:rPr>
                <w:sz w:val="22"/>
                <w:szCs w:val="22"/>
              </w:rPr>
              <w:t>806</w:t>
            </w:r>
          </w:p>
        </w:tc>
      </w:tr>
      <w:tr w:rsidR="00530D3B" w:rsidRPr="00D6757C" w14:paraId="44C68D8C" w14:textId="77777777" w:rsidTr="00FC2D96">
        <w:tc>
          <w:tcPr>
            <w:tcW w:w="5795" w:type="dxa"/>
          </w:tcPr>
          <w:p w14:paraId="5E0B879B" w14:textId="77777777" w:rsidR="00530D3B" w:rsidRPr="00D6757C" w:rsidRDefault="00530D3B" w:rsidP="00FC2D96">
            <w:pPr>
              <w:spacing w:after="0" w:line="240" w:lineRule="atLeast"/>
              <w:rPr>
                <w:sz w:val="22"/>
                <w:szCs w:val="22"/>
              </w:rPr>
            </w:pPr>
            <w:r w:rsidRPr="00D6757C">
              <w:rPr>
                <w:sz w:val="22"/>
                <w:szCs w:val="22"/>
              </w:rPr>
              <w:t>Мешки для мусора «</w:t>
            </w:r>
            <w:proofErr w:type="spellStart"/>
            <w:r w:rsidRPr="00D6757C">
              <w:rPr>
                <w:sz w:val="22"/>
                <w:szCs w:val="22"/>
              </w:rPr>
              <w:t>Крепак</w:t>
            </w:r>
            <w:proofErr w:type="spellEnd"/>
            <w:r w:rsidRPr="00D6757C">
              <w:rPr>
                <w:sz w:val="22"/>
                <w:szCs w:val="22"/>
              </w:rPr>
              <w:t>»</w:t>
            </w:r>
            <w:r w:rsidRPr="00D6757C">
              <w:t xml:space="preserve"> </w:t>
            </w:r>
            <w:r w:rsidRPr="00D6757C">
              <w:rPr>
                <w:sz w:val="22"/>
                <w:szCs w:val="22"/>
              </w:rPr>
              <w:t>повышенной прочности с ручками, объем-60л (20 штук в рулоне)</w:t>
            </w:r>
          </w:p>
        </w:tc>
        <w:tc>
          <w:tcPr>
            <w:tcW w:w="1701" w:type="dxa"/>
          </w:tcPr>
          <w:p w14:paraId="7B5E1B4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рулон</w:t>
            </w:r>
          </w:p>
        </w:tc>
        <w:tc>
          <w:tcPr>
            <w:tcW w:w="1843" w:type="dxa"/>
          </w:tcPr>
          <w:p w14:paraId="64484D33" w14:textId="77777777" w:rsidR="00530D3B" w:rsidRPr="00D6757C" w:rsidRDefault="00530D3B" w:rsidP="00FC2D96">
            <w:pPr>
              <w:spacing w:after="0" w:line="240" w:lineRule="atLeast"/>
              <w:jc w:val="center"/>
              <w:rPr>
                <w:sz w:val="22"/>
                <w:szCs w:val="22"/>
              </w:rPr>
            </w:pPr>
            <w:r w:rsidRPr="00D6757C">
              <w:rPr>
                <w:sz w:val="22"/>
                <w:szCs w:val="22"/>
              </w:rPr>
              <w:t>360</w:t>
            </w:r>
          </w:p>
        </w:tc>
      </w:tr>
      <w:tr w:rsidR="00530D3B" w:rsidRPr="00D6757C" w14:paraId="351B99AA" w14:textId="77777777" w:rsidTr="00FC2D96">
        <w:tc>
          <w:tcPr>
            <w:tcW w:w="5795" w:type="dxa"/>
          </w:tcPr>
          <w:p w14:paraId="1030FC8B" w14:textId="77777777" w:rsidR="00530D3B" w:rsidRPr="00D6757C" w:rsidRDefault="00530D3B" w:rsidP="00FC2D96">
            <w:pPr>
              <w:spacing w:after="0" w:line="240" w:lineRule="atLeast"/>
              <w:rPr>
                <w:sz w:val="22"/>
                <w:szCs w:val="22"/>
              </w:rPr>
            </w:pPr>
            <w:r w:rsidRPr="00D6757C">
              <w:rPr>
                <w:sz w:val="22"/>
                <w:szCs w:val="22"/>
              </w:rPr>
              <w:t>Мешки для мусора «</w:t>
            </w:r>
            <w:proofErr w:type="spellStart"/>
            <w:r w:rsidRPr="00D6757C">
              <w:rPr>
                <w:sz w:val="22"/>
                <w:szCs w:val="22"/>
              </w:rPr>
              <w:t>Крепак</w:t>
            </w:r>
            <w:proofErr w:type="spellEnd"/>
            <w:r w:rsidRPr="00D6757C">
              <w:rPr>
                <w:sz w:val="22"/>
                <w:szCs w:val="22"/>
              </w:rPr>
              <w:t>»</w:t>
            </w:r>
            <w:r w:rsidRPr="00D6757C">
              <w:t xml:space="preserve"> </w:t>
            </w:r>
            <w:r w:rsidRPr="00D6757C">
              <w:rPr>
                <w:sz w:val="22"/>
                <w:szCs w:val="22"/>
              </w:rPr>
              <w:t xml:space="preserve">повышенной прочности, объем-240л </w:t>
            </w:r>
          </w:p>
        </w:tc>
        <w:tc>
          <w:tcPr>
            <w:tcW w:w="1701" w:type="dxa"/>
          </w:tcPr>
          <w:p w14:paraId="42551B5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5605BC74" w14:textId="77777777" w:rsidR="00530D3B" w:rsidRPr="00D6757C" w:rsidRDefault="00530D3B" w:rsidP="00FC2D96">
            <w:pPr>
              <w:spacing w:after="0" w:line="240" w:lineRule="atLeast"/>
              <w:jc w:val="center"/>
              <w:rPr>
                <w:sz w:val="22"/>
                <w:szCs w:val="22"/>
              </w:rPr>
            </w:pPr>
            <w:r w:rsidRPr="00D6757C">
              <w:rPr>
                <w:sz w:val="22"/>
                <w:szCs w:val="22"/>
              </w:rPr>
              <w:t>700</w:t>
            </w:r>
          </w:p>
        </w:tc>
      </w:tr>
      <w:tr w:rsidR="00530D3B" w:rsidRPr="00D6757C" w14:paraId="30ADBA92" w14:textId="77777777" w:rsidTr="00FC2D96">
        <w:tc>
          <w:tcPr>
            <w:tcW w:w="5795" w:type="dxa"/>
          </w:tcPr>
          <w:p w14:paraId="7EE2DB55" w14:textId="77777777" w:rsidR="00530D3B" w:rsidRPr="00D6757C" w:rsidRDefault="00530D3B" w:rsidP="00FC2D96">
            <w:pPr>
              <w:spacing w:after="0" w:line="240" w:lineRule="atLeast"/>
              <w:rPr>
                <w:sz w:val="22"/>
                <w:szCs w:val="22"/>
              </w:rPr>
            </w:pPr>
            <w:r w:rsidRPr="00D6757C">
              <w:rPr>
                <w:sz w:val="22"/>
                <w:szCs w:val="22"/>
              </w:rPr>
              <w:t>Мешки для мусора ПВД повышенной прочности, объем-  120 л (50 штук в пачке, 70*110)</w:t>
            </w:r>
          </w:p>
        </w:tc>
        <w:tc>
          <w:tcPr>
            <w:tcW w:w="1701" w:type="dxa"/>
          </w:tcPr>
          <w:p w14:paraId="60053E2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пачка</w:t>
            </w:r>
          </w:p>
        </w:tc>
        <w:tc>
          <w:tcPr>
            <w:tcW w:w="1843" w:type="dxa"/>
          </w:tcPr>
          <w:p w14:paraId="442DEB6E" w14:textId="77777777" w:rsidR="00530D3B" w:rsidRPr="00D6757C" w:rsidRDefault="00530D3B" w:rsidP="00FC2D96">
            <w:pPr>
              <w:spacing w:after="0" w:line="240" w:lineRule="atLeast"/>
              <w:jc w:val="center"/>
              <w:rPr>
                <w:sz w:val="22"/>
                <w:szCs w:val="22"/>
              </w:rPr>
            </w:pPr>
            <w:r w:rsidRPr="00D6757C">
              <w:rPr>
                <w:sz w:val="22"/>
                <w:szCs w:val="22"/>
              </w:rPr>
              <w:t>192</w:t>
            </w:r>
          </w:p>
        </w:tc>
      </w:tr>
      <w:tr w:rsidR="00530D3B" w:rsidRPr="00D6757C" w14:paraId="78642C78" w14:textId="77777777" w:rsidTr="00FC2D96">
        <w:tc>
          <w:tcPr>
            <w:tcW w:w="5795" w:type="dxa"/>
          </w:tcPr>
          <w:p w14:paraId="13DB4430" w14:textId="77777777" w:rsidR="00530D3B" w:rsidRPr="00D6757C" w:rsidRDefault="00530D3B" w:rsidP="00FC2D96">
            <w:pPr>
              <w:tabs>
                <w:tab w:val="left" w:pos="390"/>
                <w:tab w:val="right" w:pos="5112"/>
              </w:tabs>
              <w:spacing w:after="0" w:line="240" w:lineRule="atLeast"/>
              <w:rPr>
                <w:sz w:val="22"/>
                <w:szCs w:val="22"/>
              </w:rPr>
            </w:pPr>
            <w:r w:rsidRPr="00D6757C">
              <w:rPr>
                <w:sz w:val="22"/>
                <w:szCs w:val="22"/>
              </w:rPr>
              <w:t xml:space="preserve">Чистящее средство «Пемолюкс» 480 </w:t>
            </w:r>
            <w:proofErr w:type="spellStart"/>
            <w:r w:rsidRPr="00D6757C">
              <w:rPr>
                <w:sz w:val="22"/>
                <w:szCs w:val="22"/>
              </w:rPr>
              <w:t>гр</w:t>
            </w:r>
            <w:proofErr w:type="spellEnd"/>
          </w:p>
        </w:tc>
        <w:tc>
          <w:tcPr>
            <w:tcW w:w="1701" w:type="dxa"/>
          </w:tcPr>
          <w:p w14:paraId="5DD3B46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1DBD0B38" w14:textId="77777777" w:rsidR="00530D3B" w:rsidRPr="00D6757C" w:rsidRDefault="00530D3B" w:rsidP="00FC2D96">
            <w:pPr>
              <w:spacing w:after="0" w:line="240" w:lineRule="atLeast"/>
              <w:jc w:val="center"/>
              <w:rPr>
                <w:sz w:val="22"/>
                <w:szCs w:val="22"/>
              </w:rPr>
            </w:pPr>
            <w:r w:rsidRPr="00D6757C">
              <w:rPr>
                <w:sz w:val="22"/>
                <w:szCs w:val="22"/>
              </w:rPr>
              <w:t>372</w:t>
            </w:r>
          </w:p>
        </w:tc>
      </w:tr>
      <w:tr w:rsidR="00530D3B" w:rsidRPr="00D6757C" w14:paraId="0C52F9AD" w14:textId="77777777" w:rsidTr="00FC2D96">
        <w:tc>
          <w:tcPr>
            <w:tcW w:w="5795" w:type="dxa"/>
          </w:tcPr>
          <w:p w14:paraId="360B0296" w14:textId="77777777" w:rsidR="00530D3B" w:rsidRPr="00D6757C" w:rsidRDefault="00530D3B" w:rsidP="00FC2D96">
            <w:pPr>
              <w:spacing w:after="0" w:line="240" w:lineRule="atLeast"/>
              <w:rPr>
                <w:sz w:val="22"/>
                <w:szCs w:val="22"/>
              </w:rPr>
            </w:pPr>
            <w:r w:rsidRPr="00D6757C">
              <w:rPr>
                <w:sz w:val="22"/>
                <w:szCs w:val="22"/>
              </w:rPr>
              <w:t>Средство для удаления ржавчины «</w:t>
            </w:r>
            <w:proofErr w:type="spellStart"/>
            <w:r w:rsidRPr="00D6757C">
              <w:rPr>
                <w:sz w:val="22"/>
                <w:szCs w:val="22"/>
              </w:rPr>
              <w:t>Санокс</w:t>
            </w:r>
            <w:proofErr w:type="spellEnd"/>
            <w:r w:rsidRPr="00D6757C">
              <w:rPr>
                <w:sz w:val="22"/>
                <w:szCs w:val="22"/>
              </w:rPr>
              <w:t xml:space="preserve"> – гель» 750 мл</w:t>
            </w:r>
          </w:p>
        </w:tc>
        <w:tc>
          <w:tcPr>
            <w:tcW w:w="1701" w:type="dxa"/>
          </w:tcPr>
          <w:p w14:paraId="5F6F0C3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4235282C" w14:textId="77777777" w:rsidR="00530D3B" w:rsidRPr="00D6757C" w:rsidRDefault="00530D3B" w:rsidP="00FC2D96">
            <w:pPr>
              <w:spacing w:after="0" w:line="240" w:lineRule="atLeast"/>
              <w:jc w:val="center"/>
              <w:rPr>
                <w:sz w:val="22"/>
                <w:szCs w:val="22"/>
              </w:rPr>
            </w:pPr>
            <w:r w:rsidRPr="00D6757C">
              <w:rPr>
                <w:sz w:val="22"/>
                <w:szCs w:val="22"/>
              </w:rPr>
              <w:t>372</w:t>
            </w:r>
          </w:p>
        </w:tc>
      </w:tr>
      <w:tr w:rsidR="00530D3B" w:rsidRPr="00D6757C" w14:paraId="71347A5E" w14:textId="77777777" w:rsidTr="00FC2D96">
        <w:tc>
          <w:tcPr>
            <w:tcW w:w="5795" w:type="dxa"/>
          </w:tcPr>
          <w:p w14:paraId="66412595" w14:textId="77777777" w:rsidR="00530D3B" w:rsidRPr="00D6757C" w:rsidRDefault="00530D3B" w:rsidP="00FC2D96">
            <w:pPr>
              <w:spacing w:after="0" w:line="240" w:lineRule="atLeast"/>
              <w:rPr>
                <w:sz w:val="22"/>
                <w:szCs w:val="22"/>
              </w:rPr>
            </w:pPr>
            <w:r w:rsidRPr="00D6757C">
              <w:rPr>
                <w:sz w:val="22"/>
                <w:szCs w:val="22"/>
              </w:rPr>
              <w:t>Чистящее средство «Доместос» 0,5 л.</w:t>
            </w:r>
          </w:p>
        </w:tc>
        <w:tc>
          <w:tcPr>
            <w:tcW w:w="1701" w:type="dxa"/>
          </w:tcPr>
          <w:p w14:paraId="6C4BA6C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2D495451" w14:textId="77777777" w:rsidR="00530D3B" w:rsidRPr="00D6757C" w:rsidRDefault="00530D3B" w:rsidP="00FC2D96">
            <w:pPr>
              <w:spacing w:after="0" w:line="240" w:lineRule="atLeast"/>
              <w:jc w:val="center"/>
              <w:rPr>
                <w:sz w:val="22"/>
                <w:szCs w:val="22"/>
              </w:rPr>
            </w:pPr>
            <w:r w:rsidRPr="00D6757C">
              <w:rPr>
                <w:sz w:val="22"/>
                <w:szCs w:val="22"/>
              </w:rPr>
              <w:t>384</w:t>
            </w:r>
          </w:p>
        </w:tc>
      </w:tr>
      <w:tr w:rsidR="00530D3B" w:rsidRPr="00D6757C" w14:paraId="5173A10C" w14:textId="77777777" w:rsidTr="00FC2D96">
        <w:tc>
          <w:tcPr>
            <w:tcW w:w="5795" w:type="dxa"/>
          </w:tcPr>
          <w:p w14:paraId="05476B47" w14:textId="77777777" w:rsidR="00530D3B" w:rsidRPr="00D6757C" w:rsidRDefault="00530D3B" w:rsidP="00FC2D96">
            <w:pPr>
              <w:spacing w:after="0" w:line="240" w:lineRule="atLeast"/>
              <w:rPr>
                <w:sz w:val="22"/>
                <w:szCs w:val="22"/>
              </w:rPr>
            </w:pPr>
            <w:r w:rsidRPr="00D6757C">
              <w:rPr>
                <w:sz w:val="22"/>
                <w:szCs w:val="22"/>
              </w:rPr>
              <w:t>Полотенце «</w:t>
            </w:r>
            <w:r w:rsidRPr="00D6757C">
              <w:rPr>
                <w:sz w:val="22"/>
                <w:szCs w:val="22"/>
                <w:lang w:val="en-US"/>
              </w:rPr>
              <w:t>Tork</w:t>
            </w:r>
            <w:r w:rsidRPr="00D6757C">
              <w:rPr>
                <w:sz w:val="22"/>
                <w:szCs w:val="22"/>
              </w:rPr>
              <w:t xml:space="preserve"> </w:t>
            </w:r>
            <w:r w:rsidRPr="00D6757C">
              <w:rPr>
                <w:sz w:val="22"/>
                <w:szCs w:val="22"/>
                <w:lang w:val="en-US"/>
              </w:rPr>
              <w:t>Advanced</w:t>
            </w:r>
            <w:r w:rsidRPr="00D6757C">
              <w:rPr>
                <w:sz w:val="22"/>
                <w:szCs w:val="22"/>
              </w:rPr>
              <w:t xml:space="preserve">» (сложения </w:t>
            </w:r>
            <w:r w:rsidRPr="00D6757C">
              <w:rPr>
                <w:sz w:val="22"/>
                <w:szCs w:val="22"/>
                <w:lang w:val="en-US"/>
              </w:rPr>
              <w:t>Interfold</w:t>
            </w:r>
            <w:r w:rsidRPr="00D6757C">
              <w:rPr>
                <w:sz w:val="22"/>
                <w:szCs w:val="22"/>
              </w:rPr>
              <w:t xml:space="preserve"> мягкие система Н2 136 листов/пачка 2-сл 21*34 см)</w:t>
            </w:r>
          </w:p>
        </w:tc>
        <w:tc>
          <w:tcPr>
            <w:tcW w:w="1701" w:type="dxa"/>
          </w:tcPr>
          <w:p w14:paraId="1FEB317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пачек</w:t>
            </w:r>
          </w:p>
        </w:tc>
        <w:tc>
          <w:tcPr>
            <w:tcW w:w="1843" w:type="dxa"/>
          </w:tcPr>
          <w:p w14:paraId="1CD5CF04" w14:textId="77777777" w:rsidR="00530D3B" w:rsidRPr="00D6757C" w:rsidRDefault="00530D3B" w:rsidP="00FC2D96">
            <w:pPr>
              <w:spacing w:after="0" w:line="240" w:lineRule="atLeast"/>
              <w:jc w:val="center"/>
              <w:rPr>
                <w:sz w:val="22"/>
                <w:szCs w:val="22"/>
              </w:rPr>
            </w:pPr>
            <w:r w:rsidRPr="00D6757C">
              <w:rPr>
                <w:sz w:val="22"/>
                <w:szCs w:val="22"/>
              </w:rPr>
              <w:t>864</w:t>
            </w:r>
          </w:p>
        </w:tc>
      </w:tr>
      <w:tr w:rsidR="00530D3B" w:rsidRPr="00D6757C" w14:paraId="4E8C5B19" w14:textId="77777777" w:rsidTr="00FC2D96">
        <w:tc>
          <w:tcPr>
            <w:tcW w:w="5795" w:type="dxa"/>
          </w:tcPr>
          <w:p w14:paraId="5BF625F8" w14:textId="77777777" w:rsidR="00530D3B" w:rsidRPr="00D6757C" w:rsidRDefault="00530D3B" w:rsidP="00FC2D96">
            <w:pPr>
              <w:spacing w:after="0" w:line="240" w:lineRule="atLeast"/>
              <w:rPr>
                <w:sz w:val="22"/>
                <w:szCs w:val="22"/>
              </w:rPr>
            </w:pPr>
            <w:r w:rsidRPr="00D6757C">
              <w:rPr>
                <w:sz w:val="22"/>
                <w:szCs w:val="22"/>
              </w:rPr>
              <w:t>Туалетная бумага Сыктывкарская 47 м/</w:t>
            </w:r>
            <w:proofErr w:type="spellStart"/>
            <w:r w:rsidRPr="00D6757C">
              <w:rPr>
                <w:sz w:val="22"/>
                <w:szCs w:val="22"/>
              </w:rPr>
              <w:t>шт</w:t>
            </w:r>
            <w:proofErr w:type="spellEnd"/>
          </w:p>
        </w:tc>
        <w:tc>
          <w:tcPr>
            <w:tcW w:w="1701" w:type="dxa"/>
          </w:tcPr>
          <w:p w14:paraId="0D1B886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744D24DE" w14:textId="77777777" w:rsidR="00530D3B" w:rsidRPr="00D6757C" w:rsidRDefault="00530D3B" w:rsidP="00FC2D96">
            <w:pPr>
              <w:spacing w:after="0" w:line="240" w:lineRule="atLeast"/>
              <w:jc w:val="center"/>
              <w:rPr>
                <w:sz w:val="22"/>
                <w:szCs w:val="22"/>
              </w:rPr>
            </w:pPr>
            <w:r w:rsidRPr="00D6757C">
              <w:rPr>
                <w:sz w:val="22"/>
                <w:szCs w:val="22"/>
              </w:rPr>
              <w:t>3456</w:t>
            </w:r>
          </w:p>
        </w:tc>
      </w:tr>
      <w:tr w:rsidR="00530D3B" w:rsidRPr="00D6757C" w14:paraId="7B0E1BF2" w14:textId="77777777" w:rsidTr="00FC2D96">
        <w:tc>
          <w:tcPr>
            <w:tcW w:w="5795" w:type="dxa"/>
          </w:tcPr>
          <w:p w14:paraId="798FB10F" w14:textId="77777777" w:rsidR="00530D3B" w:rsidRPr="00D6757C" w:rsidRDefault="00530D3B" w:rsidP="00FC2D96">
            <w:pPr>
              <w:spacing w:after="0" w:line="240" w:lineRule="atLeast"/>
              <w:rPr>
                <w:sz w:val="22"/>
                <w:szCs w:val="22"/>
              </w:rPr>
            </w:pPr>
            <w:r w:rsidRPr="00D6757C">
              <w:rPr>
                <w:sz w:val="22"/>
                <w:szCs w:val="22"/>
              </w:rPr>
              <w:t xml:space="preserve">Туалетная бумага </w:t>
            </w:r>
            <w:r w:rsidRPr="00D6757C">
              <w:rPr>
                <w:sz w:val="22"/>
                <w:szCs w:val="22"/>
                <w:lang w:val="en-US"/>
              </w:rPr>
              <w:t>ZEWA</w:t>
            </w:r>
            <w:r w:rsidRPr="00D6757C">
              <w:rPr>
                <w:sz w:val="22"/>
                <w:szCs w:val="22"/>
              </w:rPr>
              <w:t xml:space="preserve"> 3-сл. 8 </w:t>
            </w:r>
            <w:proofErr w:type="spellStart"/>
            <w:r w:rsidRPr="00D6757C">
              <w:rPr>
                <w:sz w:val="22"/>
                <w:szCs w:val="22"/>
              </w:rPr>
              <w:t>рул</w:t>
            </w:r>
            <w:proofErr w:type="spellEnd"/>
            <w:r w:rsidRPr="00D6757C">
              <w:rPr>
                <w:sz w:val="22"/>
                <w:szCs w:val="22"/>
              </w:rPr>
              <w:t>/</w:t>
            </w:r>
            <w:proofErr w:type="spellStart"/>
            <w:r w:rsidRPr="00D6757C">
              <w:rPr>
                <w:sz w:val="22"/>
                <w:szCs w:val="22"/>
              </w:rPr>
              <w:t>упак</w:t>
            </w:r>
            <w:proofErr w:type="spellEnd"/>
          </w:p>
        </w:tc>
        <w:tc>
          <w:tcPr>
            <w:tcW w:w="1701" w:type="dxa"/>
          </w:tcPr>
          <w:p w14:paraId="18888AA2" w14:textId="77777777" w:rsidR="00530D3B" w:rsidRPr="00D6757C" w:rsidRDefault="00530D3B" w:rsidP="00FC2D96">
            <w:pPr>
              <w:tabs>
                <w:tab w:val="left" w:pos="3240"/>
              </w:tabs>
              <w:spacing w:after="0" w:line="240" w:lineRule="atLeast"/>
              <w:jc w:val="center"/>
              <w:rPr>
                <w:sz w:val="22"/>
                <w:szCs w:val="22"/>
              </w:rPr>
            </w:pPr>
            <w:proofErr w:type="spellStart"/>
            <w:r w:rsidRPr="00D6757C">
              <w:rPr>
                <w:sz w:val="22"/>
                <w:szCs w:val="22"/>
              </w:rPr>
              <w:t>упак</w:t>
            </w:r>
            <w:proofErr w:type="spellEnd"/>
            <w:r w:rsidRPr="00D6757C">
              <w:rPr>
                <w:sz w:val="22"/>
                <w:szCs w:val="22"/>
              </w:rPr>
              <w:t>.</w:t>
            </w:r>
          </w:p>
        </w:tc>
        <w:tc>
          <w:tcPr>
            <w:tcW w:w="1843" w:type="dxa"/>
          </w:tcPr>
          <w:p w14:paraId="493B17D5" w14:textId="77777777" w:rsidR="00530D3B" w:rsidRPr="00D6757C" w:rsidRDefault="00530D3B" w:rsidP="00FC2D96">
            <w:pPr>
              <w:spacing w:after="0" w:line="240" w:lineRule="atLeast"/>
              <w:jc w:val="center"/>
              <w:rPr>
                <w:sz w:val="22"/>
                <w:szCs w:val="22"/>
              </w:rPr>
            </w:pPr>
            <w:r w:rsidRPr="00D6757C">
              <w:rPr>
                <w:sz w:val="22"/>
                <w:szCs w:val="22"/>
              </w:rPr>
              <w:t>120</w:t>
            </w:r>
          </w:p>
        </w:tc>
      </w:tr>
      <w:tr w:rsidR="00530D3B" w:rsidRPr="00D6757C" w14:paraId="1D499A47" w14:textId="77777777" w:rsidTr="00FC2D96">
        <w:trPr>
          <w:trHeight w:val="543"/>
        </w:trPr>
        <w:tc>
          <w:tcPr>
            <w:tcW w:w="5795" w:type="dxa"/>
          </w:tcPr>
          <w:p w14:paraId="6752FD63" w14:textId="77777777" w:rsidR="00530D3B" w:rsidRPr="00D6757C" w:rsidRDefault="00530D3B" w:rsidP="00FC2D96">
            <w:pPr>
              <w:spacing w:after="0" w:line="240" w:lineRule="atLeast"/>
              <w:rPr>
                <w:sz w:val="22"/>
                <w:szCs w:val="22"/>
              </w:rPr>
            </w:pPr>
            <w:r w:rsidRPr="00D6757C">
              <w:rPr>
                <w:sz w:val="22"/>
                <w:szCs w:val="22"/>
              </w:rPr>
              <w:t>Салфетка /</w:t>
            </w:r>
            <w:r w:rsidRPr="00D6757C">
              <w:rPr>
                <w:sz w:val="22"/>
                <w:szCs w:val="22"/>
                <w:lang w:val="en-US"/>
              </w:rPr>
              <w:t>DUNI</w:t>
            </w:r>
            <w:r w:rsidRPr="00D6757C">
              <w:rPr>
                <w:sz w:val="22"/>
                <w:szCs w:val="22"/>
              </w:rPr>
              <w:t xml:space="preserve">/ 24*24 (3-х слойная 20 шт./пачка, цвет белый, синий) </w:t>
            </w:r>
          </w:p>
        </w:tc>
        <w:tc>
          <w:tcPr>
            <w:tcW w:w="1701" w:type="dxa"/>
          </w:tcPr>
          <w:p w14:paraId="75CF9D2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пачка</w:t>
            </w:r>
          </w:p>
        </w:tc>
        <w:tc>
          <w:tcPr>
            <w:tcW w:w="1843" w:type="dxa"/>
          </w:tcPr>
          <w:p w14:paraId="38CCA102" w14:textId="77777777" w:rsidR="00530D3B" w:rsidRPr="00D6757C" w:rsidRDefault="00530D3B" w:rsidP="00FC2D96">
            <w:pPr>
              <w:spacing w:after="0" w:line="240" w:lineRule="atLeast"/>
              <w:jc w:val="center"/>
              <w:rPr>
                <w:sz w:val="22"/>
                <w:szCs w:val="22"/>
              </w:rPr>
            </w:pPr>
            <w:r w:rsidRPr="00D6757C">
              <w:rPr>
                <w:sz w:val="22"/>
                <w:szCs w:val="22"/>
              </w:rPr>
              <w:t>180</w:t>
            </w:r>
          </w:p>
        </w:tc>
      </w:tr>
      <w:tr w:rsidR="00530D3B" w:rsidRPr="00D6757C" w14:paraId="46F9DD52" w14:textId="77777777" w:rsidTr="00FC2D96">
        <w:trPr>
          <w:trHeight w:val="211"/>
        </w:trPr>
        <w:tc>
          <w:tcPr>
            <w:tcW w:w="5795" w:type="dxa"/>
          </w:tcPr>
          <w:p w14:paraId="2BB05363" w14:textId="77777777" w:rsidR="00530D3B" w:rsidRPr="00D6757C" w:rsidRDefault="00530D3B" w:rsidP="00FC2D96">
            <w:pPr>
              <w:spacing w:after="0" w:line="240" w:lineRule="atLeast"/>
              <w:rPr>
                <w:sz w:val="22"/>
                <w:szCs w:val="22"/>
              </w:rPr>
            </w:pPr>
            <w:r w:rsidRPr="00D6757C">
              <w:rPr>
                <w:sz w:val="22"/>
                <w:szCs w:val="22"/>
              </w:rPr>
              <w:t>Салфетка ажурная, d 12 см. (100 шт./в упаковке)</w:t>
            </w:r>
          </w:p>
        </w:tc>
        <w:tc>
          <w:tcPr>
            <w:tcW w:w="1701" w:type="dxa"/>
          </w:tcPr>
          <w:p w14:paraId="267BBC48" w14:textId="77777777" w:rsidR="00530D3B" w:rsidRPr="00D6757C" w:rsidRDefault="00530D3B" w:rsidP="00FC2D96">
            <w:pPr>
              <w:tabs>
                <w:tab w:val="left" w:pos="3240"/>
              </w:tabs>
              <w:spacing w:after="0" w:line="240" w:lineRule="atLeast"/>
              <w:jc w:val="center"/>
              <w:rPr>
                <w:sz w:val="22"/>
                <w:szCs w:val="22"/>
              </w:rPr>
            </w:pPr>
            <w:proofErr w:type="spellStart"/>
            <w:r w:rsidRPr="00D6757C">
              <w:rPr>
                <w:sz w:val="22"/>
                <w:szCs w:val="22"/>
              </w:rPr>
              <w:t>шт</w:t>
            </w:r>
            <w:proofErr w:type="spellEnd"/>
          </w:p>
        </w:tc>
        <w:tc>
          <w:tcPr>
            <w:tcW w:w="1843" w:type="dxa"/>
          </w:tcPr>
          <w:p w14:paraId="73F2DC49" w14:textId="77777777" w:rsidR="00530D3B" w:rsidRPr="00D6757C" w:rsidRDefault="00530D3B" w:rsidP="00FC2D96">
            <w:pPr>
              <w:spacing w:after="0" w:line="240" w:lineRule="atLeast"/>
              <w:jc w:val="center"/>
              <w:rPr>
                <w:sz w:val="22"/>
                <w:szCs w:val="22"/>
              </w:rPr>
            </w:pPr>
            <w:r w:rsidRPr="00D6757C">
              <w:rPr>
                <w:sz w:val="22"/>
                <w:szCs w:val="22"/>
              </w:rPr>
              <w:t>24</w:t>
            </w:r>
          </w:p>
        </w:tc>
      </w:tr>
      <w:tr w:rsidR="00530D3B" w:rsidRPr="00D6757C" w14:paraId="1E18BBA2" w14:textId="77777777" w:rsidTr="00FC2D96">
        <w:trPr>
          <w:trHeight w:val="87"/>
        </w:trPr>
        <w:tc>
          <w:tcPr>
            <w:tcW w:w="5795" w:type="dxa"/>
          </w:tcPr>
          <w:p w14:paraId="7AAC75EA" w14:textId="77777777" w:rsidR="00530D3B" w:rsidRPr="00D6757C" w:rsidRDefault="00530D3B" w:rsidP="00FC2D96">
            <w:pPr>
              <w:spacing w:after="0" w:line="240" w:lineRule="atLeast"/>
              <w:rPr>
                <w:sz w:val="22"/>
                <w:szCs w:val="22"/>
              </w:rPr>
            </w:pPr>
            <w:r w:rsidRPr="00D6757C">
              <w:rPr>
                <w:sz w:val="22"/>
                <w:szCs w:val="22"/>
              </w:rPr>
              <w:t>Чистящее средство «</w:t>
            </w:r>
            <w:proofErr w:type="spellStart"/>
            <w:r w:rsidRPr="00D6757C">
              <w:rPr>
                <w:sz w:val="22"/>
                <w:szCs w:val="22"/>
              </w:rPr>
              <w:t>Sif</w:t>
            </w:r>
            <w:proofErr w:type="spellEnd"/>
            <w:r w:rsidRPr="00D6757C">
              <w:rPr>
                <w:sz w:val="22"/>
                <w:szCs w:val="22"/>
              </w:rPr>
              <w:t>» 0,5 л.</w:t>
            </w:r>
          </w:p>
        </w:tc>
        <w:tc>
          <w:tcPr>
            <w:tcW w:w="1701" w:type="dxa"/>
          </w:tcPr>
          <w:p w14:paraId="45349E2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0EA2FEE1" w14:textId="77777777" w:rsidR="00530D3B" w:rsidRPr="00D6757C" w:rsidRDefault="00530D3B" w:rsidP="00FC2D96">
            <w:pPr>
              <w:spacing w:after="0" w:line="240" w:lineRule="atLeast"/>
              <w:jc w:val="center"/>
              <w:rPr>
                <w:sz w:val="22"/>
                <w:szCs w:val="22"/>
              </w:rPr>
            </w:pPr>
            <w:r w:rsidRPr="00D6757C">
              <w:rPr>
                <w:sz w:val="22"/>
                <w:szCs w:val="22"/>
              </w:rPr>
              <w:t>360</w:t>
            </w:r>
          </w:p>
        </w:tc>
      </w:tr>
      <w:tr w:rsidR="00530D3B" w:rsidRPr="00D6757C" w14:paraId="257F0DE4" w14:textId="77777777" w:rsidTr="00FC2D96">
        <w:trPr>
          <w:trHeight w:val="87"/>
        </w:trPr>
        <w:tc>
          <w:tcPr>
            <w:tcW w:w="5795" w:type="dxa"/>
          </w:tcPr>
          <w:p w14:paraId="35E2EAAD" w14:textId="77777777" w:rsidR="00530D3B" w:rsidRPr="00D6757C" w:rsidRDefault="00530D3B" w:rsidP="00FC2D96">
            <w:pPr>
              <w:spacing w:after="0" w:line="240" w:lineRule="atLeast"/>
              <w:rPr>
                <w:sz w:val="22"/>
                <w:szCs w:val="22"/>
              </w:rPr>
            </w:pPr>
            <w:r w:rsidRPr="00D6757C">
              <w:rPr>
                <w:sz w:val="22"/>
                <w:szCs w:val="22"/>
              </w:rPr>
              <w:t>Моющее средство для мытья пола «Мистер Пропер» 0,5 л.</w:t>
            </w:r>
          </w:p>
        </w:tc>
        <w:tc>
          <w:tcPr>
            <w:tcW w:w="1701" w:type="dxa"/>
          </w:tcPr>
          <w:p w14:paraId="5D51CAD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25E035DC" w14:textId="77777777" w:rsidR="00530D3B" w:rsidRPr="00D6757C" w:rsidRDefault="00530D3B" w:rsidP="00FC2D96">
            <w:pPr>
              <w:spacing w:after="0" w:line="240" w:lineRule="atLeast"/>
              <w:jc w:val="center"/>
              <w:rPr>
                <w:sz w:val="22"/>
                <w:szCs w:val="22"/>
              </w:rPr>
            </w:pPr>
            <w:r w:rsidRPr="00D6757C">
              <w:rPr>
                <w:sz w:val="22"/>
                <w:szCs w:val="22"/>
              </w:rPr>
              <w:t>360</w:t>
            </w:r>
          </w:p>
        </w:tc>
      </w:tr>
      <w:tr w:rsidR="00530D3B" w:rsidRPr="00D6757C" w14:paraId="30A865EA" w14:textId="77777777" w:rsidTr="00FC2D96">
        <w:tc>
          <w:tcPr>
            <w:tcW w:w="5795" w:type="dxa"/>
          </w:tcPr>
          <w:p w14:paraId="1644BCEC" w14:textId="77777777" w:rsidR="00530D3B" w:rsidRPr="00D6757C" w:rsidRDefault="00530D3B" w:rsidP="00FC2D96">
            <w:pPr>
              <w:spacing w:after="0" w:line="240" w:lineRule="atLeast"/>
              <w:rPr>
                <w:sz w:val="22"/>
                <w:szCs w:val="22"/>
              </w:rPr>
            </w:pPr>
            <w:r w:rsidRPr="00D6757C">
              <w:rPr>
                <w:sz w:val="22"/>
                <w:szCs w:val="22"/>
              </w:rPr>
              <w:t>Туалетная бумага «</w:t>
            </w:r>
            <w:r w:rsidRPr="00D6757C">
              <w:rPr>
                <w:sz w:val="22"/>
                <w:szCs w:val="22"/>
                <w:lang w:val="en-US"/>
              </w:rPr>
              <w:t>Tork</w:t>
            </w:r>
            <w:r w:rsidRPr="00D6757C">
              <w:rPr>
                <w:sz w:val="22"/>
                <w:szCs w:val="22"/>
              </w:rPr>
              <w:t xml:space="preserve"> </w:t>
            </w:r>
            <w:r w:rsidRPr="00D6757C">
              <w:rPr>
                <w:sz w:val="22"/>
                <w:szCs w:val="22"/>
                <w:lang w:val="en-US"/>
              </w:rPr>
              <w:t>Advanced</w:t>
            </w:r>
            <w:r w:rsidRPr="00D6757C">
              <w:rPr>
                <w:sz w:val="22"/>
                <w:szCs w:val="22"/>
              </w:rPr>
              <w:t xml:space="preserve">» Т2 (бабина) двухслойная с тиснением </w:t>
            </w:r>
          </w:p>
        </w:tc>
        <w:tc>
          <w:tcPr>
            <w:tcW w:w="1701" w:type="dxa"/>
          </w:tcPr>
          <w:p w14:paraId="66105C1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1CA9943B" w14:textId="77777777" w:rsidR="00530D3B" w:rsidRPr="00D6757C" w:rsidRDefault="00530D3B" w:rsidP="00FC2D96">
            <w:pPr>
              <w:spacing w:after="0" w:line="240" w:lineRule="atLeast"/>
              <w:jc w:val="center"/>
              <w:rPr>
                <w:sz w:val="22"/>
                <w:szCs w:val="22"/>
              </w:rPr>
            </w:pPr>
            <w:r w:rsidRPr="00D6757C">
              <w:rPr>
                <w:sz w:val="22"/>
                <w:szCs w:val="22"/>
              </w:rPr>
              <w:t>192</w:t>
            </w:r>
          </w:p>
        </w:tc>
      </w:tr>
      <w:tr w:rsidR="00530D3B" w:rsidRPr="00D6757C" w14:paraId="2DFEC047" w14:textId="77777777" w:rsidTr="00FC2D96">
        <w:tc>
          <w:tcPr>
            <w:tcW w:w="5795" w:type="dxa"/>
          </w:tcPr>
          <w:p w14:paraId="475A8A9D" w14:textId="77777777" w:rsidR="00530D3B" w:rsidRPr="00D6757C" w:rsidRDefault="00530D3B" w:rsidP="00FC2D96">
            <w:pPr>
              <w:spacing w:after="0" w:line="240" w:lineRule="atLeast"/>
              <w:rPr>
                <w:sz w:val="22"/>
                <w:szCs w:val="22"/>
              </w:rPr>
            </w:pPr>
            <w:r w:rsidRPr="00D6757C">
              <w:rPr>
                <w:sz w:val="22"/>
                <w:szCs w:val="22"/>
              </w:rPr>
              <w:t>Круги подкладные «</w:t>
            </w:r>
            <w:proofErr w:type="spellStart"/>
            <w:r w:rsidRPr="00D6757C">
              <w:rPr>
                <w:sz w:val="22"/>
                <w:szCs w:val="22"/>
              </w:rPr>
              <w:t>Мерида</w:t>
            </w:r>
            <w:proofErr w:type="spellEnd"/>
            <w:r w:rsidRPr="00D6757C">
              <w:rPr>
                <w:sz w:val="22"/>
                <w:szCs w:val="22"/>
              </w:rPr>
              <w:t>» (уп-100шт.)</w:t>
            </w:r>
          </w:p>
        </w:tc>
        <w:tc>
          <w:tcPr>
            <w:tcW w:w="1701" w:type="dxa"/>
          </w:tcPr>
          <w:p w14:paraId="7784833F" w14:textId="77777777" w:rsidR="00530D3B" w:rsidRPr="00D6757C" w:rsidRDefault="00530D3B" w:rsidP="00FC2D96">
            <w:pPr>
              <w:tabs>
                <w:tab w:val="left" w:pos="3240"/>
              </w:tabs>
              <w:spacing w:after="0" w:line="240" w:lineRule="atLeast"/>
              <w:jc w:val="center"/>
              <w:rPr>
                <w:sz w:val="22"/>
                <w:szCs w:val="22"/>
              </w:rPr>
            </w:pPr>
            <w:proofErr w:type="spellStart"/>
            <w:r w:rsidRPr="00D6757C">
              <w:rPr>
                <w:sz w:val="22"/>
                <w:szCs w:val="22"/>
              </w:rPr>
              <w:t>упак</w:t>
            </w:r>
            <w:proofErr w:type="spellEnd"/>
            <w:r w:rsidRPr="00D6757C">
              <w:rPr>
                <w:sz w:val="22"/>
                <w:szCs w:val="22"/>
              </w:rPr>
              <w:t>.</w:t>
            </w:r>
          </w:p>
        </w:tc>
        <w:tc>
          <w:tcPr>
            <w:tcW w:w="1843" w:type="dxa"/>
          </w:tcPr>
          <w:p w14:paraId="31ABFC67" w14:textId="77777777" w:rsidR="00530D3B" w:rsidRPr="00D6757C" w:rsidRDefault="00530D3B" w:rsidP="00FC2D96">
            <w:pPr>
              <w:spacing w:after="0" w:line="240" w:lineRule="atLeast"/>
              <w:jc w:val="center"/>
              <w:rPr>
                <w:sz w:val="22"/>
                <w:szCs w:val="22"/>
              </w:rPr>
            </w:pPr>
            <w:r w:rsidRPr="00D6757C">
              <w:rPr>
                <w:sz w:val="22"/>
                <w:szCs w:val="22"/>
              </w:rPr>
              <w:t>48</w:t>
            </w:r>
          </w:p>
        </w:tc>
      </w:tr>
      <w:tr w:rsidR="00530D3B" w:rsidRPr="00D6757C" w14:paraId="1BE6AD4E" w14:textId="77777777" w:rsidTr="00FC2D96">
        <w:tc>
          <w:tcPr>
            <w:tcW w:w="5795" w:type="dxa"/>
          </w:tcPr>
          <w:p w14:paraId="21233ADD" w14:textId="77777777" w:rsidR="00530D3B" w:rsidRPr="00D6757C" w:rsidRDefault="00530D3B" w:rsidP="00FC2D96">
            <w:pPr>
              <w:spacing w:after="0" w:line="240" w:lineRule="atLeast"/>
              <w:rPr>
                <w:sz w:val="22"/>
                <w:szCs w:val="22"/>
              </w:rPr>
            </w:pPr>
            <w:r w:rsidRPr="00D6757C">
              <w:rPr>
                <w:sz w:val="22"/>
                <w:szCs w:val="22"/>
              </w:rPr>
              <w:t>Салфетка для уборки «Домашняя» (3 шт. в упаковке, вискоза, 35*38)</w:t>
            </w:r>
          </w:p>
        </w:tc>
        <w:tc>
          <w:tcPr>
            <w:tcW w:w="1701" w:type="dxa"/>
          </w:tcPr>
          <w:p w14:paraId="5F95E64F" w14:textId="77777777" w:rsidR="00530D3B" w:rsidRPr="00D6757C" w:rsidRDefault="00530D3B" w:rsidP="00FC2D96">
            <w:pPr>
              <w:tabs>
                <w:tab w:val="left" w:pos="3240"/>
              </w:tabs>
              <w:spacing w:after="0" w:line="240" w:lineRule="atLeast"/>
              <w:jc w:val="center"/>
              <w:rPr>
                <w:sz w:val="22"/>
                <w:szCs w:val="22"/>
              </w:rPr>
            </w:pPr>
            <w:proofErr w:type="spellStart"/>
            <w:r w:rsidRPr="00D6757C">
              <w:rPr>
                <w:sz w:val="22"/>
                <w:szCs w:val="22"/>
              </w:rPr>
              <w:t>упак</w:t>
            </w:r>
            <w:proofErr w:type="spellEnd"/>
            <w:r w:rsidRPr="00D6757C">
              <w:rPr>
                <w:sz w:val="22"/>
                <w:szCs w:val="22"/>
              </w:rPr>
              <w:t>.</w:t>
            </w:r>
          </w:p>
        </w:tc>
        <w:tc>
          <w:tcPr>
            <w:tcW w:w="1843" w:type="dxa"/>
          </w:tcPr>
          <w:p w14:paraId="14B13D1E" w14:textId="77777777" w:rsidR="00530D3B" w:rsidRPr="00D6757C" w:rsidRDefault="00530D3B" w:rsidP="00FC2D96">
            <w:pPr>
              <w:spacing w:after="0" w:line="240" w:lineRule="atLeast"/>
              <w:jc w:val="center"/>
              <w:rPr>
                <w:sz w:val="22"/>
                <w:szCs w:val="22"/>
              </w:rPr>
            </w:pPr>
            <w:r w:rsidRPr="00D6757C">
              <w:rPr>
                <w:sz w:val="22"/>
                <w:szCs w:val="22"/>
              </w:rPr>
              <w:t>312</w:t>
            </w:r>
          </w:p>
          <w:p w14:paraId="6E826842" w14:textId="77777777" w:rsidR="00530D3B" w:rsidRPr="00D6757C" w:rsidRDefault="00530D3B" w:rsidP="00FC2D96">
            <w:pPr>
              <w:spacing w:after="0" w:line="240" w:lineRule="atLeast"/>
              <w:jc w:val="center"/>
              <w:rPr>
                <w:sz w:val="22"/>
                <w:szCs w:val="22"/>
              </w:rPr>
            </w:pPr>
          </w:p>
        </w:tc>
      </w:tr>
      <w:tr w:rsidR="00530D3B" w:rsidRPr="00D6757C" w14:paraId="0DB860F0" w14:textId="77777777" w:rsidTr="00FC2D96">
        <w:tc>
          <w:tcPr>
            <w:tcW w:w="5795" w:type="dxa"/>
          </w:tcPr>
          <w:p w14:paraId="7B935097" w14:textId="77777777" w:rsidR="00530D3B" w:rsidRPr="00D6757C" w:rsidRDefault="00530D3B" w:rsidP="00FC2D96">
            <w:pPr>
              <w:spacing w:after="0" w:line="240" w:lineRule="atLeast"/>
              <w:rPr>
                <w:sz w:val="22"/>
                <w:szCs w:val="22"/>
              </w:rPr>
            </w:pPr>
            <w:r w:rsidRPr="00D6757C">
              <w:rPr>
                <w:sz w:val="22"/>
                <w:szCs w:val="22"/>
              </w:rPr>
              <w:t xml:space="preserve">Салфетка для уборки </w:t>
            </w:r>
            <w:proofErr w:type="spellStart"/>
            <w:r w:rsidRPr="00D6757C">
              <w:rPr>
                <w:sz w:val="22"/>
                <w:szCs w:val="22"/>
              </w:rPr>
              <w:t>супервпитывающая</w:t>
            </w:r>
            <w:proofErr w:type="spellEnd"/>
            <w:r w:rsidRPr="00D6757C">
              <w:rPr>
                <w:sz w:val="22"/>
                <w:szCs w:val="22"/>
              </w:rPr>
              <w:t xml:space="preserve"> (микрофибра 40*40)</w:t>
            </w:r>
          </w:p>
        </w:tc>
        <w:tc>
          <w:tcPr>
            <w:tcW w:w="1701" w:type="dxa"/>
          </w:tcPr>
          <w:p w14:paraId="5D87A717"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38220F79" w14:textId="77777777" w:rsidR="00530D3B" w:rsidRPr="00D6757C" w:rsidRDefault="00530D3B" w:rsidP="00FC2D96">
            <w:pPr>
              <w:spacing w:after="0" w:line="240" w:lineRule="atLeast"/>
              <w:jc w:val="center"/>
              <w:rPr>
                <w:sz w:val="22"/>
                <w:szCs w:val="22"/>
              </w:rPr>
            </w:pPr>
            <w:r w:rsidRPr="00D6757C">
              <w:rPr>
                <w:sz w:val="22"/>
                <w:szCs w:val="22"/>
              </w:rPr>
              <w:t>182</w:t>
            </w:r>
          </w:p>
        </w:tc>
      </w:tr>
      <w:tr w:rsidR="00530D3B" w:rsidRPr="00D6757C" w14:paraId="1DBF33FC" w14:textId="77777777" w:rsidTr="00FC2D96">
        <w:tc>
          <w:tcPr>
            <w:tcW w:w="5795" w:type="dxa"/>
          </w:tcPr>
          <w:p w14:paraId="756B91B4" w14:textId="77777777" w:rsidR="00530D3B" w:rsidRPr="00D6757C" w:rsidRDefault="00530D3B" w:rsidP="00FC2D96">
            <w:pPr>
              <w:spacing w:after="0" w:line="240" w:lineRule="atLeast"/>
              <w:rPr>
                <w:sz w:val="22"/>
                <w:szCs w:val="22"/>
              </w:rPr>
            </w:pPr>
            <w:r w:rsidRPr="00D6757C">
              <w:rPr>
                <w:sz w:val="22"/>
                <w:szCs w:val="22"/>
              </w:rPr>
              <w:t>Освежитель воздуха 300 мл.</w:t>
            </w:r>
          </w:p>
        </w:tc>
        <w:tc>
          <w:tcPr>
            <w:tcW w:w="1701" w:type="dxa"/>
          </w:tcPr>
          <w:p w14:paraId="3AC1A14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3154D013" w14:textId="77777777" w:rsidR="00530D3B" w:rsidRPr="00D6757C" w:rsidRDefault="00530D3B" w:rsidP="00FC2D96">
            <w:pPr>
              <w:spacing w:after="0" w:line="240" w:lineRule="atLeast"/>
              <w:jc w:val="center"/>
              <w:rPr>
                <w:sz w:val="22"/>
                <w:szCs w:val="22"/>
              </w:rPr>
            </w:pPr>
            <w:r w:rsidRPr="00D6757C">
              <w:rPr>
                <w:sz w:val="22"/>
                <w:szCs w:val="22"/>
              </w:rPr>
              <w:t>744</w:t>
            </w:r>
          </w:p>
        </w:tc>
      </w:tr>
      <w:tr w:rsidR="00530D3B" w:rsidRPr="00D6757C" w14:paraId="4A4E821F" w14:textId="77777777" w:rsidTr="00FC2D96">
        <w:tc>
          <w:tcPr>
            <w:tcW w:w="5795" w:type="dxa"/>
          </w:tcPr>
          <w:p w14:paraId="4B39FE2C" w14:textId="77777777" w:rsidR="00530D3B" w:rsidRPr="00D6757C" w:rsidRDefault="00530D3B" w:rsidP="00FC2D96">
            <w:pPr>
              <w:spacing w:after="0" w:line="240" w:lineRule="atLeast"/>
              <w:rPr>
                <w:sz w:val="22"/>
                <w:szCs w:val="22"/>
              </w:rPr>
            </w:pPr>
            <w:r w:rsidRPr="00D6757C">
              <w:rPr>
                <w:sz w:val="22"/>
                <w:szCs w:val="22"/>
              </w:rPr>
              <w:t xml:space="preserve">Бумажные полотенца </w:t>
            </w:r>
            <w:proofErr w:type="spellStart"/>
            <w:r w:rsidRPr="00D6757C">
              <w:rPr>
                <w:sz w:val="22"/>
                <w:szCs w:val="22"/>
              </w:rPr>
              <w:t>Веиро</w:t>
            </w:r>
            <w:proofErr w:type="spellEnd"/>
            <w:r w:rsidRPr="00D6757C">
              <w:rPr>
                <w:sz w:val="22"/>
                <w:szCs w:val="22"/>
              </w:rPr>
              <w:t xml:space="preserve"> (2-х слойные, 2 рулона в упаковке, 22*25)</w:t>
            </w:r>
          </w:p>
        </w:tc>
        <w:tc>
          <w:tcPr>
            <w:tcW w:w="1701" w:type="dxa"/>
          </w:tcPr>
          <w:p w14:paraId="0AD8BD99" w14:textId="77777777" w:rsidR="00530D3B" w:rsidRPr="00D6757C" w:rsidRDefault="00530D3B" w:rsidP="00FC2D96">
            <w:pPr>
              <w:tabs>
                <w:tab w:val="left" w:pos="3240"/>
              </w:tabs>
              <w:spacing w:after="0" w:line="240" w:lineRule="atLeast"/>
              <w:jc w:val="center"/>
              <w:rPr>
                <w:sz w:val="22"/>
                <w:szCs w:val="22"/>
              </w:rPr>
            </w:pPr>
            <w:proofErr w:type="spellStart"/>
            <w:r w:rsidRPr="00D6757C">
              <w:rPr>
                <w:sz w:val="22"/>
                <w:szCs w:val="22"/>
              </w:rPr>
              <w:t>упак</w:t>
            </w:r>
            <w:proofErr w:type="spellEnd"/>
            <w:r w:rsidRPr="00D6757C">
              <w:rPr>
                <w:sz w:val="22"/>
                <w:szCs w:val="22"/>
              </w:rPr>
              <w:t>.</w:t>
            </w:r>
          </w:p>
        </w:tc>
        <w:tc>
          <w:tcPr>
            <w:tcW w:w="1843" w:type="dxa"/>
          </w:tcPr>
          <w:p w14:paraId="37EE415E" w14:textId="77777777" w:rsidR="00530D3B" w:rsidRPr="00D6757C" w:rsidRDefault="00530D3B" w:rsidP="00FC2D96">
            <w:pPr>
              <w:spacing w:after="0" w:line="240" w:lineRule="atLeast"/>
              <w:jc w:val="center"/>
              <w:rPr>
                <w:sz w:val="22"/>
                <w:szCs w:val="22"/>
              </w:rPr>
            </w:pPr>
            <w:r w:rsidRPr="00D6757C">
              <w:rPr>
                <w:sz w:val="22"/>
                <w:szCs w:val="22"/>
              </w:rPr>
              <w:t>2620</w:t>
            </w:r>
          </w:p>
        </w:tc>
      </w:tr>
      <w:tr w:rsidR="00530D3B" w:rsidRPr="00D6757C" w14:paraId="7A3537BE" w14:textId="77777777" w:rsidTr="00FC2D96">
        <w:tc>
          <w:tcPr>
            <w:tcW w:w="5795" w:type="dxa"/>
          </w:tcPr>
          <w:p w14:paraId="40E2CA56" w14:textId="77777777" w:rsidR="00530D3B" w:rsidRPr="00D6757C" w:rsidRDefault="00530D3B" w:rsidP="00FC2D96">
            <w:pPr>
              <w:spacing w:after="0" w:line="240" w:lineRule="atLeast"/>
              <w:rPr>
                <w:sz w:val="22"/>
                <w:szCs w:val="22"/>
              </w:rPr>
            </w:pPr>
            <w:r w:rsidRPr="00D6757C">
              <w:rPr>
                <w:sz w:val="22"/>
                <w:szCs w:val="22"/>
              </w:rPr>
              <w:lastRenderedPageBreak/>
              <w:t>Стиральный порошок «</w:t>
            </w:r>
            <w:proofErr w:type="spellStart"/>
            <w:r w:rsidRPr="00D6757C">
              <w:rPr>
                <w:sz w:val="22"/>
                <w:szCs w:val="22"/>
              </w:rPr>
              <w:t>Персил</w:t>
            </w:r>
            <w:proofErr w:type="spellEnd"/>
            <w:r w:rsidRPr="00D6757C">
              <w:rPr>
                <w:sz w:val="22"/>
                <w:szCs w:val="22"/>
              </w:rPr>
              <w:t>» (3кг.)</w:t>
            </w:r>
          </w:p>
        </w:tc>
        <w:tc>
          <w:tcPr>
            <w:tcW w:w="1701" w:type="dxa"/>
          </w:tcPr>
          <w:p w14:paraId="57790E5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5A293724" w14:textId="77777777" w:rsidR="00530D3B" w:rsidRPr="00D6757C" w:rsidRDefault="00530D3B" w:rsidP="00FC2D96">
            <w:pPr>
              <w:spacing w:after="0" w:line="240" w:lineRule="atLeast"/>
              <w:jc w:val="center"/>
              <w:rPr>
                <w:sz w:val="22"/>
                <w:szCs w:val="22"/>
              </w:rPr>
            </w:pPr>
            <w:r w:rsidRPr="00D6757C">
              <w:rPr>
                <w:sz w:val="22"/>
                <w:szCs w:val="22"/>
              </w:rPr>
              <w:t>36</w:t>
            </w:r>
          </w:p>
        </w:tc>
      </w:tr>
      <w:tr w:rsidR="00530D3B" w:rsidRPr="00D6757C" w14:paraId="390428BE" w14:textId="77777777" w:rsidTr="00FC2D96">
        <w:tc>
          <w:tcPr>
            <w:tcW w:w="5795" w:type="dxa"/>
          </w:tcPr>
          <w:p w14:paraId="66A861CB" w14:textId="77777777" w:rsidR="00530D3B" w:rsidRPr="00D6757C" w:rsidRDefault="00530D3B" w:rsidP="00FC2D96">
            <w:pPr>
              <w:spacing w:after="0" w:line="240" w:lineRule="atLeast"/>
              <w:rPr>
                <w:sz w:val="22"/>
                <w:szCs w:val="22"/>
              </w:rPr>
            </w:pPr>
            <w:r w:rsidRPr="00D6757C">
              <w:rPr>
                <w:sz w:val="22"/>
                <w:szCs w:val="22"/>
              </w:rPr>
              <w:t xml:space="preserve">Средство для мытья полов ECOLAB </w:t>
            </w:r>
            <w:proofErr w:type="spellStart"/>
            <w:r w:rsidRPr="00D6757C">
              <w:rPr>
                <w:sz w:val="22"/>
                <w:szCs w:val="22"/>
              </w:rPr>
              <w:t>Маджик</w:t>
            </w:r>
            <w:proofErr w:type="spellEnd"/>
            <w:r w:rsidRPr="00D6757C">
              <w:rPr>
                <w:sz w:val="22"/>
                <w:szCs w:val="22"/>
              </w:rPr>
              <w:t xml:space="preserve"> Макс  5 л концентрат</w:t>
            </w:r>
          </w:p>
        </w:tc>
        <w:tc>
          <w:tcPr>
            <w:tcW w:w="1701" w:type="dxa"/>
          </w:tcPr>
          <w:p w14:paraId="64BC86A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2F85BF2F" w14:textId="77777777" w:rsidR="00530D3B" w:rsidRPr="00D6757C" w:rsidRDefault="00530D3B" w:rsidP="00FC2D96">
            <w:pPr>
              <w:spacing w:after="0" w:line="240" w:lineRule="atLeast"/>
              <w:jc w:val="center"/>
              <w:rPr>
                <w:sz w:val="22"/>
                <w:szCs w:val="22"/>
              </w:rPr>
            </w:pPr>
            <w:r w:rsidRPr="00D6757C">
              <w:rPr>
                <w:sz w:val="22"/>
                <w:szCs w:val="22"/>
              </w:rPr>
              <w:t>20</w:t>
            </w:r>
          </w:p>
        </w:tc>
      </w:tr>
      <w:tr w:rsidR="00530D3B" w:rsidRPr="00D6757C" w14:paraId="02A7111C" w14:textId="77777777" w:rsidTr="00FC2D96">
        <w:tc>
          <w:tcPr>
            <w:tcW w:w="5795" w:type="dxa"/>
          </w:tcPr>
          <w:p w14:paraId="6F9BE37A" w14:textId="77777777" w:rsidR="00530D3B" w:rsidRPr="00D6757C" w:rsidRDefault="00530D3B" w:rsidP="00FC2D96">
            <w:pPr>
              <w:spacing w:after="0" w:line="240" w:lineRule="atLeast"/>
              <w:rPr>
                <w:sz w:val="22"/>
                <w:szCs w:val="22"/>
              </w:rPr>
            </w:pPr>
            <w:r w:rsidRPr="00D6757C">
              <w:rPr>
                <w:sz w:val="22"/>
                <w:szCs w:val="22"/>
              </w:rPr>
              <w:t xml:space="preserve">Полотно </w:t>
            </w:r>
            <w:proofErr w:type="spellStart"/>
            <w:r w:rsidRPr="00D6757C">
              <w:rPr>
                <w:sz w:val="22"/>
                <w:szCs w:val="22"/>
              </w:rPr>
              <w:t>нетканное</w:t>
            </w:r>
            <w:proofErr w:type="spellEnd"/>
            <w:r w:rsidRPr="00D6757C">
              <w:rPr>
                <w:sz w:val="22"/>
                <w:szCs w:val="22"/>
              </w:rPr>
              <w:t xml:space="preserve"> для мытья полов (1,5 м ширина)</w:t>
            </w:r>
          </w:p>
        </w:tc>
        <w:tc>
          <w:tcPr>
            <w:tcW w:w="1701" w:type="dxa"/>
          </w:tcPr>
          <w:p w14:paraId="4A72B31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метр</w:t>
            </w:r>
          </w:p>
        </w:tc>
        <w:tc>
          <w:tcPr>
            <w:tcW w:w="1843" w:type="dxa"/>
          </w:tcPr>
          <w:p w14:paraId="2D4D1EE5" w14:textId="77777777" w:rsidR="00530D3B" w:rsidRPr="00D6757C" w:rsidRDefault="00530D3B" w:rsidP="00FC2D96">
            <w:pPr>
              <w:spacing w:after="0" w:line="240" w:lineRule="atLeast"/>
              <w:jc w:val="center"/>
              <w:rPr>
                <w:sz w:val="22"/>
                <w:szCs w:val="22"/>
              </w:rPr>
            </w:pPr>
            <w:r w:rsidRPr="00D6757C">
              <w:rPr>
                <w:sz w:val="22"/>
                <w:szCs w:val="22"/>
              </w:rPr>
              <w:t>500</w:t>
            </w:r>
          </w:p>
        </w:tc>
      </w:tr>
      <w:tr w:rsidR="00530D3B" w:rsidRPr="00D6757C" w14:paraId="71A6BDE4" w14:textId="77777777" w:rsidTr="00FC2D96">
        <w:tc>
          <w:tcPr>
            <w:tcW w:w="5795" w:type="dxa"/>
          </w:tcPr>
          <w:p w14:paraId="5E481172" w14:textId="77777777" w:rsidR="00530D3B" w:rsidRPr="00D6757C" w:rsidRDefault="00530D3B" w:rsidP="00FC2D96">
            <w:pPr>
              <w:spacing w:after="0" w:line="240" w:lineRule="atLeast"/>
              <w:rPr>
                <w:sz w:val="22"/>
                <w:szCs w:val="22"/>
              </w:rPr>
            </w:pPr>
            <w:r w:rsidRPr="00D6757C">
              <w:rPr>
                <w:sz w:val="22"/>
                <w:szCs w:val="22"/>
              </w:rPr>
              <w:t xml:space="preserve">Полотенце вафельное белое рулон 40 см. на 50 метров (плотность 120 </w:t>
            </w:r>
            <w:proofErr w:type="spellStart"/>
            <w:r w:rsidRPr="00D6757C">
              <w:rPr>
                <w:sz w:val="22"/>
                <w:szCs w:val="22"/>
              </w:rPr>
              <w:t>гр</w:t>
            </w:r>
            <w:proofErr w:type="spellEnd"/>
            <w:r w:rsidRPr="00D6757C">
              <w:rPr>
                <w:sz w:val="22"/>
                <w:szCs w:val="22"/>
              </w:rPr>
              <w:t>/м2)</w:t>
            </w:r>
          </w:p>
        </w:tc>
        <w:tc>
          <w:tcPr>
            <w:tcW w:w="1701" w:type="dxa"/>
          </w:tcPr>
          <w:p w14:paraId="0DD23E0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 xml:space="preserve">рулон </w:t>
            </w:r>
          </w:p>
        </w:tc>
        <w:tc>
          <w:tcPr>
            <w:tcW w:w="1843" w:type="dxa"/>
          </w:tcPr>
          <w:p w14:paraId="55A337F6"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3ACF3050" w14:textId="77777777" w:rsidTr="00FC2D96">
        <w:trPr>
          <w:trHeight w:val="311"/>
        </w:trPr>
        <w:tc>
          <w:tcPr>
            <w:tcW w:w="5795" w:type="dxa"/>
          </w:tcPr>
          <w:p w14:paraId="24CFD8C1" w14:textId="77777777" w:rsidR="00530D3B" w:rsidRPr="00D6757C" w:rsidRDefault="00530D3B" w:rsidP="00FC2D96">
            <w:pPr>
              <w:spacing w:after="0" w:line="240" w:lineRule="atLeast"/>
              <w:rPr>
                <w:sz w:val="22"/>
                <w:szCs w:val="22"/>
              </w:rPr>
            </w:pPr>
            <w:proofErr w:type="spellStart"/>
            <w:r w:rsidRPr="00D6757C">
              <w:rPr>
                <w:sz w:val="22"/>
                <w:szCs w:val="22"/>
              </w:rPr>
              <w:t>Ваниш</w:t>
            </w:r>
            <w:proofErr w:type="spellEnd"/>
            <w:r w:rsidRPr="00D6757C">
              <w:rPr>
                <w:sz w:val="22"/>
                <w:szCs w:val="22"/>
              </w:rPr>
              <w:t xml:space="preserve"> для ковров 0,5 л.</w:t>
            </w:r>
          </w:p>
        </w:tc>
        <w:tc>
          <w:tcPr>
            <w:tcW w:w="1701" w:type="dxa"/>
          </w:tcPr>
          <w:p w14:paraId="54BB209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29DDBE03"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3C701887" w14:textId="77777777" w:rsidTr="00FC2D96">
        <w:trPr>
          <w:trHeight w:val="273"/>
        </w:trPr>
        <w:tc>
          <w:tcPr>
            <w:tcW w:w="5795" w:type="dxa"/>
          </w:tcPr>
          <w:p w14:paraId="397D41E2" w14:textId="77777777" w:rsidR="00530D3B" w:rsidRPr="00D6757C" w:rsidRDefault="00530D3B" w:rsidP="00FC2D96">
            <w:pPr>
              <w:spacing w:after="0" w:line="240" w:lineRule="atLeast"/>
              <w:rPr>
                <w:sz w:val="22"/>
                <w:szCs w:val="22"/>
              </w:rPr>
            </w:pPr>
            <w:proofErr w:type="spellStart"/>
            <w:r w:rsidRPr="00D6757C">
              <w:rPr>
                <w:sz w:val="22"/>
                <w:szCs w:val="22"/>
              </w:rPr>
              <w:t>Ваниш</w:t>
            </w:r>
            <w:proofErr w:type="spellEnd"/>
            <w:r w:rsidRPr="00D6757C">
              <w:rPr>
                <w:sz w:val="22"/>
                <w:szCs w:val="22"/>
              </w:rPr>
              <w:t xml:space="preserve"> для стирки 0,5 л.</w:t>
            </w:r>
          </w:p>
        </w:tc>
        <w:tc>
          <w:tcPr>
            <w:tcW w:w="1701" w:type="dxa"/>
          </w:tcPr>
          <w:p w14:paraId="1555464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03750C93" w14:textId="77777777" w:rsidR="00530D3B" w:rsidRPr="00D6757C" w:rsidRDefault="00530D3B" w:rsidP="00FC2D96">
            <w:pPr>
              <w:spacing w:after="0" w:line="240" w:lineRule="atLeast"/>
              <w:jc w:val="center"/>
              <w:rPr>
                <w:sz w:val="22"/>
                <w:szCs w:val="22"/>
              </w:rPr>
            </w:pPr>
            <w:r w:rsidRPr="00D6757C">
              <w:rPr>
                <w:sz w:val="22"/>
                <w:szCs w:val="22"/>
              </w:rPr>
              <w:t>24</w:t>
            </w:r>
          </w:p>
        </w:tc>
      </w:tr>
      <w:tr w:rsidR="00530D3B" w:rsidRPr="00D6757C" w14:paraId="077E05A9" w14:textId="77777777" w:rsidTr="00FC2D96">
        <w:trPr>
          <w:trHeight w:val="277"/>
        </w:trPr>
        <w:tc>
          <w:tcPr>
            <w:tcW w:w="5795" w:type="dxa"/>
          </w:tcPr>
          <w:p w14:paraId="3369C491" w14:textId="77777777" w:rsidR="00530D3B" w:rsidRPr="00D6757C" w:rsidRDefault="00530D3B" w:rsidP="00FC2D96">
            <w:pPr>
              <w:spacing w:after="0" w:line="240" w:lineRule="atLeast"/>
              <w:rPr>
                <w:sz w:val="22"/>
                <w:szCs w:val="22"/>
              </w:rPr>
            </w:pPr>
            <w:r w:rsidRPr="00D6757C">
              <w:rPr>
                <w:sz w:val="22"/>
                <w:szCs w:val="22"/>
              </w:rPr>
              <w:t xml:space="preserve">Аромат-спрей сменный блок 250 мл. </w:t>
            </w:r>
            <w:r w:rsidRPr="00D6757C">
              <w:rPr>
                <w:sz w:val="22"/>
                <w:szCs w:val="22"/>
                <w:lang w:val="en-US"/>
              </w:rPr>
              <w:t>MEGA</w:t>
            </w:r>
            <w:r w:rsidRPr="00D6757C">
              <w:rPr>
                <w:sz w:val="22"/>
                <w:szCs w:val="22"/>
              </w:rPr>
              <w:t xml:space="preserve"> </w:t>
            </w:r>
            <w:r w:rsidRPr="00D6757C">
              <w:rPr>
                <w:sz w:val="22"/>
                <w:szCs w:val="22"/>
                <w:lang w:val="en-US"/>
              </w:rPr>
              <w:t>systems</w:t>
            </w:r>
          </w:p>
        </w:tc>
        <w:tc>
          <w:tcPr>
            <w:tcW w:w="1701" w:type="dxa"/>
          </w:tcPr>
          <w:p w14:paraId="7BA6BA2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463F5A75" w14:textId="77777777" w:rsidR="00530D3B" w:rsidRPr="00D6757C" w:rsidRDefault="00530D3B" w:rsidP="00FC2D96">
            <w:pPr>
              <w:spacing w:after="0" w:line="240" w:lineRule="atLeast"/>
              <w:jc w:val="center"/>
              <w:rPr>
                <w:sz w:val="22"/>
                <w:szCs w:val="22"/>
              </w:rPr>
            </w:pPr>
            <w:r w:rsidRPr="00D6757C">
              <w:rPr>
                <w:sz w:val="22"/>
                <w:szCs w:val="22"/>
              </w:rPr>
              <w:t>60</w:t>
            </w:r>
          </w:p>
        </w:tc>
      </w:tr>
      <w:tr w:rsidR="00530D3B" w:rsidRPr="00D6757C" w14:paraId="5C4D6E38" w14:textId="77777777" w:rsidTr="00FC2D96">
        <w:trPr>
          <w:trHeight w:val="349"/>
        </w:trPr>
        <w:tc>
          <w:tcPr>
            <w:tcW w:w="5795" w:type="dxa"/>
          </w:tcPr>
          <w:p w14:paraId="08ABDEFE" w14:textId="77777777" w:rsidR="00530D3B" w:rsidRPr="00D6757C" w:rsidRDefault="00530D3B" w:rsidP="00FC2D96">
            <w:pPr>
              <w:spacing w:after="0" w:line="240" w:lineRule="atLeast"/>
              <w:rPr>
                <w:sz w:val="22"/>
                <w:szCs w:val="22"/>
              </w:rPr>
            </w:pPr>
            <w:r w:rsidRPr="00D6757C">
              <w:rPr>
                <w:sz w:val="22"/>
                <w:szCs w:val="22"/>
              </w:rPr>
              <w:t>Мыло жидкое 5л «Вкусная косметика» с перламутром</w:t>
            </w:r>
          </w:p>
        </w:tc>
        <w:tc>
          <w:tcPr>
            <w:tcW w:w="1701" w:type="dxa"/>
          </w:tcPr>
          <w:p w14:paraId="44966B6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59A2F993" w14:textId="77777777" w:rsidR="00530D3B" w:rsidRPr="00D6757C" w:rsidRDefault="00530D3B" w:rsidP="00FC2D96">
            <w:pPr>
              <w:spacing w:after="0" w:line="240" w:lineRule="atLeast"/>
              <w:jc w:val="center"/>
              <w:rPr>
                <w:sz w:val="22"/>
                <w:szCs w:val="22"/>
                <w:lang w:val="en-US"/>
              </w:rPr>
            </w:pPr>
            <w:r w:rsidRPr="00D6757C">
              <w:rPr>
                <w:sz w:val="22"/>
                <w:szCs w:val="22"/>
                <w:lang w:val="en-US"/>
              </w:rPr>
              <w:t>30</w:t>
            </w:r>
          </w:p>
        </w:tc>
      </w:tr>
      <w:tr w:rsidR="00530D3B" w:rsidRPr="00D6757C" w14:paraId="18F7DF65" w14:textId="77777777" w:rsidTr="00FC2D96">
        <w:trPr>
          <w:trHeight w:val="349"/>
        </w:trPr>
        <w:tc>
          <w:tcPr>
            <w:tcW w:w="5795" w:type="dxa"/>
          </w:tcPr>
          <w:p w14:paraId="218A30D0" w14:textId="77777777" w:rsidR="00530D3B" w:rsidRPr="00D6757C" w:rsidRDefault="00530D3B" w:rsidP="00FC2D96">
            <w:pPr>
              <w:spacing w:after="0" w:line="240" w:lineRule="atLeast"/>
              <w:rPr>
                <w:sz w:val="22"/>
                <w:szCs w:val="22"/>
              </w:rPr>
            </w:pPr>
            <w:r w:rsidRPr="00D6757C">
              <w:rPr>
                <w:sz w:val="22"/>
                <w:szCs w:val="22"/>
              </w:rPr>
              <w:t>Веник Сорго Люкс 400 гр.</w:t>
            </w:r>
          </w:p>
        </w:tc>
        <w:tc>
          <w:tcPr>
            <w:tcW w:w="1701" w:type="dxa"/>
          </w:tcPr>
          <w:p w14:paraId="4D7F669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2B8E9BB3" w14:textId="77777777" w:rsidR="00530D3B" w:rsidRPr="00D6757C" w:rsidRDefault="00530D3B" w:rsidP="00FC2D96">
            <w:pPr>
              <w:spacing w:after="0" w:line="240" w:lineRule="atLeast"/>
              <w:jc w:val="center"/>
              <w:rPr>
                <w:sz w:val="22"/>
                <w:szCs w:val="22"/>
              </w:rPr>
            </w:pPr>
            <w:r w:rsidRPr="00D6757C">
              <w:rPr>
                <w:sz w:val="22"/>
                <w:szCs w:val="22"/>
              </w:rPr>
              <w:t>200</w:t>
            </w:r>
          </w:p>
        </w:tc>
      </w:tr>
      <w:tr w:rsidR="00530D3B" w:rsidRPr="00D6757C" w14:paraId="2D227098" w14:textId="77777777" w:rsidTr="00FC2D96">
        <w:trPr>
          <w:trHeight w:val="349"/>
        </w:trPr>
        <w:tc>
          <w:tcPr>
            <w:tcW w:w="5795" w:type="dxa"/>
          </w:tcPr>
          <w:p w14:paraId="7841F676" w14:textId="77777777" w:rsidR="00530D3B" w:rsidRPr="00D6757C" w:rsidRDefault="00530D3B" w:rsidP="00FC2D96">
            <w:pPr>
              <w:spacing w:after="0" w:line="240" w:lineRule="atLeast"/>
              <w:rPr>
                <w:sz w:val="22"/>
                <w:szCs w:val="22"/>
              </w:rPr>
            </w:pPr>
            <w:r w:rsidRPr="00D6757C">
              <w:rPr>
                <w:sz w:val="22"/>
                <w:szCs w:val="22"/>
              </w:rPr>
              <w:t>Моющее средство «Прогресс» 5 л</w:t>
            </w:r>
          </w:p>
        </w:tc>
        <w:tc>
          <w:tcPr>
            <w:tcW w:w="1701" w:type="dxa"/>
          </w:tcPr>
          <w:p w14:paraId="159905B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2A7D89F6" w14:textId="77777777" w:rsidR="00530D3B" w:rsidRPr="00D6757C" w:rsidRDefault="00530D3B" w:rsidP="00FC2D96">
            <w:pPr>
              <w:spacing w:after="0" w:line="240" w:lineRule="atLeast"/>
              <w:jc w:val="center"/>
              <w:rPr>
                <w:sz w:val="22"/>
                <w:szCs w:val="22"/>
              </w:rPr>
            </w:pPr>
            <w:r w:rsidRPr="00D6757C">
              <w:rPr>
                <w:sz w:val="22"/>
                <w:szCs w:val="22"/>
                <w:lang w:val="en-US"/>
              </w:rPr>
              <w:t>30</w:t>
            </w:r>
          </w:p>
        </w:tc>
      </w:tr>
      <w:tr w:rsidR="00530D3B" w:rsidRPr="00D6757C" w14:paraId="6F32A2C5" w14:textId="77777777" w:rsidTr="00FC2D96">
        <w:trPr>
          <w:trHeight w:val="349"/>
        </w:trPr>
        <w:tc>
          <w:tcPr>
            <w:tcW w:w="5795" w:type="dxa"/>
          </w:tcPr>
          <w:p w14:paraId="1D4642F9" w14:textId="77777777" w:rsidR="00530D3B" w:rsidRPr="00D6757C" w:rsidRDefault="00530D3B" w:rsidP="00FC2D96">
            <w:pPr>
              <w:spacing w:after="0" w:line="240" w:lineRule="atLeast"/>
              <w:rPr>
                <w:sz w:val="22"/>
                <w:szCs w:val="22"/>
              </w:rPr>
            </w:pPr>
            <w:r w:rsidRPr="00D6757C">
              <w:rPr>
                <w:sz w:val="22"/>
                <w:szCs w:val="22"/>
              </w:rPr>
              <w:t xml:space="preserve">Средство для мытья </w:t>
            </w:r>
            <w:proofErr w:type="spellStart"/>
            <w:r w:rsidRPr="00D6757C">
              <w:rPr>
                <w:sz w:val="22"/>
                <w:szCs w:val="22"/>
              </w:rPr>
              <w:t>сан.узлов</w:t>
            </w:r>
            <w:proofErr w:type="spellEnd"/>
            <w:r w:rsidRPr="00D6757C">
              <w:rPr>
                <w:sz w:val="22"/>
                <w:szCs w:val="22"/>
              </w:rPr>
              <w:t xml:space="preserve"> и душевых кабин </w:t>
            </w:r>
            <w:r w:rsidRPr="00D6757C">
              <w:rPr>
                <w:sz w:val="22"/>
                <w:szCs w:val="22"/>
                <w:lang w:val="en-US"/>
              </w:rPr>
              <w:t>ECOLAB</w:t>
            </w:r>
            <w:r w:rsidRPr="00D6757C">
              <w:rPr>
                <w:sz w:val="22"/>
                <w:szCs w:val="22"/>
              </w:rPr>
              <w:t xml:space="preserve"> </w:t>
            </w:r>
            <w:r w:rsidRPr="00D6757C">
              <w:rPr>
                <w:sz w:val="22"/>
                <w:szCs w:val="22"/>
                <w:lang w:val="en-US"/>
              </w:rPr>
              <w:t>INTO</w:t>
            </w:r>
            <w:r w:rsidRPr="00D6757C">
              <w:rPr>
                <w:sz w:val="22"/>
                <w:szCs w:val="22"/>
              </w:rPr>
              <w:t xml:space="preserve"> </w:t>
            </w:r>
            <w:r w:rsidRPr="00D6757C">
              <w:rPr>
                <w:sz w:val="22"/>
                <w:szCs w:val="22"/>
                <w:lang w:val="en-US"/>
              </w:rPr>
              <w:t>MAXX</w:t>
            </w:r>
            <w:r w:rsidRPr="00D6757C">
              <w:rPr>
                <w:sz w:val="22"/>
                <w:szCs w:val="22"/>
              </w:rPr>
              <w:t xml:space="preserve"> 5 л концентрат</w:t>
            </w:r>
          </w:p>
        </w:tc>
        <w:tc>
          <w:tcPr>
            <w:tcW w:w="1701" w:type="dxa"/>
          </w:tcPr>
          <w:p w14:paraId="2B84167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055D8136"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30FBE0FC" w14:textId="77777777" w:rsidTr="00FC2D96">
        <w:trPr>
          <w:trHeight w:val="349"/>
        </w:trPr>
        <w:tc>
          <w:tcPr>
            <w:tcW w:w="5795" w:type="dxa"/>
          </w:tcPr>
          <w:p w14:paraId="049B5B94" w14:textId="77777777" w:rsidR="00530D3B" w:rsidRPr="00D6757C" w:rsidRDefault="00530D3B" w:rsidP="00FC2D96">
            <w:pPr>
              <w:spacing w:after="0" w:line="240" w:lineRule="atLeast"/>
              <w:rPr>
                <w:sz w:val="22"/>
                <w:szCs w:val="22"/>
              </w:rPr>
            </w:pPr>
            <w:r w:rsidRPr="00D6757C">
              <w:rPr>
                <w:sz w:val="22"/>
                <w:szCs w:val="22"/>
              </w:rPr>
              <w:t xml:space="preserve">Средство для мытья с отбеливающим эффектом ECOLAB </w:t>
            </w:r>
            <w:r w:rsidRPr="00D6757C">
              <w:rPr>
                <w:sz w:val="22"/>
                <w:szCs w:val="22"/>
                <w:lang w:val="en-US"/>
              </w:rPr>
              <w:t>Klenz</w:t>
            </w:r>
            <w:r w:rsidRPr="00D6757C">
              <w:rPr>
                <w:sz w:val="22"/>
                <w:szCs w:val="22"/>
              </w:rPr>
              <w:t xml:space="preserve"> </w:t>
            </w:r>
            <w:proofErr w:type="spellStart"/>
            <w:r w:rsidRPr="00D6757C">
              <w:rPr>
                <w:sz w:val="22"/>
                <w:szCs w:val="22"/>
                <w:lang w:val="en-US"/>
              </w:rPr>
              <w:t>Skum</w:t>
            </w:r>
            <w:proofErr w:type="spellEnd"/>
            <w:r w:rsidRPr="00D6757C">
              <w:rPr>
                <w:sz w:val="22"/>
                <w:szCs w:val="22"/>
              </w:rPr>
              <w:t xml:space="preserve"> </w:t>
            </w:r>
            <w:r w:rsidRPr="00D6757C">
              <w:rPr>
                <w:sz w:val="22"/>
                <w:szCs w:val="22"/>
                <w:lang w:val="en-US"/>
              </w:rPr>
              <w:t>Special</w:t>
            </w:r>
            <w:r w:rsidRPr="00D6757C">
              <w:rPr>
                <w:sz w:val="22"/>
                <w:szCs w:val="22"/>
              </w:rPr>
              <w:t xml:space="preserve"> 5 л концентрат</w:t>
            </w:r>
          </w:p>
        </w:tc>
        <w:tc>
          <w:tcPr>
            <w:tcW w:w="1701" w:type="dxa"/>
          </w:tcPr>
          <w:p w14:paraId="5714E18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1843" w:type="dxa"/>
          </w:tcPr>
          <w:p w14:paraId="571DE58B" w14:textId="77777777" w:rsidR="00530D3B" w:rsidRPr="00D6757C" w:rsidRDefault="00530D3B" w:rsidP="00FC2D96">
            <w:pPr>
              <w:spacing w:after="0" w:line="240" w:lineRule="atLeast"/>
              <w:jc w:val="center"/>
              <w:rPr>
                <w:sz w:val="22"/>
                <w:szCs w:val="22"/>
              </w:rPr>
            </w:pPr>
            <w:r w:rsidRPr="00D6757C">
              <w:rPr>
                <w:sz w:val="22"/>
                <w:szCs w:val="22"/>
              </w:rPr>
              <w:t>12</w:t>
            </w:r>
          </w:p>
        </w:tc>
      </w:tr>
    </w:tbl>
    <w:p w14:paraId="49F2F512" w14:textId="77777777" w:rsidR="00530D3B" w:rsidRPr="00D6757C" w:rsidRDefault="00530D3B" w:rsidP="00530D3B">
      <w:pPr>
        <w:spacing w:after="0" w:line="240" w:lineRule="atLeast"/>
        <w:ind w:firstLine="709"/>
        <w:rPr>
          <w:sz w:val="22"/>
          <w:szCs w:val="22"/>
        </w:rPr>
      </w:pPr>
      <w:r w:rsidRPr="00D6757C">
        <w:rPr>
          <w:sz w:val="22"/>
          <w:szCs w:val="22"/>
        </w:rPr>
        <w:t xml:space="preserve">  1.4. </w:t>
      </w:r>
      <w:r w:rsidRPr="00D6757C">
        <w:rPr>
          <w:sz w:val="22"/>
          <w:szCs w:val="22"/>
          <w:u w:val="single"/>
        </w:rPr>
        <w:t xml:space="preserve">Исполнитель обязуется: </w:t>
      </w:r>
    </w:p>
    <w:p w14:paraId="08B07EFF" w14:textId="77777777" w:rsidR="00530D3B" w:rsidRPr="00D6757C" w:rsidRDefault="00530D3B" w:rsidP="00530D3B">
      <w:pPr>
        <w:spacing w:after="0" w:line="240" w:lineRule="atLeast"/>
        <w:ind w:firstLine="709"/>
        <w:rPr>
          <w:sz w:val="22"/>
          <w:szCs w:val="22"/>
        </w:rPr>
      </w:pPr>
      <w:r w:rsidRPr="00D6757C">
        <w:rPr>
          <w:sz w:val="22"/>
          <w:szCs w:val="22"/>
        </w:rPr>
        <w:t xml:space="preserve"> - назначить ответственного представителя, уполномоченного решать в рамках настоящего Договора технические и   организационные вопросы;</w:t>
      </w:r>
    </w:p>
    <w:p w14:paraId="7604ACBD" w14:textId="77777777" w:rsidR="00530D3B" w:rsidRPr="00D6757C" w:rsidRDefault="00530D3B" w:rsidP="00530D3B">
      <w:pPr>
        <w:spacing w:after="0" w:line="240" w:lineRule="atLeast"/>
        <w:ind w:firstLine="709"/>
        <w:rPr>
          <w:sz w:val="22"/>
          <w:szCs w:val="22"/>
        </w:rPr>
      </w:pPr>
      <w:r w:rsidRPr="00D6757C">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2C63C007" w14:textId="77777777" w:rsidR="00530D3B" w:rsidRPr="00D6757C" w:rsidRDefault="00530D3B" w:rsidP="00530D3B">
      <w:pPr>
        <w:spacing w:after="0" w:line="240" w:lineRule="atLeast"/>
        <w:ind w:firstLine="709"/>
        <w:rPr>
          <w:sz w:val="22"/>
          <w:szCs w:val="22"/>
        </w:rPr>
      </w:pPr>
      <w:r w:rsidRPr="00D6757C">
        <w:rPr>
          <w:sz w:val="22"/>
          <w:szCs w:val="22"/>
        </w:rPr>
        <w:t>- выполнять иные обязанности, предусмотренные проектом договора (раздел 2.10 документации о закупке).</w:t>
      </w:r>
    </w:p>
    <w:p w14:paraId="09CA9FA4" w14:textId="02A2DD43" w:rsidR="00530D3B" w:rsidRPr="00D6757C" w:rsidRDefault="00530D3B" w:rsidP="00530D3B">
      <w:pPr>
        <w:spacing w:after="0" w:line="240" w:lineRule="atLeast"/>
        <w:ind w:firstLine="709"/>
        <w:rPr>
          <w:sz w:val="22"/>
          <w:szCs w:val="22"/>
          <w:u w:val="single"/>
        </w:rPr>
      </w:pPr>
      <w:r w:rsidRPr="00D6757C">
        <w:rPr>
          <w:sz w:val="22"/>
          <w:szCs w:val="22"/>
        </w:rPr>
        <w:t xml:space="preserve">1.5. </w:t>
      </w:r>
      <w:r w:rsidRPr="00D6757C">
        <w:rPr>
          <w:sz w:val="22"/>
          <w:szCs w:val="22"/>
          <w:u w:val="single"/>
        </w:rPr>
        <w:t>При оказании услуг обязательными условиями являются:</w:t>
      </w:r>
    </w:p>
    <w:p w14:paraId="3D5B1AEA" w14:textId="3D0F1128"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обеспечение Исполнителем безопасности при оказании услуг, соблюдение правил обслуживания и санитарных правил и норм;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6B244FA8" w14:textId="0611FFC2" w:rsidR="00530D3B" w:rsidRPr="00D6757C" w:rsidRDefault="00530D3B" w:rsidP="00530D3B">
      <w:pPr>
        <w:widowControl w:val="0"/>
        <w:suppressAutoHyphens/>
        <w:autoSpaceDN w:val="0"/>
        <w:spacing w:after="0" w:line="240" w:lineRule="atLeast"/>
        <w:textAlignment w:val="baseline"/>
        <w:rPr>
          <w:sz w:val="22"/>
          <w:szCs w:val="22"/>
          <w:lang w:eastAsia="zh-CN"/>
        </w:rPr>
      </w:pPr>
      <w:r w:rsidRPr="00D6757C">
        <w:rPr>
          <w:sz w:val="22"/>
          <w:szCs w:val="22"/>
          <w:lang w:eastAsia="zh-CN"/>
        </w:rPr>
        <w:t xml:space="preserve">- исполнение полученных в ходе оказания услуг требований и указаний Заказчика; </w:t>
      </w:r>
    </w:p>
    <w:p w14:paraId="6B10D943" w14:textId="77777777" w:rsidR="00530D3B" w:rsidRPr="00D6757C" w:rsidRDefault="00530D3B" w:rsidP="00530D3B">
      <w:pPr>
        <w:widowControl w:val="0"/>
        <w:tabs>
          <w:tab w:val="left" w:pos="946"/>
        </w:tabs>
        <w:suppressAutoHyphens/>
        <w:autoSpaceDN w:val="0"/>
        <w:spacing w:after="0" w:line="240" w:lineRule="atLeast"/>
        <w:textAlignment w:val="baseline"/>
        <w:rPr>
          <w:b/>
          <w:sz w:val="22"/>
          <w:szCs w:val="22"/>
        </w:rPr>
      </w:pPr>
      <w:r w:rsidRPr="00D6757C">
        <w:rPr>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D6757C">
        <w:rPr>
          <w:b/>
          <w:sz w:val="22"/>
          <w:szCs w:val="22"/>
          <w:lang w:eastAsia="zh-CN"/>
        </w:rPr>
        <w:t xml:space="preserve">(приветствуется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w:t>
      </w:r>
    </w:p>
    <w:p w14:paraId="006BDBA6" w14:textId="1BFBDFC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наличие у Исполнителя нормативных и технологических документов на оказание услуг по уборке;</w:t>
      </w:r>
    </w:p>
    <w:p w14:paraId="44D62FF8" w14:textId="311C0BC2"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67FB0D91" w14:textId="77777777" w:rsidR="00530D3B" w:rsidRPr="00D6757C" w:rsidRDefault="00530D3B" w:rsidP="00530D3B">
      <w:pPr>
        <w:widowControl w:val="0"/>
        <w:suppressAutoHyphens/>
        <w:autoSpaceDN w:val="0"/>
        <w:spacing w:after="0" w:line="240" w:lineRule="atLeast"/>
        <w:textAlignment w:val="baseline"/>
        <w:rPr>
          <w:b/>
          <w:sz w:val="22"/>
          <w:szCs w:val="22"/>
          <w:lang w:eastAsia="zh-CN"/>
        </w:rPr>
      </w:pPr>
      <w:r w:rsidRPr="00D6757C">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14:paraId="25445C21" w14:textId="7BA07D36" w:rsidR="00530D3B" w:rsidRPr="00D6757C" w:rsidRDefault="00530D3B" w:rsidP="00530D3B">
      <w:pPr>
        <w:spacing w:after="0" w:line="240" w:lineRule="atLeast"/>
        <w:ind w:firstLine="709"/>
        <w:rPr>
          <w:sz w:val="22"/>
          <w:szCs w:val="22"/>
        </w:rPr>
      </w:pPr>
      <w:r w:rsidRPr="00D6757C">
        <w:rPr>
          <w:b/>
          <w:sz w:val="22"/>
          <w:szCs w:val="22"/>
        </w:rPr>
        <w:t>1.6. Требования соответствия нормативным документам (лицензии, допуски, разрешения, согласования):</w:t>
      </w:r>
      <w:r w:rsidRPr="00D6757C">
        <w:rPr>
          <w:sz w:val="22"/>
          <w:szCs w:val="22"/>
        </w:rPr>
        <w:t xml:space="preserve"> Оказание </w:t>
      </w:r>
      <w:r w:rsidR="002515F0" w:rsidRPr="00D6757C">
        <w:rPr>
          <w:sz w:val="22"/>
          <w:szCs w:val="22"/>
        </w:rPr>
        <w:t>услуг осуществляется</w:t>
      </w:r>
      <w:r w:rsidRPr="00D6757C">
        <w:rPr>
          <w:sz w:val="22"/>
          <w:szCs w:val="22"/>
        </w:rPr>
        <w:t xml:space="preserve"> Исполнителем в соответствии с ГОСТ Р 51870-2014.</w:t>
      </w:r>
    </w:p>
    <w:p w14:paraId="4A8F1968" w14:textId="596DF5A0" w:rsidR="00530D3B" w:rsidRPr="00D6757C" w:rsidRDefault="00530D3B" w:rsidP="00530D3B">
      <w:pPr>
        <w:spacing w:after="0" w:line="240" w:lineRule="atLeast"/>
        <w:ind w:firstLine="709"/>
        <w:rPr>
          <w:b/>
          <w:sz w:val="22"/>
          <w:szCs w:val="22"/>
        </w:rPr>
      </w:pPr>
      <w:r w:rsidRPr="00D6757C">
        <w:rPr>
          <w:sz w:val="22"/>
          <w:szCs w:val="22"/>
        </w:rPr>
        <w:t xml:space="preserve">1.7. Периодичность услуг Исполнителя включает в себя комплексную уборку всех помещений </w:t>
      </w:r>
      <w:r w:rsidRPr="00D6757C">
        <w:rPr>
          <w:b/>
          <w:sz w:val="22"/>
          <w:szCs w:val="22"/>
          <w:u w:val="single"/>
        </w:rPr>
        <w:t>в будние дни</w:t>
      </w:r>
      <w:r w:rsidRPr="00D6757C">
        <w:rPr>
          <w:sz w:val="22"/>
          <w:szCs w:val="22"/>
          <w:u w:val="single"/>
        </w:rPr>
        <w:t xml:space="preserve"> ежедневно </w:t>
      </w:r>
      <w:r w:rsidRPr="00D6757C">
        <w:rPr>
          <w:b/>
          <w:sz w:val="22"/>
          <w:szCs w:val="22"/>
          <w:u w:val="single"/>
        </w:rPr>
        <w:t xml:space="preserve">с 08.00 час. до 17.00 час., в праздничные </w:t>
      </w:r>
      <w:r w:rsidR="00D722D0" w:rsidRPr="00D6757C">
        <w:rPr>
          <w:b/>
          <w:sz w:val="22"/>
          <w:szCs w:val="22"/>
          <w:u w:val="single"/>
        </w:rPr>
        <w:t>и выходные</w:t>
      </w:r>
      <w:r w:rsidRPr="00D6757C">
        <w:rPr>
          <w:b/>
          <w:sz w:val="22"/>
          <w:szCs w:val="22"/>
          <w:u w:val="single"/>
        </w:rPr>
        <w:t xml:space="preserve"> дни - по заявке Заказчика. </w:t>
      </w:r>
      <w:r w:rsidRPr="00D6757C">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w:t>
      </w:r>
      <w:r w:rsidRPr="00D6757C">
        <w:rPr>
          <w:b/>
          <w:sz w:val="22"/>
          <w:szCs w:val="22"/>
        </w:rPr>
        <w:t xml:space="preserve">.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14:paraId="6ECE8631" w14:textId="77777777" w:rsidR="00530D3B" w:rsidRPr="00D6757C" w:rsidRDefault="00530D3B" w:rsidP="00530D3B">
      <w:pPr>
        <w:widowControl w:val="0"/>
        <w:spacing w:after="0" w:line="240" w:lineRule="atLeast"/>
        <w:ind w:firstLine="709"/>
        <w:outlineLvl w:val="7"/>
        <w:rPr>
          <w:b/>
          <w:sz w:val="22"/>
          <w:szCs w:val="22"/>
        </w:rPr>
      </w:pPr>
      <w:r w:rsidRPr="00D6757C">
        <w:rPr>
          <w:b/>
          <w:bCs/>
          <w:spacing w:val="1"/>
          <w:sz w:val="22"/>
          <w:szCs w:val="22"/>
          <w:lang w:eastAsia="zh-CN"/>
        </w:rPr>
        <w:t xml:space="preserve">1.8. </w:t>
      </w:r>
      <w:r w:rsidRPr="00D6757C">
        <w:rPr>
          <w:b/>
          <w:sz w:val="22"/>
          <w:szCs w:val="22"/>
        </w:rPr>
        <w:t>Комплексная уборка включает в себя следующие</w:t>
      </w:r>
      <w:r w:rsidRPr="00D6757C">
        <w:rPr>
          <w:sz w:val="22"/>
          <w:szCs w:val="22"/>
        </w:rPr>
        <w:t xml:space="preserve"> </w:t>
      </w:r>
      <w:r w:rsidRPr="00D6757C">
        <w:rPr>
          <w:b/>
          <w:sz w:val="22"/>
          <w:szCs w:val="22"/>
        </w:rPr>
        <w:t>ВИДЫ УБОРКИ, выполняемые Исполнителем на объектах, указанных в приложении № 1 к настоящему Техническому заданию: текущую уборку офисных помещений, общественных зон, производственных и складских помещений; генеральную уборку, оперативную уборку.</w:t>
      </w:r>
    </w:p>
    <w:p w14:paraId="03FEF6B9" w14:textId="6A9922FF" w:rsidR="00530D3B" w:rsidRPr="00D6757C" w:rsidRDefault="00530D3B" w:rsidP="00530D3B">
      <w:pPr>
        <w:tabs>
          <w:tab w:val="left" w:pos="14570"/>
        </w:tabs>
        <w:spacing w:after="0" w:line="240" w:lineRule="atLeast"/>
        <w:ind w:firstLine="709"/>
        <w:rPr>
          <w:b/>
          <w:sz w:val="22"/>
          <w:szCs w:val="22"/>
        </w:rPr>
      </w:pPr>
      <w:r w:rsidRPr="00D6757C">
        <w:rPr>
          <w:b/>
          <w:sz w:val="22"/>
          <w:szCs w:val="22"/>
        </w:rPr>
        <w:t>1.8.1.</w:t>
      </w:r>
      <w:r w:rsidR="00D722D0" w:rsidRPr="00D6757C">
        <w:rPr>
          <w:b/>
          <w:sz w:val="22"/>
          <w:szCs w:val="22"/>
        </w:rPr>
        <w:t xml:space="preserve"> </w:t>
      </w:r>
      <w:r w:rsidRPr="00D6757C">
        <w:rPr>
          <w:b/>
          <w:sz w:val="22"/>
          <w:szCs w:val="22"/>
        </w:rPr>
        <w:t xml:space="preserve">Текущая уборка </w:t>
      </w:r>
      <w:r w:rsidRPr="00D6757C">
        <w:rPr>
          <w:b/>
          <w:sz w:val="22"/>
          <w:szCs w:val="22"/>
          <w:u w:val="single"/>
        </w:rPr>
        <w:t>офисных помещений и общественных зон</w:t>
      </w:r>
      <w:r w:rsidRPr="00D6757C">
        <w:rPr>
          <w:b/>
          <w:sz w:val="22"/>
          <w:szCs w:val="22"/>
        </w:rPr>
        <w:t xml:space="preserve"> производится Исполнителем в соответствии с Таблицей № 3.</w:t>
      </w:r>
    </w:p>
    <w:p w14:paraId="674BC07E" w14:textId="77777777" w:rsidR="00530D3B" w:rsidRPr="00D6757C" w:rsidRDefault="00530D3B" w:rsidP="00530D3B">
      <w:pPr>
        <w:tabs>
          <w:tab w:val="left" w:pos="14570"/>
        </w:tabs>
        <w:spacing w:after="0" w:line="240" w:lineRule="atLeast"/>
        <w:ind w:firstLine="709"/>
        <w:rPr>
          <w:b/>
          <w:sz w:val="22"/>
          <w:szCs w:val="22"/>
        </w:rPr>
      </w:pPr>
    </w:p>
    <w:p w14:paraId="60247ED5" w14:textId="77777777" w:rsidR="00530D3B" w:rsidRPr="00D6757C" w:rsidRDefault="00530D3B" w:rsidP="00530D3B">
      <w:pPr>
        <w:tabs>
          <w:tab w:val="left" w:pos="284"/>
        </w:tabs>
        <w:suppressAutoHyphens/>
        <w:spacing w:after="0" w:line="240" w:lineRule="atLeast"/>
        <w:jc w:val="center"/>
        <w:rPr>
          <w:b/>
          <w:sz w:val="22"/>
          <w:szCs w:val="22"/>
        </w:rPr>
      </w:pPr>
      <w:r w:rsidRPr="00D6757C">
        <w:rPr>
          <w:b/>
          <w:sz w:val="22"/>
          <w:szCs w:val="22"/>
        </w:rPr>
        <w:t xml:space="preserve">Таблица № 3. Уборка </w:t>
      </w:r>
      <w:r w:rsidRPr="00D6757C">
        <w:rPr>
          <w:b/>
          <w:sz w:val="22"/>
          <w:szCs w:val="22"/>
          <w:u w:val="single"/>
        </w:rPr>
        <w:t>офисных помещений</w:t>
      </w:r>
      <w:r w:rsidRPr="00D6757C">
        <w:rPr>
          <w:b/>
          <w:sz w:val="22"/>
          <w:szCs w:val="22"/>
        </w:rPr>
        <w:t xml:space="preserve"> и общественных зон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127"/>
        <w:gridCol w:w="2126"/>
        <w:gridCol w:w="2268"/>
      </w:tblGrid>
      <w:tr w:rsidR="00530D3B" w:rsidRPr="00D6757C" w14:paraId="62FD91BD" w14:textId="77777777" w:rsidTr="00FC2D96">
        <w:tc>
          <w:tcPr>
            <w:tcW w:w="3510" w:type="dxa"/>
            <w:vMerge w:val="restart"/>
            <w:shd w:val="clear" w:color="auto" w:fill="F2F2F2"/>
            <w:vAlign w:val="center"/>
          </w:tcPr>
          <w:p w14:paraId="7322A225" w14:textId="74937E02" w:rsidR="00530D3B" w:rsidRPr="00D6757C" w:rsidRDefault="00530D3B" w:rsidP="00FC2D96">
            <w:pPr>
              <w:spacing w:after="0" w:line="240" w:lineRule="atLeast"/>
              <w:jc w:val="center"/>
              <w:rPr>
                <w:b/>
                <w:sz w:val="22"/>
                <w:szCs w:val="22"/>
              </w:rPr>
            </w:pPr>
            <w:r w:rsidRPr="00D6757C">
              <w:rPr>
                <w:b/>
                <w:sz w:val="22"/>
                <w:szCs w:val="22"/>
              </w:rPr>
              <w:t xml:space="preserve">Описание </w:t>
            </w:r>
            <w:r w:rsidR="002515F0" w:rsidRPr="00D6757C">
              <w:rPr>
                <w:b/>
                <w:sz w:val="22"/>
                <w:szCs w:val="22"/>
              </w:rPr>
              <w:t>услуг</w:t>
            </w:r>
          </w:p>
        </w:tc>
        <w:tc>
          <w:tcPr>
            <w:tcW w:w="2127" w:type="dxa"/>
            <w:vMerge w:val="restart"/>
            <w:shd w:val="clear" w:color="auto" w:fill="F2F2F2"/>
            <w:vAlign w:val="center"/>
          </w:tcPr>
          <w:p w14:paraId="12B34D72"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Офисы</w:t>
            </w:r>
          </w:p>
        </w:tc>
        <w:tc>
          <w:tcPr>
            <w:tcW w:w="4394" w:type="dxa"/>
            <w:gridSpan w:val="2"/>
            <w:shd w:val="clear" w:color="auto" w:fill="F2F2F2"/>
            <w:vAlign w:val="center"/>
          </w:tcPr>
          <w:p w14:paraId="03AEC664"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Общественные зоны</w:t>
            </w:r>
          </w:p>
        </w:tc>
      </w:tr>
      <w:tr w:rsidR="00530D3B" w:rsidRPr="00D6757C" w14:paraId="49BE40C7" w14:textId="77777777" w:rsidTr="00FC2D96">
        <w:tc>
          <w:tcPr>
            <w:tcW w:w="3510" w:type="dxa"/>
            <w:vMerge/>
            <w:shd w:val="clear" w:color="auto" w:fill="F2F2F2"/>
            <w:vAlign w:val="center"/>
          </w:tcPr>
          <w:p w14:paraId="34CCEE55" w14:textId="77777777" w:rsidR="00530D3B" w:rsidRPr="00D6757C" w:rsidRDefault="00530D3B" w:rsidP="00FC2D96">
            <w:pPr>
              <w:spacing w:after="0" w:line="240" w:lineRule="atLeast"/>
              <w:jc w:val="center"/>
              <w:rPr>
                <w:b/>
                <w:sz w:val="22"/>
                <w:szCs w:val="22"/>
              </w:rPr>
            </w:pPr>
          </w:p>
        </w:tc>
        <w:tc>
          <w:tcPr>
            <w:tcW w:w="2127" w:type="dxa"/>
            <w:vMerge/>
            <w:shd w:val="clear" w:color="auto" w:fill="F2F2F2"/>
            <w:vAlign w:val="center"/>
          </w:tcPr>
          <w:p w14:paraId="34DFF138" w14:textId="77777777" w:rsidR="00530D3B" w:rsidRPr="00D6757C" w:rsidRDefault="00530D3B" w:rsidP="00FC2D96">
            <w:pPr>
              <w:tabs>
                <w:tab w:val="left" w:pos="1404"/>
              </w:tabs>
              <w:spacing w:after="0" w:line="240" w:lineRule="atLeast"/>
              <w:jc w:val="center"/>
              <w:rPr>
                <w:b/>
                <w:sz w:val="22"/>
                <w:szCs w:val="22"/>
              </w:rPr>
            </w:pPr>
          </w:p>
        </w:tc>
        <w:tc>
          <w:tcPr>
            <w:tcW w:w="2126" w:type="dxa"/>
            <w:shd w:val="clear" w:color="auto" w:fill="F2F2F2"/>
            <w:vAlign w:val="center"/>
          </w:tcPr>
          <w:p w14:paraId="0E35CFFB" w14:textId="66E7EE14" w:rsidR="00530D3B" w:rsidRPr="00D6757C" w:rsidRDefault="00530D3B" w:rsidP="00FC2D96">
            <w:pPr>
              <w:tabs>
                <w:tab w:val="left" w:pos="1404"/>
              </w:tabs>
              <w:spacing w:after="0" w:line="240" w:lineRule="atLeast"/>
              <w:jc w:val="center"/>
              <w:rPr>
                <w:b/>
                <w:sz w:val="22"/>
                <w:szCs w:val="22"/>
              </w:rPr>
            </w:pPr>
            <w:r w:rsidRPr="00D6757C">
              <w:rPr>
                <w:b/>
                <w:sz w:val="22"/>
                <w:szCs w:val="22"/>
              </w:rPr>
              <w:t>Холлы, коридоры,</w:t>
            </w:r>
            <w:r w:rsidRPr="00D6757C">
              <w:rPr>
                <w:color w:val="000000"/>
                <w:sz w:val="22"/>
                <w:szCs w:val="22"/>
              </w:rPr>
              <w:t xml:space="preserve"> </w:t>
            </w:r>
            <w:r w:rsidRPr="00D6757C">
              <w:rPr>
                <w:b/>
                <w:color w:val="000000"/>
                <w:sz w:val="22"/>
                <w:szCs w:val="22"/>
              </w:rPr>
              <w:t xml:space="preserve">лестницы, </w:t>
            </w:r>
            <w:r w:rsidRPr="00D6757C">
              <w:rPr>
                <w:b/>
                <w:color w:val="000000"/>
                <w:sz w:val="22"/>
                <w:szCs w:val="22"/>
              </w:rPr>
              <w:lastRenderedPageBreak/>
              <w:t xml:space="preserve">бытовки, </w:t>
            </w:r>
            <w:r w:rsidR="00D722D0" w:rsidRPr="00D6757C">
              <w:rPr>
                <w:b/>
                <w:color w:val="000000"/>
                <w:sz w:val="22"/>
                <w:szCs w:val="22"/>
              </w:rPr>
              <w:t xml:space="preserve">тамбуры, </w:t>
            </w:r>
            <w:r w:rsidR="00D722D0" w:rsidRPr="00D6757C">
              <w:rPr>
                <w:b/>
                <w:sz w:val="22"/>
                <w:szCs w:val="22"/>
              </w:rPr>
              <w:t>и</w:t>
            </w:r>
            <w:r w:rsidRPr="00D6757C">
              <w:rPr>
                <w:b/>
                <w:sz w:val="22"/>
                <w:szCs w:val="22"/>
              </w:rPr>
              <w:t xml:space="preserve"> др. </w:t>
            </w:r>
          </w:p>
        </w:tc>
        <w:tc>
          <w:tcPr>
            <w:tcW w:w="2268" w:type="dxa"/>
            <w:shd w:val="clear" w:color="auto" w:fill="F2F2F2"/>
            <w:vAlign w:val="center"/>
          </w:tcPr>
          <w:p w14:paraId="41789378"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lastRenderedPageBreak/>
              <w:t>Санузлы</w:t>
            </w:r>
          </w:p>
        </w:tc>
      </w:tr>
      <w:tr w:rsidR="00530D3B" w:rsidRPr="00D6757C" w14:paraId="007E5416" w14:textId="77777777" w:rsidTr="00FC2D96">
        <w:tc>
          <w:tcPr>
            <w:tcW w:w="3510" w:type="dxa"/>
            <w:vAlign w:val="center"/>
          </w:tcPr>
          <w:p w14:paraId="22C7F87F" w14:textId="77777777" w:rsidR="00530D3B" w:rsidRPr="00D6757C" w:rsidRDefault="00530D3B" w:rsidP="00FC2D96">
            <w:pPr>
              <w:spacing w:after="0" w:line="240" w:lineRule="atLeast"/>
              <w:rPr>
                <w:sz w:val="22"/>
                <w:szCs w:val="22"/>
              </w:rPr>
            </w:pPr>
            <w:r w:rsidRPr="00D6757C">
              <w:rPr>
                <w:sz w:val="22"/>
                <w:szCs w:val="22"/>
              </w:rPr>
              <w:t xml:space="preserve">                             1</w:t>
            </w:r>
          </w:p>
        </w:tc>
        <w:tc>
          <w:tcPr>
            <w:tcW w:w="2127" w:type="dxa"/>
            <w:vAlign w:val="center"/>
          </w:tcPr>
          <w:p w14:paraId="6C94F0AF"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2</w:t>
            </w:r>
          </w:p>
        </w:tc>
        <w:tc>
          <w:tcPr>
            <w:tcW w:w="2126" w:type="dxa"/>
            <w:vAlign w:val="center"/>
          </w:tcPr>
          <w:p w14:paraId="28E24D88"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3</w:t>
            </w:r>
          </w:p>
        </w:tc>
        <w:tc>
          <w:tcPr>
            <w:tcW w:w="2268" w:type="dxa"/>
            <w:vAlign w:val="center"/>
          </w:tcPr>
          <w:p w14:paraId="0CC519E0"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4</w:t>
            </w:r>
          </w:p>
        </w:tc>
      </w:tr>
      <w:tr w:rsidR="00530D3B" w:rsidRPr="00D6757C" w14:paraId="60F39A35" w14:textId="77777777" w:rsidTr="00FC2D96">
        <w:tc>
          <w:tcPr>
            <w:tcW w:w="3510" w:type="dxa"/>
            <w:vAlign w:val="center"/>
          </w:tcPr>
          <w:p w14:paraId="096C7BD4" w14:textId="77777777" w:rsidR="00530D3B" w:rsidRPr="00D6757C" w:rsidRDefault="00530D3B" w:rsidP="00FC2D96">
            <w:pPr>
              <w:spacing w:after="0" w:line="240" w:lineRule="atLeast"/>
              <w:rPr>
                <w:sz w:val="22"/>
                <w:szCs w:val="22"/>
              </w:rPr>
            </w:pPr>
            <w:r w:rsidRPr="00D6757C">
              <w:rPr>
                <w:sz w:val="22"/>
                <w:szCs w:val="22"/>
              </w:rPr>
              <w:t>Удаление пыли и пятен с наружных поверхностей: шкафов, тумбочек полок</w:t>
            </w:r>
          </w:p>
        </w:tc>
        <w:tc>
          <w:tcPr>
            <w:tcW w:w="2127" w:type="dxa"/>
            <w:vAlign w:val="center"/>
          </w:tcPr>
          <w:p w14:paraId="21D73176"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579138BF"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268" w:type="dxa"/>
            <w:vAlign w:val="center"/>
          </w:tcPr>
          <w:p w14:paraId="793AD46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r>
      <w:tr w:rsidR="00530D3B" w:rsidRPr="00D6757C" w14:paraId="6C3FDE8A" w14:textId="77777777" w:rsidTr="00FC2D96">
        <w:tc>
          <w:tcPr>
            <w:tcW w:w="3510" w:type="dxa"/>
            <w:vAlign w:val="center"/>
          </w:tcPr>
          <w:p w14:paraId="7C6FC9FA" w14:textId="77777777" w:rsidR="00530D3B" w:rsidRPr="00D6757C" w:rsidRDefault="00530D3B" w:rsidP="00FC2D96">
            <w:pPr>
              <w:spacing w:after="0" w:line="240" w:lineRule="atLeast"/>
              <w:rPr>
                <w:sz w:val="22"/>
                <w:szCs w:val="22"/>
              </w:rPr>
            </w:pPr>
            <w:r w:rsidRPr="00D6757C">
              <w:rPr>
                <w:sz w:val="22"/>
                <w:szCs w:val="22"/>
              </w:rPr>
              <w:t>Удаление пыли и пятен с дверей, дверных рам, дверных ручек и доводчиков, обивки стульев и кресел</w:t>
            </w:r>
          </w:p>
        </w:tc>
        <w:tc>
          <w:tcPr>
            <w:tcW w:w="2127" w:type="dxa"/>
            <w:vAlign w:val="center"/>
          </w:tcPr>
          <w:p w14:paraId="67A47D2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126" w:type="dxa"/>
            <w:vAlign w:val="center"/>
          </w:tcPr>
          <w:p w14:paraId="2C61E21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268" w:type="dxa"/>
            <w:vAlign w:val="center"/>
          </w:tcPr>
          <w:p w14:paraId="422A4FB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40C8A516" w14:textId="77777777" w:rsidTr="00FC2D96">
        <w:tc>
          <w:tcPr>
            <w:tcW w:w="3510" w:type="dxa"/>
            <w:vAlign w:val="center"/>
          </w:tcPr>
          <w:p w14:paraId="69493889" w14:textId="77777777" w:rsidR="00530D3B" w:rsidRPr="00D6757C" w:rsidRDefault="00530D3B" w:rsidP="00FC2D96">
            <w:pPr>
              <w:spacing w:after="0" w:line="240" w:lineRule="atLeast"/>
              <w:rPr>
                <w:sz w:val="22"/>
                <w:szCs w:val="22"/>
              </w:rPr>
            </w:pPr>
            <w:r w:rsidRPr="00D6757C">
              <w:rPr>
                <w:sz w:val="22"/>
                <w:szCs w:val="22"/>
              </w:rPr>
              <w:t>Удаление пыли и пятен с выключателей и розеток</w:t>
            </w:r>
          </w:p>
        </w:tc>
        <w:tc>
          <w:tcPr>
            <w:tcW w:w="2127" w:type="dxa"/>
            <w:vAlign w:val="center"/>
          </w:tcPr>
          <w:p w14:paraId="390AC8E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126" w:type="dxa"/>
            <w:vAlign w:val="center"/>
          </w:tcPr>
          <w:p w14:paraId="6DC9CCF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268" w:type="dxa"/>
            <w:vAlign w:val="center"/>
          </w:tcPr>
          <w:p w14:paraId="71C8D60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r>
      <w:tr w:rsidR="00530D3B" w:rsidRPr="00D6757C" w14:paraId="7EB2386F" w14:textId="77777777" w:rsidTr="00FC2D96">
        <w:tc>
          <w:tcPr>
            <w:tcW w:w="3510" w:type="dxa"/>
            <w:vAlign w:val="center"/>
          </w:tcPr>
          <w:p w14:paraId="6C721A47" w14:textId="334CCEDC" w:rsidR="00530D3B" w:rsidRPr="00D6757C" w:rsidRDefault="00530D3B" w:rsidP="00FC2D96">
            <w:pPr>
              <w:spacing w:after="0" w:line="240" w:lineRule="atLeast"/>
              <w:rPr>
                <w:sz w:val="22"/>
                <w:szCs w:val="22"/>
              </w:rPr>
            </w:pPr>
            <w:r w:rsidRPr="00D6757C">
              <w:rPr>
                <w:sz w:val="22"/>
                <w:szCs w:val="22"/>
              </w:rPr>
              <w:t xml:space="preserve">Удаление пыли и пятен, </w:t>
            </w:r>
            <w:r w:rsidR="00D722D0" w:rsidRPr="00D6757C">
              <w:rPr>
                <w:sz w:val="22"/>
                <w:szCs w:val="22"/>
              </w:rPr>
              <w:t>протирка подоконников</w:t>
            </w:r>
          </w:p>
        </w:tc>
        <w:tc>
          <w:tcPr>
            <w:tcW w:w="2127" w:type="dxa"/>
            <w:vAlign w:val="center"/>
          </w:tcPr>
          <w:p w14:paraId="7066F51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38D5C21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7B837F2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646A6FA4" w14:textId="77777777" w:rsidTr="00FC2D96">
        <w:tc>
          <w:tcPr>
            <w:tcW w:w="3510" w:type="dxa"/>
            <w:vAlign w:val="center"/>
          </w:tcPr>
          <w:p w14:paraId="162BF3F0" w14:textId="63EC8410" w:rsidR="00530D3B" w:rsidRPr="00D6757C" w:rsidRDefault="00530D3B" w:rsidP="00FC2D96">
            <w:pPr>
              <w:spacing w:after="0" w:line="240" w:lineRule="atLeast"/>
              <w:rPr>
                <w:sz w:val="22"/>
                <w:szCs w:val="22"/>
              </w:rPr>
            </w:pPr>
            <w:r w:rsidRPr="00D6757C">
              <w:rPr>
                <w:sz w:val="22"/>
                <w:szCs w:val="22"/>
              </w:rPr>
              <w:t xml:space="preserve">Удаление пыли и пятен с горизонтальных и вертикальных поверхностей, стеклянных </w:t>
            </w:r>
            <w:r w:rsidR="00D722D0" w:rsidRPr="00D6757C">
              <w:rPr>
                <w:sz w:val="22"/>
                <w:szCs w:val="22"/>
              </w:rPr>
              <w:t>перегородок до</w:t>
            </w:r>
            <w:r w:rsidRPr="00D6757C">
              <w:rPr>
                <w:sz w:val="22"/>
                <w:szCs w:val="22"/>
              </w:rPr>
              <w:t xml:space="preserve"> 180 см</w:t>
            </w:r>
          </w:p>
        </w:tc>
        <w:tc>
          <w:tcPr>
            <w:tcW w:w="2127" w:type="dxa"/>
            <w:vAlign w:val="center"/>
          </w:tcPr>
          <w:p w14:paraId="2F39EA2C"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5BD9655C"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3E12704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1B336C8F" w14:textId="77777777" w:rsidTr="00FC2D96">
        <w:tc>
          <w:tcPr>
            <w:tcW w:w="3510" w:type="dxa"/>
            <w:vAlign w:val="center"/>
          </w:tcPr>
          <w:p w14:paraId="6249DF96" w14:textId="77777777" w:rsidR="00530D3B" w:rsidRPr="00D6757C" w:rsidRDefault="00530D3B" w:rsidP="00FC2D96">
            <w:pPr>
              <w:spacing w:after="0" w:line="240" w:lineRule="atLeast"/>
              <w:rPr>
                <w:sz w:val="22"/>
                <w:szCs w:val="22"/>
              </w:rPr>
            </w:pPr>
            <w:r w:rsidRPr="00D6757C">
              <w:rPr>
                <w:sz w:val="22"/>
                <w:szCs w:val="22"/>
              </w:rPr>
              <w:t>Сухая уборка жалюзи</w:t>
            </w:r>
          </w:p>
        </w:tc>
        <w:tc>
          <w:tcPr>
            <w:tcW w:w="2127" w:type="dxa"/>
            <w:vAlign w:val="center"/>
          </w:tcPr>
          <w:p w14:paraId="471364B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126" w:type="dxa"/>
            <w:vAlign w:val="center"/>
          </w:tcPr>
          <w:p w14:paraId="4E0CB26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268" w:type="dxa"/>
            <w:vAlign w:val="center"/>
          </w:tcPr>
          <w:p w14:paraId="5824EA0A"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r>
      <w:tr w:rsidR="00530D3B" w:rsidRPr="00D6757C" w14:paraId="236616C5" w14:textId="77777777" w:rsidTr="00FC2D96">
        <w:tc>
          <w:tcPr>
            <w:tcW w:w="3510" w:type="dxa"/>
            <w:vAlign w:val="center"/>
          </w:tcPr>
          <w:p w14:paraId="1ED86525" w14:textId="77777777" w:rsidR="00530D3B" w:rsidRPr="00D6757C" w:rsidRDefault="00530D3B" w:rsidP="00FC2D96">
            <w:pPr>
              <w:spacing w:after="0" w:line="240" w:lineRule="atLeast"/>
              <w:rPr>
                <w:sz w:val="22"/>
                <w:szCs w:val="22"/>
              </w:rPr>
            </w:pPr>
            <w:r w:rsidRPr="00D6757C">
              <w:rPr>
                <w:sz w:val="22"/>
                <w:szCs w:val="22"/>
              </w:rPr>
              <w:t xml:space="preserve">Удаление пыли и пятен с хромированных, металлических поверхностей </w:t>
            </w:r>
          </w:p>
        </w:tc>
        <w:tc>
          <w:tcPr>
            <w:tcW w:w="2127" w:type="dxa"/>
            <w:vAlign w:val="center"/>
          </w:tcPr>
          <w:p w14:paraId="6EAD02F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126" w:type="dxa"/>
            <w:vAlign w:val="center"/>
          </w:tcPr>
          <w:p w14:paraId="7E56FB31"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268" w:type="dxa"/>
            <w:vAlign w:val="center"/>
          </w:tcPr>
          <w:p w14:paraId="69EF7B9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458132C6" w14:textId="77777777" w:rsidTr="00FC2D96">
        <w:tc>
          <w:tcPr>
            <w:tcW w:w="3510" w:type="dxa"/>
            <w:vAlign w:val="center"/>
          </w:tcPr>
          <w:p w14:paraId="1E844A27" w14:textId="77777777" w:rsidR="00530D3B" w:rsidRPr="00D6757C" w:rsidRDefault="00530D3B" w:rsidP="00FC2D96">
            <w:pPr>
              <w:spacing w:after="0" w:line="240" w:lineRule="atLeast"/>
              <w:rPr>
                <w:sz w:val="22"/>
                <w:szCs w:val="22"/>
              </w:rPr>
            </w:pPr>
            <w:r w:rsidRPr="00D6757C">
              <w:rPr>
                <w:sz w:val="22"/>
                <w:szCs w:val="22"/>
              </w:rPr>
              <w:t>Удаление пыли и пятен с зеркал</w:t>
            </w:r>
          </w:p>
        </w:tc>
        <w:tc>
          <w:tcPr>
            <w:tcW w:w="2127" w:type="dxa"/>
            <w:vAlign w:val="center"/>
          </w:tcPr>
          <w:p w14:paraId="541D71B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126" w:type="dxa"/>
            <w:vAlign w:val="center"/>
          </w:tcPr>
          <w:p w14:paraId="089F5DA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268" w:type="dxa"/>
            <w:vAlign w:val="center"/>
          </w:tcPr>
          <w:p w14:paraId="64D7CA8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r>
      <w:tr w:rsidR="00530D3B" w:rsidRPr="00D6757C" w14:paraId="66056A46" w14:textId="77777777" w:rsidTr="00FC2D96">
        <w:tc>
          <w:tcPr>
            <w:tcW w:w="3510" w:type="dxa"/>
            <w:vAlign w:val="center"/>
          </w:tcPr>
          <w:p w14:paraId="0885A356" w14:textId="77777777" w:rsidR="00530D3B" w:rsidRPr="00D6757C" w:rsidRDefault="00530D3B" w:rsidP="00FC2D96">
            <w:pPr>
              <w:spacing w:after="0" w:line="240" w:lineRule="atLeast"/>
              <w:rPr>
                <w:sz w:val="22"/>
                <w:szCs w:val="22"/>
              </w:rPr>
            </w:pPr>
            <w:r w:rsidRPr="00D6757C">
              <w:rPr>
                <w:sz w:val="22"/>
                <w:szCs w:val="22"/>
              </w:rPr>
              <w:t>Удаление пыли и пятен, протирка плинтусов</w:t>
            </w:r>
          </w:p>
        </w:tc>
        <w:tc>
          <w:tcPr>
            <w:tcW w:w="2127" w:type="dxa"/>
            <w:vAlign w:val="center"/>
          </w:tcPr>
          <w:p w14:paraId="09D7BFB6"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34E255B3"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69FE90C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23B8F2D7" w14:textId="77777777" w:rsidTr="00FC2D96">
        <w:tc>
          <w:tcPr>
            <w:tcW w:w="3510" w:type="dxa"/>
            <w:vAlign w:val="center"/>
          </w:tcPr>
          <w:p w14:paraId="78CAF7E9" w14:textId="77777777" w:rsidR="00530D3B" w:rsidRPr="00D6757C" w:rsidRDefault="00530D3B" w:rsidP="00FC2D96">
            <w:pPr>
              <w:spacing w:after="0" w:line="240" w:lineRule="atLeast"/>
              <w:rPr>
                <w:sz w:val="22"/>
                <w:szCs w:val="22"/>
              </w:rPr>
            </w:pPr>
            <w:r w:rsidRPr="00D6757C">
              <w:rPr>
                <w:sz w:val="22"/>
                <w:szCs w:val="22"/>
              </w:rPr>
              <w:t>Сухая уборка пола</w:t>
            </w:r>
          </w:p>
        </w:tc>
        <w:tc>
          <w:tcPr>
            <w:tcW w:w="2127" w:type="dxa"/>
            <w:vAlign w:val="center"/>
          </w:tcPr>
          <w:p w14:paraId="1D95A8D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117B426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40AF64C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561BBEBB" w14:textId="77777777" w:rsidTr="00FC2D96">
        <w:tc>
          <w:tcPr>
            <w:tcW w:w="3510" w:type="dxa"/>
            <w:vAlign w:val="center"/>
          </w:tcPr>
          <w:p w14:paraId="0948FAD3" w14:textId="77777777" w:rsidR="00530D3B" w:rsidRPr="00D6757C" w:rsidRDefault="00530D3B" w:rsidP="00FC2D96">
            <w:pPr>
              <w:spacing w:after="0" w:line="240" w:lineRule="atLeast"/>
              <w:rPr>
                <w:sz w:val="22"/>
                <w:szCs w:val="22"/>
              </w:rPr>
            </w:pPr>
            <w:r w:rsidRPr="00D6757C">
              <w:rPr>
                <w:sz w:val="22"/>
                <w:szCs w:val="22"/>
              </w:rPr>
              <w:t>Вынос и сортировка мусора в специально отведенные Заказчикам места (приложение № 3 к настоящему Техническому заданию), замена мусорных пакетов</w:t>
            </w:r>
          </w:p>
        </w:tc>
        <w:tc>
          <w:tcPr>
            <w:tcW w:w="2127" w:type="dxa"/>
            <w:vAlign w:val="center"/>
          </w:tcPr>
          <w:p w14:paraId="4FCB2686"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3F91D386"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586C844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1F15DB00" w14:textId="77777777" w:rsidTr="00FC2D96">
        <w:tc>
          <w:tcPr>
            <w:tcW w:w="3510" w:type="dxa"/>
            <w:vAlign w:val="center"/>
          </w:tcPr>
          <w:p w14:paraId="01710074" w14:textId="77777777" w:rsidR="00530D3B" w:rsidRPr="00D6757C" w:rsidRDefault="00530D3B" w:rsidP="00FC2D96">
            <w:pPr>
              <w:spacing w:after="0" w:line="240" w:lineRule="atLeast"/>
              <w:rPr>
                <w:sz w:val="22"/>
                <w:szCs w:val="22"/>
              </w:rPr>
            </w:pPr>
            <w:r w:rsidRPr="00D6757C">
              <w:rPr>
                <w:sz w:val="22"/>
                <w:szCs w:val="22"/>
              </w:rPr>
              <w:t xml:space="preserve">Влажная уборка пола шваброй с </w:t>
            </w:r>
            <w:proofErr w:type="spellStart"/>
            <w:r w:rsidRPr="00D6757C">
              <w:rPr>
                <w:sz w:val="22"/>
                <w:szCs w:val="22"/>
              </w:rPr>
              <w:t>мопом</w:t>
            </w:r>
            <w:proofErr w:type="spellEnd"/>
            <w:r w:rsidRPr="00D6757C">
              <w:rPr>
                <w:sz w:val="22"/>
                <w:szCs w:val="22"/>
              </w:rPr>
              <w:t xml:space="preserve"> </w:t>
            </w:r>
          </w:p>
        </w:tc>
        <w:tc>
          <w:tcPr>
            <w:tcW w:w="2127" w:type="dxa"/>
            <w:vAlign w:val="center"/>
          </w:tcPr>
          <w:p w14:paraId="672B008F"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126" w:type="dxa"/>
            <w:vAlign w:val="center"/>
          </w:tcPr>
          <w:p w14:paraId="77C1646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268" w:type="dxa"/>
            <w:vAlign w:val="center"/>
          </w:tcPr>
          <w:p w14:paraId="5135FC1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6A238A23" w14:textId="77777777" w:rsidTr="00FC2D96">
        <w:tc>
          <w:tcPr>
            <w:tcW w:w="3510" w:type="dxa"/>
            <w:vAlign w:val="center"/>
          </w:tcPr>
          <w:p w14:paraId="247F4925" w14:textId="77777777" w:rsidR="00530D3B" w:rsidRPr="00D6757C" w:rsidRDefault="00530D3B" w:rsidP="00FC2D96">
            <w:pPr>
              <w:spacing w:after="0" w:line="240" w:lineRule="atLeast"/>
              <w:rPr>
                <w:sz w:val="22"/>
                <w:szCs w:val="22"/>
              </w:rPr>
            </w:pPr>
            <w:r w:rsidRPr="00D6757C">
              <w:rPr>
                <w:sz w:val="22"/>
                <w:szCs w:val="22"/>
              </w:rPr>
              <w:t>Сухая уборка картин, декоративных элементов украшения стен</w:t>
            </w:r>
          </w:p>
        </w:tc>
        <w:tc>
          <w:tcPr>
            <w:tcW w:w="2127" w:type="dxa"/>
            <w:vAlign w:val="center"/>
          </w:tcPr>
          <w:p w14:paraId="4225E87B"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неделю</w:t>
            </w:r>
          </w:p>
        </w:tc>
        <w:tc>
          <w:tcPr>
            <w:tcW w:w="2126" w:type="dxa"/>
            <w:vAlign w:val="center"/>
          </w:tcPr>
          <w:p w14:paraId="4354A0EF"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неделю</w:t>
            </w:r>
          </w:p>
        </w:tc>
        <w:tc>
          <w:tcPr>
            <w:tcW w:w="2268" w:type="dxa"/>
            <w:vAlign w:val="center"/>
          </w:tcPr>
          <w:p w14:paraId="20AEBA0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r>
      <w:tr w:rsidR="00530D3B" w:rsidRPr="00D6757C" w14:paraId="446F247D" w14:textId="77777777" w:rsidTr="00FC2D96">
        <w:tc>
          <w:tcPr>
            <w:tcW w:w="3510" w:type="dxa"/>
            <w:vAlign w:val="center"/>
          </w:tcPr>
          <w:p w14:paraId="70775A9F" w14:textId="77777777" w:rsidR="00530D3B" w:rsidRPr="00D6757C" w:rsidRDefault="00530D3B" w:rsidP="00FC2D96">
            <w:pPr>
              <w:spacing w:after="0" w:line="240" w:lineRule="atLeast"/>
              <w:rPr>
                <w:sz w:val="22"/>
                <w:szCs w:val="22"/>
              </w:rPr>
            </w:pPr>
            <w:r w:rsidRPr="00D6757C">
              <w:rPr>
                <w:sz w:val="22"/>
                <w:szCs w:val="22"/>
              </w:rPr>
              <w:t>Мойка светильников до 180 см</w:t>
            </w:r>
          </w:p>
        </w:tc>
        <w:tc>
          <w:tcPr>
            <w:tcW w:w="2127" w:type="dxa"/>
            <w:vAlign w:val="center"/>
          </w:tcPr>
          <w:p w14:paraId="2DDC73E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126" w:type="dxa"/>
            <w:vAlign w:val="center"/>
          </w:tcPr>
          <w:p w14:paraId="7D5765B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268" w:type="dxa"/>
            <w:vAlign w:val="center"/>
          </w:tcPr>
          <w:p w14:paraId="1CE626E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r>
      <w:tr w:rsidR="00530D3B" w:rsidRPr="00D6757C" w14:paraId="78606109" w14:textId="77777777" w:rsidTr="00FC2D96">
        <w:tc>
          <w:tcPr>
            <w:tcW w:w="3510" w:type="dxa"/>
            <w:vAlign w:val="center"/>
          </w:tcPr>
          <w:p w14:paraId="76D7AE91" w14:textId="77777777" w:rsidR="00530D3B" w:rsidRPr="00D6757C" w:rsidRDefault="00530D3B" w:rsidP="00FC2D96">
            <w:pPr>
              <w:spacing w:after="0" w:line="240" w:lineRule="atLeast"/>
              <w:rPr>
                <w:sz w:val="22"/>
                <w:szCs w:val="22"/>
              </w:rPr>
            </w:pPr>
            <w:r w:rsidRPr="00D6757C">
              <w:rPr>
                <w:sz w:val="22"/>
                <w:szCs w:val="22"/>
              </w:rPr>
              <w:t>Мойка дверей, дверных рам, доводчиков, дверных ручек, стекол</w:t>
            </w:r>
          </w:p>
        </w:tc>
        <w:tc>
          <w:tcPr>
            <w:tcW w:w="2127" w:type="dxa"/>
            <w:vAlign w:val="center"/>
          </w:tcPr>
          <w:p w14:paraId="4B50E4B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126" w:type="dxa"/>
            <w:vAlign w:val="center"/>
          </w:tcPr>
          <w:p w14:paraId="79640E6F"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268" w:type="dxa"/>
            <w:vAlign w:val="center"/>
          </w:tcPr>
          <w:p w14:paraId="0E8AA81F"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r>
      <w:tr w:rsidR="00530D3B" w:rsidRPr="00D6757C" w14:paraId="7B47FC01" w14:textId="77777777" w:rsidTr="00FC2D96">
        <w:tc>
          <w:tcPr>
            <w:tcW w:w="3510" w:type="dxa"/>
            <w:vAlign w:val="center"/>
          </w:tcPr>
          <w:p w14:paraId="247783D1" w14:textId="77777777" w:rsidR="00530D3B" w:rsidRPr="00D6757C" w:rsidRDefault="00530D3B" w:rsidP="00FC2D96">
            <w:pPr>
              <w:spacing w:after="0" w:line="240" w:lineRule="atLeast"/>
              <w:rPr>
                <w:sz w:val="22"/>
                <w:szCs w:val="22"/>
              </w:rPr>
            </w:pPr>
            <w:r w:rsidRPr="00D6757C">
              <w:rPr>
                <w:sz w:val="22"/>
                <w:szCs w:val="22"/>
              </w:rPr>
              <w:t>Влажная уборка холодильников, микроволновых печей в комнатах приема пищи</w:t>
            </w:r>
          </w:p>
        </w:tc>
        <w:tc>
          <w:tcPr>
            <w:tcW w:w="2127" w:type="dxa"/>
            <w:vAlign w:val="center"/>
          </w:tcPr>
          <w:p w14:paraId="1808B1FC"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126" w:type="dxa"/>
            <w:vAlign w:val="center"/>
          </w:tcPr>
          <w:p w14:paraId="20A0C7D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c>
          <w:tcPr>
            <w:tcW w:w="2268" w:type="dxa"/>
            <w:vAlign w:val="center"/>
          </w:tcPr>
          <w:p w14:paraId="531F8541"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r>
      <w:tr w:rsidR="00530D3B" w:rsidRPr="00D6757C" w14:paraId="1409DF2F" w14:textId="77777777" w:rsidTr="00FC2D96">
        <w:tc>
          <w:tcPr>
            <w:tcW w:w="3510" w:type="dxa"/>
            <w:vAlign w:val="center"/>
          </w:tcPr>
          <w:p w14:paraId="139BBA10" w14:textId="77777777" w:rsidR="00530D3B" w:rsidRPr="00D6757C" w:rsidRDefault="00530D3B" w:rsidP="00FC2D96">
            <w:pPr>
              <w:spacing w:after="0" w:line="240" w:lineRule="atLeast"/>
              <w:rPr>
                <w:sz w:val="22"/>
                <w:szCs w:val="22"/>
              </w:rPr>
            </w:pPr>
            <w:r w:rsidRPr="00D6757C">
              <w:rPr>
                <w:sz w:val="22"/>
                <w:szCs w:val="22"/>
              </w:rPr>
              <w:t>Влажная уборка пожарных шкафов, датчиков, пожарного инвентаря</w:t>
            </w:r>
          </w:p>
        </w:tc>
        <w:tc>
          <w:tcPr>
            <w:tcW w:w="2127" w:type="dxa"/>
            <w:vAlign w:val="center"/>
          </w:tcPr>
          <w:p w14:paraId="583DA97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126" w:type="dxa"/>
            <w:vAlign w:val="center"/>
          </w:tcPr>
          <w:p w14:paraId="509C0AA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268" w:type="dxa"/>
            <w:vAlign w:val="center"/>
          </w:tcPr>
          <w:p w14:paraId="0D51BE9A"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r>
      <w:tr w:rsidR="00530D3B" w:rsidRPr="00D6757C" w14:paraId="2F5E62D1" w14:textId="77777777" w:rsidTr="00FC2D96">
        <w:tc>
          <w:tcPr>
            <w:tcW w:w="3510" w:type="dxa"/>
            <w:vAlign w:val="center"/>
          </w:tcPr>
          <w:p w14:paraId="59C3BB41" w14:textId="77777777" w:rsidR="00530D3B" w:rsidRPr="00D6757C" w:rsidRDefault="00530D3B" w:rsidP="00FC2D96">
            <w:pPr>
              <w:spacing w:after="0" w:line="240" w:lineRule="atLeast"/>
              <w:rPr>
                <w:sz w:val="22"/>
                <w:szCs w:val="22"/>
              </w:rPr>
            </w:pPr>
            <w:r w:rsidRPr="00D6757C">
              <w:rPr>
                <w:sz w:val="22"/>
                <w:szCs w:val="22"/>
              </w:rPr>
              <w:t>Влажная уборка и натирка поверхностей шкафов, полок, а также стеклянных перегородок выше 180 см от видимых загрязнений (пыли, пятен, разводов) с использованием чистящих и моющих средств</w:t>
            </w:r>
          </w:p>
        </w:tc>
        <w:tc>
          <w:tcPr>
            <w:tcW w:w="2127" w:type="dxa"/>
            <w:vAlign w:val="center"/>
          </w:tcPr>
          <w:p w14:paraId="44F39AC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126" w:type="dxa"/>
            <w:vAlign w:val="center"/>
          </w:tcPr>
          <w:p w14:paraId="5084DEC4"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c>
          <w:tcPr>
            <w:tcW w:w="2268" w:type="dxa"/>
            <w:vAlign w:val="center"/>
          </w:tcPr>
          <w:p w14:paraId="1462DA53"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месяц</w:t>
            </w:r>
          </w:p>
        </w:tc>
      </w:tr>
      <w:tr w:rsidR="00530D3B" w:rsidRPr="00D6757C" w14:paraId="594F7696" w14:textId="77777777" w:rsidTr="00FC2D96">
        <w:tc>
          <w:tcPr>
            <w:tcW w:w="3510" w:type="dxa"/>
            <w:vAlign w:val="center"/>
          </w:tcPr>
          <w:p w14:paraId="5301BC66" w14:textId="77777777" w:rsidR="00530D3B" w:rsidRPr="00D6757C" w:rsidRDefault="00530D3B" w:rsidP="00FC2D96">
            <w:pPr>
              <w:spacing w:after="0" w:line="240" w:lineRule="atLeast"/>
              <w:rPr>
                <w:sz w:val="22"/>
                <w:szCs w:val="22"/>
              </w:rPr>
            </w:pPr>
            <w:r w:rsidRPr="00D6757C">
              <w:rPr>
                <w:sz w:val="22"/>
                <w:szCs w:val="22"/>
              </w:rPr>
              <w:t>Мойка окон</w:t>
            </w:r>
          </w:p>
        </w:tc>
        <w:tc>
          <w:tcPr>
            <w:tcW w:w="2127" w:type="dxa"/>
            <w:vAlign w:val="center"/>
          </w:tcPr>
          <w:p w14:paraId="04A5720B"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год</w:t>
            </w:r>
          </w:p>
        </w:tc>
        <w:tc>
          <w:tcPr>
            <w:tcW w:w="2126" w:type="dxa"/>
          </w:tcPr>
          <w:p w14:paraId="5A14D36E" w14:textId="77777777" w:rsidR="00530D3B" w:rsidRPr="00D6757C" w:rsidRDefault="00530D3B" w:rsidP="00FC2D96">
            <w:pPr>
              <w:spacing w:after="0" w:line="240" w:lineRule="atLeast"/>
              <w:jc w:val="center"/>
              <w:rPr>
                <w:sz w:val="22"/>
                <w:szCs w:val="22"/>
              </w:rPr>
            </w:pPr>
            <w:r w:rsidRPr="00D6757C">
              <w:rPr>
                <w:sz w:val="22"/>
                <w:szCs w:val="22"/>
              </w:rPr>
              <w:t>2 раза в год</w:t>
            </w:r>
          </w:p>
        </w:tc>
        <w:tc>
          <w:tcPr>
            <w:tcW w:w="2268" w:type="dxa"/>
          </w:tcPr>
          <w:p w14:paraId="6C000F15" w14:textId="77777777" w:rsidR="00530D3B" w:rsidRPr="00D6757C" w:rsidRDefault="00530D3B" w:rsidP="00FC2D96">
            <w:pPr>
              <w:spacing w:after="0" w:line="240" w:lineRule="atLeast"/>
              <w:jc w:val="center"/>
              <w:rPr>
                <w:sz w:val="22"/>
                <w:szCs w:val="22"/>
              </w:rPr>
            </w:pPr>
            <w:r w:rsidRPr="00D6757C">
              <w:rPr>
                <w:sz w:val="22"/>
                <w:szCs w:val="22"/>
              </w:rPr>
              <w:t>2 раза в год</w:t>
            </w:r>
          </w:p>
        </w:tc>
      </w:tr>
      <w:tr w:rsidR="00530D3B" w:rsidRPr="00D6757C" w14:paraId="4763BA9F" w14:textId="77777777" w:rsidTr="00FC2D96">
        <w:tc>
          <w:tcPr>
            <w:tcW w:w="3510" w:type="dxa"/>
            <w:vAlign w:val="center"/>
          </w:tcPr>
          <w:p w14:paraId="5885504D" w14:textId="77777777" w:rsidR="00530D3B" w:rsidRPr="00D6757C" w:rsidRDefault="00530D3B" w:rsidP="00FC2D96">
            <w:pPr>
              <w:spacing w:after="0" w:line="240" w:lineRule="atLeast"/>
              <w:rPr>
                <w:sz w:val="22"/>
                <w:szCs w:val="22"/>
              </w:rPr>
            </w:pPr>
            <w:r w:rsidRPr="00D6757C">
              <w:rPr>
                <w:sz w:val="22"/>
                <w:szCs w:val="22"/>
              </w:rPr>
              <w:t xml:space="preserve">Мойка, содержание санузлов (в том числе: мытье и протирка держателей туалетной бумаги, мыльниц; протирка зеркал; чистка </w:t>
            </w:r>
            <w:r w:rsidRPr="00D6757C">
              <w:rPr>
                <w:sz w:val="22"/>
                <w:szCs w:val="22"/>
              </w:rPr>
              <w:lastRenderedPageBreak/>
              <w:t>раковин, сантехнического оборудования, унитазов чистящими и дезинфицирующими средствами, протирка кафеля на высоту не менее 2 м, и т.д.)</w:t>
            </w:r>
          </w:p>
        </w:tc>
        <w:tc>
          <w:tcPr>
            <w:tcW w:w="2127" w:type="dxa"/>
            <w:vAlign w:val="center"/>
          </w:tcPr>
          <w:p w14:paraId="0D6684D3"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lastRenderedPageBreak/>
              <w:t>----</w:t>
            </w:r>
          </w:p>
        </w:tc>
        <w:tc>
          <w:tcPr>
            <w:tcW w:w="2126" w:type="dxa"/>
          </w:tcPr>
          <w:p w14:paraId="310246E1" w14:textId="77777777" w:rsidR="00530D3B" w:rsidRPr="00D6757C" w:rsidRDefault="00530D3B" w:rsidP="00FC2D96">
            <w:pPr>
              <w:spacing w:after="0" w:line="240" w:lineRule="atLeast"/>
              <w:jc w:val="center"/>
              <w:rPr>
                <w:sz w:val="22"/>
                <w:szCs w:val="22"/>
              </w:rPr>
            </w:pPr>
          </w:p>
          <w:p w14:paraId="3F65F05E" w14:textId="77777777" w:rsidR="00530D3B" w:rsidRPr="00D6757C" w:rsidRDefault="00530D3B" w:rsidP="00FC2D96">
            <w:pPr>
              <w:spacing w:after="0" w:line="240" w:lineRule="atLeast"/>
              <w:jc w:val="center"/>
              <w:rPr>
                <w:sz w:val="22"/>
                <w:szCs w:val="22"/>
              </w:rPr>
            </w:pPr>
          </w:p>
          <w:p w14:paraId="44C31CB1" w14:textId="77777777" w:rsidR="00530D3B" w:rsidRPr="00D6757C" w:rsidRDefault="00530D3B" w:rsidP="00FC2D96">
            <w:pPr>
              <w:spacing w:after="0" w:line="240" w:lineRule="atLeast"/>
              <w:jc w:val="center"/>
              <w:rPr>
                <w:sz w:val="22"/>
                <w:szCs w:val="22"/>
              </w:rPr>
            </w:pPr>
          </w:p>
          <w:p w14:paraId="0C308447" w14:textId="77777777" w:rsidR="00530D3B" w:rsidRPr="00D6757C" w:rsidRDefault="00530D3B" w:rsidP="00FC2D96">
            <w:pPr>
              <w:spacing w:after="0" w:line="240" w:lineRule="atLeast"/>
              <w:jc w:val="center"/>
              <w:rPr>
                <w:sz w:val="22"/>
                <w:szCs w:val="22"/>
              </w:rPr>
            </w:pPr>
            <w:r w:rsidRPr="00D6757C">
              <w:rPr>
                <w:sz w:val="22"/>
                <w:szCs w:val="22"/>
              </w:rPr>
              <w:t>-----</w:t>
            </w:r>
          </w:p>
        </w:tc>
        <w:tc>
          <w:tcPr>
            <w:tcW w:w="2268" w:type="dxa"/>
          </w:tcPr>
          <w:p w14:paraId="3C4F4054" w14:textId="77777777" w:rsidR="00530D3B" w:rsidRPr="00D6757C" w:rsidRDefault="00530D3B" w:rsidP="00FC2D96">
            <w:pPr>
              <w:spacing w:after="0" w:line="240" w:lineRule="atLeast"/>
              <w:jc w:val="center"/>
              <w:rPr>
                <w:sz w:val="22"/>
                <w:szCs w:val="22"/>
              </w:rPr>
            </w:pPr>
            <w:r w:rsidRPr="00D6757C">
              <w:rPr>
                <w:sz w:val="22"/>
                <w:szCs w:val="22"/>
              </w:rPr>
              <w:t>ежедневно</w:t>
            </w:r>
          </w:p>
        </w:tc>
      </w:tr>
      <w:tr w:rsidR="00530D3B" w:rsidRPr="00D6757C" w14:paraId="61BCDB6E" w14:textId="77777777" w:rsidTr="00FC2D96">
        <w:tc>
          <w:tcPr>
            <w:tcW w:w="3510" w:type="dxa"/>
            <w:tcBorders>
              <w:left w:val="single" w:sz="4" w:space="0" w:color="000000"/>
              <w:bottom w:val="single" w:sz="4" w:space="0" w:color="000000"/>
            </w:tcBorders>
            <w:vAlign w:val="center"/>
          </w:tcPr>
          <w:p w14:paraId="57FB3303" w14:textId="77777777" w:rsidR="00530D3B" w:rsidRPr="00D6757C" w:rsidRDefault="00530D3B" w:rsidP="00FC2D96">
            <w:pPr>
              <w:snapToGrid w:val="0"/>
              <w:spacing w:after="0" w:line="240" w:lineRule="atLeast"/>
              <w:rPr>
                <w:bCs/>
                <w:sz w:val="22"/>
                <w:szCs w:val="22"/>
              </w:rPr>
            </w:pPr>
            <w:r w:rsidRPr="00D6757C">
              <w:rPr>
                <w:bCs/>
                <w:sz w:val="22"/>
                <w:szCs w:val="22"/>
              </w:rPr>
              <w:t>Влажная уборка батарей</w:t>
            </w:r>
          </w:p>
        </w:tc>
        <w:tc>
          <w:tcPr>
            <w:tcW w:w="2127" w:type="dxa"/>
            <w:tcBorders>
              <w:left w:val="single" w:sz="4" w:space="0" w:color="000000"/>
              <w:bottom w:val="single" w:sz="4" w:space="0" w:color="000000"/>
            </w:tcBorders>
            <w:vAlign w:val="center"/>
          </w:tcPr>
          <w:p w14:paraId="5AE0DE58"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2 раза в месяц</w:t>
            </w:r>
          </w:p>
        </w:tc>
        <w:tc>
          <w:tcPr>
            <w:tcW w:w="2126" w:type="dxa"/>
            <w:tcBorders>
              <w:left w:val="single" w:sz="4" w:space="0" w:color="000000"/>
              <w:bottom w:val="single" w:sz="4" w:space="0" w:color="000000"/>
            </w:tcBorders>
          </w:tcPr>
          <w:p w14:paraId="7FBEB127" w14:textId="77777777" w:rsidR="00530D3B" w:rsidRPr="00D6757C" w:rsidRDefault="00530D3B" w:rsidP="00FC2D96">
            <w:pPr>
              <w:snapToGrid w:val="0"/>
              <w:spacing w:after="0" w:line="240" w:lineRule="atLeast"/>
              <w:jc w:val="center"/>
              <w:rPr>
                <w:bCs/>
                <w:sz w:val="22"/>
                <w:szCs w:val="22"/>
              </w:rPr>
            </w:pPr>
            <w:r w:rsidRPr="00D6757C">
              <w:rPr>
                <w:bCs/>
                <w:sz w:val="22"/>
                <w:szCs w:val="22"/>
              </w:rPr>
              <w:t>2 раза в месяц</w:t>
            </w:r>
          </w:p>
        </w:tc>
        <w:tc>
          <w:tcPr>
            <w:tcW w:w="2268" w:type="dxa"/>
            <w:tcBorders>
              <w:left w:val="single" w:sz="4" w:space="0" w:color="000000"/>
              <w:bottom w:val="single" w:sz="4" w:space="0" w:color="000000"/>
              <w:right w:val="single" w:sz="4" w:space="0" w:color="000000"/>
            </w:tcBorders>
          </w:tcPr>
          <w:p w14:paraId="519F278B"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r>
      <w:tr w:rsidR="00530D3B" w:rsidRPr="00D6757C" w14:paraId="4C36754F" w14:textId="77777777" w:rsidTr="00FC2D96">
        <w:tc>
          <w:tcPr>
            <w:tcW w:w="3510" w:type="dxa"/>
            <w:tcBorders>
              <w:left w:val="single" w:sz="4" w:space="0" w:color="000000"/>
            </w:tcBorders>
            <w:vAlign w:val="center"/>
          </w:tcPr>
          <w:p w14:paraId="253B064B" w14:textId="77777777" w:rsidR="00530D3B" w:rsidRPr="00D6757C" w:rsidRDefault="00530D3B" w:rsidP="00FC2D96">
            <w:pPr>
              <w:snapToGrid w:val="0"/>
              <w:spacing w:after="0" w:line="240" w:lineRule="atLeast"/>
              <w:rPr>
                <w:bCs/>
                <w:sz w:val="22"/>
                <w:szCs w:val="22"/>
              </w:rPr>
            </w:pPr>
            <w:r w:rsidRPr="00D6757C">
              <w:rPr>
                <w:bCs/>
                <w:sz w:val="22"/>
                <w:szCs w:val="22"/>
              </w:rPr>
              <w:t>Влажная уборка перил лестничных площадок</w:t>
            </w:r>
          </w:p>
        </w:tc>
        <w:tc>
          <w:tcPr>
            <w:tcW w:w="2127" w:type="dxa"/>
            <w:tcBorders>
              <w:left w:val="single" w:sz="4" w:space="0" w:color="000000"/>
            </w:tcBorders>
            <w:vAlign w:val="center"/>
          </w:tcPr>
          <w:p w14:paraId="646D4455"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4EE36FF5" w14:textId="77777777" w:rsidR="00530D3B" w:rsidRPr="00D6757C" w:rsidRDefault="00530D3B" w:rsidP="00FC2D96">
            <w:pPr>
              <w:snapToGrid w:val="0"/>
              <w:spacing w:after="0" w:line="240" w:lineRule="atLeast"/>
              <w:jc w:val="center"/>
              <w:rPr>
                <w:bCs/>
                <w:sz w:val="22"/>
                <w:szCs w:val="22"/>
              </w:rPr>
            </w:pPr>
          </w:p>
          <w:p w14:paraId="064AE63F"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026FA302" w14:textId="77777777" w:rsidR="00530D3B" w:rsidRPr="00D6757C" w:rsidRDefault="00530D3B" w:rsidP="00FC2D96">
            <w:pPr>
              <w:snapToGrid w:val="0"/>
              <w:spacing w:after="0" w:line="240" w:lineRule="atLeast"/>
              <w:jc w:val="center"/>
              <w:rPr>
                <w:bCs/>
                <w:sz w:val="22"/>
                <w:szCs w:val="22"/>
              </w:rPr>
            </w:pPr>
          </w:p>
          <w:p w14:paraId="0FCD25F9"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r>
      <w:tr w:rsidR="00530D3B" w:rsidRPr="00D6757C" w14:paraId="4A5BA0A2" w14:textId="77777777" w:rsidTr="00FC2D96">
        <w:trPr>
          <w:trHeight w:val="225"/>
        </w:trPr>
        <w:tc>
          <w:tcPr>
            <w:tcW w:w="3510" w:type="dxa"/>
            <w:tcBorders>
              <w:left w:val="single" w:sz="4" w:space="0" w:color="000000"/>
            </w:tcBorders>
            <w:vAlign w:val="center"/>
          </w:tcPr>
          <w:p w14:paraId="603F3CDA" w14:textId="77777777" w:rsidR="00530D3B" w:rsidRPr="00D6757C" w:rsidRDefault="00530D3B" w:rsidP="00FC2D96">
            <w:pPr>
              <w:snapToGrid w:val="0"/>
              <w:spacing w:after="0" w:line="240" w:lineRule="atLeast"/>
              <w:rPr>
                <w:sz w:val="22"/>
                <w:szCs w:val="22"/>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пола</w:t>
            </w:r>
            <w:proofErr w:type="spellEnd"/>
            <w:r w:rsidRPr="00D6757C">
              <w:rPr>
                <w:sz w:val="22"/>
                <w:szCs w:val="22"/>
                <w:lang w:val="en-GB"/>
              </w:rPr>
              <w:t xml:space="preserve"> (</w:t>
            </w:r>
            <w:proofErr w:type="spellStart"/>
            <w:r w:rsidRPr="00D6757C">
              <w:rPr>
                <w:sz w:val="22"/>
                <w:szCs w:val="22"/>
                <w:lang w:val="en-GB"/>
              </w:rPr>
              <w:t>кафель</w:t>
            </w:r>
            <w:proofErr w:type="spellEnd"/>
            <w:r w:rsidRPr="00D6757C">
              <w:rPr>
                <w:sz w:val="22"/>
                <w:szCs w:val="22"/>
                <w:lang w:val="en-GB"/>
              </w:rPr>
              <w:t>)</w:t>
            </w:r>
          </w:p>
          <w:p w14:paraId="750E5946" w14:textId="77777777" w:rsidR="00530D3B" w:rsidRPr="00D6757C" w:rsidRDefault="00530D3B" w:rsidP="00FC2D96">
            <w:pPr>
              <w:snapToGrid w:val="0"/>
              <w:spacing w:after="0" w:line="240" w:lineRule="atLeast"/>
              <w:rPr>
                <w:bCs/>
                <w:sz w:val="22"/>
                <w:szCs w:val="22"/>
              </w:rPr>
            </w:pPr>
          </w:p>
        </w:tc>
        <w:tc>
          <w:tcPr>
            <w:tcW w:w="2127" w:type="dxa"/>
            <w:tcBorders>
              <w:left w:val="single" w:sz="4" w:space="0" w:color="000000"/>
            </w:tcBorders>
            <w:vAlign w:val="center"/>
          </w:tcPr>
          <w:p w14:paraId="4283C9B7" w14:textId="77777777" w:rsidR="00530D3B" w:rsidRPr="00D6757C" w:rsidRDefault="00530D3B" w:rsidP="00FC2D96">
            <w:pPr>
              <w:tabs>
                <w:tab w:val="left" w:pos="1404"/>
              </w:tabs>
              <w:snapToGrid w:val="0"/>
              <w:spacing w:after="0" w:line="240" w:lineRule="atLeast"/>
              <w:rPr>
                <w:bCs/>
                <w:sz w:val="22"/>
                <w:szCs w:val="22"/>
              </w:rPr>
            </w:pPr>
            <w:r w:rsidRPr="00D6757C">
              <w:rPr>
                <w:bCs/>
                <w:sz w:val="22"/>
                <w:szCs w:val="22"/>
              </w:rPr>
              <w:t xml:space="preserve">       ежедневно</w:t>
            </w:r>
          </w:p>
        </w:tc>
        <w:tc>
          <w:tcPr>
            <w:tcW w:w="2126" w:type="dxa"/>
            <w:tcBorders>
              <w:left w:val="single" w:sz="4" w:space="0" w:color="000000"/>
            </w:tcBorders>
          </w:tcPr>
          <w:p w14:paraId="54DE51EA" w14:textId="77777777" w:rsidR="00530D3B" w:rsidRPr="00D6757C" w:rsidRDefault="00530D3B" w:rsidP="00FC2D96">
            <w:pPr>
              <w:snapToGrid w:val="0"/>
              <w:spacing w:after="0" w:line="240" w:lineRule="atLeast"/>
              <w:rPr>
                <w:bCs/>
                <w:sz w:val="22"/>
                <w:szCs w:val="22"/>
              </w:rPr>
            </w:pPr>
            <w:r w:rsidRPr="00D6757C">
              <w:rPr>
                <w:bCs/>
                <w:sz w:val="22"/>
                <w:szCs w:val="22"/>
              </w:rPr>
              <w:t xml:space="preserve">      </w:t>
            </w:r>
            <w:r w:rsidRPr="00D6757C">
              <w:rPr>
                <w:sz w:val="22"/>
                <w:szCs w:val="22"/>
              </w:rPr>
              <w:t>ежедневно</w:t>
            </w:r>
          </w:p>
        </w:tc>
        <w:tc>
          <w:tcPr>
            <w:tcW w:w="2268" w:type="dxa"/>
            <w:tcBorders>
              <w:left w:val="single" w:sz="4" w:space="0" w:color="000000"/>
              <w:right w:val="single" w:sz="4" w:space="0" w:color="000000"/>
            </w:tcBorders>
          </w:tcPr>
          <w:p w14:paraId="6FF94F14" w14:textId="77777777" w:rsidR="00530D3B" w:rsidRPr="00D6757C" w:rsidRDefault="00530D3B" w:rsidP="00FC2D96">
            <w:pPr>
              <w:snapToGrid w:val="0"/>
              <w:spacing w:after="0" w:line="240" w:lineRule="atLeast"/>
              <w:rPr>
                <w:bCs/>
                <w:sz w:val="22"/>
                <w:szCs w:val="22"/>
              </w:rPr>
            </w:pPr>
            <w:r w:rsidRPr="00D6757C">
              <w:rPr>
                <w:bCs/>
                <w:sz w:val="22"/>
                <w:szCs w:val="22"/>
              </w:rPr>
              <w:t xml:space="preserve">          ежедневно</w:t>
            </w:r>
          </w:p>
        </w:tc>
      </w:tr>
      <w:tr w:rsidR="00530D3B" w:rsidRPr="00D6757C" w14:paraId="48B54AEF" w14:textId="77777777" w:rsidTr="00FC2D96">
        <w:tc>
          <w:tcPr>
            <w:tcW w:w="3510" w:type="dxa"/>
            <w:tcBorders>
              <w:left w:val="single" w:sz="4" w:space="0" w:color="000000"/>
            </w:tcBorders>
            <w:vAlign w:val="center"/>
          </w:tcPr>
          <w:p w14:paraId="382E561F" w14:textId="77777777" w:rsidR="00530D3B" w:rsidRPr="00D6757C" w:rsidRDefault="00530D3B" w:rsidP="00FC2D96">
            <w:pPr>
              <w:spacing w:after="0" w:line="240" w:lineRule="atLeast"/>
              <w:rPr>
                <w:sz w:val="22"/>
                <w:szCs w:val="22"/>
              </w:rPr>
            </w:pPr>
            <w:r w:rsidRPr="00D6757C">
              <w:rPr>
                <w:sz w:val="22"/>
                <w:szCs w:val="22"/>
              </w:rPr>
              <w:t xml:space="preserve">Очистка от пыли пожарного </w:t>
            </w:r>
          </w:p>
          <w:p w14:paraId="64AAB2FC" w14:textId="77777777" w:rsidR="00530D3B" w:rsidRPr="00D6757C" w:rsidRDefault="00530D3B" w:rsidP="00FC2D96">
            <w:pPr>
              <w:snapToGrid w:val="0"/>
              <w:spacing w:after="0" w:line="240" w:lineRule="atLeast"/>
              <w:rPr>
                <w:sz w:val="22"/>
                <w:szCs w:val="22"/>
              </w:rPr>
            </w:pPr>
            <w:r w:rsidRPr="00D6757C">
              <w:rPr>
                <w:sz w:val="22"/>
                <w:szCs w:val="22"/>
              </w:rPr>
              <w:t>инвентаря</w:t>
            </w:r>
          </w:p>
        </w:tc>
        <w:tc>
          <w:tcPr>
            <w:tcW w:w="2127" w:type="dxa"/>
            <w:tcBorders>
              <w:left w:val="single" w:sz="4" w:space="0" w:color="000000"/>
            </w:tcBorders>
            <w:vAlign w:val="center"/>
          </w:tcPr>
          <w:p w14:paraId="03A15195"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5EC3610C" w14:textId="77777777" w:rsidR="00530D3B" w:rsidRPr="00D6757C" w:rsidRDefault="00530D3B" w:rsidP="00FC2D96">
            <w:pPr>
              <w:snapToGrid w:val="0"/>
              <w:spacing w:after="0" w:line="240" w:lineRule="atLeast"/>
              <w:jc w:val="center"/>
              <w:rPr>
                <w:bCs/>
                <w:sz w:val="22"/>
                <w:szCs w:val="22"/>
              </w:rPr>
            </w:pPr>
          </w:p>
          <w:p w14:paraId="086EF1BD"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268" w:type="dxa"/>
            <w:tcBorders>
              <w:left w:val="single" w:sz="4" w:space="0" w:color="000000"/>
              <w:right w:val="single" w:sz="4" w:space="0" w:color="000000"/>
            </w:tcBorders>
          </w:tcPr>
          <w:p w14:paraId="233C941D" w14:textId="77777777" w:rsidR="00530D3B" w:rsidRPr="00D6757C" w:rsidRDefault="00530D3B" w:rsidP="00FC2D96">
            <w:pPr>
              <w:snapToGrid w:val="0"/>
              <w:spacing w:after="0" w:line="240" w:lineRule="atLeast"/>
              <w:jc w:val="center"/>
              <w:rPr>
                <w:bCs/>
                <w:sz w:val="22"/>
                <w:szCs w:val="22"/>
              </w:rPr>
            </w:pPr>
          </w:p>
          <w:p w14:paraId="660AD5B4"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2F896246" w14:textId="77777777" w:rsidTr="00FC2D96">
        <w:tc>
          <w:tcPr>
            <w:tcW w:w="3510" w:type="dxa"/>
            <w:tcBorders>
              <w:left w:val="single" w:sz="4" w:space="0" w:color="000000"/>
            </w:tcBorders>
            <w:vAlign w:val="center"/>
          </w:tcPr>
          <w:p w14:paraId="6E0885EB" w14:textId="77777777" w:rsidR="00530D3B" w:rsidRPr="00D6757C" w:rsidRDefault="00530D3B" w:rsidP="00FC2D96">
            <w:pPr>
              <w:spacing w:after="0" w:line="240" w:lineRule="atLeast"/>
              <w:rPr>
                <w:sz w:val="22"/>
                <w:szCs w:val="22"/>
              </w:rPr>
            </w:pPr>
            <w:r w:rsidRPr="00D6757C">
              <w:rPr>
                <w:sz w:val="22"/>
                <w:szCs w:val="22"/>
              </w:rPr>
              <w:t xml:space="preserve">Влажная уборка перегородок </w:t>
            </w:r>
          </w:p>
          <w:p w14:paraId="58067311" w14:textId="77777777" w:rsidR="00530D3B" w:rsidRPr="00D6757C" w:rsidRDefault="00530D3B" w:rsidP="00FC2D96">
            <w:pPr>
              <w:spacing w:after="0" w:line="240" w:lineRule="atLeast"/>
              <w:rPr>
                <w:sz w:val="22"/>
                <w:szCs w:val="22"/>
              </w:rPr>
            </w:pPr>
            <w:r w:rsidRPr="00D6757C">
              <w:rPr>
                <w:sz w:val="22"/>
                <w:szCs w:val="22"/>
              </w:rPr>
              <w:t>и дверей</w:t>
            </w:r>
          </w:p>
        </w:tc>
        <w:tc>
          <w:tcPr>
            <w:tcW w:w="2127" w:type="dxa"/>
            <w:tcBorders>
              <w:left w:val="single" w:sz="4" w:space="0" w:color="000000"/>
            </w:tcBorders>
            <w:vAlign w:val="center"/>
          </w:tcPr>
          <w:p w14:paraId="0A794632"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698698AB" w14:textId="77777777" w:rsidR="00530D3B" w:rsidRPr="00D6757C" w:rsidRDefault="00530D3B" w:rsidP="00FC2D96">
            <w:pPr>
              <w:snapToGrid w:val="0"/>
              <w:spacing w:after="0" w:line="240" w:lineRule="atLeast"/>
              <w:jc w:val="center"/>
              <w:rPr>
                <w:bCs/>
                <w:sz w:val="22"/>
                <w:szCs w:val="22"/>
              </w:rPr>
            </w:pPr>
          </w:p>
          <w:p w14:paraId="6B9BD446"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268" w:type="dxa"/>
            <w:tcBorders>
              <w:left w:val="single" w:sz="4" w:space="0" w:color="000000"/>
              <w:right w:val="single" w:sz="4" w:space="0" w:color="000000"/>
            </w:tcBorders>
          </w:tcPr>
          <w:p w14:paraId="542B80CF" w14:textId="77777777" w:rsidR="00530D3B" w:rsidRPr="00D6757C" w:rsidRDefault="00530D3B" w:rsidP="00FC2D96">
            <w:pPr>
              <w:snapToGrid w:val="0"/>
              <w:spacing w:after="0" w:line="240" w:lineRule="atLeast"/>
              <w:jc w:val="center"/>
              <w:rPr>
                <w:bCs/>
                <w:sz w:val="22"/>
                <w:szCs w:val="22"/>
              </w:rPr>
            </w:pPr>
          </w:p>
          <w:p w14:paraId="23F956F3"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45836937" w14:textId="77777777" w:rsidTr="00FC2D96">
        <w:tc>
          <w:tcPr>
            <w:tcW w:w="3510" w:type="dxa"/>
            <w:tcBorders>
              <w:left w:val="single" w:sz="4" w:space="0" w:color="000000"/>
            </w:tcBorders>
            <w:vAlign w:val="center"/>
          </w:tcPr>
          <w:p w14:paraId="448BE189" w14:textId="77777777" w:rsidR="00530D3B" w:rsidRPr="00D6757C" w:rsidRDefault="00530D3B" w:rsidP="00FC2D96">
            <w:pPr>
              <w:spacing w:after="0" w:line="240" w:lineRule="atLeast"/>
              <w:rPr>
                <w:sz w:val="22"/>
                <w:szCs w:val="22"/>
              </w:rPr>
            </w:pPr>
            <w:r w:rsidRPr="00D6757C">
              <w:rPr>
                <w:sz w:val="22"/>
                <w:szCs w:val="22"/>
              </w:rPr>
              <w:t xml:space="preserve">Промывание ершиков </w:t>
            </w:r>
          </w:p>
          <w:p w14:paraId="455810E6" w14:textId="77777777" w:rsidR="00530D3B" w:rsidRPr="00D6757C" w:rsidRDefault="00530D3B" w:rsidP="00FC2D96">
            <w:pPr>
              <w:spacing w:after="0" w:line="240" w:lineRule="atLeast"/>
              <w:rPr>
                <w:sz w:val="22"/>
                <w:szCs w:val="22"/>
              </w:rPr>
            </w:pPr>
            <w:r w:rsidRPr="00D6757C">
              <w:rPr>
                <w:sz w:val="22"/>
                <w:szCs w:val="22"/>
              </w:rPr>
              <w:t>и емкостей для них</w:t>
            </w:r>
          </w:p>
        </w:tc>
        <w:tc>
          <w:tcPr>
            <w:tcW w:w="2127" w:type="dxa"/>
            <w:tcBorders>
              <w:left w:val="single" w:sz="4" w:space="0" w:color="000000"/>
            </w:tcBorders>
            <w:vAlign w:val="center"/>
          </w:tcPr>
          <w:p w14:paraId="5E8D1002"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64AC0F5D" w14:textId="77777777" w:rsidR="00530D3B" w:rsidRPr="00D6757C" w:rsidRDefault="00530D3B" w:rsidP="00FC2D96">
            <w:pPr>
              <w:snapToGrid w:val="0"/>
              <w:spacing w:after="0" w:line="240" w:lineRule="atLeast"/>
              <w:jc w:val="center"/>
              <w:rPr>
                <w:bCs/>
                <w:sz w:val="22"/>
                <w:szCs w:val="22"/>
              </w:rPr>
            </w:pPr>
          </w:p>
          <w:p w14:paraId="37D65F8B"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361C1B88" w14:textId="77777777" w:rsidR="00530D3B" w:rsidRPr="00D6757C" w:rsidRDefault="00530D3B" w:rsidP="00FC2D96">
            <w:pPr>
              <w:snapToGrid w:val="0"/>
              <w:spacing w:after="0" w:line="240" w:lineRule="atLeast"/>
              <w:jc w:val="center"/>
              <w:rPr>
                <w:bCs/>
                <w:sz w:val="22"/>
                <w:szCs w:val="22"/>
              </w:rPr>
            </w:pPr>
          </w:p>
          <w:p w14:paraId="6F59078C"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13C19441" w14:textId="77777777" w:rsidTr="00FC2D96">
        <w:tc>
          <w:tcPr>
            <w:tcW w:w="3510" w:type="dxa"/>
            <w:tcBorders>
              <w:left w:val="single" w:sz="4" w:space="0" w:color="000000"/>
            </w:tcBorders>
            <w:vAlign w:val="center"/>
          </w:tcPr>
          <w:p w14:paraId="5D68376C" w14:textId="77777777" w:rsidR="00530D3B" w:rsidRPr="00D6757C" w:rsidRDefault="00530D3B" w:rsidP="00FC2D96">
            <w:pPr>
              <w:spacing w:after="0" w:line="240" w:lineRule="atLeast"/>
              <w:rPr>
                <w:sz w:val="22"/>
                <w:szCs w:val="22"/>
              </w:rPr>
            </w:pPr>
            <w:r w:rsidRPr="00D6757C">
              <w:rPr>
                <w:sz w:val="22"/>
                <w:szCs w:val="22"/>
              </w:rPr>
              <w:t xml:space="preserve">Мытье и натирка </w:t>
            </w:r>
          </w:p>
          <w:p w14:paraId="02231F47" w14:textId="77777777" w:rsidR="00530D3B" w:rsidRPr="00D6757C" w:rsidRDefault="00530D3B" w:rsidP="00FC2D96">
            <w:pPr>
              <w:spacing w:after="0" w:line="240" w:lineRule="atLeast"/>
              <w:rPr>
                <w:sz w:val="22"/>
                <w:szCs w:val="22"/>
              </w:rPr>
            </w:pPr>
            <w:r w:rsidRPr="00D6757C">
              <w:rPr>
                <w:sz w:val="22"/>
                <w:szCs w:val="22"/>
              </w:rPr>
              <w:t xml:space="preserve">сантехнических приборов, мытье, </w:t>
            </w:r>
          </w:p>
          <w:p w14:paraId="18738FA2" w14:textId="77777777" w:rsidR="00530D3B" w:rsidRPr="00D6757C" w:rsidRDefault="00530D3B" w:rsidP="00FC2D96">
            <w:pPr>
              <w:spacing w:after="0" w:line="240" w:lineRule="atLeast"/>
              <w:rPr>
                <w:sz w:val="22"/>
                <w:szCs w:val="22"/>
              </w:rPr>
            </w:pPr>
            <w:r w:rsidRPr="00D6757C">
              <w:rPr>
                <w:sz w:val="22"/>
                <w:szCs w:val="22"/>
              </w:rPr>
              <w:t xml:space="preserve">протирка и наполнение </w:t>
            </w:r>
          </w:p>
          <w:p w14:paraId="2459ED1B" w14:textId="77777777" w:rsidR="00530D3B" w:rsidRPr="00D6757C" w:rsidRDefault="00530D3B" w:rsidP="00FC2D96">
            <w:pPr>
              <w:spacing w:after="0" w:line="240" w:lineRule="atLeast"/>
              <w:rPr>
                <w:sz w:val="22"/>
                <w:szCs w:val="22"/>
              </w:rPr>
            </w:pPr>
            <w:r w:rsidRPr="00D6757C">
              <w:rPr>
                <w:sz w:val="22"/>
                <w:szCs w:val="22"/>
              </w:rPr>
              <w:t>дозаторов для жидкого мыла.</w:t>
            </w:r>
          </w:p>
        </w:tc>
        <w:tc>
          <w:tcPr>
            <w:tcW w:w="2127" w:type="dxa"/>
            <w:tcBorders>
              <w:left w:val="single" w:sz="4" w:space="0" w:color="000000"/>
            </w:tcBorders>
            <w:vAlign w:val="center"/>
          </w:tcPr>
          <w:p w14:paraId="28E9F895" w14:textId="77777777" w:rsidR="00530D3B" w:rsidRPr="00D6757C" w:rsidRDefault="00530D3B" w:rsidP="00FC2D96">
            <w:pPr>
              <w:tabs>
                <w:tab w:val="left" w:pos="1404"/>
              </w:tabs>
              <w:snapToGrid w:val="0"/>
              <w:spacing w:after="0" w:line="240" w:lineRule="atLeast"/>
              <w:rPr>
                <w:bCs/>
                <w:sz w:val="22"/>
                <w:szCs w:val="22"/>
              </w:rPr>
            </w:pPr>
            <w:r w:rsidRPr="00D6757C">
              <w:rPr>
                <w:bCs/>
                <w:sz w:val="22"/>
                <w:szCs w:val="22"/>
              </w:rPr>
              <w:t xml:space="preserve">             -</w:t>
            </w:r>
          </w:p>
        </w:tc>
        <w:tc>
          <w:tcPr>
            <w:tcW w:w="2126" w:type="dxa"/>
            <w:tcBorders>
              <w:left w:val="single" w:sz="4" w:space="0" w:color="000000"/>
            </w:tcBorders>
          </w:tcPr>
          <w:p w14:paraId="32F22274" w14:textId="77777777" w:rsidR="00530D3B" w:rsidRPr="00D6757C" w:rsidRDefault="00530D3B" w:rsidP="00FC2D96">
            <w:pPr>
              <w:snapToGrid w:val="0"/>
              <w:spacing w:after="0" w:line="240" w:lineRule="atLeast"/>
              <w:jc w:val="center"/>
              <w:rPr>
                <w:bCs/>
                <w:sz w:val="22"/>
                <w:szCs w:val="22"/>
              </w:rPr>
            </w:pPr>
          </w:p>
          <w:p w14:paraId="0E208A12" w14:textId="77777777" w:rsidR="00530D3B" w:rsidRPr="00D6757C" w:rsidRDefault="00530D3B" w:rsidP="00FC2D96">
            <w:pPr>
              <w:snapToGrid w:val="0"/>
              <w:spacing w:after="0" w:line="240" w:lineRule="atLeast"/>
              <w:jc w:val="center"/>
              <w:rPr>
                <w:bCs/>
                <w:sz w:val="22"/>
                <w:szCs w:val="22"/>
              </w:rPr>
            </w:pPr>
          </w:p>
          <w:p w14:paraId="115D846C"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4BADD955" w14:textId="77777777" w:rsidR="00530D3B" w:rsidRPr="00D6757C" w:rsidRDefault="00530D3B" w:rsidP="00FC2D96">
            <w:pPr>
              <w:snapToGrid w:val="0"/>
              <w:spacing w:after="0" w:line="240" w:lineRule="atLeast"/>
              <w:jc w:val="center"/>
              <w:rPr>
                <w:bCs/>
                <w:sz w:val="22"/>
                <w:szCs w:val="22"/>
              </w:rPr>
            </w:pPr>
          </w:p>
          <w:p w14:paraId="67777143" w14:textId="77777777" w:rsidR="00530D3B" w:rsidRPr="00D6757C" w:rsidRDefault="00530D3B" w:rsidP="00FC2D96">
            <w:pPr>
              <w:snapToGrid w:val="0"/>
              <w:spacing w:after="0" w:line="240" w:lineRule="atLeast"/>
              <w:jc w:val="center"/>
              <w:rPr>
                <w:bCs/>
                <w:sz w:val="22"/>
                <w:szCs w:val="22"/>
              </w:rPr>
            </w:pPr>
          </w:p>
          <w:p w14:paraId="6C40F9F1"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334BF293" w14:textId="77777777" w:rsidTr="00FC2D96">
        <w:tc>
          <w:tcPr>
            <w:tcW w:w="3510" w:type="dxa"/>
            <w:tcBorders>
              <w:left w:val="single" w:sz="4" w:space="0" w:color="000000"/>
            </w:tcBorders>
            <w:vAlign w:val="center"/>
          </w:tcPr>
          <w:p w14:paraId="04614547" w14:textId="77777777" w:rsidR="00530D3B" w:rsidRPr="00D6757C" w:rsidRDefault="00530D3B" w:rsidP="00FC2D96">
            <w:pPr>
              <w:spacing w:after="0" w:line="240" w:lineRule="atLeast"/>
              <w:rPr>
                <w:sz w:val="22"/>
                <w:szCs w:val="22"/>
              </w:rPr>
            </w:pPr>
            <w:r w:rsidRPr="00D6757C">
              <w:rPr>
                <w:sz w:val="22"/>
                <w:szCs w:val="22"/>
              </w:rPr>
              <w:t xml:space="preserve">Мойка и дезинфекция мусорных </w:t>
            </w:r>
          </w:p>
          <w:p w14:paraId="22AB6918" w14:textId="77777777" w:rsidR="00530D3B" w:rsidRPr="00D6757C" w:rsidRDefault="00530D3B" w:rsidP="00FC2D96">
            <w:pPr>
              <w:spacing w:after="0" w:line="240" w:lineRule="atLeast"/>
              <w:rPr>
                <w:sz w:val="22"/>
                <w:szCs w:val="22"/>
              </w:rPr>
            </w:pPr>
            <w:r w:rsidRPr="00D6757C">
              <w:rPr>
                <w:sz w:val="22"/>
                <w:szCs w:val="22"/>
              </w:rPr>
              <w:t>корзин</w:t>
            </w:r>
          </w:p>
        </w:tc>
        <w:tc>
          <w:tcPr>
            <w:tcW w:w="2127" w:type="dxa"/>
            <w:tcBorders>
              <w:left w:val="single" w:sz="4" w:space="0" w:color="000000"/>
            </w:tcBorders>
            <w:vAlign w:val="center"/>
          </w:tcPr>
          <w:p w14:paraId="24EB8F51"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7BE5E8D8" w14:textId="77777777" w:rsidR="00530D3B" w:rsidRPr="00D6757C" w:rsidRDefault="00530D3B" w:rsidP="00FC2D96">
            <w:pPr>
              <w:snapToGrid w:val="0"/>
              <w:spacing w:after="0" w:line="240" w:lineRule="atLeast"/>
              <w:jc w:val="center"/>
              <w:rPr>
                <w:bCs/>
                <w:sz w:val="22"/>
                <w:szCs w:val="22"/>
              </w:rPr>
            </w:pPr>
          </w:p>
          <w:p w14:paraId="3E229F2E"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5141732A" w14:textId="77777777" w:rsidR="00530D3B" w:rsidRPr="00D6757C" w:rsidRDefault="00530D3B" w:rsidP="00FC2D96">
            <w:pPr>
              <w:snapToGrid w:val="0"/>
              <w:spacing w:after="0" w:line="240" w:lineRule="atLeast"/>
              <w:jc w:val="center"/>
              <w:rPr>
                <w:bCs/>
                <w:sz w:val="22"/>
                <w:szCs w:val="22"/>
              </w:rPr>
            </w:pPr>
          </w:p>
          <w:p w14:paraId="56EBE8B9"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2EAF837E" w14:textId="77777777" w:rsidTr="00FC2D96">
        <w:tc>
          <w:tcPr>
            <w:tcW w:w="3510" w:type="dxa"/>
            <w:tcBorders>
              <w:left w:val="single" w:sz="4" w:space="0" w:color="000000"/>
            </w:tcBorders>
            <w:vAlign w:val="center"/>
          </w:tcPr>
          <w:p w14:paraId="03A5C46D" w14:textId="77777777" w:rsidR="00530D3B" w:rsidRPr="00D6757C" w:rsidRDefault="00530D3B" w:rsidP="00FC2D96">
            <w:pPr>
              <w:spacing w:after="0" w:line="240" w:lineRule="atLeast"/>
              <w:rPr>
                <w:sz w:val="22"/>
                <w:szCs w:val="22"/>
              </w:rPr>
            </w:pPr>
            <w:r w:rsidRPr="00D6757C">
              <w:rPr>
                <w:sz w:val="22"/>
                <w:szCs w:val="22"/>
              </w:rPr>
              <w:t xml:space="preserve">Мытье, протирка и  </w:t>
            </w:r>
          </w:p>
          <w:p w14:paraId="096D46F8" w14:textId="03934D95" w:rsidR="00530D3B" w:rsidRPr="00D6757C" w:rsidRDefault="00530D3B" w:rsidP="00FC2D96">
            <w:pPr>
              <w:spacing w:after="0" w:line="240" w:lineRule="atLeast"/>
              <w:rPr>
                <w:sz w:val="22"/>
                <w:szCs w:val="22"/>
              </w:rPr>
            </w:pPr>
            <w:r w:rsidRPr="00D6757C">
              <w:rPr>
                <w:sz w:val="22"/>
                <w:szCs w:val="22"/>
              </w:rPr>
              <w:t>наполнение диспенсеров для туалетной бумаги и бумажных полотенец</w:t>
            </w:r>
          </w:p>
        </w:tc>
        <w:tc>
          <w:tcPr>
            <w:tcW w:w="2127" w:type="dxa"/>
            <w:tcBorders>
              <w:left w:val="single" w:sz="4" w:space="0" w:color="000000"/>
            </w:tcBorders>
            <w:vAlign w:val="center"/>
          </w:tcPr>
          <w:p w14:paraId="40484281"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2F2C215C" w14:textId="77777777" w:rsidR="00530D3B" w:rsidRPr="00D6757C" w:rsidRDefault="00530D3B" w:rsidP="00FC2D96">
            <w:pPr>
              <w:snapToGrid w:val="0"/>
              <w:spacing w:after="0" w:line="240" w:lineRule="atLeast"/>
              <w:jc w:val="center"/>
              <w:rPr>
                <w:bCs/>
                <w:sz w:val="22"/>
                <w:szCs w:val="22"/>
              </w:rPr>
            </w:pPr>
          </w:p>
          <w:p w14:paraId="4B089FBC"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24E4DCEB" w14:textId="77777777" w:rsidR="00530D3B" w:rsidRPr="00D6757C" w:rsidRDefault="00530D3B" w:rsidP="00FC2D96">
            <w:pPr>
              <w:snapToGrid w:val="0"/>
              <w:spacing w:after="0" w:line="240" w:lineRule="atLeast"/>
              <w:jc w:val="center"/>
              <w:rPr>
                <w:bCs/>
                <w:sz w:val="22"/>
                <w:szCs w:val="22"/>
              </w:rPr>
            </w:pPr>
          </w:p>
          <w:p w14:paraId="7AFBF33E"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3E01090B" w14:textId="77777777" w:rsidTr="00FC2D96">
        <w:tc>
          <w:tcPr>
            <w:tcW w:w="3510" w:type="dxa"/>
            <w:tcBorders>
              <w:left w:val="single" w:sz="4" w:space="0" w:color="000000"/>
            </w:tcBorders>
            <w:vAlign w:val="center"/>
          </w:tcPr>
          <w:p w14:paraId="1E5436E4" w14:textId="77777777" w:rsidR="00530D3B" w:rsidRPr="00D6757C" w:rsidRDefault="00530D3B" w:rsidP="00FC2D96">
            <w:pPr>
              <w:spacing w:after="0" w:line="240" w:lineRule="atLeast"/>
              <w:rPr>
                <w:sz w:val="22"/>
                <w:szCs w:val="22"/>
              </w:rPr>
            </w:pPr>
            <w:r w:rsidRPr="00D6757C">
              <w:rPr>
                <w:sz w:val="22"/>
                <w:szCs w:val="22"/>
              </w:rPr>
              <w:t xml:space="preserve">Замена мусорных пакетов </w:t>
            </w:r>
          </w:p>
          <w:p w14:paraId="1FCA928F" w14:textId="77777777" w:rsidR="00530D3B" w:rsidRPr="00D6757C" w:rsidRDefault="00530D3B" w:rsidP="00FC2D96">
            <w:pPr>
              <w:spacing w:after="0" w:line="240" w:lineRule="atLeast"/>
              <w:rPr>
                <w:sz w:val="22"/>
                <w:szCs w:val="22"/>
              </w:rPr>
            </w:pPr>
            <w:r w:rsidRPr="00D6757C">
              <w:rPr>
                <w:sz w:val="22"/>
                <w:szCs w:val="22"/>
              </w:rPr>
              <w:t>в корзинах</w:t>
            </w:r>
          </w:p>
        </w:tc>
        <w:tc>
          <w:tcPr>
            <w:tcW w:w="2127" w:type="dxa"/>
            <w:tcBorders>
              <w:left w:val="single" w:sz="4" w:space="0" w:color="000000"/>
            </w:tcBorders>
            <w:vAlign w:val="center"/>
          </w:tcPr>
          <w:p w14:paraId="39654799"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7D7895A4"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1611A559"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400BD2DE" w14:textId="77777777" w:rsidTr="00FC2D96">
        <w:tc>
          <w:tcPr>
            <w:tcW w:w="3510" w:type="dxa"/>
            <w:tcBorders>
              <w:left w:val="single" w:sz="4" w:space="0" w:color="000000"/>
            </w:tcBorders>
            <w:vAlign w:val="center"/>
          </w:tcPr>
          <w:p w14:paraId="48C4D04D" w14:textId="77777777" w:rsidR="00530D3B" w:rsidRPr="00D6757C" w:rsidRDefault="00530D3B" w:rsidP="00FC2D96">
            <w:pPr>
              <w:spacing w:after="0" w:line="240" w:lineRule="atLeast"/>
              <w:rPr>
                <w:sz w:val="22"/>
                <w:szCs w:val="22"/>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подоконников</w:t>
            </w:r>
            <w:proofErr w:type="spellEnd"/>
          </w:p>
        </w:tc>
        <w:tc>
          <w:tcPr>
            <w:tcW w:w="2127" w:type="dxa"/>
            <w:tcBorders>
              <w:left w:val="single" w:sz="4" w:space="0" w:color="000000"/>
            </w:tcBorders>
            <w:vAlign w:val="center"/>
          </w:tcPr>
          <w:p w14:paraId="4177E3A1"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2F64602C"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38CA32CE"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3520C169" w14:textId="77777777" w:rsidTr="00FC2D96">
        <w:tc>
          <w:tcPr>
            <w:tcW w:w="3510" w:type="dxa"/>
            <w:tcBorders>
              <w:left w:val="single" w:sz="4" w:space="0" w:color="000000"/>
            </w:tcBorders>
            <w:vAlign w:val="center"/>
          </w:tcPr>
          <w:p w14:paraId="20A553CF" w14:textId="77777777" w:rsidR="00530D3B" w:rsidRPr="00D6757C" w:rsidRDefault="00530D3B" w:rsidP="00FC2D96">
            <w:pPr>
              <w:spacing w:after="0" w:line="240" w:lineRule="atLeast"/>
              <w:rPr>
                <w:sz w:val="22"/>
                <w:szCs w:val="22"/>
                <w:lang w:val="en-GB"/>
              </w:rPr>
            </w:pPr>
            <w:proofErr w:type="spellStart"/>
            <w:r w:rsidRPr="00D6757C">
              <w:rPr>
                <w:sz w:val="22"/>
                <w:szCs w:val="22"/>
                <w:lang w:val="en-GB"/>
              </w:rPr>
              <w:t>Чистка</w:t>
            </w:r>
            <w:proofErr w:type="spellEnd"/>
            <w:r w:rsidRPr="00D6757C">
              <w:rPr>
                <w:sz w:val="22"/>
                <w:szCs w:val="22"/>
                <w:lang w:val="en-GB"/>
              </w:rPr>
              <w:t xml:space="preserve"> </w:t>
            </w:r>
            <w:proofErr w:type="spellStart"/>
            <w:r w:rsidRPr="00D6757C">
              <w:rPr>
                <w:sz w:val="22"/>
                <w:szCs w:val="22"/>
                <w:lang w:val="en-GB"/>
              </w:rPr>
              <w:t>кафельных</w:t>
            </w:r>
            <w:proofErr w:type="spellEnd"/>
            <w:r w:rsidRPr="00D6757C">
              <w:rPr>
                <w:sz w:val="22"/>
                <w:szCs w:val="22"/>
                <w:lang w:val="en-GB"/>
              </w:rPr>
              <w:t xml:space="preserve"> </w:t>
            </w:r>
            <w:proofErr w:type="spellStart"/>
            <w:r w:rsidRPr="00D6757C">
              <w:rPr>
                <w:sz w:val="22"/>
                <w:szCs w:val="22"/>
                <w:lang w:val="en-GB"/>
              </w:rPr>
              <w:t>стен</w:t>
            </w:r>
            <w:proofErr w:type="spellEnd"/>
          </w:p>
        </w:tc>
        <w:tc>
          <w:tcPr>
            <w:tcW w:w="2127" w:type="dxa"/>
            <w:tcBorders>
              <w:left w:val="single" w:sz="4" w:space="0" w:color="000000"/>
            </w:tcBorders>
          </w:tcPr>
          <w:p w14:paraId="018CF8C8"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126" w:type="dxa"/>
            <w:tcBorders>
              <w:left w:val="single" w:sz="4" w:space="0" w:color="000000"/>
            </w:tcBorders>
          </w:tcPr>
          <w:p w14:paraId="1830B633"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268" w:type="dxa"/>
            <w:tcBorders>
              <w:left w:val="single" w:sz="4" w:space="0" w:color="000000"/>
              <w:right w:val="single" w:sz="4" w:space="0" w:color="000000"/>
            </w:tcBorders>
          </w:tcPr>
          <w:p w14:paraId="1FCA7615"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731D3738" w14:textId="77777777" w:rsidTr="00FC2D96">
        <w:tc>
          <w:tcPr>
            <w:tcW w:w="3510" w:type="dxa"/>
            <w:tcBorders>
              <w:left w:val="single" w:sz="4" w:space="0" w:color="000000"/>
            </w:tcBorders>
            <w:vAlign w:val="center"/>
          </w:tcPr>
          <w:p w14:paraId="44A896B3" w14:textId="77777777" w:rsidR="00530D3B" w:rsidRPr="00D6757C" w:rsidRDefault="00530D3B" w:rsidP="00FC2D96">
            <w:pPr>
              <w:spacing w:after="0" w:line="240" w:lineRule="atLeast"/>
              <w:rPr>
                <w:sz w:val="22"/>
                <w:szCs w:val="22"/>
              </w:rPr>
            </w:pPr>
            <w:r w:rsidRPr="00D6757C">
              <w:rPr>
                <w:sz w:val="22"/>
                <w:szCs w:val="22"/>
              </w:rPr>
              <w:t>Мойка и дезинфекция мусорных корзин</w:t>
            </w:r>
          </w:p>
          <w:p w14:paraId="12AA200B" w14:textId="77777777" w:rsidR="00530D3B" w:rsidRPr="00D6757C" w:rsidRDefault="00530D3B" w:rsidP="00FC2D96">
            <w:pPr>
              <w:spacing w:after="0" w:line="240" w:lineRule="atLeast"/>
              <w:rPr>
                <w:sz w:val="22"/>
                <w:szCs w:val="22"/>
              </w:rPr>
            </w:pPr>
          </w:p>
        </w:tc>
        <w:tc>
          <w:tcPr>
            <w:tcW w:w="2127" w:type="dxa"/>
            <w:tcBorders>
              <w:left w:val="single" w:sz="4" w:space="0" w:color="000000"/>
            </w:tcBorders>
          </w:tcPr>
          <w:p w14:paraId="239BFB0C"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126" w:type="dxa"/>
            <w:tcBorders>
              <w:left w:val="single" w:sz="4" w:space="0" w:color="000000"/>
            </w:tcBorders>
          </w:tcPr>
          <w:p w14:paraId="31FAC5EA"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268" w:type="dxa"/>
            <w:tcBorders>
              <w:left w:val="single" w:sz="4" w:space="0" w:color="000000"/>
              <w:right w:val="single" w:sz="4" w:space="0" w:color="000000"/>
            </w:tcBorders>
          </w:tcPr>
          <w:p w14:paraId="7C877194"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0D3A328D" w14:textId="77777777" w:rsidTr="00FC2D96">
        <w:tc>
          <w:tcPr>
            <w:tcW w:w="3510" w:type="dxa"/>
            <w:tcBorders>
              <w:left w:val="single" w:sz="4" w:space="0" w:color="000000"/>
            </w:tcBorders>
            <w:vAlign w:val="center"/>
          </w:tcPr>
          <w:p w14:paraId="42DC544F" w14:textId="77777777" w:rsidR="00530D3B" w:rsidRPr="00D6757C" w:rsidRDefault="00530D3B" w:rsidP="00FC2D96">
            <w:pPr>
              <w:spacing w:after="0" w:line="240" w:lineRule="atLeast"/>
              <w:rPr>
                <w:sz w:val="22"/>
                <w:szCs w:val="22"/>
              </w:rPr>
            </w:pPr>
            <w:r w:rsidRPr="00D6757C">
              <w:rPr>
                <w:sz w:val="22"/>
                <w:szCs w:val="22"/>
              </w:rPr>
              <w:t>Влажная уборка и натирка зеркал с использованием чистящих и моющих средств</w:t>
            </w:r>
          </w:p>
        </w:tc>
        <w:tc>
          <w:tcPr>
            <w:tcW w:w="2127" w:type="dxa"/>
            <w:tcBorders>
              <w:left w:val="single" w:sz="4" w:space="0" w:color="000000"/>
            </w:tcBorders>
            <w:vAlign w:val="center"/>
          </w:tcPr>
          <w:p w14:paraId="199B2302"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6F9AC210" w14:textId="77777777" w:rsidR="00530D3B" w:rsidRPr="00D6757C" w:rsidRDefault="00530D3B" w:rsidP="00FC2D96">
            <w:pPr>
              <w:snapToGrid w:val="0"/>
              <w:spacing w:after="0" w:line="240" w:lineRule="atLeast"/>
              <w:jc w:val="center"/>
              <w:rPr>
                <w:bCs/>
                <w:sz w:val="22"/>
                <w:szCs w:val="22"/>
              </w:rPr>
            </w:pPr>
          </w:p>
          <w:p w14:paraId="1F13E4D0"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593DC2EC" w14:textId="77777777" w:rsidR="00530D3B" w:rsidRPr="00D6757C" w:rsidRDefault="00530D3B" w:rsidP="00FC2D96">
            <w:pPr>
              <w:snapToGrid w:val="0"/>
              <w:spacing w:after="0" w:line="240" w:lineRule="atLeast"/>
              <w:jc w:val="center"/>
              <w:rPr>
                <w:sz w:val="22"/>
                <w:szCs w:val="22"/>
              </w:rPr>
            </w:pPr>
          </w:p>
          <w:p w14:paraId="316BBCE4"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7722BA84" w14:textId="77777777" w:rsidTr="00FC2D96">
        <w:tc>
          <w:tcPr>
            <w:tcW w:w="3510" w:type="dxa"/>
            <w:tcBorders>
              <w:left w:val="single" w:sz="4" w:space="0" w:color="000000"/>
            </w:tcBorders>
            <w:vAlign w:val="center"/>
          </w:tcPr>
          <w:p w14:paraId="0CB1F5C9" w14:textId="77777777" w:rsidR="00530D3B" w:rsidRPr="00D6757C" w:rsidRDefault="00530D3B" w:rsidP="00FC2D96">
            <w:pPr>
              <w:spacing w:after="0" w:line="240" w:lineRule="atLeast"/>
              <w:rPr>
                <w:sz w:val="22"/>
                <w:szCs w:val="22"/>
              </w:rPr>
            </w:pPr>
            <w:r w:rsidRPr="00D6757C">
              <w:rPr>
                <w:sz w:val="22"/>
                <w:szCs w:val="22"/>
              </w:rPr>
              <w:t xml:space="preserve">Удаление паутины на стенах </w:t>
            </w:r>
          </w:p>
          <w:p w14:paraId="222EDA17" w14:textId="77777777" w:rsidR="00530D3B" w:rsidRPr="00D6757C" w:rsidRDefault="00530D3B" w:rsidP="00FC2D96">
            <w:pPr>
              <w:spacing w:after="0" w:line="240" w:lineRule="atLeast"/>
              <w:rPr>
                <w:sz w:val="22"/>
                <w:szCs w:val="22"/>
              </w:rPr>
            </w:pPr>
            <w:r w:rsidRPr="00D6757C">
              <w:rPr>
                <w:sz w:val="22"/>
                <w:szCs w:val="22"/>
              </w:rPr>
              <w:t>и потолках</w:t>
            </w:r>
          </w:p>
        </w:tc>
        <w:tc>
          <w:tcPr>
            <w:tcW w:w="2127" w:type="dxa"/>
            <w:tcBorders>
              <w:left w:val="single" w:sz="4" w:space="0" w:color="000000"/>
            </w:tcBorders>
            <w:vAlign w:val="center"/>
          </w:tcPr>
          <w:p w14:paraId="7A71756D"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6DB2C4F7"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необходимости</w:t>
            </w:r>
          </w:p>
        </w:tc>
        <w:tc>
          <w:tcPr>
            <w:tcW w:w="2126" w:type="dxa"/>
            <w:tcBorders>
              <w:left w:val="single" w:sz="4" w:space="0" w:color="000000"/>
            </w:tcBorders>
          </w:tcPr>
          <w:p w14:paraId="7E3B26FF"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3E53FACD" w14:textId="77777777" w:rsidR="00530D3B" w:rsidRPr="00D6757C" w:rsidRDefault="00530D3B" w:rsidP="00FC2D96">
            <w:pPr>
              <w:snapToGrid w:val="0"/>
              <w:spacing w:after="0" w:line="240" w:lineRule="atLeast"/>
              <w:jc w:val="center"/>
              <w:rPr>
                <w:bCs/>
                <w:sz w:val="22"/>
                <w:szCs w:val="22"/>
              </w:rPr>
            </w:pPr>
            <w:r w:rsidRPr="00D6757C">
              <w:rPr>
                <w:bCs/>
                <w:sz w:val="22"/>
                <w:szCs w:val="22"/>
              </w:rPr>
              <w:t>необходимости</w:t>
            </w:r>
          </w:p>
        </w:tc>
        <w:tc>
          <w:tcPr>
            <w:tcW w:w="2268" w:type="dxa"/>
            <w:tcBorders>
              <w:left w:val="single" w:sz="4" w:space="0" w:color="000000"/>
              <w:right w:val="single" w:sz="4" w:space="0" w:color="000000"/>
            </w:tcBorders>
          </w:tcPr>
          <w:p w14:paraId="36C94F2F"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63EF8734" w14:textId="77777777" w:rsidR="00530D3B" w:rsidRPr="00D6757C" w:rsidRDefault="00530D3B" w:rsidP="00FC2D96">
            <w:pPr>
              <w:snapToGrid w:val="0"/>
              <w:spacing w:after="0" w:line="240" w:lineRule="atLeast"/>
              <w:jc w:val="center"/>
              <w:rPr>
                <w:bCs/>
                <w:sz w:val="22"/>
                <w:szCs w:val="22"/>
              </w:rPr>
            </w:pPr>
            <w:r w:rsidRPr="00D6757C">
              <w:rPr>
                <w:bCs/>
                <w:sz w:val="22"/>
                <w:szCs w:val="22"/>
              </w:rPr>
              <w:t>необходимости</w:t>
            </w:r>
          </w:p>
        </w:tc>
      </w:tr>
      <w:tr w:rsidR="00530D3B" w:rsidRPr="00D6757C" w14:paraId="4DBE3C0F" w14:textId="77777777" w:rsidTr="00FC2D96">
        <w:tc>
          <w:tcPr>
            <w:tcW w:w="3510" w:type="dxa"/>
            <w:tcBorders>
              <w:left w:val="single" w:sz="4" w:space="0" w:color="000000"/>
            </w:tcBorders>
            <w:vAlign w:val="center"/>
          </w:tcPr>
          <w:p w14:paraId="0A5A57FC" w14:textId="77777777" w:rsidR="00530D3B" w:rsidRPr="00D6757C" w:rsidRDefault="00530D3B" w:rsidP="00FC2D96">
            <w:pPr>
              <w:spacing w:after="0" w:line="240" w:lineRule="atLeast"/>
              <w:rPr>
                <w:sz w:val="22"/>
                <w:szCs w:val="22"/>
              </w:rPr>
            </w:pPr>
            <w:r w:rsidRPr="00D6757C">
              <w:rPr>
                <w:sz w:val="22"/>
                <w:szCs w:val="22"/>
              </w:rPr>
              <w:t xml:space="preserve">Мытье, протирка машинок для чистки обуви - </w:t>
            </w:r>
          </w:p>
        </w:tc>
        <w:tc>
          <w:tcPr>
            <w:tcW w:w="2127" w:type="dxa"/>
            <w:tcBorders>
              <w:left w:val="single" w:sz="4" w:space="0" w:color="000000"/>
            </w:tcBorders>
            <w:vAlign w:val="center"/>
          </w:tcPr>
          <w:p w14:paraId="46EE261A"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39389F31"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268" w:type="dxa"/>
            <w:tcBorders>
              <w:left w:val="single" w:sz="4" w:space="0" w:color="000000"/>
              <w:right w:val="single" w:sz="4" w:space="0" w:color="000000"/>
            </w:tcBorders>
          </w:tcPr>
          <w:p w14:paraId="4C3FFC48"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r>
      <w:tr w:rsidR="00530D3B" w:rsidRPr="00D6757C" w14:paraId="68529BE2" w14:textId="77777777" w:rsidTr="00FC2D96">
        <w:tc>
          <w:tcPr>
            <w:tcW w:w="3510" w:type="dxa"/>
            <w:tcBorders>
              <w:left w:val="single" w:sz="4" w:space="0" w:color="000000"/>
            </w:tcBorders>
            <w:vAlign w:val="center"/>
          </w:tcPr>
          <w:p w14:paraId="1612E67D" w14:textId="77777777" w:rsidR="00530D3B" w:rsidRPr="00D6757C" w:rsidRDefault="00530D3B" w:rsidP="00FC2D96">
            <w:pPr>
              <w:spacing w:after="0" w:line="240" w:lineRule="atLeast"/>
              <w:rPr>
                <w:sz w:val="22"/>
                <w:szCs w:val="22"/>
              </w:rPr>
            </w:pPr>
            <w:r w:rsidRPr="00D6757C">
              <w:rPr>
                <w:sz w:val="22"/>
                <w:szCs w:val="22"/>
              </w:rPr>
              <w:t>Уборка грязезащитных покрытий</w:t>
            </w:r>
          </w:p>
        </w:tc>
        <w:tc>
          <w:tcPr>
            <w:tcW w:w="2127" w:type="dxa"/>
            <w:tcBorders>
              <w:left w:val="single" w:sz="4" w:space="0" w:color="000000"/>
            </w:tcBorders>
            <w:vAlign w:val="center"/>
          </w:tcPr>
          <w:p w14:paraId="6E21177C"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068ED43B"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3070895E"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r>
      <w:tr w:rsidR="00530D3B" w:rsidRPr="00D6757C" w14:paraId="10843B1A" w14:textId="77777777" w:rsidTr="00FC2D96">
        <w:tc>
          <w:tcPr>
            <w:tcW w:w="3510" w:type="dxa"/>
            <w:tcBorders>
              <w:left w:val="single" w:sz="4" w:space="0" w:color="000000"/>
            </w:tcBorders>
            <w:vAlign w:val="center"/>
          </w:tcPr>
          <w:p w14:paraId="44332AE8" w14:textId="77777777" w:rsidR="00530D3B" w:rsidRPr="00D6757C" w:rsidRDefault="00530D3B" w:rsidP="00FC2D96">
            <w:pPr>
              <w:spacing w:after="0" w:line="240" w:lineRule="atLeast"/>
              <w:rPr>
                <w:sz w:val="22"/>
                <w:szCs w:val="22"/>
              </w:rPr>
            </w:pPr>
            <w:r w:rsidRPr="00D6757C">
              <w:rPr>
                <w:sz w:val="22"/>
                <w:szCs w:val="22"/>
              </w:rPr>
              <w:t>Уборка радиаторных решеток, бытовых электро-приборов</w:t>
            </w:r>
          </w:p>
        </w:tc>
        <w:tc>
          <w:tcPr>
            <w:tcW w:w="2127" w:type="dxa"/>
            <w:tcBorders>
              <w:left w:val="single" w:sz="4" w:space="0" w:color="000000"/>
            </w:tcBorders>
            <w:vAlign w:val="center"/>
          </w:tcPr>
          <w:p w14:paraId="7A01DF25"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34DA789E" w14:textId="77777777" w:rsidR="00530D3B" w:rsidRPr="00D6757C" w:rsidRDefault="00530D3B" w:rsidP="00FC2D96">
            <w:pPr>
              <w:snapToGrid w:val="0"/>
              <w:spacing w:after="0" w:line="240" w:lineRule="atLeast"/>
              <w:jc w:val="center"/>
              <w:rPr>
                <w:bCs/>
                <w:sz w:val="22"/>
                <w:szCs w:val="22"/>
              </w:rPr>
            </w:pPr>
          </w:p>
          <w:p w14:paraId="3C5207B6"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31FEA171"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r>
      <w:tr w:rsidR="00530D3B" w:rsidRPr="00D6757C" w14:paraId="769676A1" w14:textId="77777777" w:rsidTr="00FC2D96">
        <w:tc>
          <w:tcPr>
            <w:tcW w:w="3510" w:type="dxa"/>
            <w:tcBorders>
              <w:left w:val="single" w:sz="4" w:space="0" w:color="000000"/>
            </w:tcBorders>
            <w:vAlign w:val="center"/>
          </w:tcPr>
          <w:p w14:paraId="3BDC2020" w14:textId="77777777" w:rsidR="00530D3B" w:rsidRPr="00D6757C" w:rsidRDefault="00530D3B" w:rsidP="00FC2D96">
            <w:pPr>
              <w:spacing w:after="0" w:line="240" w:lineRule="atLeast"/>
              <w:rPr>
                <w:sz w:val="22"/>
                <w:szCs w:val="22"/>
              </w:rPr>
            </w:pPr>
            <w:r w:rsidRPr="00D6757C">
              <w:rPr>
                <w:sz w:val="22"/>
                <w:szCs w:val="22"/>
              </w:rPr>
              <w:t>Наполнение санузлов туалетной бумагой, баллонами для освежителей воздуха</w:t>
            </w:r>
          </w:p>
        </w:tc>
        <w:tc>
          <w:tcPr>
            <w:tcW w:w="2127" w:type="dxa"/>
            <w:tcBorders>
              <w:left w:val="single" w:sz="4" w:space="0" w:color="000000"/>
            </w:tcBorders>
            <w:vAlign w:val="center"/>
          </w:tcPr>
          <w:p w14:paraId="06C930A3"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6F5B9BDA"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2876F4B4"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 по мере необходимости</w:t>
            </w:r>
          </w:p>
        </w:tc>
      </w:tr>
      <w:tr w:rsidR="00530D3B" w:rsidRPr="00D6757C" w14:paraId="4BE248C0" w14:textId="77777777" w:rsidTr="00FC2D96">
        <w:tc>
          <w:tcPr>
            <w:tcW w:w="3510" w:type="dxa"/>
            <w:tcBorders>
              <w:left w:val="single" w:sz="4" w:space="0" w:color="000000"/>
            </w:tcBorders>
            <w:vAlign w:val="center"/>
          </w:tcPr>
          <w:p w14:paraId="0551E525"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Чистка ковровых покрытий пылесосом</w:t>
            </w:r>
          </w:p>
          <w:p w14:paraId="31D06A39" w14:textId="77777777" w:rsidR="00530D3B" w:rsidRPr="00D6757C" w:rsidRDefault="00530D3B" w:rsidP="00FC2D96">
            <w:pPr>
              <w:spacing w:after="0" w:line="240" w:lineRule="atLeast"/>
              <w:rPr>
                <w:sz w:val="22"/>
                <w:szCs w:val="22"/>
              </w:rPr>
            </w:pPr>
          </w:p>
        </w:tc>
        <w:tc>
          <w:tcPr>
            <w:tcW w:w="2127" w:type="dxa"/>
            <w:tcBorders>
              <w:left w:val="single" w:sz="4" w:space="0" w:color="000000"/>
            </w:tcBorders>
            <w:vAlign w:val="center"/>
          </w:tcPr>
          <w:p w14:paraId="2387E5E0"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c>
          <w:tcPr>
            <w:tcW w:w="2126" w:type="dxa"/>
            <w:tcBorders>
              <w:left w:val="single" w:sz="4" w:space="0" w:color="000000"/>
            </w:tcBorders>
          </w:tcPr>
          <w:p w14:paraId="2F8A7BB2" w14:textId="77777777" w:rsidR="00530D3B" w:rsidRPr="00D6757C" w:rsidRDefault="00530D3B" w:rsidP="00FC2D96">
            <w:pPr>
              <w:snapToGrid w:val="0"/>
              <w:spacing w:after="0" w:line="240" w:lineRule="atLeast"/>
              <w:jc w:val="center"/>
              <w:rPr>
                <w:bCs/>
                <w:sz w:val="22"/>
                <w:szCs w:val="22"/>
              </w:rPr>
            </w:pPr>
          </w:p>
          <w:p w14:paraId="6EB833C7"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w:t>
            </w:r>
          </w:p>
        </w:tc>
        <w:tc>
          <w:tcPr>
            <w:tcW w:w="2268" w:type="dxa"/>
            <w:tcBorders>
              <w:left w:val="single" w:sz="4" w:space="0" w:color="000000"/>
              <w:right w:val="single" w:sz="4" w:space="0" w:color="000000"/>
            </w:tcBorders>
          </w:tcPr>
          <w:p w14:paraId="2BA74A83" w14:textId="77777777" w:rsidR="00530D3B" w:rsidRPr="00D6757C" w:rsidRDefault="00530D3B" w:rsidP="00FC2D96">
            <w:pPr>
              <w:snapToGrid w:val="0"/>
              <w:spacing w:after="0" w:line="240" w:lineRule="atLeast"/>
              <w:jc w:val="center"/>
              <w:rPr>
                <w:sz w:val="22"/>
                <w:szCs w:val="22"/>
              </w:rPr>
            </w:pPr>
            <w:r w:rsidRPr="00D6757C">
              <w:rPr>
                <w:sz w:val="22"/>
                <w:szCs w:val="22"/>
              </w:rPr>
              <w:t>-</w:t>
            </w:r>
          </w:p>
        </w:tc>
      </w:tr>
      <w:tr w:rsidR="00530D3B" w:rsidRPr="00D6757C" w14:paraId="3E85A3ED" w14:textId="77777777" w:rsidTr="00FC2D96">
        <w:tc>
          <w:tcPr>
            <w:tcW w:w="3510" w:type="dxa"/>
            <w:tcBorders>
              <w:left w:val="single" w:sz="4" w:space="0" w:color="000000"/>
            </w:tcBorders>
            <w:vAlign w:val="center"/>
          </w:tcPr>
          <w:p w14:paraId="430DBA54"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Влажная уборка металлических отливов (в летнее время) мытье внутреннего остекления оконных блоков</w:t>
            </w:r>
          </w:p>
        </w:tc>
        <w:tc>
          <w:tcPr>
            <w:tcW w:w="2127" w:type="dxa"/>
            <w:tcBorders>
              <w:left w:val="single" w:sz="4" w:space="0" w:color="000000"/>
            </w:tcBorders>
            <w:vAlign w:val="center"/>
          </w:tcPr>
          <w:p w14:paraId="00B1F46C"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45FA86C9"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необходимости</w:t>
            </w:r>
          </w:p>
        </w:tc>
        <w:tc>
          <w:tcPr>
            <w:tcW w:w="2126" w:type="dxa"/>
            <w:tcBorders>
              <w:left w:val="single" w:sz="4" w:space="0" w:color="000000"/>
            </w:tcBorders>
          </w:tcPr>
          <w:p w14:paraId="3711A5A9"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3B0D2521" w14:textId="77777777" w:rsidR="00530D3B" w:rsidRPr="00D6757C" w:rsidRDefault="00530D3B" w:rsidP="00FC2D96">
            <w:pPr>
              <w:snapToGrid w:val="0"/>
              <w:spacing w:after="0" w:line="240" w:lineRule="atLeast"/>
              <w:jc w:val="center"/>
              <w:rPr>
                <w:bCs/>
                <w:sz w:val="22"/>
                <w:szCs w:val="22"/>
              </w:rPr>
            </w:pPr>
            <w:r w:rsidRPr="00D6757C">
              <w:rPr>
                <w:bCs/>
                <w:sz w:val="22"/>
                <w:szCs w:val="22"/>
              </w:rPr>
              <w:t>необходимости</w:t>
            </w:r>
          </w:p>
        </w:tc>
        <w:tc>
          <w:tcPr>
            <w:tcW w:w="2268" w:type="dxa"/>
            <w:tcBorders>
              <w:left w:val="single" w:sz="4" w:space="0" w:color="000000"/>
              <w:right w:val="single" w:sz="4" w:space="0" w:color="000000"/>
            </w:tcBorders>
          </w:tcPr>
          <w:p w14:paraId="02562993" w14:textId="77777777" w:rsidR="00530D3B" w:rsidRPr="00D6757C" w:rsidRDefault="00530D3B" w:rsidP="00FC2D96">
            <w:pPr>
              <w:snapToGrid w:val="0"/>
              <w:spacing w:after="0" w:line="240" w:lineRule="atLeast"/>
              <w:jc w:val="center"/>
              <w:rPr>
                <w:sz w:val="22"/>
                <w:szCs w:val="22"/>
              </w:rPr>
            </w:pPr>
            <w:r w:rsidRPr="00D6757C">
              <w:rPr>
                <w:sz w:val="22"/>
                <w:szCs w:val="22"/>
              </w:rPr>
              <w:t>-</w:t>
            </w:r>
          </w:p>
        </w:tc>
      </w:tr>
      <w:tr w:rsidR="00530D3B" w:rsidRPr="00D6757C" w14:paraId="667E7F80" w14:textId="77777777" w:rsidTr="00FC2D96">
        <w:tc>
          <w:tcPr>
            <w:tcW w:w="3510" w:type="dxa"/>
            <w:tcBorders>
              <w:left w:val="single" w:sz="4" w:space="0" w:color="000000"/>
            </w:tcBorders>
            <w:vAlign w:val="center"/>
          </w:tcPr>
          <w:p w14:paraId="27EE856E"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Мытье и протирка посуды в офисных помещениях (зона директората) (столовые приборы, тарелки, бокалы, стаканы, разносы, графины)</w:t>
            </w:r>
          </w:p>
        </w:tc>
        <w:tc>
          <w:tcPr>
            <w:tcW w:w="2127" w:type="dxa"/>
            <w:tcBorders>
              <w:left w:val="single" w:sz="4" w:space="0" w:color="000000"/>
            </w:tcBorders>
            <w:vAlign w:val="center"/>
          </w:tcPr>
          <w:p w14:paraId="04819EA3" w14:textId="77777777" w:rsidR="00530D3B" w:rsidRPr="00D6757C" w:rsidRDefault="00530D3B" w:rsidP="00FC2D96">
            <w:pPr>
              <w:snapToGrid w:val="0"/>
              <w:spacing w:after="0" w:line="240" w:lineRule="atLeast"/>
              <w:jc w:val="center"/>
              <w:rPr>
                <w:bCs/>
                <w:sz w:val="22"/>
                <w:szCs w:val="22"/>
              </w:rPr>
            </w:pPr>
            <w:r w:rsidRPr="00D6757C">
              <w:rPr>
                <w:bCs/>
                <w:sz w:val="22"/>
                <w:szCs w:val="22"/>
              </w:rPr>
              <w:t>ежедневно, по мере необходимости</w:t>
            </w:r>
          </w:p>
        </w:tc>
        <w:tc>
          <w:tcPr>
            <w:tcW w:w="2126" w:type="dxa"/>
            <w:tcBorders>
              <w:left w:val="single" w:sz="4" w:space="0" w:color="000000"/>
            </w:tcBorders>
          </w:tcPr>
          <w:p w14:paraId="7BAF863D"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tc>
        <w:tc>
          <w:tcPr>
            <w:tcW w:w="2268" w:type="dxa"/>
            <w:tcBorders>
              <w:left w:val="single" w:sz="4" w:space="0" w:color="000000"/>
              <w:right w:val="single" w:sz="4" w:space="0" w:color="000000"/>
            </w:tcBorders>
          </w:tcPr>
          <w:p w14:paraId="17BDC6C0" w14:textId="77777777" w:rsidR="00530D3B" w:rsidRPr="00D6757C" w:rsidRDefault="00530D3B" w:rsidP="00FC2D96">
            <w:pPr>
              <w:snapToGrid w:val="0"/>
              <w:spacing w:after="0" w:line="240" w:lineRule="atLeast"/>
              <w:jc w:val="center"/>
              <w:rPr>
                <w:sz w:val="22"/>
                <w:szCs w:val="22"/>
              </w:rPr>
            </w:pPr>
            <w:r w:rsidRPr="00D6757C">
              <w:rPr>
                <w:sz w:val="22"/>
                <w:szCs w:val="22"/>
              </w:rPr>
              <w:t>-</w:t>
            </w:r>
          </w:p>
        </w:tc>
      </w:tr>
      <w:tr w:rsidR="00530D3B" w:rsidRPr="00D6757C" w14:paraId="1908CB64" w14:textId="77777777" w:rsidTr="00FC2D96">
        <w:tc>
          <w:tcPr>
            <w:tcW w:w="3510" w:type="dxa"/>
            <w:tcBorders>
              <w:left w:val="single" w:sz="4" w:space="0" w:color="000000"/>
            </w:tcBorders>
            <w:vAlign w:val="center"/>
          </w:tcPr>
          <w:p w14:paraId="1DEE43D8"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lastRenderedPageBreak/>
              <w:t>Удаление жевательной резинки, пятен, липких субстанций и др. загрязнений с поверхностей</w:t>
            </w:r>
          </w:p>
        </w:tc>
        <w:tc>
          <w:tcPr>
            <w:tcW w:w="2127" w:type="dxa"/>
            <w:tcBorders>
              <w:left w:val="single" w:sz="4" w:space="0" w:color="000000"/>
            </w:tcBorders>
          </w:tcPr>
          <w:p w14:paraId="58AD6FFD" w14:textId="77777777" w:rsidR="00530D3B" w:rsidRPr="00D6757C" w:rsidRDefault="00530D3B" w:rsidP="00FC2D96">
            <w:pPr>
              <w:spacing w:after="0" w:line="240" w:lineRule="atLeast"/>
              <w:rPr>
                <w:sz w:val="22"/>
                <w:szCs w:val="22"/>
              </w:rPr>
            </w:pPr>
            <w:r w:rsidRPr="00D6757C">
              <w:rPr>
                <w:bCs/>
                <w:sz w:val="22"/>
                <w:szCs w:val="22"/>
              </w:rPr>
              <w:t>ежедневно, по мере необходимости</w:t>
            </w:r>
          </w:p>
        </w:tc>
        <w:tc>
          <w:tcPr>
            <w:tcW w:w="2126" w:type="dxa"/>
            <w:tcBorders>
              <w:left w:val="single" w:sz="4" w:space="0" w:color="000000"/>
            </w:tcBorders>
          </w:tcPr>
          <w:p w14:paraId="10AE116F" w14:textId="77777777" w:rsidR="00530D3B" w:rsidRPr="00D6757C" w:rsidRDefault="00530D3B" w:rsidP="00FC2D96">
            <w:pPr>
              <w:spacing w:after="0" w:line="240" w:lineRule="atLeast"/>
              <w:rPr>
                <w:sz w:val="22"/>
                <w:szCs w:val="22"/>
              </w:rPr>
            </w:pPr>
            <w:r w:rsidRPr="00D6757C">
              <w:rPr>
                <w:bCs/>
                <w:sz w:val="22"/>
                <w:szCs w:val="22"/>
              </w:rPr>
              <w:t>ежедневно, по мере необходимости</w:t>
            </w:r>
          </w:p>
        </w:tc>
        <w:tc>
          <w:tcPr>
            <w:tcW w:w="2268" w:type="dxa"/>
            <w:tcBorders>
              <w:left w:val="single" w:sz="4" w:space="0" w:color="000000"/>
              <w:right w:val="single" w:sz="4" w:space="0" w:color="000000"/>
            </w:tcBorders>
          </w:tcPr>
          <w:p w14:paraId="00DF7E9C" w14:textId="77777777" w:rsidR="00530D3B" w:rsidRPr="00D6757C" w:rsidRDefault="00530D3B" w:rsidP="00FC2D96">
            <w:pPr>
              <w:spacing w:after="0" w:line="240" w:lineRule="atLeast"/>
              <w:rPr>
                <w:sz w:val="22"/>
                <w:szCs w:val="22"/>
              </w:rPr>
            </w:pPr>
            <w:r w:rsidRPr="00D6757C">
              <w:rPr>
                <w:bCs/>
                <w:sz w:val="22"/>
                <w:szCs w:val="22"/>
              </w:rPr>
              <w:t>ежедневно, по мере необходимости</w:t>
            </w:r>
          </w:p>
        </w:tc>
      </w:tr>
      <w:tr w:rsidR="00530D3B" w:rsidRPr="00D6757C" w14:paraId="7BDFA8E3" w14:textId="77777777" w:rsidTr="00FC2D96">
        <w:tc>
          <w:tcPr>
            <w:tcW w:w="3510" w:type="dxa"/>
            <w:tcBorders>
              <w:left w:val="single" w:sz="4" w:space="0" w:color="000000"/>
            </w:tcBorders>
            <w:vAlign w:val="center"/>
          </w:tcPr>
          <w:p w14:paraId="016F6EF6" w14:textId="77777777" w:rsidR="00530D3B" w:rsidRPr="00D6757C" w:rsidRDefault="00530D3B" w:rsidP="00FC2D96">
            <w:pPr>
              <w:tabs>
                <w:tab w:val="left" w:pos="284"/>
              </w:tabs>
              <w:suppressAutoHyphens/>
              <w:spacing w:after="0" w:line="240" w:lineRule="atLeast"/>
              <w:rPr>
                <w:sz w:val="22"/>
                <w:szCs w:val="22"/>
              </w:rPr>
            </w:pPr>
            <w:r w:rsidRPr="00D6757C">
              <w:rPr>
                <w:sz w:val="22"/>
                <w:szCs w:val="22"/>
              </w:rPr>
              <w:t>Мытье и протирка металлических ограждений (перил) на парадной и запасной лестницах</w:t>
            </w:r>
          </w:p>
        </w:tc>
        <w:tc>
          <w:tcPr>
            <w:tcW w:w="2127" w:type="dxa"/>
            <w:tcBorders>
              <w:left w:val="single" w:sz="4" w:space="0" w:color="000000"/>
            </w:tcBorders>
          </w:tcPr>
          <w:p w14:paraId="2B0071C1" w14:textId="77777777" w:rsidR="00530D3B" w:rsidRPr="00D6757C" w:rsidRDefault="00530D3B" w:rsidP="00FC2D96">
            <w:pPr>
              <w:spacing w:after="0" w:line="240" w:lineRule="atLeast"/>
              <w:jc w:val="center"/>
              <w:rPr>
                <w:bCs/>
                <w:sz w:val="22"/>
                <w:szCs w:val="22"/>
              </w:rPr>
            </w:pPr>
            <w:r w:rsidRPr="00D6757C">
              <w:rPr>
                <w:bCs/>
                <w:sz w:val="22"/>
                <w:szCs w:val="22"/>
              </w:rPr>
              <w:t>-</w:t>
            </w:r>
          </w:p>
        </w:tc>
        <w:tc>
          <w:tcPr>
            <w:tcW w:w="2126" w:type="dxa"/>
            <w:tcBorders>
              <w:left w:val="single" w:sz="4" w:space="0" w:color="000000"/>
            </w:tcBorders>
          </w:tcPr>
          <w:p w14:paraId="4B18B28C" w14:textId="77777777" w:rsidR="00530D3B" w:rsidRPr="00D6757C" w:rsidRDefault="00530D3B" w:rsidP="00FC2D96">
            <w:pPr>
              <w:spacing w:after="0" w:line="240" w:lineRule="atLeast"/>
              <w:rPr>
                <w:bCs/>
                <w:sz w:val="22"/>
                <w:szCs w:val="22"/>
              </w:rPr>
            </w:pPr>
            <w:r w:rsidRPr="00D6757C">
              <w:rPr>
                <w:bCs/>
                <w:sz w:val="22"/>
                <w:szCs w:val="22"/>
              </w:rPr>
              <w:t>ежедневно, по мере необходимости</w:t>
            </w:r>
          </w:p>
        </w:tc>
        <w:tc>
          <w:tcPr>
            <w:tcW w:w="2268" w:type="dxa"/>
            <w:tcBorders>
              <w:left w:val="single" w:sz="4" w:space="0" w:color="000000"/>
              <w:right w:val="single" w:sz="4" w:space="0" w:color="000000"/>
            </w:tcBorders>
          </w:tcPr>
          <w:p w14:paraId="0D867FC0" w14:textId="77777777" w:rsidR="00530D3B" w:rsidRPr="00D6757C" w:rsidRDefault="00530D3B" w:rsidP="00FC2D96">
            <w:pPr>
              <w:spacing w:after="0" w:line="240" w:lineRule="atLeast"/>
              <w:jc w:val="center"/>
              <w:rPr>
                <w:bCs/>
                <w:sz w:val="22"/>
                <w:szCs w:val="22"/>
              </w:rPr>
            </w:pPr>
            <w:r w:rsidRPr="00D6757C">
              <w:rPr>
                <w:bCs/>
                <w:sz w:val="22"/>
                <w:szCs w:val="22"/>
              </w:rPr>
              <w:t>-</w:t>
            </w:r>
          </w:p>
        </w:tc>
      </w:tr>
      <w:tr w:rsidR="00530D3B" w:rsidRPr="00D6757C" w14:paraId="1CCA6AE0" w14:textId="77777777" w:rsidTr="00FC2D96">
        <w:tc>
          <w:tcPr>
            <w:tcW w:w="10031" w:type="dxa"/>
            <w:gridSpan w:val="4"/>
            <w:tcBorders>
              <w:left w:val="single" w:sz="4" w:space="0" w:color="000000"/>
              <w:right w:val="single" w:sz="4" w:space="0" w:color="000000"/>
            </w:tcBorders>
            <w:vAlign w:val="center"/>
          </w:tcPr>
          <w:p w14:paraId="4E5EF8E3" w14:textId="54F333DC" w:rsidR="00530D3B" w:rsidRPr="00D6757C" w:rsidRDefault="00530D3B" w:rsidP="00FC2D96">
            <w:pPr>
              <w:spacing w:after="0" w:line="240" w:lineRule="atLeast"/>
              <w:rPr>
                <w:sz w:val="22"/>
                <w:szCs w:val="22"/>
              </w:rPr>
            </w:pPr>
            <w:r w:rsidRPr="00D6757C">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 </w:t>
            </w:r>
          </w:p>
          <w:p w14:paraId="2C7EF003" w14:textId="77777777" w:rsidR="00530D3B" w:rsidRPr="00D6757C" w:rsidRDefault="00530D3B" w:rsidP="00FC2D96">
            <w:pPr>
              <w:spacing w:after="0" w:line="240" w:lineRule="atLeast"/>
              <w:rPr>
                <w:bCs/>
                <w:sz w:val="22"/>
                <w:szCs w:val="22"/>
              </w:rPr>
            </w:pPr>
            <w:r w:rsidRPr="00D6757C">
              <w:rPr>
                <w:sz w:val="22"/>
                <w:szCs w:val="22"/>
              </w:rPr>
              <w:t xml:space="preserve">      Влажная уборка производится с применением чистящих и моющих средств, влажная уборка половых покрытий производится шваброй с </w:t>
            </w:r>
            <w:proofErr w:type="spellStart"/>
            <w:r w:rsidRPr="00D6757C">
              <w:rPr>
                <w:sz w:val="22"/>
                <w:szCs w:val="22"/>
              </w:rPr>
              <w:t>мопом</w:t>
            </w:r>
            <w:proofErr w:type="spellEnd"/>
            <w:r w:rsidRPr="00D6757C">
              <w:rPr>
                <w:sz w:val="22"/>
                <w:szCs w:val="22"/>
              </w:rPr>
              <w:t xml:space="preserve"> </w:t>
            </w:r>
            <w:r w:rsidRPr="00D6757C">
              <w:rPr>
                <w:b/>
                <w:sz w:val="22"/>
                <w:szCs w:val="22"/>
                <w:lang w:eastAsia="zh-CN"/>
              </w:rPr>
              <w:t xml:space="preserve">(используется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p>
        </w:tc>
      </w:tr>
    </w:tbl>
    <w:p w14:paraId="1C72C74E" w14:textId="77777777" w:rsidR="00530D3B" w:rsidRPr="00D6757C" w:rsidRDefault="00530D3B" w:rsidP="00530D3B">
      <w:pPr>
        <w:spacing w:after="0" w:line="240" w:lineRule="atLeast"/>
        <w:rPr>
          <w:b/>
          <w:sz w:val="22"/>
          <w:szCs w:val="22"/>
        </w:rPr>
      </w:pPr>
    </w:p>
    <w:p w14:paraId="7A54AA17" w14:textId="77777777" w:rsidR="00530D3B" w:rsidRPr="00D6757C" w:rsidRDefault="00530D3B" w:rsidP="00530D3B">
      <w:pPr>
        <w:tabs>
          <w:tab w:val="left" w:pos="14570"/>
        </w:tabs>
        <w:spacing w:after="0" w:line="240" w:lineRule="atLeast"/>
        <w:ind w:firstLine="709"/>
        <w:rPr>
          <w:b/>
          <w:sz w:val="22"/>
          <w:szCs w:val="22"/>
        </w:rPr>
      </w:pPr>
      <w:r w:rsidRPr="00D6757C">
        <w:rPr>
          <w:b/>
          <w:sz w:val="22"/>
          <w:szCs w:val="22"/>
        </w:rPr>
        <w:t xml:space="preserve">1.8.2.  Текущая уборка </w:t>
      </w:r>
      <w:r w:rsidRPr="00D6757C">
        <w:rPr>
          <w:b/>
          <w:sz w:val="22"/>
          <w:szCs w:val="22"/>
          <w:u w:val="single"/>
        </w:rPr>
        <w:t>производственных помещений</w:t>
      </w:r>
      <w:r w:rsidRPr="00D6757C">
        <w:rPr>
          <w:b/>
          <w:sz w:val="22"/>
          <w:szCs w:val="22"/>
        </w:rPr>
        <w:t xml:space="preserve"> производится Исполнителем в соответствии с Таблицей № 4.</w:t>
      </w:r>
    </w:p>
    <w:p w14:paraId="1D0E1B62" w14:textId="77777777" w:rsidR="00530D3B" w:rsidRPr="00D6757C" w:rsidRDefault="00530D3B" w:rsidP="00530D3B">
      <w:pPr>
        <w:tabs>
          <w:tab w:val="left" w:pos="14570"/>
        </w:tabs>
        <w:spacing w:after="0" w:line="240" w:lineRule="atLeast"/>
        <w:ind w:firstLine="709"/>
        <w:rPr>
          <w:b/>
          <w:sz w:val="22"/>
          <w:szCs w:val="22"/>
        </w:rPr>
      </w:pPr>
    </w:p>
    <w:p w14:paraId="413D4F26" w14:textId="77777777" w:rsidR="00530D3B" w:rsidRPr="00D6757C" w:rsidRDefault="00530D3B" w:rsidP="00530D3B">
      <w:pPr>
        <w:tabs>
          <w:tab w:val="left" w:pos="14570"/>
        </w:tabs>
        <w:spacing w:after="0" w:line="240" w:lineRule="atLeast"/>
        <w:ind w:firstLine="709"/>
        <w:rPr>
          <w:b/>
          <w:sz w:val="22"/>
          <w:szCs w:val="22"/>
        </w:rPr>
      </w:pPr>
      <w:r w:rsidRPr="00D6757C">
        <w:rPr>
          <w:b/>
          <w:sz w:val="22"/>
          <w:szCs w:val="22"/>
        </w:rPr>
        <w:t xml:space="preserve">                    Таблица № 4. Уборка производственных помещений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767"/>
        <w:gridCol w:w="2619"/>
      </w:tblGrid>
      <w:tr w:rsidR="00530D3B" w:rsidRPr="00D6757C" w14:paraId="3AB6A832" w14:textId="77777777" w:rsidTr="00FC2D96">
        <w:tc>
          <w:tcPr>
            <w:tcW w:w="4361" w:type="dxa"/>
            <w:shd w:val="clear" w:color="auto" w:fill="F2F2F2"/>
            <w:vAlign w:val="center"/>
          </w:tcPr>
          <w:p w14:paraId="681248C2" w14:textId="7F92C075" w:rsidR="00530D3B" w:rsidRPr="00D6757C" w:rsidRDefault="00530D3B" w:rsidP="00FC2D96">
            <w:pPr>
              <w:spacing w:after="0" w:line="240" w:lineRule="atLeast"/>
              <w:jc w:val="center"/>
              <w:rPr>
                <w:b/>
                <w:sz w:val="22"/>
                <w:szCs w:val="22"/>
              </w:rPr>
            </w:pPr>
            <w:r w:rsidRPr="00D6757C">
              <w:rPr>
                <w:b/>
                <w:sz w:val="22"/>
                <w:szCs w:val="22"/>
              </w:rPr>
              <w:t xml:space="preserve">Описание </w:t>
            </w:r>
            <w:r w:rsidR="002515F0" w:rsidRPr="00D6757C">
              <w:rPr>
                <w:b/>
                <w:sz w:val="22"/>
                <w:szCs w:val="22"/>
              </w:rPr>
              <w:t>услуг</w:t>
            </w:r>
          </w:p>
        </w:tc>
        <w:tc>
          <w:tcPr>
            <w:tcW w:w="2767" w:type="dxa"/>
            <w:shd w:val="clear" w:color="auto" w:fill="F2F2F2"/>
            <w:vAlign w:val="center"/>
          </w:tcPr>
          <w:p w14:paraId="207E2028"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Производственные площади, коридоры, др.</w:t>
            </w:r>
          </w:p>
        </w:tc>
        <w:tc>
          <w:tcPr>
            <w:tcW w:w="2619" w:type="dxa"/>
            <w:shd w:val="clear" w:color="auto" w:fill="F2F2F2"/>
            <w:vAlign w:val="center"/>
          </w:tcPr>
          <w:p w14:paraId="21A464AB" w14:textId="77777777" w:rsidR="00530D3B" w:rsidRPr="00D6757C" w:rsidRDefault="00530D3B" w:rsidP="00FC2D96">
            <w:pPr>
              <w:tabs>
                <w:tab w:val="left" w:pos="1404"/>
              </w:tabs>
              <w:spacing w:after="0" w:line="240" w:lineRule="atLeast"/>
              <w:jc w:val="center"/>
              <w:rPr>
                <w:b/>
                <w:sz w:val="22"/>
                <w:szCs w:val="22"/>
              </w:rPr>
            </w:pPr>
            <w:r w:rsidRPr="00D6757C">
              <w:rPr>
                <w:b/>
                <w:sz w:val="22"/>
                <w:szCs w:val="22"/>
              </w:rPr>
              <w:t>Санузлы</w:t>
            </w:r>
          </w:p>
        </w:tc>
      </w:tr>
      <w:tr w:rsidR="00530D3B" w:rsidRPr="00D6757C" w14:paraId="59886C8F" w14:textId="77777777" w:rsidTr="00FC2D96">
        <w:tc>
          <w:tcPr>
            <w:tcW w:w="4361" w:type="dxa"/>
            <w:vAlign w:val="center"/>
          </w:tcPr>
          <w:p w14:paraId="0C5F6939" w14:textId="77777777" w:rsidR="00530D3B" w:rsidRPr="00D6757C" w:rsidRDefault="00530D3B" w:rsidP="00FC2D96">
            <w:pPr>
              <w:spacing w:after="0" w:line="240" w:lineRule="atLeast"/>
              <w:rPr>
                <w:sz w:val="22"/>
                <w:szCs w:val="22"/>
              </w:rPr>
            </w:pPr>
            <w:r w:rsidRPr="00D6757C">
              <w:rPr>
                <w:sz w:val="22"/>
                <w:szCs w:val="22"/>
              </w:rPr>
              <w:t xml:space="preserve">                                    1</w:t>
            </w:r>
          </w:p>
        </w:tc>
        <w:tc>
          <w:tcPr>
            <w:tcW w:w="2767" w:type="dxa"/>
            <w:vAlign w:val="center"/>
          </w:tcPr>
          <w:p w14:paraId="43546821"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2</w:t>
            </w:r>
          </w:p>
        </w:tc>
        <w:tc>
          <w:tcPr>
            <w:tcW w:w="2619" w:type="dxa"/>
            <w:vAlign w:val="center"/>
          </w:tcPr>
          <w:p w14:paraId="182B8B37" w14:textId="77777777" w:rsidR="00530D3B" w:rsidRPr="00D6757C" w:rsidRDefault="00530D3B" w:rsidP="00FC2D96">
            <w:pPr>
              <w:tabs>
                <w:tab w:val="left" w:pos="1404"/>
              </w:tabs>
              <w:spacing w:after="0" w:line="240" w:lineRule="atLeast"/>
              <w:rPr>
                <w:sz w:val="22"/>
                <w:szCs w:val="22"/>
              </w:rPr>
            </w:pPr>
            <w:r w:rsidRPr="00D6757C">
              <w:rPr>
                <w:sz w:val="22"/>
                <w:szCs w:val="22"/>
              </w:rPr>
              <w:t xml:space="preserve">                    3</w:t>
            </w:r>
          </w:p>
        </w:tc>
      </w:tr>
      <w:tr w:rsidR="00530D3B" w:rsidRPr="00D6757C" w14:paraId="066B7209" w14:textId="77777777" w:rsidTr="00FC2D96">
        <w:tc>
          <w:tcPr>
            <w:tcW w:w="4361" w:type="dxa"/>
            <w:vAlign w:val="center"/>
          </w:tcPr>
          <w:p w14:paraId="61B990E6" w14:textId="77777777" w:rsidR="00530D3B" w:rsidRPr="00D6757C" w:rsidRDefault="00530D3B" w:rsidP="00FC2D96">
            <w:pPr>
              <w:spacing w:after="0" w:line="240" w:lineRule="atLeast"/>
              <w:rPr>
                <w:sz w:val="22"/>
                <w:szCs w:val="22"/>
              </w:rPr>
            </w:pPr>
            <w:r w:rsidRPr="00D6757C">
              <w:rPr>
                <w:sz w:val="22"/>
                <w:szCs w:val="22"/>
              </w:rPr>
              <w:t>Удаление пыли и пятен с горизонтальных и вертикальных поверхностей, стеклянных перегородок  до 180 см</w:t>
            </w:r>
          </w:p>
        </w:tc>
        <w:tc>
          <w:tcPr>
            <w:tcW w:w="2767" w:type="dxa"/>
            <w:vAlign w:val="center"/>
          </w:tcPr>
          <w:p w14:paraId="26F8B76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619" w:type="dxa"/>
            <w:vAlign w:val="center"/>
          </w:tcPr>
          <w:p w14:paraId="2EA18B58"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2C8A8885" w14:textId="77777777" w:rsidTr="00FC2D96">
        <w:tc>
          <w:tcPr>
            <w:tcW w:w="4361" w:type="dxa"/>
            <w:vAlign w:val="center"/>
          </w:tcPr>
          <w:p w14:paraId="6302662F" w14:textId="77777777" w:rsidR="00530D3B" w:rsidRPr="00D6757C" w:rsidRDefault="00530D3B" w:rsidP="00FC2D96">
            <w:pPr>
              <w:spacing w:after="0" w:line="240" w:lineRule="atLeast"/>
              <w:rPr>
                <w:sz w:val="22"/>
                <w:szCs w:val="22"/>
              </w:rPr>
            </w:pPr>
            <w:r w:rsidRPr="00D6757C">
              <w:rPr>
                <w:sz w:val="22"/>
                <w:szCs w:val="22"/>
              </w:rPr>
              <w:t>Удаление пыли и пятен с наружных поверхностей: шкафов, тумбочек полок</w:t>
            </w:r>
          </w:p>
        </w:tc>
        <w:tc>
          <w:tcPr>
            <w:tcW w:w="2767" w:type="dxa"/>
            <w:vAlign w:val="center"/>
          </w:tcPr>
          <w:p w14:paraId="6E170BA3"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619" w:type="dxa"/>
            <w:vAlign w:val="center"/>
          </w:tcPr>
          <w:p w14:paraId="0526620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r>
      <w:tr w:rsidR="00530D3B" w:rsidRPr="00D6757C" w14:paraId="65C09411" w14:textId="77777777" w:rsidTr="00FC2D96">
        <w:tc>
          <w:tcPr>
            <w:tcW w:w="4361" w:type="dxa"/>
            <w:vAlign w:val="center"/>
          </w:tcPr>
          <w:p w14:paraId="59A42D15" w14:textId="77777777" w:rsidR="00530D3B" w:rsidRPr="00D6757C" w:rsidRDefault="00530D3B" w:rsidP="00FC2D96">
            <w:pPr>
              <w:spacing w:after="0" w:line="240" w:lineRule="atLeast"/>
              <w:rPr>
                <w:sz w:val="22"/>
                <w:szCs w:val="22"/>
              </w:rPr>
            </w:pPr>
            <w:r w:rsidRPr="00D6757C">
              <w:rPr>
                <w:sz w:val="22"/>
                <w:szCs w:val="22"/>
              </w:rPr>
              <w:t>Удаление пыли и пятен с дверей, дверных рам, дверных ручек и доводчиков</w:t>
            </w:r>
          </w:p>
        </w:tc>
        <w:tc>
          <w:tcPr>
            <w:tcW w:w="2767" w:type="dxa"/>
            <w:vAlign w:val="center"/>
          </w:tcPr>
          <w:p w14:paraId="0A62658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619" w:type="dxa"/>
            <w:vAlign w:val="center"/>
          </w:tcPr>
          <w:p w14:paraId="7BDCEEC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590E170B" w14:textId="77777777" w:rsidTr="00FC2D96">
        <w:tc>
          <w:tcPr>
            <w:tcW w:w="4361" w:type="dxa"/>
            <w:vAlign w:val="center"/>
          </w:tcPr>
          <w:p w14:paraId="27FD394D" w14:textId="77777777" w:rsidR="00530D3B" w:rsidRPr="00D6757C" w:rsidRDefault="00530D3B" w:rsidP="00FC2D96">
            <w:pPr>
              <w:spacing w:after="0" w:line="240" w:lineRule="atLeast"/>
              <w:rPr>
                <w:sz w:val="22"/>
                <w:szCs w:val="22"/>
              </w:rPr>
            </w:pPr>
            <w:r w:rsidRPr="00D6757C">
              <w:rPr>
                <w:sz w:val="22"/>
                <w:szCs w:val="22"/>
              </w:rPr>
              <w:t>Удаление пыли и пятен с выключателей и розеток</w:t>
            </w:r>
          </w:p>
        </w:tc>
        <w:tc>
          <w:tcPr>
            <w:tcW w:w="2767" w:type="dxa"/>
            <w:vAlign w:val="center"/>
          </w:tcPr>
          <w:p w14:paraId="388C12BE"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619" w:type="dxa"/>
            <w:vAlign w:val="center"/>
          </w:tcPr>
          <w:p w14:paraId="70B7DFB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r>
      <w:tr w:rsidR="00530D3B" w:rsidRPr="00D6757C" w14:paraId="3829A80C" w14:textId="77777777" w:rsidTr="00FC2D96">
        <w:tc>
          <w:tcPr>
            <w:tcW w:w="4361" w:type="dxa"/>
            <w:vAlign w:val="center"/>
          </w:tcPr>
          <w:p w14:paraId="0C96D73E" w14:textId="77777777" w:rsidR="00530D3B" w:rsidRPr="00D6757C" w:rsidRDefault="00530D3B" w:rsidP="00FC2D96">
            <w:pPr>
              <w:spacing w:after="0" w:line="240" w:lineRule="atLeast"/>
              <w:rPr>
                <w:sz w:val="22"/>
                <w:szCs w:val="22"/>
              </w:rPr>
            </w:pPr>
            <w:r w:rsidRPr="00D6757C">
              <w:rPr>
                <w:sz w:val="22"/>
                <w:szCs w:val="22"/>
              </w:rPr>
              <w:t>Удаление пыли и пятен с подоконников</w:t>
            </w:r>
          </w:p>
        </w:tc>
        <w:tc>
          <w:tcPr>
            <w:tcW w:w="2767" w:type="dxa"/>
            <w:vAlign w:val="center"/>
          </w:tcPr>
          <w:p w14:paraId="11CC1BA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619" w:type="dxa"/>
            <w:vAlign w:val="center"/>
          </w:tcPr>
          <w:p w14:paraId="5E4C822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0DE7BEA8" w14:textId="77777777" w:rsidTr="00FC2D96">
        <w:tc>
          <w:tcPr>
            <w:tcW w:w="4361" w:type="dxa"/>
            <w:vAlign w:val="center"/>
          </w:tcPr>
          <w:p w14:paraId="3120AFB3" w14:textId="77777777" w:rsidR="00530D3B" w:rsidRPr="00D6757C" w:rsidRDefault="00530D3B" w:rsidP="00FC2D96">
            <w:pPr>
              <w:spacing w:after="0" w:line="240" w:lineRule="atLeast"/>
              <w:rPr>
                <w:sz w:val="22"/>
                <w:szCs w:val="22"/>
              </w:rPr>
            </w:pPr>
            <w:r w:rsidRPr="00D6757C">
              <w:rPr>
                <w:sz w:val="22"/>
                <w:szCs w:val="22"/>
              </w:rPr>
              <w:t>Сухая уборка (подметание)</w:t>
            </w:r>
          </w:p>
        </w:tc>
        <w:tc>
          <w:tcPr>
            <w:tcW w:w="2767" w:type="dxa"/>
            <w:vAlign w:val="center"/>
          </w:tcPr>
          <w:p w14:paraId="4E01299D"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1 раз в месяц</w:t>
            </w:r>
          </w:p>
        </w:tc>
        <w:tc>
          <w:tcPr>
            <w:tcW w:w="2619" w:type="dxa"/>
            <w:vAlign w:val="center"/>
          </w:tcPr>
          <w:p w14:paraId="1DA63FBC"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r>
      <w:tr w:rsidR="00530D3B" w:rsidRPr="00D6757C" w14:paraId="1919B70E" w14:textId="77777777" w:rsidTr="00FC2D96">
        <w:tc>
          <w:tcPr>
            <w:tcW w:w="4361" w:type="dxa"/>
            <w:vAlign w:val="center"/>
          </w:tcPr>
          <w:p w14:paraId="0E89DEB8" w14:textId="77777777" w:rsidR="00530D3B" w:rsidRPr="00D6757C" w:rsidRDefault="00530D3B" w:rsidP="00FC2D96">
            <w:pPr>
              <w:spacing w:after="0" w:line="240" w:lineRule="atLeast"/>
              <w:rPr>
                <w:sz w:val="22"/>
                <w:szCs w:val="22"/>
              </w:rPr>
            </w:pPr>
            <w:r w:rsidRPr="00D6757C">
              <w:rPr>
                <w:sz w:val="22"/>
                <w:szCs w:val="22"/>
              </w:rPr>
              <w:t>Вынос и сортировка мусора в специально отведенные Заказчиком места (приложение № 3 к настоящему Техническому заданию), замена мусорных пакетов</w:t>
            </w:r>
          </w:p>
        </w:tc>
        <w:tc>
          <w:tcPr>
            <w:tcW w:w="2767" w:type="dxa"/>
            <w:vAlign w:val="center"/>
          </w:tcPr>
          <w:p w14:paraId="5A31E859"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619" w:type="dxa"/>
            <w:vAlign w:val="center"/>
          </w:tcPr>
          <w:p w14:paraId="47AB7E51"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2E03F412" w14:textId="77777777" w:rsidTr="00FC2D96">
        <w:tc>
          <w:tcPr>
            <w:tcW w:w="4361" w:type="dxa"/>
            <w:vAlign w:val="center"/>
          </w:tcPr>
          <w:p w14:paraId="0A904E75" w14:textId="77777777" w:rsidR="00530D3B" w:rsidRPr="00D6757C" w:rsidRDefault="00530D3B" w:rsidP="00FC2D96">
            <w:pPr>
              <w:spacing w:after="0" w:line="240" w:lineRule="atLeast"/>
              <w:rPr>
                <w:sz w:val="22"/>
                <w:szCs w:val="22"/>
              </w:rPr>
            </w:pPr>
            <w:r w:rsidRPr="00D6757C">
              <w:rPr>
                <w:sz w:val="22"/>
                <w:szCs w:val="22"/>
              </w:rPr>
              <w:t>Влажная уборка пола</w:t>
            </w:r>
          </w:p>
        </w:tc>
        <w:tc>
          <w:tcPr>
            <w:tcW w:w="2767" w:type="dxa"/>
            <w:vAlign w:val="center"/>
          </w:tcPr>
          <w:p w14:paraId="5D1EA516"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c>
          <w:tcPr>
            <w:tcW w:w="2619" w:type="dxa"/>
            <w:vAlign w:val="center"/>
          </w:tcPr>
          <w:p w14:paraId="7BB01AE0"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0F7DA126" w14:textId="77777777" w:rsidTr="00FC2D96">
        <w:tc>
          <w:tcPr>
            <w:tcW w:w="4361" w:type="dxa"/>
            <w:vAlign w:val="center"/>
          </w:tcPr>
          <w:p w14:paraId="68B71135" w14:textId="77777777" w:rsidR="00530D3B" w:rsidRPr="00D6757C" w:rsidRDefault="00530D3B" w:rsidP="00FC2D96">
            <w:pPr>
              <w:spacing w:after="0" w:line="240" w:lineRule="atLeast"/>
              <w:rPr>
                <w:sz w:val="22"/>
                <w:szCs w:val="22"/>
              </w:rPr>
            </w:pPr>
            <w:r w:rsidRPr="00D6757C">
              <w:rPr>
                <w:sz w:val="22"/>
                <w:szCs w:val="22"/>
              </w:rPr>
              <w:t xml:space="preserve">Удаление пыли и пятен с хромированных, металлических поверхностей </w:t>
            </w:r>
          </w:p>
        </w:tc>
        <w:tc>
          <w:tcPr>
            <w:tcW w:w="2767" w:type="dxa"/>
            <w:vAlign w:val="center"/>
          </w:tcPr>
          <w:p w14:paraId="521C00B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неделю</w:t>
            </w:r>
          </w:p>
        </w:tc>
        <w:tc>
          <w:tcPr>
            <w:tcW w:w="2619" w:type="dxa"/>
            <w:vAlign w:val="center"/>
          </w:tcPr>
          <w:p w14:paraId="1754138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38EC145A" w14:textId="77777777" w:rsidTr="00FC2D96">
        <w:tc>
          <w:tcPr>
            <w:tcW w:w="4361" w:type="dxa"/>
            <w:vAlign w:val="center"/>
          </w:tcPr>
          <w:p w14:paraId="619BDB63" w14:textId="77777777" w:rsidR="00530D3B" w:rsidRPr="00D6757C" w:rsidRDefault="00530D3B" w:rsidP="00FC2D96">
            <w:pPr>
              <w:spacing w:after="0" w:line="240" w:lineRule="atLeast"/>
              <w:rPr>
                <w:sz w:val="22"/>
                <w:szCs w:val="22"/>
              </w:rPr>
            </w:pPr>
            <w:r w:rsidRPr="00D6757C">
              <w:rPr>
                <w:sz w:val="22"/>
                <w:szCs w:val="22"/>
              </w:rPr>
              <w:t>Влажная уборка холодильников, микроволновых печей в комнатах приема пищи</w:t>
            </w:r>
          </w:p>
        </w:tc>
        <w:tc>
          <w:tcPr>
            <w:tcW w:w="2767" w:type="dxa"/>
            <w:vAlign w:val="center"/>
          </w:tcPr>
          <w:p w14:paraId="333C41BA"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по мере необходимости</w:t>
            </w:r>
          </w:p>
        </w:tc>
        <w:tc>
          <w:tcPr>
            <w:tcW w:w="2619" w:type="dxa"/>
            <w:vAlign w:val="center"/>
          </w:tcPr>
          <w:p w14:paraId="29B25177" w14:textId="77777777" w:rsidR="00530D3B" w:rsidRPr="00D6757C" w:rsidRDefault="00530D3B" w:rsidP="00FC2D96">
            <w:pPr>
              <w:tabs>
                <w:tab w:val="left" w:pos="1404"/>
              </w:tabs>
              <w:spacing w:after="0" w:line="240" w:lineRule="atLeast"/>
              <w:jc w:val="center"/>
              <w:rPr>
                <w:sz w:val="22"/>
                <w:szCs w:val="22"/>
              </w:rPr>
            </w:pPr>
            <w:r w:rsidRPr="00D6757C">
              <w:rPr>
                <w:bCs/>
                <w:sz w:val="22"/>
                <w:szCs w:val="22"/>
              </w:rPr>
              <w:t>-</w:t>
            </w:r>
          </w:p>
        </w:tc>
      </w:tr>
      <w:tr w:rsidR="00530D3B" w:rsidRPr="00D6757C" w14:paraId="28EBD063" w14:textId="77777777" w:rsidTr="00FC2D96">
        <w:tc>
          <w:tcPr>
            <w:tcW w:w="4361" w:type="dxa"/>
            <w:vAlign w:val="center"/>
          </w:tcPr>
          <w:p w14:paraId="53D59D88" w14:textId="77777777" w:rsidR="00530D3B" w:rsidRPr="00D6757C" w:rsidRDefault="00530D3B" w:rsidP="00FC2D96">
            <w:pPr>
              <w:spacing w:after="0" w:line="240" w:lineRule="atLeast"/>
              <w:rPr>
                <w:sz w:val="22"/>
                <w:szCs w:val="22"/>
              </w:rPr>
            </w:pPr>
            <w:r w:rsidRPr="00D6757C">
              <w:rPr>
                <w:sz w:val="22"/>
                <w:szCs w:val="22"/>
              </w:rPr>
              <w:t xml:space="preserve">Мойка окон </w:t>
            </w:r>
          </w:p>
        </w:tc>
        <w:tc>
          <w:tcPr>
            <w:tcW w:w="2767" w:type="dxa"/>
            <w:vAlign w:val="center"/>
          </w:tcPr>
          <w:p w14:paraId="4509464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год</w:t>
            </w:r>
          </w:p>
        </w:tc>
        <w:tc>
          <w:tcPr>
            <w:tcW w:w="2619" w:type="dxa"/>
            <w:vAlign w:val="center"/>
          </w:tcPr>
          <w:p w14:paraId="0FD99312"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2 раза в год</w:t>
            </w:r>
          </w:p>
        </w:tc>
      </w:tr>
      <w:tr w:rsidR="00530D3B" w:rsidRPr="00D6757C" w14:paraId="151EE663" w14:textId="77777777" w:rsidTr="00FC2D96">
        <w:tc>
          <w:tcPr>
            <w:tcW w:w="4361" w:type="dxa"/>
            <w:vAlign w:val="center"/>
          </w:tcPr>
          <w:p w14:paraId="79A63E4D" w14:textId="77777777" w:rsidR="00530D3B" w:rsidRPr="00D6757C" w:rsidRDefault="00530D3B" w:rsidP="00FC2D96">
            <w:pPr>
              <w:spacing w:after="0" w:line="240" w:lineRule="atLeast"/>
              <w:rPr>
                <w:sz w:val="22"/>
                <w:szCs w:val="22"/>
              </w:rPr>
            </w:pPr>
            <w:r w:rsidRPr="00D6757C">
              <w:rPr>
                <w:sz w:val="22"/>
                <w:szCs w:val="22"/>
              </w:rPr>
              <w:t>Мойка, содержание санузлов (в том числе: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и т.д.)</w:t>
            </w:r>
          </w:p>
        </w:tc>
        <w:tc>
          <w:tcPr>
            <w:tcW w:w="2767" w:type="dxa"/>
            <w:vAlign w:val="center"/>
          </w:tcPr>
          <w:p w14:paraId="79B11617"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w:t>
            </w:r>
          </w:p>
        </w:tc>
        <w:tc>
          <w:tcPr>
            <w:tcW w:w="2619" w:type="dxa"/>
            <w:vAlign w:val="center"/>
          </w:tcPr>
          <w:p w14:paraId="19A975F5" w14:textId="77777777" w:rsidR="00530D3B" w:rsidRPr="00D6757C" w:rsidRDefault="00530D3B" w:rsidP="00FC2D96">
            <w:pPr>
              <w:tabs>
                <w:tab w:val="left" w:pos="1404"/>
              </w:tabs>
              <w:spacing w:after="0" w:line="240" w:lineRule="atLeast"/>
              <w:jc w:val="center"/>
              <w:rPr>
                <w:sz w:val="22"/>
                <w:szCs w:val="22"/>
              </w:rPr>
            </w:pPr>
            <w:r w:rsidRPr="00D6757C">
              <w:rPr>
                <w:sz w:val="22"/>
                <w:szCs w:val="22"/>
              </w:rPr>
              <w:t>ежедневно</w:t>
            </w:r>
          </w:p>
        </w:tc>
      </w:tr>
      <w:tr w:rsidR="00530D3B" w:rsidRPr="00D6757C" w14:paraId="4177D606" w14:textId="77777777" w:rsidTr="00FC2D96">
        <w:tc>
          <w:tcPr>
            <w:tcW w:w="4361" w:type="dxa"/>
            <w:tcBorders>
              <w:left w:val="single" w:sz="4" w:space="0" w:color="000000"/>
              <w:bottom w:val="single" w:sz="4" w:space="0" w:color="000000"/>
            </w:tcBorders>
            <w:vAlign w:val="center"/>
          </w:tcPr>
          <w:p w14:paraId="5D792826" w14:textId="77777777" w:rsidR="00530D3B" w:rsidRPr="00D6757C" w:rsidRDefault="00530D3B" w:rsidP="00FC2D96">
            <w:pPr>
              <w:snapToGrid w:val="0"/>
              <w:spacing w:after="0" w:line="240" w:lineRule="atLeast"/>
              <w:rPr>
                <w:bCs/>
                <w:sz w:val="22"/>
                <w:szCs w:val="22"/>
              </w:rPr>
            </w:pPr>
            <w:r w:rsidRPr="00D6757C">
              <w:rPr>
                <w:bCs/>
                <w:sz w:val="22"/>
                <w:szCs w:val="22"/>
              </w:rPr>
              <w:t>Влажная уборка батарей</w:t>
            </w:r>
          </w:p>
        </w:tc>
        <w:tc>
          <w:tcPr>
            <w:tcW w:w="2767" w:type="dxa"/>
            <w:tcBorders>
              <w:left w:val="single" w:sz="4" w:space="0" w:color="000000"/>
              <w:bottom w:val="single" w:sz="4" w:space="0" w:color="000000"/>
            </w:tcBorders>
            <w:vAlign w:val="center"/>
          </w:tcPr>
          <w:p w14:paraId="0C061EE3"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2 раза в месяц</w:t>
            </w:r>
          </w:p>
        </w:tc>
        <w:tc>
          <w:tcPr>
            <w:tcW w:w="2619" w:type="dxa"/>
            <w:tcBorders>
              <w:left w:val="single" w:sz="4" w:space="0" w:color="000000"/>
              <w:bottom w:val="single" w:sz="4" w:space="0" w:color="000000"/>
              <w:right w:val="single" w:sz="4" w:space="0" w:color="000000"/>
            </w:tcBorders>
            <w:vAlign w:val="center"/>
          </w:tcPr>
          <w:p w14:paraId="61DB9F36"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ежедневно</w:t>
            </w:r>
          </w:p>
        </w:tc>
      </w:tr>
      <w:tr w:rsidR="00530D3B" w:rsidRPr="00D6757C" w14:paraId="17429A88" w14:textId="77777777" w:rsidTr="00FC2D96">
        <w:tc>
          <w:tcPr>
            <w:tcW w:w="4361" w:type="dxa"/>
            <w:tcBorders>
              <w:left w:val="single" w:sz="4" w:space="0" w:color="000000"/>
            </w:tcBorders>
            <w:vAlign w:val="center"/>
          </w:tcPr>
          <w:p w14:paraId="2D5A843D" w14:textId="77777777" w:rsidR="00530D3B" w:rsidRPr="00D6757C" w:rsidRDefault="00530D3B" w:rsidP="00FC2D96">
            <w:pPr>
              <w:snapToGrid w:val="0"/>
              <w:spacing w:after="0" w:line="240" w:lineRule="atLeast"/>
              <w:rPr>
                <w:bCs/>
                <w:sz w:val="22"/>
                <w:szCs w:val="22"/>
              </w:rPr>
            </w:pPr>
            <w:r w:rsidRPr="00D6757C">
              <w:rPr>
                <w:bCs/>
                <w:sz w:val="22"/>
                <w:szCs w:val="22"/>
              </w:rPr>
              <w:t>Влажная уборка подоконников</w:t>
            </w:r>
          </w:p>
        </w:tc>
        <w:tc>
          <w:tcPr>
            <w:tcW w:w="2767" w:type="dxa"/>
            <w:tcBorders>
              <w:left w:val="single" w:sz="4" w:space="0" w:color="000000"/>
            </w:tcBorders>
            <w:vAlign w:val="center"/>
          </w:tcPr>
          <w:p w14:paraId="048FECC2"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2 раза в месяц</w:t>
            </w:r>
          </w:p>
        </w:tc>
        <w:tc>
          <w:tcPr>
            <w:tcW w:w="2619" w:type="dxa"/>
            <w:tcBorders>
              <w:left w:val="single" w:sz="4" w:space="0" w:color="000000"/>
              <w:right w:val="single" w:sz="4" w:space="0" w:color="000000"/>
            </w:tcBorders>
            <w:vAlign w:val="center"/>
          </w:tcPr>
          <w:p w14:paraId="207A84BA" w14:textId="77777777" w:rsidR="00530D3B" w:rsidRPr="00D6757C" w:rsidRDefault="00530D3B" w:rsidP="00FC2D96">
            <w:pPr>
              <w:tabs>
                <w:tab w:val="left" w:pos="1404"/>
              </w:tabs>
              <w:snapToGrid w:val="0"/>
              <w:spacing w:after="0" w:line="240" w:lineRule="atLeast"/>
              <w:jc w:val="center"/>
              <w:rPr>
                <w:bCs/>
                <w:sz w:val="22"/>
                <w:szCs w:val="22"/>
              </w:rPr>
            </w:pPr>
            <w:r w:rsidRPr="00D6757C">
              <w:rPr>
                <w:sz w:val="22"/>
                <w:szCs w:val="22"/>
              </w:rPr>
              <w:t>ежедневно</w:t>
            </w:r>
          </w:p>
        </w:tc>
      </w:tr>
      <w:tr w:rsidR="00530D3B" w:rsidRPr="00D6757C" w14:paraId="24D7FF4E" w14:textId="77777777" w:rsidTr="00FC2D96">
        <w:tc>
          <w:tcPr>
            <w:tcW w:w="4361" w:type="dxa"/>
            <w:tcBorders>
              <w:left w:val="single" w:sz="4" w:space="0" w:color="000000"/>
              <w:bottom w:val="single" w:sz="4" w:space="0" w:color="000000"/>
            </w:tcBorders>
            <w:vAlign w:val="center"/>
          </w:tcPr>
          <w:p w14:paraId="712F0767" w14:textId="77777777" w:rsidR="00530D3B" w:rsidRPr="00D6757C" w:rsidRDefault="00530D3B" w:rsidP="00FC2D96">
            <w:pPr>
              <w:snapToGrid w:val="0"/>
              <w:spacing w:after="0" w:line="240" w:lineRule="atLeast"/>
              <w:rPr>
                <w:sz w:val="22"/>
                <w:szCs w:val="22"/>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пола</w:t>
            </w:r>
            <w:proofErr w:type="spellEnd"/>
            <w:r w:rsidRPr="00D6757C">
              <w:rPr>
                <w:sz w:val="22"/>
                <w:szCs w:val="22"/>
                <w:lang w:val="en-GB"/>
              </w:rPr>
              <w:t xml:space="preserve"> (</w:t>
            </w:r>
            <w:proofErr w:type="spellStart"/>
            <w:r w:rsidRPr="00D6757C">
              <w:rPr>
                <w:sz w:val="22"/>
                <w:szCs w:val="22"/>
                <w:lang w:val="en-GB"/>
              </w:rPr>
              <w:t>кафель</w:t>
            </w:r>
            <w:proofErr w:type="spellEnd"/>
            <w:r w:rsidRPr="00D6757C">
              <w:rPr>
                <w:sz w:val="22"/>
                <w:szCs w:val="22"/>
                <w:lang w:val="en-GB"/>
              </w:rPr>
              <w:t>)</w:t>
            </w:r>
          </w:p>
        </w:tc>
        <w:tc>
          <w:tcPr>
            <w:tcW w:w="2767" w:type="dxa"/>
            <w:tcBorders>
              <w:left w:val="single" w:sz="4" w:space="0" w:color="000000"/>
              <w:bottom w:val="single" w:sz="4" w:space="0" w:color="000000"/>
            </w:tcBorders>
            <w:vAlign w:val="center"/>
          </w:tcPr>
          <w:p w14:paraId="343BFCDF" w14:textId="77777777" w:rsidR="00530D3B" w:rsidRPr="00D6757C" w:rsidRDefault="00530D3B" w:rsidP="00FC2D96">
            <w:pPr>
              <w:tabs>
                <w:tab w:val="left" w:pos="1404"/>
              </w:tabs>
              <w:snapToGrid w:val="0"/>
              <w:spacing w:after="0" w:line="240" w:lineRule="atLeast"/>
              <w:jc w:val="center"/>
              <w:rPr>
                <w:bCs/>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vAlign w:val="center"/>
          </w:tcPr>
          <w:p w14:paraId="7C60B3A0" w14:textId="77777777" w:rsidR="00530D3B" w:rsidRPr="00D6757C" w:rsidRDefault="00530D3B" w:rsidP="00FC2D96">
            <w:pPr>
              <w:tabs>
                <w:tab w:val="left" w:pos="1404"/>
              </w:tabs>
              <w:snapToGrid w:val="0"/>
              <w:spacing w:after="0" w:line="240" w:lineRule="atLeast"/>
              <w:jc w:val="center"/>
              <w:rPr>
                <w:sz w:val="22"/>
                <w:szCs w:val="22"/>
              </w:rPr>
            </w:pPr>
            <w:r w:rsidRPr="00D6757C">
              <w:rPr>
                <w:sz w:val="22"/>
                <w:szCs w:val="22"/>
              </w:rPr>
              <w:t>ежедневно</w:t>
            </w:r>
          </w:p>
        </w:tc>
      </w:tr>
      <w:tr w:rsidR="00530D3B" w:rsidRPr="00D6757C" w14:paraId="6B732547" w14:textId="77777777" w:rsidTr="00FC2D96">
        <w:tc>
          <w:tcPr>
            <w:tcW w:w="4361" w:type="dxa"/>
            <w:tcBorders>
              <w:left w:val="single" w:sz="4" w:space="0" w:color="000000"/>
              <w:bottom w:val="single" w:sz="4" w:space="0" w:color="000000"/>
            </w:tcBorders>
            <w:vAlign w:val="center"/>
          </w:tcPr>
          <w:p w14:paraId="0D6A28AF" w14:textId="77777777" w:rsidR="00530D3B" w:rsidRPr="00D6757C" w:rsidRDefault="00530D3B" w:rsidP="00FC2D96">
            <w:pPr>
              <w:spacing w:after="0" w:line="240" w:lineRule="atLeast"/>
              <w:rPr>
                <w:sz w:val="22"/>
                <w:szCs w:val="22"/>
              </w:rPr>
            </w:pPr>
            <w:r w:rsidRPr="00D6757C">
              <w:rPr>
                <w:sz w:val="22"/>
                <w:szCs w:val="22"/>
              </w:rPr>
              <w:t xml:space="preserve">Очистка от пыли пожарного </w:t>
            </w:r>
          </w:p>
          <w:p w14:paraId="3CA770C8" w14:textId="77777777" w:rsidR="00530D3B" w:rsidRPr="00D6757C" w:rsidRDefault="00530D3B" w:rsidP="00FC2D96">
            <w:pPr>
              <w:snapToGrid w:val="0"/>
              <w:spacing w:after="0" w:line="240" w:lineRule="atLeast"/>
              <w:rPr>
                <w:sz w:val="22"/>
                <w:szCs w:val="22"/>
              </w:rPr>
            </w:pPr>
            <w:r w:rsidRPr="00D6757C">
              <w:rPr>
                <w:sz w:val="22"/>
                <w:szCs w:val="22"/>
              </w:rPr>
              <w:t>инвентаря</w:t>
            </w:r>
          </w:p>
        </w:tc>
        <w:tc>
          <w:tcPr>
            <w:tcW w:w="2767" w:type="dxa"/>
            <w:tcBorders>
              <w:left w:val="single" w:sz="4" w:space="0" w:color="000000"/>
              <w:bottom w:val="single" w:sz="4" w:space="0" w:color="000000"/>
            </w:tcBorders>
          </w:tcPr>
          <w:p w14:paraId="7E9E6CC3" w14:textId="77777777" w:rsidR="00530D3B" w:rsidRPr="00D6757C" w:rsidRDefault="00530D3B" w:rsidP="00FC2D96">
            <w:pPr>
              <w:snapToGrid w:val="0"/>
              <w:spacing w:after="0" w:line="240" w:lineRule="atLeast"/>
              <w:rPr>
                <w:bCs/>
                <w:sz w:val="22"/>
                <w:szCs w:val="22"/>
              </w:rPr>
            </w:pPr>
            <w:r w:rsidRPr="00D6757C">
              <w:rPr>
                <w:bCs/>
                <w:sz w:val="22"/>
                <w:szCs w:val="22"/>
              </w:rPr>
              <w:t xml:space="preserve">              </w:t>
            </w:r>
            <w:r w:rsidRPr="00D6757C">
              <w:rPr>
                <w:sz w:val="22"/>
                <w:szCs w:val="22"/>
              </w:rPr>
              <w:t>ежедневно</w:t>
            </w:r>
          </w:p>
        </w:tc>
        <w:tc>
          <w:tcPr>
            <w:tcW w:w="2619" w:type="dxa"/>
            <w:tcBorders>
              <w:left w:val="single" w:sz="4" w:space="0" w:color="000000"/>
              <w:bottom w:val="single" w:sz="4" w:space="0" w:color="000000"/>
              <w:right w:val="single" w:sz="4" w:space="0" w:color="000000"/>
            </w:tcBorders>
          </w:tcPr>
          <w:p w14:paraId="1EBF7951" w14:textId="77777777" w:rsidR="00530D3B" w:rsidRPr="00D6757C" w:rsidRDefault="00530D3B" w:rsidP="00FC2D96">
            <w:pPr>
              <w:snapToGrid w:val="0"/>
              <w:spacing w:after="0" w:line="240" w:lineRule="atLeast"/>
              <w:jc w:val="center"/>
              <w:rPr>
                <w:bCs/>
                <w:sz w:val="22"/>
                <w:szCs w:val="22"/>
              </w:rPr>
            </w:pPr>
            <w:r w:rsidRPr="00D6757C">
              <w:rPr>
                <w:bCs/>
                <w:sz w:val="22"/>
                <w:szCs w:val="22"/>
              </w:rPr>
              <w:t>-</w:t>
            </w:r>
          </w:p>
          <w:p w14:paraId="329DD14C" w14:textId="77777777" w:rsidR="00530D3B" w:rsidRPr="00D6757C" w:rsidRDefault="00530D3B" w:rsidP="00FC2D96">
            <w:pPr>
              <w:snapToGrid w:val="0"/>
              <w:spacing w:after="0" w:line="240" w:lineRule="atLeast"/>
              <w:jc w:val="center"/>
              <w:rPr>
                <w:bCs/>
                <w:sz w:val="22"/>
                <w:szCs w:val="22"/>
              </w:rPr>
            </w:pPr>
          </w:p>
        </w:tc>
      </w:tr>
      <w:tr w:rsidR="00530D3B" w:rsidRPr="00D6757C" w14:paraId="770CFD20" w14:textId="77777777" w:rsidTr="00FC2D96">
        <w:tc>
          <w:tcPr>
            <w:tcW w:w="4361" w:type="dxa"/>
            <w:tcBorders>
              <w:left w:val="single" w:sz="4" w:space="0" w:color="000000"/>
              <w:bottom w:val="single" w:sz="4" w:space="0" w:color="000000"/>
            </w:tcBorders>
            <w:vAlign w:val="center"/>
          </w:tcPr>
          <w:p w14:paraId="3B69F860" w14:textId="77777777" w:rsidR="00530D3B" w:rsidRPr="00D6757C" w:rsidRDefault="00530D3B" w:rsidP="00FC2D96">
            <w:pPr>
              <w:spacing w:after="0" w:line="240" w:lineRule="atLeast"/>
              <w:rPr>
                <w:sz w:val="22"/>
                <w:szCs w:val="22"/>
              </w:rPr>
            </w:pPr>
            <w:r w:rsidRPr="00D6757C">
              <w:rPr>
                <w:sz w:val="22"/>
                <w:szCs w:val="22"/>
              </w:rPr>
              <w:t xml:space="preserve">Влажная уборка перегородок </w:t>
            </w:r>
          </w:p>
          <w:p w14:paraId="6B6A3DC9" w14:textId="77777777" w:rsidR="00530D3B" w:rsidRPr="00D6757C" w:rsidRDefault="00530D3B" w:rsidP="00FC2D96">
            <w:pPr>
              <w:spacing w:after="0" w:line="240" w:lineRule="atLeast"/>
              <w:rPr>
                <w:sz w:val="22"/>
                <w:szCs w:val="22"/>
              </w:rPr>
            </w:pPr>
            <w:r w:rsidRPr="00D6757C">
              <w:rPr>
                <w:sz w:val="22"/>
                <w:szCs w:val="22"/>
              </w:rPr>
              <w:t>и дверей</w:t>
            </w:r>
          </w:p>
        </w:tc>
        <w:tc>
          <w:tcPr>
            <w:tcW w:w="2767" w:type="dxa"/>
            <w:tcBorders>
              <w:left w:val="single" w:sz="4" w:space="0" w:color="000000"/>
              <w:bottom w:val="single" w:sz="4" w:space="0" w:color="000000"/>
            </w:tcBorders>
          </w:tcPr>
          <w:p w14:paraId="65D129B9"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243A9904" w14:textId="77777777" w:rsidR="00530D3B" w:rsidRPr="00D6757C" w:rsidRDefault="00530D3B" w:rsidP="00FC2D96">
            <w:pPr>
              <w:snapToGrid w:val="0"/>
              <w:spacing w:after="0" w:line="240" w:lineRule="atLeast"/>
              <w:rPr>
                <w:bCs/>
                <w:sz w:val="22"/>
                <w:szCs w:val="22"/>
              </w:rPr>
            </w:pPr>
            <w:r w:rsidRPr="00D6757C">
              <w:rPr>
                <w:bCs/>
                <w:sz w:val="22"/>
                <w:szCs w:val="22"/>
              </w:rPr>
              <w:t xml:space="preserve">            </w:t>
            </w:r>
            <w:r w:rsidRPr="00D6757C">
              <w:rPr>
                <w:sz w:val="22"/>
                <w:szCs w:val="22"/>
              </w:rPr>
              <w:t>ежедневно</w:t>
            </w:r>
          </w:p>
        </w:tc>
      </w:tr>
      <w:tr w:rsidR="00530D3B" w:rsidRPr="00D6757C" w14:paraId="64579DEC" w14:textId="77777777" w:rsidTr="00FC2D96">
        <w:tc>
          <w:tcPr>
            <w:tcW w:w="4361" w:type="dxa"/>
            <w:tcBorders>
              <w:left w:val="single" w:sz="4" w:space="0" w:color="000000"/>
              <w:bottom w:val="single" w:sz="4" w:space="0" w:color="000000"/>
            </w:tcBorders>
            <w:vAlign w:val="center"/>
          </w:tcPr>
          <w:p w14:paraId="4857AA30" w14:textId="77777777" w:rsidR="00530D3B" w:rsidRPr="00D6757C" w:rsidRDefault="00530D3B" w:rsidP="00FC2D96">
            <w:pPr>
              <w:spacing w:after="0" w:line="240" w:lineRule="atLeast"/>
              <w:rPr>
                <w:sz w:val="22"/>
                <w:szCs w:val="22"/>
              </w:rPr>
            </w:pPr>
            <w:r w:rsidRPr="00D6757C">
              <w:rPr>
                <w:sz w:val="22"/>
                <w:szCs w:val="22"/>
              </w:rPr>
              <w:t xml:space="preserve">Промывание ершиков </w:t>
            </w:r>
          </w:p>
          <w:p w14:paraId="6628CD20" w14:textId="77777777" w:rsidR="00530D3B" w:rsidRPr="00D6757C" w:rsidRDefault="00530D3B" w:rsidP="00FC2D96">
            <w:pPr>
              <w:spacing w:after="0" w:line="240" w:lineRule="atLeast"/>
              <w:rPr>
                <w:sz w:val="22"/>
                <w:szCs w:val="22"/>
              </w:rPr>
            </w:pPr>
            <w:r w:rsidRPr="00D6757C">
              <w:rPr>
                <w:sz w:val="22"/>
                <w:szCs w:val="22"/>
              </w:rPr>
              <w:t>и емкостей для них</w:t>
            </w:r>
          </w:p>
        </w:tc>
        <w:tc>
          <w:tcPr>
            <w:tcW w:w="2767" w:type="dxa"/>
            <w:tcBorders>
              <w:left w:val="single" w:sz="4" w:space="0" w:color="000000"/>
              <w:bottom w:val="single" w:sz="4" w:space="0" w:color="000000"/>
            </w:tcBorders>
          </w:tcPr>
          <w:p w14:paraId="46522EB9" w14:textId="77777777" w:rsidR="00530D3B" w:rsidRPr="00D6757C" w:rsidRDefault="00530D3B" w:rsidP="00FC2D96">
            <w:pPr>
              <w:spacing w:after="0" w:line="240" w:lineRule="atLeast"/>
              <w:jc w:val="center"/>
              <w:rPr>
                <w:bCs/>
                <w:sz w:val="22"/>
                <w:szCs w:val="22"/>
              </w:rPr>
            </w:pPr>
          </w:p>
          <w:p w14:paraId="59D750D6"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34451595" w14:textId="77777777" w:rsidR="00530D3B" w:rsidRPr="00D6757C" w:rsidRDefault="00530D3B" w:rsidP="00FC2D96">
            <w:pPr>
              <w:snapToGrid w:val="0"/>
              <w:spacing w:after="0" w:line="240" w:lineRule="atLeast"/>
              <w:jc w:val="center"/>
              <w:rPr>
                <w:bCs/>
                <w:sz w:val="22"/>
                <w:szCs w:val="22"/>
              </w:rPr>
            </w:pPr>
          </w:p>
          <w:p w14:paraId="5959C7EC"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0853E7FB" w14:textId="77777777" w:rsidTr="00FC2D96">
        <w:tc>
          <w:tcPr>
            <w:tcW w:w="4361" w:type="dxa"/>
            <w:tcBorders>
              <w:left w:val="single" w:sz="4" w:space="0" w:color="000000"/>
              <w:bottom w:val="single" w:sz="4" w:space="0" w:color="000000"/>
            </w:tcBorders>
            <w:vAlign w:val="center"/>
          </w:tcPr>
          <w:p w14:paraId="105243E0" w14:textId="77777777" w:rsidR="00530D3B" w:rsidRPr="00D6757C" w:rsidRDefault="00530D3B" w:rsidP="00FC2D96">
            <w:pPr>
              <w:spacing w:after="0" w:line="240" w:lineRule="atLeast"/>
              <w:rPr>
                <w:sz w:val="22"/>
                <w:szCs w:val="22"/>
              </w:rPr>
            </w:pPr>
            <w:r w:rsidRPr="00D6757C">
              <w:rPr>
                <w:sz w:val="22"/>
                <w:szCs w:val="22"/>
              </w:rPr>
              <w:t xml:space="preserve">Мытье и натирка </w:t>
            </w:r>
          </w:p>
          <w:p w14:paraId="3F029362" w14:textId="77777777" w:rsidR="00530D3B" w:rsidRPr="00D6757C" w:rsidRDefault="00530D3B" w:rsidP="00FC2D96">
            <w:pPr>
              <w:spacing w:after="0" w:line="240" w:lineRule="atLeast"/>
              <w:rPr>
                <w:sz w:val="22"/>
                <w:szCs w:val="22"/>
              </w:rPr>
            </w:pPr>
            <w:r w:rsidRPr="00D6757C">
              <w:rPr>
                <w:sz w:val="22"/>
                <w:szCs w:val="22"/>
              </w:rPr>
              <w:lastRenderedPageBreak/>
              <w:t xml:space="preserve">сантехнических приборов, мытье, </w:t>
            </w:r>
          </w:p>
          <w:p w14:paraId="60DCFA7B" w14:textId="77777777" w:rsidR="00530D3B" w:rsidRPr="00D6757C" w:rsidRDefault="00530D3B" w:rsidP="00FC2D96">
            <w:pPr>
              <w:spacing w:after="0" w:line="240" w:lineRule="atLeast"/>
              <w:rPr>
                <w:sz w:val="22"/>
                <w:szCs w:val="22"/>
              </w:rPr>
            </w:pPr>
            <w:r w:rsidRPr="00D6757C">
              <w:rPr>
                <w:sz w:val="22"/>
                <w:szCs w:val="22"/>
              </w:rPr>
              <w:t xml:space="preserve">протирка и наполнение </w:t>
            </w:r>
          </w:p>
          <w:p w14:paraId="18821F65" w14:textId="77777777" w:rsidR="00530D3B" w:rsidRPr="00D6757C" w:rsidRDefault="00530D3B" w:rsidP="00FC2D96">
            <w:pPr>
              <w:spacing w:after="0" w:line="240" w:lineRule="atLeast"/>
              <w:rPr>
                <w:sz w:val="22"/>
                <w:szCs w:val="22"/>
              </w:rPr>
            </w:pPr>
            <w:r w:rsidRPr="00D6757C">
              <w:rPr>
                <w:sz w:val="22"/>
                <w:szCs w:val="22"/>
              </w:rPr>
              <w:t>дозаторов для жидкого мыла.</w:t>
            </w:r>
          </w:p>
        </w:tc>
        <w:tc>
          <w:tcPr>
            <w:tcW w:w="2767" w:type="dxa"/>
            <w:tcBorders>
              <w:left w:val="single" w:sz="4" w:space="0" w:color="000000"/>
              <w:bottom w:val="single" w:sz="4" w:space="0" w:color="000000"/>
            </w:tcBorders>
          </w:tcPr>
          <w:p w14:paraId="52FB2FF2" w14:textId="77777777" w:rsidR="00530D3B" w:rsidRPr="00D6757C" w:rsidRDefault="00530D3B" w:rsidP="00FC2D96">
            <w:pPr>
              <w:spacing w:after="0" w:line="240" w:lineRule="atLeast"/>
              <w:jc w:val="center"/>
              <w:rPr>
                <w:bCs/>
                <w:sz w:val="22"/>
                <w:szCs w:val="22"/>
              </w:rPr>
            </w:pPr>
          </w:p>
          <w:p w14:paraId="096B30FB" w14:textId="77777777" w:rsidR="00530D3B" w:rsidRPr="00D6757C" w:rsidRDefault="00530D3B" w:rsidP="00FC2D96">
            <w:pPr>
              <w:spacing w:after="0" w:line="240" w:lineRule="atLeast"/>
              <w:jc w:val="center"/>
              <w:rPr>
                <w:sz w:val="22"/>
                <w:szCs w:val="22"/>
              </w:rPr>
            </w:pPr>
            <w:r w:rsidRPr="00D6757C">
              <w:rPr>
                <w:bCs/>
                <w:sz w:val="22"/>
                <w:szCs w:val="22"/>
              </w:rPr>
              <w:lastRenderedPageBreak/>
              <w:t>-</w:t>
            </w:r>
          </w:p>
        </w:tc>
        <w:tc>
          <w:tcPr>
            <w:tcW w:w="2619" w:type="dxa"/>
            <w:tcBorders>
              <w:left w:val="single" w:sz="4" w:space="0" w:color="000000"/>
              <w:bottom w:val="single" w:sz="4" w:space="0" w:color="000000"/>
              <w:right w:val="single" w:sz="4" w:space="0" w:color="000000"/>
            </w:tcBorders>
          </w:tcPr>
          <w:p w14:paraId="7042CD65" w14:textId="77777777" w:rsidR="00530D3B" w:rsidRPr="00D6757C" w:rsidRDefault="00530D3B" w:rsidP="00FC2D96">
            <w:pPr>
              <w:snapToGrid w:val="0"/>
              <w:spacing w:after="0" w:line="240" w:lineRule="atLeast"/>
              <w:jc w:val="center"/>
              <w:rPr>
                <w:bCs/>
                <w:sz w:val="22"/>
                <w:szCs w:val="22"/>
              </w:rPr>
            </w:pPr>
          </w:p>
          <w:p w14:paraId="4DCE8F15" w14:textId="77777777" w:rsidR="00530D3B" w:rsidRPr="00D6757C" w:rsidRDefault="00530D3B" w:rsidP="00FC2D96">
            <w:pPr>
              <w:snapToGrid w:val="0"/>
              <w:spacing w:after="0" w:line="240" w:lineRule="atLeast"/>
              <w:jc w:val="center"/>
              <w:rPr>
                <w:bCs/>
                <w:sz w:val="22"/>
                <w:szCs w:val="22"/>
              </w:rPr>
            </w:pPr>
            <w:r w:rsidRPr="00D6757C">
              <w:rPr>
                <w:sz w:val="22"/>
                <w:szCs w:val="22"/>
              </w:rPr>
              <w:lastRenderedPageBreak/>
              <w:t>ежедневно</w:t>
            </w:r>
          </w:p>
        </w:tc>
      </w:tr>
      <w:tr w:rsidR="00530D3B" w:rsidRPr="00D6757C" w14:paraId="66C6F732" w14:textId="77777777" w:rsidTr="00FC2D96">
        <w:tc>
          <w:tcPr>
            <w:tcW w:w="4361" w:type="dxa"/>
            <w:tcBorders>
              <w:left w:val="single" w:sz="4" w:space="0" w:color="000000"/>
              <w:bottom w:val="single" w:sz="4" w:space="0" w:color="000000"/>
            </w:tcBorders>
            <w:vAlign w:val="center"/>
          </w:tcPr>
          <w:p w14:paraId="15F74960" w14:textId="77777777" w:rsidR="00530D3B" w:rsidRPr="00D6757C" w:rsidRDefault="00530D3B" w:rsidP="00FC2D96">
            <w:pPr>
              <w:spacing w:after="0" w:line="240" w:lineRule="atLeast"/>
              <w:rPr>
                <w:sz w:val="22"/>
                <w:szCs w:val="22"/>
              </w:rPr>
            </w:pPr>
            <w:r w:rsidRPr="00D6757C">
              <w:rPr>
                <w:sz w:val="22"/>
                <w:szCs w:val="22"/>
              </w:rPr>
              <w:lastRenderedPageBreak/>
              <w:t xml:space="preserve">Мойка и дезинфекция мусорных </w:t>
            </w:r>
          </w:p>
          <w:p w14:paraId="4AC69C66" w14:textId="77777777" w:rsidR="00530D3B" w:rsidRPr="00D6757C" w:rsidRDefault="00530D3B" w:rsidP="00FC2D96">
            <w:pPr>
              <w:spacing w:after="0" w:line="240" w:lineRule="atLeast"/>
              <w:rPr>
                <w:sz w:val="22"/>
                <w:szCs w:val="22"/>
              </w:rPr>
            </w:pPr>
            <w:r w:rsidRPr="00D6757C">
              <w:rPr>
                <w:sz w:val="22"/>
                <w:szCs w:val="22"/>
              </w:rPr>
              <w:t>корзин</w:t>
            </w:r>
          </w:p>
        </w:tc>
        <w:tc>
          <w:tcPr>
            <w:tcW w:w="2767" w:type="dxa"/>
            <w:tcBorders>
              <w:left w:val="single" w:sz="4" w:space="0" w:color="000000"/>
              <w:bottom w:val="single" w:sz="4" w:space="0" w:color="000000"/>
            </w:tcBorders>
          </w:tcPr>
          <w:p w14:paraId="406ADB8F"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5E75C301" w14:textId="77777777" w:rsidR="00530D3B" w:rsidRPr="00D6757C" w:rsidRDefault="00530D3B" w:rsidP="00FC2D96">
            <w:pPr>
              <w:snapToGrid w:val="0"/>
              <w:spacing w:after="0" w:line="240" w:lineRule="atLeast"/>
              <w:rPr>
                <w:bCs/>
                <w:sz w:val="22"/>
                <w:szCs w:val="22"/>
              </w:rPr>
            </w:pPr>
            <w:r w:rsidRPr="00D6757C">
              <w:rPr>
                <w:bCs/>
                <w:sz w:val="22"/>
                <w:szCs w:val="22"/>
              </w:rPr>
              <w:t xml:space="preserve">            </w:t>
            </w:r>
            <w:r w:rsidRPr="00D6757C">
              <w:rPr>
                <w:sz w:val="22"/>
                <w:szCs w:val="22"/>
              </w:rPr>
              <w:t>ежедневно</w:t>
            </w:r>
          </w:p>
        </w:tc>
      </w:tr>
      <w:tr w:rsidR="00530D3B" w:rsidRPr="00D6757C" w14:paraId="47F915E0" w14:textId="77777777" w:rsidTr="00FC2D96">
        <w:tc>
          <w:tcPr>
            <w:tcW w:w="4361" w:type="dxa"/>
            <w:tcBorders>
              <w:left w:val="single" w:sz="4" w:space="0" w:color="000000"/>
              <w:bottom w:val="single" w:sz="4" w:space="0" w:color="000000"/>
            </w:tcBorders>
            <w:vAlign w:val="center"/>
          </w:tcPr>
          <w:p w14:paraId="7A062056" w14:textId="77777777" w:rsidR="00530D3B" w:rsidRPr="00D6757C" w:rsidRDefault="00530D3B" w:rsidP="00FC2D96">
            <w:pPr>
              <w:spacing w:after="0" w:line="240" w:lineRule="atLeast"/>
              <w:rPr>
                <w:sz w:val="22"/>
                <w:szCs w:val="22"/>
              </w:rPr>
            </w:pPr>
            <w:r w:rsidRPr="00D6757C">
              <w:rPr>
                <w:sz w:val="22"/>
                <w:szCs w:val="22"/>
              </w:rPr>
              <w:t xml:space="preserve">Мытье, протирка и  </w:t>
            </w:r>
          </w:p>
          <w:p w14:paraId="58138804" w14:textId="77777777" w:rsidR="00530D3B" w:rsidRPr="00D6757C" w:rsidRDefault="00530D3B" w:rsidP="00FC2D96">
            <w:pPr>
              <w:spacing w:after="0" w:line="240" w:lineRule="atLeast"/>
              <w:rPr>
                <w:sz w:val="22"/>
                <w:szCs w:val="22"/>
              </w:rPr>
            </w:pPr>
            <w:r w:rsidRPr="00D6757C">
              <w:rPr>
                <w:sz w:val="22"/>
                <w:szCs w:val="22"/>
              </w:rPr>
              <w:t>наполнение диспенсеров для туалетной бумаги  и бумажных полотенец</w:t>
            </w:r>
          </w:p>
        </w:tc>
        <w:tc>
          <w:tcPr>
            <w:tcW w:w="2767" w:type="dxa"/>
            <w:tcBorders>
              <w:left w:val="single" w:sz="4" w:space="0" w:color="000000"/>
              <w:bottom w:val="single" w:sz="4" w:space="0" w:color="000000"/>
            </w:tcBorders>
          </w:tcPr>
          <w:p w14:paraId="0055D634" w14:textId="77777777" w:rsidR="00530D3B" w:rsidRPr="00D6757C" w:rsidRDefault="00530D3B" w:rsidP="00FC2D96">
            <w:pPr>
              <w:spacing w:after="0" w:line="240" w:lineRule="atLeast"/>
              <w:jc w:val="center"/>
              <w:rPr>
                <w:bCs/>
                <w:sz w:val="22"/>
                <w:szCs w:val="22"/>
              </w:rPr>
            </w:pPr>
          </w:p>
          <w:p w14:paraId="780726B6"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4564F932" w14:textId="77777777" w:rsidR="00530D3B" w:rsidRPr="00D6757C" w:rsidRDefault="00530D3B" w:rsidP="00FC2D96">
            <w:pPr>
              <w:snapToGrid w:val="0"/>
              <w:spacing w:after="0" w:line="240" w:lineRule="atLeast"/>
              <w:jc w:val="center"/>
              <w:rPr>
                <w:bCs/>
                <w:sz w:val="22"/>
                <w:szCs w:val="22"/>
              </w:rPr>
            </w:pPr>
          </w:p>
          <w:p w14:paraId="4DB8DCBD"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038F5D5D" w14:textId="77777777" w:rsidTr="00FC2D96">
        <w:tc>
          <w:tcPr>
            <w:tcW w:w="4361" w:type="dxa"/>
            <w:tcBorders>
              <w:left w:val="single" w:sz="4" w:space="0" w:color="000000"/>
              <w:bottom w:val="single" w:sz="4" w:space="0" w:color="000000"/>
            </w:tcBorders>
            <w:vAlign w:val="center"/>
          </w:tcPr>
          <w:p w14:paraId="39C91CB3" w14:textId="77777777" w:rsidR="00530D3B" w:rsidRPr="00D6757C" w:rsidRDefault="00530D3B" w:rsidP="00FC2D96">
            <w:pPr>
              <w:spacing w:after="0" w:line="240" w:lineRule="atLeast"/>
              <w:rPr>
                <w:sz w:val="22"/>
                <w:szCs w:val="22"/>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подоконников</w:t>
            </w:r>
            <w:proofErr w:type="spellEnd"/>
          </w:p>
        </w:tc>
        <w:tc>
          <w:tcPr>
            <w:tcW w:w="2767" w:type="dxa"/>
            <w:tcBorders>
              <w:left w:val="single" w:sz="4" w:space="0" w:color="000000"/>
              <w:bottom w:val="single" w:sz="4" w:space="0" w:color="000000"/>
            </w:tcBorders>
          </w:tcPr>
          <w:p w14:paraId="735ECF33"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c>
          <w:tcPr>
            <w:tcW w:w="2619" w:type="dxa"/>
            <w:tcBorders>
              <w:left w:val="single" w:sz="4" w:space="0" w:color="000000"/>
              <w:bottom w:val="single" w:sz="4" w:space="0" w:color="000000"/>
              <w:right w:val="single" w:sz="4" w:space="0" w:color="000000"/>
            </w:tcBorders>
          </w:tcPr>
          <w:p w14:paraId="173FBF02"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14CC9986" w14:textId="77777777" w:rsidTr="00FC2D96">
        <w:tc>
          <w:tcPr>
            <w:tcW w:w="4361" w:type="dxa"/>
            <w:tcBorders>
              <w:left w:val="single" w:sz="4" w:space="0" w:color="000000"/>
              <w:bottom w:val="single" w:sz="4" w:space="0" w:color="000000"/>
            </w:tcBorders>
            <w:vAlign w:val="center"/>
          </w:tcPr>
          <w:p w14:paraId="2DFD5DA7" w14:textId="77777777" w:rsidR="00530D3B" w:rsidRPr="00D6757C" w:rsidRDefault="00530D3B" w:rsidP="00FC2D96">
            <w:pPr>
              <w:spacing w:after="0" w:line="240" w:lineRule="atLeast"/>
              <w:rPr>
                <w:sz w:val="22"/>
                <w:szCs w:val="22"/>
                <w:lang w:val="en-GB"/>
              </w:rPr>
            </w:pPr>
            <w:proofErr w:type="spellStart"/>
            <w:r w:rsidRPr="00D6757C">
              <w:rPr>
                <w:sz w:val="22"/>
                <w:szCs w:val="22"/>
                <w:lang w:val="en-GB"/>
              </w:rPr>
              <w:t>Чистка</w:t>
            </w:r>
            <w:proofErr w:type="spellEnd"/>
            <w:r w:rsidRPr="00D6757C">
              <w:rPr>
                <w:sz w:val="22"/>
                <w:szCs w:val="22"/>
                <w:lang w:val="en-GB"/>
              </w:rPr>
              <w:t xml:space="preserve"> </w:t>
            </w:r>
            <w:proofErr w:type="spellStart"/>
            <w:r w:rsidRPr="00D6757C">
              <w:rPr>
                <w:sz w:val="22"/>
                <w:szCs w:val="22"/>
                <w:lang w:val="en-GB"/>
              </w:rPr>
              <w:t>кафельных</w:t>
            </w:r>
            <w:proofErr w:type="spellEnd"/>
            <w:r w:rsidRPr="00D6757C">
              <w:rPr>
                <w:sz w:val="22"/>
                <w:szCs w:val="22"/>
                <w:lang w:val="en-GB"/>
              </w:rPr>
              <w:t xml:space="preserve"> </w:t>
            </w:r>
            <w:proofErr w:type="spellStart"/>
            <w:r w:rsidRPr="00D6757C">
              <w:rPr>
                <w:sz w:val="22"/>
                <w:szCs w:val="22"/>
                <w:lang w:val="en-GB"/>
              </w:rPr>
              <w:t>стен</w:t>
            </w:r>
            <w:proofErr w:type="spellEnd"/>
          </w:p>
        </w:tc>
        <w:tc>
          <w:tcPr>
            <w:tcW w:w="2767" w:type="dxa"/>
            <w:tcBorders>
              <w:left w:val="single" w:sz="4" w:space="0" w:color="000000"/>
              <w:bottom w:val="single" w:sz="4" w:space="0" w:color="000000"/>
            </w:tcBorders>
          </w:tcPr>
          <w:p w14:paraId="6BFE913A"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20165BCD"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10F3B2A3" w14:textId="77777777" w:rsidTr="00FC2D96">
        <w:tc>
          <w:tcPr>
            <w:tcW w:w="4361" w:type="dxa"/>
            <w:tcBorders>
              <w:left w:val="single" w:sz="4" w:space="0" w:color="000000"/>
              <w:bottom w:val="single" w:sz="4" w:space="0" w:color="000000"/>
            </w:tcBorders>
            <w:vAlign w:val="center"/>
          </w:tcPr>
          <w:p w14:paraId="082A5930" w14:textId="77777777" w:rsidR="00530D3B" w:rsidRPr="00D6757C" w:rsidRDefault="00530D3B" w:rsidP="00FC2D96">
            <w:pPr>
              <w:spacing w:after="0" w:line="240" w:lineRule="atLeast"/>
              <w:rPr>
                <w:sz w:val="22"/>
                <w:szCs w:val="22"/>
              </w:rPr>
            </w:pPr>
            <w:r w:rsidRPr="00D6757C">
              <w:rPr>
                <w:sz w:val="22"/>
                <w:szCs w:val="22"/>
              </w:rPr>
              <w:t>Мойка и дезинфекция мусорных корзин</w:t>
            </w:r>
          </w:p>
        </w:tc>
        <w:tc>
          <w:tcPr>
            <w:tcW w:w="2767" w:type="dxa"/>
            <w:tcBorders>
              <w:left w:val="single" w:sz="4" w:space="0" w:color="000000"/>
              <w:bottom w:val="single" w:sz="4" w:space="0" w:color="000000"/>
            </w:tcBorders>
          </w:tcPr>
          <w:p w14:paraId="5BAC400E"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7A224D12"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0D3C6CB6" w14:textId="77777777" w:rsidTr="00FC2D96">
        <w:tc>
          <w:tcPr>
            <w:tcW w:w="4361" w:type="dxa"/>
            <w:tcBorders>
              <w:left w:val="single" w:sz="4" w:space="0" w:color="000000"/>
              <w:bottom w:val="single" w:sz="4" w:space="0" w:color="000000"/>
            </w:tcBorders>
            <w:vAlign w:val="center"/>
          </w:tcPr>
          <w:p w14:paraId="7018DDDF" w14:textId="77777777" w:rsidR="00530D3B" w:rsidRPr="00D6757C" w:rsidRDefault="00530D3B" w:rsidP="00FC2D96">
            <w:pPr>
              <w:spacing w:after="0" w:line="240" w:lineRule="atLeast"/>
              <w:rPr>
                <w:sz w:val="22"/>
                <w:szCs w:val="22"/>
              </w:rPr>
            </w:pPr>
            <w:r w:rsidRPr="00D6757C">
              <w:rPr>
                <w:sz w:val="22"/>
                <w:szCs w:val="22"/>
              </w:rPr>
              <w:t>Влажная уборка и натирка зеркал с использованием чистящих и моющих средств</w:t>
            </w:r>
          </w:p>
        </w:tc>
        <w:tc>
          <w:tcPr>
            <w:tcW w:w="2767" w:type="dxa"/>
            <w:tcBorders>
              <w:left w:val="single" w:sz="4" w:space="0" w:color="000000"/>
              <w:bottom w:val="single" w:sz="4" w:space="0" w:color="000000"/>
            </w:tcBorders>
          </w:tcPr>
          <w:p w14:paraId="050498DE" w14:textId="77777777" w:rsidR="00530D3B" w:rsidRPr="00D6757C" w:rsidRDefault="00530D3B" w:rsidP="00FC2D96">
            <w:pPr>
              <w:spacing w:after="0" w:line="240" w:lineRule="atLeast"/>
              <w:jc w:val="center"/>
              <w:rPr>
                <w:sz w:val="22"/>
                <w:szCs w:val="22"/>
              </w:rPr>
            </w:pPr>
            <w:r w:rsidRPr="00D6757C">
              <w:rPr>
                <w:bCs/>
                <w:sz w:val="22"/>
                <w:szCs w:val="22"/>
              </w:rPr>
              <w:t>-</w:t>
            </w:r>
          </w:p>
        </w:tc>
        <w:tc>
          <w:tcPr>
            <w:tcW w:w="2619" w:type="dxa"/>
            <w:tcBorders>
              <w:left w:val="single" w:sz="4" w:space="0" w:color="000000"/>
              <w:bottom w:val="single" w:sz="4" w:space="0" w:color="000000"/>
              <w:right w:val="single" w:sz="4" w:space="0" w:color="000000"/>
            </w:tcBorders>
          </w:tcPr>
          <w:p w14:paraId="1C694302" w14:textId="77777777" w:rsidR="00530D3B" w:rsidRPr="00D6757C" w:rsidRDefault="00530D3B" w:rsidP="00FC2D96">
            <w:pPr>
              <w:snapToGrid w:val="0"/>
              <w:spacing w:after="0" w:line="240" w:lineRule="atLeast"/>
              <w:jc w:val="center"/>
              <w:rPr>
                <w:bCs/>
                <w:sz w:val="22"/>
                <w:szCs w:val="22"/>
              </w:rPr>
            </w:pPr>
            <w:r w:rsidRPr="00D6757C">
              <w:rPr>
                <w:sz w:val="22"/>
                <w:szCs w:val="22"/>
              </w:rPr>
              <w:t>ежедневно</w:t>
            </w:r>
          </w:p>
        </w:tc>
      </w:tr>
      <w:tr w:rsidR="00530D3B" w:rsidRPr="00D6757C" w14:paraId="2E68486B" w14:textId="77777777" w:rsidTr="00FC2D96">
        <w:tc>
          <w:tcPr>
            <w:tcW w:w="4361" w:type="dxa"/>
            <w:tcBorders>
              <w:left w:val="single" w:sz="4" w:space="0" w:color="000000"/>
            </w:tcBorders>
            <w:vAlign w:val="center"/>
          </w:tcPr>
          <w:p w14:paraId="62233272" w14:textId="77777777" w:rsidR="00530D3B" w:rsidRPr="00D6757C" w:rsidRDefault="00530D3B" w:rsidP="00FC2D96">
            <w:pPr>
              <w:spacing w:after="0" w:line="240" w:lineRule="atLeast"/>
              <w:rPr>
                <w:sz w:val="22"/>
                <w:szCs w:val="22"/>
              </w:rPr>
            </w:pPr>
            <w:r w:rsidRPr="00D6757C">
              <w:rPr>
                <w:sz w:val="22"/>
                <w:szCs w:val="22"/>
              </w:rPr>
              <w:t xml:space="preserve">Удаление паутины на стенах </w:t>
            </w:r>
          </w:p>
          <w:p w14:paraId="7B531F52" w14:textId="77777777" w:rsidR="00530D3B" w:rsidRPr="00D6757C" w:rsidRDefault="00530D3B" w:rsidP="00FC2D96">
            <w:pPr>
              <w:spacing w:after="0" w:line="240" w:lineRule="atLeast"/>
              <w:rPr>
                <w:sz w:val="22"/>
                <w:szCs w:val="22"/>
              </w:rPr>
            </w:pPr>
            <w:r w:rsidRPr="00D6757C">
              <w:rPr>
                <w:sz w:val="22"/>
                <w:szCs w:val="22"/>
              </w:rPr>
              <w:t>и потолках</w:t>
            </w:r>
          </w:p>
        </w:tc>
        <w:tc>
          <w:tcPr>
            <w:tcW w:w="2767" w:type="dxa"/>
            <w:tcBorders>
              <w:left w:val="single" w:sz="4" w:space="0" w:color="000000"/>
            </w:tcBorders>
          </w:tcPr>
          <w:p w14:paraId="3EE579CF"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047EDF22" w14:textId="77777777" w:rsidR="00530D3B" w:rsidRPr="00D6757C" w:rsidRDefault="00530D3B" w:rsidP="00FC2D96">
            <w:pPr>
              <w:snapToGrid w:val="0"/>
              <w:spacing w:after="0" w:line="240" w:lineRule="atLeast"/>
              <w:jc w:val="center"/>
              <w:rPr>
                <w:sz w:val="22"/>
                <w:szCs w:val="22"/>
              </w:rPr>
            </w:pPr>
            <w:r w:rsidRPr="00D6757C">
              <w:rPr>
                <w:bCs/>
                <w:sz w:val="22"/>
                <w:szCs w:val="22"/>
              </w:rPr>
              <w:t>необходимости</w:t>
            </w:r>
          </w:p>
          <w:p w14:paraId="1242C22B" w14:textId="77777777" w:rsidR="00530D3B" w:rsidRPr="00D6757C" w:rsidRDefault="00530D3B" w:rsidP="00FC2D96">
            <w:pPr>
              <w:snapToGrid w:val="0"/>
              <w:spacing w:after="0" w:line="240" w:lineRule="atLeast"/>
              <w:jc w:val="center"/>
              <w:rPr>
                <w:bCs/>
                <w:sz w:val="22"/>
                <w:szCs w:val="22"/>
              </w:rPr>
            </w:pPr>
          </w:p>
        </w:tc>
        <w:tc>
          <w:tcPr>
            <w:tcW w:w="2619" w:type="dxa"/>
            <w:tcBorders>
              <w:left w:val="single" w:sz="4" w:space="0" w:color="000000"/>
              <w:right w:val="single" w:sz="4" w:space="0" w:color="000000"/>
            </w:tcBorders>
          </w:tcPr>
          <w:p w14:paraId="261FA28C" w14:textId="77777777" w:rsidR="00530D3B" w:rsidRPr="00D6757C" w:rsidRDefault="00530D3B" w:rsidP="00FC2D96">
            <w:pPr>
              <w:snapToGrid w:val="0"/>
              <w:spacing w:after="0" w:line="240" w:lineRule="atLeast"/>
              <w:jc w:val="center"/>
              <w:rPr>
                <w:bCs/>
                <w:sz w:val="22"/>
                <w:szCs w:val="22"/>
              </w:rPr>
            </w:pPr>
            <w:r w:rsidRPr="00D6757C">
              <w:rPr>
                <w:bCs/>
                <w:sz w:val="22"/>
                <w:szCs w:val="22"/>
              </w:rPr>
              <w:t>по мере</w:t>
            </w:r>
          </w:p>
          <w:p w14:paraId="26AB8DCF" w14:textId="77777777" w:rsidR="00530D3B" w:rsidRPr="00D6757C" w:rsidRDefault="00530D3B" w:rsidP="00FC2D96">
            <w:pPr>
              <w:snapToGrid w:val="0"/>
              <w:spacing w:after="0" w:line="240" w:lineRule="atLeast"/>
              <w:jc w:val="center"/>
              <w:rPr>
                <w:sz w:val="22"/>
                <w:szCs w:val="22"/>
              </w:rPr>
            </w:pPr>
            <w:r w:rsidRPr="00D6757C">
              <w:rPr>
                <w:bCs/>
                <w:sz w:val="22"/>
                <w:szCs w:val="22"/>
              </w:rPr>
              <w:t>необходимости</w:t>
            </w:r>
          </w:p>
          <w:p w14:paraId="1E6BF37A" w14:textId="77777777" w:rsidR="00530D3B" w:rsidRPr="00D6757C" w:rsidRDefault="00530D3B" w:rsidP="00FC2D96">
            <w:pPr>
              <w:snapToGrid w:val="0"/>
              <w:spacing w:after="0" w:line="240" w:lineRule="atLeast"/>
              <w:jc w:val="center"/>
              <w:rPr>
                <w:bCs/>
                <w:sz w:val="22"/>
                <w:szCs w:val="22"/>
              </w:rPr>
            </w:pPr>
          </w:p>
        </w:tc>
      </w:tr>
      <w:tr w:rsidR="00530D3B" w:rsidRPr="00D6757C" w14:paraId="5FD6A0D8" w14:textId="77777777" w:rsidTr="00FC2D96">
        <w:tc>
          <w:tcPr>
            <w:tcW w:w="9747" w:type="dxa"/>
            <w:gridSpan w:val="3"/>
            <w:tcBorders>
              <w:left w:val="single" w:sz="4" w:space="0" w:color="000000"/>
              <w:bottom w:val="single" w:sz="4" w:space="0" w:color="000000"/>
              <w:right w:val="single" w:sz="4" w:space="0" w:color="000000"/>
            </w:tcBorders>
            <w:vAlign w:val="center"/>
          </w:tcPr>
          <w:p w14:paraId="71AEF414" w14:textId="413CA47F" w:rsidR="00530D3B" w:rsidRPr="00D6757C" w:rsidRDefault="00530D3B" w:rsidP="00FC2D96">
            <w:pPr>
              <w:spacing w:after="0" w:line="240" w:lineRule="atLeast"/>
              <w:rPr>
                <w:sz w:val="22"/>
                <w:szCs w:val="22"/>
              </w:rPr>
            </w:pPr>
            <w:r w:rsidRPr="00D6757C">
              <w:rPr>
                <w:sz w:val="22"/>
                <w:szCs w:val="22"/>
              </w:rPr>
              <w:t>Перечень данных услуг, график исполнения могут быть расширены Заказчиком путем дачи соответствующих заданий работникам Исполнителя. Влажная уборка производится с применением чистящих и моющих средств.</w:t>
            </w:r>
          </w:p>
        </w:tc>
      </w:tr>
    </w:tbl>
    <w:p w14:paraId="47E568CB" w14:textId="77777777" w:rsidR="00530D3B" w:rsidRPr="00D6757C" w:rsidRDefault="00530D3B" w:rsidP="00530D3B">
      <w:pPr>
        <w:tabs>
          <w:tab w:val="left" w:pos="284"/>
        </w:tabs>
        <w:suppressAutoHyphens/>
        <w:spacing w:after="0" w:line="240" w:lineRule="atLeast"/>
        <w:rPr>
          <w:b/>
          <w:sz w:val="22"/>
          <w:szCs w:val="22"/>
        </w:rPr>
      </w:pPr>
    </w:p>
    <w:p w14:paraId="46F203EB" w14:textId="77777777" w:rsidR="00530D3B" w:rsidRPr="00D6757C" w:rsidRDefault="00530D3B" w:rsidP="00530D3B">
      <w:pPr>
        <w:tabs>
          <w:tab w:val="left" w:pos="284"/>
        </w:tabs>
        <w:suppressAutoHyphens/>
        <w:spacing w:after="0" w:line="240" w:lineRule="atLeast"/>
        <w:rPr>
          <w:b/>
          <w:sz w:val="22"/>
          <w:szCs w:val="22"/>
        </w:rPr>
      </w:pPr>
      <w:r w:rsidRPr="00D6757C">
        <w:rPr>
          <w:b/>
          <w:sz w:val="22"/>
          <w:szCs w:val="22"/>
        </w:rPr>
        <w:t xml:space="preserve">        1.8.3. Текущая уборка </w:t>
      </w:r>
      <w:r w:rsidRPr="00D6757C">
        <w:rPr>
          <w:b/>
          <w:sz w:val="22"/>
          <w:szCs w:val="22"/>
          <w:u w:val="single"/>
        </w:rPr>
        <w:t>складских помещений</w:t>
      </w:r>
      <w:r w:rsidRPr="00D6757C">
        <w:rPr>
          <w:b/>
          <w:sz w:val="22"/>
          <w:szCs w:val="22"/>
        </w:rPr>
        <w:t xml:space="preserve"> производится Исполнителем в соответствии с таблицей № 5.</w:t>
      </w:r>
    </w:p>
    <w:p w14:paraId="4D8D35D9" w14:textId="77777777" w:rsidR="00530D3B" w:rsidRPr="00D6757C" w:rsidRDefault="00530D3B" w:rsidP="00530D3B">
      <w:pPr>
        <w:tabs>
          <w:tab w:val="left" w:pos="284"/>
        </w:tabs>
        <w:suppressAutoHyphens/>
        <w:spacing w:after="0" w:line="240" w:lineRule="atLeast"/>
        <w:jc w:val="center"/>
        <w:rPr>
          <w:b/>
          <w:sz w:val="22"/>
          <w:szCs w:val="22"/>
        </w:rPr>
      </w:pPr>
      <w:r w:rsidRPr="00D6757C">
        <w:rPr>
          <w:b/>
          <w:sz w:val="22"/>
          <w:szCs w:val="22"/>
        </w:rPr>
        <w:t xml:space="preserve">Таблица № 5. Уборка складских помещений                                             </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30D3B" w:rsidRPr="00D6757C" w14:paraId="261C398F" w14:textId="77777777" w:rsidTr="00FC2D96">
        <w:tc>
          <w:tcPr>
            <w:tcW w:w="4998" w:type="dxa"/>
            <w:shd w:val="clear" w:color="auto" w:fill="auto"/>
          </w:tcPr>
          <w:p w14:paraId="3D5799C1" w14:textId="65909A07" w:rsidR="00530D3B" w:rsidRPr="00D6757C" w:rsidRDefault="00530D3B" w:rsidP="00FC2D96">
            <w:pPr>
              <w:spacing w:after="0" w:line="240" w:lineRule="atLeast"/>
              <w:jc w:val="center"/>
              <w:rPr>
                <w:b/>
                <w:sz w:val="22"/>
                <w:szCs w:val="22"/>
              </w:rPr>
            </w:pPr>
            <w:r w:rsidRPr="00D6757C">
              <w:rPr>
                <w:b/>
                <w:sz w:val="22"/>
                <w:szCs w:val="22"/>
              </w:rPr>
              <w:t xml:space="preserve">Описание </w:t>
            </w:r>
            <w:r w:rsidR="002515F0" w:rsidRPr="00D6757C">
              <w:rPr>
                <w:b/>
                <w:sz w:val="22"/>
                <w:szCs w:val="22"/>
              </w:rPr>
              <w:t>услуг</w:t>
            </w:r>
          </w:p>
        </w:tc>
        <w:tc>
          <w:tcPr>
            <w:tcW w:w="4998" w:type="dxa"/>
            <w:shd w:val="clear" w:color="auto" w:fill="auto"/>
          </w:tcPr>
          <w:p w14:paraId="64B2455F" w14:textId="77777777" w:rsidR="00530D3B" w:rsidRPr="00D6757C" w:rsidRDefault="00530D3B" w:rsidP="00FC2D96">
            <w:pPr>
              <w:tabs>
                <w:tab w:val="left" w:pos="284"/>
              </w:tabs>
              <w:suppressAutoHyphens/>
              <w:spacing w:after="0" w:line="240" w:lineRule="atLeast"/>
              <w:ind w:firstLine="851"/>
              <w:rPr>
                <w:b/>
                <w:sz w:val="22"/>
                <w:szCs w:val="22"/>
              </w:rPr>
            </w:pPr>
            <w:r w:rsidRPr="00D6757C">
              <w:rPr>
                <w:b/>
                <w:sz w:val="22"/>
                <w:szCs w:val="22"/>
              </w:rPr>
              <w:t>Периодичность</w:t>
            </w:r>
          </w:p>
        </w:tc>
      </w:tr>
      <w:tr w:rsidR="00530D3B" w:rsidRPr="00D6757C" w14:paraId="5C1671A1" w14:textId="77777777" w:rsidTr="00FC2D96">
        <w:tc>
          <w:tcPr>
            <w:tcW w:w="4998" w:type="dxa"/>
            <w:shd w:val="clear" w:color="auto" w:fill="auto"/>
          </w:tcPr>
          <w:p w14:paraId="23D8F9F1" w14:textId="77777777" w:rsidR="00530D3B" w:rsidRPr="00D6757C" w:rsidRDefault="00530D3B" w:rsidP="00FC2D96">
            <w:pPr>
              <w:spacing w:after="0" w:line="240" w:lineRule="atLeast"/>
              <w:jc w:val="left"/>
              <w:rPr>
                <w:sz w:val="22"/>
                <w:szCs w:val="22"/>
              </w:rPr>
            </w:pPr>
            <w:r w:rsidRPr="00D6757C">
              <w:rPr>
                <w:sz w:val="22"/>
                <w:szCs w:val="22"/>
              </w:rPr>
              <w:t>Уборка твердых покрытий пола</w:t>
            </w:r>
          </w:p>
        </w:tc>
        <w:tc>
          <w:tcPr>
            <w:tcW w:w="4998" w:type="dxa"/>
            <w:shd w:val="clear" w:color="auto" w:fill="auto"/>
          </w:tcPr>
          <w:p w14:paraId="55F967F8"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43006591" w14:textId="77777777" w:rsidTr="00FC2D96">
        <w:tc>
          <w:tcPr>
            <w:tcW w:w="4998" w:type="dxa"/>
            <w:shd w:val="clear" w:color="auto" w:fill="auto"/>
          </w:tcPr>
          <w:p w14:paraId="641213D7" w14:textId="77777777" w:rsidR="00530D3B" w:rsidRPr="00D6757C" w:rsidRDefault="00530D3B" w:rsidP="00FC2D96">
            <w:pPr>
              <w:spacing w:after="0" w:line="240" w:lineRule="atLeast"/>
              <w:jc w:val="left"/>
              <w:rPr>
                <w:sz w:val="22"/>
                <w:szCs w:val="22"/>
              </w:rPr>
            </w:pPr>
            <w:r w:rsidRPr="00D6757C">
              <w:rPr>
                <w:sz w:val="22"/>
                <w:szCs w:val="22"/>
              </w:rPr>
              <w:t>Очистка пола от видимых загрязнений с использованием чистящих и моющих средств</w:t>
            </w:r>
          </w:p>
        </w:tc>
        <w:tc>
          <w:tcPr>
            <w:tcW w:w="4998" w:type="dxa"/>
            <w:shd w:val="clear" w:color="auto" w:fill="auto"/>
          </w:tcPr>
          <w:p w14:paraId="248FFD98"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493C1326" w14:textId="77777777" w:rsidTr="00FC2D96">
        <w:tc>
          <w:tcPr>
            <w:tcW w:w="4998" w:type="dxa"/>
            <w:shd w:val="clear" w:color="auto" w:fill="auto"/>
          </w:tcPr>
          <w:p w14:paraId="0145521B" w14:textId="77777777" w:rsidR="00530D3B" w:rsidRPr="00D6757C" w:rsidRDefault="00530D3B" w:rsidP="00FC2D96">
            <w:pPr>
              <w:spacing w:after="0" w:line="240" w:lineRule="atLeast"/>
              <w:jc w:val="left"/>
              <w:rPr>
                <w:sz w:val="22"/>
                <w:szCs w:val="22"/>
              </w:rPr>
            </w:pPr>
            <w:r w:rsidRPr="00D6757C">
              <w:rPr>
                <w:sz w:val="22"/>
                <w:szCs w:val="22"/>
              </w:rPr>
              <w:t>Удаление пыли с плинтусов и поверхностей</w:t>
            </w:r>
          </w:p>
        </w:tc>
        <w:tc>
          <w:tcPr>
            <w:tcW w:w="4998" w:type="dxa"/>
            <w:shd w:val="clear" w:color="auto" w:fill="auto"/>
          </w:tcPr>
          <w:p w14:paraId="5B6B94E6"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187371C4" w14:textId="77777777" w:rsidTr="00FC2D96">
        <w:tc>
          <w:tcPr>
            <w:tcW w:w="4998" w:type="dxa"/>
            <w:shd w:val="clear" w:color="auto" w:fill="auto"/>
          </w:tcPr>
          <w:p w14:paraId="20B764B6" w14:textId="77777777" w:rsidR="00530D3B" w:rsidRPr="00D6757C" w:rsidRDefault="00530D3B" w:rsidP="00FC2D96">
            <w:pPr>
              <w:spacing w:after="0" w:line="240" w:lineRule="atLeast"/>
              <w:jc w:val="left"/>
              <w:rPr>
                <w:sz w:val="22"/>
                <w:szCs w:val="22"/>
              </w:rPr>
            </w:pPr>
            <w:r w:rsidRPr="00D6757C">
              <w:rPr>
                <w:sz w:val="22"/>
                <w:szCs w:val="22"/>
              </w:rPr>
              <w:t>Уборка пола от предметов (мусорные пакеты, пустые бутылки, бумажный мусор, жевательная резинка)</w:t>
            </w:r>
          </w:p>
        </w:tc>
        <w:tc>
          <w:tcPr>
            <w:tcW w:w="4998" w:type="dxa"/>
            <w:shd w:val="clear" w:color="auto" w:fill="auto"/>
          </w:tcPr>
          <w:p w14:paraId="369F4DAB"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163BA72A" w14:textId="77777777" w:rsidTr="00FC2D96">
        <w:tc>
          <w:tcPr>
            <w:tcW w:w="4998" w:type="dxa"/>
            <w:shd w:val="clear" w:color="auto" w:fill="auto"/>
          </w:tcPr>
          <w:p w14:paraId="1FE01B1C" w14:textId="77777777" w:rsidR="00530D3B" w:rsidRPr="00D6757C" w:rsidRDefault="00530D3B" w:rsidP="00FC2D96">
            <w:pPr>
              <w:spacing w:after="0" w:line="240" w:lineRule="atLeast"/>
              <w:jc w:val="left"/>
              <w:rPr>
                <w:sz w:val="22"/>
                <w:szCs w:val="22"/>
              </w:rPr>
            </w:pPr>
            <w:r w:rsidRPr="00D6757C">
              <w:rPr>
                <w:sz w:val="22"/>
                <w:szCs w:val="22"/>
              </w:rPr>
              <w:t>Удаление загрязнений со стен и перегородок</w:t>
            </w:r>
          </w:p>
        </w:tc>
        <w:tc>
          <w:tcPr>
            <w:tcW w:w="4998" w:type="dxa"/>
            <w:shd w:val="clear" w:color="auto" w:fill="auto"/>
          </w:tcPr>
          <w:p w14:paraId="737CCFC5"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6D031FCC" w14:textId="77777777" w:rsidTr="00FC2D96">
        <w:tc>
          <w:tcPr>
            <w:tcW w:w="4998" w:type="dxa"/>
            <w:shd w:val="clear" w:color="auto" w:fill="auto"/>
          </w:tcPr>
          <w:p w14:paraId="0988ADA2" w14:textId="77777777" w:rsidR="00530D3B" w:rsidRPr="00D6757C" w:rsidRDefault="00530D3B" w:rsidP="00FC2D96">
            <w:pPr>
              <w:spacing w:after="0" w:line="240" w:lineRule="atLeast"/>
              <w:jc w:val="left"/>
              <w:rPr>
                <w:sz w:val="22"/>
                <w:szCs w:val="22"/>
              </w:rPr>
            </w:pPr>
            <w:r w:rsidRPr="00D6757C">
              <w:rPr>
                <w:sz w:val="22"/>
                <w:szCs w:val="22"/>
              </w:rPr>
              <w:t>Вынос и сортировка мусора из мусорных корзин</w:t>
            </w:r>
          </w:p>
        </w:tc>
        <w:tc>
          <w:tcPr>
            <w:tcW w:w="4998" w:type="dxa"/>
            <w:shd w:val="clear" w:color="auto" w:fill="auto"/>
          </w:tcPr>
          <w:p w14:paraId="5B79DC3E"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5C14BF2F" w14:textId="77777777" w:rsidTr="00FC2D96">
        <w:tc>
          <w:tcPr>
            <w:tcW w:w="4998" w:type="dxa"/>
            <w:shd w:val="clear" w:color="auto" w:fill="auto"/>
          </w:tcPr>
          <w:p w14:paraId="2BE7B6D1" w14:textId="77777777" w:rsidR="00530D3B" w:rsidRPr="00D6757C" w:rsidRDefault="00530D3B" w:rsidP="00FC2D96">
            <w:pPr>
              <w:spacing w:after="0" w:line="240" w:lineRule="atLeast"/>
              <w:jc w:val="left"/>
              <w:rPr>
                <w:sz w:val="22"/>
                <w:szCs w:val="22"/>
              </w:rPr>
            </w:pPr>
            <w:r w:rsidRPr="00D6757C">
              <w:rPr>
                <w:sz w:val="22"/>
                <w:szCs w:val="22"/>
              </w:rPr>
              <w:t>Вынос и сортировка мусора в специально отведенные Заказчиком места согласно приложению № 3 к настоящему Техническому заданию</w:t>
            </w:r>
          </w:p>
        </w:tc>
        <w:tc>
          <w:tcPr>
            <w:tcW w:w="4998" w:type="dxa"/>
            <w:shd w:val="clear" w:color="auto" w:fill="auto"/>
          </w:tcPr>
          <w:p w14:paraId="735D445E" w14:textId="77777777" w:rsidR="00530D3B" w:rsidRPr="00D6757C" w:rsidRDefault="00530D3B" w:rsidP="00FC2D96">
            <w:pPr>
              <w:spacing w:after="0" w:line="240" w:lineRule="atLeast"/>
              <w:ind w:firstLine="851"/>
              <w:rPr>
                <w:sz w:val="22"/>
                <w:szCs w:val="22"/>
              </w:rPr>
            </w:pPr>
            <w:r w:rsidRPr="00D6757C">
              <w:rPr>
                <w:sz w:val="22"/>
                <w:szCs w:val="22"/>
              </w:rPr>
              <w:t>по мере необходимости</w:t>
            </w:r>
          </w:p>
        </w:tc>
      </w:tr>
      <w:tr w:rsidR="00530D3B" w:rsidRPr="00D6757C" w14:paraId="07BBFD93" w14:textId="77777777" w:rsidTr="00FC2D96">
        <w:tc>
          <w:tcPr>
            <w:tcW w:w="9996" w:type="dxa"/>
            <w:gridSpan w:val="2"/>
            <w:shd w:val="clear" w:color="auto" w:fill="auto"/>
          </w:tcPr>
          <w:p w14:paraId="22F763CA" w14:textId="77777777" w:rsidR="00530D3B" w:rsidRPr="00D6757C" w:rsidRDefault="00530D3B" w:rsidP="00FC2D96">
            <w:pPr>
              <w:spacing w:after="0" w:line="240" w:lineRule="atLeast"/>
              <w:ind w:firstLine="851"/>
              <w:rPr>
                <w:sz w:val="22"/>
                <w:szCs w:val="22"/>
              </w:rPr>
            </w:pPr>
            <w:r w:rsidRPr="00D6757C">
              <w:rPr>
                <w:sz w:val="22"/>
                <w:szCs w:val="22"/>
              </w:rPr>
              <w:t xml:space="preserve">Перечень данных работ, график исполнения могут быть расширены Заказчиком путем дачи соответствующих заданий работникам Исполнителя. </w:t>
            </w:r>
          </w:p>
        </w:tc>
      </w:tr>
    </w:tbl>
    <w:p w14:paraId="51FBA4ED" w14:textId="77777777" w:rsidR="00530D3B" w:rsidRPr="00D6757C" w:rsidRDefault="00530D3B" w:rsidP="00530D3B">
      <w:pPr>
        <w:tabs>
          <w:tab w:val="left" w:pos="284"/>
        </w:tabs>
        <w:suppressAutoHyphens/>
        <w:spacing w:after="0" w:line="240" w:lineRule="atLeast"/>
        <w:rPr>
          <w:sz w:val="22"/>
          <w:szCs w:val="22"/>
        </w:rPr>
      </w:pPr>
    </w:p>
    <w:p w14:paraId="3DF2FE9A" w14:textId="77777777" w:rsidR="00530D3B" w:rsidRPr="00D6757C" w:rsidRDefault="00530D3B" w:rsidP="00530D3B">
      <w:pPr>
        <w:tabs>
          <w:tab w:val="left" w:pos="14570"/>
        </w:tabs>
        <w:spacing w:after="0" w:line="240" w:lineRule="atLeast"/>
        <w:ind w:firstLine="709"/>
        <w:rPr>
          <w:b/>
          <w:sz w:val="22"/>
          <w:szCs w:val="22"/>
        </w:rPr>
      </w:pPr>
      <w:r w:rsidRPr="00D6757C">
        <w:rPr>
          <w:b/>
          <w:sz w:val="22"/>
          <w:szCs w:val="22"/>
        </w:rPr>
        <w:t xml:space="preserve">1.8.4.  </w:t>
      </w:r>
      <w:r w:rsidRPr="00D6757C">
        <w:rPr>
          <w:b/>
          <w:sz w:val="22"/>
          <w:szCs w:val="22"/>
          <w:u w:val="single"/>
        </w:rPr>
        <w:t>Генеральная уборка</w:t>
      </w:r>
      <w:r w:rsidRPr="00D6757C">
        <w:rPr>
          <w:b/>
          <w:sz w:val="22"/>
          <w:szCs w:val="22"/>
        </w:rPr>
        <w:t xml:space="preserve"> </w:t>
      </w:r>
      <w:r w:rsidRPr="00D6757C">
        <w:rPr>
          <w:b/>
          <w:sz w:val="22"/>
          <w:szCs w:val="22"/>
          <w:u w:val="single"/>
        </w:rPr>
        <w:t>офисных помещений, общественных зон, производственных и складских помещений</w:t>
      </w:r>
      <w:r w:rsidRPr="00D6757C">
        <w:rPr>
          <w:b/>
          <w:sz w:val="22"/>
          <w:szCs w:val="22"/>
        </w:rPr>
        <w:t xml:space="preserve"> (периодичность уборки – 1 раз в месяц, либо по требованию Заказчика) включает в себя следующие функции Исполнителя:</w:t>
      </w:r>
    </w:p>
    <w:p w14:paraId="2E1E2001" w14:textId="77777777" w:rsidR="00530D3B" w:rsidRPr="00D6757C" w:rsidRDefault="00530D3B" w:rsidP="00530D3B">
      <w:pPr>
        <w:suppressAutoHyphens/>
        <w:spacing w:after="0" w:line="240" w:lineRule="atLeast"/>
        <w:rPr>
          <w:sz w:val="22"/>
          <w:szCs w:val="22"/>
        </w:rPr>
      </w:pPr>
      <w:r w:rsidRPr="00D6757C">
        <w:rPr>
          <w:sz w:val="22"/>
          <w:szCs w:val="22"/>
        </w:rPr>
        <w:t xml:space="preserve">- 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14:paraId="54BE99D5"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-влажная уборка половых покрытий и чистка ковровых покрытий пылесосом;</w:t>
      </w:r>
    </w:p>
    <w:p w14:paraId="2F20678E"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 xml:space="preserve">-наполнение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14:paraId="09319100"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14:paraId="4D945B61" w14:textId="77777777" w:rsidR="00530D3B" w:rsidRPr="00D6757C" w:rsidRDefault="00530D3B" w:rsidP="00530D3B">
      <w:pPr>
        <w:spacing w:after="0" w:line="240" w:lineRule="atLeast"/>
        <w:ind w:hanging="142"/>
        <w:rPr>
          <w:sz w:val="22"/>
          <w:szCs w:val="22"/>
        </w:rPr>
      </w:pPr>
      <w:r w:rsidRPr="00D6757C">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w:t>
      </w:r>
      <w:r w:rsidRPr="00D6757C">
        <w:rPr>
          <w:sz w:val="22"/>
          <w:szCs w:val="22"/>
        </w:rPr>
        <w:lastRenderedPageBreak/>
        <w:t xml:space="preserve">с внешней и внутренней сторон подоконника, пола, открытых поверхностей, вынос и сортировка мусора в специально отведенные места, определенные Заказчиком, согласно схемы (Приложение № 3 к техническому заданию); </w:t>
      </w:r>
    </w:p>
    <w:p w14:paraId="4F8282C9"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14:paraId="5CE03E19"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14:paraId="21BB2032"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 удаление грязи и протирка входных дверей,</w:t>
      </w:r>
    </w:p>
    <w:p w14:paraId="22CEF336"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 выполнение иных заданий Заказчика, связанных с генеральной уборкой.</w:t>
      </w:r>
    </w:p>
    <w:p w14:paraId="7855184F" w14:textId="77777777" w:rsidR="00530D3B" w:rsidRPr="00D6757C" w:rsidRDefault="00530D3B" w:rsidP="00530D3B">
      <w:pPr>
        <w:tabs>
          <w:tab w:val="left" w:pos="14570"/>
        </w:tabs>
        <w:spacing w:after="0" w:line="240" w:lineRule="atLeast"/>
        <w:rPr>
          <w:sz w:val="22"/>
          <w:szCs w:val="22"/>
          <w:u w:val="single"/>
        </w:rPr>
      </w:pPr>
      <w:r w:rsidRPr="00D6757C">
        <w:rPr>
          <w:b/>
          <w:sz w:val="22"/>
          <w:szCs w:val="22"/>
        </w:rPr>
        <w:t xml:space="preserve">        1.8.5.</w:t>
      </w:r>
      <w:r w:rsidRPr="00D6757C">
        <w:rPr>
          <w:sz w:val="22"/>
          <w:szCs w:val="22"/>
        </w:rPr>
        <w:t xml:space="preserve"> </w:t>
      </w:r>
      <w:r w:rsidRPr="00D6757C">
        <w:rPr>
          <w:b/>
          <w:sz w:val="22"/>
          <w:szCs w:val="22"/>
        </w:rPr>
        <w:t xml:space="preserve">Исполнитель производит </w:t>
      </w:r>
      <w:r w:rsidRPr="00D6757C">
        <w:rPr>
          <w:b/>
          <w:sz w:val="22"/>
          <w:szCs w:val="22"/>
          <w:u w:val="single"/>
        </w:rPr>
        <w:t>оперативную уборку офисных помещений, общественных зон, производственных и складских помещений</w:t>
      </w:r>
      <w:r w:rsidRPr="00D6757C">
        <w:rPr>
          <w:sz w:val="22"/>
          <w:szCs w:val="22"/>
          <w:u w:val="single"/>
        </w:rPr>
        <w:t>.</w:t>
      </w:r>
    </w:p>
    <w:p w14:paraId="739289A7" w14:textId="77777777" w:rsidR="00530D3B" w:rsidRPr="00D6757C" w:rsidRDefault="00530D3B" w:rsidP="00530D3B">
      <w:pPr>
        <w:tabs>
          <w:tab w:val="left" w:pos="14570"/>
        </w:tabs>
        <w:spacing w:after="0" w:line="240" w:lineRule="atLeast"/>
        <w:rPr>
          <w:sz w:val="22"/>
          <w:szCs w:val="22"/>
        </w:rPr>
      </w:pPr>
      <w:r w:rsidRPr="00D6757C">
        <w:rPr>
          <w:sz w:val="22"/>
          <w:szCs w:val="22"/>
        </w:rPr>
        <w:t xml:space="preserve">        1.8.5.1. В случае чрезвычайных обстоятельств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14:paraId="57B7CEB7" w14:textId="7771E125" w:rsidR="00530D3B" w:rsidRPr="00D6757C" w:rsidRDefault="00530D3B" w:rsidP="00530D3B">
      <w:pPr>
        <w:tabs>
          <w:tab w:val="left" w:pos="284"/>
        </w:tabs>
        <w:suppressAutoHyphens/>
        <w:spacing w:after="0" w:line="240" w:lineRule="atLeast"/>
        <w:rPr>
          <w:sz w:val="22"/>
          <w:szCs w:val="22"/>
        </w:rPr>
      </w:pPr>
      <w:r w:rsidRPr="00D6757C">
        <w:rPr>
          <w:sz w:val="22"/>
          <w:szCs w:val="22"/>
        </w:rPr>
        <w:tab/>
        <w:t xml:space="preserve">Указанные услуги должны быть оказаны в рамках исполнения договора без дополнительной оплаты. </w:t>
      </w:r>
    </w:p>
    <w:p w14:paraId="418236D8"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ab/>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w:t>
      </w:r>
    </w:p>
    <w:p w14:paraId="3B7ED9AE" w14:textId="77777777" w:rsidR="00530D3B" w:rsidRPr="00D6757C" w:rsidRDefault="00530D3B" w:rsidP="00530D3B">
      <w:pPr>
        <w:tabs>
          <w:tab w:val="left" w:pos="284"/>
        </w:tabs>
        <w:suppressAutoHyphens/>
        <w:spacing w:after="0" w:line="240" w:lineRule="atLeast"/>
        <w:rPr>
          <w:sz w:val="22"/>
          <w:szCs w:val="22"/>
        </w:rPr>
      </w:pPr>
      <w:r w:rsidRPr="00D6757C">
        <w:rPr>
          <w:sz w:val="22"/>
          <w:szCs w:val="22"/>
        </w:rPr>
        <w:tab/>
        <w:t>Так же, в течение 15 (пятнадцати) минут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и др.).</w:t>
      </w:r>
    </w:p>
    <w:p w14:paraId="0C71C08E" w14:textId="2B0CC0B6" w:rsidR="00530D3B" w:rsidRPr="00D6757C" w:rsidRDefault="00530D3B" w:rsidP="00530D3B">
      <w:pPr>
        <w:tabs>
          <w:tab w:val="left" w:pos="14570"/>
        </w:tabs>
        <w:spacing w:after="0" w:line="240" w:lineRule="atLeast"/>
        <w:rPr>
          <w:sz w:val="22"/>
          <w:szCs w:val="22"/>
        </w:rPr>
      </w:pPr>
      <w:r w:rsidRPr="00D6757C">
        <w:rPr>
          <w:sz w:val="22"/>
          <w:szCs w:val="22"/>
        </w:rPr>
        <w:t xml:space="preserve">        1.8.5.2.</w:t>
      </w:r>
      <w:r w:rsidR="00D722D0" w:rsidRPr="00D6757C">
        <w:rPr>
          <w:sz w:val="22"/>
          <w:szCs w:val="22"/>
        </w:rPr>
        <w:t xml:space="preserve"> </w:t>
      </w:r>
      <w:r w:rsidRPr="00D6757C">
        <w:rPr>
          <w:sz w:val="22"/>
          <w:szCs w:val="22"/>
        </w:rPr>
        <w:t xml:space="preserve">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1.8.5.1. настоящего технического задания. </w:t>
      </w:r>
    </w:p>
    <w:p w14:paraId="02F4C0FC" w14:textId="44311C05" w:rsidR="00530D3B" w:rsidRPr="00D6757C" w:rsidRDefault="00530D3B" w:rsidP="00530D3B">
      <w:pPr>
        <w:tabs>
          <w:tab w:val="left" w:pos="1134"/>
        </w:tabs>
        <w:suppressAutoHyphens/>
        <w:spacing w:after="0" w:line="240" w:lineRule="atLeast"/>
        <w:ind w:firstLine="142"/>
        <w:rPr>
          <w:b/>
          <w:sz w:val="22"/>
          <w:szCs w:val="22"/>
        </w:rPr>
      </w:pPr>
      <w:r w:rsidRPr="00D6757C">
        <w:rPr>
          <w:b/>
          <w:sz w:val="22"/>
          <w:szCs w:val="22"/>
        </w:rPr>
        <w:t xml:space="preserve">        1.9.</w:t>
      </w:r>
      <w:r w:rsidR="00D722D0" w:rsidRPr="00D6757C">
        <w:rPr>
          <w:b/>
          <w:sz w:val="22"/>
          <w:szCs w:val="22"/>
        </w:rPr>
        <w:t xml:space="preserve"> </w:t>
      </w:r>
      <w:r w:rsidRPr="00D6757C">
        <w:rPr>
          <w:b/>
          <w:sz w:val="22"/>
          <w:szCs w:val="22"/>
        </w:rPr>
        <w:t>Требования к Исполнителю:</w:t>
      </w:r>
    </w:p>
    <w:p w14:paraId="029C3C46" w14:textId="77777777" w:rsidR="00530D3B" w:rsidRPr="00D6757C" w:rsidRDefault="00530D3B" w:rsidP="00530D3B">
      <w:pPr>
        <w:suppressAutoHyphens/>
        <w:spacing w:after="0" w:line="240" w:lineRule="atLeast"/>
        <w:ind w:firstLine="142"/>
        <w:rPr>
          <w:b/>
          <w:sz w:val="22"/>
          <w:szCs w:val="22"/>
          <w:u w:val="single"/>
        </w:rPr>
      </w:pPr>
      <w:r w:rsidRPr="00D6757C">
        <w:rPr>
          <w:sz w:val="22"/>
          <w:szCs w:val="22"/>
        </w:rPr>
        <w:t xml:space="preserve">        1.9.1. Количество персонала, привлекаемого Исполнителем для уборки помещений и прилегающей территории, должно быть достаточным для качественного выполнения Исполнителем своих обязательств по договору, </w:t>
      </w:r>
      <w:r w:rsidRPr="00D6757C">
        <w:rPr>
          <w:b/>
          <w:sz w:val="22"/>
          <w:szCs w:val="22"/>
          <w:u w:val="single"/>
        </w:rPr>
        <w:t>но не менее 21,5 человек.</w:t>
      </w:r>
    </w:p>
    <w:p w14:paraId="3EC0E9CD" w14:textId="77777777" w:rsidR="00530D3B" w:rsidRPr="00D6757C" w:rsidRDefault="00530D3B" w:rsidP="00530D3B">
      <w:pPr>
        <w:suppressAutoHyphens/>
        <w:spacing w:after="0" w:line="240" w:lineRule="atLeast"/>
        <w:ind w:firstLine="142"/>
        <w:rPr>
          <w:sz w:val="22"/>
          <w:szCs w:val="22"/>
        </w:rPr>
      </w:pPr>
      <w:r w:rsidRPr="00D6757C">
        <w:rPr>
          <w:sz w:val="22"/>
          <w:szCs w:val="22"/>
        </w:rPr>
        <w:t xml:space="preserve">        1.9.2. Весь привлекаемый персонал Исполнителя должен иметь все установленные законом Российской Федерации документы.</w:t>
      </w:r>
    </w:p>
    <w:p w14:paraId="09D639EF" w14:textId="77777777" w:rsidR="00530D3B" w:rsidRPr="00D6757C" w:rsidRDefault="00530D3B" w:rsidP="00530D3B">
      <w:pPr>
        <w:suppressAutoHyphens/>
        <w:spacing w:after="0" w:line="240" w:lineRule="atLeast"/>
        <w:ind w:firstLine="142"/>
        <w:rPr>
          <w:b/>
          <w:spacing w:val="-2"/>
          <w:w w:val="101"/>
          <w:sz w:val="22"/>
          <w:szCs w:val="22"/>
          <w:lang w:eastAsia="zh-CN"/>
        </w:rPr>
      </w:pPr>
      <w:r w:rsidRPr="00D6757C">
        <w:rPr>
          <w:sz w:val="22"/>
          <w:szCs w:val="22"/>
        </w:rPr>
        <w:t xml:space="preserve">        </w:t>
      </w:r>
      <w:r w:rsidRPr="00D6757C">
        <w:rPr>
          <w:b/>
          <w:spacing w:val="-2"/>
          <w:w w:val="101"/>
          <w:sz w:val="22"/>
          <w:szCs w:val="22"/>
          <w:lang w:eastAsia="zh-CN"/>
        </w:rPr>
        <w:t>1.10. Требования к работникам Исполнителя, функции и обязанности работников Исполнителя.</w:t>
      </w:r>
    </w:p>
    <w:p w14:paraId="7A793733" w14:textId="77777777" w:rsidR="00530D3B" w:rsidRPr="00D6757C" w:rsidRDefault="00530D3B" w:rsidP="00530D3B">
      <w:pPr>
        <w:suppressAutoHyphens/>
        <w:spacing w:after="0" w:line="240" w:lineRule="atLeast"/>
        <w:ind w:firstLine="142"/>
        <w:rPr>
          <w:b/>
          <w:snapToGrid w:val="0"/>
          <w:sz w:val="22"/>
          <w:szCs w:val="22"/>
        </w:rPr>
      </w:pPr>
      <w:r w:rsidRPr="00D6757C">
        <w:rPr>
          <w:b/>
          <w:spacing w:val="-2"/>
          <w:w w:val="101"/>
          <w:sz w:val="22"/>
          <w:szCs w:val="22"/>
          <w:lang w:eastAsia="zh-CN"/>
        </w:rPr>
        <w:t xml:space="preserve">        1.10.1. </w:t>
      </w:r>
      <w:r w:rsidRPr="00D6757C">
        <w:rPr>
          <w:b/>
          <w:snapToGrid w:val="0"/>
          <w:sz w:val="22"/>
          <w:szCs w:val="22"/>
        </w:rPr>
        <w:t xml:space="preserve">Основные функции работника Исполнителя: </w:t>
      </w:r>
    </w:p>
    <w:p w14:paraId="17479445" w14:textId="77777777" w:rsidR="00530D3B" w:rsidRPr="00D6757C" w:rsidRDefault="00530D3B" w:rsidP="00530D3B">
      <w:pPr>
        <w:spacing w:after="0" w:line="240" w:lineRule="atLeast"/>
        <w:ind w:firstLine="142"/>
        <w:rPr>
          <w:snapToGrid w:val="0"/>
          <w:sz w:val="22"/>
          <w:szCs w:val="22"/>
        </w:rPr>
      </w:pPr>
      <w:r w:rsidRPr="00D6757C">
        <w:rPr>
          <w:snapToGrid w:val="0"/>
          <w:sz w:val="22"/>
          <w:szCs w:val="22"/>
        </w:rPr>
        <w:t xml:space="preserve">- уборка </w:t>
      </w:r>
      <w:r w:rsidRPr="00D6757C">
        <w:rPr>
          <w:sz w:val="22"/>
          <w:szCs w:val="22"/>
        </w:rPr>
        <w:t>офисных помещений, общественных зон, производственных и складских помещений</w:t>
      </w:r>
      <w:r w:rsidRPr="00D6757C">
        <w:rPr>
          <w:snapToGrid w:val="0"/>
          <w:sz w:val="22"/>
          <w:szCs w:val="22"/>
        </w:rPr>
        <w:t>;</w:t>
      </w:r>
    </w:p>
    <w:p w14:paraId="300FCE8B" w14:textId="77777777" w:rsidR="00530D3B" w:rsidRPr="00D6757C" w:rsidRDefault="00530D3B" w:rsidP="00530D3B">
      <w:pPr>
        <w:spacing w:after="0" w:line="240" w:lineRule="atLeast"/>
        <w:ind w:firstLine="142"/>
        <w:rPr>
          <w:snapToGrid w:val="0"/>
          <w:sz w:val="22"/>
          <w:szCs w:val="22"/>
        </w:rPr>
      </w:pPr>
      <w:r w:rsidRPr="00D6757C">
        <w:rPr>
          <w:snapToGrid w:val="0"/>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находящихся в убираемых объектах; </w:t>
      </w:r>
    </w:p>
    <w:p w14:paraId="69737C2A" w14:textId="77777777" w:rsidR="00530D3B" w:rsidRPr="00D6757C" w:rsidRDefault="00530D3B" w:rsidP="00530D3B">
      <w:pPr>
        <w:suppressAutoHyphens/>
        <w:spacing w:after="0" w:line="240" w:lineRule="atLeast"/>
        <w:rPr>
          <w:snapToGrid w:val="0"/>
          <w:sz w:val="22"/>
          <w:szCs w:val="22"/>
        </w:rPr>
      </w:pPr>
      <w:r w:rsidRPr="00D6757C">
        <w:rPr>
          <w:b/>
          <w:snapToGrid w:val="0"/>
          <w:sz w:val="22"/>
          <w:szCs w:val="22"/>
        </w:rPr>
        <w:t xml:space="preserve">- </w:t>
      </w:r>
      <w:r w:rsidRPr="00D6757C">
        <w:rPr>
          <w:snapToGrid w:val="0"/>
          <w:sz w:val="22"/>
          <w:szCs w:val="22"/>
        </w:rPr>
        <w:t>незамедлительное информирование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w:t>
      </w:r>
    </w:p>
    <w:p w14:paraId="0E6F5704" w14:textId="77777777" w:rsidR="00530D3B" w:rsidRPr="00D6757C" w:rsidRDefault="00530D3B" w:rsidP="00530D3B">
      <w:pPr>
        <w:spacing w:after="0" w:line="240" w:lineRule="atLeast"/>
        <w:ind w:firstLine="567"/>
        <w:rPr>
          <w:sz w:val="22"/>
          <w:szCs w:val="22"/>
        </w:rPr>
      </w:pPr>
      <w:r w:rsidRPr="00D6757C">
        <w:rPr>
          <w:b/>
          <w:sz w:val="22"/>
          <w:szCs w:val="22"/>
        </w:rPr>
        <w:t>Контролирующий орган со стороны Заказчика –</w:t>
      </w:r>
      <w:r w:rsidRPr="00D6757C">
        <w:rPr>
          <w:sz w:val="22"/>
          <w:szCs w:val="22"/>
        </w:rPr>
        <w:t xml:space="preserve"> начальник административно - хозяйственного отдела, либо лицо, назначенное исполнять его обязанности по приказу.</w:t>
      </w:r>
    </w:p>
    <w:p w14:paraId="6069DC50" w14:textId="77777777" w:rsidR="00530D3B" w:rsidRPr="00D6757C" w:rsidRDefault="00530D3B" w:rsidP="00530D3B">
      <w:pPr>
        <w:spacing w:after="0" w:line="240" w:lineRule="atLeast"/>
        <w:ind w:firstLine="567"/>
        <w:rPr>
          <w:b/>
          <w:sz w:val="22"/>
          <w:szCs w:val="22"/>
        </w:rPr>
      </w:pPr>
      <w:r w:rsidRPr="00D6757C">
        <w:rPr>
          <w:b/>
          <w:sz w:val="22"/>
          <w:szCs w:val="22"/>
        </w:rPr>
        <w:t>1.11. Требования к работникам Исполнителя:</w:t>
      </w:r>
    </w:p>
    <w:p w14:paraId="5835DB2D" w14:textId="77777777" w:rsidR="00530D3B" w:rsidRPr="00D6757C" w:rsidRDefault="00530D3B" w:rsidP="00530D3B">
      <w:pPr>
        <w:tabs>
          <w:tab w:val="left" w:pos="426"/>
          <w:tab w:val="left" w:pos="993"/>
        </w:tabs>
        <w:suppressAutoHyphens/>
        <w:spacing w:after="0" w:line="240" w:lineRule="atLeast"/>
        <w:ind w:firstLine="567"/>
        <w:rPr>
          <w:sz w:val="22"/>
          <w:szCs w:val="22"/>
        </w:rPr>
      </w:pPr>
      <w:r w:rsidRPr="00D6757C">
        <w:rPr>
          <w:sz w:val="22"/>
          <w:szCs w:val="22"/>
        </w:rPr>
        <w:t>1. Знание санитарных требований.</w:t>
      </w:r>
    </w:p>
    <w:p w14:paraId="25263FB1" w14:textId="77777777" w:rsidR="00530D3B" w:rsidRPr="00D6757C" w:rsidRDefault="00530D3B" w:rsidP="00530D3B">
      <w:pPr>
        <w:tabs>
          <w:tab w:val="left" w:pos="426"/>
          <w:tab w:val="left" w:pos="993"/>
        </w:tabs>
        <w:suppressAutoHyphens/>
        <w:spacing w:after="0" w:line="240" w:lineRule="atLeast"/>
        <w:ind w:firstLine="567"/>
        <w:rPr>
          <w:sz w:val="22"/>
          <w:szCs w:val="22"/>
        </w:rPr>
      </w:pPr>
      <w:r w:rsidRPr="00D6757C">
        <w:rPr>
          <w:sz w:val="22"/>
          <w:szCs w:val="22"/>
        </w:rPr>
        <w:t>2. Знание правил использования чистящих веществ.</w:t>
      </w:r>
    </w:p>
    <w:p w14:paraId="476623D2" w14:textId="77777777" w:rsidR="00530D3B" w:rsidRPr="00D6757C" w:rsidRDefault="00530D3B" w:rsidP="00530D3B">
      <w:pPr>
        <w:tabs>
          <w:tab w:val="left" w:pos="426"/>
          <w:tab w:val="left" w:pos="993"/>
        </w:tabs>
        <w:suppressAutoHyphens/>
        <w:spacing w:after="0" w:line="240" w:lineRule="atLeast"/>
        <w:ind w:firstLine="567"/>
        <w:rPr>
          <w:sz w:val="22"/>
          <w:szCs w:val="22"/>
        </w:rPr>
      </w:pPr>
      <w:r w:rsidRPr="00D6757C">
        <w:rPr>
          <w:sz w:val="22"/>
          <w:szCs w:val="22"/>
        </w:rPr>
        <w:t>3. Умение четко и быстро выполнять поручения и следовать указаниям Заказчика.</w:t>
      </w:r>
    </w:p>
    <w:p w14:paraId="347903CF" w14:textId="77777777" w:rsidR="00530D3B" w:rsidRPr="00D6757C" w:rsidRDefault="00530D3B" w:rsidP="00530D3B">
      <w:pPr>
        <w:tabs>
          <w:tab w:val="left" w:pos="426"/>
          <w:tab w:val="left" w:pos="993"/>
        </w:tabs>
        <w:suppressAutoHyphens/>
        <w:spacing w:after="0" w:line="240" w:lineRule="atLeast"/>
        <w:ind w:firstLine="567"/>
        <w:rPr>
          <w:sz w:val="22"/>
          <w:szCs w:val="22"/>
        </w:rPr>
      </w:pPr>
      <w:r w:rsidRPr="00D6757C">
        <w:rPr>
          <w:sz w:val="22"/>
          <w:szCs w:val="22"/>
        </w:rPr>
        <w:t>4. Знание правил эксплуатации уборочного оборудования.</w:t>
      </w:r>
    </w:p>
    <w:p w14:paraId="2193F1D8" w14:textId="77777777" w:rsidR="00530D3B" w:rsidRPr="00D6757C" w:rsidRDefault="00530D3B" w:rsidP="00530D3B">
      <w:pPr>
        <w:tabs>
          <w:tab w:val="left" w:pos="426"/>
          <w:tab w:val="left" w:pos="993"/>
        </w:tabs>
        <w:suppressAutoHyphens/>
        <w:spacing w:after="0" w:line="240" w:lineRule="atLeast"/>
        <w:ind w:firstLine="567"/>
        <w:rPr>
          <w:snapToGrid w:val="0"/>
          <w:sz w:val="22"/>
          <w:szCs w:val="22"/>
        </w:rPr>
      </w:pPr>
      <w:r w:rsidRPr="00D6757C">
        <w:rPr>
          <w:sz w:val="22"/>
          <w:szCs w:val="22"/>
        </w:rPr>
        <w:t xml:space="preserve">5. </w:t>
      </w:r>
      <w:r w:rsidRPr="00D6757C">
        <w:rPr>
          <w:snapToGrid w:val="0"/>
          <w:sz w:val="22"/>
          <w:szCs w:val="22"/>
        </w:rPr>
        <w:t>Знание всех способов уборки и принципов работы стандартного оборудования.</w:t>
      </w:r>
    </w:p>
    <w:p w14:paraId="43B1B68C" w14:textId="77777777" w:rsidR="00530D3B" w:rsidRPr="00D6757C" w:rsidRDefault="00530D3B" w:rsidP="00530D3B">
      <w:pPr>
        <w:tabs>
          <w:tab w:val="left" w:pos="426"/>
          <w:tab w:val="left" w:pos="993"/>
        </w:tabs>
        <w:suppressAutoHyphens/>
        <w:spacing w:after="0" w:line="240" w:lineRule="atLeast"/>
        <w:ind w:firstLine="567"/>
        <w:rPr>
          <w:sz w:val="22"/>
          <w:szCs w:val="22"/>
        </w:rPr>
      </w:pPr>
      <w:r w:rsidRPr="00D6757C">
        <w:rPr>
          <w:snapToGrid w:val="0"/>
          <w:sz w:val="22"/>
          <w:szCs w:val="22"/>
        </w:rPr>
        <w:t>6. Приветствуется наличие у работников Исполнителя о</w:t>
      </w:r>
      <w:r w:rsidRPr="00D6757C">
        <w:rPr>
          <w:sz w:val="22"/>
          <w:szCs w:val="22"/>
        </w:rPr>
        <w:t>пыта работы в уборочной службе.</w:t>
      </w:r>
      <w:r w:rsidRPr="00D6757C">
        <w:rPr>
          <w:snapToGrid w:val="0"/>
          <w:sz w:val="22"/>
          <w:szCs w:val="22"/>
        </w:rPr>
        <w:t xml:space="preserve">    </w:t>
      </w:r>
    </w:p>
    <w:p w14:paraId="13B4F2DA" w14:textId="77777777" w:rsidR="00530D3B" w:rsidRPr="00D6757C" w:rsidRDefault="00530D3B" w:rsidP="00530D3B">
      <w:pPr>
        <w:tabs>
          <w:tab w:val="left" w:pos="426"/>
          <w:tab w:val="left" w:pos="993"/>
        </w:tabs>
        <w:suppressAutoHyphens/>
        <w:spacing w:after="0" w:line="240" w:lineRule="atLeast"/>
        <w:ind w:firstLine="567"/>
        <w:rPr>
          <w:sz w:val="22"/>
          <w:szCs w:val="22"/>
        </w:rPr>
      </w:pPr>
      <w:r w:rsidRPr="00D6757C">
        <w:rPr>
          <w:snapToGrid w:val="0"/>
          <w:sz w:val="22"/>
          <w:szCs w:val="22"/>
        </w:rPr>
        <w:t>7. Быть одетыми в специальную одежду.</w:t>
      </w:r>
    </w:p>
    <w:p w14:paraId="1FD54E71" w14:textId="75CADCF4" w:rsidR="00530D3B" w:rsidRPr="00D6757C" w:rsidRDefault="00530D3B" w:rsidP="00530D3B">
      <w:pPr>
        <w:spacing w:after="0" w:line="240" w:lineRule="atLeast"/>
        <w:ind w:firstLine="567"/>
        <w:rPr>
          <w:b/>
          <w:sz w:val="22"/>
          <w:szCs w:val="22"/>
        </w:rPr>
      </w:pPr>
      <w:r w:rsidRPr="00D6757C">
        <w:rPr>
          <w:b/>
          <w:sz w:val="22"/>
          <w:szCs w:val="22"/>
        </w:rPr>
        <w:t>1.12. При оказании услуг работник Исполнителя обязан:</w:t>
      </w:r>
    </w:p>
    <w:p w14:paraId="552F1632"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14:paraId="0A737181"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Проводить все виды уборки в соответствии с настоящим Техническим заданием, условиями договора и требованиями Заказчика.</w:t>
      </w:r>
    </w:p>
    <w:p w14:paraId="09D62693"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Прочищать и промывать канализационные сливы и решётки.</w:t>
      </w:r>
    </w:p>
    <w:p w14:paraId="77929E87"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lastRenderedPageBreak/>
        <w:t>Проверять чистоту и состояние всего вымытого оборудования и всех помещений. Повторить обработку, если чистота не соответствует требованиям.</w:t>
      </w:r>
    </w:p>
    <w:p w14:paraId="4ED8AC09"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Аккуратно использовать оборудование и инвентарь, избегать поломок и повреждений.</w:t>
      </w:r>
    </w:p>
    <w:p w14:paraId="694CAD02"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14:paraId="3D961A77"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Контролировать потребление и использование чистящих средств.</w:t>
      </w:r>
    </w:p>
    <w:p w14:paraId="428220EB"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Поддерживать чистоту рабочих мест на протяжении всей смены.</w:t>
      </w:r>
    </w:p>
    <w:p w14:paraId="1535C179"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Производить уборку помещений в течение рабочего процесса согласно графику, согласованному Заказчиком.</w:t>
      </w:r>
    </w:p>
    <w:p w14:paraId="4A4BFA3A"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Использовать чистящие средства и оборудование, соответствующие тому или иному виду полов (швабры, метлы и. т. д.)</w:t>
      </w:r>
    </w:p>
    <w:p w14:paraId="5FCB508B" w14:textId="77777777" w:rsidR="00530D3B" w:rsidRPr="00D6757C" w:rsidRDefault="00530D3B" w:rsidP="00530D3B">
      <w:pPr>
        <w:suppressAutoHyphens/>
        <w:spacing w:after="0" w:line="240" w:lineRule="atLeast"/>
        <w:ind w:firstLine="567"/>
        <w:rPr>
          <w:sz w:val="22"/>
          <w:szCs w:val="22"/>
        </w:rPr>
      </w:pPr>
      <w:r w:rsidRPr="00D6757C">
        <w:rPr>
          <w:sz w:val="22"/>
          <w:szCs w:val="22"/>
        </w:rPr>
        <w:t xml:space="preserve">- один комплект (швабра, </w:t>
      </w:r>
      <w:proofErr w:type="spellStart"/>
      <w:r w:rsidRPr="00D6757C">
        <w:rPr>
          <w:sz w:val="22"/>
          <w:szCs w:val="22"/>
        </w:rPr>
        <w:t>моп</w:t>
      </w:r>
      <w:proofErr w:type="spellEnd"/>
      <w:r w:rsidRPr="00D6757C">
        <w:rPr>
          <w:sz w:val="22"/>
          <w:szCs w:val="22"/>
        </w:rPr>
        <w:t xml:space="preserve"> (2шт.), ведро </w:t>
      </w:r>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предлагается участником закупки в заявке на участие в закупке в составе улучшенного предложения</w:t>
      </w:r>
      <w:r w:rsidRPr="00D6757C">
        <w:rPr>
          <w:sz w:val="22"/>
          <w:szCs w:val="22"/>
        </w:rPr>
        <w:t>)– для офисных и производственных помещений, кухонных и курительных зон, лестничных маршей.</w:t>
      </w:r>
    </w:p>
    <w:p w14:paraId="15DDDDA8" w14:textId="77777777" w:rsidR="00530D3B" w:rsidRPr="00D6757C" w:rsidRDefault="00530D3B" w:rsidP="00530D3B">
      <w:pPr>
        <w:suppressAutoHyphens/>
        <w:spacing w:after="0" w:line="240" w:lineRule="atLeast"/>
        <w:ind w:firstLine="567"/>
        <w:rPr>
          <w:sz w:val="22"/>
          <w:szCs w:val="22"/>
          <w:lang w:eastAsia="zh-CN"/>
        </w:rPr>
      </w:pPr>
      <w:r w:rsidRPr="00D6757C">
        <w:rPr>
          <w:sz w:val="22"/>
          <w:szCs w:val="22"/>
        </w:rPr>
        <w:t xml:space="preserve"> - второй комплект (швабра, </w:t>
      </w:r>
      <w:proofErr w:type="spellStart"/>
      <w:r w:rsidRPr="00D6757C">
        <w:rPr>
          <w:sz w:val="22"/>
          <w:szCs w:val="22"/>
        </w:rPr>
        <w:t>моп</w:t>
      </w:r>
      <w:proofErr w:type="spellEnd"/>
      <w:r w:rsidRPr="00D6757C">
        <w:rPr>
          <w:sz w:val="22"/>
          <w:szCs w:val="22"/>
        </w:rPr>
        <w:t xml:space="preserve"> (2 шт.), ведро </w:t>
      </w:r>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предлагается участником закупки в заявке на участие в закупке в составе улучшенного предложения) </w:t>
      </w:r>
      <w:r w:rsidRPr="00D6757C">
        <w:rPr>
          <w:sz w:val="22"/>
          <w:szCs w:val="22"/>
          <w:lang w:eastAsia="zh-CN"/>
        </w:rPr>
        <w:t xml:space="preserve">– для санитарных узлов и душевых комнат.                                </w:t>
      </w:r>
    </w:p>
    <w:p w14:paraId="7B8D44DA"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Соблюдать график уборки помещений, общественных и служебных зон, санитарных узлов, утвержденный Исполнителем и согласованный с Заказчиком.</w:t>
      </w:r>
    </w:p>
    <w:p w14:paraId="759762B1" w14:textId="3AEE0B7A"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Поддерживать чистоту и порядок в подсобных и складских помещениях. Инвентарь и оборудование хранится в строго предусмотренных для этого местах. В случае возникновения необходимости, Заказчик предоставляет Исполнителю подсобное (-</w:t>
      </w:r>
      <w:proofErr w:type="spellStart"/>
      <w:r w:rsidRPr="00D6757C">
        <w:rPr>
          <w:sz w:val="22"/>
          <w:szCs w:val="22"/>
        </w:rPr>
        <w:t>ые</w:t>
      </w:r>
      <w:proofErr w:type="spellEnd"/>
      <w:r w:rsidRPr="00D6757C">
        <w:rPr>
          <w:sz w:val="22"/>
          <w:szCs w:val="22"/>
        </w:rPr>
        <w:t xml:space="preserve">) помещение (-я) для хранения используемых в процессе оказания услуг уборочного инвентаря и химических моющих средств, с </w:t>
      </w:r>
      <w:r w:rsidR="00D722D0" w:rsidRPr="00D6757C">
        <w:rPr>
          <w:sz w:val="22"/>
          <w:szCs w:val="22"/>
        </w:rPr>
        <w:t>заключением дополнительного</w:t>
      </w:r>
      <w:r w:rsidRPr="00D6757C">
        <w:rPr>
          <w:sz w:val="22"/>
          <w:szCs w:val="22"/>
        </w:rPr>
        <w:t xml:space="preserve"> соглашения к действующему договору.</w:t>
      </w:r>
    </w:p>
    <w:p w14:paraId="4BB2181C"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14:paraId="0A53D519"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 xml:space="preserve">Производить уборку назначенных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душевых комнатах).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D6757C">
        <w:rPr>
          <w:sz w:val="22"/>
          <w:szCs w:val="22"/>
        </w:rPr>
        <w:t>мопом</w:t>
      </w:r>
      <w:proofErr w:type="spellEnd"/>
      <w:r w:rsidRPr="00D6757C">
        <w:rPr>
          <w:sz w:val="22"/>
          <w:szCs w:val="22"/>
        </w:rPr>
        <w:t>, покрытые линолеумом, ламинатом.</w:t>
      </w:r>
    </w:p>
    <w:p w14:paraId="4D22DB46"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Пополнять расходные материалы на вверенной территории.</w:t>
      </w:r>
    </w:p>
    <w:p w14:paraId="4D42F94D"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 xml:space="preserve">Производить комплектацию подсобных помещений необходимой запасной продукцией, расходными материалами. </w:t>
      </w:r>
    </w:p>
    <w:p w14:paraId="1D62D5E4"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 xml:space="preserve">Четко отвечать на вопросы, делать все возможное для разрешения всех проблем. Доброжелательно и в профессиональной манере общаться с сотрудниками. </w:t>
      </w:r>
    </w:p>
    <w:p w14:paraId="73B45A46" w14:textId="57073A7B"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Выполнять задания Заказчика, касательно оказания услуг, исходя из информации, полученной в течение рабочей смены.</w:t>
      </w:r>
    </w:p>
    <w:p w14:paraId="68F83673"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14:paraId="154DBFE8"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Перемещать мебель и иное имущество офисных и производственных помещений в соответствии с заданием Заказчика.</w:t>
      </w:r>
    </w:p>
    <w:p w14:paraId="62C7F0DC"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14:paraId="2B701000"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Соблюдать все санитарные нормы и меры безопасности.</w:t>
      </w:r>
    </w:p>
    <w:p w14:paraId="05228EF2"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Подготавливать рабочее место к следующей смене.</w:t>
      </w:r>
    </w:p>
    <w:p w14:paraId="19D27D35"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Вымытую посуду, приборы и стекло размещать по предусмотренным местам постоянного хранения.</w:t>
      </w:r>
    </w:p>
    <w:p w14:paraId="3B1A22EF"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Соблюдать все меры пожарной и рабочей безопасности, требования Заказчика.</w:t>
      </w:r>
    </w:p>
    <w:p w14:paraId="74BB0C01"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Выполнять прочие поручения контролирующего органа со стороны Заказчика, при условии, что они непосредственно связанны с оказанием Услуги.</w:t>
      </w:r>
    </w:p>
    <w:p w14:paraId="46C872C1"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Поддерживать чистоту, порядок и санитарное состояние в комнате, используемой для переодевания персонала.</w:t>
      </w:r>
    </w:p>
    <w:p w14:paraId="12E741A3" w14:textId="77777777" w:rsidR="00530D3B" w:rsidRPr="00D6757C" w:rsidRDefault="00530D3B" w:rsidP="00530D3B">
      <w:pPr>
        <w:numPr>
          <w:ilvl w:val="0"/>
          <w:numId w:val="14"/>
        </w:numPr>
        <w:suppressAutoHyphens/>
        <w:spacing w:after="0" w:line="240" w:lineRule="atLeast"/>
        <w:ind w:left="0" w:firstLine="567"/>
        <w:rPr>
          <w:spacing w:val="-10"/>
          <w:sz w:val="22"/>
          <w:szCs w:val="22"/>
        </w:rPr>
      </w:pPr>
      <w:r w:rsidRPr="00D6757C">
        <w:rPr>
          <w:spacing w:val="-10"/>
          <w:sz w:val="22"/>
          <w:szCs w:val="22"/>
        </w:rPr>
        <w:t>Соблюдать правила личной гигиены и опрятный внешний вид на рабочем месте и во время работы,</w:t>
      </w:r>
    </w:p>
    <w:p w14:paraId="4CCDD6CB" w14:textId="77777777" w:rsidR="00530D3B" w:rsidRPr="00D6757C" w:rsidRDefault="00530D3B" w:rsidP="00530D3B">
      <w:pPr>
        <w:numPr>
          <w:ilvl w:val="0"/>
          <w:numId w:val="14"/>
        </w:numPr>
        <w:suppressAutoHyphens/>
        <w:spacing w:after="0" w:line="240" w:lineRule="atLeast"/>
        <w:ind w:left="0" w:firstLine="567"/>
        <w:rPr>
          <w:sz w:val="22"/>
          <w:szCs w:val="22"/>
        </w:rPr>
      </w:pPr>
      <w:r w:rsidRPr="00D6757C">
        <w:rPr>
          <w:sz w:val="22"/>
          <w:szCs w:val="22"/>
        </w:rPr>
        <w:t>Выполнять иные обязанности, предусмотренные договором между Заказчиком и Исполнителем.</w:t>
      </w:r>
    </w:p>
    <w:p w14:paraId="0FB5F5A7" w14:textId="6566C48C" w:rsidR="00530D3B" w:rsidRPr="00D6757C" w:rsidRDefault="00530D3B" w:rsidP="00530D3B">
      <w:pPr>
        <w:shd w:val="clear" w:color="auto" w:fill="FFFFFF"/>
        <w:tabs>
          <w:tab w:val="left" w:leader="underscore" w:pos="5285"/>
        </w:tabs>
        <w:suppressAutoHyphens/>
        <w:spacing w:after="0" w:line="240" w:lineRule="atLeast"/>
        <w:ind w:firstLine="567"/>
        <w:rPr>
          <w:b/>
          <w:bCs/>
          <w:spacing w:val="1"/>
          <w:sz w:val="22"/>
          <w:szCs w:val="22"/>
          <w:lang w:eastAsia="zh-CN"/>
        </w:rPr>
      </w:pPr>
      <w:r w:rsidRPr="00D6757C">
        <w:rPr>
          <w:b/>
          <w:bCs/>
          <w:spacing w:val="1"/>
          <w:sz w:val="22"/>
          <w:szCs w:val="22"/>
          <w:lang w:eastAsia="zh-CN"/>
        </w:rPr>
        <w:t xml:space="preserve">1.13. </w:t>
      </w:r>
      <w:r w:rsidRPr="00D6757C">
        <w:rPr>
          <w:b/>
          <w:sz w:val="22"/>
          <w:szCs w:val="22"/>
        </w:rPr>
        <w:t xml:space="preserve">Характеристики материала и оборудования, используемого при </w:t>
      </w:r>
      <w:r w:rsidR="003E362B" w:rsidRPr="00D6757C">
        <w:rPr>
          <w:b/>
          <w:sz w:val="22"/>
          <w:szCs w:val="22"/>
        </w:rPr>
        <w:t xml:space="preserve">оказании </w:t>
      </w:r>
      <w:r w:rsidRPr="00D6757C">
        <w:rPr>
          <w:b/>
          <w:sz w:val="22"/>
          <w:szCs w:val="22"/>
        </w:rPr>
        <w:t>услуг</w:t>
      </w:r>
      <w:r w:rsidR="003E362B" w:rsidRPr="00D6757C">
        <w:rPr>
          <w:b/>
          <w:sz w:val="22"/>
          <w:szCs w:val="22"/>
        </w:rPr>
        <w:t xml:space="preserve"> </w:t>
      </w:r>
      <w:r w:rsidRPr="00D6757C">
        <w:rPr>
          <w:b/>
          <w:sz w:val="22"/>
          <w:szCs w:val="22"/>
        </w:rPr>
        <w:t>Исполнителем:</w:t>
      </w:r>
    </w:p>
    <w:p w14:paraId="529DBB38" w14:textId="5E13FF4B" w:rsidR="00530D3B" w:rsidRPr="00D6757C" w:rsidRDefault="00530D3B" w:rsidP="00530D3B">
      <w:pPr>
        <w:spacing w:after="0" w:line="240" w:lineRule="atLeast"/>
        <w:ind w:firstLine="567"/>
        <w:rPr>
          <w:sz w:val="22"/>
          <w:szCs w:val="22"/>
        </w:rPr>
      </w:pPr>
      <w:r w:rsidRPr="00D6757C">
        <w:rPr>
          <w:sz w:val="22"/>
          <w:szCs w:val="22"/>
        </w:rPr>
        <w:lastRenderedPageBreak/>
        <w:t xml:space="preserve">1.13.1. Все используемые при производстве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производства </w:t>
      </w:r>
      <w:r w:rsidR="002515F0" w:rsidRPr="00D6757C">
        <w:rPr>
          <w:sz w:val="22"/>
          <w:szCs w:val="22"/>
        </w:rPr>
        <w:t>услуг</w:t>
      </w:r>
      <w:r w:rsidRPr="00D6757C">
        <w:rPr>
          <w:sz w:val="22"/>
          <w:szCs w:val="22"/>
        </w:rPr>
        <w:t>, выполняемых с использованием этих материалов и оборудования.</w:t>
      </w:r>
    </w:p>
    <w:p w14:paraId="08242BFD" w14:textId="77777777" w:rsidR="00530D3B" w:rsidRPr="00D6757C" w:rsidRDefault="00530D3B" w:rsidP="00530D3B">
      <w:pPr>
        <w:spacing w:after="0" w:line="240" w:lineRule="atLeast"/>
        <w:ind w:firstLine="567"/>
        <w:rPr>
          <w:spacing w:val="-10"/>
          <w:sz w:val="22"/>
          <w:szCs w:val="22"/>
        </w:rPr>
      </w:pPr>
      <w:r w:rsidRPr="00D6757C">
        <w:rPr>
          <w:spacing w:val="-10"/>
          <w:sz w:val="22"/>
          <w:szCs w:val="22"/>
        </w:rPr>
        <w:t>1.13.2. 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14:paraId="6EB837D0" w14:textId="116368E4" w:rsidR="00530D3B" w:rsidRPr="00D6757C" w:rsidRDefault="00530D3B" w:rsidP="00530D3B">
      <w:pPr>
        <w:spacing w:after="0" w:line="240" w:lineRule="atLeast"/>
        <w:ind w:firstLine="567"/>
        <w:rPr>
          <w:b/>
          <w:sz w:val="22"/>
          <w:szCs w:val="22"/>
        </w:rPr>
      </w:pPr>
      <w:r w:rsidRPr="00D6757C">
        <w:rPr>
          <w:b/>
          <w:sz w:val="22"/>
          <w:szCs w:val="22"/>
        </w:rPr>
        <w:t xml:space="preserve">1.14. Требования к моющим средствам при </w:t>
      </w:r>
      <w:r w:rsidR="003E362B" w:rsidRPr="00D6757C">
        <w:rPr>
          <w:b/>
          <w:sz w:val="22"/>
          <w:szCs w:val="22"/>
        </w:rPr>
        <w:t xml:space="preserve">оказании </w:t>
      </w:r>
      <w:r w:rsidRPr="00D6757C">
        <w:rPr>
          <w:b/>
          <w:sz w:val="22"/>
          <w:szCs w:val="22"/>
        </w:rPr>
        <w:t>услуг Исполнителем на объекте Заказчика:</w:t>
      </w:r>
    </w:p>
    <w:p w14:paraId="2C421B87" w14:textId="2DBBB60A" w:rsidR="00530D3B" w:rsidRPr="00D6757C" w:rsidRDefault="00530D3B" w:rsidP="00530D3B">
      <w:pPr>
        <w:spacing w:after="0" w:line="240" w:lineRule="atLeast"/>
        <w:ind w:firstLine="567"/>
        <w:rPr>
          <w:sz w:val="22"/>
          <w:szCs w:val="22"/>
        </w:rPr>
      </w:pPr>
      <w:r w:rsidRPr="00D6757C">
        <w:rPr>
          <w:sz w:val="22"/>
          <w:szCs w:val="22"/>
        </w:rPr>
        <w:t>1.14.1.</w:t>
      </w:r>
      <w:r w:rsidR="003E362B" w:rsidRPr="00D6757C">
        <w:rPr>
          <w:sz w:val="22"/>
          <w:szCs w:val="22"/>
        </w:rPr>
        <w:t xml:space="preserve"> </w:t>
      </w:r>
      <w:r w:rsidRPr="00D6757C">
        <w:rPr>
          <w:sz w:val="22"/>
          <w:szCs w:val="22"/>
        </w:rPr>
        <w:t>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14:paraId="7F26D258" w14:textId="77777777" w:rsidR="00530D3B" w:rsidRPr="00D6757C" w:rsidRDefault="00530D3B" w:rsidP="00530D3B">
      <w:pPr>
        <w:spacing w:after="0" w:line="240" w:lineRule="atLeast"/>
        <w:ind w:firstLine="709"/>
        <w:rPr>
          <w:b/>
          <w:sz w:val="22"/>
          <w:szCs w:val="22"/>
        </w:rPr>
      </w:pPr>
      <w:r w:rsidRPr="00D6757C">
        <w:rPr>
          <w:sz w:val="22"/>
          <w:szCs w:val="22"/>
        </w:rPr>
        <w:t>1.14.2.Средства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гипоаллергенны;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14:paraId="0F60850A" w14:textId="52F5BD0F" w:rsidR="00530D3B" w:rsidRPr="00D6757C" w:rsidRDefault="00530D3B" w:rsidP="00530D3B">
      <w:pPr>
        <w:tabs>
          <w:tab w:val="left" w:pos="993"/>
        </w:tabs>
        <w:spacing w:after="0" w:line="240" w:lineRule="atLeast"/>
        <w:ind w:firstLine="709"/>
        <w:rPr>
          <w:sz w:val="22"/>
          <w:szCs w:val="22"/>
        </w:rPr>
      </w:pPr>
      <w:r w:rsidRPr="00D6757C">
        <w:rPr>
          <w:sz w:val="22"/>
          <w:szCs w:val="22"/>
        </w:rPr>
        <w:t>1.14.3.</w:t>
      </w:r>
      <w:r w:rsidR="00D722D0" w:rsidRPr="00D6757C">
        <w:rPr>
          <w:sz w:val="22"/>
          <w:szCs w:val="22"/>
        </w:rPr>
        <w:t xml:space="preserve"> </w:t>
      </w:r>
      <w:r w:rsidRPr="00D6757C">
        <w:rPr>
          <w:sz w:val="22"/>
          <w:szCs w:val="22"/>
        </w:rPr>
        <w:t>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04DC88E8" w14:textId="77777777" w:rsidR="00530D3B" w:rsidRPr="00D6757C" w:rsidRDefault="00530D3B" w:rsidP="00530D3B">
      <w:pPr>
        <w:tabs>
          <w:tab w:val="left" w:pos="993"/>
        </w:tabs>
        <w:spacing w:after="0" w:line="240" w:lineRule="atLeast"/>
        <w:ind w:firstLine="709"/>
        <w:rPr>
          <w:sz w:val="22"/>
          <w:szCs w:val="22"/>
        </w:rPr>
      </w:pPr>
    </w:p>
    <w:p w14:paraId="1B7CEF92" w14:textId="57E69327" w:rsidR="00530D3B" w:rsidRPr="00D6757C" w:rsidRDefault="00530D3B" w:rsidP="00530D3B">
      <w:pPr>
        <w:spacing w:after="0" w:line="240" w:lineRule="atLeast"/>
        <w:jc w:val="center"/>
        <w:rPr>
          <w:b/>
          <w:sz w:val="22"/>
          <w:szCs w:val="22"/>
        </w:rPr>
      </w:pPr>
      <w:r w:rsidRPr="00D6757C">
        <w:rPr>
          <w:b/>
          <w:sz w:val="22"/>
          <w:szCs w:val="22"/>
          <w:lang w:val="en-US"/>
        </w:rPr>
        <w:t>II</w:t>
      </w:r>
      <w:r w:rsidRPr="00D6757C">
        <w:rPr>
          <w:b/>
          <w:sz w:val="22"/>
          <w:szCs w:val="22"/>
        </w:rPr>
        <w:t>. Требования к оказанию услуг по содержанию и уборке прилегающих к объектам АО «Аэропорт Сургут» территорий.</w:t>
      </w:r>
    </w:p>
    <w:p w14:paraId="22FF6BDD" w14:textId="77777777" w:rsidR="00530D3B" w:rsidRPr="00D6757C" w:rsidRDefault="00530D3B" w:rsidP="00530D3B">
      <w:pPr>
        <w:spacing w:after="0" w:line="240" w:lineRule="atLeast"/>
        <w:rPr>
          <w:b/>
          <w:sz w:val="22"/>
          <w:szCs w:val="22"/>
        </w:rPr>
      </w:pPr>
      <w:r w:rsidRPr="00D6757C">
        <w:rPr>
          <w:b/>
          <w:sz w:val="22"/>
          <w:szCs w:val="22"/>
        </w:rPr>
        <w:t xml:space="preserve">Общая площадь территории составляет </w:t>
      </w:r>
      <w:r w:rsidRPr="00D6757C">
        <w:rPr>
          <w:b/>
          <w:sz w:val="22"/>
          <w:szCs w:val="22"/>
          <w:u w:val="single"/>
        </w:rPr>
        <w:t>27215,7</w:t>
      </w:r>
      <w:r w:rsidRPr="00D6757C">
        <w:rPr>
          <w:b/>
          <w:sz w:val="22"/>
          <w:szCs w:val="22"/>
        </w:rPr>
        <w:t xml:space="preserve"> кв.м. согласно приложению № 2 к настоящему Техническому заданию.</w:t>
      </w:r>
    </w:p>
    <w:p w14:paraId="3BD9BD20" w14:textId="77777777" w:rsidR="00530D3B" w:rsidRPr="00D6757C" w:rsidRDefault="00530D3B" w:rsidP="00530D3B">
      <w:pPr>
        <w:spacing w:after="0" w:line="240" w:lineRule="atLeast"/>
        <w:rPr>
          <w:b/>
          <w:sz w:val="22"/>
          <w:szCs w:val="22"/>
        </w:rPr>
      </w:pPr>
      <w:r w:rsidRPr="00D6757C">
        <w:rPr>
          <w:b/>
          <w:sz w:val="22"/>
          <w:szCs w:val="22"/>
        </w:rPr>
        <w:t>Их них:</w:t>
      </w:r>
    </w:p>
    <w:p w14:paraId="2B39452D" w14:textId="439E6495" w:rsidR="00530D3B" w:rsidRPr="00D6757C" w:rsidRDefault="00530D3B" w:rsidP="00530D3B">
      <w:pPr>
        <w:spacing w:after="0" w:line="240" w:lineRule="atLeast"/>
        <w:rPr>
          <w:b/>
          <w:sz w:val="22"/>
          <w:szCs w:val="22"/>
        </w:rPr>
      </w:pPr>
      <w:r w:rsidRPr="00D6757C">
        <w:rPr>
          <w:b/>
          <w:sz w:val="22"/>
          <w:szCs w:val="22"/>
        </w:rPr>
        <w:t xml:space="preserve">-прилегающая </w:t>
      </w:r>
      <w:r w:rsidR="00D722D0" w:rsidRPr="00D6757C">
        <w:rPr>
          <w:b/>
          <w:sz w:val="22"/>
          <w:szCs w:val="22"/>
        </w:rPr>
        <w:t>к зданию</w:t>
      </w:r>
      <w:r w:rsidRPr="00D6757C">
        <w:rPr>
          <w:b/>
          <w:sz w:val="22"/>
          <w:szCs w:val="22"/>
        </w:rPr>
        <w:t xml:space="preserve"> и сооружениям территория – 15075,7 м2</w:t>
      </w:r>
    </w:p>
    <w:p w14:paraId="4F1F8CF0" w14:textId="77777777" w:rsidR="00530D3B" w:rsidRPr="00D6757C" w:rsidRDefault="00530D3B" w:rsidP="00530D3B">
      <w:pPr>
        <w:spacing w:after="0" w:line="240" w:lineRule="atLeast"/>
        <w:rPr>
          <w:b/>
          <w:sz w:val="22"/>
          <w:szCs w:val="22"/>
        </w:rPr>
      </w:pPr>
      <w:r w:rsidRPr="00D6757C">
        <w:rPr>
          <w:b/>
          <w:sz w:val="22"/>
          <w:szCs w:val="22"/>
        </w:rPr>
        <w:t>- территория зеленой зоны – 12 140.0 м2</w:t>
      </w:r>
    </w:p>
    <w:p w14:paraId="086EB8DE" w14:textId="77777777" w:rsidR="00530D3B" w:rsidRPr="00D6757C" w:rsidRDefault="00530D3B" w:rsidP="00530D3B">
      <w:pPr>
        <w:spacing w:after="0" w:line="240" w:lineRule="atLeast"/>
        <w:ind w:hanging="142"/>
        <w:rPr>
          <w:b/>
          <w:sz w:val="22"/>
          <w:szCs w:val="22"/>
        </w:rPr>
      </w:pPr>
    </w:p>
    <w:p w14:paraId="1AB6E2C9" w14:textId="77777777" w:rsidR="00530D3B" w:rsidRPr="00D6757C" w:rsidRDefault="00530D3B" w:rsidP="00530D3B">
      <w:pPr>
        <w:tabs>
          <w:tab w:val="left" w:pos="0"/>
        </w:tabs>
        <w:spacing w:after="0" w:line="240" w:lineRule="atLeast"/>
        <w:ind w:firstLine="567"/>
        <w:rPr>
          <w:sz w:val="22"/>
          <w:szCs w:val="22"/>
        </w:rPr>
      </w:pPr>
      <w:r w:rsidRPr="00D6757C">
        <w:rPr>
          <w:sz w:val="22"/>
          <w:szCs w:val="22"/>
        </w:rPr>
        <w:t>2.1.</w:t>
      </w:r>
      <w:r w:rsidRPr="00D6757C">
        <w:rPr>
          <w:b/>
          <w:sz w:val="22"/>
          <w:szCs w:val="22"/>
        </w:rPr>
        <w:t xml:space="preserve"> </w:t>
      </w:r>
      <w:r w:rsidRPr="00D6757C">
        <w:rPr>
          <w:sz w:val="22"/>
          <w:szCs w:val="22"/>
        </w:rPr>
        <w:t>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настоящим разделом Технического задания и приложением № 2 к настоящему Техническому заданию.</w:t>
      </w:r>
    </w:p>
    <w:p w14:paraId="7526ED17" w14:textId="7FFC8879" w:rsidR="00530D3B" w:rsidRPr="00D6757C" w:rsidRDefault="00530D3B" w:rsidP="00530D3B">
      <w:pPr>
        <w:tabs>
          <w:tab w:val="left" w:pos="0"/>
        </w:tabs>
        <w:spacing w:after="0" w:line="240" w:lineRule="atLeast"/>
        <w:ind w:left="-142" w:firstLine="567"/>
        <w:rPr>
          <w:sz w:val="22"/>
          <w:szCs w:val="22"/>
        </w:rPr>
      </w:pPr>
      <w:r w:rsidRPr="00D6757C">
        <w:rPr>
          <w:sz w:val="22"/>
          <w:szCs w:val="22"/>
        </w:rPr>
        <w:t xml:space="preserve">2.2. </w:t>
      </w:r>
      <w:r w:rsidR="002515F0" w:rsidRPr="00D6757C">
        <w:rPr>
          <w:sz w:val="22"/>
          <w:szCs w:val="22"/>
        </w:rPr>
        <w:t xml:space="preserve">Услуги </w:t>
      </w:r>
      <w:r w:rsidR="001C7764" w:rsidRPr="00D6757C">
        <w:rPr>
          <w:sz w:val="22"/>
          <w:szCs w:val="22"/>
        </w:rPr>
        <w:t>оказываются</w:t>
      </w:r>
      <w:r w:rsidRPr="00D6757C">
        <w:rPr>
          <w:sz w:val="22"/>
          <w:szCs w:val="22"/>
        </w:rPr>
        <w:t xml:space="preserve"> в рабочие дни недели ежедневно, с 06.00 до 16.00 часов, в выходные и праздничные дни - по заявке Заказчика, работниками в количестве </w:t>
      </w:r>
      <w:r w:rsidRPr="00D6757C">
        <w:rPr>
          <w:b/>
          <w:sz w:val="22"/>
          <w:szCs w:val="22"/>
          <w:u w:val="single"/>
        </w:rPr>
        <w:t>не менее 8 (восьми) человек каждый</w:t>
      </w:r>
      <w:r w:rsidRPr="00D6757C">
        <w:rPr>
          <w:b/>
          <w:sz w:val="22"/>
          <w:szCs w:val="22"/>
        </w:rPr>
        <w:t xml:space="preserve"> день. </w:t>
      </w:r>
      <w:r w:rsidRPr="00D6757C">
        <w:rPr>
          <w:sz w:val="22"/>
          <w:szCs w:val="22"/>
        </w:rPr>
        <w:t>Периодичность уборки также устанавливается графиком, предусмотренным настоящим Техническим заданием, графиками и/или временем уборки отдельных объектов, утвержденных Исполнителем и согласованных Заказчиком, а также в соответствии с отдельными поручениями (требованиями) Заказчика.</w:t>
      </w:r>
    </w:p>
    <w:p w14:paraId="716294C5" w14:textId="77777777" w:rsidR="00530D3B" w:rsidRPr="00D6757C" w:rsidRDefault="00530D3B" w:rsidP="00530D3B">
      <w:pPr>
        <w:tabs>
          <w:tab w:val="left" w:pos="0"/>
        </w:tabs>
        <w:spacing w:after="0" w:line="240" w:lineRule="atLeast"/>
        <w:ind w:firstLine="567"/>
        <w:rPr>
          <w:sz w:val="22"/>
          <w:szCs w:val="22"/>
        </w:rPr>
      </w:pPr>
      <w:r w:rsidRPr="00D6757C">
        <w:rPr>
          <w:sz w:val="22"/>
          <w:szCs w:val="22"/>
        </w:rPr>
        <w:t xml:space="preserve">2.3. Исполнитель обеспечивает своими силами и предоставляет за свой счет для своего персонала: </w:t>
      </w:r>
    </w:p>
    <w:p w14:paraId="6DF24EDD" w14:textId="77777777" w:rsidR="00530D3B" w:rsidRPr="00D6757C" w:rsidRDefault="00530D3B" w:rsidP="00530D3B">
      <w:pPr>
        <w:tabs>
          <w:tab w:val="left" w:pos="0"/>
        </w:tabs>
        <w:spacing w:after="0" w:line="240" w:lineRule="atLeast"/>
        <w:ind w:firstLine="567"/>
        <w:rPr>
          <w:sz w:val="22"/>
          <w:szCs w:val="22"/>
        </w:rPr>
      </w:pPr>
      <w:r w:rsidRPr="00D6757C">
        <w:rPr>
          <w:sz w:val="22"/>
          <w:szCs w:val="22"/>
        </w:rPr>
        <w:t>- специальную одежду (спецодежду);</w:t>
      </w:r>
    </w:p>
    <w:p w14:paraId="03C85386" w14:textId="77777777" w:rsidR="00530D3B" w:rsidRPr="00D6757C" w:rsidRDefault="00530D3B" w:rsidP="00530D3B">
      <w:pPr>
        <w:tabs>
          <w:tab w:val="left" w:pos="0"/>
        </w:tabs>
        <w:spacing w:after="0" w:line="240" w:lineRule="atLeast"/>
        <w:ind w:firstLine="567"/>
        <w:rPr>
          <w:sz w:val="22"/>
          <w:szCs w:val="22"/>
        </w:rPr>
      </w:pPr>
      <w:r w:rsidRPr="00D6757C">
        <w:rPr>
          <w:sz w:val="22"/>
          <w:szCs w:val="22"/>
        </w:rPr>
        <w:t>- перчатки резиновые латексные с хлопковым напылением, перчатки х/б, перчатки для работы в зимний период, (</w:t>
      </w:r>
      <w:proofErr w:type="spellStart"/>
      <w:r w:rsidRPr="00D6757C">
        <w:rPr>
          <w:sz w:val="22"/>
          <w:szCs w:val="22"/>
        </w:rPr>
        <w:t>спецоснастку</w:t>
      </w:r>
      <w:proofErr w:type="spellEnd"/>
      <w:r w:rsidRPr="00D6757C">
        <w:rPr>
          <w:sz w:val="22"/>
          <w:szCs w:val="22"/>
        </w:rPr>
        <w:t>) для своего персонала и другие СИЗ (средства индивидуальной защиты), уборочный инвентарь (использование Исполнителем их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p w14:paraId="3738EA10" w14:textId="1BFF4280" w:rsidR="00530D3B" w:rsidRPr="00D6757C" w:rsidRDefault="00530D3B" w:rsidP="00530D3B">
      <w:pPr>
        <w:tabs>
          <w:tab w:val="left" w:pos="0"/>
        </w:tabs>
        <w:spacing w:after="0" w:line="240" w:lineRule="atLeast"/>
        <w:ind w:firstLine="567"/>
        <w:rPr>
          <w:b/>
          <w:sz w:val="22"/>
          <w:szCs w:val="22"/>
        </w:rPr>
      </w:pPr>
      <w:r w:rsidRPr="00D6757C">
        <w:rPr>
          <w:sz w:val="22"/>
          <w:szCs w:val="22"/>
        </w:rPr>
        <w:t xml:space="preserve">         </w:t>
      </w:r>
      <w:r w:rsidRPr="00D6757C">
        <w:rPr>
          <w:b/>
          <w:sz w:val="22"/>
          <w:szCs w:val="22"/>
        </w:rPr>
        <w:t>2.4.</w:t>
      </w:r>
      <w:r w:rsidRPr="00D6757C">
        <w:rPr>
          <w:sz w:val="22"/>
          <w:szCs w:val="22"/>
        </w:rPr>
        <w:t xml:space="preserve"> </w:t>
      </w:r>
      <w:r w:rsidRPr="00D6757C">
        <w:rPr>
          <w:b/>
          <w:sz w:val="22"/>
          <w:szCs w:val="22"/>
        </w:rPr>
        <w:t xml:space="preserve">Содержание и уборка прилегающих территорий в летний период (в период ориентировочно с мая по сентябрь включительно) включает в себя </w:t>
      </w:r>
      <w:r w:rsidR="003E362B" w:rsidRPr="00D6757C">
        <w:rPr>
          <w:b/>
          <w:sz w:val="22"/>
          <w:szCs w:val="22"/>
        </w:rPr>
        <w:t>оказание услуг</w:t>
      </w:r>
      <w:r w:rsidRPr="00D6757C">
        <w:rPr>
          <w:b/>
          <w:sz w:val="22"/>
          <w:szCs w:val="22"/>
        </w:rPr>
        <w:t xml:space="preserve"> Исполнителем в соответствии с приложением № 2 к Техническому заданию и Таблицей № 6.</w:t>
      </w:r>
    </w:p>
    <w:p w14:paraId="1D782C00" w14:textId="77777777" w:rsidR="00530D3B" w:rsidRPr="00D6757C" w:rsidRDefault="00530D3B" w:rsidP="00530D3B">
      <w:pPr>
        <w:tabs>
          <w:tab w:val="left" w:pos="0"/>
        </w:tabs>
        <w:spacing w:after="0" w:line="240" w:lineRule="atLeast"/>
        <w:ind w:firstLine="567"/>
        <w:rPr>
          <w:sz w:val="22"/>
          <w:szCs w:val="22"/>
        </w:rPr>
      </w:pPr>
    </w:p>
    <w:p w14:paraId="263CBAB8" w14:textId="5F884986" w:rsidR="00530D3B" w:rsidRPr="00D6757C" w:rsidRDefault="00530D3B" w:rsidP="00530D3B">
      <w:pPr>
        <w:tabs>
          <w:tab w:val="left" w:pos="0"/>
        </w:tabs>
        <w:spacing w:after="0" w:line="240" w:lineRule="atLeast"/>
        <w:ind w:firstLine="567"/>
        <w:rPr>
          <w:b/>
          <w:sz w:val="22"/>
          <w:szCs w:val="22"/>
        </w:rPr>
      </w:pPr>
      <w:r w:rsidRPr="00D6757C">
        <w:rPr>
          <w:b/>
          <w:sz w:val="22"/>
          <w:szCs w:val="22"/>
        </w:rPr>
        <w:t xml:space="preserve">Таблица № 6. Виды и периодичность оказания услуг (летний период).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22"/>
        <w:gridCol w:w="4536"/>
      </w:tblGrid>
      <w:tr w:rsidR="00530D3B" w:rsidRPr="00D6757C" w14:paraId="40F7EFA7" w14:textId="77777777" w:rsidTr="00FC2D96">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D3D999" w14:textId="77777777" w:rsidR="00530D3B" w:rsidRPr="00D6757C" w:rsidRDefault="00530D3B" w:rsidP="00FC2D96">
            <w:pPr>
              <w:spacing w:after="0" w:line="240" w:lineRule="atLeast"/>
              <w:rPr>
                <w:b/>
                <w:sz w:val="22"/>
                <w:szCs w:val="22"/>
              </w:rPr>
            </w:pPr>
            <w:r w:rsidRPr="00D6757C">
              <w:rPr>
                <w:b/>
                <w:sz w:val="22"/>
                <w:szCs w:val="22"/>
              </w:rPr>
              <w:t>№ п/п</w:t>
            </w:r>
          </w:p>
        </w:tc>
        <w:tc>
          <w:tcPr>
            <w:tcW w:w="4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4F7144" w14:textId="25DDFB95" w:rsidR="00530D3B" w:rsidRPr="00D6757C" w:rsidRDefault="00530D3B" w:rsidP="00FC2D96">
            <w:pPr>
              <w:spacing w:after="0" w:line="240" w:lineRule="atLeast"/>
              <w:rPr>
                <w:b/>
                <w:sz w:val="22"/>
                <w:szCs w:val="22"/>
              </w:rPr>
            </w:pPr>
            <w:r w:rsidRPr="00D6757C">
              <w:rPr>
                <w:b/>
                <w:sz w:val="22"/>
                <w:szCs w:val="22"/>
              </w:rPr>
              <w:t xml:space="preserve">Виды </w:t>
            </w:r>
            <w:r w:rsidR="002515F0" w:rsidRPr="00D6757C">
              <w:rPr>
                <w:b/>
                <w:sz w:val="22"/>
                <w:szCs w:val="22"/>
              </w:rPr>
              <w:t>услуг</w:t>
            </w:r>
            <w:r w:rsidRPr="00D6757C">
              <w:rPr>
                <w:b/>
                <w:sz w:val="22"/>
                <w:szCs w:val="22"/>
              </w:rPr>
              <w:t xml:space="preserve">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B8F766" w14:textId="77777777" w:rsidR="00530D3B" w:rsidRPr="00D6757C" w:rsidRDefault="00530D3B" w:rsidP="00FC2D96">
            <w:pPr>
              <w:spacing w:after="0" w:line="240" w:lineRule="atLeast"/>
              <w:jc w:val="center"/>
              <w:rPr>
                <w:b/>
                <w:sz w:val="22"/>
                <w:szCs w:val="22"/>
              </w:rPr>
            </w:pPr>
            <w:r w:rsidRPr="00D6757C">
              <w:rPr>
                <w:b/>
                <w:sz w:val="22"/>
                <w:szCs w:val="22"/>
              </w:rPr>
              <w:t>Периодичность</w:t>
            </w:r>
          </w:p>
        </w:tc>
      </w:tr>
      <w:tr w:rsidR="00530D3B" w:rsidRPr="00D6757C" w14:paraId="2EFF131C"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02B1AD38" w14:textId="77777777" w:rsidR="00530D3B" w:rsidRPr="00D6757C" w:rsidRDefault="00530D3B" w:rsidP="00FC2D96">
            <w:pPr>
              <w:spacing w:after="0" w:line="240" w:lineRule="atLeast"/>
              <w:rPr>
                <w:sz w:val="22"/>
                <w:szCs w:val="22"/>
              </w:rPr>
            </w:pPr>
            <w:r w:rsidRPr="00D6757C">
              <w:rPr>
                <w:sz w:val="22"/>
                <w:szCs w:val="22"/>
              </w:rPr>
              <w:t>1.</w:t>
            </w:r>
          </w:p>
        </w:tc>
        <w:tc>
          <w:tcPr>
            <w:tcW w:w="4922" w:type="dxa"/>
            <w:tcBorders>
              <w:top w:val="single" w:sz="4" w:space="0" w:color="auto"/>
              <w:left w:val="single" w:sz="4" w:space="0" w:color="auto"/>
              <w:bottom w:val="single" w:sz="4" w:space="0" w:color="auto"/>
              <w:right w:val="single" w:sz="4" w:space="0" w:color="auto"/>
            </w:tcBorders>
            <w:hideMark/>
          </w:tcPr>
          <w:p w14:paraId="754EDEC2" w14:textId="77777777" w:rsidR="00530D3B" w:rsidRPr="00D6757C" w:rsidRDefault="00530D3B" w:rsidP="00FC2D96">
            <w:pPr>
              <w:spacing w:after="0" w:line="240" w:lineRule="atLeast"/>
              <w:ind w:hanging="6"/>
              <w:jc w:val="left"/>
              <w:rPr>
                <w:sz w:val="22"/>
                <w:szCs w:val="22"/>
              </w:rPr>
            </w:pPr>
            <w:r w:rsidRPr="00D6757C">
              <w:rPr>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hideMark/>
          </w:tcPr>
          <w:p w14:paraId="6DC4B921" w14:textId="7CD0BE7F" w:rsidR="00530D3B" w:rsidRPr="00D6757C" w:rsidRDefault="00530D3B" w:rsidP="00FC2D96">
            <w:pPr>
              <w:spacing w:after="0" w:line="240" w:lineRule="atLeast"/>
              <w:jc w:val="center"/>
              <w:rPr>
                <w:sz w:val="22"/>
                <w:szCs w:val="22"/>
              </w:rPr>
            </w:pPr>
            <w:r w:rsidRPr="00D6757C">
              <w:rPr>
                <w:sz w:val="22"/>
                <w:szCs w:val="22"/>
              </w:rPr>
              <w:t xml:space="preserve">ежедневно с 06.00 </w:t>
            </w:r>
            <w:r w:rsidR="00D722D0" w:rsidRPr="00D6757C">
              <w:rPr>
                <w:sz w:val="22"/>
                <w:szCs w:val="22"/>
              </w:rPr>
              <w:t>час до</w:t>
            </w:r>
            <w:r w:rsidRPr="00D6757C">
              <w:rPr>
                <w:sz w:val="22"/>
                <w:szCs w:val="22"/>
              </w:rPr>
              <w:t xml:space="preserve"> 16.00 час</w:t>
            </w:r>
          </w:p>
        </w:tc>
      </w:tr>
      <w:tr w:rsidR="00530D3B" w:rsidRPr="00D6757C" w14:paraId="50F2DE03"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0A8CF736" w14:textId="77777777" w:rsidR="00530D3B" w:rsidRPr="00D6757C" w:rsidRDefault="00530D3B" w:rsidP="00FC2D96">
            <w:pPr>
              <w:spacing w:after="0" w:line="240" w:lineRule="atLeast"/>
              <w:rPr>
                <w:sz w:val="22"/>
                <w:szCs w:val="22"/>
              </w:rPr>
            </w:pPr>
            <w:r w:rsidRPr="00D6757C">
              <w:rPr>
                <w:sz w:val="22"/>
                <w:szCs w:val="22"/>
              </w:rPr>
              <w:lastRenderedPageBreak/>
              <w:t>2.</w:t>
            </w:r>
          </w:p>
        </w:tc>
        <w:tc>
          <w:tcPr>
            <w:tcW w:w="4922" w:type="dxa"/>
            <w:tcBorders>
              <w:top w:val="single" w:sz="4" w:space="0" w:color="auto"/>
              <w:left w:val="single" w:sz="4" w:space="0" w:color="auto"/>
              <w:bottom w:val="single" w:sz="4" w:space="0" w:color="auto"/>
              <w:right w:val="single" w:sz="4" w:space="0" w:color="auto"/>
            </w:tcBorders>
            <w:hideMark/>
          </w:tcPr>
          <w:p w14:paraId="5CF48485" w14:textId="77777777" w:rsidR="00530D3B" w:rsidRPr="00D6757C" w:rsidRDefault="00530D3B" w:rsidP="00FC2D96">
            <w:pPr>
              <w:spacing w:after="0" w:line="240" w:lineRule="atLeast"/>
              <w:ind w:hanging="6"/>
              <w:jc w:val="left"/>
              <w:rPr>
                <w:spacing w:val="-6"/>
                <w:sz w:val="22"/>
                <w:szCs w:val="22"/>
              </w:rPr>
            </w:pPr>
            <w:r w:rsidRPr="00D6757C">
              <w:rPr>
                <w:sz w:val="22"/>
                <w:szCs w:val="22"/>
              </w:rPr>
              <w:t xml:space="preserve"> </w:t>
            </w:r>
            <w:r w:rsidRPr="00D6757C">
              <w:rPr>
                <w:spacing w:val="-6"/>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№3 к настоящему Техническому заданию</w:t>
            </w:r>
          </w:p>
        </w:tc>
        <w:tc>
          <w:tcPr>
            <w:tcW w:w="4536" w:type="dxa"/>
            <w:tcBorders>
              <w:top w:val="single" w:sz="4" w:space="0" w:color="auto"/>
              <w:left w:val="single" w:sz="4" w:space="0" w:color="auto"/>
              <w:bottom w:val="single" w:sz="4" w:space="0" w:color="auto"/>
              <w:right w:val="single" w:sz="4" w:space="0" w:color="auto"/>
            </w:tcBorders>
            <w:hideMark/>
          </w:tcPr>
          <w:p w14:paraId="2B8CBB1C" w14:textId="15994B76" w:rsidR="00530D3B" w:rsidRPr="00D6757C" w:rsidRDefault="00530D3B" w:rsidP="00FC2D96">
            <w:pPr>
              <w:spacing w:after="0" w:line="240" w:lineRule="atLeast"/>
              <w:jc w:val="center"/>
              <w:rPr>
                <w:sz w:val="22"/>
                <w:szCs w:val="22"/>
              </w:rPr>
            </w:pPr>
            <w:r w:rsidRPr="00D6757C">
              <w:rPr>
                <w:sz w:val="22"/>
                <w:szCs w:val="22"/>
              </w:rPr>
              <w:t xml:space="preserve">ежедневно с 06.00 </w:t>
            </w:r>
            <w:r w:rsidR="00D722D0" w:rsidRPr="00D6757C">
              <w:rPr>
                <w:sz w:val="22"/>
                <w:szCs w:val="22"/>
              </w:rPr>
              <w:t>час до</w:t>
            </w:r>
            <w:r w:rsidRPr="00D6757C">
              <w:rPr>
                <w:sz w:val="22"/>
                <w:szCs w:val="22"/>
              </w:rPr>
              <w:t xml:space="preserve"> 16.00 час</w:t>
            </w:r>
          </w:p>
        </w:tc>
      </w:tr>
      <w:tr w:rsidR="00530D3B" w:rsidRPr="00D6757C" w14:paraId="1E6BDD59"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103C05D0" w14:textId="77777777" w:rsidR="00530D3B" w:rsidRPr="00D6757C" w:rsidRDefault="00530D3B" w:rsidP="00FC2D96">
            <w:pPr>
              <w:spacing w:after="0" w:line="240" w:lineRule="atLeast"/>
              <w:rPr>
                <w:sz w:val="22"/>
                <w:szCs w:val="22"/>
              </w:rPr>
            </w:pPr>
            <w:r w:rsidRPr="00D6757C">
              <w:rPr>
                <w:sz w:val="22"/>
                <w:szCs w:val="22"/>
              </w:rPr>
              <w:t>3.</w:t>
            </w:r>
          </w:p>
        </w:tc>
        <w:tc>
          <w:tcPr>
            <w:tcW w:w="4922" w:type="dxa"/>
            <w:tcBorders>
              <w:top w:val="single" w:sz="4" w:space="0" w:color="auto"/>
              <w:left w:val="single" w:sz="4" w:space="0" w:color="auto"/>
              <w:bottom w:val="single" w:sz="4" w:space="0" w:color="auto"/>
              <w:right w:val="single" w:sz="4" w:space="0" w:color="auto"/>
            </w:tcBorders>
            <w:hideMark/>
          </w:tcPr>
          <w:p w14:paraId="69B7C58A" w14:textId="77777777" w:rsidR="00530D3B" w:rsidRPr="00D6757C" w:rsidRDefault="00530D3B" w:rsidP="00FC2D96">
            <w:pPr>
              <w:spacing w:after="0" w:line="240" w:lineRule="atLeast"/>
              <w:ind w:hanging="6"/>
              <w:jc w:val="left"/>
              <w:rPr>
                <w:sz w:val="22"/>
                <w:szCs w:val="22"/>
              </w:rPr>
            </w:pPr>
            <w:r w:rsidRPr="00D6757C">
              <w:rPr>
                <w:sz w:val="22"/>
                <w:szCs w:val="22"/>
              </w:rPr>
              <w:t xml:space="preserve"> Уборка прилегающей зеленой зоны от мусора, вынос и сортировка мусора</w:t>
            </w:r>
          </w:p>
        </w:tc>
        <w:tc>
          <w:tcPr>
            <w:tcW w:w="4536" w:type="dxa"/>
            <w:tcBorders>
              <w:top w:val="single" w:sz="4" w:space="0" w:color="auto"/>
              <w:left w:val="single" w:sz="4" w:space="0" w:color="auto"/>
              <w:bottom w:val="single" w:sz="4" w:space="0" w:color="auto"/>
              <w:right w:val="single" w:sz="4" w:space="0" w:color="auto"/>
            </w:tcBorders>
            <w:hideMark/>
          </w:tcPr>
          <w:p w14:paraId="4A223C30" w14:textId="77777777" w:rsidR="00530D3B" w:rsidRPr="00D6757C" w:rsidRDefault="00530D3B" w:rsidP="00FC2D96">
            <w:pPr>
              <w:spacing w:after="0" w:line="240" w:lineRule="atLeast"/>
              <w:jc w:val="center"/>
              <w:rPr>
                <w:sz w:val="22"/>
                <w:szCs w:val="22"/>
              </w:rPr>
            </w:pPr>
            <w:r w:rsidRPr="00D6757C">
              <w:rPr>
                <w:sz w:val="22"/>
                <w:szCs w:val="22"/>
              </w:rPr>
              <w:t>ежедневно с 06.00 час до 16.00 час</w:t>
            </w:r>
          </w:p>
        </w:tc>
      </w:tr>
      <w:tr w:rsidR="00530D3B" w:rsidRPr="00D6757C" w14:paraId="2740C58E"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2B1765FE" w14:textId="77777777" w:rsidR="00530D3B" w:rsidRPr="00D6757C" w:rsidRDefault="00530D3B" w:rsidP="00FC2D96">
            <w:pPr>
              <w:spacing w:after="0" w:line="240" w:lineRule="atLeast"/>
              <w:rPr>
                <w:sz w:val="22"/>
                <w:szCs w:val="22"/>
              </w:rPr>
            </w:pPr>
            <w:r w:rsidRPr="00D6757C">
              <w:rPr>
                <w:sz w:val="22"/>
                <w:szCs w:val="22"/>
              </w:rPr>
              <w:t>4.</w:t>
            </w:r>
          </w:p>
        </w:tc>
        <w:tc>
          <w:tcPr>
            <w:tcW w:w="4922" w:type="dxa"/>
            <w:tcBorders>
              <w:top w:val="single" w:sz="4" w:space="0" w:color="auto"/>
              <w:left w:val="single" w:sz="4" w:space="0" w:color="auto"/>
              <w:bottom w:val="single" w:sz="4" w:space="0" w:color="auto"/>
              <w:right w:val="single" w:sz="4" w:space="0" w:color="auto"/>
            </w:tcBorders>
            <w:hideMark/>
          </w:tcPr>
          <w:p w14:paraId="3BB07FC4" w14:textId="77777777" w:rsidR="00530D3B" w:rsidRPr="00D6757C" w:rsidRDefault="00530D3B" w:rsidP="00FC2D96">
            <w:pPr>
              <w:spacing w:after="0" w:line="240" w:lineRule="atLeast"/>
              <w:ind w:hanging="6"/>
              <w:jc w:val="left"/>
              <w:rPr>
                <w:sz w:val="22"/>
                <w:szCs w:val="22"/>
              </w:rPr>
            </w:pPr>
            <w:r w:rsidRPr="00D6757C">
              <w:rPr>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hideMark/>
          </w:tcPr>
          <w:p w14:paraId="7D224868" w14:textId="77777777" w:rsidR="00530D3B" w:rsidRPr="00D6757C" w:rsidRDefault="00530D3B" w:rsidP="00FC2D96">
            <w:pPr>
              <w:spacing w:after="0" w:line="240" w:lineRule="atLeast"/>
              <w:jc w:val="center"/>
              <w:rPr>
                <w:sz w:val="22"/>
                <w:szCs w:val="22"/>
              </w:rPr>
            </w:pPr>
            <w:r w:rsidRPr="00D6757C">
              <w:rPr>
                <w:sz w:val="22"/>
                <w:szCs w:val="22"/>
              </w:rPr>
              <w:t>1 раз при подготовке к летнему периоду</w:t>
            </w:r>
          </w:p>
        </w:tc>
      </w:tr>
      <w:tr w:rsidR="00530D3B" w:rsidRPr="00D6757C" w14:paraId="339A8571"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AE79127" w14:textId="77777777" w:rsidR="00530D3B" w:rsidRPr="00D6757C" w:rsidRDefault="00530D3B" w:rsidP="00FC2D96">
            <w:pPr>
              <w:spacing w:after="0" w:line="240" w:lineRule="atLeast"/>
              <w:rPr>
                <w:sz w:val="22"/>
                <w:szCs w:val="22"/>
              </w:rPr>
            </w:pPr>
            <w:r w:rsidRPr="00D6757C">
              <w:rPr>
                <w:sz w:val="22"/>
                <w:szCs w:val="22"/>
              </w:rPr>
              <w:t>5.</w:t>
            </w:r>
          </w:p>
        </w:tc>
        <w:tc>
          <w:tcPr>
            <w:tcW w:w="4922" w:type="dxa"/>
            <w:tcBorders>
              <w:top w:val="single" w:sz="4" w:space="0" w:color="auto"/>
              <w:left w:val="single" w:sz="4" w:space="0" w:color="auto"/>
              <w:bottom w:val="single" w:sz="4" w:space="0" w:color="auto"/>
              <w:right w:val="single" w:sz="4" w:space="0" w:color="auto"/>
            </w:tcBorders>
            <w:hideMark/>
          </w:tcPr>
          <w:p w14:paraId="20B88AB1" w14:textId="77777777" w:rsidR="00530D3B" w:rsidRPr="00D6757C" w:rsidRDefault="00530D3B" w:rsidP="00FC2D96">
            <w:pPr>
              <w:spacing w:after="0" w:line="240" w:lineRule="atLeast"/>
              <w:ind w:hanging="6"/>
              <w:jc w:val="left"/>
              <w:rPr>
                <w:sz w:val="22"/>
                <w:szCs w:val="22"/>
              </w:rPr>
            </w:pPr>
            <w:r w:rsidRPr="00D6757C">
              <w:rPr>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tcPr>
          <w:p w14:paraId="62AD7626" w14:textId="77777777" w:rsidR="00530D3B" w:rsidRPr="00D6757C" w:rsidRDefault="00530D3B" w:rsidP="00FC2D96">
            <w:pPr>
              <w:spacing w:after="0" w:line="240" w:lineRule="atLeast"/>
              <w:jc w:val="center"/>
              <w:rPr>
                <w:sz w:val="22"/>
                <w:szCs w:val="22"/>
              </w:rPr>
            </w:pPr>
            <w:r w:rsidRPr="00D6757C">
              <w:rPr>
                <w:sz w:val="22"/>
                <w:szCs w:val="22"/>
              </w:rPr>
              <w:t>1 раз в месяц</w:t>
            </w:r>
          </w:p>
        </w:tc>
      </w:tr>
      <w:tr w:rsidR="00530D3B" w:rsidRPr="00D6757C" w14:paraId="7C1E0F4D"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49FE20A2" w14:textId="77777777" w:rsidR="00530D3B" w:rsidRPr="00D6757C" w:rsidRDefault="00530D3B" w:rsidP="00FC2D96">
            <w:pPr>
              <w:spacing w:after="0" w:line="240" w:lineRule="atLeast"/>
              <w:rPr>
                <w:sz w:val="22"/>
                <w:szCs w:val="22"/>
              </w:rPr>
            </w:pPr>
            <w:r w:rsidRPr="00D6757C">
              <w:rPr>
                <w:sz w:val="22"/>
                <w:szCs w:val="22"/>
              </w:rPr>
              <w:t>6.</w:t>
            </w:r>
          </w:p>
        </w:tc>
        <w:tc>
          <w:tcPr>
            <w:tcW w:w="4922" w:type="dxa"/>
            <w:tcBorders>
              <w:top w:val="single" w:sz="4" w:space="0" w:color="auto"/>
              <w:left w:val="single" w:sz="4" w:space="0" w:color="auto"/>
              <w:bottom w:val="single" w:sz="4" w:space="0" w:color="auto"/>
              <w:right w:val="single" w:sz="4" w:space="0" w:color="auto"/>
            </w:tcBorders>
            <w:hideMark/>
          </w:tcPr>
          <w:p w14:paraId="3536C5DD" w14:textId="62F978FF" w:rsidR="00530D3B" w:rsidRPr="00D6757C" w:rsidRDefault="00530D3B" w:rsidP="00FC2D96">
            <w:pPr>
              <w:spacing w:after="0" w:line="240" w:lineRule="atLeast"/>
              <w:ind w:hanging="6"/>
              <w:jc w:val="left"/>
              <w:rPr>
                <w:sz w:val="22"/>
                <w:szCs w:val="22"/>
              </w:rPr>
            </w:pPr>
            <w:r w:rsidRPr="00D6757C">
              <w:rPr>
                <w:sz w:val="22"/>
                <w:szCs w:val="22"/>
              </w:rPr>
              <w:t xml:space="preserve">Очистка урн от мусора, вынос и </w:t>
            </w:r>
            <w:r w:rsidR="00D722D0" w:rsidRPr="00D6757C">
              <w:rPr>
                <w:sz w:val="22"/>
                <w:szCs w:val="22"/>
              </w:rPr>
              <w:t>сортировка мусора</w:t>
            </w:r>
            <w:r w:rsidRPr="00D6757C">
              <w:rPr>
                <w:sz w:val="22"/>
                <w:szCs w:val="22"/>
              </w:rPr>
              <w:t xml:space="preserve"> из урн</w:t>
            </w:r>
          </w:p>
        </w:tc>
        <w:tc>
          <w:tcPr>
            <w:tcW w:w="4536" w:type="dxa"/>
            <w:tcBorders>
              <w:top w:val="single" w:sz="4" w:space="0" w:color="auto"/>
              <w:left w:val="single" w:sz="4" w:space="0" w:color="auto"/>
              <w:bottom w:val="single" w:sz="4" w:space="0" w:color="auto"/>
              <w:right w:val="single" w:sz="4" w:space="0" w:color="auto"/>
            </w:tcBorders>
            <w:hideMark/>
          </w:tcPr>
          <w:p w14:paraId="11516F0D" w14:textId="77777777" w:rsidR="00530D3B" w:rsidRPr="00D6757C" w:rsidRDefault="00530D3B" w:rsidP="00FC2D96">
            <w:pPr>
              <w:spacing w:after="0" w:line="240" w:lineRule="atLeast"/>
              <w:jc w:val="center"/>
              <w:rPr>
                <w:sz w:val="22"/>
                <w:szCs w:val="22"/>
              </w:rPr>
            </w:pPr>
            <w:r w:rsidRPr="00D6757C">
              <w:rPr>
                <w:sz w:val="22"/>
                <w:szCs w:val="22"/>
              </w:rPr>
              <w:t>ежедневно, не менее 2-х раз в смену</w:t>
            </w:r>
          </w:p>
        </w:tc>
      </w:tr>
      <w:tr w:rsidR="00530D3B" w:rsidRPr="00D6757C" w14:paraId="1D8EDE15"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283DE50D" w14:textId="77777777" w:rsidR="00530D3B" w:rsidRPr="00D6757C" w:rsidRDefault="00530D3B" w:rsidP="00FC2D96">
            <w:pPr>
              <w:spacing w:after="0" w:line="240" w:lineRule="atLeast"/>
              <w:rPr>
                <w:sz w:val="22"/>
                <w:szCs w:val="22"/>
              </w:rPr>
            </w:pPr>
            <w:r w:rsidRPr="00D6757C">
              <w:rPr>
                <w:sz w:val="22"/>
                <w:szCs w:val="22"/>
              </w:rPr>
              <w:t>7.</w:t>
            </w:r>
          </w:p>
        </w:tc>
        <w:tc>
          <w:tcPr>
            <w:tcW w:w="4922" w:type="dxa"/>
            <w:tcBorders>
              <w:top w:val="single" w:sz="4" w:space="0" w:color="auto"/>
              <w:left w:val="single" w:sz="4" w:space="0" w:color="auto"/>
              <w:bottom w:val="single" w:sz="4" w:space="0" w:color="auto"/>
              <w:right w:val="single" w:sz="4" w:space="0" w:color="auto"/>
            </w:tcBorders>
            <w:hideMark/>
          </w:tcPr>
          <w:p w14:paraId="6988E2BC" w14:textId="77777777" w:rsidR="00530D3B" w:rsidRPr="00D6757C" w:rsidRDefault="00530D3B" w:rsidP="00FC2D96">
            <w:pPr>
              <w:spacing w:after="0" w:line="240" w:lineRule="atLeast"/>
              <w:ind w:hanging="6"/>
              <w:jc w:val="left"/>
              <w:rPr>
                <w:sz w:val="22"/>
                <w:szCs w:val="22"/>
              </w:rPr>
            </w:pPr>
            <w:r w:rsidRPr="00D6757C">
              <w:rPr>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hideMark/>
          </w:tcPr>
          <w:p w14:paraId="436F3D48" w14:textId="77777777" w:rsidR="00530D3B" w:rsidRPr="00D6757C" w:rsidRDefault="00530D3B" w:rsidP="00FC2D96">
            <w:pPr>
              <w:spacing w:after="0" w:line="240" w:lineRule="atLeast"/>
              <w:jc w:val="center"/>
              <w:rPr>
                <w:sz w:val="22"/>
                <w:szCs w:val="22"/>
              </w:rPr>
            </w:pPr>
            <w:r w:rsidRPr="00D6757C">
              <w:rPr>
                <w:sz w:val="22"/>
                <w:szCs w:val="22"/>
              </w:rPr>
              <w:t>1 раз в месяц в летний период</w:t>
            </w:r>
          </w:p>
        </w:tc>
      </w:tr>
      <w:tr w:rsidR="00530D3B" w:rsidRPr="00D6757C" w14:paraId="25041404"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0CEA86D3" w14:textId="77777777" w:rsidR="00530D3B" w:rsidRPr="00D6757C" w:rsidRDefault="00530D3B" w:rsidP="00FC2D96">
            <w:pPr>
              <w:spacing w:after="0" w:line="240" w:lineRule="atLeast"/>
              <w:rPr>
                <w:sz w:val="22"/>
                <w:szCs w:val="22"/>
              </w:rPr>
            </w:pPr>
            <w:r w:rsidRPr="00D6757C">
              <w:rPr>
                <w:sz w:val="22"/>
                <w:szCs w:val="22"/>
              </w:rPr>
              <w:t>8.</w:t>
            </w:r>
          </w:p>
        </w:tc>
        <w:tc>
          <w:tcPr>
            <w:tcW w:w="4922" w:type="dxa"/>
            <w:tcBorders>
              <w:top w:val="single" w:sz="4" w:space="0" w:color="auto"/>
              <w:left w:val="single" w:sz="4" w:space="0" w:color="auto"/>
              <w:bottom w:val="single" w:sz="4" w:space="0" w:color="auto"/>
              <w:right w:val="single" w:sz="4" w:space="0" w:color="auto"/>
            </w:tcBorders>
            <w:hideMark/>
          </w:tcPr>
          <w:p w14:paraId="1C43132A" w14:textId="77777777" w:rsidR="00530D3B" w:rsidRPr="00D6757C" w:rsidRDefault="00530D3B" w:rsidP="00FC2D96">
            <w:pPr>
              <w:spacing w:after="0" w:line="240" w:lineRule="atLeast"/>
              <w:ind w:hanging="6"/>
              <w:jc w:val="left"/>
              <w:rPr>
                <w:sz w:val="22"/>
                <w:szCs w:val="22"/>
              </w:rPr>
            </w:pPr>
            <w:r w:rsidRPr="00D6757C">
              <w:rPr>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hideMark/>
          </w:tcPr>
          <w:p w14:paraId="5442E2CF" w14:textId="77777777" w:rsidR="00530D3B" w:rsidRPr="00D6757C" w:rsidRDefault="00530D3B" w:rsidP="00FC2D96">
            <w:pPr>
              <w:spacing w:after="0" w:line="240" w:lineRule="atLeast"/>
              <w:jc w:val="center"/>
              <w:rPr>
                <w:sz w:val="22"/>
                <w:szCs w:val="22"/>
              </w:rPr>
            </w:pPr>
            <w:r w:rsidRPr="00D6757C">
              <w:rPr>
                <w:sz w:val="22"/>
                <w:szCs w:val="22"/>
              </w:rPr>
              <w:t>не менее 1 раза в неделю</w:t>
            </w:r>
          </w:p>
        </w:tc>
      </w:tr>
      <w:tr w:rsidR="00530D3B" w:rsidRPr="00D6757C" w14:paraId="5A3482B3"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288097C0" w14:textId="77777777" w:rsidR="00530D3B" w:rsidRPr="00D6757C" w:rsidRDefault="00530D3B" w:rsidP="00FC2D96">
            <w:pPr>
              <w:spacing w:after="0" w:line="240" w:lineRule="atLeast"/>
              <w:rPr>
                <w:sz w:val="22"/>
                <w:szCs w:val="22"/>
              </w:rPr>
            </w:pPr>
            <w:r w:rsidRPr="00D6757C">
              <w:rPr>
                <w:sz w:val="22"/>
                <w:szCs w:val="22"/>
              </w:rPr>
              <w:t>9.</w:t>
            </w:r>
          </w:p>
        </w:tc>
        <w:tc>
          <w:tcPr>
            <w:tcW w:w="4922" w:type="dxa"/>
            <w:tcBorders>
              <w:top w:val="single" w:sz="4" w:space="0" w:color="auto"/>
              <w:left w:val="single" w:sz="4" w:space="0" w:color="auto"/>
              <w:bottom w:val="single" w:sz="4" w:space="0" w:color="auto"/>
              <w:right w:val="single" w:sz="4" w:space="0" w:color="auto"/>
            </w:tcBorders>
            <w:hideMark/>
          </w:tcPr>
          <w:p w14:paraId="684A605D" w14:textId="77777777" w:rsidR="00530D3B" w:rsidRPr="00D6757C" w:rsidRDefault="00530D3B" w:rsidP="00FC2D96">
            <w:pPr>
              <w:spacing w:after="0" w:line="240" w:lineRule="atLeast"/>
              <w:ind w:hanging="6"/>
              <w:jc w:val="left"/>
              <w:rPr>
                <w:sz w:val="22"/>
                <w:szCs w:val="22"/>
              </w:rPr>
            </w:pPr>
            <w:proofErr w:type="spellStart"/>
            <w:r w:rsidRPr="00D6757C">
              <w:rPr>
                <w:sz w:val="22"/>
                <w:szCs w:val="22"/>
              </w:rPr>
              <w:t>Обкос</w:t>
            </w:r>
            <w:proofErr w:type="spellEnd"/>
            <w:r w:rsidRPr="00D6757C">
              <w:rPr>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hideMark/>
          </w:tcPr>
          <w:p w14:paraId="085FB1CC" w14:textId="77777777" w:rsidR="00530D3B" w:rsidRPr="00D6757C" w:rsidRDefault="00530D3B" w:rsidP="00FC2D96">
            <w:pPr>
              <w:spacing w:after="0" w:line="240" w:lineRule="atLeast"/>
              <w:jc w:val="center"/>
              <w:rPr>
                <w:sz w:val="22"/>
                <w:szCs w:val="22"/>
              </w:rPr>
            </w:pPr>
            <w:r w:rsidRPr="00D6757C">
              <w:rPr>
                <w:sz w:val="22"/>
                <w:szCs w:val="22"/>
              </w:rPr>
              <w:t>по мере разрастания (по заданию Заказчика), ориентировочно 3-4 раза за летний период</w:t>
            </w:r>
          </w:p>
        </w:tc>
      </w:tr>
      <w:tr w:rsidR="00530D3B" w:rsidRPr="00D6757C" w14:paraId="1CC7FAEF"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2B86F195" w14:textId="77777777" w:rsidR="00530D3B" w:rsidRPr="00D6757C" w:rsidRDefault="00530D3B" w:rsidP="00FC2D96">
            <w:pPr>
              <w:spacing w:after="0" w:line="240" w:lineRule="atLeast"/>
              <w:rPr>
                <w:sz w:val="22"/>
                <w:szCs w:val="22"/>
              </w:rPr>
            </w:pPr>
            <w:r w:rsidRPr="00D6757C">
              <w:rPr>
                <w:sz w:val="22"/>
                <w:szCs w:val="22"/>
              </w:rPr>
              <w:t>10.</w:t>
            </w:r>
          </w:p>
        </w:tc>
        <w:tc>
          <w:tcPr>
            <w:tcW w:w="4922" w:type="dxa"/>
            <w:tcBorders>
              <w:top w:val="single" w:sz="4" w:space="0" w:color="auto"/>
              <w:left w:val="single" w:sz="4" w:space="0" w:color="auto"/>
              <w:bottom w:val="single" w:sz="4" w:space="0" w:color="auto"/>
              <w:right w:val="single" w:sz="4" w:space="0" w:color="auto"/>
            </w:tcBorders>
            <w:hideMark/>
          </w:tcPr>
          <w:p w14:paraId="72EEB1D3" w14:textId="77777777" w:rsidR="00530D3B" w:rsidRPr="00D6757C" w:rsidRDefault="00530D3B" w:rsidP="00FC2D96">
            <w:pPr>
              <w:spacing w:after="0" w:line="240" w:lineRule="atLeast"/>
              <w:ind w:hanging="6"/>
              <w:jc w:val="left"/>
              <w:rPr>
                <w:sz w:val="22"/>
                <w:szCs w:val="22"/>
              </w:rPr>
            </w:pPr>
            <w:r w:rsidRPr="00D6757C">
              <w:rPr>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hideMark/>
          </w:tcPr>
          <w:p w14:paraId="4A28DD8B" w14:textId="77777777" w:rsidR="00530D3B" w:rsidRPr="00D6757C" w:rsidRDefault="00530D3B" w:rsidP="00FC2D96">
            <w:pPr>
              <w:spacing w:after="0" w:line="240" w:lineRule="atLeast"/>
              <w:jc w:val="center"/>
              <w:rPr>
                <w:sz w:val="22"/>
                <w:szCs w:val="22"/>
              </w:rPr>
            </w:pPr>
            <w:r w:rsidRPr="00D6757C">
              <w:rPr>
                <w:sz w:val="22"/>
                <w:szCs w:val="22"/>
              </w:rPr>
              <w:t>2-3 раза в неделю</w:t>
            </w:r>
          </w:p>
        </w:tc>
      </w:tr>
      <w:tr w:rsidR="00530D3B" w:rsidRPr="00D6757C" w14:paraId="7801379E"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3EF269B5" w14:textId="77777777" w:rsidR="00530D3B" w:rsidRPr="00D6757C" w:rsidRDefault="00530D3B" w:rsidP="00FC2D96">
            <w:pPr>
              <w:spacing w:after="0" w:line="240" w:lineRule="atLeast"/>
              <w:rPr>
                <w:sz w:val="22"/>
                <w:szCs w:val="22"/>
              </w:rPr>
            </w:pPr>
            <w:r w:rsidRPr="00D6757C">
              <w:rPr>
                <w:sz w:val="22"/>
                <w:szCs w:val="22"/>
              </w:rPr>
              <w:t>11.</w:t>
            </w:r>
          </w:p>
        </w:tc>
        <w:tc>
          <w:tcPr>
            <w:tcW w:w="4922" w:type="dxa"/>
            <w:tcBorders>
              <w:top w:val="single" w:sz="4" w:space="0" w:color="auto"/>
              <w:left w:val="single" w:sz="4" w:space="0" w:color="auto"/>
              <w:bottom w:val="single" w:sz="4" w:space="0" w:color="auto"/>
              <w:right w:val="single" w:sz="4" w:space="0" w:color="auto"/>
            </w:tcBorders>
            <w:hideMark/>
          </w:tcPr>
          <w:p w14:paraId="74CE1825" w14:textId="77777777" w:rsidR="00530D3B" w:rsidRPr="00D6757C" w:rsidRDefault="00530D3B" w:rsidP="00FC2D96">
            <w:pPr>
              <w:spacing w:after="0" w:line="240" w:lineRule="atLeast"/>
              <w:ind w:hanging="6"/>
              <w:jc w:val="left"/>
              <w:rPr>
                <w:sz w:val="22"/>
                <w:szCs w:val="22"/>
              </w:rPr>
            </w:pPr>
            <w:r w:rsidRPr="00D6757C">
              <w:rPr>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hideMark/>
          </w:tcPr>
          <w:p w14:paraId="21814A04" w14:textId="77777777" w:rsidR="00530D3B" w:rsidRPr="00D6757C" w:rsidRDefault="00530D3B" w:rsidP="00FC2D96">
            <w:pPr>
              <w:spacing w:after="0" w:line="240" w:lineRule="atLeast"/>
              <w:jc w:val="center"/>
              <w:rPr>
                <w:sz w:val="22"/>
                <w:szCs w:val="22"/>
              </w:rPr>
            </w:pPr>
            <w:r w:rsidRPr="00D6757C">
              <w:rPr>
                <w:sz w:val="22"/>
                <w:szCs w:val="22"/>
              </w:rPr>
              <w:t>ежедневно</w:t>
            </w:r>
          </w:p>
        </w:tc>
      </w:tr>
      <w:tr w:rsidR="00530D3B" w:rsidRPr="00D6757C" w14:paraId="7D9E20F7"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61BFA321" w14:textId="77777777" w:rsidR="00530D3B" w:rsidRPr="00D6757C" w:rsidRDefault="00530D3B" w:rsidP="00FC2D96">
            <w:pPr>
              <w:spacing w:after="0" w:line="240" w:lineRule="atLeast"/>
              <w:rPr>
                <w:sz w:val="22"/>
                <w:szCs w:val="22"/>
              </w:rPr>
            </w:pPr>
            <w:r w:rsidRPr="00D6757C">
              <w:rPr>
                <w:sz w:val="22"/>
                <w:szCs w:val="22"/>
              </w:rPr>
              <w:t>12.</w:t>
            </w:r>
          </w:p>
        </w:tc>
        <w:tc>
          <w:tcPr>
            <w:tcW w:w="4922" w:type="dxa"/>
            <w:tcBorders>
              <w:top w:val="single" w:sz="4" w:space="0" w:color="auto"/>
              <w:left w:val="single" w:sz="4" w:space="0" w:color="auto"/>
              <w:bottom w:val="single" w:sz="4" w:space="0" w:color="auto"/>
              <w:right w:val="single" w:sz="4" w:space="0" w:color="auto"/>
            </w:tcBorders>
            <w:hideMark/>
          </w:tcPr>
          <w:p w14:paraId="0FE21736" w14:textId="77777777" w:rsidR="00530D3B" w:rsidRPr="00D6757C" w:rsidRDefault="00530D3B" w:rsidP="00FC2D96">
            <w:pPr>
              <w:spacing w:after="0" w:line="240" w:lineRule="atLeast"/>
              <w:ind w:hanging="6"/>
              <w:jc w:val="left"/>
              <w:rPr>
                <w:sz w:val="22"/>
                <w:szCs w:val="22"/>
              </w:rPr>
            </w:pPr>
            <w:r w:rsidRPr="00D6757C">
              <w:rPr>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hideMark/>
          </w:tcPr>
          <w:p w14:paraId="6FA12D82" w14:textId="77777777" w:rsidR="00530D3B" w:rsidRPr="00D6757C" w:rsidRDefault="00530D3B" w:rsidP="00FC2D96">
            <w:pPr>
              <w:spacing w:after="0" w:line="240" w:lineRule="atLeast"/>
              <w:jc w:val="center"/>
              <w:rPr>
                <w:sz w:val="22"/>
                <w:szCs w:val="22"/>
              </w:rPr>
            </w:pPr>
            <w:r w:rsidRPr="00D6757C">
              <w:rPr>
                <w:sz w:val="22"/>
                <w:szCs w:val="22"/>
              </w:rPr>
              <w:t xml:space="preserve">По мере необходимости, а также </w:t>
            </w:r>
          </w:p>
          <w:p w14:paraId="155BCB97" w14:textId="77777777" w:rsidR="00530D3B" w:rsidRPr="00D6757C" w:rsidRDefault="00530D3B" w:rsidP="00FC2D96">
            <w:pPr>
              <w:spacing w:after="0" w:line="240" w:lineRule="atLeast"/>
              <w:jc w:val="center"/>
              <w:rPr>
                <w:sz w:val="22"/>
                <w:szCs w:val="22"/>
              </w:rPr>
            </w:pPr>
            <w:r w:rsidRPr="00D6757C">
              <w:rPr>
                <w:sz w:val="22"/>
                <w:szCs w:val="22"/>
              </w:rPr>
              <w:t>к осенне-зимнему периоду (ОЗП), весенне-летнему периоду (ВЛП)</w:t>
            </w:r>
          </w:p>
        </w:tc>
      </w:tr>
      <w:tr w:rsidR="00530D3B" w:rsidRPr="00D6757C" w14:paraId="0BA26741"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36639E04" w14:textId="77777777" w:rsidR="00530D3B" w:rsidRPr="00D6757C" w:rsidRDefault="00530D3B" w:rsidP="00FC2D96">
            <w:pPr>
              <w:spacing w:after="0" w:line="240" w:lineRule="atLeast"/>
              <w:rPr>
                <w:sz w:val="22"/>
                <w:szCs w:val="22"/>
              </w:rPr>
            </w:pPr>
            <w:r w:rsidRPr="00D6757C">
              <w:rPr>
                <w:sz w:val="22"/>
                <w:szCs w:val="22"/>
              </w:rPr>
              <w:t>13.</w:t>
            </w:r>
          </w:p>
        </w:tc>
        <w:tc>
          <w:tcPr>
            <w:tcW w:w="4922" w:type="dxa"/>
            <w:tcBorders>
              <w:top w:val="single" w:sz="4" w:space="0" w:color="auto"/>
              <w:left w:val="single" w:sz="4" w:space="0" w:color="auto"/>
              <w:bottom w:val="single" w:sz="4" w:space="0" w:color="auto"/>
              <w:right w:val="single" w:sz="4" w:space="0" w:color="auto"/>
            </w:tcBorders>
            <w:hideMark/>
          </w:tcPr>
          <w:p w14:paraId="26B1C3B7" w14:textId="77777777" w:rsidR="00530D3B" w:rsidRPr="00D6757C" w:rsidRDefault="00530D3B" w:rsidP="00FC2D96">
            <w:pPr>
              <w:spacing w:after="0" w:line="240" w:lineRule="atLeast"/>
              <w:ind w:hanging="6"/>
              <w:jc w:val="left"/>
              <w:rPr>
                <w:sz w:val="22"/>
                <w:szCs w:val="22"/>
              </w:rPr>
            </w:pPr>
            <w:r w:rsidRPr="00D6757C">
              <w:rPr>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hideMark/>
          </w:tcPr>
          <w:p w14:paraId="0CAE092B" w14:textId="77777777" w:rsidR="00530D3B" w:rsidRPr="00D6757C" w:rsidRDefault="00530D3B" w:rsidP="00FC2D96">
            <w:pPr>
              <w:spacing w:after="0" w:line="240" w:lineRule="atLeast"/>
              <w:jc w:val="center"/>
              <w:rPr>
                <w:sz w:val="22"/>
                <w:szCs w:val="22"/>
              </w:rPr>
            </w:pPr>
            <w:r w:rsidRPr="00D6757C">
              <w:rPr>
                <w:sz w:val="22"/>
                <w:szCs w:val="22"/>
              </w:rPr>
              <w:t>по мере необходимости</w:t>
            </w:r>
          </w:p>
        </w:tc>
      </w:tr>
      <w:tr w:rsidR="00530D3B" w:rsidRPr="00D6757C" w14:paraId="245FE3F5"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05FD7AA" w14:textId="77777777" w:rsidR="00530D3B" w:rsidRPr="00D6757C" w:rsidRDefault="00530D3B" w:rsidP="00FC2D96">
            <w:pPr>
              <w:spacing w:after="0" w:line="240" w:lineRule="atLeast"/>
              <w:rPr>
                <w:sz w:val="22"/>
                <w:szCs w:val="22"/>
              </w:rPr>
            </w:pPr>
            <w:r w:rsidRPr="00D6757C">
              <w:rPr>
                <w:sz w:val="22"/>
                <w:szCs w:val="22"/>
              </w:rPr>
              <w:t>14.</w:t>
            </w:r>
          </w:p>
        </w:tc>
        <w:tc>
          <w:tcPr>
            <w:tcW w:w="4922" w:type="dxa"/>
            <w:tcBorders>
              <w:top w:val="single" w:sz="4" w:space="0" w:color="auto"/>
              <w:left w:val="single" w:sz="4" w:space="0" w:color="auto"/>
              <w:bottom w:val="single" w:sz="4" w:space="0" w:color="auto"/>
              <w:right w:val="single" w:sz="4" w:space="0" w:color="auto"/>
            </w:tcBorders>
            <w:hideMark/>
          </w:tcPr>
          <w:p w14:paraId="27E197A9" w14:textId="77777777" w:rsidR="00530D3B" w:rsidRPr="00D6757C" w:rsidRDefault="00530D3B" w:rsidP="00FC2D96">
            <w:pPr>
              <w:spacing w:after="0" w:line="240" w:lineRule="atLeast"/>
              <w:ind w:hanging="6"/>
              <w:rPr>
                <w:sz w:val="22"/>
                <w:szCs w:val="22"/>
              </w:rPr>
            </w:pPr>
            <w:r w:rsidRPr="00D6757C">
              <w:rPr>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hideMark/>
          </w:tcPr>
          <w:p w14:paraId="1483EE76" w14:textId="77777777" w:rsidR="00530D3B" w:rsidRPr="00D6757C" w:rsidRDefault="00530D3B" w:rsidP="00FC2D96">
            <w:pPr>
              <w:spacing w:after="0" w:line="240" w:lineRule="atLeast"/>
              <w:jc w:val="center"/>
              <w:rPr>
                <w:sz w:val="22"/>
                <w:szCs w:val="22"/>
              </w:rPr>
            </w:pPr>
            <w:r w:rsidRPr="00D6757C">
              <w:rPr>
                <w:sz w:val="22"/>
                <w:szCs w:val="22"/>
              </w:rPr>
              <w:t>не менее одного раза за летний период</w:t>
            </w:r>
          </w:p>
        </w:tc>
      </w:tr>
      <w:tr w:rsidR="00530D3B" w:rsidRPr="00D6757C" w14:paraId="0E187F06" w14:textId="77777777" w:rsidTr="00FC2D96">
        <w:tc>
          <w:tcPr>
            <w:tcW w:w="10031" w:type="dxa"/>
            <w:gridSpan w:val="3"/>
            <w:tcBorders>
              <w:top w:val="single" w:sz="4" w:space="0" w:color="auto"/>
              <w:left w:val="single" w:sz="4" w:space="0" w:color="auto"/>
              <w:bottom w:val="single" w:sz="4" w:space="0" w:color="auto"/>
              <w:right w:val="single" w:sz="4" w:space="0" w:color="auto"/>
            </w:tcBorders>
            <w:hideMark/>
          </w:tcPr>
          <w:p w14:paraId="0DB90599" w14:textId="0E3E35F0" w:rsidR="00530D3B" w:rsidRPr="00D6757C" w:rsidRDefault="00530D3B" w:rsidP="00FC2D96">
            <w:pPr>
              <w:spacing w:after="0" w:line="240" w:lineRule="atLeast"/>
              <w:ind w:hanging="142"/>
              <w:rPr>
                <w:sz w:val="22"/>
                <w:szCs w:val="22"/>
              </w:rPr>
            </w:pPr>
            <w:r w:rsidRPr="00D6757C">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5CCDC4BF" w14:textId="65468F43" w:rsidR="00530D3B" w:rsidRPr="00D6757C" w:rsidRDefault="00530D3B" w:rsidP="00530D3B">
      <w:pPr>
        <w:spacing w:after="0" w:line="240" w:lineRule="atLeast"/>
        <w:ind w:firstLine="567"/>
        <w:rPr>
          <w:sz w:val="22"/>
          <w:szCs w:val="22"/>
        </w:rPr>
      </w:pPr>
      <w:r w:rsidRPr="00D6757C">
        <w:rPr>
          <w:sz w:val="22"/>
          <w:szCs w:val="22"/>
        </w:rPr>
        <w:t xml:space="preserve">2.4.1. </w:t>
      </w:r>
      <w:r w:rsidR="002515F0" w:rsidRPr="00D6757C">
        <w:rPr>
          <w:sz w:val="22"/>
          <w:szCs w:val="22"/>
        </w:rPr>
        <w:t>У</w:t>
      </w:r>
      <w:r w:rsidRPr="00D6757C">
        <w:rPr>
          <w:sz w:val="22"/>
          <w:szCs w:val="22"/>
        </w:rPr>
        <w:t xml:space="preserve">слуги </w:t>
      </w:r>
      <w:r w:rsidR="002502DF" w:rsidRPr="00D6757C">
        <w:rPr>
          <w:sz w:val="22"/>
          <w:szCs w:val="22"/>
        </w:rPr>
        <w:t>оказываются</w:t>
      </w:r>
      <w:r w:rsidRPr="00D6757C">
        <w:rPr>
          <w:sz w:val="22"/>
          <w:szCs w:val="22"/>
        </w:rPr>
        <w:t xml:space="preserve"> с использованием сезонной спецодежды и инструментов Исполнителя. </w:t>
      </w:r>
    </w:p>
    <w:p w14:paraId="5D01BCBC" w14:textId="575C0DB6" w:rsidR="00530D3B" w:rsidRPr="00D6757C" w:rsidRDefault="00530D3B" w:rsidP="00530D3B">
      <w:pPr>
        <w:spacing w:after="0" w:line="240" w:lineRule="atLeast"/>
        <w:ind w:firstLine="567"/>
        <w:rPr>
          <w:sz w:val="22"/>
          <w:szCs w:val="22"/>
        </w:rPr>
      </w:pPr>
      <w:r w:rsidRPr="00D6757C">
        <w:rPr>
          <w:sz w:val="22"/>
          <w:szCs w:val="22"/>
        </w:rPr>
        <w:t>2.4.2.</w:t>
      </w:r>
      <w:r w:rsidR="00D722D0" w:rsidRPr="00D6757C">
        <w:rPr>
          <w:sz w:val="22"/>
          <w:szCs w:val="22"/>
        </w:rPr>
        <w:t xml:space="preserve"> </w:t>
      </w:r>
      <w:r w:rsidR="002515F0" w:rsidRPr="00D6757C">
        <w:rPr>
          <w:sz w:val="22"/>
          <w:szCs w:val="22"/>
        </w:rPr>
        <w:t>У</w:t>
      </w:r>
      <w:r w:rsidRPr="00D6757C">
        <w:rPr>
          <w:sz w:val="22"/>
          <w:szCs w:val="22"/>
        </w:rPr>
        <w:t xml:space="preserve">слуги </w:t>
      </w:r>
      <w:r w:rsidR="002502DF" w:rsidRPr="00D6757C">
        <w:rPr>
          <w:sz w:val="22"/>
          <w:szCs w:val="22"/>
        </w:rPr>
        <w:t>оказываются</w:t>
      </w:r>
      <w:r w:rsidRPr="00D6757C">
        <w:rPr>
          <w:sz w:val="22"/>
          <w:szCs w:val="22"/>
        </w:rPr>
        <w:t xml:space="preserve"> в строгом соответствии с действующими санитарно-гигиеническими и противопожарными нормами и правилами.</w:t>
      </w:r>
    </w:p>
    <w:p w14:paraId="26B260F9" w14:textId="4ECE0241" w:rsidR="00530D3B" w:rsidRPr="00D6757C" w:rsidRDefault="00530D3B" w:rsidP="00530D3B">
      <w:pPr>
        <w:spacing w:after="0" w:line="240" w:lineRule="atLeast"/>
        <w:ind w:firstLine="567"/>
        <w:rPr>
          <w:sz w:val="22"/>
          <w:szCs w:val="22"/>
        </w:rPr>
      </w:pPr>
      <w:r w:rsidRPr="00D6757C">
        <w:rPr>
          <w:sz w:val="22"/>
          <w:szCs w:val="22"/>
        </w:rPr>
        <w:t xml:space="preserve">2.4.3. Для производства уборки территории выделять </w:t>
      </w:r>
      <w:r w:rsidRPr="00D6757C">
        <w:rPr>
          <w:b/>
          <w:sz w:val="22"/>
          <w:szCs w:val="22"/>
          <w:u w:val="single"/>
        </w:rPr>
        <w:t>не менее 8 (восьми) работников</w:t>
      </w:r>
      <w:r w:rsidRPr="00D6757C">
        <w:rPr>
          <w:sz w:val="22"/>
          <w:szCs w:val="22"/>
        </w:rPr>
        <w:t xml:space="preserve"> каждый день и назначать ответственного за ходом </w:t>
      </w:r>
      <w:r w:rsidR="002515F0" w:rsidRPr="00D6757C">
        <w:rPr>
          <w:sz w:val="22"/>
          <w:szCs w:val="22"/>
        </w:rPr>
        <w:t>услуг</w:t>
      </w:r>
      <w:r w:rsidRPr="00D6757C">
        <w:rPr>
          <w:sz w:val="22"/>
          <w:szCs w:val="22"/>
        </w:rPr>
        <w:t xml:space="preserve"> по уборке.</w:t>
      </w:r>
    </w:p>
    <w:p w14:paraId="243F00C8" w14:textId="77777777" w:rsidR="00530D3B" w:rsidRPr="00D6757C" w:rsidRDefault="00530D3B" w:rsidP="00530D3B">
      <w:pPr>
        <w:spacing w:after="0" w:line="240" w:lineRule="atLeast"/>
        <w:ind w:firstLine="567"/>
        <w:rPr>
          <w:sz w:val="22"/>
          <w:szCs w:val="22"/>
        </w:rPr>
      </w:pPr>
      <w:r w:rsidRPr="00D6757C">
        <w:rPr>
          <w:sz w:val="22"/>
          <w:szCs w:val="22"/>
        </w:rPr>
        <w:t>2.4.4 Очистку от мусора выполнять по участкам, указанным Заказчиком в приложении № 2 к настоящему Техническому заданию.</w:t>
      </w:r>
    </w:p>
    <w:p w14:paraId="200DC7B5" w14:textId="0F50744C" w:rsidR="00530D3B" w:rsidRPr="00D6757C" w:rsidRDefault="00530D3B" w:rsidP="00530D3B">
      <w:pPr>
        <w:spacing w:after="0" w:line="240" w:lineRule="atLeast"/>
        <w:ind w:firstLine="567"/>
        <w:rPr>
          <w:sz w:val="22"/>
          <w:szCs w:val="22"/>
        </w:rPr>
      </w:pPr>
      <w:r w:rsidRPr="00D6757C">
        <w:rPr>
          <w:sz w:val="22"/>
          <w:szCs w:val="22"/>
        </w:rPr>
        <w:t>2.4.5.</w:t>
      </w:r>
      <w:r w:rsidR="00D722D0" w:rsidRPr="00D6757C">
        <w:rPr>
          <w:sz w:val="22"/>
          <w:szCs w:val="22"/>
        </w:rPr>
        <w:t xml:space="preserve"> </w:t>
      </w:r>
      <w:r w:rsidRPr="00D6757C">
        <w:rPr>
          <w:sz w:val="22"/>
          <w:szCs w:val="22"/>
        </w:rPr>
        <w:t>Мешки с мусором выносить к бакам для мусора, в специально отведенные места, определенные Заказчиком, согласно схеме (Приложение № 3 к техническому заданию).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4BB3366E" w14:textId="1C8A4A39" w:rsidR="00530D3B" w:rsidRPr="00D6757C" w:rsidRDefault="00530D3B" w:rsidP="00530D3B">
      <w:pPr>
        <w:spacing w:after="0" w:line="240" w:lineRule="atLeast"/>
        <w:ind w:firstLine="567"/>
        <w:rPr>
          <w:sz w:val="22"/>
          <w:szCs w:val="22"/>
        </w:rPr>
      </w:pPr>
      <w:r w:rsidRPr="00D6757C">
        <w:rPr>
          <w:sz w:val="22"/>
          <w:szCs w:val="22"/>
        </w:rPr>
        <w:t>2.4.6.</w:t>
      </w:r>
      <w:r w:rsidR="00D722D0" w:rsidRPr="00D6757C">
        <w:rPr>
          <w:sz w:val="22"/>
          <w:szCs w:val="22"/>
        </w:rPr>
        <w:t xml:space="preserve"> </w:t>
      </w:r>
      <w:r w:rsidRPr="00D6757C">
        <w:rPr>
          <w:sz w:val="22"/>
          <w:szCs w:val="22"/>
        </w:rPr>
        <w:t xml:space="preserve">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 </w:t>
      </w:r>
    </w:p>
    <w:p w14:paraId="353C0556" w14:textId="004E328B" w:rsidR="00530D3B" w:rsidRPr="00D6757C" w:rsidRDefault="00530D3B" w:rsidP="00530D3B">
      <w:pPr>
        <w:spacing w:after="0" w:line="240" w:lineRule="atLeast"/>
        <w:ind w:firstLine="567"/>
        <w:rPr>
          <w:sz w:val="22"/>
          <w:szCs w:val="22"/>
        </w:rPr>
      </w:pPr>
      <w:r w:rsidRPr="00D6757C">
        <w:rPr>
          <w:sz w:val="22"/>
          <w:szCs w:val="22"/>
        </w:rPr>
        <w:t>2.4.7.</w:t>
      </w:r>
      <w:r w:rsidR="00D722D0" w:rsidRPr="00D6757C">
        <w:rPr>
          <w:sz w:val="22"/>
          <w:szCs w:val="22"/>
        </w:rPr>
        <w:t xml:space="preserve"> </w:t>
      </w:r>
      <w:r w:rsidRPr="00D6757C">
        <w:rPr>
          <w:sz w:val="22"/>
          <w:szCs w:val="22"/>
        </w:rPr>
        <w:t>Заказчик обеспечивает Исполнителя лакокрасочными материалами и принадлежностями.</w:t>
      </w:r>
    </w:p>
    <w:p w14:paraId="5AA572E2" w14:textId="77777777" w:rsidR="00530D3B" w:rsidRPr="00D6757C" w:rsidRDefault="00530D3B" w:rsidP="00530D3B">
      <w:pPr>
        <w:spacing w:after="0" w:line="240" w:lineRule="atLeast"/>
        <w:ind w:firstLine="567"/>
        <w:rPr>
          <w:sz w:val="22"/>
          <w:szCs w:val="22"/>
        </w:rPr>
      </w:pPr>
      <w:r w:rsidRPr="00D6757C">
        <w:rPr>
          <w:sz w:val="22"/>
          <w:szCs w:val="22"/>
        </w:rPr>
        <w:t>2.4.8. Исполнитель выполняет иные требования и условия, предусмотренные проектом договора (раздел 2.10 Документации о закупке).</w:t>
      </w:r>
    </w:p>
    <w:p w14:paraId="18351C40" w14:textId="77777777" w:rsidR="00530D3B" w:rsidRPr="00D6757C" w:rsidRDefault="00530D3B" w:rsidP="00530D3B">
      <w:pPr>
        <w:spacing w:after="0" w:line="240" w:lineRule="atLeast"/>
        <w:ind w:hanging="142"/>
        <w:rPr>
          <w:b/>
          <w:sz w:val="22"/>
          <w:szCs w:val="22"/>
        </w:rPr>
      </w:pPr>
      <w:r w:rsidRPr="00D6757C">
        <w:rPr>
          <w:b/>
          <w:sz w:val="22"/>
          <w:szCs w:val="22"/>
        </w:rPr>
        <w:t xml:space="preserve">           2.5. Зимнее содержание и уборка прилегающих территорий (в период ориентировочно с октября по апрель включительно) включает в себя требования к Исполнителю в соответствии с нижеследующими требованиями, приложением № 2 к настоящему Техническому заданию и Таблицей № 7.</w:t>
      </w:r>
    </w:p>
    <w:p w14:paraId="4889760D" w14:textId="77777777" w:rsidR="00530D3B" w:rsidRPr="00D6757C" w:rsidRDefault="00530D3B" w:rsidP="00530D3B">
      <w:pPr>
        <w:spacing w:after="0" w:line="240" w:lineRule="atLeast"/>
        <w:ind w:hanging="142"/>
        <w:rPr>
          <w:sz w:val="22"/>
          <w:szCs w:val="22"/>
        </w:rPr>
      </w:pPr>
      <w:r w:rsidRPr="00D6757C">
        <w:rPr>
          <w:sz w:val="22"/>
          <w:szCs w:val="22"/>
        </w:rPr>
        <w:t xml:space="preserve">          2.5.1. Очистку от снега и мусора выполнять как вручную, так и с использованием средств механизации по участкам, обозначенным в Приложении № 2 к настоящему Техническому заданию.</w:t>
      </w:r>
    </w:p>
    <w:p w14:paraId="5C82B068" w14:textId="567683AB" w:rsidR="00530D3B" w:rsidRPr="00D6757C" w:rsidRDefault="00530D3B" w:rsidP="00530D3B">
      <w:pPr>
        <w:spacing w:after="0" w:line="240" w:lineRule="atLeast"/>
        <w:ind w:hanging="142"/>
        <w:rPr>
          <w:sz w:val="22"/>
          <w:szCs w:val="22"/>
        </w:rPr>
      </w:pPr>
      <w:r w:rsidRPr="00D6757C">
        <w:rPr>
          <w:sz w:val="22"/>
          <w:szCs w:val="22"/>
        </w:rPr>
        <w:t xml:space="preserve">          2.5.2.  </w:t>
      </w:r>
      <w:r w:rsidR="003E362B" w:rsidRPr="00D6757C">
        <w:rPr>
          <w:sz w:val="22"/>
          <w:szCs w:val="22"/>
        </w:rPr>
        <w:t>Оказание</w:t>
      </w:r>
      <w:r w:rsidRPr="00D6757C">
        <w:rPr>
          <w:sz w:val="22"/>
          <w:szCs w:val="22"/>
        </w:rPr>
        <w:t xml:space="preserve"> видов </w:t>
      </w:r>
      <w:r w:rsidR="003E362B" w:rsidRPr="00D6757C">
        <w:rPr>
          <w:sz w:val="22"/>
          <w:szCs w:val="22"/>
        </w:rPr>
        <w:t>услуг</w:t>
      </w:r>
      <w:r w:rsidRPr="00D6757C">
        <w:rPr>
          <w:sz w:val="22"/>
          <w:szCs w:val="22"/>
        </w:rPr>
        <w:t xml:space="preserve"> и с периодичностью, согласно Таблице № 7.</w:t>
      </w:r>
    </w:p>
    <w:p w14:paraId="1CB65DE6" w14:textId="77777777" w:rsidR="00530D3B" w:rsidRPr="00D6757C" w:rsidRDefault="00530D3B" w:rsidP="00530D3B">
      <w:pPr>
        <w:spacing w:after="0" w:line="240" w:lineRule="atLeast"/>
        <w:jc w:val="center"/>
        <w:rPr>
          <w:b/>
          <w:sz w:val="22"/>
          <w:szCs w:val="22"/>
        </w:rPr>
      </w:pPr>
    </w:p>
    <w:p w14:paraId="1B3D0B69" w14:textId="738A133F" w:rsidR="00530D3B" w:rsidRPr="00D6757C" w:rsidRDefault="00530D3B" w:rsidP="00530D3B">
      <w:pPr>
        <w:spacing w:after="0" w:line="240" w:lineRule="atLeast"/>
        <w:jc w:val="center"/>
        <w:rPr>
          <w:b/>
          <w:sz w:val="22"/>
          <w:szCs w:val="22"/>
        </w:rPr>
      </w:pPr>
      <w:r w:rsidRPr="00D6757C">
        <w:rPr>
          <w:b/>
          <w:sz w:val="22"/>
          <w:szCs w:val="22"/>
        </w:rPr>
        <w:t xml:space="preserve">Таблица № 7. Виды и периодичность оказания услуг (зимний период)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25"/>
        <w:gridCol w:w="3541"/>
        <w:gridCol w:w="2694"/>
      </w:tblGrid>
      <w:tr w:rsidR="00530D3B" w:rsidRPr="00D6757C" w14:paraId="7A114B38" w14:textId="77777777" w:rsidTr="00FC2D96">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EB803B" w14:textId="77777777" w:rsidR="00530D3B" w:rsidRPr="00D6757C" w:rsidRDefault="00530D3B" w:rsidP="00FC2D96">
            <w:pPr>
              <w:spacing w:after="0" w:line="240" w:lineRule="atLeast"/>
              <w:rPr>
                <w:b/>
                <w:sz w:val="22"/>
                <w:szCs w:val="22"/>
              </w:rPr>
            </w:pPr>
            <w:r w:rsidRPr="00D6757C">
              <w:rPr>
                <w:b/>
                <w:sz w:val="22"/>
                <w:szCs w:val="22"/>
              </w:rPr>
              <w:t>№ п/п</w:t>
            </w:r>
          </w:p>
        </w:tc>
        <w:tc>
          <w:tcPr>
            <w:tcW w:w="33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A31D0A" w14:textId="7514DBED" w:rsidR="00530D3B" w:rsidRPr="00D6757C" w:rsidRDefault="00530D3B" w:rsidP="00FC2D96">
            <w:pPr>
              <w:spacing w:after="0" w:line="240" w:lineRule="atLeast"/>
              <w:rPr>
                <w:b/>
                <w:sz w:val="22"/>
                <w:szCs w:val="22"/>
              </w:rPr>
            </w:pPr>
            <w:r w:rsidRPr="00D6757C">
              <w:rPr>
                <w:b/>
                <w:sz w:val="22"/>
                <w:szCs w:val="22"/>
              </w:rPr>
              <w:t xml:space="preserve">Виды </w:t>
            </w:r>
            <w:r w:rsidR="002515F0" w:rsidRPr="00D6757C">
              <w:rPr>
                <w:b/>
                <w:sz w:val="22"/>
                <w:szCs w:val="22"/>
              </w:rPr>
              <w:t>услуг</w:t>
            </w:r>
            <w:r w:rsidRPr="00D6757C">
              <w:rPr>
                <w:b/>
                <w:sz w:val="22"/>
                <w:szCs w:val="22"/>
              </w:rPr>
              <w:t xml:space="preserve">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9DFF06" w14:textId="77777777" w:rsidR="00530D3B" w:rsidRPr="00D6757C" w:rsidRDefault="00530D3B" w:rsidP="00FC2D96">
            <w:pPr>
              <w:spacing w:after="0" w:line="240" w:lineRule="atLeast"/>
              <w:rPr>
                <w:b/>
                <w:sz w:val="22"/>
                <w:szCs w:val="22"/>
              </w:rPr>
            </w:pPr>
            <w:r w:rsidRPr="00D6757C">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C4D3C5B" w14:textId="77777777" w:rsidR="00530D3B" w:rsidRPr="00D6757C" w:rsidRDefault="00530D3B" w:rsidP="00FC2D96">
            <w:pPr>
              <w:spacing w:after="0" w:line="240" w:lineRule="atLeast"/>
              <w:rPr>
                <w:b/>
                <w:sz w:val="22"/>
                <w:szCs w:val="22"/>
              </w:rPr>
            </w:pPr>
            <w:r w:rsidRPr="00D6757C">
              <w:rPr>
                <w:b/>
                <w:sz w:val="22"/>
                <w:szCs w:val="22"/>
              </w:rPr>
              <w:t>Примечание</w:t>
            </w:r>
          </w:p>
        </w:tc>
      </w:tr>
      <w:tr w:rsidR="00530D3B" w:rsidRPr="00D6757C" w14:paraId="386302BC"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047F8D39" w14:textId="77777777" w:rsidR="00530D3B" w:rsidRPr="00D6757C" w:rsidRDefault="00530D3B" w:rsidP="00FC2D96">
            <w:pPr>
              <w:spacing w:after="0" w:line="240" w:lineRule="atLeast"/>
              <w:rPr>
                <w:sz w:val="22"/>
                <w:szCs w:val="22"/>
              </w:rPr>
            </w:pPr>
            <w:r w:rsidRPr="00D6757C">
              <w:rPr>
                <w:sz w:val="22"/>
                <w:szCs w:val="22"/>
              </w:rPr>
              <w:lastRenderedPageBreak/>
              <w:t>1</w:t>
            </w:r>
          </w:p>
        </w:tc>
        <w:tc>
          <w:tcPr>
            <w:tcW w:w="3325" w:type="dxa"/>
            <w:tcBorders>
              <w:top w:val="single" w:sz="4" w:space="0" w:color="auto"/>
              <w:left w:val="single" w:sz="4" w:space="0" w:color="auto"/>
              <w:bottom w:val="single" w:sz="4" w:space="0" w:color="auto"/>
              <w:right w:val="single" w:sz="4" w:space="0" w:color="auto"/>
            </w:tcBorders>
            <w:vAlign w:val="center"/>
            <w:hideMark/>
          </w:tcPr>
          <w:p w14:paraId="2C596A26" w14:textId="77777777" w:rsidR="00530D3B" w:rsidRPr="00D6757C" w:rsidRDefault="00530D3B" w:rsidP="00FC2D96">
            <w:pPr>
              <w:spacing w:after="0" w:line="240" w:lineRule="atLeast"/>
              <w:rPr>
                <w:sz w:val="22"/>
                <w:szCs w:val="22"/>
              </w:rPr>
            </w:pPr>
            <w:r w:rsidRPr="00D6757C">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D49EE3F" w14:textId="77777777" w:rsidR="00530D3B" w:rsidRPr="00D6757C" w:rsidRDefault="00530D3B" w:rsidP="00FC2D96">
            <w:pPr>
              <w:spacing w:after="0" w:line="240" w:lineRule="atLeast"/>
              <w:rPr>
                <w:sz w:val="22"/>
                <w:szCs w:val="22"/>
              </w:rPr>
            </w:pPr>
            <w:r w:rsidRPr="00D6757C">
              <w:rPr>
                <w:sz w:val="22"/>
                <w:szCs w:val="22"/>
              </w:rPr>
              <w:t xml:space="preserve">Ежедневно с 06.00 час. до 16.00 час, или в зависимости от погодных условий </w:t>
            </w:r>
          </w:p>
          <w:p w14:paraId="1845DACE"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AE7C450" w14:textId="77777777" w:rsidR="00530D3B" w:rsidRPr="00D6757C" w:rsidRDefault="00530D3B" w:rsidP="00FC2D96">
            <w:pPr>
              <w:spacing w:after="0" w:line="240" w:lineRule="atLeast"/>
              <w:rPr>
                <w:sz w:val="22"/>
                <w:szCs w:val="22"/>
              </w:rPr>
            </w:pPr>
          </w:p>
        </w:tc>
      </w:tr>
      <w:tr w:rsidR="00530D3B" w:rsidRPr="00D6757C" w14:paraId="6ACE61DB"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496CBFB0" w14:textId="77777777" w:rsidR="00530D3B" w:rsidRPr="00D6757C" w:rsidRDefault="00530D3B" w:rsidP="00FC2D96">
            <w:pPr>
              <w:spacing w:after="0" w:line="240" w:lineRule="atLeast"/>
              <w:rPr>
                <w:sz w:val="22"/>
                <w:szCs w:val="22"/>
              </w:rPr>
            </w:pPr>
            <w:r w:rsidRPr="00D6757C">
              <w:rPr>
                <w:sz w:val="22"/>
                <w:szCs w:val="22"/>
              </w:rPr>
              <w:t>2</w:t>
            </w:r>
          </w:p>
        </w:tc>
        <w:tc>
          <w:tcPr>
            <w:tcW w:w="3325" w:type="dxa"/>
            <w:tcBorders>
              <w:top w:val="single" w:sz="4" w:space="0" w:color="auto"/>
              <w:left w:val="single" w:sz="4" w:space="0" w:color="auto"/>
              <w:bottom w:val="single" w:sz="4" w:space="0" w:color="auto"/>
              <w:right w:val="single" w:sz="4" w:space="0" w:color="auto"/>
            </w:tcBorders>
            <w:vAlign w:val="center"/>
            <w:hideMark/>
          </w:tcPr>
          <w:p w14:paraId="6C029129" w14:textId="77777777" w:rsidR="00530D3B" w:rsidRPr="00D6757C" w:rsidRDefault="00530D3B" w:rsidP="00FC2D96">
            <w:pPr>
              <w:spacing w:after="0" w:line="240" w:lineRule="atLeast"/>
              <w:rPr>
                <w:sz w:val="22"/>
                <w:szCs w:val="22"/>
              </w:rPr>
            </w:pPr>
            <w:r w:rsidRPr="00D6757C">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3987C403" w14:textId="77777777" w:rsidR="00530D3B" w:rsidRPr="00D6757C" w:rsidRDefault="00530D3B" w:rsidP="00FC2D96">
            <w:pPr>
              <w:spacing w:after="0" w:line="240" w:lineRule="atLeast"/>
              <w:rPr>
                <w:sz w:val="22"/>
                <w:szCs w:val="22"/>
              </w:rPr>
            </w:pPr>
            <w:r w:rsidRPr="00D6757C">
              <w:rPr>
                <w:sz w:val="22"/>
                <w:szCs w:val="22"/>
              </w:rPr>
              <w:t xml:space="preserve">В зависимости от погодных условий, время устанавливается по согласованию Заказчика и Исполнителя </w:t>
            </w:r>
          </w:p>
          <w:p w14:paraId="28777325"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098913EF" w14:textId="77777777" w:rsidR="00530D3B" w:rsidRPr="00D6757C" w:rsidRDefault="00530D3B" w:rsidP="00FC2D96">
            <w:pPr>
              <w:spacing w:after="0" w:line="240" w:lineRule="atLeast"/>
              <w:jc w:val="left"/>
              <w:rPr>
                <w:sz w:val="22"/>
                <w:szCs w:val="22"/>
              </w:rPr>
            </w:pPr>
            <w:r w:rsidRPr="00D6757C">
              <w:rPr>
                <w:sz w:val="22"/>
                <w:szCs w:val="22"/>
              </w:rPr>
              <w:t>Вывоз снега будет производиться транспортом Заказчиком.</w:t>
            </w:r>
          </w:p>
        </w:tc>
      </w:tr>
      <w:tr w:rsidR="00530D3B" w:rsidRPr="00D6757C" w14:paraId="2E42E914"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0A8D0AF1" w14:textId="77777777" w:rsidR="00530D3B" w:rsidRPr="00D6757C" w:rsidRDefault="00530D3B" w:rsidP="00FC2D96">
            <w:pPr>
              <w:spacing w:after="0" w:line="240" w:lineRule="atLeast"/>
              <w:rPr>
                <w:sz w:val="22"/>
                <w:szCs w:val="22"/>
              </w:rPr>
            </w:pPr>
            <w:r w:rsidRPr="00D6757C">
              <w:rPr>
                <w:sz w:val="22"/>
                <w:szCs w:val="22"/>
              </w:rPr>
              <w:t>3</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FE9871B" w14:textId="77777777" w:rsidR="00530D3B" w:rsidRPr="00D6757C" w:rsidRDefault="00530D3B" w:rsidP="00FC2D96">
            <w:pPr>
              <w:spacing w:after="0" w:line="240" w:lineRule="atLeast"/>
              <w:rPr>
                <w:sz w:val="22"/>
                <w:szCs w:val="22"/>
              </w:rPr>
            </w:pPr>
            <w:r w:rsidRPr="00D6757C">
              <w:rPr>
                <w:sz w:val="22"/>
                <w:szCs w:val="22"/>
              </w:rPr>
              <w:t>Очистка бордюров от снега</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14:paraId="1CF1028F" w14:textId="77777777" w:rsidR="00530D3B" w:rsidRPr="00D6757C" w:rsidRDefault="00530D3B" w:rsidP="00FC2D96">
            <w:pPr>
              <w:spacing w:after="0" w:line="240" w:lineRule="atLeast"/>
              <w:rPr>
                <w:sz w:val="22"/>
                <w:szCs w:val="22"/>
              </w:rPr>
            </w:pPr>
            <w:r w:rsidRPr="00D6757C">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64FBE311" w14:textId="77777777" w:rsidR="00530D3B" w:rsidRPr="00D6757C" w:rsidRDefault="00530D3B" w:rsidP="00FC2D96">
            <w:pPr>
              <w:spacing w:after="0" w:line="240" w:lineRule="atLeast"/>
              <w:rPr>
                <w:sz w:val="22"/>
                <w:szCs w:val="22"/>
              </w:rPr>
            </w:pPr>
          </w:p>
        </w:tc>
      </w:tr>
      <w:tr w:rsidR="00530D3B" w:rsidRPr="00D6757C" w14:paraId="109995A6"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57F47F4D" w14:textId="77777777" w:rsidR="00530D3B" w:rsidRPr="00D6757C" w:rsidRDefault="00530D3B" w:rsidP="00FC2D96">
            <w:pPr>
              <w:spacing w:after="0" w:line="240" w:lineRule="atLeast"/>
              <w:rPr>
                <w:sz w:val="22"/>
                <w:szCs w:val="22"/>
              </w:rPr>
            </w:pPr>
            <w:r w:rsidRPr="00D6757C">
              <w:rPr>
                <w:sz w:val="22"/>
                <w:szCs w:val="22"/>
              </w:rPr>
              <w:t>4</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9C4A169" w14:textId="77777777" w:rsidR="00530D3B" w:rsidRPr="00D6757C" w:rsidRDefault="00530D3B" w:rsidP="00FC2D96">
            <w:pPr>
              <w:spacing w:after="0" w:line="240" w:lineRule="atLeast"/>
              <w:rPr>
                <w:sz w:val="22"/>
                <w:szCs w:val="22"/>
              </w:rPr>
            </w:pPr>
            <w:r w:rsidRPr="00D6757C">
              <w:rPr>
                <w:sz w:val="22"/>
                <w:szCs w:val="22"/>
              </w:rPr>
              <w:t>Очистка пешеходных дорожек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11D52"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797ECD5E" w14:textId="77777777" w:rsidR="00530D3B" w:rsidRPr="00D6757C" w:rsidRDefault="00530D3B" w:rsidP="00FC2D96">
            <w:pPr>
              <w:spacing w:after="0" w:line="240" w:lineRule="atLeast"/>
              <w:rPr>
                <w:sz w:val="22"/>
                <w:szCs w:val="22"/>
              </w:rPr>
            </w:pPr>
          </w:p>
        </w:tc>
      </w:tr>
      <w:tr w:rsidR="00530D3B" w:rsidRPr="00D6757C" w14:paraId="6EB3629D"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6F0EB693" w14:textId="77777777" w:rsidR="00530D3B" w:rsidRPr="00D6757C" w:rsidRDefault="00530D3B" w:rsidP="00FC2D96">
            <w:pPr>
              <w:spacing w:after="0" w:line="240" w:lineRule="atLeast"/>
              <w:rPr>
                <w:sz w:val="22"/>
                <w:szCs w:val="22"/>
              </w:rPr>
            </w:pPr>
            <w:r w:rsidRPr="00D6757C">
              <w:rPr>
                <w:sz w:val="22"/>
                <w:szCs w:val="22"/>
              </w:rPr>
              <w:t>5</w:t>
            </w:r>
          </w:p>
        </w:tc>
        <w:tc>
          <w:tcPr>
            <w:tcW w:w="3325" w:type="dxa"/>
            <w:tcBorders>
              <w:top w:val="single" w:sz="4" w:space="0" w:color="auto"/>
              <w:left w:val="single" w:sz="4" w:space="0" w:color="auto"/>
              <w:bottom w:val="single" w:sz="4" w:space="0" w:color="auto"/>
              <w:right w:val="single" w:sz="4" w:space="0" w:color="auto"/>
            </w:tcBorders>
            <w:vAlign w:val="center"/>
            <w:hideMark/>
          </w:tcPr>
          <w:p w14:paraId="227F2B3A" w14:textId="77777777" w:rsidR="00530D3B" w:rsidRPr="00D6757C" w:rsidRDefault="00530D3B" w:rsidP="00FC2D96">
            <w:pPr>
              <w:spacing w:after="0" w:line="240" w:lineRule="atLeast"/>
              <w:rPr>
                <w:sz w:val="22"/>
                <w:szCs w:val="22"/>
              </w:rPr>
            </w:pPr>
            <w:r w:rsidRPr="00D6757C">
              <w:rPr>
                <w:sz w:val="22"/>
                <w:szCs w:val="22"/>
              </w:rPr>
              <w:t>Очистка крылечек от снега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A136F"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EB8481E" w14:textId="77777777" w:rsidR="00530D3B" w:rsidRPr="00D6757C" w:rsidRDefault="00530D3B" w:rsidP="00FC2D96">
            <w:pPr>
              <w:spacing w:after="0" w:line="240" w:lineRule="atLeast"/>
              <w:rPr>
                <w:sz w:val="22"/>
                <w:szCs w:val="22"/>
              </w:rPr>
            </w:pPr>
          </w:p>
        </w:tc>
      </w:tr>
      <w:tr w:rsidR="00530D3B" w:rsidRPr="00D6757C" w14:paraId="673C497A"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72DB1851" w14:textId="77777777" w:rsidR="00530D3B" w:rsidRPr="00D6757C" w:rsidRDefault="00530D3B" w:rsidP="00FC2D96">
            <w:pPr>
              <w:spacing w:after="0" w:line="240" w:lineRule="atLeast"/>
              <w:rPr>
                <w:sz w:val="22"/>
                <w:szCs w:val="22"/>
              </w:rPr>
            </w:pPr>
            <w:r w:rsidRPr="00D6757C">
              <w:rPr>
                <w:sz w:val="22"/>
                <w:szCs w:val="22"/>
              </w:rPr>
              <w:t>6</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A40E238" w14:textId="77777777" w:rsidR="00530D3B" w:rsidRPr="00D6757C" w:rsidRDefault="00530D3B" w:rsidP="00FC2D96">
            <w:pPr>
              <w:spacing w:after="0" w:line="240" w:lineRule="atLeast"/>
              <w:rPr>
                <w:sz w:val="22"/>
                <w:szCs w:val="22"/>
              </w:rPr>
            </w:pPr>
            <w:r w:rsidRPr="00D6757C">
              <w:rPr>
                <w:sz w:val="22"/>
                <w:szCs w:val="22"/>
              </w:rPr>
              <w:t>Посыпка песком пешеходных дорожек, у зоны крылечек, проезжей части и тротуаров и т.д.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375DC"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7F3D2188" w14:textId="77777777" w:rsidR="00530D3B" w:rsidRPr="00D6757C" w:rsidRDefault="00530D3B" w:rsidP="00FC2D96">
            <w:pPr>
              <w:spacing w:after="0" w:line="240" w:lineRule="atLeast"/>
              <w:jc w:val="left"/>
              <w:rPr>
                <w:sz w:val="22"/>
                <w:szCs w:val="22"/>
              </w:rPr>
            </w:pPr>
            <w:r w:rsidRPr="00D6757C">
              <w:rPr>
                <w:sz w:val="22"/>
                <w:szCs w:val="22"/>
              </w:rPr>
              <w:t>Песок предоставляется Заказчиком</w:t>
            </w:r>
          </w:p>
        </w:tc>
      </w:tr>
      <w:tr w:rsidR="00530D3B" w:rsidRPr="00D6757C" w14:paraId="75BD3F2D"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0EDBBCE4" w14:textId="77777777" w:rsidR="00530D3B" w:rsidRPr="00D6757C" w:rsidRDefault="00530D3B" w:rsidP="00FC2D96">
            <w:pPr>
              <w:spacing w:after="0" w:line="240" w:lineRule="atLeast"/>
              <w:rPr>
                <w:sz w:val="22"/>
                <w:szCs w:val="22"/>
              </w:rPr>
            </w:pPr>
            <w:r w:rsidRPr="00D6757C">
              <w:rPr>
                <w:sz w:val="22"/>
                <w:szCs w:val="22"/>
              </w:rPr>
              <w:t>7</w:t>
            </w:r>
          </w:p>
        </w:tc>
        <w:tc>
          <w:tcPr>
            <w:tcW w:w="3325" w:type="dxa"/>
            <w:tcBorders>
              <w:top w:val="single" w:sz="4" w:space="0" w:color="auto"/>
              <w:left w:val="single" w:sz="4" w:space="0" w:color="auto"/>
              <w:bottom w:val="single" w:sz="4" w:space="0" w:color="auto"/>
              <w:right w:val="single" w:sz="4" w:space="0" w:color="auto"/>
            </w:tcBorders>
            <w:vAlign w:val="center"/>
            <w:hideMark/>
          </w:tcPr>
          <w:p w14:paraId="1EEA3C10" w14:textId="77777777" w:rsidR="00530D3B" w:rsidRPr="00D6757C" w:rsidRDefault="00530D3B" w:rsidP="00FC2D96">
            <w:pPr>
              <w:spacing w:after="0" w:line="240" w:lineRule="atLeast"/>
              <w:rPr>
                <w:sz w:val="22"/>
                <w:szCs w:val="22"/>
              </w:rPr>
            </w:pPr>
            <w:r w:rsidRPr="00D6757C">
              <w:rPr>
                <w:sz w:val="22"/>
                <w:szCs w:val="22"/>
              </w:rPr>
              <w:t>Очистка крылечек, пешеходных дорожек от наледи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F055C"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A4D6234" w14:textId="77777777" w:rsidR="00530D3B" w:rsidRPr="00D6757C" w:rsidRDefault="00530D3B" w:rsidP="00FC2D96">
            <w:pPr>
              <w:spacing w:after="0" w:line="240" w:lineRule="atLeast"/>
              <w:rPr>
                <w:sz w:val="22"/>
                <w:szCs w:val="22"/>
              </w:rPr>
            </w:pPr>
          </w:p>
        </w:tc>
      </w:tr>
      <w:tr w:rsidR="00530D3B" w:rsidRPr="00D6757C" w14:paraId="16665775"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782D9CD4" w14:textId="77777777" w:rsidR="00530D3B" w:rsidRPr="00D6757C" w:rsidRDefault="00530D3B" w:rsidP="00FC2D96">
            <w:pPr>
              <w:spacing w:after="0" w:line="240" w:lineRule="atLeast"/>
              <w:rPr>
                <w:sz w:val="22"/>
                <w:szCs w:val="22"/>
              </w:rPr>
            </w:pPr>
            <w:r w:rsidRPr="00D6757C">
              <w:rPr>
                <w:sz w:val="22"/>
                <w:szCs w:val="22"/>
              </w:rPr>
              <w:t>8</w:t>
            </w:r>
          </w:p>
        </w:tc>
        <w:tc>
          <w:tcPr>
            <w:tcW w:w="3325" w:type="dxa"/>
            <w:tcBorders>
              <w:top w:val="single" w:sz="4" w:space="0" w:color="auto"/>
              <w:left w:val="single" w:sz="4" w:space="0" w:color="auto"/>
              <w:bottom w:val="single" w:sz="4" w:space="0" w:color="auto"/>
              <w:right w:val="single" w:sz="4" w:space="0" w:color="auto"/>
            </w:tcBorders>
            <w:vAlign w:val="center"/>
            <w:hideMark/>
          </w:tcPr>
          <w:p w14:paraId="08E6580C" w14:textId="77777777" w:rsidR="00530D3B" w:rsidRPr="00D6757C" w:rsidRDefault="00530D3B" w:rsidP="00FC2D96">
            <w:pPr>
              <w:spacing w:after="0" w:line="240" w:lineRule="atLeast"/>
              <w:rPr>
                <w:sz w:val="22"/>
                <w:szCs w:val="22"/>
              </w:rPr>
            </w:pPr>
            <w:r w:rsidRPr="00D6757C">
              <w:rPr>
                <w:sz w:val="22"/>
                <w:szCs w:val="22"/>
              </w:rPr>
              <w:t>Очистка площадок для контейнеров под отходы,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C6E8C"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8B9AE73" w14:textId="77777777" w:rsidR="00530D3B" w:rsidRPr="00D6757C" w:rsidRDefault="00530D3B" w:rsidP="00FC2D96">
            <w:pPr>
              <w:spacing w:after="0" w:line="240" w:lineRule="atLeast"/>
              <w:rPr>
                <w:sz w:val="22"/>
                <w:szCs w:val="22"/>
              </w:rPr>
            </w:pPr>
          </w:p>
        </w:tc>
      </w:tr>
      <w:tr w:rsidR="00530D3B" w:rsidRPr="00D6757C" w14:paraId="5A5FCA77"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6F35E9A2" w14:textId="77777777" w:rsidR="00530D3B" w:rsidRPr="00D6757C" w:rsidRDefault="00530D3B" w:rsidP="00FC2D96">
            <w:pPr>
              <w:spacing w:after="0" w:line="240" w:lineRule="atLeast"/>
              <w:rPr>
                <w:sz w:val="22"/>
                <w:szCs w:val="22"/>
              </w:rPr>
            </w:pPr>
            <w:r w:rsidRPr="00D6757C">
              <w:rPr>
                <w:sz w:val="22"/>
                <w:szCs w:val="22"/>
              </w:rPr>
              <w:t>9.</w:t>
            </w:r>
          </w:p>
        </w:tc>
        <w:tc>
          <w:tcPr>
            <w:tcW w:w="3325" w:type="dxa"/>
            <w:tcBorders>
              <w:top w:val="single" w:sz="4" w:space="0" w:color="auto"/>
              <w:left w:val="single" w:sz="4" w:space="0" w:color="auto"/>
              <w:bottom w:val="single" w:sz="4" w:space="0" w:color="auto"/>
              <w:right w:val="single" w:sz="4" w:space="0" w:color="auto"/>
            </w:tcBorders>
            <w:vAlign w:val="center"/>
            <w:hideMark/>
          </w:tcPr>
          <w:p w14:paraId="0250ECA8" w14:textId="77777777" w:rsidR="00530D3B" w:rsidRPr="00D6757C" w:rsidRDefault="00530D3B" w:rsidP="00FC2D96">
            <w:pPr>
              <w:spacing w:after="0" w:line="240" w:lineRule="atLeast"/>
              <w:rPr>
                <w:sz w:val="22"/>
                <w:szCs w:val="22"/>
              </w:rPr>
            </w:pPr>
            <w:r w:rsidRPr="00D6757C">
              <w:rPr>
                <w:sz w:val="22"/>
                <w:szCs w:val="22"/>
              </w:rPr>
              <w:t>Удаление снежных накатов, гололеда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3A5CC"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C4C68DD" w14:textId="77777777" w:rsidR="00530D3B" w:rsidRPr="00D6757C" w:rsidRDefault="00530D3B" w:rsidP="00FC2D96">
            <w:pPr>
              <w:spacing w:after="0" w:line="240" w:lineRule="atLeast"/>
              <w:rPr>
                <w:sz w:val="22"/>
                <w:szCs w:val="22"/>
              </w:rPr>
            </w:pPr>
          </w:p>
        </w:tc>
      </w:tr>
      <w:tr w:rsidR="00530D3B" w:rsidRPr="00D6757C" w14:paraId="15F863B9"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27E70B74" w14:textId="77777777" w:rsidR="00530D3B" w:rsidRPr="00D6757C" w:rsidRDefault="00530D3B" w:rsidP="00FC2D96">
            <w:pPr>
              <w:spacing w:after="0" w:line="240" w:lineRule="atLeast"/>
              <w:rPr>
                <w:sz w:val="22"/>
                <w:szCs w:val="22"/>
              </w:rPr>
            </w:pPr>
            <w:r w:rsidRPr="00D6757C">
              <w:rPr>
                <w:sz w:val="22"/>
                <w:szCs w:val="22"/>
              </w:rPr>
              <w:t>10</w:t>
            </w:r>
          </w:p>
        </w:tc>
        <w:tc>
          <w:tcPr>
            <w:tcW w:w="3325" w:type="dxa"/>
            <w:tcBorders>
              <w:top w:val="single" w:sz="4" w:space="0" w:color="auto"/>
              <w:left w:val="single" w:sz="4" w:space="0" w:color="auto"/>
              <w:bottom w:val="single" w:sz="4" w:space="0" w:color="auto"/>
              <w:right w:val="single" w:sz="4" w:space="0" w:color="auto"/>
            </w:tcBorders>
            <w:vAlign w:val="center"/>
            <w:hideMark/>
          </w:tcPr>
          <w:p w14:paraId="65AF1AE9" w14:textId="77777777" w:rsidR="00530D3B" w:rsidRPr="00D6757C" w:rsidRDefault="00530D3B" w:rsidP="00FC2D96">
            <w:pPr>
              <w:spacing w:after="0" w:line="240" w:lineRule="atLeast"/>
              <w:rPr>
                <w:sz w:val="22"/>
                <w:szCs w:val="22"/>
              </w:rPr>
            </w:pPr>
            <w:r w:rsidRPr="00D6757C">
              <w:rPr>
                <w:sz w:val="22"/>
                <w:szCs w:val="22"/>
              </w:rPr>
              <w:t xml:space="preserve">Очистка площадок для контейнеров под отходы от снега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83836"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58121BF" w14:textId="77777777" w:rsidR="00530D3B" w:rsidRPr="00D6757C" w:rsidRDefault="00530D3B" w:rsidP="00FC2D96">
            <w:pPr>
              <w:spacing w:after="0" w:line="240" w:lineRule="atLeast"/>
              <w:rPr>
                <w:sz w:val="22"/>
                <w:szCs w:val="22"/>
              </w:rPr>
            </w:pPr>
          </w:p>
        </w:tc>
      </w:tr>
      <w:tr w:rsidR="00530D3B" w:rsidRPr="00D6757C" w14:paraId="42852676"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751660AF" w14:textId="77777777" w:rsidR="00530D3B" w:rsidRPr="00D6757C" w:rsidRDefault="00530D3B" w:rsidP="00FC2D96">
            <w:pPr>
              <w:spacing w:after="0" w:line="240" w:lineRule="atLeast"/>
              <w:rPr>
                <w:sz w:val="22"/>
                <w:szCs w:val="22"/>
              </w:rPr>
            </w:pPr>
            <w:r w:rsidRPr="00D6757C">
              <w:rPr>
                <w:sz w:val="22"/>
                <w:szCs w:val="22"/>
              </w:rPr>
              <w:t>11.</w:t>
            </w:r>
          </w:p>
        </w:tc>
        <w:tc>
          <w:tcPr>
            <w:tcW w:w="3325" w:type="dxa"/>
            <w:tcBorders>
              <w:top w:val="single" w:sz="4" w:space="0" w:color="auto"/>
              <w:left w:val="single" w:sz="4" w:space="0" w:color="auto"/>
              <w:bottom w:val="single" w:sz="4" w:space="0" w:color="auto"/>
              <w:right w:val="single" w:sz="4" w:space="0" w:color="auto"/>
            </w:tcBorders>
            <w:vAlign w:val="center"/>
            <w:hideMark/>
          </w:tcPr>
          <w:p w14:paraId="7688076B" w14:textId="77777777" w:rsidR="00530D3B" w:rsidRPr="00D6757C" w:rsidRDefault="00530D3B" w:rsidP="00FC2D96">
            <w:pPr>
              <w:spacing w:after="0" w:line="240" w:lineRule="atLeast"/>
              <w:ind w:left="-46" w:hanging="96"/>
              <w:rPr>
                <w:sz w:val="22"/>
                <w:szCs w:val="22"/>
              </w:rPr>
            </w:pPr>
            <w:r w:rsidRPr="00D6757C">
              <w:rPr>
                <w:sz w:val="22"/>
                <w:szCs w:val="22"/>
              </w:rPr>
              <w:t xml:space="preserve"> Вынос и сортировка мусора из урн </w:t>
            </w:r>
          </w:p>
        </w:tc>
        <w:tc>
          <w:tcPr>
            <w:tcW w:w="3541" w:type="dxa"/>
            <w:vMerge w:val="restart"/>
            <w:tcBorders>
              <w:top w:val="single" w:sz="4" w:space="0" w:color="auto"/>
              <w:left w:val="single" w:sz="4" w:space="0" w:color="auto"/>
              <w:bottom w:val="single" w:sz="4" w:space="0" w:color="auto"/>
              <w:right w:val="single" w:sz="4" w:space="0" w:color="auto"/>
            </w:tcBorders>
            <w:vAlign w:val="center"/>
            <w:hideMark/>
          </w:tcPr>
          <w:p w14:paraId="5B9178CC" w14:textId="77777777" w:rsidR="00530D3B" w:rsidRPr="00D6757C" w:rsidRDefault="00530D3B" w:rsidP="00FC2D96">
            <w:pPr>
              <w:spacing w:after="0" w:line="240" w:lineRule="atLeast"/>
              <w:rPr>
                <w:sz w:val="22"/>
                <w:szCs w:val="22"/>
              </w:rPr>
            </w:pPr>
            <w:r w:rsidRPr="00D6757C">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14:paraId="76D41DB9" w14:textId="77777777" w:rsidR="00530D3B" w:rsidRPr="00D6757C" w:rsidRDefault="00530D3B" w:rsidP="00FC2D96">
            <w:pPr>
              <w:spacing w:after="0" w:line="240" w:lineRule="atLeast"/>
              <w:rPr>
                <w:sz w:val="22"/>
                <w:szCs w:val="22"/>
              </w:rPr>
            </w:pPr>
          </w:p>
        </w:tc>
      </w:tr>
      <w:tr w:rsidR="00530D3B" w:rsidRPr="00D6757C" w14:paraId="2C1FBED9"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09215835" w14:textId="77777777" w:rsidR="00530D3B" w:rsidRPr="00D6757C" w:rsidRDefault="00530D3B" w:rsidP="00FC2D96">
            <w:pPr>
              <w:spacing w:after="0" w:line="240" w:lineRule="atLeast"/>
              <w:rPr>
                <w:sz w:val="22"/>
                <w:szCs w:val="22"/>
              </w:rPr>
            </w:pPr>
            <w:r w:rsidRPr="00D6757C">
              <w:rPr>
                <w:sz w:val="22"/>
                <w:szCs w:val="22"/>
              </w:rPr>
              <w:t>12.</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F41ACD6" w14:textId="77777777" w:rsidR="00530D3B" w:rsidRPr="00D6757C" w:rsidRDefault="00530D3B" w:rsidP="00FC2D96">
            <w:pPr>
              <w:spacing w:after="0" w:line="240" w:lineRule="atLeast"/>
              <w:rPr>
                <w:sz w:val="22"/>
                <w:szCs w:val="22"/>
              </w:rPr>
            </w:pPr>
            <w:r w:rsidRPr="00D6757C">
              <w:rPr>
                <w:sz w:val="22"/>
                <w:szCs w:val="22"/>
              </w:rPr>
              <w:t>Очистка урн от мусора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087CC"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4B69931" w14:textId="77777777" w:rsidR="00530D3B" w:rsidRPr="00D6757C" w:rsidRDefault="00530D3B" w:rsidP="00FC2D96">
            <w:pPr>
              <w:spacing w:after="0" w:line="240" w:lineRule="atLeast"/>
              <w:rPr>
                <w:sz w:val="22"/>
                <w:szCs w:val="22"/>
              </w:rPr>
            </w:pPr>
          </w:p>
        </w:tc>
      </w:tr>
      <w:tr w:rsidR="00530D3B" w:rsidRPr="00D6757C" w14:paraId="4A941C90"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58E960B3" w14:textId="77777777" w:rsidR="00530D3B" w:rsidRPr="00D6757C" w:rsidRDefault="00530D3B" w:rsidP="00FC2D96">
            <w:pPr>
              <w:spacing w:after="0" w:line="240" w:lineRule="atLeast"/>
              <w:rPr>
                <w:sz w:val="22"/>
                <w:szCs w:val="22"/>
              </w:rPr>
            </w:pPr>
            <w:r w:rsidRPr="00D6757C">
              <w:rPr>
                <w:sz w:val="22"/>
                <w:szCs w:val="22"/>
              </w:rPr>
              <w:t>13.</w:t>
            </w:r>
          </w:p>
        </w:tc>
        <w:tc>
          <w:tcPr>
            <w:tcW w:w="3325" w:type="dxa"/>
            <w:tcBorders>
              <w:top w:val="single" w:sz="4" w:space="0" w:color="auto"/>
              <w:left w:val="single" w:sz="4" w:space="0" w:color="auto"/>
              <w:bottom w:val="single" w:sz="4" w:space="0" w:color="auto"/>
              <w:right w:val="single" w:sz="4" w:space="0" w:color="auto"/>
            </w:tcBorders>
            <w:vAlign w:val="center"/>
            <w:hideMark/>
          </w:tcPr>
          <w:p w14:paraId="0C2F9304" w14:textId="77777777" w:rsidR="00530D3B" w:rsidRPr="00D6757C" w:rsidRDefault="00530D3B" w:rsidP="00FC2D96">
            <w:pPr>
              <w:spacing w:after="0" w:line="240" w:lineRule="atLeast"/>
              <w:rPr>
                <w:sz w:val="22"/>
                <w:szCs w:val="22"/>
              </w:rPr>
            </w:pPr>
            <w:r w:rsidRPr="00D6757C">
              <w:rPr>
                <w:sz w:val="22"/>
                <w:szCs w:val="22"/>
              </w:rPr>
              <w:t xml:space="preserve">Отчистка (уборка) территории, крылечек, тротуаров и пешеходных дорожек от мусора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7A7B8" w14:textId="77777777" w:rsidR="00530D3B" w:rsidRPr="00D6757C" w:rsidRDefault="00530D3B" w:rsidP="00FC2D96">
            <w:pPr>
              <w:spacing w:after="0" w:line="240" w:lineRule="atLeast"/>
              <w:jc w:val="lef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459F837" w14:textId="77777777" w:rsidR="00530D3B" w:rsidRPr="00D6757C" w:rsidRDefault="00530D3B" w:rsidP="00FC2D96">
            <w:pPr>
              <w:spacing w:after="0" w:line="240" w:lineRule="atLeast"/>
              <w:rPr>
                <w:sz w:val="22"/>
                <w:szCs w:val="22"/>
              </w:rPr>
            </w:pPr>
          </w:p>
        </w:tc>
      </w:tr>
      <w:tr w:rsidR="00530D3B" w:rsidRPr="00D6757C" w14:paraId="5FBD4777"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2F189E33" w14:textId="77777777" w:rsidR="00530D3B" w:rsidRPr="00D6757C" w:rsidRDefault="00530D3B" w:rsidP="00FC2D96">
            <w:pPr>
              <w:spacing w:after="0" w:line="240" w:lineRule="atLeast"/>
              <w:rPr>
                <w:sz w:val="22"/>
                <w:szCs w:val="22"/>
              </w:rPr>
            </w:pPr>
            <w:r w:rsidRPr="00D6757C">
              <w:rPr>
                <w:sz w:val="22"/>
                <w:szCs w:val="22"/>
              </w:rPr>
              <w:t>14.</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E79D4DB" w14:textId="77777777" w:rsidR="00530D3B" w:rsidRPr="00D6757C" w:rsidRDefault="00530D3B" w:rsidP="00FC2D96">
            <w:pPr>
              <w:spacing w:after="0" w:line="240" w:lineRule="atLeast"/>
              <w:rPr>
                <w:sz w:val="22"/>
                <w:szCs w:val="22"/>
              </w:rPr>
            </w:pPr>
            <w:r w:rsidRPr="00D6757C">
              <w:rPr>
                <w:sz w:val="22"/>
                <w:szCs w:val="22"/>
              </w:rPr>
              <w:t>Уборка площадок под контейнеры для отходов, территории в местах установки баков под мусор (отходы), определенных Заказчиком в приложении № 3 к настоящему Техническому заданию.</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2E7B698" w14:textId="77777777" w:rsidR="00530D3B" w:rsidRPr="00D6757C" w:rsidRDefault="00530D3B" w:rsidP="00FC2D96">
            <w:pPr>
              <w:spacing w:after="0" w:line="240" w:lineRule="atLeast"/>
              <w:rPr>
                <w:sz w:val="22"/>
                <w:szCs w:val="22"/>
              </w:rPr>
            </w:pPr>
            <w:r w:rsidRPr="00D6757C">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14:paraId="0E54A151" w14:textId="77777777" w:rsidR="00530D3B" w:rsidRPr="00D6757C" w:rsidRDefault="00530D3B" w:rsidP="00FC2D96">
            <w:pPr>
              <w:spacing w:after="0" w:line="240" w:lineRule="atLeast"/>
              <w:rPr>
                <w:sz w:val="22"/>
                <w:szCs w:val="22"/>
              </w:rPr>
            </w:pPr>
            <w:r w:rsidRPr="00D6757C">
              <w:rPr>
                <w:sz w:val="22"/>
                <w:szCs w:val="22"/>
              </w:rPr>
              <w:t>Вывоз мусора из контейнеров (мусорных баков) производится Заказчиком</w:t>
            </w:r>
          </w:p>
        </w:tc>
      </w:tr>
      <w:tr w:rsidR="00530D3B" w:rsidRPr="00D6757C" w14:paraId="668FC6B1" w14:textId="77777777" w:rsidTr="00FC2D96">
        <w:tc>
          <w:tcPr>
            <w:tcW w:w="10173" w:type="dxa"/>
            <w:gridSpan w:val="4"/>
            <w:tcBorders>
              <w:top w:val="single" w:sz="4" w:space="0" w:color="auto"/>
              <w:left w:val="single" w:sz="4" w:space="0" w:color="auto"/>
              <w:bottom w:val="single" w:sz="4" w:space="0" w:color="auto"/>
              <w:right w:val="single" w:sz="4" w:space="0" w:color="auto"/>
            </w:tcBorders>
            <w:vAlign w:val="center"/>
            <w:hideMark/>
          </w:tcPr>
          <w:p w14:paraId="7B6B830F" w14:textId="641508AF" w:rsidR="00530D3B" w:rsidRPr="00D6757C" w:rsidRDefault="00530D3B" w:rsidP="00FC2D96">
            <w:pPr>
              <w:spacing w:after="0" w:line="240" w:lineRule="atLeast"/>
              <w:rPr>
                <w:sz w:val="22"/>
                <w:szCs w:val="22"/>
              </w:rPr>
            </w:pPr>
            <w:r w:rsidRPr="00D6757C">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34C65209" w14:textId="77777777" w:rsidR="00530D3B" w:rsidRPr="00D6757C" w:rsidRDefault="00530D3B" w:rsidP="00530D3B">
      <w:pPr>
        <w:spacing w:after="0" w:line="240" w:lineRule="atLeast"/>
        <w:ind w:hanging="142"/>
        <w:rPr>
          <w:sz w:val="22"/>
          <w:szCs w:val="22"/>
        </w:rPr>
      </w:pPr>
      <w:r w:rsidRPr="00D6757C">
        <w:rPr>
          <w:sz w:val="22"/>
          <w:szCs w:val="22"/>
        </w:rPr>
        <w:t xml:space="preserve">              </w:t>
      </w:r>
    </w:p>
    <w:p w14:paraId="37460607" w14:textId="2CFBE3A7" w:rsidR="00530D3B" w:rsidRPr="00D6757C" w:rsidRDefault="00530D3B" w:rsidP="00530D3B">
      <w:pPr>
        <w:spacing w:after="0" w:line="240" w:lineRule="atLeast"/>
        <w:ind w:firstLine="567"/>
        <w:rPr>
          <w:sz w:val="22"/>
          <w:szCs w:val="22"/>
        </w:rPr>
      </w:pPr>
      <w:r w:rsidRPr="00D6757C">
        <w:rPr>
          <w:sz w:val="22"/>
          <w:szCs w:val="22"/>
        </w:rPr>
        <w:t xml:space="preserve">2.5.3 </w:t>
      </w:r>
      <w:r w:rsidR="002515F0" w:rsidRPr="00D6757C">
        <w:rPr>
          <w:sz w:val="22"/>
          <w:szCs w:val="22"/>
        </w:rPr>
        <w:t>У</w:t>
      </w:r>
      <w:r w:rsidRPr="00D6757C">
        <w:rPr>
          <w:sz w:val="22"/>
          <w:szCs w:val="22"/>
        </w:rPr>
        <w:t xml:space="preserve">слуги </w:t>
      </w:r>
      <w:r w:rsidR="002502DF" w:rsidRPr="00D6757C">
        <w:rPr>
          <w:sz w:val="22"/>
          <w:szCs w:val="22"/>
        </w:rPr>
        <w:t>оказываются</w:t>
      </w:r>
      <w:r w:rsidRPr="00D6757C">
        <w:rPr>
          <w:sz w:val="22"/>
          <w:szCs w:val="22"/>
        </w:rPr>
        <w:t xml:space="preserve"> с использованием сезонной спецодежды и инструментов Исполнителя. Для производства работ выделять не менее </w:t>
      </w:r>
      <w:r w:rsidRPr="00D6757C">
        <w:rPr>
          <w:b/>
          <w:sz w:val="22"/>
          <w:szCs w:val="22"/>
          <w:u w:val="single"/>
        </w:rPr>
        <w:t>8 (восьми) работников</w:t>
      </w:r>
      <w:r w:rsidRPr="00D6757C">
        <w:rPr>
          <w:sz w:val="22"/>
          <w:szCs w:val="22"/>
        </w:rPr>
        <w:t xml:space="preserve"> каждый день и назначать ответственного за ходом работ по уборке.</w:t>
      </w:r>
    </w:p>
    <w:p w14:paraId="1461FD75" w14:textId="059A96F6" w:rsidR="00530D3B" w:rsidRPr="00D6757C" w:rsidRDefault="00530D3B" w:rsidP="00530D3B">
      <w:pPr>
        <w:spacing w:after="0" w:line="240" w:lineRule="atLeast"/>
        <w:ind w:firstLine="567"/>
        <w:rPr>
          <w:sz w:val="22"/>
          <w:szCs w:val="22"/>
        </w:rPr>
      </w:pPr>
      <w:r w:rsidRPr="00D6757C">
        <w:rPr>
          <w:sz w:val="22"/>
          <w:szCs w:val="22"/>
        </w:rPr>
        <w:t xml:space="preserve">2.5.4. </w:t>
      </w:r>
      <w:r w:rsidR="002515F0" w:rsidRPr="00D6757C">
        <w:rPr>
          <w:sz w:val="22"/>
          <w:szCs w:val="22"/>
        </w:rPr>
        <w:t>У</w:t>
      </w:r>
      <w:r w:rsidRPr="00D6757C">
        <w:rPr>
          <w:sz w:val="22"/>
          <w:szCs w:val="22"/>
        </w:rPr>
        <w:t xml:space="preserve">слуги </w:t>
      </w:r>
      <w:r w:rsidR="002502DF" w:rsidRPr="00D6757C">
        <w:rPr>
          <w:sz w:val="22"/>
          <w:szCs w:val="22"/>
        </w:rPr>
        <w:t>оказывать</w:t>
      </w:r>
      <w:r w:rsidRPr="00D6757C">
        <w:rPr>
          <w:sz w:val="22"/>
          <w:szCs w:val="22"/>
        </w:rPr>
        <w:t xml:space="preserve"> в строгом соответствии с действующими санитарно-гигиеническими и противопожарными нормами и правилами.</w:t>
      </w:r>
    </w:p>
    <w:p w14:paraId="0E452CDA" w14:textId="77777777" w:rsidR="00530D3B" w:rsidRPr="00D6757C" w:rsidRDefault="00530D3B" w:rsidP="00530D3B">
      <w:pPr>
        <w:spacing w:after="0" w:line="240" w:lineRule="atLeast"/>
        <w:ind w:firstLine="567"/>
        <w:rPr>
          <w:sz w:val="22"/>
          <w:szCs w:val="22"/>
        </w:rPr>
      </w:pPr>
      <w:r w:rsidRPr="00D6757C">
        <w:rPr>
          <w:sz w:val="22"/>
          <w:szCs w:val="22"/>
        </w:rPr>
        <w:t>2.5.5.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0ED65548" w14:textId="77777777" w:rsidR="00530D3B" w:rsidRPr="00D6757C" w:rsidRDefault="00530D3B" w:rsidP="00530D3B">
      <w:pPr>
        <w:spacing w:after="0" w:line="240" w:lineRule="atLeast"/>
        <w:ind w:firstLine="567"/>
        <w:rPr>
          <w:sz w:val="22"/>
          <w:szCs w:val="22"/>
        </w:rPr>
      </w:pPr>
      <w:r w:rsidRPr="00D6757C">
        <w:rPr>
          <w:sz w:val="22"/>
          <w:szCs w:val="22"/>
        </w:rPr>
        <w:t>2.5.6.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4F925378" w14:textId="77777777" w:rsidR="00530D3B" w:rsidRPr="00D6757C" w:rsidRDefault="00530D3B" w:rsidP="00530D3B">
      <w:pPr>
        <w:spacing w:after="0" w:line="240" w:lineRule="atLeast"/>
        <w:ind w:firstLine="567"/>
        <w:rPr>
          <w:sz w:val="22"/>
          <w:szCs w:val="22"/>
        </w:rPr>
      </w:pPr>
      <w:r w:rsidRPr="00D6757C">
        <w:rPr>
          <w:sz w:val="22"/>
          <w:szCs w:val="22"/>
        </w:rPr>
        <w:t xml:space="preserve">2.5.7. Очистку от снега пешеходной дорожки, </w:t>
      </w:r>
      <w:proofErr w:type="spellStart"/>
      <w:r w:rsidRPr="00D6757C">
        <w:rPr>
          <w:sz w:val="22"/>
          <w:szCs w:val="22"/>
        </w:rPr>
        <w:t>отмостков</w:t>
      </w:r>
      <w:proofErr w:type="spellEnd"/>
      <w:r w:rsidRPr="00D6757C">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 Сургут», выполнять вручную. </w:t>
      </w:r>
    </w:p>
    <w:p w14:paraId="3B98F1CB" w14:textId="77777777" w:rsidR="00530D3B" w:rsidRPr="00D6757C" w:rsidRDefault="00530D3B" w:rsidP="00530D3B">
      <w:pPr>
        <w:spacing w:after="0" w:line="240" w:lineRule="atLeast"/>
        <w:ind w:firstLine="567"/>
        <w:rPr>
          <w:sz w:val="22"/>
          <w:szCs w:val="22"/>
        </w:rPr>
      </w:pPr>
      <w:r w:rsidRPr="00D6757C">
        <w:rPr>
          <w:sz w:val="22"/>
          <w:szCs w:val="22"/>
        </w:rPr>
        <w:t>2.5.8. Координировать работу средств механизации при производстве работ.</w:t>
      </w:r>
    </w:p>
    <w:p w14:paraId="7580D25B" w14:textId="49AEE3B0" w:rsidR="00530D3B" w:rsidRPr="00D6757C" w:rsidRDefault="00530D3B" w:rsidP="00530D3B">
      <w:pPr>
        <w:spacing w:after="0" w:line="240" w:lineRule="atLeast"/>
        <w:ind w:firstLine="567"/>
        <w:rPr>
          <w:sz w:val="22"/>
          <w:szCs w:val="22"/>
        </w:rPr>
      </w:pPr>
      <w:r w:rsidRPr="00D6757C">
        <w:rPr>
          <w:sz w:val="22"/>
          <w:szCs w:val="22"/>
        </w:rPr>
        <w:t xml:space="preserve">2.5.9. По отдельным поручениям Заказчика </w:t>
      </w:r>
      <w:r w:rsidR="001C7764" w:rsidRPr="00D6757C">
        <w:rPr>
          <w:sz w:val="22"/>
          <w:szCs w:val="22"/>
        </w:rPr>
        <w:t>оказывать услуги</w:t>
      </w:r>
      <w:r w:rsidRPr="00D6757C">
        <w:rPr>
          <w:sz w:val="22"/>
          <w:szCs w:val="22"/>
        </w:rPr>
        <w:t xml:space="preserve"> не менее четырёх раз в сутки путём последовательного обхода всех участков.</w:t>
      </w:r>
    </w:p>
    <w:p w14:paraId="6A12F68D" w14:textId="77777777" w:rsidR="00530D3B" w:rsidRPr="00D6757C" w:rsidRDefault="00530D3B" w:rsidP="00530D3B">
      <w:pPr>
        <w:spacing w:after="0" w:line="240" w:lineRule="atLeast"/>
        <w:ind w:firstLine="567"/>
        <w:rPr>
          <w:b/>
          <w:sz w:val="22"/>
          <w:szCs w:val="22"/>
        </w:rPr>
      </w:pPr>
      <w:r w:rsidRPr="00D6757C">
        <w:rPr>
          <w:sz w:val="22"/>
          <w:szCs w:val="22"/>
        </w:rPr>
        <w:t>2.5.10. Мешки с мусором выносить к бакам для мусора в специально отведенные места, определенные Заказчиком согласно схеме (Приложение № 3 к Техническому заданию).</w:t>
      </w:r>
    </w:p>
    <w:p w14:paraId="7489650C" w14:textId="77777777" w:rsidR="00530D3B" w:rsidRPr="00D6757C" w:rsidRDefault="00530D3B" w:rsidP="00530D3B">
      <w:pPr>
        <w:spacing w:after="0" w:line="240" w:lineRule="atLeast"/>
        <w:ind w:firstLine="567"/>
        <w:rPr>
          <w:sz w:val="22"/>
          <w:szCs w:val="22"/>
        </w:rPr>
      </w:pPr>
      <w:r w:rsidRPr="00D6757C">
        <w:rPr>
          <w:sz w:val="22"/>
          <w:szCs w:val="22"/>
        </w:rPr>
        <w:t>2.5.11. Вывоз снега и мусора из мусорных баков осуществляется силами Заказчика.</w:t>
      </w:r>
    </w:p>
    <w:p w14:paraId="55F677CB" w14:textId="77777777" w:rsidR="00530D3B" w:rsidRPr="00D6757C" w:rsidRDefault="00530D3B" w:rsidP="00530D3B">
      <w:pPr>
        <w:tabs>
          <w:tab w:val="left" w:pos="851"/>
        </w:tabs>
        <w:suppressAutoHyphens/>
        <w:spacing w:after="0" w:line="240" w:lineRule="atLeast"/>
        <w:ind w:firstLine="567"/>
        <w:rPr>
          <w:b/>
          <w:sz w:val="22"/>
          <w:szCs w:val="22"/>
        </w:rPr>
      </w:pPr>
      <w:r w:rsidRPr="00D6757C">
        <w:rPr>
          <w:b/>
          <w:sz w:val="22"/>
          <w:szCs w:val="22"/>
        </w:rPr>
        <w:lastRenderedPageBreak/>
        <w:t>2.6. Исполнитель приобретает за свой счет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14:paraId="6B5E7917" w14:textId="77777777" w:rsidR="00530D3B" w:rsidRPr="00D6757C" w:rsidRDefault="00530D3B" w:rsidP="00530D3B">
      <w:pPr>
        <w:tabs>
          <w:tab w:val="left" w:pos="851"/>
        </w:tabs>
        <w:suppressAutoHyphens/>
        <w:spacing w:after="0" w:line="240" w:lineRule="atLeast"/>
        <w:rPr>
          <w:b/>
          <w:sz w:val="22"/>
          <w:szCs w:val="22"/>
        </w:rPr>
      </w:pPr>
    </w:p>
    <w:p w14:paraId="22585919" w14:textId="77777777" w:rsidR="00530D3B" w:rsidRPr="00D6757C" w:rsidRDefault="00530D3B" w:rsidP="00530D3B">
      <w:pPr>
        <w:tabs>
          <w:tab w:val="left" w:pos="851"/>
        </w:tabs>
        <w:suppressAutoHyphens/>
        <w:spacing w:after="0" w:line="240" w:lineRule="atLeast"/>
        <w:ind w:firstLine="709"/>
        <w:jc w:val="center"/>
        <w:rPr>
          <w:b/>
          <w:sz w:val="22"/>
          <w:szCs w:val="22"/>
        </w:rPr>
      </w:pPr>
      <w:r w:rsidRPr="00D6757C">
        <w:rPr>
          <w:b/>
          <w:sz w:val="22"/>
          <w:szCs w:val="22"/>
        </w:rPr>
        <w:t>Таблица № 8.  Инвентарь и расходный материал (из расчета на 12 месяцев)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4904"/>
        <w:gridCol w:w="1542"/>
        <w:gridCol w:w="2375"/>
      </w:tblGrid>
      <w:tr w:rsidR="00530D3B" w:rsidRPr="00D6757C" w14:paraId="3F9EF60F" w14:textId="77777777" w:rsidTr="00FC2D96">
        <w:tc>
          <w:tcPr>
            <w:tcW w:w="847" w:type="dxa"/>
          </w:tcPr>
          <w:p w14:paraId="325EE3BB"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w:t>
            </w:r>
          </w:p>
        </w:tc>
        <w:tc>
          <w:tcPr>
            <w:tcW w:w="4965" w:type="dxa"/>
          </w:tcPr>
          <w:p w14:paraId="7D5359FE"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Наименование</w:t>
            </w:r>
          </w:p>
        </w:tc>
        <w:tc>
          <w:tcPr>
            <w:tcW w:w="1559" w:type="dxa"/>
          </w:tcPr>
          <w:p w14:paraId="01B0560B"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Ед.</w:t>
            </w:r>
            <w:r w:rsidRPr="00D6757C">
              <w:rPr>
                <w:b/>
                <w:bCs/>
                <w:sz w:val="22"/>
                <w:szCs w:val="22"/>
                <w:lang w:val="en-US"/>
              </w:rPr>
              <w:t xml:space="preserve"> </w:t>
            </w:r>
            <w:r w:rsidRPr="00D6757C">
              <w:rPr>
                <w:b/>
                <w:bCs/>
                <w:sz w:val="22"/>
                <w:szCs w:val="22"/>
              </w:rPr>
              <w:t>изм.</w:t>
            </w:r>
          </w:p>
        </w:tc>
        <w:tc>
          <w:tcPr>
            <w:tcW w:w="2410" w:type="dxa"/>
          </w:tcPr>
          <w:p w14:paraId="64E1A5B5"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Кол –</w:t>
            </w:r>
            <w:r w:rsidRPr="00D6757C">
              <w:rPr>
                <w:b/>
                <w:bCs/>
                <w:sz w:val="22"/>
                <w:szCs w:val="22"/>
                <w:lang w:val="en-US"/>
              </w:rPr>
              <w:t xml:space="preserve"> </w:t>
            </w:r>
            <w:r w:rsidRPr="00D6757C">
              <w:rPr>
                <w:b/>
                <w:bCs/>
                <w:sz w:val="22"/>
                <w:szCs w:val="22"/>
              </w:rPr>
              <w:t>во</w:t>
            </w:r>
          </w:p>
        </w:tc>
      </w:tr>
      <w:tr w:rsidR="00530D3B" w:rsidRPr="00D6757C" w14:paraId="3B1306C4" w14:textId="77777777" w:rsidTr="00FC2D96">
        <w:tc>
          <w:tcPr>
            <w:tcW w:w="847" w:type="dxa"/>
          </w:tcPr>
          <w:p w14:paraId="50527E1B" w14:textId="77777777" w:rsidR="00530D3B" w:rsidRPr="00D6757C" w:rsidRDefault="00530D3B" w:rsidP="00FC2D96">
            <w:pPr>
              <w:tabs>
                <w:tab w:val="left" w:pos="3240"/>
              </w:tabs>
              <w:spacing w:after="0" w:line="240" w:lineRule="atLeast"/>
              <w:rPr>
                <w:sz w:val="22"/>
                <w:szCs w:val="22"/>
              </w:rPr>
            </w:pPr>
            <w:r w:rsidRPr="00D6757C">
              <w:rPr>
                <w:sz w:val="22"/>
                <w:szCs w:val="22"/>
              </w:rPr>
              <w:t>1.</w:t>
            </w:r>
          </w:p>
        </w:tc>
        <w:tc>
          <w:tcPr>
            <w:tcW w:w="4965" w:type="dxa"/>
          </w:tcPr>
          <w:p w14:paraId="07BCB7CA" w14:textId="77777777" w:rsidR="00530D3B" w:rsidRPr="00D6757C" w:rsidRDefault="00530D3B" w:rsidP="00FC2D96">
            <w:pPr>
              <w:tabs>
                <w:tab w:val="left" w:pos="3240"/>
              </w:tabs>
              <w:spacing w:after="0" w:line="240" w:lineRule="atLeast"/>
              <w:rPr>
                <w:sz w:val="22"/>
                <w:szCs w:val="22"/>
              </w:rPr>
            </w:pPr>
            <w:r w:rsidRPr="00D6757C">
              <w:rPr>
                <w:sz w:val="22"/>
                <w:szCs w:val="22"/>
              </w:rPr>
              <w:t>Ведро металлическое 12 л.</w:t>
            </w:r>
          </w:p>
        </w:tc>
        <w:tc>
          <w:tcPr>
            <w:tcW w:w="1559" w:type="dxa"/>
          </w:tcPr>
          <w:p w14:paraId="6DE37C0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4B19E27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766C75F9" w14:textId="77777777" w:rsidTr="00FC2D96">
        <w:tc>
          <w:tcPr>
            <w:tcW w:w="847" w:type="dxa"/>
          </w:tcPr>
          <w:p w14:paraId="63F764DE" w14:textId="77777777" w:rsidR="00530D3B" w:rsidRPr="00D6757C" w:rsidRDefault="00530D3B" w:rsidP="00FC2D96">
            <w:pPr>
              <w:tabs>
                <w:tab w:val="left" w:pos="3240"/>
              </w:tabs>
              <w:spacing w:after="0" w:line="240" w:lineRule="atLeast"/>
              <w:rPr>
                <w:sz w:val="22"/>
                <w:szCs w:val="22"/>
              </w:rPr>
            </w:pPr>
            <w:r w:rsidRPr="00D6757C">
              <w:rPr>
                <w:sz w:val="22"/>
                <w:szCs w:val="22"/>
              </w:rPr>
              <w:t>2.</w:t>
            </w:r>
          </w:p>
        </w:tc>
        <w:tc>
          <w:tcPr>
            <w:tcW w:w="4965" w:type="dxa"/>
          </w:tcPr>
          <w:p w14:paraId="24E5866C" w14:textId="77777777" w:rsidR="00530D3B" w:rsidRPr="00D6757C" w:rsidRDefault="00530D3B" w:rsidP="00FC2D96">
            <w:pPr>
              <w:tabs>
                <w:tab w:val="left" w:pos="3240"/>
              </w:tabs>
              <w:spacing w:after="0" w:line="240" w:lineRule="atLeast"/>
              <w:rPr>
                <w:sz w:val="22"/>
                <w:szCs w:val="22"/>
              </w:rPr>
            </w:pPr>
            <w:r w:rsidRPr="00D6757C">
              <w:rPr>
                <w:sz w:val="22"/>
                <w:szCs w:val="22"/>
              </w:rPr>
              <w:t>Комплект (метла +совок)</w:t>
            </w:r>
          </w:p>
        </w:tc>
        <w:tc>
          <w:tcPr>
            <w:tcW w:w="1559" w:type="dxa"/>
          </w:tcPr>
          <w:p w14:paraId="146294A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24EEC0F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7F395376" w14:textId="77777777" w:rsidTr="00FC2D96">
        <w:tc>
          <w:tcPr>
            <w:tcW w:w="847" w:type="dxa"/>
          </w:tcPr>
          <w:p w14:paraId="39F6D9E7" w14:textId="77777777" w:rsidR="00530D3B" w:rsidRPr="00D6757C" w:rsidRDefault="00530D3B" w:rsidP="00FC2D96">
            <w:pPr>
              <w:tabs>
                <w:tab w:val="left" w:pos="3240"/>
              </w:tabs>
              <w:spacing w:after="0" w:line="240" w:lineRule="atLeast"/>
              <w:rPr>
                <w:sz w:val="22"/>
                <w:szCs w:val="22"/>
              </w:rPr>
            </w:pPr>
            <w:r w:rsidRPr="00D6757C">
              <w:rPr>
                <w:sz w:val="22"/>
                <w:szCs w:val="22"/>
              </w:rPr>
              <w:t>3.</w:t>
            </w:r>
          </w:p>
        </w:tc>
        <w:tc>
          <w:tcPr>
            <w:tcW w:w="4965" w:type="dxa"/>
          </w:tcPr>
          <w:p w14:paraId="4E1243EA" w14:textId="77777777" w:rsidR="00530D3B" w:rsidRPr="00D6757C" w:rsidRDefault="00530D3B" w:rsidP="00FC2D96">
            <w:pPr>
              <w:tabs>
                <w:tab w:val="left" w:pos="3240"/>
              </w:tabs>
              <w:spacing w:after="0" w:line="240" w:lineRule="atLeast"/>
              <w:rPr>
                <w:sz w:val="22"/>
                <w:szCs w:val="22"/>
              </w:rPr>
            </w:pPr>
            <w:r w:rsidRPr="00D6757C">
              <w:rPr>
                <w:sz w:val="22"/>
                <w:szCs w:val="22"/>
              </w:rPr>
              <w:t>Лопата для уборки снега поликарбонатная</w:t>
            </w:r>
          </w:p>
        </w:tc>
        <w:tc>
          <w:tcPr>
            <w:tcW w:w="1559" w:type="dxa"/>
          </w:tcPr>
          <w:p w14:paraId="2DC44F6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5F273C1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6E3D1E7D" w14:textId="77777777" w:rsidTr="00FC2D96">
        <w:tc>
          <w:tcPr>
            <w:tcW w:w="847" w:type="dxa"/>
          </w:tcPr>
          <w:p w14:paraId="5543C18A" w14:textId="77777777" w:rsidR="00530D3B" w:rsidRPr="00D6757C" w:rsidRDefault="00530D3B" w:rsidP="00FC2D96">
            <w:pPr>
              <w:tabs>
                <w:tab w:val="left" w:pos="3240"/>
              </w:tabs>
              <w:spacing w:after="0" w:line="240" w:lineRule="atLeast"/>
              <w:rPr>
                <w:sz w:val="22"/>
                <w:szCs w:val="22"/>
              </w:rPr>
            </w:pPr>
            <w:r w:rsidRPr="00D6757C">
              <w:rPr>
                <w:sz w:val="22"/>
                <w:szCs w:val="22"/>
              </w:rPr>
              <w:t>4.</w:t>
            </w:r>
          </w:p>
        </w:tc>
        <w:tc>
          <w:tcPr>
            <w:tcW w:w="4965" w:type="dxa"/>
          </w:tcPr>
          <w:p w14:paraId="2364A5B9" w14:textId="77777777" w:rsidR="00530D3B" w:rsidRPr="00D6757C" w:rsidRDefault="00530D3B" w:rsidP="00FC2D96">
            <w:pPr>
              <w:tabs>
                <w:tab w:val="left" w:pos="3240"/>
              </w:tabs>
              <w:spacing w:after="0" w:line="240" w:lineRule="atLeast"/>
              <w:rPr>
                <w:sz w:val="22"/>
                <w:szCs w:val="22"/>
              </w:rPr>
            </w:pPr>
            <w:r w:rsidRPr="00D6757C">
              <w:rPr>
                <w:sz w:val="22"/>
                <w:szCs w:val="22"/>
              </w:rPr>
              <w:t>Лопата совковая</w:t>
            </w:r>
          </w:p>
        </w:tc>
        <w:tc>
          <w:tcPr>
            <w:tcW w:w="1559" w:type="dxa"/>
          </w:tcPr>
          <w:p w14:paraId="673674D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2F2D0C4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1406E735" w14:textId="77777777" w:rsidTr="00FC2D96">
        <w:tc>
          <w:tcPr>
            <w:tcW w:w="847" w:type="dxa"/>
          </w:tcPr>
          <w:p w14:paraId="39C796AC" w14:textId="77777777" w:rsidR="00530D3B" w:rsidRPr="00D6757C" w:rsidRDefault="00530D3B" w:rsidP="00FC2D96">
            <w:pPr>
              <w:tabs>
                <w:tab w:val="left" w:pos="3240"/>
              </w:tabs>
              <w:spacing w:after="0" w:line="240" w:lineRule="atLeast"/>
              <w:rPr>
                <w:sz w:val="22"/>
                <w:szCs w:val="22"/>
              </w:rPr>
            </w:pPr>
            <w:r w:rsidRPr="00D6757C">
              <w:rPr>
                <w:sz w:val="22"/>
                <w:szCs w:val="22"/>
              </w:rPr>
              <w:t>5.</w:t>
            </w:r>
          </w:p>
        </w:tc>
        <w:tc>
          <w:tcPr>
            <w:tcW w:w="4965" w:type="dxa"/>
          </w:tcPr>
          <w:p w14:paraId="38EC28AA" w14:textId="77777777" w:rsidR="00530D3B" w:rsidRPr="00D6757C" w:rsidRDefault="00530D3B" w:rsidP="00FC2D96">
            <w:pPr>
              <w:tabs>
                <w:tab w:val="left" w:pos="3240"/>
              </w:tabs>
              <w:spacing w:after="0" w:line="240" w:lineRule="atLeast"/>
              <w:rPr>
                <w:sz w:val="22"/>
                <w:szCs w:val="22"/>
              </w:rPr>
            </w:pPr>
            <w:r w:rsidRPr="00D6757C">
              <w:rPr>
                <w:sz w:val="22"/>
                <w:szCs w:val="22"/>
              </w:rPr>
              <w:t>Лопата штыковая</w:t>
            </w:r>
          </w:p>
        </w:tc>
        <w:tc>
          <w:tcPr>
            <w:tcW w:w="1559" w:type="dxa"/>
          </w:tcPr>
          <w:p w14:paraId="56E0D5F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0A7DB7F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2E0EBEBA" w14:textId="77777777" w:rsidTr="00FC2D96">
        <w:tc>
          <w:tcPr>
            <w:tcW w:w="847" w:type="dxa"/>
          </w:tcPr>
          <w:p w14:paraId="67E08E61" w14:textId="77777777" w:rsidR="00530D3B" w:rsidRPr="00D6757C" w:rsidRDefault="00530D3B" w:rsidP="00FC2D96">
            <w:pPr>
              <w:tabs>
                <w:tab w:val="left" w:pos="3240"/>
              </w:tabs>
              <w:spacing w:after="0" w:line="240" w:lineRule="atLeast"/>
              <w:rPr>
                <w:sz w:val="22"/>
                <w:szCs w:val="22"/>
              </w:rPr>
            </w:pPr>
            <w:r w:rsidRPr="00D6757C">
              <w:rPr>
                <w:sz w:val="22"/>
                <w:szCs w:val="22"/>
              </w:rPr>
              <w:t>6.</w:t>
            </w:r>
          </w:p>
        </w:tc>
        <w:tc>
          <w:tcPr>
            <w:tcW w:w="4965" w:type="dxa"/>
          </w:tcPr>
          <w:p w14:paraId="2CC30CEF"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Грабли веерные пластинчатые </w:t>
            </w:r>
          </w:p>
        </w:tc>
        <w:tc>
          <w:tcPr>
            <w:tcW w:w="1559" w:type="dxa"/>
          </w:tcPr>
          <w:p w14:paraId="51D403A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4D9D7E9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14</w:t>
            </w:r>
          </w:p>
        </w:tc>
      </w:tr>
      <w:tr w:rsidR="00530D3B" w:rsidRPr="00D6757C" w14:paraId="52F02A6D" w14:textId="77777777" w:rsidTr="00FC2D96">
        <w:tc>
          <w:tcPr>
            <w:tcW w:w="847" w:type="dxa"/>
          </w:tcPr>
          <w:p w14:paraId="06B7A4D0" w14:textId="77777777" w:rsidR="00530D3B" w:rsidRPr="00D6757C" w:rsidRDefault="00530D3B" w:rsidP="00FC2D96">
            <w:pPr>
              <w:tabs>
                <w:tab w:val="left" w:pos="3240"/>
              </w:tabs>
              <w:spacing w:after="0" w:line="240" w:lineRule="atLeast"/>
              <w:rPr>
                <w:sz w:val="22"/>
                <w:szCs w:val="22"/>
              </w:rPr>
            </w:pPr>
            <w:r w:rsidRPr="00D6757C">
              <w:rPr>
                <w:sz w:val="22"/>
                <w:szCs w:val="22"/>
              </w:rPr>
              <w:t>7.</w:t>
            </w:r>
          </w:p>
        </w:tc>
        <w:tc>
          <w:tcPr>
            <w:tcW w:w="4965" w:type="dxa"/>
          </w:tcPr>
          <w:p w14:paraId="4E3A7EBA"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Метла капроновая усиленная </w:t>
            </w:r>
          </w:p>
        </w:tc>
        <w:tc>
          <w:tcPr>
            <w:tcW w:w="1559" w:type="dxa"/>
          </w:tcPr>
          <w:p w14:paraId="351C842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2205C8A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7EF3962C" w14:textId="77777777" w:rsidTr="00FC2D96">
        <w:tc>
          <w:tcPr>
            <w:tcW w:w="847" w:type="dxa"/>
          </w:tcPr>
          <w:p w14:paraId="62987D6C" w14:textId="77777777" w:rsidR="00530D3B" w:rsidRPr="00D6757C" w:rsidRDefault="00530D3B" w:rsidP="00FC2D96">
            <w:pPr>
              <w:tabs>
                <w:tab w:val="left" w:pos="3240"/>
              </w:tabs>
              <w:spacing w:after="0" w:line="240" w:lineRule="atLeast"/>
              <w:rPr>
                <w:sz w:val="22"/>
                <w:szCs w:val="22"/>
              </w:rPr>
            </w:pPr>
            <w:r w:rsidRPr="00D6757C">
              <w:rPr>
                <w:sz w:val="22"/>
                <w:szCs w:val="22"/>
              </w:rPr>
              <w:t>8.</w:t>
            </w:r>
          </w:p>
        </w:tc>
        <w:tc>
          <w:tcPr>
            <w:tcW w:w="4965" w:type="dxa"/>
          </w:tcPr>
          <w:p w14:paraId="0F1092AC" w14:textId="77777777" w:rsidR="00530D3B" w:rsidRPr="00D6757C" w:rsidRDefault="00530D3B" w:rsidP="00FC2D96">
            <w:pPr>
              <w:tabs>
                <w:tab w:val="left" w:pos="3240"/>
              </w:tabs>
              <w:spacing w:after="0" w:line="240" w:lineRule="atLeast"/>
              <w:rPr>
                <w:sz w:val="22"/>
                <w:szCs w:val="22"/>
              </w:rPr>
            </w:pPr>
            <w:r w:rsidRPr="00D6757C">
              <w:rPr>
                <w:sz w:val="22"/>
                <w:szCs w:val="22"/>
              </w:rPr>
              <w:t>Тележка (тачка) садовая ручная, с одним колесом, нагрузка 90 кг, объем кузова 65 литров</w:t>
            </w:r>
          </w:p>
        </w:tc>
        <w:tc>
          <w:tcPr>
            <w:tcW w:w="1559" w:type="dxa"/>
          </w:tcPr>
          <w:p w14:paraId="09D77C5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2AC9133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w:t>
            </w:r>
          </w:p>
        </w:tc>
      </w:tr>
      <w:tr w:rsidR="00530D3B" w:rsidRPr="00D6757C" w14:paraId="29B0A4D6" w14:textId="77777777" w:rsidTr="00FC2D96">
        <w:tc>
          <w:tcPr>
            <w:tcW w:w="847" w:type="dxa"/>
          </w:tcPr>
          <w:p w14:paraId="61D50AB9" w14:textId="77777777" w:rsidR="00530D3B" w:rsidRPr="00D6757C" w:rsidRDefault="00530D3B" w:rsidP="00FC2D96">
            <w:pPr>
              <w:tabs>
                <w:tab w:val="left" w:pos="3240"/>
              </w:tabs>
              <w:spacing w:after="0" w:line="240" w:lineRule="atLeast"/>
              <w:rPr>
                <w:sz w:val="22"/>
                <w:szCs w:val="22"/>
              </w:rPr>
            </w:pPr>
            <w:r w:rsidRPr="00D6757C">
              <w:rPr>
                <w:sz w:val="22"/>
                <w:szCs w:val="22"/>
              </w:rPr>
              <w:t>9.</w:t>
            </w:r>
          </w:p>
        </w:tc>
        <w:tc>
          <w:tcPr>
            <w:tcW w:w="4965" w:type="dxa"/>
          </w:tcPr>
          <w:p w14:paraId="4509350C" w14:textId="77777777" w:rsidR="00530D3B" w:rsidRPr="00D6757C" w:rsidRDefault="00530D3B" w:rsidP="00FC2D96">
            <w:pPr>
              <w:tabs>
                <w:tab w:val="left" w:pos="3240"/>
              </w:tabs>
              <w:spacing w:after="0" w:line="240" w:lineRule="atLeast"/>
              <w:rPr>
                <w:sz w:val="22"/>
                <w:szCs w:val="22"/>
              </w:rPr>
            </w:pPr>
            <w:r w:rsidRPr="00D6757C">
              <w:rPr>
                <w:sz w:val="22"/>
                <w:szCs w:val="22"/>
              </w:rPr>
              <w:t>Леска для газонокосилки, сечение 3 мм, длина не менее 45 м.</w:t>
            </w:r>
          </w:p>
        </w:tc>
        <w:tc>
          <w:tcPr>
            <w:tcW w:w="1559" w:type="dxa"/>
          </w:tcPr>
          <w:p w14:paraId="0D44DF0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262D0F4C"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4</w:t>
            </w:r>
          </w:p>
        </w:tc>
      </w:tr>
      <w:tr w:rsidR="00530D3B" w:rsidRPr="00D6757C" w14:paraId="5F5014C0" w14:textId="77777777" w:rsidTr="00FC2D96">
        <w:trPr>
          <w:trHeight w:val="305"/>
        </w:trPr>
        <w:tc>
          <w:tcPr>
            <w:tcW w:w="847" w:type="dxa"/>
          </w:tcPr>
          <w:p w14:paraId="78B0717E" w14:textId="77777777" w:rsidR="00530D3B" w:rsidRPr="00D6757C" w:rsidRDefault="00530D3B" w:rsidP="00FC2D96">
            <w:pPr>
              <w:tabs>
                <w:tab w:val="left" w:pos="3240"/>
              </w:tabs>
              <w:spacing w:after="0" w:line="240" w:lineRule="atLeast"/>
              <w:rPr>
                <w:sz w:val="22"/>
                <w:szCs w:val="22"/>
              </w:rPr>
            </w:pPr>
            <w:r w:rsidRPr="00D6757C">
              <w:rPr>
                <w:sz w:val="22"/>
                <w:szCs w:val="22"/>
              </w:rPr>
              <w:t>10.</w:t>
            </w:r>
          </w:p>
        </w:tc>
        <w:tc>
          <w:tcPr>
            <w:tcW w:w="4965" w:type="dxa"/>
          </w:tcPr>
          <w:p w14:paraId="23FEE11E"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Совок большой для мусора </w:t>
            </w:r>
          </w:p>
        </w:tc>
        <w:tc>
          <w:tcPr>
            <w:tcW w:w="1559" w:type="dxa"/>
          </w:tcPr>
          <w:p w14:paraId="040EF69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4D15FB2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00E948E7" w14:textId="77777777" w:rsidTr="00FC2D96">
        <w:tc>
          <w:tcPr>
            <w:tcW w:w="847" w:type="dxa"/>
          </w:tcPr>
          <w:p w14:paraId="1E38FBF1" w14:textId="77777777" w:rsidR="00530D3B" w:rsidRPr="00D6757C" w:rsidRDefault="00530D3B" w:rsidP="00FC2D96">
            <w:pPr>
              <w:tabs>
                <w:tab w:val="left" w:pos="3240"/>
              </w:tabs>
              <w:spacing w:after="0" w:line="240" w:lineRule="atLeast"/>
              <w:rPr>
                <w:sz w:val="22"/>
                <w:szCs w:val="22"/>
              </w:rPr>
            </w:pPr>
            <w:r w:rsidRPr="00D6757C">
              <w:rPr>
                <w:sz w:val="22"/>
                <w:szCs w:val="22"/>
              </w:rPr>
              <w:t>11.</w:t>
            </w:r>
          </w:p>
        </w:tc>
        <w:tc>
          <w:tcPr>
            <w:tcW w:w="4965" w:type="dxa"/>
          </w:tcPr>
          <w:p w14:paraId="0B261F80" w14:textId="77777777" w:rsidR="00530D3B" w:rsidRPr="00D6757C" w:rsidRDefault="00530D3B" w:rsidP="00FC2D96">
            <w:pPr>
              <w:tabs>
                <w:tab w:val="left" w:pos="3240"/>
              </w:tabs>
              <w:spacing w:after="0" w:line="240" w:lineRule="atLeast"/>
              <w:rPr>
                <w:sz w:val="22"/>
                <w:szCs w:val="22"/>
              </w:rPr>
            </w:pPr>
            <w:r w:rsidRPr="00D6757C">
              <w:rPr>
                <w:sz w:val="22"/>
                <w:szCs w:val="22"/>
              </w:rPr>
              <w:t>Ледокол</w:t>
            </w:r>
          </w:p>
        </w:tc>
        <w:tc>
          <w:tcPr>
            <w:tcW w:w="1559" w:type="dxa"/>
          </w:tcPr>
          <w:p w14:paraId="509327E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386E777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7</w:t>
            </w:r>
          </w:p>
        </w:tc>
      </w:tr>
      <w:tr w:rsidR="00530D3B" w:rsidRPr="00D6757C" w14:paraId="74073221" w14:textId="77777777" w:rsidTr="00FC2D96">
        <w:tc>
          <w:tcPr>
            <w:tcW w:w="847" w:type="dxa"/>
          </w:tcPr>
          <w:p w14:paraId="109E7C65" w14:textId="77777777" w:rsidR="00530D3B" w:rsidRPr="00D6757C" w:rsidRDefault="00530D3B" w:rsidP="00FC2D96">
            <w:pPr>
              <w:tabs>
                <w:tab w:val="left" w:pos="3240"/>
              </w:tabs>
              <w:spacing w:after="0" w:line="240" w:lineRule="atLeast"/>
              <w:rPr>
                <w:sz w:val="22"/>
                <w:szCs w:val="22"/>
              </w:rPr>
            </w:pPr>
            <w:r w:rsidRPr="00D6757C">
              <w:rPr>
                <w:sz w:val="22"/>
                <w:szCs w:val="22"/>
              </w:rPr>
              <w:t>12.</w:t>
            </w:r>
          </w:p>
        </w:tc>
        <w:tc>
          <w:tcPr>
            <w:tcW w:w="4965" w:type="dxa"/>
          </w:tcPr>
          <w:p w14:paraId="2B16E431" w14:textId="77777777" w:rsidR="00530D3B" w:rsidRPr="00D6757C" w:rsidRDefault="00530D3B" w:rsidP="00FC2D96">
            <w:pPr>
              <w:tabs>
                <w:tab w:val="left" w:pos="3240"/>
              </w:tabs>
              <w:spacing w:after="0" w:line="240" w:lineRule="atLeast"/>
              <w:rPr>
                <w:sz w:val="22"/>
                <w:szCs w:val="22"/>
              </w:rPr>
            </w:pPr>
            <w:r w:rsidRPr="00D6757C">
              <w:rPr>
                <w:sz w:val="22"/>
                <w:szCs w:val="22"/>
              </w:rPr>
              <w:t>Секатор садовый</w:t>
            </w:r>
          </w:p>
        </w:tc>
        <w:tc>
          <w:tcPr>
            <w:tcW w:w="1559" w:type="dxa"/>
          </w:tcPr>
          <w:p w14:paraId="283D054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480146D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5</w:t>
            </w:r>
          </w:p>
        </w:tc>
      </w:tr>
      <w:tr w:rsidR="00530D3B" w:rsidRPr="00D6757C" w14:paraId="09D1C1CC" w14:textId="77777777" w:rsidTr="00FC2D96">
        <w:tc>
          <w:tcPr>
            <w:tcW w:w="847" w:type="dxa"/>
          </w:tcPr>
          <w:p w14:paraId="531B0EED" w14:textId="77777777" w:rsidR="00530D3B" w:rsidRPr="00D6757C" w:rsidRDefault="00530D3B" w:rsidP="00FC2D96">
            <w:pPr>
              <w:tabs>
                <w:tab w:val="left" w:pos="3240"/>
              </w:tabs>
              <w:spacing w:after="0" w:line="240" w:lineRule="atLeast"/>
              <w:rPr>
                <w:sz w:val="22"/>
                <w:szCs w:val="22"/>
              </w:rPr>
            </w:pPr>
            <w:r w:rsidRPr="00D6757C">
              <w:rPr>
                <w:sz w:val="22"/>
                <w:szCs w:val="22"/>
              </w:rPr>
              <w:t>13.</w:t>
            </w:r>
          </w:p>
        </w:tc>
        <w:tc>
          <w:tcPr>
            <w:tcW w:w="4965" w:type="dxa"/>
          </w:tcPr>
          <w:p w14:paraId="50188C83" w14:textId="77777777" w:rsidR="00530D3B" w:rsidRPr="00D6757C" w:rsidRDefault="00530D3B" w:rsidP="00FC2D96">
            <w:pPr>
              <w:tabs>
                <w:tab w:val="left" w:pos="3240"/>
              </w:tabs>
              <w:spacing w:after="0" w:line="240" w:lineRule="atLeast"/>
              <w:rPr>
                <w:sz w:val="22"/>
                <w:szCs w:val="22"/>
              </w:rPr>
            </w:pPr>
            <w:r w:rsidRPr="00D6757C">
              <w:rPr>
                <w:sz w:val="22"/>
                <w:szCs w:val="22"/>
              </w:rPr>
              <w:t>Масло для газонокосилки 2-х тактное</w:t>
            </w:r>
          </w:p>
        </w:tc>
        <w:tc>
          <w:tcPr>
            <w:tcW w:w="1559" w:type="dxa"/>
          </w:tcPr>
          <w:p w14:paraId="58D3657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бут.</w:t>
            </w:r>
          </w:p>
        </w:tc>
        <w:tc>
          <w:tcPr>
            <w:tcW w:w="2410" w:type="dxa"/>
          </w:tcPr>
          <w:p w14:paraId="40E7707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04B77BED" w14:textId="77777777" w:rsidTr="00FC2D96">
        <w:trPr>
          <w:trHeight w:val="345"/>
        </w:trPr>
        <w:tc>
          <w:tcPr>
            <w:tcW w:w="847" w:type="dxa"/>
          </w:tcPr>
          <w:p w14:paraId="4F0476AA" w14:textId="77777777" w:rsidR="00530D3B" w:rsidRPr="00D6757C" w:rsidRDefault="00530D3B" w:rsidP="00FC2D96">
            <w:pPr>
              <w:tabs>
                <w:tab w:val="left" w:pos="3240"/>
              </w:tabs>
              <w:spacing w:after="0" w:line="240" w:lineRule="atLeast"/>
              <w:rPr>
                <w:sz w:val="22"/>
                <w:szCs w:val="22"/>
              </w:rPr>
            </w:pPr>
            <w:r w:rsidRPr="00D6757C">
              <w:rPr>
                <w:sz w:val="22"/>
                <w:szCs w:val="22"/>
              </w:rPr>
              <w:t>14.</w:t>
            </w:r>
          </w:p>
        </w:tc>
        <w:tc>
          <w:tcPr>
            <w:tcW w:w="4965" w:type="dxa"/>
          </w:tcPr>
          <w:p w14:paraId="79494380"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Бензин для тримера </w:t>
            </w:r>
          </w:p>
        </w:tc>
        <w:tc>
          <w:tcPr>
            <w:tcW w:w="1559" w:type="dxa"/>
          </w:tcPr>
          <w:p w14:paraId="0AAF8D5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литр.</w:t>
            </w:r>
          </w:p>
        </w:tc>
        <w:tc>
          <w:tcPr>
            <w:tcW w:w="2410" w:type="dxa"/>
          </w:tcPr>
          <w:p w14:paraId="0BCE4EF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75EC577B" w14:textId="77777777" w:rsidTr="00FC2D96">
        <w:trPr>
          <w:trHeight w:val="345"/>
        </w:trPr>
        <w:tc>
          <w:tcPr>
            <w:tcW w:w="847" w:type="dxa"/>
          </w:tcPr>
          <w:p w14:paraId="0E19D6B1"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15. </w:t>
            </w:r>
          </w:p>
        </w:tc>
        <w:tc>
          <w:tcPr>
            <w:tcW w:w="4965" w:type="dxa"/>
          </w:tcPr>
          <w:p w14:paraId="104E027F" w14:textId="77777777" w:rsidR="00530D3B" w:rsidRPr="00D6757C" w:rsidRDefault="00530D3B" w:rsidP="00FC2D96">
            <w:pPr>
              <w:tabs>
                <w:tab w:val="left" w:pos="3240"/>
              </w:tabs>
              <w:spacing w:after="0" w:line="240" w:lineRule="atLeast"/>
              <w:rPr>
                <w:sz w:val="22"/>
                <w:szCs w:val="22"/>
              </w:rPr>
            </w:pPr>
            <w:proofErr w:type="spellStart"/>
            <w:r w:rsidRPr="00D6757C">
              <w:rPr>
                <w:sz w:val="22"/>
                <w:szCs w:val="22"/>
              </w:rPr>
              <w:t>Бензотример</w:t>
            </w:r>
            <w:proofErr w:type="spellEnd"/>
            <w:r w:rsidRPr="00D6757C">
              <w:rPr>
                <w:sz w:val="22"/>
                <w:szCs w:val="22"/>
              </w:rPr>
              <w:t xml:space="preserve"> Штиль</w:t>
            </w:r>
          </w:p>
        </w:tc>
        <w:tc>
          <w:tcPr>
            <w:tcW w:w="1559" w:type="dxa"/>
          </w:tcPr>
          <w:p w14:paraId="1BC26C7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0CC8297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57CF7E12" w14:textId="77777777" w:rsidTr="00FC2D96">
        <w:trPr>
          <w:trHeight w:val="345"/>
        </w:trPr>
        <w:tc>
          <w:tcPr>
            <w:tcW w:w="847" w:type="dxa"/>
          </w:tcPr>
          <w:p w14:paraId="06E4F6EF" w14:textId="77777777" w:rsidR="00530D3B" w:rsidRPr="00D6757C" w:rsidRDefault="00530D3B" w:rsidP="00FC2D96">
            <w:pPr>
              <w:tabs>
                <w:tab w:val="left" w:pos="3240"/>
              </w:tabs>
              <w:spacing w:after="0" w:line="240" w:lineRule="atLeast"/>
              <w:rPr>
                <w:sz w:val="22"/>
                <w:szCs w:val="22"/>
              </w:rPr>
            </w:pPr>
            <w:r w:rsidRPr="00D6757C">
              <w:rPr>
                <w:sz w:val="22"/>
                <w:szCs w:val="22"/>
              </w:rPr>
              <w:t>16.</w:t>
            </w:r>
          </w:p>
        </w:tc>
        <w:tc>
          <w:tcPr>
            <w:tcW w:w="4965" w:type="dxa"/>
          </w:tcPr>
          <w:p w14:paraId="18E1DC02" w14:textId="77777777" w:rsidR="00530D3B" w:rsidRPr="00D6757C" w:rsidRDefault="00530D3B" w:rsidP="00FC2D96">
            <w:pPr>
              <w:tabs>
                <w:tab w:val="left" w:pos="3240"/>
              </w:tabs>
              <w:spacing w:after="0" w:line="240" w:lineRule="atLeast"/>
              <w:rPr>
                <w:sz w:val="22"/>
                <w:szCs w:val="22"/>
              </w:rPr>
            </w:pPr>
            <w:r w:rsidRPr="00D6757C">
              <w:rPr>
                <w:sz w:val="22"/>
                <w:szCs w:val="22"/>
              </w:rPr>
              <w:t>Скребок</w:t>
            </w:r>
          </w:p>
        </w:tc>
        <w:tc>
          <w:tcPr>
            <w:tcW w:w="1559" w:type="dxa"/>
          </w:tcPr>
          <w:p w14:paraId="2BC2008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2410" w:type="dxa"/>
          </w:tcPr>
          <w:p w14:paraId="4C9A558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20</w:t>
            </w:r>
          </w:p>
        </w:tc>
      </w:tr>
      <w:tr w:rsidR="00530D3B" w:rsidRPr="00D6757C" w14:paraId="64730E26" w14:textId="77777777" w:rsidTr="00FC2D96">
        <w:trPr>
          <w:trHeight w:val="345"/>
        </w:trPr>
        <w:tc>
          <w:tcPr>
            <w:tcW w:w="9781" w:type="dxa"/>
            <w:gridSpan w:val="4"/>
          </w:tcPr>
          <w:p w14:paraId="4E245F9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Предлагаемый перечень уборочного инвентаря приводится участником закупки в заявке на участие в закупке в составе улучшенного предложения (при этом, использование Исполнителем его количества в меньшую сторону, чем указано в техническом задании – не допускается, большую сторону, чем указано в настоящем техническом задании, - приветствуется)</w:t>
            </w:r>
          </w:p>
        </w:tc>
      </w:tr>
    </w:tbl>
    <w:p w14:paraId="2CF2A4CB" w14:textId="77777777" w:rsidR="00530D3B" w:rsidRPr="00D6757C" w:rsidRDefault="00530D3B" w:rsidP="00530D3B">
      <w:pPr>
        <w:spacing w:after="0" w:line="240" w:lineRule="atLeast"/>
        <w:rPr>
          <w:sz w:val="22"/>
          <w:szCs w:val="22"/>
        </w:rPr>
      </w:pPr>
    </w:p>
    <w:p w14:paraId="73A8C32E" w14:textId="77777777" w:rsidR="00530D3B" w:rsidRPr="00D6757C" w:rsidRDefault="00530D3B" w:rsidP="00530D3B">
      <w:pPr>
        <w:spacing w:after="0" w:line="240" w:lineRule="atLeast"/>
        <w:ind w:firstLine="567"/>
        <w:rPr>
          <w:b/>
          <w:sz w:val="22"/>
          <w:szCs w:val="22"/>
        </w:rPr>
      </w:pPr>
      <w:r w:rsidRPr="00D6757C">
        <w:rPr>
          <w:b/>
          <w:sz w:val="22"/>
          <w:szCs w:val="22"/>
        </w:rPr>
        <w:t xml:space="preserve">2.7.    Исполнитель обязуется: </w:t>
      </w:r>
    </w:p>
    <w:p w14:paraId="2C54A7D6" w14:textId="77777777" w:rsidR="00530D3B" w:rsidRPr="00D6757C" w:rsidRDefault="00530D3B" w:rsidP="00530D3B">
      <w:pPr>
        <w:spacing w:after="0" w:line="240" w:lineRule="atLeast"/>
        <w:ind w:firstLine="567"/>
        <w:rPr>
          <w:sz w:val="22"/>
          <w:szCs w:val="22"/>
        </w:rPr>
      </w:pPr>
      <w:r w:rsidRPr="00D6757C">
        <w:rPr>
          <w:sz w:val="22"/>
          <w:szCs w:val="22"/>
        </w:rPr>
        <w:t>- Назначить ответственного представителя, уполномоченного решать в рамках Договора технические и   организационные вопросы.</w:t>
      </w:r>
    </w:p>
    <w:p w14:paraId="46B7746A" w14:textId="131146EF" w:rsidR="00530D3B" w:rsidRPr="00D6757C" w:rsidRDefault="00530D3B" w:rsidP="00530D3B">
      <w:pPr>
        <w:spacing w:after="0" w:line="240" w:lineRule="atLeast"/>
        <w:ind w:firstLine="567"/>
        <w:rPr>
          <w:sz w:val="22"/>
          <w:szCs w:val="22"/>
        </w:rPr>
      </w:pPr>
      <w:r w:rsidRPr="00D6757C">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06F9DEC7" w14:textId="77777777" w:rsidR="00530D3B" w:rsidRPr="00D6757C" w:rsidRDefault="00530D3B" w:rsidP="00530D3B">
      <w:pPr>
        <w:spacing w:after="0" w:line="240" w:lineRule="atLeast"/>
        <w:ind w:firstLine="567"/>
        <w:rPr>
          <w:spacing w:val="-8"/>
          <w:sz w:val="22"/>
          <w:szCs w:val="22"/>
        </w:rPr>
      </w:pPr>
      <w:r w:rsidRPr="00D6757C">
        <w:rPr>
          <w:spacing w:val="-8"/>
          <w:sz w:val="22"/>
          <w:szCs w:val="22"/>
        </w:rPr>
        <w:t>- Выполнять иные обязанности, предусмотренные проектом договора (п. 2.10 Документации о закупке)</w:t>
      </w:r>
    </w:p>
    <w:p w14:paraId="3AE42AB8" w14:textId="23ADB8B7" w:rsidR="00530D3B" w:rsidRPr="00D6757C" w:rsidRDefault="00530D3B" w:rsidP="00530D3B">
      <w:pPr>
        <w:spacing w:after="0" w:line="240" w:lineRule="atLeast"/>
        <w:ind w:firstLine="567"/>
        <w:rPr>
          <w:b/>
          <w:sz w:val="22"/>
          <w:szCs w:val="22"/>
        </w:rPr>
      </w:pPr>
      <w:r w:rsidRPr="00D6757C">
        <w:rPr>
          <w:b/>
          <w:sz w:val="22"/>
          <w:szCs w:val="22"/>
        </w:rPr>
        <w:t>2.8. При оказании услуг Исполнителем обязательными условиями являются:</w:t>
      </w:r>
    </w:p>
    <w:p w14:paraId="5E47B80C" w14:textId="77777777" w:rsidR="00530D3B" w:rsidRPr="00D6757C" w:rsidRDefault="00530D3B" w:rsidP="00530D3B">
      <w:pPr>
        <w:widowControl w:val="0"/>
        <w:suppressAutoHyphens/>
        <w:autoSpaceDN w:val="0"/>
        <w:spacing w:after="0" w:line="240" w:lineRule="atLeast"/>
        <w:ind w:firstLine="567"/>
        <w:textAlignment w:val="baseline"/>
        <w:rPr>
          <w:sz w:val="22"/>
          <w:szCs w:val="22"/>
        </w:rPr>
      </w:pPr>
      <w:r w:rsidRPr="00D6757C">
        <w:rPr>
          <w:sz w:val="22"/>
          <w:szCs w:val="22"/>
        </w:rPr>
        <w:t xml:space="preserve">- обеспечение Исполнителем безопасности, </w:t>
      </w:r>
    </w:p>
    <w:p w14:paraId="006C9116" w14:textId="77777777" w:rsidR="00530D3B" w:rsidRPr="00D6757C" w:rsidRDefault="00530D3B" w:rsidP="00530D3B">
      <w:pPr>
        <w:widowControl w:val="0"/>
        <w:suppressAutoHyphens/>
        <w:autoSpaceDN w:val="0"/>
        <w:spacing w:after="0" w:line="240" w:lineRule="atLeast"/>
        <w:ind w:firstLine="567"/>
        <w:textAlignment w:val="baseline"/>
        <w:rPr>
          <w:sz w:val="22"/>
          <w:szCs w:val="22"/>
        </w:rPr>
      </w:pPr>
      <w:r w:rsidRPr="00D6757C">
        <w:rPr>
          <w:sz w:val="22"/>
          <w:szCs w:val="22"/>
        </w:rPr>
        <w:t xml:space="preserve">- соблюдение правил обслуживания и санитарных правил и норм; </w:t>
      </w:r>
    </w:p>
    <w:p w14:paraId="60069B9C" w14:textId="77777777" w:rsidR="00530D3B" w:rsidRPr="00D6757C" w:rsidRDefault="00530D3B" w:rsidP="00530D3B">
      <w:pPr>
        <w:widowControl w:val="0"/>
        <w:suppressAutoHyphens/>
        <w:autoSpaceDN w:val="0"/>
        <w:spacing w:after="0" w:line="240" w:lineRule="atLeast"/>
        <w:ind w:firstLine="567"/>
        <w:textAlignment w:val="baseline"/>
        <w:rPr>
          <w:sz w:val="22"/>
          <w:szCs w:val="22"/>
        </w:rPr>
      </w:pPr>
      <w:r w:rsidRPr="00D6757C">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объектах;</w:t>
      </w:r>
    </w:p>
    <w:p w14:paraId="788C865D" w14:textId="5A940165" w:rsidR="00530D3B" w:rsidRPr="00D6757C" w:rsidRDefault="00530D3B" w:rsidP="00530D3B">
      <w:pPr>
        <w:spacing w:after="0" w:line="240" w:lineRule="atLeast"/>
        <w:ind w:firstLine="567"/>
        <w:rPr>
          <w:sz w:val="22"/>
          <w:szCs w:val="22"/>
        </w:rPr>
      </w:pPr>
      <w:r w:rsidRPr="00D6757C">
        <w:rPr>
          <w:sz w:val="22"/>
          <w:szCs w:val="22"/>
          <w:lang w:eastAsia="zh-CN"/>
        </w:rPr>
        <w:t xml:space="preserve">- исполнение полученных в ходе оказания услуг требований и указаний Заказчика; </w:t>
      </w:r>
    </w:p>
    <w:p w14:paraId="420B8928" w14:textId="7B067361" w:rsidR="00530D3B" w:rsidRPr="00D6757C" w:rsidRDefault="00530D3B" w:rsidP="00530D3B">
      <w:pPr>
        <w:widowControl w:val="0"/>
        <w:tabs>
          <w:tab w:val="left" w:pos="946"/>
        </w:tabs>
        <w:suppressAutoHyphens/>
        <w:autoSpaceDN w:val="0"/>
        <w:spacing w:after="0" w:line="240" w:lineRule="atLeast"/>
        <w:ind w:firstLine="567"/>
        <w:textAlignment w:val="baseline"/>
        <w:rPr>
          <w:b/>
          <w:sz w:val="22"/>
          <w:szCs w:val="22"/>
        </w:rPr>
      </w:pPr>
      <w:r w:rsidRPr="00D6757C">
        <w:rPr>
          <w:sz w:val="22"/>
          <w:szCs w:val="22"/>
          <w:lang w:eastAsia="zh-CN"/>
        </w:rPr>
        <w:t>- все средства, применяемые при оказании услуг по уборке прилегающей территории, а также уборочный инвентарь должны использоваться в соответствии с требованиями инструкций фирм-изготовителей.</w:t>
      </w:r>
    </w:p>
    <w:p w14:paraId="4F99A89C" w14:textId="41853B76" w:rsidR="00530D3B" w:rsidRPr="00D6757C" w:rsidRDefault="00530D3B" w:rsidP="00530D3B">
      <w:pPr>
        <w:spacing w:after="0" w:line="240" w:lineRule="atLeast"/>
        <w:ind w:firstLine="567"/>
        <w:rPr>
          <w:sz w:val="22"/>
          <w:szCs w:val="22"/>
        </w:rPr>
      </w:pPr>
      <w:r w:rsidRPr="00D6757C">
        <w:rPr>
          <w:sz w:val="22"/>
          <w:szCs w:val="22"/>
        </w:rPr>
        <w:t>- наличие у Исполнителя нормативных и технологических документов на оказание услуг по уборке прилегающей территории, согласованных с Заказчиком;</w:t>
      </w:r>
    </w:p>
    <w:p w14:paraId="54E643C9" w14:textId="50323115" w:rsidR="00530D3B" w:rsidRPr="00D6757C" w:rsidRDefault="00530D3B" w:rsidP="00530D3B">
      <w:pPr>
        <w:spacing w:after="0" w:line="240" w:lineRule="atLeast"/>
        <w:ind w:firstLine="567"/>
        <w:rPr>
          <w:sz w:val="22"/>
          <w:szCs w:val="22"/>
        </w:rPr>
      </w:pPr>
      <w:r w:rsidRPr="00D6757C">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20C34B11" w14:textId="77777777" w:rsidR="00530D3B" w:rsidRPr="00D6757C" w:rsidRDefault="00530D3B" w:rsidP="00530D3B">
      <w:pPr>
        <w:widowControl w:val="0"/>
        <w:suppressAutoHyphens/>
        <w:autoSpaceDN w:val="0"/>
        <w:spacing w:after="0" w:line="240" w:lineRule="atLeast"/>
        <w:ind w:firstLine="567"/>
        <w:textAlignment w:val="baseline"/>
        <w:rPr>
          <w:sz w:val="22"/>
          <w:szCs w:val="22"/>
        </w:rPr>
      </w:pPr>
      <w:r w:rsidRPr="00D6757C">
        <w:rPr>
          <w:sz w:val="22"/>
          <w:szCs w:val="22"/>
        </w:rPr>
        <w:t xml:space="preserve">- специальное технологическое оборудование и уборочный инвентарь, применяемые при выполнении уборки, должны быть использованы в соответствии с технологией уборки. </w:t>
      </w:r>
    </w:p>
    <w:p w14:paraId="7F2384DE" w14:textId="46FFF969" w:rsidR="00530D3B" w:rsidRPr="00D6757C" w:rsidRDefault="00530D3B" w:rsidP="00530D3B">
      <w:pPr>
        <w:tabs>
          <w:tab w:val="left" w:pos="14570"/>
        </w:tabs>
        <w:spacing w:after="0" w:line="240" w:lineRule="atLeast"/>
        <w:ind w:firstLine="567"/>
        <w:rPr>
          <w:b/>
          <w:bCs/>
          <w:spacing w:val="1"/>
          <w:sz w:val="22"/>
          <w:szCs w:val="22"/>
          <w:lang w:eastAsia="zh-CN"/>
        </w:rPr>
      </w:pPr>
      <w:r w:rsidRPr="00D6757C">
        <w:rPr>
          <w:b/>
          <w:bCs/>
          <w:spacing w:val="1"/>
          <w:sz w:val="22"/>
          <w:szCs w:val="22"/>
          <w:lang w:eastAsia="zh-CN"/>
        </w:rPr>
        <w:t xml:space="preserve">2.9. Стандарты и параметры оказываемых услуг: </w:t>
      </w:r>
      <w:r w:rsidRPr="00D6757C">
        <w:rPr>
          <w:bCs/>
          <w:spacing w:val="1"/>
          <w:sz w:val="22"/>
          <w:szCs w:val="22"/>
          <w:lang w:eastAsia="zh-CN"/>
        </w:rPr>
        <w:t xml:space="preserve">услуги </w:t>
      </w:r>
      <w:r w:rsidR="002502DF" w:rsidRPr="00D6757C">
        <w:rPr>
          <w:sz w:val="22"/>
          <w:szCs w:val="22"/>
        </w:rPr>
        <w:t>оказываются</w:t>
      </w:r>
      <w:r w:rsidRPr="00D6757C">
        <w:rPr>
          <w:bCs/>
          <w:spacing w:val="1"/>
          <w:sz w:val="22"/>
          <w:szCs w:val="22"/>
          <w:lang w:eastAsia="zh-CN"/>
        </w:rPr>
        <w:t xml:space="preserve"> согласно требованиям ГОСТ Р51870-2014.</w:t>
      </w:r>
    </w:p>
    <w:p w14:paraId="10AD339C" w14:textId="77777777" w:rsidR="00530D3B" w:rsidRPr="00D6757C" w:rsidRDefault="00530D3B" w:rsidP="00530D3B">
      <w:pPr>
        <w:widowControl w:val="0"/>
        <w:suppressAutoHyphens/>
        <w:autoSpaceDN w:val="0"/>
        <w:spacing w:after="0" w:line="240" w:lineRule="atLeast"/>
        <w:textAlignment w:val="baseline"/>
        <w:rPr>
          <w:sz w:val="22"/>
          <w:szCs w:val="22"/>
        </w:rPr>
      </w:pPr>
    </w:p>
    <w:p w14:paraId="5FA19DFE" w14:textId="77777777" w:rsidR="00530D3B" w:rsidRPr="00D6757C" w:rsidRDefault="00530D3B" w:rsidP="00530D3B">
      <w:pPr>
        <w:widowControl w:val="0"/>
        <w:suppressAutoHyphens/>
        <w:autoSpaceDN w:val="0"/>
        <w:spacing w:after="0" w:line="240" w:lineRule="atLeast"/>
        <w:jc w:val="center"/>
        <w:textAlignment w:val="baseline"/>
        <w:rPr>
          <w:b/>
          <w:sz w:val="22"/>
          <w:szCs w:val="22"/>
        </w:rPr>
      </w:pPr>
      <w:r w:rsidRPr="00D6757C">
        <w:rPr>
          <w:b/>
          <w:sz w:val="22"/>
          <w:szCs w:val="22"/>
        </w:rPr>
        <w:t>3. ИНЫЕ ТРЕБОВАНИЯ к части 2</w:t>
      </w:r>
    </w:p>
    <w:p w14:paraId="56370D90" w14:textId="77777777" w:rsidR="00530D3B" w:rsidRPr="00D6757C" w:rsidRDefault="00530D3B" w:rsidP="00530D3B">
      <w:pPr>
        <w:spacing w:after="0" w:line="240" w:lineRule="atLeast"/>
        <w:ind w:firstLine="567"/>
        <w:rPr>
          <w:sz w:val="22"/>
          <w:szCs w:val="22"/>
        </w:rPr>
      </w:pPr>
      <w:r w:rsidRPr="00D6757C">
        <w:rPr>
          <w:b/>
          <w:sz w:val="22"/>
          <w:szCs w:val="22"/>
        </w:rPr>
        <w:t>3.1.</w:t>
      </w:r>
      <w:r w:rsidRPr="00D6757C">
        <w:rPr>
          <w:sz w:val="22"/>
          <w:szCs w:val="22"/>
        </w:rPr>
        <w:t xml:space="preserve"> Исполнитель обязан выполнять также иные требования и условия, предусмотренные проектом договора.</w:t>
      </w:r>
    </w:p>
    <w:p w14:paraId="1910238F" w14:textId="032675F3" w:rsidR="00530D3B" w:rsidRPr="00D6757C" w:rsidRDefault="00530D3B" w:rsidP="00530D3B">
      <w:pPr>
        <w:spacing w:after="0" w:line="240" w:lineRule="atLeast"/>
        <w:ind w:firstLine="567"/>
        <w:rPr>
          <w:sz w:val="22"/>
          <w:szCs w:val="22"/>
        </w:rPr>
      </w:pPr>
      <w:r w:rsidRPr="00D6757C">
        <w:rPr>
          <w:b/>
          <w:sz w:val="22"/>
          <w:szCs w:val="22"/>
        </w:rPr>
        <w:t>3.2.</w:t>
      </w:r>
      <w:r w:rsidRPr="00D6757C">
        <w:rPr>
          <w:sz w:val="22"/>
          <w:szCs w:val="22"/>
        </w:rPr>
        <w:t xml:space="preserve"> Исполнитель самостоятельно оформляет пропуска на допуск персонала и техники на территорию аэропорта в соответствии с </w:t>
      </w:r>
      <w:r w:rsidR="006C4EE7" w:rsidRPr="00D6757C">
        <w:rPr>
          <w:sz w:val="22"/>
          <w:szCs w:val="22"/>
        </w:rPr>
        <w:t xml:space="preserve">«Положением (инструкцией) о пропускном и внутриобъектовом </w:t>
      </w:r>
      <w:r w:rsidR="006C4EE7" w:rsidRPr="00D6757C">
        <w:rPr>
          <w:sz w:val="22"/>
          <w:szCs w:val="22"/>
        </w:rPr>
        <w:lastRenderedPageBreak/>
        <w:t>режимах на объекте транспортной инфраструктуры «Аэропорт Сургут» (далее – Инструкция)</w:t>
      </w:r>
      <w:r w:rsidRPr="00D6757C">
        <w:rPr>
          <w:sz w:val="22"/>
          <w:szCs w:val="22"/>
        </w:rPr>
        <w:t xml:space="preserve"> согласно прейскуранту (приложение №4 к Договору). Обращение на оформление пропуска заполняется уполномоченным представителем Исполнителя и не позднее 7 (семи) рабочих дней с момента заключения договора предоставляется</w:t>
      </w:r>
      <w:r w:rsidRPr="00D6757C">
        <w:rPr>
          <w:rFonts w:eastAsiaTheme="minorHAnsi"/>
          <w:sz w:val="22"/>
          <w:szCs w:val="22"/>
          <w:lang w:eastAsia="en-US"/>
        </w:rPr>
        <w:t xml:space="preserve"> в бюро пропусков</w:t>
      </w:r>
      <w:r w:rsidRPr="00D6757C">
        <w:rPr>
          <w:sz w:val="22"/>
          <w:szCs w:val="22"/>
        </w:rPr>
        <w:t xml:space="preserve">. Заказчик имеет право отказать в оформлении пропуска персоналу Исполнителя без объяснения причин. Данный факт не освобождает Исполнителя от обязанности своевременно и качественно </w:t>
      </w:r>
      <w:r w:rsidR="001C7764" w:rsidRPr="00D6757C">
        <w:rPr>
          <w:sz w:val="22"/>
          <w:szCs w:val="22"/>
        </w:rPr>
        <w:t xml:space="preserve">оказывать </w:t>
      </w:r>
      <w:r w:rsidRPr="00D6757C">
        <w:rPr>
          <w:sz w:val="22"/>
          <w:szCs w:val="22"/>
        </w:rPr>
        <w:t>услуги по договору.</w:t>
      </w:r>
    </w:p>
    <w:p w14:paraId="1B30DB0D" w14:textId="1576FEF1" w:rsidR="00530D3B" w:rsidRPr="00D6757C" w:rsidRDefault="00530D3B" w:rsidP="00530D3B">
      <w:pPr>
        <w:spacing w:after="0" w:line="240" w:lineRule="atLeast"/>
        <w:ind w:firstLine="567"/>
        <w:rPr>
          <w:sz w:val="22"/>
          <w:szCs w:val="22"/>
        </w:rPr>
      </w:pPr>
      <w:r w:rsidRPr="00D6757C">
        <w:rPr>
          <w:sz w:val="22"/>
          <w:szCs w:val="22"/>
        </w:rPr>
        <w:t>3.3. Приветствуется наличие у Исполнителя опыта работы по оказанию аналогичных услуг, в том числе для предприятий гражданской авиации.</w:t>
      </w:r>
    </w:p>
    <w:p w14:paraId="3C503ABE" w14:textId="77777777" w:rsidR="00530D3B" w:rsidRPr="00D6757C" w:rsidRDefault="00530D3B" w:rsidP="00530D3B">
      <w:pPr>
        <w:spacing w:after="0" w:line="240" w:lineRule="atLeast"/>
        <w:ind w:firstLine="567"/>
        <w:rPr>
          <w:b/>
          <w:sz w:val="22"/>
          <w:szCs w:val="22"/>
        </w:rPr>
      </w:pPr>
      <w:r w:rsidRPr="00D6757C">
        <w:rPr>
          <w:b/>
          <w:sz w:val="22"/>
          <w:szCs w:val="22"/>
        </w:rPr>
        <w:t>3.4. Приветствуется предложение Участником закупки дополнительных (улучшенных в сравнении с настоящим Техническим заданием) условий исполнения договора в составе заявки на участие в закупке, которое оформляется отдельным документом «Улучшенное предложение».</w:t>
      </w:r>
    </w:p>
    <w:tbl>
      <w:tblPr>
        <w:tblStyle w:val="56"/>
        <w:tblpPr w:leftFromText="180" w:rightFromText="180" w:vertAnchor="text" w:horzAnchor="margin" w:tblpY="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4897"/>
      </w:tblGrid>
      <w:tr w:rsidR="00530D3B" w:rsidRPr="00D6757C" w14:paraId="5E664CAD" w14:textId="77777777" w:rsidTr="00FC2D96">
        <w:trPr>
          <w:trHeight w:val="80"/>
        </w:trPr>
        <w:tc>
          <w:tcPr>
            <w:tcW w:w="5025" w:type="dxa"/>
          </w:tcPr>
          <w:p w14:paraId="52F1B79A" w14:textId="77777777" w:rsidR="00D722D0" w:rsidRPr="00D6757C" w:rsidRDefault="00D722D0" w:rsidP="00FC2D96">
            <w:pPr>
              <w:widowControl w:val="0"/>
              <w:autoSpaceDE w:val="0"/>
              <w:autoSpaceDN w:val="0"/>
              <w:adjustRightInd w:val="0"/>
              <w:spacing w:after="0"/>
              <w:ind w:firstLine="0"/>
              <w:rPr>
                <w:bCs/>
                <w:sz w:val="22"/>
                <w:szCs w:val="22"/>
              </w:rPr>
            </w:pPr>
          </w:p>
          <w:p w14:paraId="69695744" w14:textId="77777777" w:rsidR="00D722D0" w:rsidRPr="00D6757C" w:rsidRDefault="00D722D0" w:rsidP="00FC2D96">
            <w:pPr>
              <w:widowControl w:val="0"/>
              <w:autoSpaceDE w:val="0"/>
              <w:autoSpaceDN w:val="0"/>
              <w:adjustRightInd w:val="0"/>
              <w:spacing w:after="0"/>
              <w:ind w:firstLine="0"/>
              <w:rPr>
                <w:bCs/>
                <w:sz w:val="22"/>
                <w:szCs w:val="22"/>
              </w:rPr>
            </w:pPr>
          </w:p>
          <w:p w14:paraId="548FC1C1" w14:textId="77777777" w:rsidR="00D722D0" w:rsidRPr="00D6757C" w:rsidRDefault="00D722D0" w:rsidP="00FC2D96">
            <w:pPr>
              <w:widowControl w:val="0"/>
              <w:autoSpaceDE w:val="0"/>
              <w:autoSpaceDN w:val="0"/>
              <w:adjustRightInd w:val="0"/>
              <w:spacing w:after="0"/>
              <w:ind w:firstLine="0"/>
              <w:rPr>
                <w:bCs/>
                <w:sz w:val="22"/>
                <w:szCs w:val="22"/>
              </w:rPr>
            </w:pPr>
          </w:p>
          <w:p w14:paraId="6CEA6DA0" w14:textId="0945C47E"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Руководитель КСО АО «Аэропорт Сургут» </w:t>
            </w:r>
          </w:p>
        </w:tc>
        <w:tc>
          <w:tcPr>
            <w:tcW w:w="4897" w:type="dxa"/>
          </w:tcPr>
          <w:p w14:paraId="358C730F" w14:textId="77777777" w:rsidR="00D722D0"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w:t>
            </w:r>
          </w:p>
          <w:p w14:paraId="34DC3B0D" w14:textId="77777777" w:rsidR="00D722D0" w:rsidRPr="00D6757C" w:rsidRDefault="00D722D0" w:rsidP="00FC2D96">
            <w:pPr>
              <w:widowControl w:val="0"/>
              <w:autoSpaceDE w:val="0"/>
              <w:autoSpaceDN w:val="0"/>
              <w:adjustRightInd w:val="0"/>
              <w:spacing w:after="0"/>
              <w:ind w:firstLine="0"/>
              <w:rPr>
                <w:bCs/>
                <w:sz w:val="22"/>
                <w:szCs w:val="22"/>
              </w:rPr>
            </w:pPr>
          </w:p>
          <w:p w14:paraId="3B86A00D" w14:textId="77777777" w:rsidR="00D722D0" w:rsidRPr="00D6757C" w:rsidRDefault="00D722D0" w:rsidP="00FC2D96">
            <w:pPr>
              <w:widowControl w:val="0"/>
              <w:autoSpaceDE w:val="0"/>
              <w:autoSpaceDN w:val="0"/>
              <w:adjustRightInd w:val="0"/>
              <w:spacing w:after="0"/>
              <w:ind w:firstLine="0"/>
              <w:rPr>
                <w:bCs/>
                <w:sz w:val="22"/>
                <w:szCs w:val="22"/>
              </w:rPr>
            </w:pPr>
          </w:p>
          <w:p w14:paraId="787C94D3" w14:textId="12DF94A6" w:rsidR="00530D3B" w:rsidRPr="00D6757C" w:rsidRDefault="00D722D0" w:rsidP="00FC2D96">
            <w:pPr>
              <w:widowControl w:val="0"/>
              <w:autoSpaceDE w:val="0"/>
              <w:autoSpaceDN w:val="0"/>
              <w:adjustRightInd w:val="0"/>
              <w:spacing w:after="0"/>
              <w:ind w:firstLine="0"/>
              <w:rPr>
                <w:bCs/>
                <w:sz w:val="22"/>
                <w:szCs w:val="22"/>
              </w:rPr>
            </w:pPr>
            <w:r w:rsidRPr="00D6757C">
              <w:rPr>
                <w:bCs/>
                <w:sz w:val="22"/>
                <w:szCs w:val="22"/>
              </w:rPr>
              <w:t xml:space="preserve">                  </w:t>
            </w:r>
            <w:r w:rsidR="00530D3B" w:rsidRPr="00D6757C">
              <w:rPr>
                <w:bCs/>
                <w:sz w:val="22"/>
                <w:szCs w:val="22"/>
              </w:rPr>
              <w:t>Н.Р. Шевченко</w:t>
            </w:r>
          </w:p>
        </w:tc>
      </w:tr>
    </w:tbl>
    <w:p w14:paraId="15986397" w14:textId="77777777" w:rsidR="00530D3B" w:rsidRPr="00D6757C" w:rsidRDefault="00530D3B" w:rsidP="00530D3B">
      <w:pPr>
        <w:pStyle w:val="ad"/>
        <w:spacing w:line="276" w:lineRule="auto"/>
        <w:rPr>
          <w:b/>
          <w:sz w:val="22"/>
          <w:szCs w:val="22"/>
        </w:rPr>
        <w:sectPr w:rsidR="00530D3B" w:rsidRPr="00D6757C" w:rsidSect="00530D3B">
          <w:pgSz w:w="11907" w:h="16839" w:code="9"/>
          <w:pgMar w:top="426" w:right="851" w:bottom="567" w:left="1134" w:header="0" w:footer="88" w:gutter="0"/>
          <w:cols w:space="708"/>
          <w:titlePg/>
          <w:docGrid w:linePitch="360"/>
        </w:sectPr>
      </w:pPr>
    </w:p>
    <w:tbl>
      <w:tblPr>
        <w:tblW w:w="15877" w:type="dxa"/>
        <w:tblInd w:w="108" w:type="dxa"/>
        <w:tblLayout w:type="fixed"/>
        <w:tblLook w:val="04A0" w:firstRow="1" w:lastRow="0" w:firstColumn="1" w:lastColumn="0" w:noHBand="0" w:noVBand="1"/>
      </w:tblPr>
      <w:tblGrid>
        <w:gridCol w:w="640"/>
        <w:gridCol w:w="1423"/>
        <w:gridCol w:w="640"/>
        <w:gridCol w:w="910"/>
        <w:gridCol w:w="1382"/>
        <w:gridCol w:w="1170"/>
        <w:gridCol w:w="640"/>
        <w:gridCol w:w="494"/>
        <w:gridCol w:w="640"/>
        <w:gridCol w:w="618"/>
        <w:gridCol w:w="640"/>
        <w:gridCol w:w="1079"/>
        <w:gridCol w:w="640"/>
        <w:gridCol w:w="1015"/>
        <w:gridCol w:w="640"/>
        <w:gridCol w:w="1605"/>
        <w:gridCol w:w="1701"/>
      </w:tblGrid>
      <w:tr w:rsidR="00530D3B" w:rsidRPr="00D6757C" w14:paraId="51CA5857" w14:textId="77777777" w:rsidTr="00FC2D96">
        <w:trPr>
          <w:trHeight w:val="300"/>
        </w:trPr>
        <w:tc>
          <w:tcPr>
            <w:tcW w:w="2063" w:type="dxa"/>
            <w:gridSpan w:val="2"/>
            <w:tcBorders>
              <w:top w:val="nil"/>
              <w:left w:val="nil"/>
              <w:bottom w:val="nil"/>
              <w:right w:val="nil"/>
            </w:tcBorders>
            <w:shd w:val="clear" w:color="auto" w:fill="auto"/>
            <w:vAlign w:val="bottom"/>
            <w:hideMark/>
          </w:tcPr>
          <w:p w14:paraId="12314A10" w14:textId="77777777" w:rsidR="00530D3B" w:rsidRPr="00D6757C" w:rsidRDefault="00530D3B" w:rsidP="00FC2D96">
            <w:pPr>
              <w:spacing w:after="0"/>
              <w:jc w:val="left"/>
              <w:rPr>
                <w:sz w:val="22"/>
                <w:szCs w:val="22"/>
              </w:rPr>
            </w:pPr>
          </w:p>
        </w:tc>
        <w:tc>
          <w:tcPr>
            <w:tcW w:w="1550" w:type="dxa"/>
            <w:gridSpan w:val="2"/>
            <w:tcBorders>
              <w:top w:val="nil"/>
              <w:left w:val="nil"/>
              <w:bottom w:val="nil"/>
              <w:right w:val="nil"/>
            </w:tcBorders>
            <w:shd w:val="clear" w:color="auto" w:fill="auto"/>
            <w:vAlign w:val="bottom"/>
            <w:hideMark/>
          </w:tcPr>
          <w:p w14:paraId="07F2EFC1" w14:textId="77777777" w:rsidR="00530D3B" w:rsidRPr="00D6757C" w:rsidRDefault="00530D3B" w:rsidP="00FC2D96">
            <w:pPr>
              <w:spacing w:after="0"/>
              <w:jc w:val="left"/>
              <w:rPr>
                <w:sz w:val="22"/>
                <w:szCs w:val="22"/>
              </w:rPr>
            </w:pPr>
          </w:p>
        </w:tc>
        <w:tc>
          <w:tcPr>
            <w:tcW w:w="2552" w:type="dxa"/>
            <w:gridSpan w:val="2"/>
            <w:tcBorders>
              <w:top w:val="nil"/>
              <w:left w:val="nil"/>
              <w:bottom w:val="nil"/>
              <w:right w:val="nil"/>
            </w:tcBorders>
            <w:shd w:val="clear" w:color="auto" w:fill="auto"/>
            <w:vAlign w:val="bottom"/>
            <w:hideMark/>
          </w:tcPr>
          <w:p w14:paraId="0DE46B79" w14:textId="77777777" w:rsidR="00530D3B" w:rsidRPr="00D6757C" w:rsidRDefault="00530D3B" w:rsidP="00FC2D96">
            <w:pPr>
              <w:spacing w:after="0"/>
              <w:jc w:val="left"/>
              <w:rPr>
                <w:sz w:val="22"/>
                <w:szCs w:val="22"/>
              </w:rPr>
            </w:pPr>
          </w:p>
        </w:tc>
        <w:tc>
          <w:tcPr>
            <w:tcW w:w="1134" w:type="dxa"/>
            <w:gridSpan w:val="2"/>
            <w:tcBorders>
              <w:top w:val="nil"/>
              <w:left w:val="nil"/>
              <w:bottom w:val="nil"/>
              <w:right w:val="nil"/>
            </w:tcBorders>
            <w:shd w:val="clear" w:color="auto" w:fill="auto"/>
            <w:noWrap/>
            <w:vAlign w:val="bottom"/>
            <w:hideMark/>
          </w:tcPr>
          <w:p w14:paraId="0EFBC8D1" w14:textId="77777777" w:rsidR="00530D3B" w:rsidRPr="00D6757C" w:rsidRDefault="00530D3B" w:rsidP="00FC2D96">
            <w:pPr>
              <w:spacing w:after="0"/>
              <w:jc w:val="left"/>
              <w:rPr>
                <w:sz w:val="22"/>
                <w:szCs w:val="22"/>
              </w:rPr>
            </w:pPr>
          </w:p>
        </w:tc>
        <w:tc>
          <w:tcPr>
            <w:tcW w:w="1258" w:type="dxa"/>
            <w:gridSpan w:val="2"/>
            <w:tcBorders>
              <w:top w:val="nil"/>
              <w:left w:val="nil"/>
              <w:bottom w:val="nil"/>
              <w:right w:val="nil"/>
            </w:tcBorders>
            <w:shd w:val="clear" w:color="auto" w:fill="auto"/>
            <w:noWrap/>
            <w:vAlign w:val="bottom"/>
            <w:hideMark/>
          </w:tcPr>
          <w:p w14:paraId="6C53B4D1" w14:textId="77777777" w:rsidR="00530D3B" w:rsidRPr="00D6757C" w:rsidRDefault="00530D3B" w:rsidP="00FC2D96">
            <w:pPr>
              <w:spacing w:after="0"/>
              <w:jc w:val="right"/>
              <w:rPr>
                <w:sz w:val="22"/>
                <w:szCs w:val="22"/>
              </w:rPr>
            </w:pPr>
          </w:p>
        </w:tc>
        <w:tc>
          <w:tcPr>
            <w:tcW w:w="1719" w:type="dxa"/>
            <w:gridSpan w:val="2"/>
            <w:tcBorders>
              <w:top w:val="nil"/>
              <w:left w:val="nil"/>
              <w:bottom w:val="nil"/>
              <w:right w:val="nil"/>
            </w:tcBorders>
            <w:shd w:val="clear" w:color="auto" w:fill="auto"/>
            <w:vAlign w:val="bottom"/>
            <w:hideMark/>
          </w:tcPr>
          <w:p w14:paraId="624CAD49" w14:textId="77777777" w:rsidR="00530D3B" w:rsidRPr="00D6757C" w:rsidRDefault="00530D3B" w:rsidP="00FC2D96">
            <w:pPr>
              <w:spacing w:after="0"/>
              <w:jc w:val="left"/>
              <w:rPr>
                <w:sz w:val="22"/>
                <w:szCs w:val="22"/>
              </w:rPr>
            </w:pPr>
          </w:p>
        </w:tc>
        <w:tc>
          <w:tcPr>
            <w:tcW w:w="1655" w:type="dxa"/>
            <w:gridSpan w:val="2"/>
            <w:tcBorders>
              <w:top w:val="nil"/>
              <w:left w:val="nil"/>
              <w:bottom w:val="nil"/>
              <w:right w:val="nil"/>
            </w:tcBorders>
            <w:shd w:val="clear" w:color="auto" w:fill="auto"/>
            <w:vAlign w:val="bottom"/>
            <w:hideMark/>
          </w:tcPr>
          <w:p w14:paraId="32A0B0FF" w14:textId="77777777" w:rsidR="00530D3B" w:rsidRPr="00D6757C" w:rsidRDefault="00530D3B" w:rsidP="00FC2D96">
            <w:pPr>
              <w:spacing w:after="0"/>
              <w:jc w:val="left"/>
              <w:rPr>
                <w:sz w:val="22"/>
                <w:szCs w:val="22"/>
              </w:rPr>
            </w:pPr>
          </w:p>
        </w:tc>
        <w:tc>
          <w:tcPr>
            <w:tcW w:w="3946" w:type="dxa"/>
            <w:gridSpan w:val="3"/>
            <w:tcBorders>
              <w:top w:val="nil"/>
              <w:left w:val="nil"/>
              <w:right w:val="nil"/>
            </w:tcBorders>
            <w:shd w:val="clear" w:color="auto" w:fill="auto"/>
            <w:noWrap/>
            <w:vAlign w:val="bottom"/>
            <w:hideMark/>
          </w:tcPr>
          <w:p w14:paraId="59B2FA8E" w14:textId="77777777" w:rsidR="00530D3B" w:rsidRPr="00D6757C" w:rsidRDefault="00530D3B" w:rsidP="00FC2D96">
            <w:pPr>
              <w:spacing w:after="0"/>
              <w:jc w:val="right"/>
              <w:rPr>
                <w:sz w:val="22"/>
                <w:szCs w:val="22"/>
              </w:rPr>
            </w:pPr>
            <w:r w:rsidRPr="00D6757C">
              <w:rPr>
                <w:sz w:val="22"/>
                <w:szCs w:val="22"/>
              </w:rPr>
              <w:t>Часть 2</w:t>
            </w:r>
          </w:p>
          <w:p w14:paraId="42430436" w14:textId="77777777" w:rsidR="00530D3B" w:rsidRPr="00D6757C" w:rsidRDefault="00530D3B" w:rsidP="00FC2D96">
            <w:pPr>
              <w:spacing w:after="0"/>
              <w:jc w:val="right"/>
              <w:rPr>
                <w:sz w:val="22"/>
                <w:szCs w:val="22"/>
              </w:rPr>
            </w:pPr>
            <w:r w:rsidRPr="00D6757C">
              <w:rPr>
                <w:sz w:val="22"/>
                <w:szCs w:val="22"/>
              </w:rPr>
              <w:t>Приложение № 1</w:t>
            </w:r>
          </w:p>
          <w:p w14:paraId="2005514E" w14:textId="77777777" w:rsidR="00530D3B" w:rsidRPr="00D6757C" w:rsidRDefault="00530D3B" w:rsidP="00FC2D96">
            <w:pPr>
              <w:spacing w:after="0"/>
              <w:jc w:val="right"/>
              <w:rPr>
                <w:sz w:val="22"/>
                <w:szCs w:val="22"/>
              </w:rPr>
            </w:pPr>
            <w:r w:rsidRPr="00D6757C">
              <w:rPr>
                <w:sz w:val="22"/>
                <w:szCs w:val="22"/>
              </w:rPr>
              <w:t>к техническому заданию</w:t>
            </w:r>
          </w:p>
          <w:p w14:paraId="070CCDF8" w14:textId="77777777" w:rsidR="00530D3B" w:rsidRPr="00D6757C" w:rsidRDefault="00530D3B" w:rsidP="00FC2D96">
            <w:pPr>
              <w:spacing w:after="0"/>
              <w:jc w:val="right"/>
              <w:rPr>
                <w:sz w:val="22"/>
                <w:szCs w:val="22"/>
              </w:rPr>
            </w:pPr>
            <w:r w:rsidRPr="00D6757C">
              <w:rPr>
                <w:sz w:val="22"/>
                <w:szCs w:val="22"/>
              </w:rPr>
              <w:t xml:space="preserve">по уборке помещений </w:t>
            </w:r>
          </w:p>
          <w:p w14:paraId="11465227" w14:textId="77777777" w:rsidR="00530D3B" w:rsidRPr="00D6757C" w:rsidRDefault="00530D3B" w:rsidP="00FC2D96">
            <w:pPr>
              <w:spacing w:after="0"/>
              <w:jc w:val="right"/>
              <w:rPr>
                <w:sz w:val="22"/>
                <w:szCs w:val="22"/>
              </w:rPr>
            </w:pPr>
            <w:r w:rsidRPr="00D6757C">
              <w:rPr>
                <w:sz w:val="22"/>
                <w:szCs w:val="22"/>
              </w:rPr>
              <w:t>АО "Аэропорт Сургут"</w:t>
            </w:r>
          </w:p>
        </w:tc>
      </w:tr>
      <w:tr w:rsidR="00530D3B" w:rsidRPr="00D6757C" w14:paraId="4BC4171F" w14:textId="77777777" w:rsidTr="00FC2D96">
        <w:trPr>
          <w:trHeight w:val="900"/>
        </w:trPr>
        <w:tc>
          <w:tcPr>
            <w:tcW w:w="640" w:type="dxa"/>
            <w:tcBorders>
              <w:top w:val="nil"/>
              <w:left w:val="nil"/>
              <w:bottom w:val="nil"/>
              <w:right w:val="nil"/>
            </w:tcBorders>
            <w:shd w:val="clear" w:color="auto" w:fill="auto"/>
            <w:noWrap/>
            <w:vAlign w:val="bottom"/>
            <w:hideMark/>
          </w:tcPr>
          <w:p w14:paraId="5AABE7F5" w14:textId="77777777" w:rsidR="00530D3B" w:rsidRPr="00D6757C" w:rsidRDefault="00530D3B" w:rsidP="00FC2D96">
            <w:pPr>
              <w:spacing w:after="0"/>
              <w:jc w:val="left"/>
              <w:rPr>
                <w:sz w:val="22"/>
                <w:szCs w:val="22"/>
              </w:rPr>
            </w:pPr>
          </w:p>
        </w:tc>
        <w:tc>
          <w:tcPr>
            <w:tcW w:w="15237" w:type="dxa"/>
            <w:gridSpan w:val="16"/>
            <w:tcBorders>
              <w:top w:val="nil"/>
              <w:left w:val="nil"/>
              <w:bottom w:val="nil"/>
              <w:right w:val="nil"/>
            </w:tcBorders>
            <w:shd w:val="clear" w:color="auto" w:fill="auto"/>
            <w:vAlign w:val="bottom"/>
            <w:hideMark/>
          </w:tcPr>
          <w:p w14:paraId="0FEE807E" w14:textId="5493BF86" w:rsidR="00530D3B" w:rsidRPr="00D6757C" w:rsidRDefault="00530D3B" w:rsidP="00FC2D96">
            <w:pPr>
              <w:spacing w:after="0"/>
              <w:jc w:val="center"/>
              <w:rPr>
                <w:sz w:val="22"/>
                <w:szCs w:val="22"/>
              </w:rPr>
            </w:pPr>
            <w:r w:rsidRPr="00D6757C">
              <w:rPr>
                <w:sz w:val="22"/>
                <w:szCs w:val="22"/>
              </w:rPr>
              <w:t xml:space="preserve">Перечень объектов, их площади и краткое описание </w:t>
            </w:r>
            <w:r w:rsidR="001C7764" w:rsidRPr="00D6757C">
              <w:rPr>
                <w:sz w:val="22"/>
                <w:szCs w:val="22"/>
              </w:rPr>
              <w:t xml:space="preserve">услуг </w:t>
            </w:r>
            <w:r w:rsidRPr="00D6757C">
              <w:rPr>
                <w:sz w:val="22"/>
                <w:szCs w:val="22"/>
              </w:rPr>
              <w:t xml:space="preserve">по внутренней уборке помещений </w:t>
            </w:r>
          </w:p>
        </w:tc>
      </w:tr>
      <w:tr w:rsidR="00530D3B" w:rsidRPr="00D6757C" w14:paraId="62448387" w14:textId="77777777" w:rsidTr="00FC2D96">
        <w:trPr>
          <w:trHeight w:val="9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7E6B0" w14:textId="77777777" w:rsidR="00530D3B" w:rsidRPr="00D6757C" w:rsidRDefault="00530D3B" w:rsidP="00FC2D96">
            <w:pPr>
              <w:spacing w:after="0"/>
              <w:jc w:val="center"/>
              <w:rPr>
                <w:sz w:val="22"/>
                <w:szCs w:val="22"/>
              </w:rPr>
            </w:pPr>
            <w:r w:rsidRPr="00D6757C">
              <w:rPr>
                <w:sz w:val="22"/>
                <w:szCs w:val="22"/>
              </w:rPr>
              <w:t>№ п/п</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7619D363" w14:textId="77777777" w:rsidR="00530D3B" w:rsidRPr="00D6757C" w:rsidRDefault="00530D3B" w:rsidP="00FC2D96">
            <w:pPr>
              <w:spacing w:after="0"/>
              <w:jc w:val="center"/>
              <w:rPr>
                <w:sz w:val="22"/>
                <w:szCs w:val="22"/>
              </w:rPr>
            </w:pPr>
            <w:r w:rsidRPr="00D6757C">
              <w:rPr>
                <w:sz w:val="22"/>
                <w:szCs w:val="22"/>
              </w:rPr>
              <w:t>Наименование объекта</w:t>
            </w: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14:paraId="57CF7AEB" w14:textId="77777777" w:rsidR="00530D3B" w:rsidRPr="00D6757C" w:rsidRDefault="00530D3B" w:rsidP="00FC2D96">
            <w:pPr>
              <w:spacing w:after="0"/>
              <w:jc w:val="center"/>
              <w:rPr>
                <w:sz w:val="22"/>
                <w:szCs w:val="22"/>
              </w:rPr>
            </w:pPr>
            <w:r w:rsidRPr="00D6757C">
              <w:rPr>
                <w:sz w:val="22"/>
                <w:szCs w:val="22"/>
              </w:rPr>
              <w:t>Адрес</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4DAB703F" w14:textId="77777777" w:rsidR="00530D3B" w:rsidRPr="00D6757C" w:rsidRDefault="00530D3B" w:rsidP="00FC2D96">
            <w:pPr>
              <w:spacing w:after="0"/>
              <w:jc w:val="center"/>
              <w:rPr>
                <w:sz w:val="22"/>
                <w:szCs w:val="22"/>
              </w:rPr>
            </w:pPr>
            <w:r w:rsidRPr="00D6757C">
              <w:rPr>
                <w:sz w:val="22"/>
                <w:szCs w:val="22"/>
              </w:rPr>
              <w:t>Описание здания, помещения</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44FE09C9" w14:textId="77777777" w:rsidR="00530D3B" w:rsidRPr="00D6757C" w:rsidRDefault="00530D3B" w:rsidP="00FC2D96">
            <w:pPr>
              <w:spacing w:after="0"/>
              <w:jc w:val="center"/>
              <w:rPr>
                <w:sz w:val="22"/>
                <w:szCs w:val="22"/>
              </w:rPr>
            </w:pPr>
            <w:r w:rsidRPr="00D6757C">
              <w:rPr>
                <w:sz w:val="22"/>
                <w:szCs w:val="22"/>
              </w:rPr>
              <w:t>Общая площадь, м2. пл.</w:t>
            </w:r>
          </w:p>
        </w:tc>
        <w:tc>
          <w:tcPr>
            <w:tcW w:w="1258" w:type="dxa"/>
            <w:gridSpan w:val="2"/>
            <w:tcBorders>
              <w:top w:val="single" w:sz="4" w:space="0" w:color="auto"/>
              <w:left w:val="nil"/>
              <w:bottom w:val="single" w:sz="4" w:space="0" w:color="auto"/>
              <w:right w:val="single" w:sz="4" w:space="0" w:color="auto"/>
            </w:tcBorders>
            <w:shd w:val="clear" w:color="auto" w:fill="auto"/>
            <w:vAlign w:val="center"/>
            <w:hideMark/>
          </w:tcPr>
          <w:p w14:paraId="60CA493F" w14:textId="77777777" w:rsidR="00530D3B" w:rsidRPr="00D6757C" w:rsidRDefault="00530D3B" w:rsidP="00FC2D96">
            <w:pPr>
              <w:spacing w:after="0"/>
              <w:jc w:val="center"/>
              <w:rPr>
                <w:sz w:val="22"/>
                <w:szCs w:val="22"/>
              </w:rPr>
            </w:pPr>
            <w:r w:rsidRPr="00D6757C">
              <w:rPr>
                <w:sz w:val="22"/>
                <w:szCs w:val="22"/>
              </w:rPr>
              <w:t>Убираемая площадь, м2</w:t>
            </w:r>
          </w:p>
        </w:tc>
        <w:tc>
          <w:tcPr>
            <w:tcW w:w="1719" w:type="dxa"/>
            <w:gridSpan w:val="2"/>
            <w:tcBorders>
              <w:top w:val="single" w:sz="4" w:space="0" w:color="auto"/>
              <w:left w:val="nil"/>
              <w:bottom w:val="single" w:sz="4" w:space="0" w:color="auto"/>
              <w:right w:val="single" w:sz="4" w:space="0" w:color="auto"/>
            </w:tcBorders>
            <w:shd w:val="clear" w:color="auto" w:fill="auto"/>
            <w:vAlign w:val="center"/>
            <w:hideMark/>
          </w:tcPr>
          <w:p w14:paraId="4B68DEF0" w14:textId="77777777" w:rsidR="00530D3B" w:rsidRPr="00D6757C" w:rsidRDefault="00530D3B" w:rsidP="00FC2D96">
            <w:pPr>
              <w:spacing w:after="0"/>
              <w:jc w:val="center"/>
              <w:rPr>
                <w:sz w:val="22"/>
                <w:szCs w:val="22"/>
              </w:rPr>
            </w:pPr>
            <w:r w:rsidRPr="00D6757C">
              <w:rPr>
                <w:sz w:val="22"/>
                <w:szCs w:val="22"/>
              </w:rPr>
              <w:t>Категория убираемой площади</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113D69FE" w14:textId="77777777" w:rsidR="00530D3B" w:rsidRPr="00D6757C" w:rsidRDefault="00530D3B" w:rsidP="00FC2D96">
            <w:pPr>
              <w:spacing w:after="0"/>
              <w:jc w:val="center"/>
              <w:rPr>
                <w:sz w:val="22"/>
                <w:szCs w:val="22"/>
              </w:rPr>
            </w:pPr>
            <w:r w:rsidRPr="00D6757C">
              <w:rPr>
                <w:sz w:val="22"/>
                <w:szCs w:val="22"/>
              </w:rPr>
              <w:t>Вид уборки</w:t>
            </w:r>
          </w:p>
        </w:tc>
        <w:tc>
          <w:tcPr>
            <w:tcW w:w="1605" w:type="dxa"/>
            <w:tcBorders>
              <w:top w:val="single" w:sz="4" w:space="0" w:color="auto"/>
              <w:left w:val="nil"/>
              <w:bottom w:val="single" w:sz="4" w:space="0" w:color="auto"/>
              <w:right w:val="nil"/>
            </w:tcBorders>
            <w:shd w:val="clear" w:color="auto" w:fill="auto"/>
            <w:vAlign w:val="center"/>
            <w:hideMark/>
          </w:tcPr>
          <w:p w14:paraId="7C17EFB7" w14:textId="77777777" w:rsidR="00530D3B" w:rsidRPr="00D6757C" w:rsidRDefault="00530D3B" w:rsidP="00FC2D96">
            <w:pPr>
              <w:spacing w:after="0"/>
              <w:jc w:val="center"/>
              <w:rPr>
                <w:sz w:val="22"/>
                <w:szCs w:val="22"/>
              </w:rPr>
            </w:pPr>
            <w:r w:rsidRPr="00D6757C">
              <w:rPr>
                <w:sz w:val="22"/>
                <w:szCs w:val="22"/>
              </w:rPr>
              <w:t>Периодичность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543365" w14:textId="77777777" w:rsidR="00530D3B" w:rsidRPr="00D6757C" w:rsidRDefault="00530D3B" w:rsidP="00FC2D96">
            <w:pPr>
              <w:spacing w:after="0"/>
              <w:jc w:val="left"/>
              <w:rPr>
                <w:sz w:val="22"/>
                <w:szCs w:val="22"/>
              </w:rPr>
            </w:pPr>
            <w:r w:rsidRPr="00D6757C">
              <w:rPr>
                <w:sz w:val="22"/>
                <w:szCs w:val="22"/>
              </w:rPr>
              <w:t xml:space="preserve">  Примечание</w:t>
            </w:r>
          </w:p>
        </w:tc>
      </w:tr>
      <w:tr w:rsidR="00530D3B" w:rsidRPr="00D6757C" w14:paraId="5570E059"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976CA13" w14:textId="77777777" w:rsidR="00530D3B" w:rsidRPr="00D6757C" w:rsidRDefault="00530D3B" w:rsidP="00FC2D96">
            <w:pPr>
              <w:spacing w:after="0"/>
              <w:jc w:val="center"/>
              <w:rPr>
                <w:sz w:val="22"/>
                <w:szCs w:val="22"/>
              </w:rPr>
            </w:pPr>
            <w:r w:rsidRPr="00D6757C">
              <w:rPr>
                <w:sz w:val="22"/>
                <w:szCs w:val="22"/>
              </w:rPr>
              <w:t>1.</w:t>
            </w:r>
          </w:p>
        </w:tc>
        <w:tc>
          <w:tcPr>
            <w:tcW w:w="2063" w:type="dxa"/>
            <w:gridSpan w:val="2"/>
            <w:tcBorders>
              <w:top w:val="nil"/>
              <w:left w:val="nil"/>
              <w:bottom w:val="single" w:sz="4" w:space="0" w:color="auto"/>
              <w:right w:val="single" w:sz="4" w:space="0" w:color="auto"/>
            </w:tcBorders>
            <w:shd w:val="clear" w:color="auto" w:fill="auto"/>
            <w:vAlign w:val="center"/>
            <w:hideMark/>
          </w:tcPr>
          <w:p w14:paraId="5D333AA7" w14:textId="77777777" w:rsidR="00530D3B" w:rsidRPr="00D6757C" w:rsidRDefault="00530D3B" w:rsidP="00FC2D96">
            <w:pPr>
              <w:spacing w:after="0"/>
              <w:jc w:val="center"/>
              <w:rPr>
                <w:sz w:val="22"/>
                <w:szCs w:val="22"/>
              </w:rPr>
            </w:pPr>
            <w:r w:rsidRPr="00D6757C">
              <w:rPr>
                <w:sz w:val="22"/>
                <w:szCs w:val="22"/>
              </w:rPr>
              <w:t>Административный корпус (управление АО "Аэропорт Сургут")</w:t>
            </w:r>
          </w:p>
        </w:tc>
        <w:tc>
          <w:tcPr>
            <w:tcW w:w="2292" w:type="dxa"/>
            <w:gridSpan w:val="2"/>
            <w:tcBorders>
              <w:top w:val="nil"/>
              <w:left w:val="nil"/>
              <w:bottom w:val="single" w:sz="4" w:space="0" w:color="auto"/>
              <w:right w:val="single" w:sz="4" w:space="0" w:color="auto"/>
            </w:tcBorders>
            <w:shd w:val="clear" w:color="auto" w:fill="auto"/>
            <w:vAlign w:val="center"/>
            <w:hideMark/>
          </w:tcPr>
          <w:p w14:paraId="115E0D56" w14:textId="77777777" w:rsidR="00530D3B" w:rsidRPr="00D6757C" w:rsidRDefault="00530D3B" w:rsidP="00FC2D96">
            <w:pPr>
              <w:spacing w:after="0"/>
              <w:jc w:val="center"/>
              <w:rPr>
                <w:sz w:val="22"/>
                <w:szCs w:val="22"/>
              </w:rPr>
            </w:pPr>
            <w:r w:rsidRPr="00D6757C">
              <w:rPr>
                <w:sz w:val="22"/>
                <w:szCs w:val="22"/>
              </w:rPr>
              <w:t>г. Сургут, ул. Аэрофлотская, 49/1</w:t>
            </w:r>
          </w:p>
          <w:p w14:paraId="60324899" w14:textId="77777777" w:rsidR="00530D3B" w:rsidRPr="00D6757C" w:rsidRDefault="00530D3B" w:rsidP="00FC2D96">
            <w:pPr>
              <w:spacing w:after="0"/>
              <w:jc w:val="center"/>
              <w:rPr>
                <w:sz w:val="22"/>
                <w:szCs w:val="22"/>
              </w:rPr>
            </w:pPr>
            <w:r w:rsidRPr="00D6757C">
              <w:rPr>
                <w:sz w:val="22"/>
                <w:szCs w:val="22"/>
              </w:rPr>
              <w:t>86:10:0101001:340</w:t>
            </w:r>
          </w:p>
        </w:tc>
        <w:tc>
          <w:tcPr>
            <w:tcW w:w="1810" w:type="dxa"/>
            <w:gridSpan w:val="2"/>
            <w:tcBorders>
              <w:top w:val="nil"/>
              <w:left w:val="nil"/>
              <w:bottom w:val="single" w:sz="4" w:space="0" w:color="auto"/>
              <w:right w:val="single" w:sz="4" w:space="0" w:color="auto"/>
            </w:tcBorders>
            <w:shd w:val="clear" w:color="auto" w:fill="auto"/>
            <w:vAlign w:val="center"/>
            <w:hideMark/>
          </w:tcPr>
          <w:p w14:paraId="041803CE" w14:textId="77777777" w:rsidR="00530D3B" w:rsidRPr="00D6757C" w:rsidRDefault="00530D3B" w:rsidP="00FC2D96">
            <w:pPr>
              <w:spacing w:after="0"/>
              <w:jc w:val="center"/>
              <w:rPr>
                <w:sz w:val="22"/>
                <w:szCs w:val="22"/>
              </w:rPr>
            </w:pPr>
            <w:r w:rsidRPr="00D6757C">
              <w:rPr>
                <w:sz w:val="22"/>
                <w:szCs w:val="22"/>
              </w:rPr>
              <w:t>Двухэтажное здание, офисные помещения (санузел - 6, раковины - 6)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56B0BB" w14:textId="77777777" w:rsidR="00530D3B" w:rsidRPr="00D6757C" w:rsidRDefault="00530D3B" w:rsidP="00FC2D96">
            <w:pPr>
              <w:spacing w:after="0"/>
              <w:jc w:val="center"/>
              <w:rPr>
                <w:sz w:val="22"/>
                <w:szCs w:val="22"/>
              </w:rPr>
            </w:pPr>
            <w:r w:rsidRPr="00D6757C">
              <w:rPr>
                <w:sz w:val="22"/>
                <w:szCs w:val="22"/>
              </w:rPr>
              <w:t>799,5</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0C6C6EF" w14:textId="77777777" w:rsidR="00530D3B" w:rsidRPr="00D6757C" w:rsidRDefault="00530D3B" w:rsidP="00FC2D96">
            <w:pPr>
              <w:spacing w:after="0"/>
              <w:jc w:val="center"/>
              <w:rPr>
                <w:sz w:val="22"/>
                <w:szCs w:val="22"/>
              </w:rPr>
            </w:pPr>
            <w:r w:rsidRPr="00D6757C">
              <w:rPr>
                <w:sz w:val="22"/>
                <w:szCs w:val="22"/>
              </w:rPr>
              <w:t>799,5</w:t>
            </w:r>
          </w:p>
        </w:tc>
        <w:tc>
          <w:tcPr>
            <w:tcW w:w="1719" w:type="dxa"/>
            <w:gridSpan w:val="2"/>
            <w:tcBorders>
              <w:top w:val="nil"/>
              <w:left w:val="nil"/>
              <w:bottom w:val="single" w:sz="4" w:space="0" w:color="auto"/>
              <w:right w:val="single" w:sz="4" w:space="0" w:color="auto"/>
            </w:tcBorders>
            <w:shd w:val="clear" w:color="auto" w:fill="auto"/>
            <w:vAlign w:val="center"/>
            <w:hideMark/>
          </w:tcPr>
          <w:p w14:paraId="04CA7FDE"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7980E3C" w14:textId="77777777" w:rsidR="00530D3B" w:rsidRPr="00D6757C" w:rsidRDefault="00530D3B" w:rsidP="00FC2D96">
            <w:pPr>
              <w:spacing w:after="0"/>
              <w:jc w:val="center"/>
              <w:rPr>
                <w:sz w:val="22"/>
                <w:szCs w:val="22"/>
              </w:rPr>
            </w:pPr>
            <w:r w:rsidRPr="00D6757C">
              <w:rPr>
                <w:sz w:val="22"/>
                <w:szCs w:val="22"/>
              </w:rPr>
              <w:t>Сухая, влажная уборка полов и стеклянных перегородок</w:t>
            </w:r>
          </w:p>
        </w:tc>
        <w:tc>
          <w:tcPr>
            <w:tcW w:w="1605" w:type="dxa"/>
            <w:tcBorders>
              <w:top w:val="nil"/>
              <w:left w:val="nil"/>
              <w:bottom w:val="single" w:sz="4" w:space="0" w:color="auto"/>
              <w:right w:val="nil"/>
            </w:tcBorders>
            <w:shd w:val="clear" w:color="auto" w:fill="auto"/>
            <w:noWrap/>
            <w:vAlign w:val="center"/>
            <w:hideMark/>
          </w:tcPr>
          <w:p w14:paraId="4F67028A"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DD953CE" w14:textId="77777777" w:rsidR="00530D3B" w:rsidRPr="00D6757C" w:rsidRDefault="00530D3B" w:rsidP="00FC2D96">
            <w:pPr>
              <w:spacing w:after="0"/>
              <w:jc w:val="left"/>
              <w:rPr>
                <w:sz w:val="22"/>
                <w:szCs w:val="22"/>
              </w:rPr>
            </w:pPr>
            <w:r w:rsidRPr="00D6757C">
              <w:rPr>
                <w:sz w:val="22"/>
                <w:szCs w:val="22"/>
              </w:rPr>
              <w:t xml:space="preserve">Трехразовая влажная уборка мест общего пользования </w:t>
            </w:r>
          </w:p>
        </w:tc>
      </w:tr>
      <w:tr w:rsidR="00530D3B" w:rsidRPr="00D6757C" w14:paraId="2034C14A" w14:textId="77777777" w:rsidTr="00FC2D96">
        <w:trPr>
          <w:trHeight w:val="6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5BA05B" w14:textId="77777777" w:rsidR="00530D3B" w:rsidRPr="00D6757C" w:rsidRDefault="00530D3B" w:rsidP="00FC2D96">
            <w:pPr>
              <w:spacing w:after="0"/>
              <w:jc w:val="center"/>
              <w:rPr>
                <w:sz w:val="22"/>
                <w:szCs w:val="22"/>
              </w:rPr>
            </w:pPr>
            <w:r w:rsidRPr="00D6757C">
              <w:rPr>
                <w:sz w:val="22"/>
                <w:szCs w:val="22"/>
              </w:rPr>
              <w:t>2.</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4239DB8" w14:textId="77777777" w:rsidR="00530D3B" w:rsidRPr="00D6757C" w:rsidRDefault="00530D3B" w:rsidP="00FC2D96">
            <w:pPr>
              <w:spacing w:after="0"/>
              <w:jc w:val="center"/>
              <w:rPr>
                <w:sz w:val="22"/>
                <w:szCs w:val="22"/>
              </w:rPr>
            </w:pPr>
            <w:r w:rsidRPr="00D6757C">
              <w:rPr>
                <w:sz w:val="22"/>
                <w:szCs w:val="22"/>
              </w:rPr>
              <w:t>Пакгауз (грузовой склад)</w:t>
            </w:r>
          </w:p>
        </w:tc>
        <w:tc>
          <w:tcPr>
            <w:tcW w:w="22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56693CE"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10</w:t>
            </w:r>
          </w:p>
          <w:p w14:paraId="0B411843" w14:textId="77777777" w:rsidR="00530D3B" w:rsidRPr="00D6757C" w:rsidRDefault="00530D3B" w:rsidP="00FC2D96">
            <w:pPr>
              <w:spacing w:after="0"/>
              <w:jc w:val="center"/>
              <w:rPr>
                <w:sz w:val="22"/>
                <w:szCs w:val="22"/>
              </w:rPr>
            </w:pPr>
          </w:p>
          <w:p w14:paraId="5B4C6E52" w14:textId="77777777" w:rsidR="00530D3B" w:rsidRPr="00D6757C" w:rsidRDefault="00530D3B" w:rsidP="00FC2D96">
            <w:pPr>
              <w:spacing w:after="0"/>
              <w:jc w:val="center"/>
              <w:rPr>
                <w:sz w:val="22"/>
                <w:szCs w:val="22"/>
              </w:rPr>
            </w:pPr>
            <w:r w:rsidRPr="00D6757C">
              <w:rPr>
                <w:sz w:val="22"/>
                <w:szCs w:val="22"/>
              </w:rPr>
              <w:t>86:10:0101001:150</w:t>
            </w:r>
          </w:p>
        </w:tc>
        <w:tc>
          <w:tcPr>
            <w:tcW w:w="18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E313188" w14:textId="77777777" w:rsidR="00530D3B" w:rsidRPr="00D6757C" w:rsidRDefault="00530D3B" w:rsidP="00FC2D96">
            <w:pPr>
              <w:spacing w:after="0"/>
              <w:jc w:val="center"/>
              <w:rPr>
                <w:sz w:val="22"/>
                <w:szCs w:val="22"/>
              </w:rPr>
            </w:pPr>
            <w:r w:rsidRPr="00D6757C">
              <w:rPr>
                <w:sz w:val="22"/>
                <w:szCs w:val="22"/>
              </w:rPr>
              <w:t>Одноэтажное здание, офисные и производственные помещения (санузел - 3, раковины - 3, душевая кабина - 1)</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045FDE7" w14:textId="77777777" w:rsidR="00530D3B" w:rsidRPr="00D6757C" w:rsidRDefault="00530D3B" w:rsidP="00FC2D96">
            <w:pPr>
              <w:spacing w:after="0"/>
              <w:jc w:val="center"/>
              <w:rPr>
                <w:sz w:val="22"/>
                <w:szCs w:val="22"/>
              </w:rPr>
            </w:pPr>
            <w:r w:rsidRPr="00D6757C">
              <w:rPr>
                <w:sz w:val="22"/>
                <w:szCs w:val="22"/>
              </w:rPr>
              <w:t>651,1</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82A7C67" w14:textId="77777777" w:rsidR="00530D3B" w:rsidRPr="00D6757C" w:rsidRDefault="00530D3B" w:rsidP="00FC2D96">
            <w:pPr>
              <w:spacing w:after="0"/>
              <w:jc w:val="center"/>
              <w:rPr>
                <w:sz w:val="22"/>
                <w:szCs w:val="22"/>
              </w:rPr>
            </w:pPr>
            <w:r w:rsidRPr="00D6757C">
              <w:rPr>
                <w:sz w:val="22"/>
                <w:szCs w:val="22"/>
              </w:rPr>
              <w:t>107,1</w:t>
            </w:r>
          </w:p>
        </w:tc>
        <w:tc>
          <w:tcPr>
            <w:tcW w:w="1719" w:type="dxa"/>
            <w:gridSpan w:val="2"/>
            <w:tcBorders>
              <w:top w:val="nil"/>
              <w:left w:val="nil"/>
              <w:bottom w:val="single" w:sz="4" w:space="0" w:color="auto"/>
              <w:right w:val="single" w:sz="4" w:space="0" w:color="auto"/>
            </w:tcBorders>
            <w:shd w:val="clear" w:color="auto" w:fill="auto"/>
            <w:vAlign w:val="center"/>
            <w:hideMark/>
          </w:tcPr>
          <w:p w14:paraId="10F3746E"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6C660EC" w14:textId="77777777" w:rsidR="00530D3B" w:rsidRPr="00D6757C" w:rsidRDefault="00530D3B" w:rsidP="00FC2D96">
            <w:pPr>
              <w:spacing w:after="0"/>
              <w:jc w:val="center"/>
              <w:rPr>
                <w:sz w:val="22"/>
                <w:szCs w:val="22"/>
              </w:rPr>
            </w:pPr>
            <w:r w:rsidRPr="00D6757C">
              <w:rPr>
                <w:sz w:val="22"/>
                <w:szCs w:val="22"/>
              </w:rPr>
              <w:t>влажная уборка полов и стеклянных перегородок</w:t>
            </w:r>
          </w:p>
        </w:tc>
        <w:tc>
          <w:tcPr>
            <w:tcW w:w="1605" w:type="dxa"/>
            <w:tcBorders>
              <w:top w:val="nil"/>
              <w:left w:val="nil"/>
              <w:bottom w:val="single" w:sz="4" w:space="0" w:color="auto"/>
              <w:right w:val="nil"/>
            </w:tcBorders>
            <w:shd w:val="clear" w:color="auto" w:fill="auto"/>
            <w:noWrap/>
            <w:vAlign w:val="center"/>
            <w:hideMark/>
          </w:tcPr>
          <w:p w14:paraId="63812A14"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14:paraId="6D383421" w14:textId="77777777" w:rsidR="00530D3B" w:rsidRPr="00D6757C" w:rsidRDefault="00530D3B" w:rsidP="00FC2D96">
            <w:pPr>
              <w:spacing w:after="0"/>
              <w:jc w:val="center"/>
              <w:rPr>
                <w:sz w:val="22"/>
                <w:szCs w:val="22"/>
              </w:rPr>
            </w:pPr>
            <w:r w:rsidRPr="00D6757C">
              <w:rPr>
                <w:sz w:val="22"/>
                <w:szCs w:val="22"/>
              </w:rPr>
              <w:t xml:space="preserve">Двухразовая влажная уборка мест общего пользования </w:t>
            </w:r>
          </w:p>
        </w:tc>
      </w:tr>
      <w:tr w:rsidR="00530D3B" w:rsidRPr="00D6757C" w14:paraId="417E4944"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22E7EB8E" w14:textId="77777777" w:rsidR="00530D3B" w:rsidRPr="00D6757C" w:rsidRDefault="00530D3B" w:rsidP="00FC2D96">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14:paraId="36447EDA" w14:textId="77777777" w:rsidR="00530D3B" w:rsidRPr="00D6757C" w:rsidRDefault="00530D3B" w:rsidP="00FC2D96">
            <w:pPr>
              <w:spacing w:after="0"/>
              <w:jc w:val="center"/>
              <w:rPr>
                <w:sz w:val="22"/>
                <w:szCs w:val="22"/>
              </w:rPr>
            </w:pPr>
          </w:p>
        </w:tc>
        <w:tc>
          <w:tcPr>
            <w:tcW w:w="2292" w:type="dxa"/>
            <w:gridSpan w:val="2"/>
            <w:vMerge/>
            <w:tcBorders>
              <w:top w:val="nil"/>
              <w:left w:val="single" w:sz="4" w:space="0" w:color="auto"/>
              <w:bottom w:val="single" w:sz="4" w:space="0" w:color="auto"/>
              <w:right w:val="single" w:sz="4" w:space="0" w:color="auto"/>
            </w:tcBorders>
            <w:vAlign w:val="center"/>
            <w:hideMark/>
          </w:tcPr>
          <w:p w14:paraId="7CC349FB" w14:textId="77777777" w:rsidR="00530D3B" w:rsidRPr="00D6757C" w:rsidRDefault="00530D3B" w:rsidP="00FC2D9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6AFA2BC0" w14:textId="77777777" w:rsidR="00530D3B" w:rsidRPr="00D6757C" w:rsidRDefault="00530D3B" w:rsidP="00FC2D9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1A6D5179" w14:textId="77777777" w:rsidR="00530D3B" w:rsidRPr="00D6757C" w:rsidRDefault="00530D3B" w:rsidP="00FC2D96">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6EDB5802" w14:textId="77777777" w:rsidR="00530D3B" w:rsidRPr="00D6757C" w:rsidRDefault="00530D3B" w:rsidP="00FC2D96">
            <w:pPr>
              <w:spacing w:after="0"/>
              <w:jc w:val="center"/>
              <w:rPr>
                <w:sz w:val="22"/>
                <w:szCs w:val="22"/>
              </w:rPr>
            </w:pPr>
            <w:r w:rsidRPr="00D6757C">
              <w:rPr>
                <w:sz w:val="22"/>
                <w:szCs w:val="22"/>
              </w:rPr>
              <w:t>544</w:t>
            </w:r>
          </w:p>
        </w:tc>
        <w:tc>
          <w:tcPr>
            <w:tcW w:w="1719" w:type="dxa"/>
            <w:gridSpan w:val="2"/>
            <w:tcBorders>
              <w:top w:val="nil"/>
              <w:left w:val="nil"/>
              <w:bottom w:val="single" w:sz="4" w:space="0" w:color="auto"/>
              <w:right w:val="single" w:sz="4" w:space="0" w:color="auto"/>
            </w:tcBorders>
            <w:shd w:val="clear" w:color="auto" w:fill="auto"/>
            <w:vAlign w:val="center"/>
            <w:hideMark/>
          </w:tcPr>
          <w:p w14:paraId="6FCC48BF" w14:textId="77777777" w:rsidR="00530D3B" w:rsidRPr="00D6757C" w:rsidRDefault="00530D3B" w:rsidP="00FC2D96">
            <w:pPr>
              <w:spacing w:after="0"/>
              <w:jc w:val="center"/>
              <w:rPr>
                <w:sz w:val="22"/>
                <w:szCs w:val="22"/>
              </w:rPr>
            </w:pPr>
            <w:r w:rsidRPr="00D6757C">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0B0FC9B1" w14:textId="77777777" w:rsidR="00530D3B" w:rsidRPr="00D6757C" w:rsidRDefault="00530D3B" w:rsidP="00FC2D96">
            <w:pPr>
              <w:spacing w:after="0"/>
              <w:jc w:val="center"/>
              <w:rPr>
                <w:sz w:val="22"/>
                <w:szCs w:val="22"/>
              </w:rPr>
            </w:pPr>
            <w:r w:rsidRPr="00D6757C">
              <w:rPr>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14:paraId="77B939FA" w14:textId="77777777" w:rsidR="00530D3B" w:rsidRPr="00D6757C" w:rsidRDefault="00530D3B" w:rsidP="00FC2D96">
            <w:pPr>
              <w:spacing w:after="0"/>
              <w:jc w:val="center"/>
              <w:rPr>
                <w:sz w:val="22"/>
                <w:szCs w:val="22"/>
              </w:rPr>
            </w:pPr>
            <w:r w:rsidRPr="00D6757C">
              <w:rPr>
                <w:sz w:val="22"/>
                <w:szCs w:val="22"/>
              </w:rPr>
              <w:t>ежедневно</w:t>
            </w:r>
          </w:p>
        </w:tc>
        <w:tc>
          <w:tcPr>
            <w:tcW w:w="1701" w:type="dxa"/>
            <w:vMerge/>
            <w:tcBorders>
              <w:top w:val="nil"/>
              <w:left w:val="single" w:sz="4" w:space="0" w:color="auto"/>
              <w:bottom w:val="single" w:sz="4" w:space="0" w:color="auto"/>
              <w:right w:val="single" w:sz="4" w:space="0" w:color="auto"/>
            </w:tcBorders>
            <w:vAlign w:val="center"/>
            <w:hideMark/>
          </w:tcPr>
          <w:p w14:paraId="17F2323F" w14:textId="77777777" w:rsidR="00530D3B" w:rsidRPr="00D6757C" w:rsidRDefault="00530D3B" w:rsidP="00FC2D96">
            <w:pPr>
              <w:spacing w:after="0"/>
              <w:jc w:val="left"/>
              <w:rPr>
                <w:sz w:val="22"/>
                <w:szCs w:val="22"/>
              </w:rPr>
            </w:pPr>
          </w:p>
        </w:tc>
      </w:tr>
      <w:tr w:rsidR="00530D3B" w:rsidRPr="00D6757C" w14:paraId="5E37F419" w14:textId="77777777" w:rsidTr="00FC2D96">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CDA041" w14:textId="77777777" w:rsidR="00530D3B" w:rsidRPr="00D6757C" w:rsidRDefault="00530D3B" w:rsidP="00FC2D96">
            <w:pPr>
              <w:spacing w:after="0"/>
              <w:jc w:val="center"/>
              <w:rPr>
                <w:sz w:val="22"/>
                <w:szCs w:val="22"/>
              </w:rPr>
            </w:pPr>
            <w:r w:rsidRPr="00D6757C">
              <w:rPr>
                <w:sz w:val="22"/>
                <w:szCs w:val="22"/>
              </w:rPr>
              <w:t>3.</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F899C53" w14:textId="77777777" w:rsidR="00530D3B" w:rsidRPr="00D6757C" w:rsidRDefault="00530D3B" w:rsidP="00FC2D96">
            <w:pPr>
              <w:spacing w:after="0"/>
              <w:jc w:val="center"/>
              <w:rPr>
                <w:sz w:val="22"/>
                <w:szCs w:val="22"/>
              </w:rPr>
            </w:pPr>
            <w:r w:rsidRPr="00D6757C">
              <w:rPr>
                <w:sz w:val="22"/>
                <w:szCs w:val="22"/>
              </w:rPr>
              <w:t>Котельная с лабораторией</w:t>
            </w:r>
          </w:p>
        </w:tc>
        <w:tc>
          <w:tcPr>
            <w:tcW w:w="22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D3F1DA1" w14:textId="77777777" w:rsidR="00530D3B" w:rsidRPr="00D6757C" w:rsidRDefault="00530D3B" w:rsidP="00FC2D96">
            <w:pPr>
              <w:spacing w:after="0"/>
              <w:jc w:val="center"/>
              <w:rPr>
                <w:sz w:val="22"/>
                <w:szCs w:val="22"/>
              </w:rPr>
            </w:pPr>
            <w:r w:rsidRPr="00D6757C">
              <w:rPr>
                <w:sz w:val="22"/>
                <w:szCs w:val="22"/>
              </w:rPr>
              <w:t xml:space="preserve">г.Сургут, Аэропорт, </w:t>
            </w:r>
          </w:p>
          <w:p w14:paraId="59607E88" w14:textId="77777777" w:rsidR="00530D3B" w:rsidRPr="00D6757C" w:rsidRDefault="00530D3B" w:rsidP="00FC2D96">
            <w:pPr>
              <w:spacing w:after="0"/>
              <w:jc w:val="center"/>
              <w:rPr>
                <w:sz w:val="22"/>
                <w:szCs w:val="22"/>
              </w:rPr>
            </w:pPr>
          </w:p>
          <w:p w14:paraId="65E30776" w14:textId="77777777" w:rsidR="00530D3B" w:rsidRPr="00D6757C" w:rsidRDefault="00530D3B" w:rsidP="00FC2D96">
            <w:pPr>
              <w:spacing w:after="0"/>
              <w:jc w:val="center"/>
              <w:rPr>
                <w:sz w:val="22"/>
                <w:szCs w:val="22"/>
              </w:rPr>
            </w:pPr>
          </w:p>
          <w:p w14:paraId="51A234D3" w14:textId="77777777" w:rsidR="00530D3B" w:rsidRPr="00D6757C" w:rsidRDefault="00530D3B" w:rsidP="00FC2D96">
            <w:pPr>
              <w:spacing w:after="0"/>
              <w:jc w:val="center"/>
              <w:rPr>
                <w:sz w:val="22"/>
                <w:szCs w:val="22"/>
              </w:rPr>
            </w:pPr>
            <w:r w:rsidRPr="00D6757C">
              <w:rPr>
                <w:sz w:val="22"/>
                <w:szCs w:val="22"/>
              </w:rPr>
              <w:t>86:10:0101222:96</w:t>
            </w:r>
          </w:p>
        </w:tc>
        <w:tc>
          <w:tcPr>
            <w:tcW w:w="18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6D15F43" w14:textId="77777777" w:rsidR="00530D3B" w:rsidRPr="00D6757C" w:rsidRDefault="00530D3B" w:rsidP="00FC2D96">
            <w:pPr>
              <w:spacing w:after="0"/>
              <w:jc w:val="center"/>
              <w:rPr>
                <w:sz w:val="22"/>
                <w:szCs w:val="22"/>
              </w:rPr>
            </w:pPr>
            <w:r w:rsidRPr="00D6757C">
              <w:rPr>
                <w:sz w:val="22"/>
                <w:szCs w:val="22"/>
              </w:rPr>
              <w:t>Двухэтажное здание, офисные и производственные помещения (санузел - 1, раковины - 5, душевая кабина - 2)</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9407AA9" w14:textId="77777777" w:rsidR="00530D3B" w:rsidRPr="00D6757C" w:rsidRDefault="00530D3B" w:rsidP="00FC2D96">
            <w:pPr>
              <w:spacing w:after="0"/>
              <w:jc w:val="center"/>
              <w:rPr>
                <w:sz w:val="22"/>
                <w:szCs w:val="22"/>
              </w:rPr>
            </w:pPr>
            <w:r w:rsidRPr="00D6757C">
              <w:rPr>
                <w:sz w:val="22"/>
                <w:szCs w:val="22"/>
              </w:rPr>
              <w:t>1128,1</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9AE7FC1" w14:textId="77777777" w:rsidR="00530D3B" w:rsidRPr="00D6757C" w:rsidRDefault="00530D3B" w:rsidP="00FC2D96">
            <w:pPr>
              <w:spacing w:after="0"/>
              <w:jc w:val="center"/>
              <w:rPr>
                <w:sz w:val="22"/>
                <w:szCs w:val="22"/>
              </w:rPr>
            </w:pPr>
            <w:r w:rsidRPr="00D6757C">
              <w:rPr>
                <w:sz w:val="22"/>
                <w:szCs w:val="22"/>
              </w:rPr>
              <w:t>43</w:t>
            </w:r>
          </w:p>
        </w:tc>
        <w:tc>
          <w:tcPr>
            <w:tcW w:w="1719" w:type="dxa"/>
            <w:gridSpan w:val="2"/>
            <w:tcBorders>
              <w:top w:val="nil"/>
              <w:left w:val="nil"/>
              <w:bottom w:val="single" w:sz="4" w:space="0" w:color="auto"/>
              <w:right w:val="single" w:sz="4" w:space="0" w:color="auto"/>
            </w:tcBorders>
            <w:shd w:val="clear" w:color="auto" w:fill="auto"/>
            <w:vAlign w:val="center"/>
            <w:hideMark/>
          </w:tcPr>
          <w:p w14:paraId="36681190"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5176A44B"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4F89A910"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14:paraId="6F27A027" w14:textId="77777777" w:rsidR="00530D3B" w:rsidRPr="00D6757C" w:rsidRDefault="00530D3B" w:rsidP="00FC2D96">
            <w:pPr>
              <w:spacing w:after="0"/>
              <w:jc w:val="center"/>
              <w:rPr>
                <w:sz w:val="22"/>
                <w:szCs w:val="22"/>
              </w:rPr>
            </w:pPr>
            <w:r w:rsidRPr="00D6757C">
              <w:rPr>
                <w:sz w:val="22"/>
                <w:szCs w:val="22"/>
              </w:rPr>
              <w:t xml:space="preserve">Двухразовая влажная уборка мест общего пользования </w:t>
            </w:r>
          </w:p>
        </w:tc>
      </w:tr>
      <w:tr w:rsidR="00530D3B" w:rsidRPr="00D6757C" w14:paraId="74C4F40C"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239C4DB5" w14:textId="77777777" w:rsidR="00530D3B" w:rsidRPr="00D6757C" w:rsidRDefault="00530D3B" w:rsidP="00FC2D96">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14:paraId="3E5DDE70" w14:textId="77777777" w:rsidR="00530D3B" w:rsidRPr="00D6757C" w:rsidRDefault="00530D3B" w:rsidP="00FC2D96">
            <w:pPr>
              <w:spacing w:after="0"/>
              <w:jc w:val="center"/>
              <w:rPr>
                <w:sz w:val="22"/>
                <w:szCs w:val="22"/>
              </w:rPr>
            </w:pPr>
          </w:p>
        </w:tc>
        <w:tc>
          <w:tcPr>
            <w:tcW w:w="2292" w:type="dxa"/>
            <w:gridSpan w:val="2"/>
            <w:vMerge/>
            <w:tcBorders>
              <w:top w:val="nil"/>
              <w:left w:val="single" w:sz="4" w:space="0" w:color="auto"/>
              <w:bottom w:val="single" w:sz="4" w:space="0" w:color="auto"/>
              <w:right w:val="single" w:sz="4" w:space="0" w:color="auto"/>
            </w:tcBorders>
            <w:vAlign w:val="center"/>
            <w:hideMark/>
          </w:tcPr>
          <w:p w14:paraId="322B45AE" w14:textId="77777777" w:rsidR="00530D3B" w:rsidRPr="00D6757C" w:rsidRDefault="00530D3B" w:rsidP="00FC2D9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411CF9A1" w14:textId="77777777" w:rsidR="00530D3B" w:rsidRPr="00D6757C" w:rsidRDefault="00530D3B" w:rsidP="00FC2D9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0FA17207" w14:textId="77777777" w:rsidR="00530D3B" w:rsidRPr="00D6757C" w:rsidRDefault="00530D3B" w:rsidP="00FC2D96">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FA03688" w14:textId="77777777" w:rsidR="00530D3B" w:rsidRPr="00D6757C" w:rsidRDefault="00530D3B" w:rsidP="00FC2D96">
            <w:pPr>
              <w:spacing w:after="0"/>
              <w:jc w:val="center"/>
              <w:rPr>
                <w:sz w:val="22"/>
                <w:szCs w:val="22"/>
              </w:rPr>
            </w:pPr>
            <w:r w:rsidRPr="00D6757C">
              <w:rPr>
                <w:sz w:val="22"/>
                <w:szCs w:val="22"/>
              </w:rPr>
              <w:t>1085,1</w:t>
            </w:r>
          </w:p>
        </w:tc>
        <w:tc>
          <w:tcPr>
            <w:tcW w:w="1719" w:type="dxa"/>
            <w:gridSpan w:val="2"/>
            <w:tcBorders>
              <w:top w:val="nil"/>
              <w:left w:val="nil"/>
              <w:bottom w:val="single" w:sz="4" w:space="0" w:color="auto"/>
              <w:right w:val="single" w:sz="4" w:space="0" w:color="auto"/>
            </w:tcBorders>
            <w:shd w:val="clear" w:color="auto" w:fill="auto"/>
            <w:vAlign w:val="center"/>
            <w:hideMark/>
          </w:tcPr>
          <w:p w14:paraId="0058DDE5" w14:textId="77777777" w:rsidR="00530D3B" w:rsidRPr="00D6757C" w:rsidRDefault="00530D3B" w:rsidP="00FC2D96">
            <w:pPr>
              <w:spacing w:after="0"/>
              <w:jc w:val="center"/>
              <w:rPr>
                <w:sz w:val="22"/>
                <w:szCs w:val="22"/>
              </w:rPr>
            </w:pPr>
            <w:r w:rsidRPr="00D6757C">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C454F8A" w14:textId="77777777" w:rsidR="00530D3B" w:rsidRPr="00D6757C" w:rsidRDefault="00530D3B" w:rsidP="00FC2D96">
            <w:pPr>
              <w:spacing w:after="0"/>
              <w:jc w:val="center"/>
              <w:rPr>
                <w:sz w:val="22"/>
                <w:szCs w:val="22"/>
              </w:rPr>
            </w:pPr>
            <w:r w:rsidRPr="00D6757C">
              <w:rPr>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14:paraId="3A094790"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110B2CDE" w14:textId="77777777" w:rsidR="00530D3B" w:rsidRPr="00D6757C" w:rsidRDefault="00530D3B" w:rsidP="00FC2D96">
            <w:pPr>
              <w:spacing w:after="0"/>
              <w:jc w:val="left"/>
              <w:rPr>
                <w:sz w:val="22"/>
                <w:szCs w:val="22"/>
              </w:rPr>
            </w:pPr>
          </w:p>
        </w:tc>
      </w:tr>
      <w:tr w:rsidR="00530D3B" w:rsidRPr="00D6757C" w14:paraId="34AF91C9" w14:textId="77777777" w:rsidTr="00FC2D96">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D3616D" w14:textId="77777777" w:rsidR="00530D3B" w:rsidRPr="00D6757C" w:rsidRDefault="00530D3B" w:rsidP="00FC2D96">
            <w:pPr>
              <w:spacing w:after="0"/>
              <w:jc w:val="center"/>
              <w:rPr>
                <w:sz w:val="22"/>
                <w:szCs w:val="22"/>
              </w:rPr>
            </w:pPr>
            <w:r w:rsidRPr="00D6757C">
              <w:rPr>
                <w:sz w:val="22"/>
                <w:szCs w:val="22"/>
              </w:rPr>
              <w:t>4.</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24D702F" w14:textId="77777777" w:rsidR="00530D3B" w:rsidRPr="00D6757C" w:rsidRDefault="00530D3B" w:rsidP="00FC2D96">
            <w:pPr>
              <w:spacing w:after="0"/>
              <w:jc w:val="center"/>
              <w:rPr>
                <w:sz w:val="22"/>
                <w:szCs w:val="22"/>
              </w:rPr>
            </w:pPr>
            <w:r w:rsidRPr="00D6757C">
              <w:rPr>
                <w:sz w:val="22"/>
                <w:szCs w:val="22"/>
              </w:rPr>
              <w:t>Здание ОМТС</w:t>
            </w:r>
          </w:p>
        </w:tc>
        <w:tc>
          <w:tcPr>
            <w:tcW w:w="22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FD58FE5" w14:textId="77777777" w:rsidR="00530D3B" w:rsidRPr="00D6757C" w:rsidRDefault="00530D3B" w:rsidP="00FC2D96">
            <w:pPr>
              <w:spacing w:after="0"/>
              <w:jc w:val="center"/>
              <w:rPr>
                <w:sz w:val="22"/>
                <w:szCs w:val="22"/>
              </w:rPr>
            </w:pPr>
            <w:r w:rsidRPr="00D6757C">
              <w:rPr>
                <w:sz w:val="22"/>
                <w:szCs w:val="22"/>
              </w:rPr>
              <w:t>г.Сургут, ул. Аэрофлотская, 46, сооружение 2</w:t>
            </w:r>
          </w:p>
          <w:p w14:paraId="2EFE0F59" w14:textId="77777777" w:rsidR="00530D3B" w:rsidRPr="00D6757C" w:rsidRDefault="00530D3B" w:rsidP="00FC2D96">
            <w:pPr>
              <w:spacing w:after="0"/>
              <w:jc w:val="center"/>
              <w:rPr>
                <w:sz w:val="22"/>
                <w:szCs w:val="22"/>
              </w:rPr>
            </w:pPr>
          </w:p>
          <w:p w14:paraId="639F83ED" w14:textId="77777777" w:rsidR="00530D3B" w:rsidRPr="00D6757C" w:rsidRDefault="00530D3B" w:rsidP="00FC2D96">
            <w:pPr>
              <w:spacing w:after="0"/>
              <w:jc w:val="center"/>
              <w:rPr>
                <w:sz w:val="22"/>
                <w:szCs w:val="22"/>
              </w:rPr>
            </w:pPr>
            <w:r w:rsidRPr="00D6757C">
              <w:rPr>
                <w:sz w:val="22"/>
                <w:szCs w:val="22"/>
              </w:rPr>
              <w:t>86:10:0101222:106</w:t>
            </w:r>
          </w:p>
          <w:p w14:paraId="7994F695" w14:textId="77777777" w:rsidR="00530D3B" w:rsidRPr="00D6757C" w:rsidRDefault="00530D3B" w:rsidP="00FC2D96">
            <w:pPr>
              <w:spacing w:after="0"/>
              <w:jc w:val="center"/>
              <w:rPr>
                <w:sz w:val="22"/>
                <w:szCs w:val="22"/>
              </w:rPr>
            </w:pPr>
          </w:p>
          <w:p w14:paraId="62C4AA03" w14:textId="77777777" w:rsidR="00530D3B" w:rsidRPr="00D6757C" w:rsidRDefault="00530D3B" w:rsidP="00FC2D96">
            <w:pPr>
              <w:spacing w:after="0"/>
              <w:jc w:val="center"/>
              <w:rPr>
                <w:sz w:val="22"/>
                <w:szCs w:val="22"/>
              </w:rPr>
            </w:pPr>
          </w:p>
        </w:tc>
        <w:tc>
          <w:tcPr>
            <w:tcW w:w="18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DBB26E8" w14:textId="77777777" w:rsidR="00530D3B" w:rsidRPr="00D6757C" w:rsidRDefault="00530D3B" w:rsidP="00FC2D96">
            <w:pPr>
              <w:spacing w:after="0"/>
              <w:jc w:val="center"/>
              <w:rPr>
                <w:sz w:val="22"/>
                <w:szCs w:val="22"/>
              </w:rPr>
            </w:pPr>
            <w:r w:rsidRPr="00D6757C">
              <w:rPr>
                <w:sz w:val="22"/>
                <w:szCs w:val="22"/>
              </w:rPr>
              <w:t xml:space="preserve">Одноэтажное здание, офисные </w:t>
            </w:r>
            <w:r w:rsidRPr="00D6757C">
              <w:rPr>
                <w:sz w:val="22"/>
                <w:szCs w:val="22"/>
              </w:rPr>
              <w:lastRenderedPageBreak/>
              <w:t>и производственные помещения (санузел - 1, раковины - 2)</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FD068BF" w14:textId="77777777" w:rsidR="00530D3B" w:rsidRPr="00D6757C" w:rsidRDefault="00530D3B" w:rsidP="00FC2D96">
            <w:pPr>
              <w:spacing w:after="0"/>
              <w:jc w:val="center"/>
              <w:rPr>
                <w:sz w:val="22"/>
                <w:szCs w:val="22"/>
              </w:rPr>
            </w:pPr>
            <w:r w:rsidRPr="00D6757C">
              <w:rPr>
                <w:sz w:val="22"/>
                <w:szCs w:val="22"/>
              </w:rPr>
              <w:lastRenderedPageBreak/>
              <w:t>304,1</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94F58C0" w14:textId="77777777" w:rsidR="00530D3B" w:rsidRPr="00D6757C" w:rsidRDefault="00530D3B" w:rsidP="00FC2D96">
            <w:pPr>
              <w:spacing w:after="0"/>
              <w:jc w:val="center"/>
              <w:rPr>
                <w:sz w:val="22"/>
                <w:szCs w:val="22"/>
              </w:rPr>
            </w:pPr>
            <w:r w:rsidRPr="00D6757C">
              <w:rPr>
                <w:sz w:val="22"/>
                <w:szCs w:val="22"/>
              </w:rPr>
              <w:t>89,5</w:t>
            </w:r>
          </w:p>
        </w:tc>
        <w:tc>
          <w:tcPr>
            <w:tcW w:w="1719" w:type="dxa"/>
            <w:gridSpan w:val="2"/>
            <w:tcBorders>
              <w:top w:val="nil"/>
              <w:left w:val="nil"/>
              <w:bottom w:val="single" w:sz="4" w:space="0" w:color="auto"/>
              <w:right w:val="single" w:sz="4" w:space="0" w:color="auto"/>
            </w:tcBorders>
            <w:shd w:val="clear" w:color="auto" w:fill="auto"/>
            <w:vAlign w:val="center"/>
            <w:hideMark/>
          </w:tcPr>
          <w:p w14:paraId="740CB735"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26DD5707"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14607B3E"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14:paraId="5464A8E1" w14:textId="77777777" w:rsidR="00530D3B" w:rsidRPr="00D6757C" w:rsidRDefault="00530D3B" w:rsidP="00FC2D96">
            <w:pPr>
              <w:spacing w:after="0"/>
              <w:jc w:val="center"/>
              <w:rPr>
                <w:sz w:val="22"/>
                <w:szCs w:val="22"/>
              </w:rPr>
            </w:pPr>
            <w:r w:rsidRPr="00D6757C">
              <w:rPr>
                <w:sz w:val="22"/>
                <w:szCs w:val="22"/>
              </w:rPr>
              <w:t xml:space="preserve">Двухразовая влажная уборка </w:t>
            </w:r>
            <w:r w:rsidRPr="00D6757C">
              <w:rPr>
                <w:sz w:val="22"/>
                <w:szCs w:val="22"/>
              </w:rPr>
              <w:lastRenderedPageBreak/>
              <w:t xml:space="preserve">мест общего пользования </w:t>
            </w:r>
          </w:p>
        </w:tc>
      </w:tr>
      <w:tr w:rsidR="00530D3B" w:rsidRPr="00D6757C" w14:paraId="435A4A06"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4E78A1E3" w14:textId="77777777" w:rsidR="00530D3B" w:rsidRPr="00D6757C" w:rsidRDefault="00530D3B" w:rsidP="00FC2D96">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14:paraId="04E76174" w14:textId="77777777" w:rsidR="00530D3B" w:rsidRPr="00D6757C" w:rsidRDefault="00530D3B" w:rsidP="00FC2D96">
            <w:pPr>
              <w:spacing w:after="0"/>
              <w:jc w:val="center"/>
              <w:rPr>
                <w:sz w:val="22"/>
                <w:szCs w:val="22"/>
              </w:rPr>
            </w:pPr>
          </w:p>
        </w:tc>
        <w:tc>
          <w:tcPr>
            <w:tcW w:w="2292" w:type="dxa"/>
            <w:gridSpan w:val="2"/>
            <w:vMerge/>
            <w:tcBorders>
              <w:top w:val="nil"/>
              <w:left w:val="single" w:sz="4" w:space="0" w:color="auto"/>
              <w:bottom w:val="single" w:sz="4" w:space="0" w:color="auto"/>
              <w:right w:val="single" w:sz="4" w:space="0" w:color="auto"/>
            </w:tcBorders>
            <w:vAlign w:val="center"/>
            <w:hideMark/>
          </w:tcPr>
          <w:p w14:paraId="3B924667" w14:textId="77777777" w:rsidR="00530D3B" w:rsidRPr="00D6757C" w:rsidRDefault="00530D3B" w:rsidP="00FC2D9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75A3BE26" w14:textId="77777777" w:rsidR="00530D3B" w:rsidRPr="00D6757C" w:rsidRDefault="00530D3B" w:rsidP="00FC2D9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25C2A4C1" w14:textId="77777777" w:rsidR="00530D3B" w:rsidRPr="00D6757C" w:rsidRDefault="00530D3B" w:rsidP="00FC2D96">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73737C9" w14:textId="77777777" w:rsidR="00530D3B" w:rsidRPr="00D6757C" w:rsidRDefault="00530D3B" w:rsidP="00FC2D96">
            <w:pPr>
              <w:spacing w:after="0"/>
              <w:jc w:val="center"/>
              <w:rPr>
                <w:sz w:val="22"/>
                <w:szCs w:val="22"/>
              </w:rPr>
            </w:pPr>
            <w:r w:rsidRPr="00D6757C">
              <w:rPr>
                <w:sz w:val="22"/>
                <w:szCs w:val="22"/>
              </w:rPr>
              <w:t>214,6</w:t>
            </w:r>
          </w:p>
        </w:tc>
        <w:tc>
          <w:tcPr>
            <w:tcW w:w="1719" w:type="dxa"/>
            <w:gridSpan w:val="2"/>
            <w:tcBorders>
              <w:top w:val="nil"/>
              <w:left w:val="nil"/>
              <w:bottom w:val="single" w:sz="4" w:space="0" w:color="auto"/>
              <w:right w:val="single" w:sz="4" w:space="0" w:color="auto"/>
            </w:tcBorders>
            <w:shd w:val="clear" w:color="auto" w:fill="auto"/>
            <w:vAlign w:val="center"/>
            <w:hideMark/>
          </w:tcPr>
          <w:p w14:paraId="5C63F249" w14:textId="77777777" w:rsidR="00530D3B" w:rsidRPr="00D6757C" w:rsidRDefault="00530D3B" w:rsidP="00FC2D96">
            <w:pPr>
              <w:spacing w:after="0"/>
              <w:jc w:val="center"/>
              <w:rPr>
                <w:sz w:val="22"/>
                <w:szCs w:val="22"/>
              </w:rPr>
            </w:pPr>
            <w:r w:rsidRPr="00D6757C">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0152B350" w14:textId="77777777" w:rsidR="00530D3B" w:rsidRPr="00D6757C" w:rsidRDefault="00530D3B" w:rsidP="00FC2D96">
            <w:pPr>
              <w:spacing w:after="0"/>
              <w:jc w:val="center"/>
              <w:rPr>
                <w:sz w:val="22"/>
                <w:szCs w:val="22"/>
              </w:rPr>
            </w:pPr>
            <w:r w:rsidRPr="00D6757C">
              <w:rPr>
                <w:sz w:val="22"/>
                <w:szCs w:val="22"/>
              </w:rPr>
              <w:t>влажная уборка, подметание</w:t>
            </w:r>
          </w:p>
        </w:tc>
        <w:tc>
          <w:tcPr>
            <w:tcW w:w="1605" w:type="dxa"/>
            <w:tcBorders>
              <w:top w:val="nil"/>
              <w:left w:val="nil"/>
              <w:bottom w:val="single" w:sz="4" w:space="0" w:color="auto"/>
              <w:right w:val="nil"/>
            </w:tcBorders>
            <w:shd w:val="clear" w:color="auto" w:fill="auto"/>
            <w:noWrap/>
            <w:vAlign w:val="center"/>
            <w:hideMark/>
          </w:tcPr>
          <w:p w14:paraId="5CB5C0E7"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43B64AA4" w14:textId="77777777" w:rsidR="00530D3B" w:rsidRPr="00D6757C" w:rsidRDefault="00530D3B" w:rsidP="00FC2D96">
            <w:pPr>
              <w:spacing w:after="0"/>
              <w:jc w:val="left"/>
              <w:rPr>
                <w:sz w:val="22"/>
                <w:szCs w:val="22"/>
              </w:rPr>
            </w:pPr>
          </w:p>
        </w:tc>
      </w:tr>
      <w:tr w:rsidR="00530D3B" w:rsidRPr="00D6757C" w14:paraId="1761DD50" w14:textId="77777777" w:rsidTr="00FC2D96">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696DA" w14:textId="77777777" w:rsidR="00530D3B" w:rsidRPr="00D6757C" w:rsidRDefault="00530D3B" w:rsidP="00FC2D96">
            <w:pPr>
              <w:spacing w:after="0"/>
              <w:jc w:val="center"/>
              <w:rPr>
                <w:sz w:val="22"/>
                <w:szCs w:val="22"/>
              </w:rPr>
            </w:pPr>
            <w:r w:rsidRPr="00D6757C">
              <w:rPr>
                <w:sz w:val="22"/>
                <w:szCs w:val="22"/>
              </w:rPr>
              <w:t>5.</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8661EC2" w14:textId="77777777" w:rsidR="00530D3B" w:rsidRPr="00D6757C" w:rsidRDefault="00530D3B" w:rsidP="00FC2D96">
            <w:pPr>
              <w:spacing w:after="0"/>
              <w:jc w:val="center"/>
              <w:rPr>
                <w:sz w:val="22"/>
                <w:szCs w:val="22"/>
              </w:rPr>
            </w:pPr>
            <w:r w:rsidRPr="00D6757C">
              <w:rPr>
                <w:sz w:val="22"/>
                <w:szCs w:val="22"/>
              </w:rPr>
              <w:t>Здание пожарное депо с гаражом на 2 автомашины</w:t>
            </w:r>
          </w:p>
        </w:tc>
        <w:tc>
          <w:tcPr>
            <w:tcW w:w="22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0B6D22A" w14:textId="77777777" w:rsidR="00530D3B" w:rsidRPr="00D6757C" w:rsidRDefault="00530D3B" w:rsidP="00FC2D96">
            <w:pPr>
              <w:spacing w:after="0"/>
              <w:jc w:val="center"/>
              <w:rPr>
                <w:sz w:val="22"/>
                <w:szCs w:val="22"/>
              </w:rPr>
            </w:pPr>
            <w:r w:rsidRPr="00D6757C">
              <w:rPr>
                <w:sz w:val="22"/>
                <w:szCs w:val="22"/>
              </w:rPr>
              <w:t xml:space="preserve">г.Сургут, </w:t>
            </w:r>
          </w:p>
          <w:p w14:paraId="40A97F5B" w14:textId="77777777" w:rsidR="00530D3B" w:rsidRPr="00D6757C" w:rsidRDefault="00530D3B" w:rsidP="00FC2D96">
            <w:pPr>
              <w:spacing w:after="0"/>
              <w:jc w:val="center"/>
              <w:rPr>
                <w:sz w:val="22"/>
                <w:szCs w:val="22"/>
              </w:rPr>
            </w:pPr>
            <w:r w:rsidRPr="00D6757C">
              <w:rPr>
                <w:sz w:val="22"/>
                <w:szCs w:val="22"/>
              </w:rPr>
              <w:t>Аэропорт</w:t>
            </w:r>
          </w:p>
          <w:p w14:paraId="4187A7B1" w14:textId="77777777" w:rsidR="00530D3B" w:rsidRPr="00D6757C" w:rsidRDefault="00530D3B" w:rsidP="00FC2D96">
            <w:pPr>
              <w:spacing w:after="0"/>
              <w:jc w:val="center"/>
              <w:rPr>
                <w:sz w:val="22"/>
                <w:szCs w:val="22"/>
              </w:rPr>
            </w:pPr>
          </w:p>
          <w:p w14:paraId="0C38FEC8" w14:textId="77777777" w:rsidR="00530D3B" w:rsidRPr="00D6757C" w:rsidRDefault="00530D3B" w:rsidP="00FC2D96">
            <w:pPr>
              <w:spacing w:after="0"/>
              <w:jc w:val="center"/>
              <w:rPr>
                <w:sz w:val="22"/>
                <w:szCs w:val="22"/>
              </w:rPr>
            </w:pPr>
          </w:p>
          <w:p w14:paraId="0192EB18" w14:textId="77777777" w:rsidR="00530D3B" w:rsidRPr="00D6757C" w:rsidRDefault="00530D3B" w:rsidP="00FC2D96">
            <w:pPr>
              <w:spacing w:after="0"/>
              <w:jc w:val="center"/>
              <w:rPr>
                <w:sz w:val="22"/>
                <w:szCs w:val="22"/>
              </w:rPr>
            </w:pPr>
            <w:r w:rsidRPr="00D6757C">
              <w:rPr>
                <w:sz w:val="22"/>
                <w:szCs w:val="22"/>
              </w:rPr>
              <w:t>86:10:0101222:137</w:t>
            </w:r>
          </w:p>
        </w:tc>
        <w:tc>
          <w:tcPr>
            <w:tcW w:w="18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C51A02D" w14:textId="77777777" w:rsidR="00530D3B" w:rsidRPr="00D6757C" w:rsidRDefault="00530D3B" w:rsidP="00FC2D96">
            <w:pPr>
              <w:spacing w:after="0"/>
              <w:jc w:val="center"/>
              <w:rPr>
                <w:sz w:val="22"/>
                <w:szCs w:val="22"/>
              </w:rPr>
            </w:pPr>
            <w:r w:rsidRPr="00D6757C">
              <w:rPr>
                <w:sz w:val="22"/>
                <w:szCs w:val="22"/>
              </w:rPr>
              <w:t>Трехэтажное здание, офисные и производственные помещения (санузел - 5, раковины - 8, душевая кабина - 1)</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27AE1D9" w14:textId="77777777" w:rsidR="00530D3B" w:rsidRPr="00D6757C" w:rsidRDefault="00530D3B" w:rsidP="00FC2D96">
            <w:pPr>
              <w:spacing w:after="0"/>
              <w:jc w:val="center"/>
              <w:rPr>
                <w:sz w:val="22"/>
                <w:szCs w:val="22"/>
              </w:rPr>
            </w:pPr>
            <w:r w:rsidRPr="00D6757C">
              <w:rPr>
                <w:sz w:val="22"/>
                <w:szCs w:val="22"/>
              </w:rPr>
              <w:t>1109,9</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1F371ED2" w14:textId="77777777" w:rsidR="00530D3B" w:rsidRPr="00D6757C" w:rsidRDefault="00530D3B" w:rsidP="00FC2D96">
            <w:pPr>
              <w:spacing w:after="0"/>
              <w:jc w:val="center"/>
              <w:rPr>
                <w:sz w:val="22"/>
                <w:szCs w:val="22"/>
              </w:rPr>
            </w:pPr>
            <w:r w:rsidRPr="00D6757C">
              <w:rPr>
                <w:sz w:val="22"/>
                <w:szCs w:val="22"/>
              </w:rPr>
              <w:t>435,9</w:t>
            </w:r>
          </w:p>
        </w:tc>
        <w:tc>
          <w:tcPr>
            <w:tcW w:w="1719" w:type="dxa"/>
            <w:gridSpan w:val="2"/>
            <w:tcBorders>
              <w:top w:val="nil"/>
              <w:left w:val="nil"/>
              <w:bottom w:val="single" w:sz="4" w:space="0" w:color="auto"/>
              <w:right w:val="single" w:sz="4" w:space="0" w:color="auto"/>
            </w:tcBorders>
            <w:shd w:val="clear" w:color="auto" w:fill="auto"/>
            <w:vAlign w:val="center"/>
            <w:hideMark/>
          </w:tcPr>
          <w:p w14:paraId="20A621BA"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2068A255"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69284E79"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14:paraId="4A576F9E" w14:textId="77777777" w:rsidR="00530D3B" w:rsidRPr="00D6757C" w:rsidRDefault="00530D3B" w:rsidP="00FC2D96">
            <w:pPr>
              <w:spacing w:after="0"/>
              <w:jc w:val="center"/>
              <w:rPr>
                <w:sz w:val="22"/>
                <w:szCs w:val="22"/>
              </w:rPr>
            </w:pPr>
            <w:r w:rsidRPr="00D6757C">
              <w:rPr>
                <w:sz w:val="22"/>
                <w:szCs w:val="22"/>
              </w:rPr>
              <w:t xml:space="preserve">Двухразовая влажная уборка мест общего пользования </w:t>
            </w:r>
          </w:p>
        </w:tc>
      </w:tr>
      <w:tr w:rsidR="00530D3B" w:rsidRPr="00D6757C" w14:paraId="373257DD"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20740288" w14:textId="77777777" w:rsidR="00530D3B" w:rsidRPr="00D6757C" w:rsidRDefault="00530D3B" w:rsidP="00FC2D96">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14:paraId="1D91E54A" w14:textId="77777777" w:rsidR="00530D3B" w:rsidRPr="00D6757C" w:rsidRDefault="00530D3B" w:rsidP="00FC2D96">
            <w:pPr>
              <w:spacing w:after="0"/>
              <w:jc w:val="center"/>
              <w:rPr>
                <w:sz w:val="22"/>
                <w:szCs w:val="22"/>
              </w:rPr>
            </w:pPr>
          </w:p>
        </w:tc>
        <w:tc>
          <w:tcPr>
            <w:tcW w:w="2292" w:type="dxa"/>
            <w:gridSpan w:val="2"/>
            <w:vMerge/>
            <w:tcBorders>
              <w:top w:val="nil"/>
              <w:left w:val="single" w:sz="4" w:space="0" w:color="auto"/>
              <w:bottom w:val="single" w:sz="4" w:space="0" w:color="auto"/>
              <w:right w:val="single" w:sz="4" w:space="0" w:color="auto"/>
            </w:tcBorders>
            <w:vAlign w:val="center"/>
            <w:hideMark/>
          </w:tcPr>
          <w:p w14:paraId="0115FF1C" w14:textId="77777777" w:rsidR="00530D3B" w:rsidRPr="00D6757C" w:rsidRDefault="00530D3B" w:rsidP="00FC2D9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43E883A1" w14:textId="77777777" w:rsidR="00530D3B" w:rsidRPr="00D6757C" w:rsidRDefault="00530D3B" w:rsidP="00FC2D9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4A0E82A4" w14:textId="77777777" w:rsidR="00530D3B" w:rsidRPr="00D6757C" w:rsidRDefault="00530D3B" w:rsidP="00FC2D96">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9B6BA00" w14:textId="77777777" w:rsidR="00530D3B" w:rsidRPr="00D6757C" w:rsidRDefault="00530D3B" w:rsidP="00FC2D96">
            <w:pPr>
              <w:spacing w:after="0"/>
              <w:jc w:val="center"/>
              <w:rPr>
                <w:sz w:val="22"/>
                <w:szCs w:val="22"/>
              </w:rPr>
            </w:pPr>
            <w:r w:rsidRPr="00D6757C">
              <w:rPr>
                <w:sz w:val="22"/>
                <w:szCs w:val="22"/>
              </w:rPr>
              <w:t>674</w:t>
            </w:r>
          </w:p>
        </w:tc>
        <w:tc>
          <w:tcPr>
            <w:tcW w:w="1719" w:type="dxa"/>
            <w:gridSpan w:val="2"/>
            <w:tcBorders>
              <w:top w:val="nil"/>
              <w:left w:val="nil"/>
              <w:bottom w:val="single" w:sz="4" w:space="0" w:color="auto"/>
              <w:right w:val="single" w:sz="4" w:space="0" w:color="auto"/>
            </w:tcBorders>
            <w:shd w:val="clear" w:color="auto" w:fill="auto"/>
            <w:vAlign w:val="center"/>
            <w:hideMark/>
          </w:tcPr>
          <w:p w14:paraId="620A6578" w14:textId="77777777" w:rsidR="00530D3B" w:rsidRPr="00D6757C" w:rsidRDefault="00530D3B" w:rsidP="00FC2D96">
            <w:pPr>
              <w:spacing w:after="0"/>
              <w:jc w:val="center"/>
              <w:rPr>
                <w:sz w:val="22"/>
                <w:szCs w:val="22"/>
              </w:rPr>
            </w:pPr>
            <w:r w:rsidRPr="00D6757C">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43E393C5" w14:textId="77777777" w:rsidR="00530D3B" w:rsidRPr="00D6757C" w:rsidRDefault="00530D3B" w:rsidP="00FC2D96">
            <w:pPr>
              <w:spacing w:after="0"/>
              <w:jc w:val="center"/>
              <w:rPr>
                <w:sz w:val="22"/>
                <w:szCs w:val="22"/>
              </w:rPr>
            </w:pPr>
            <w:r w:rsidRPr="00D6757C">
              <w:rPr>
                <w:sz w:val="22"/>
                <w:szCs w:val="22"/>
              </w:rPr>
              <w:t>влажная уборка, подметание</w:t>
            </w:r>
          </w:p>
        </w:tc>
        <w:tc>
          <w:tcPr>
            <w:tcW w:w="1605" w:type="dxa"/>
            <w:tcBorders>
              <w:top w:val="nil"/>
              <w:left w:val="nil"/>
              <w:bottom w:val="single" w:sz="4" w:space="0" w:color="auto"/>
              <w:right w:val="nil"/>
            </w:tcBorders>
            <w:shd w:val="clear" w:color="auto" w:fill="auto"/>
            <w:noWrap/>
            <w:vAlign w:val="center"/>
            <w:hideMark/>
          </w:tcPr>
          <w:p w14:paraId="0CA8CAFB"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427FAD90" w14:textId="77777777" w:rsidR="00530D3B" w:rsidRPr="00D6757C" w:rsidRDefault="00530D3B" w:rsidP="00FC2D96">
            <w:pPr>
              <w:spacing w:after="0"/>
              <w:jc w:val="left"/>
              <w:rPr>
                <w:sz w:val="22"/>
                <w:szCs w:val="22"/>
              </w:rPr>
            </w:pPr>
          </w:p>
        </w:tc>
      </w:tr>
      <w:tr w:rsidR="00530D3B" w:rsidRPr="00D6757C" w14:paraId="351152C4" w14:textId="77777777" w:rsidTr="00FC2D96">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617801" w14:textId="77777777" w:rsidR="00530D3B" w:rsidRPr="00D6757C" w:rsidRDefault="00530D3B" w:rsidP="00FC2D96">
            <w:pPr>
              <w:spacing w:after="0"/>
              <w:jc w:val="center"/>
              <w:rPr>
                <w:sz w:val="22"/>
                <w:szCs w:val="22"/>
              </w:rPr>
            </w:pPr>
            <w:r w:rsidRPr="00D6757C">
              <w:rPr>
                <w:sz w:val="22"/>
                <w:szCs w:val="22"/>
              </w:rPr>
              <w:t>7.</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345731D" w14:textId="77777777" w:rsidR="00530D3B" w:rsidRPr="00D6757C" w:rsidRDefault="00530D3B" w:rsidP="00FC2D96">
            <w:pPr>
              <w:spacing w:after="0"/>
              <w:jc w:val="center"/>
              <w:rPr>
                <w:sz w:val="22"/>
                <w:szCs w:val="22"/>
              </w:rPr>
            </w:pPr>
            <w:r w:rsidRPr="00D6757C">
              <w:rPr>
                <w:sz w:val="22"/>
                <w:szCs w:val="22"/>
              </w:rPr>
              <w:t>Здание перронных бригад (линейка, здравпункт СПАСОП)</w:t>
            </w:r>
          </w:p>
        </w:tc>
        <w:tc>
          <w:tcPr>
            <w:tcW w:w="22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A5DF495" w14:textId="77777777" w:rsidR="00530D3B" w:rsidRPr="00D6757C" w:rsidRDefault="00530D3B" w:rsidP="00FC2D96">
            <w:pPr>
              <w:spacing w:after="0"/>
              <w:jc w:val="center"/>
              <w:rPr>
                <w:sz w:val="22"/>
                <w:szCs w:val="22"/>
              </w:rPr>
            </w:pPr>
            <w:r w:rsidRPr="00D6757C">
              <w:rPr>
                <w:sz w:val="22"/>
                <w:szCs w:val="22"/>
              </w:rPr>
              <w:t>г. Сургут, ул. Аэрофлотская, 50, сооружение 2</w:t>
            </w:r>
          </w:p>
          <w:p w14:paraId="517CB1D3" w14:textId="77777777" w:rsidR="00530D3B" w:rsidRPr="00D6757C" w:rsidRDefault="00530D3B" w:rsidP="00FC2D96">
            <w:pPr>
              <w:spacing w:after="0"/>
              <w:jc w:val="center"/>
              <w:rPr>
                <w:sz w:val="22"/>
                <w:szCs w:val="22"/>
              </w:rPr>
            </w:pPr>
          </w:p>
          <w:p w14:paraId="37BEC03F" w14:textId="77777777" w:rsidR="00530D3B" w:rsidRPr="00D6757C" w:rsidRDefault="00530D3B" w:rsidP="00FC2D96">
            <w:pPr>
              <w:spacing w:after="0"/>
              <w:jc w:val="center"/>
              <w:rPr>
                <w:sz w:val="22"/>
                <w:szCs w:val="22"/>
              </w:rPr>
            </w:pPr>
            <w:r w:rsidRPr="00D6757C">
              <w:rPr>
                <w:sz w:val="22"/>
                <w:szCs w:val="22"/>
              </w:rPr>
              <w:t>86:10:0101000:3517</w:t>
            </w:r>
          </w:p>
        </w:tc>
        <w:tc>
          <w:tcPr>
            <w:tcW w:w="18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BE20D80" w14:textId="77777777" w:rsidR="00530D3B" w:rsidRPr="00D6757C" w:rsidRDefault="00530D3B" w:rsidP="00FC2D96">
            <w:pPr>
              <w:spacing w:after="0"/>
              <w:jc w:val="center"/>
              <w:rPr>
                <w:sz w:val="22"/>
                <w:szCs w:val="22"/>
              </w:rPr>
            </w:pPr>
            <w:r w:rsidRPr="00D6757C">
              <w:rPr>
                <w:sz w:val="22"/>
                <w:szCs w:val="22"/>
              </w:rPr>
              <w:t>Двухэтажное здание, офисные и производственные помещения (санузел - 4, раковины - 7, душевая кабина - 2)</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A2CAE76" w14:textId="77777777" w:rsidR="00530D3B" w:rsidRPr="00D6757C" w:rsidRDefault="00530D3B" w:rsidP="00FC2D96">
            <w:pPr>
              <w:spacing w:after="0"/>
              <w:jc w:val="center"/>
              <w:rPr>
                <w:sz w:val="22"/>
                <w:szCs w:val="22"/>
              </w:rPr>
            </w:pPr>
            <w:r w:rsidRPr="00D6757C">
              <w:rPr>
                <w:sz w:val="22"/>
                <w:szCs w:val="22"/>
              </w:rPr>
              <w:t>1765,3</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F2D98DE" w14:textId="77777777" w:rsidR="00530D3B" w:rsidRPr="00D6757C" w:rsidRDefault="00530D3B" w:rsidP="00FC2D96">
            <w:pPr>
              <w:spacing w:after="0"/>
              <w:jc w:val="center"/>
              <w:rPr>
                <w:sz w:val="22"/>
                <w:szCs w:val="22"/>
              </w:rPr>
            </w:pPr>
            <w:r w:rsidRPr="00D6757C">
              <w:rPr>
                <w:sz w:val="22"/>
                <w:szCs w:val="22"/>
              </w:rPr>
              <w:t>154,6</w:t>
            </w:r>
          </w:p>
        </w:tc>
        <w:tc>
          <w:tcPr>
            <w:tcW w:w="1719" w:type="dxa"/>
            <w:gridSpan w:val="2"/>
            <w:tcBorders>
              <w:top w:val="nil"/>
              <w:left w:val="nil"/>
              <w:bottom w:val="single" w:sz="4" w:space="0" w:color="auto"/>
              <w:right w:val="single" w:sz="4" w:space="0" w:color="auto"/>
            </w:tcBorders>
            <w:shd w:val="clear" w:color="auto" w:fill="auto"/>
            <w:vAlign w:val="center"/>
            <w:hideMark/>
          </w:tcPr>
          <w:p w14:paraId="534E58BC"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7FAF0733"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78B426BC"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14:paraId="323EFA33" w14:textId="77777777" w:rsidR="00530D3B" w:rsidRPr="00D6757C" w:rsidRDefault="00530D3B" w:rsidP="00FC2D96">
            <w:pPr>
              <w:spacing w:after="0"/>
              <w:jc w:val="center"/>
              <w:rPr>
                <w:sz w:val="22"/>
                <w:szCs w:val="22"/>
              </w:rPr>
            </w:pPr>
            <w:r w:rsidRPr="00D6757C">
              <w:rPr>
                <w:sz w:val="22"/>
                <w:szCs w:val="22"/>
              </w:rPr>
              <w:t xml:space="preserve">Двухразовая влажная уборка мест общего пользования </w:t>
            </w:r>
          </w:p>
        </w:tc>
      </w:tr>
      <w:tr w:rsidR="00530D3B" w:rsidRPr="00D6757C" w14:paraId="6BA3EB2A"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74A0F3AE" w14:textId="77777777" w:rsidR="00530D3B" w:rsidRPr="00D6757C" w:rsidRDefault="00530D3B" w:rsidP="00FC2D96">
            <w:pPr>
              <w:spacing w:after="0"/>
              <w:jc w:val="center"/>
              <w:rPr>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14:paraId="5DB1492E" w14:textId="77777777" w:rsidR="00530D3B" w:rsidRPr="00D6757C" w:rsidRDefault="00530D3B" w:rsidP="00FC2D96">
            <w:pPr>
              <w:spacing w:after="0"/>
              <w:jc w:val="center"/>
              <w:rPr>
                <w:sz w:val="22"/>
                <w:szCs w:val="22"/>
              </w:rPr>
            </w:pPr>
          </w:p>
        </w:tc>
        <w:tc>
          <w:tcPr>
            <w:tcW w:w="2292" w:type="dxa"/>
            <w:gridSpan w:val="2"/>
            <w:vMerge/>
            <w:tcBorders>
              <w:top w:val="nil"/>
              <w:left w:val="single" w:sz="4" w:space="0" w:color="auto"/>
              <w:bottom w:val="single" w:sz="4" w:space="0" w:color="auto"/>
              <w:right w:val="single" w:sz="4" w:space="0" w:color="auto"/>
            </w:tcBorders>
            <w:vAlign w:val="center"/>
            <w:hideMark/>
          </w:tcPr>
          <w:p w14:paraId="755143FF" w14:textId="77777777" w:rsidR="00530D3B" w:rsidRPr="00D6757C" w:rsidRDefault="00530D3B" w:rsidP="00FC2D96">
            <w:pPr>
              <w:spacing w:after="0"/>
              <w:jc w:val="center"/>
              <w:rPr>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49AA891E" w14:textId="77777777" w:rsidR="00530D3B" w:rsidRPr="00D6757C" w:rsidRDefault="00530D3B" w:rsidP="00FC2D96">
            <w:pPr>
              <w:spacing w:after="0"/>
              <w:jc w:val="center"/>
              <w:rPr>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2E5B2AED" w14:textId="77777777" w:rsidR="00530D3B" w:rsidRPr="00D6757C" w:rsidRDefault="00530D3B" w:rsidP="00FC2D96">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A8A9691" w14:textId="77777777" w:rsidR="00530D3B" w:rsidRPr="00D6757C" w:rsidRDefault="00530D3B" w:rsidP="00FC2D96">
            <w:pPr>
              <w:spacing w:after="0"/>
              <w:jc w:val="center"/>
              <w:rPr>
                <w:sz w:val="22"/>
                <w:szCs w:val="22"/>
              </w:rPr>
            </w:pPr>
            <w:r w:rsidRPr="00D6757C">
              <w:rPr>
                <w:sz w:val="22"/>
                <w:szCs w:val="22"/>
              </w:rPr>
              <w:t>1610,7</w:t>
            </w:r>
          </w:p>
        </w:tc>
        <w:tc>
          <w:tcPr>
            <w:tcW w:w="1719" w:type="dxa"/>
            <w:gridSpan w:val="2"/>
            <w:tcBorders>
              <w:top w:val="nil"/>
              <w:left w:val="nil"/>
              <w:bottom w:val="single" w:sz="4" w:space="0" w:color="auto"/>
              <w:right w:val="single" w:sz="4" w:space="0" w:color="auto"/>
            </w:tcBorders>
            <w:shd w:val="clear" w:color="auto" w:fill="auto"/>
            <w:vAlign w:val="center"/>
            <w:hideMark/>
          </w:tcPr>
          <w:p w14:paraId="31BF3C07" w14:textId="77777777" w:rsidR="00530D3B" w:rsidRPr="00D6757C" w:rsidRDefault="00530D3B" w:rsidP="00FC2D96">
            <w:pPr>
              <w:spacing w:after="0"/>
              <w:jc w:val="center"/>
              <w:rPr>
                <w:sz w:val="22"/>
                <w:szCs w:val="22"/>
              </w:rPr>
            </w:pPr>
            <w:r w:rsidRPr="00D6757C">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106E9C0E" w14:textId="77777777" w:rsidR="00530D3B" w:rsidRPr="00D6757C" w:rsidRDefault="00530D3B" w:rsidP="00FC2D96">
            <w:pPr>
              <w:spacing w:after="0"/>
              <w:jc w:val="center"/>
              <w:rPr>
                <w:sz w:val="22"/>
                <w:szCs w:val="22"/>
              </w:rPr>
            </w:pPr>
            <w:r w:rsidRPr="00D6757C">
              <w:rPr>
                <w:sz w:val="22"/>
                <w:szCs w:val="22"/>
              </w:rPr>
              <w:t>влажная уборка, подметание</w:t>
            </w:r>
          </w:p>
        </w:tc>
        <w:tc>
          <w:tcPr>
            <w:tcW w:w="1605" w:type="dxa"/>
            <w:tcBorders>
              <w:top w:val="nil"/>
              <w:left w:val="nil"/>
              <w:bottom w:val="single" w:sz="4" w:space="0" w:color="auto"/>
              <w:right w:val="nil"/>
            </w:tcBorders>
            <w:shd w:val="clear" w:color="auto" w:fill="auto"/>
            <w:noWrap/>
            <w:vAlign w:val="center"/>
            <w:hideMark/>
          </w:tcPr>
          <w:p w14:paraId="7E6591CF"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1997B267" w14:textId="77777777" w:rsidR="00530D3B" w:rsidRPr="00D6757C" w:rsidRDefault="00530D3B" w:rsidP="00FC2D96">
            <w:pPr>
              <w:spacing w:after="0"/>
              <w:jc w:val="left"/>
              <w:rPr>
                <w:sz w:val="22"/>
                <w:szCs w:val="22"/>
              </w:rPr>
            </w:pPr>
          </w:p>
        </w:tc>
      </w:tr>
      <w:tr w:rsidR="00530D3B" w:rsidRPr="00D6757C" w14:paraId="275BF0F6" w14:textId="77777777" w:rsidTr="00FC2D96">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A818A9F" w14:textId="77777777" w:rsidR="00530D3B" w:rsidRPr="00D6757C" w:rsidRDefault="00530D3B" w:rsidP="00FC2D96">
            <w:pPr>
              <w:spacing w:after="0"/>
              <w:jc w:val="center"/>
              <w:rPr>
                <w:sz w:val="22"/>
                <w:szCs w:val="22"/>
              </w:rPr>
            </w:pPr>
            <w:r w:rsidRPr="00D6757C">
              <w:rPr>
                <w:sz w:val="22"/>
                <w:szCs w:val="22"/>
              </w:rPr>
              <w:t>8.</w:t>
            </w:r>
          </w:p>
        </w:tc>
        <w:tc>
          <w:tcPr>
            <w:tcW w:w="2063" w:type="dxa"/>
            <w:gridSpan w:val="2"/>
            <w:tcBorders>
              <w:top w:val="nil"/>
              <w:left w:val="nil"/>
              <w:bottom w:val="single" w:sz="4" w:space="0" w:color="auto"/>
              <w:right w:val="single" w:sz="4" w:space="0" w:color="auto"/>
            </w:tcBorders>
            <w:shd w:val="clear" w:color="auto" w:fill="auto"/>
            <w:vAlign w:val="center"/>
            <w:hideMark/>
          </w:tcPr>
          <w:p w14:paraId="26AF99A7" w14:textId="77777777" w:rsidR="00530D3B" w:rsidRPr="00D6757C" w:rsidRDefault="00530D3B" w:rsidP="00FC2D96">
            <w:pPr>
              <w:spacing w:after="0"/>
              <w:jc w:val="center"/>
              <w:rPr>
                <w:sz w:val="22"/>
                <w:szCs w:val="22"/>
              </w:rPr>
            </w:pPr>
            <w:r w:rsidRPr="00D6757C">
              <w:rPr>
                <w:sz w:val="22"/>
                <w:szCs w:val="22"/>
              </w:rPr>
              <w:t>Служебно-производственное здание</w:t>
            </w:r>
          </w:p>
        </w:tc>
        <w:tc>
          <w:tcPr>
            <w:tcW w:w="2292" w:type="dxa"/>
            <w:gridSpan w:val="2"/>
            <w:tcBorders>
              <w:top w:val="nil"/>
              <w:left w:val="nil"/>
              <w:bottom w:val="single" w:sz="4" w:space="0" w:color="auto"/>
              <w:right w:val="single" w:sz="4" w:space="0" w:color="auto"/>
            </w:tcBorders>
            <w:shd w:val="clear" w:color="auto" w:fill="auto"/>
            <w:vAlign w:val="center"/>
            <w:hideMark/>
          </w:tcPr>
          <w:p w14:paraId="39A675BC" w14:textId="77777777" w:rsidR="00530D3B" w:rsidRPr="00D6757C" w:rsidRDefault="00530D3B" w:rsidP="00FC2D96">
            <w:pPr>
              <w:spacing w:after="0"/>
              <w:jc w:val="center"/>
              <w:rPr>
                <w:sz w:val="22"/>
                <w:szCs w:val="22"/>
              </w:rPr>
            </w:pPr>
            <w:r w:rsidRPr="00D6757C">
              <w:rPr>
                <w:sz w:val="22"/>
                <w:szCs w:val="22"/>
              </w:rPr>
              <w:t xml:space="preserve">г. Сургут, зона аэропорта, </w:t>
            </w:r>
            <w:proofErr w:type="spellStart"/>
            <w:r w:rsidRPr="00D6757C">
              <w:rPr>
                <w:sz w:val="22"/>
                <w:szCs w:val="22"/>
              </w:rPr>
              <w:t>ул.Аэрофлотская</w:t>
            </w:r>
            <w:proofErr w:type="spellEnd"/>
            <w:r w:rsidRPr="00D6757C">
              <w:rPr>
                <w:sz w:val="22"/>
                <w:szCs w:val="22"/>
              </w:rPr>
              <w:t>, здание 50, сооружение 3</w:t>
            </w:r>
          </w:p>
          <w:p w14:paraId="41FF6D83" w14:textId="77777777" w:rsidR="00530D3B" w:rsidRPr="00D6757C" w:rsidRDefault="00530D3B" w:rsidP="00FC2D96">
            <w:pPr>
              <w:spacing w:after="0"/>
              <w:jc w:val="center"/>
              <w:rPr>
                <w:sz w:val="22"/>
                <w:szCs w:val="22"/>
              </w:rPr>
            </w:pPr>
          </w:p>
          <w:p w14:paraId="7F19079D" w14:textId="77777777" w:rsidR="00530D3B" w:rsidRPr="00D6757C" w:rsidRDefault="00530D3B" w:rsidP="00FC2D96">
            <w:pPr>
              <w:spacing w:after="0"/>
              <w:jc w:val="center"/>
              <w:rPr>
                <w:sz w:val="22"/>
                <w:szCs w:val="22"/>
              </w:rPr>
            </w:pPr>
            <w:r w:rsidRPr="00D6757C">
              <w:rPr>
                <w:sz w:val="22"/>
                <w:szCs w:val="22"/>
              </w:rPr>
              <w:t>86:10:0101222:810</w:t>
            </w:r>
          </w:p>
          <w:p w14:paraId="7E4607BE" w14:textId="77777777" w:rsidR="00530D3B" w:rsidRPr="00D6757C" w:rsidRDefault="00530D3B" w:rsidP="00FC2D96">
            <w:pPr>
              <w:spacing w:after="0"/>
              <w:jc w:val="center"/>
              <w:rPr>
                <w:color w:val="FF0000"/>
                <w:sz w:val="22"/>
                <w:szCs w:val="22"/>
              </w:rPr>
            </w:pPr>
          </w:p>
          <w:p w14:paraId="5FA41203" w14:textId="77777777" w:rsidR="00530D3B" w:rsidRPr="00D6757C" w:rsidRDefault="00530D3B" w:rsidP="00FC2D96">
            <w:pPr>
              <w:spacing w:after="0"/>
              <w:jc w:val="center"/>
              <w:rPr>
                <w:color w:val="FF0000"/>
                <w:sz w:val="22"/>
                <w:szCs w:val="22"/>
              </w:rPr>
            </w:pPr>
          </w:p>
          <w:p w14:paraId="3453DF06" w14:textId="77777777" w:rsidR="00530D3B" w:rsidRPr="00D6757C" w:rsidRDefault="00530D3B" w:rsidP="00FC2D96">
            <w:pPr>
              <w:spacing w:after="0"/>
              <w:jc w:val="center"/>
              <w:rPr>
                <w:sz w:val="22"/>
                <w:szCs w:val="22"/>
              </w:rPr>
            </w:pPr>
          </w:p>
          <w:p w14:paraId="109FAC2B" w14:textId="77777777" w:rsidR="00530D3B" w:rsidRPr="00D6757C" w:rsidRDefault="00530D3B" w:rsidP="00FC2D96">
            <w:pPr>
              <w:spacing w:after="0"/>
              <w:jc w:val="center"/>
              <w:rPr>
                <w:sz w:val="22"/>
                <w:szCs w:val="22"/>
              </w:rPr>
            </w:pPr>
          </w:p>
          <w:p w14:paraId="589CAFEE" w14:textId="77777777" w:rsidR="00530D3B" w:rsidRPr="00D6757C" w:rsidRDefault="00530D3B" w:rsidP="00FC2D96">
            <w:pPr>
              <w:spacing w:after="0"/>
              <w:jc w:val="center"/>
              <w:rPr>
                <w:sz w:val="22"/>
                <w:szCs w:val="22"/>
              </w:rPr>
            </w:pPr>
          </w:p>
          <w:p w14:paraId="0E163427" w14:textId="77777777" w:rsidR="00530D3B" w:rsidRPr="00D6757C" w:rsidRDefault="00530D3B" w:rsidP="00FC2D96">
            <w:pPr>
              <w:spacing w:after="0"/>
              <w:jc w:val="center"/>
              <w:rPr>
                <w:sz w:val="22"/>
                <w:szCs w:val="22"/>
              </w:rPr>
            </w:pPr>
          </w:p>
          <w:p w14:paraId="04DB64DC" w14:textId="77777777" w:rsidR="00530D3B" w:rsidRPr="00D6757C" w:rsidRDefault="00530D3B" w:rsidP="00FC2D96">
            <w:pPr>
              <w:spacing w:after="0"/>
              <w:jc w:val="center"/>
              <w:rPr>
                <w:sz w:val="22"/>
                <w:szCs w:val="22"/>
              </w:rPr>
            </w:pPr>
          </w:p>
          <w:p w14:paraId="6FB8F13C" w14:textId="77777777" w:rsidR="00530D3B" w:rsidRPr="00D6757C" w:rsidRDefault="00530D3B" w:rsidP="00FC2D96">
            <w:pPr>
              <w:spacing w:after="0"/>
              <w:jc w:val="center"/>
              <w:rPr>
                <w:sz w:val="22"/>
                <w:szCs w:val="22"/>
              </w:rPr>
            </w:pPr>
          </w:p>
          <w:p w14:paraId="250B762C" w14:textId="77777777" w:rsidR="00530D3B" w:rsidRPr="00D6757C" w:rsidRDefault="00530D3B" w:rsidP="00FC2D96">
            <w:pPr>
              <w:spacing w:after="0"/>
              <w:jc w:val="center"/>
              <w:rPr>
                <w:sz w:val="22"/>
                <w:szCs w:val="22"/>
              </w:rPr>
            </w:pPr>
            <w:r w:rsidRPr="00D6757C">
              <w:rPr>
                <w:sz w:val="22"/>
                <w:szCs w:val="22"/>
              </w:rPr>
              <w:t xml:space="preserve"> </w:t>
            </w:r>
          </w:p>
        </w:tc>
        <w:tc>
          <w:tcPr>
            <w:tcW w:w="1810" w:type="dxa"/>
            <w:gridSpan w:val="2"/>
            <w:tcBorders>
              <w:top w:val="nil"/>
              <w:left w:val="nil"/>
              <w:bottom w:val="single" w:sz="4" w:space="0" w:color="auto"/>
              <w:right w:val="single" w:sz="4" w:space="0" w:color="auto"/>
            </w:tcBorders>
            <w:shd w:val="clear" w:color="auto" w:fill="auto"/>
            <w:vAlign w:val="center"/>
            <w:hideMark/>
          </w:tcPr>
          <w:p w14:paraId="43C134B3" w14:textId="77777777" w:rsidR="00530D3B" w:rsidRPr="00D6757C" w:rsidRDefault="00530D3B" w:rsidP="00FC2D96">
            <w:pPr>
              <w:spacing w:after="0"/>
              <w:jc w:val="center"/>
              <w:rPr>
                <w:sz w:val="22"/>
                <w:szCs w:val="22"/>
              </w:rPr>
            </w:pPr>
            <w:r w:rsidRPr="00D6757C">
              <w:rPr>
                <w:sz w:val="22"/>
                <w:szCs w:val="22"/>
              </w:rPr>
              <w:lastRenderedPageBreak/>
              <w:t>Двухэтажное здание, офисные помещения (санузел - 3, раковины - 2, душевая кабина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0F9223" w14:textId="77777777" w:rsidR="00530D3B" w:rsidRPr="00D6757C" w:rsidRDefault="00530D3B" w:rsidP="00FC2D96">
            <w:pPr>
              <w:spacing w:after="0"/>
              <w:jc w:val="center"/>
              <w:rPr>
                <w:sz w:val="22"/>
                <w:szCs w:val="22"/>
              </w:rPr>
            </w:pPr>
            <w:r w:rsidRPr="00D6757C">
              <w:rPr>
                <w:sz w:val="22"/>
                <w:szCs w:val="22"/>
              </w:rPr>
              <w:t xml:space="preserve">104,3 </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E66441E" w14:textId="77777777" w:rsidR="00530D3B" w:rsidRPr="00D6757C" w:rsidRDefault="00530D3B" w:rsidP="00FC2D96">
            <w:pPr>
              <w:spacing w:after="0"/>
              <w:jc w:val="center"/>
              <w:rPr>
                <w:sz w:val="22"/>
                <w:szCs w:val="22"/>
              </w:rPr>
            </w:pPr>
            <w:r w:rsidRPr="00D6757C">
              <w:rPr>
                <w:sz w:val="22"/>
                <w:szCs w:val="22"/>
              </w:rPr>
              <w:t>104,3</w:t>
            </w:r>
          </w:p>
        </w:tc>
        <w:tc>
          <w:tcPr>
            <w:tcW w:w="1719" w:type="dxa"/>
            <w:gridSpan w:val="2"/>
            <w:tcBorders>
              <w:top w:val="nil"/>
              <w:left w:val="nil"/>
              <w:bottom w:val="single" w:sz="4" w:space="0" w:color="auto"/>
              <w:right w:val="single" w:sz="4" w:space="0" w:color="auto"/>
            </w:tcBorders>
            <w:shd w:val="clear" w:color="auto" w:fill="auto"/>
            <w:vAlign w:val="center"/>
            <w:hideMark/>
          </w:tcPr>
          <w:p w14:paraId="34503952"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04B3D389"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01C6F2F5"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8635FB8" w14:textId="77777777" w:rsidR="00530D3B" w:rsidRPr="00D6757C" w:rsidRDefault="00530D3B" w:rsidP="00FC2D96">
            <w:pPr>
              <w:spacing w:after="0"/>
              <w:jc w:val="center"/>
              <w:rPr>
                <w:sz w:val="22"/>
                <w:szCs w:val="22"/>
              </w:rPr>
            </w:pPr>
            <w:r w:rsidRPr="00D6757C">
              <w:rPr>
                <w:sz w:val="22"/>
                <w:szCs w:val="22"/>
              </w:rPr>
              <w:t xml:space="preserve">Двухразовая влажная уборка мест общего пользования </w:t>
            </w:r>
          </w:p>
        </w:tc>
      </w:tr>
      <w:tr w:rsidR="00530D3B" w:rsidRPr="00D6757C" w14:paraId="591C2D33" w14:textId="77777777" w:rsidTr="00FC2D96">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D37D30E" w14:textId="77777777" w:rsidR="00530D3B" w:rsidRPr="00D6757C" w:rsidRDefault="00530D3B" w:rsidP="00FC2D96">
            <w:pPr>
              <w:spacing w:after="0"/>
              <w:jc w:val="center"/>
              <w:rPr>
                <w:sz w:val="22"/>
                <w:szCs w:val="22"/>
              </w:rPr>
            </w:pPr>
            <w:r w:rsidRPr="00D6757C">
              <w:rPr>
                <w:sz w:val="22"/>
                <w:szCs w:val="22"/>
              </w:rPr>
              <w:t>9.</w:t>
            </w:r>
          </w:p>
        </w:tc>
        <w:tc>
          <w:tcPr>
            <w:tcW w:w="2063" w:type="dxa"/>
            <w:gridSpan w:val="2"/>
            <w:tcBorders>
              <w:top w:val="nil"/>
              <w:left w:val="nil"/>
              <w:bottom w:val="single" w:sz="4" w:space="0" w:color="auto"/>
              <w:right w:val="single" w:sz="4" w:space="0" w:color="auto"/>
            </w:tcBorders>
            <w:shd w:val="clear" w:color="auto" w:fill="auto"/>
            <w:vAlign w:val="center"/>
            <w:hideMark/>
          </w:tcPr>
          <w:p w14:paraId="31A870B7" w14:textId="77777777" w:rsidR="00530D3B" w:rsidRPr="00D6757C" w:rsidRDefault="00530D3B" w:rsidP="00FC2D96">
            <w:pPr>
              <w:spacing w:after="0"/>
              <w:jc w:val="center"/>
              <w:rPr>
                <w:sz w:val="22"/>
                <w:szCs w:val="22"/>
              </w:rPr>
            </w:pPr>
            <w:r w:rsidRPr="00D6757C">
              <w:rPr>
                <w:sz w:val="22"/>
                <w:szCs w:val="22"/>
              </w:rPr>
              <w:t>Здание технических бригад</w:t>
            </w:r>
          </w:p>
        </w:tc>
        <w:tc>
          <w:tcPr>
            <w:tcW w:w="2292" w:type="dxa"/>
            <w:gridSpan w:val="2"/>
            <w:tcBorders>
              <w:top w:val="nil"/>
              <w:left w:val="nil"/>
              <w:bottom w:val="single" w:sz="4" w:space="0" w:color="auto"/>
              <w:right w:val="single" w:sz="4" w:space="0" w:color="auto"/>
            </w:tcBorders>
            <w:shd w:val="clear" w:color="auto" w:fill="auto"/>
            <w:vAlign w:val="center"/>
            <w:hideMark/>
          </w:tcPr>
          <w:p w14:paraId="25F8F1E7" w14:textId="77777777" w:rsidR="00530D3B" w:rsidRPr="00D6757C" w:rsidRDefault="00530D3B" w:rsidP="00FC2D96">
            <w:pPr>
              <w:spacing w:after="0"/>
              <w:jc w:val="center"/>
              <w:rPr>
                <w:sz w:val="22"/>
                <w:szCs w:val="22"/>
              </w:rPr>
            </w:pPr>
          </w:p>
          <w:p w14:paraId="5A64E117" w14:textId="77777777" w:rsidR="00530D3B" w:rsidRPr="00D6757C" w:rsidRDefault="00530D3B" w:rsidP="00FC2D96">
            <w:pPr>
              <w:spacing w:after="0"/>
              <w:jc w:val="center"/>
              <w:rPr>
                <w:sz w:val="22"/>
                <w:szCs w:val="22"/>
              </w:rPr>
            </w:pPr>
            <w:r w:rsidRPr="00D6757C">
              <w:rPr>
                <w:sz w:val="22"/>
                <w:szCs w:val="22"/>
              </w:rPr>
              <w:t>г. Сургут, ул. Аэрофлотская, д.46, сооружение 1</w:t>
            </w:r>
          </w:p>
          <w:p w14:paraId="2F799F3D" w14:textId="77777777" w:rsidR="00530D3B" w:rsidRPr="00D6757C" w:rsidRDefault="00530D3B" w:rsidP="00D722D0">
            <w:pPr>
              <w:spacing w:after="0"/>
              <w:rPr>
                <w:sz w:val="22"/>
                <w:szCs w:val="22"/>
              </w:rPr>
            </w:pPr>
          </w:p>
          <w:p w14:paraId="4D0F25DF" w14:textId="3130CF05" w:rsidR="00530D3B" w:rsidRPr="00D6757C" w:rsidRDefault="00530D3B" w:rsidP="00D722D0">
            <w:pPr>
              <w:spacing w:after="0"/>
              <w:jc w:val="center"/>
              <w:rPr>
                <w:sz w:val="22"/>
                <w:szCs w:val="22"/>
              </w:rPr>
            </w:pPr>
            <w:r w:rsidRPr="00D6757C">
              <w:rPr>
                <w:sz w:val="22"/>
                <w:szCs w:val="22"/>
              </w:rPr>
              <w:t>86:10:0101000:4124</w:t>
            </w:r>
          </w:p>
          <w:p w14:paraId="592CBF4A" w14:textId="77777777" w:rsidR="00530D3B" w:rsidRPr="00D6757C" w:rsidRDefault="00530D3B" w:rsidP="00FC2D96">
            <w:pPr>
              <w:spacing w:after="0"/>
              <w:jc w:val="center"/>
              <w:rPr>
                <w:sz w:val="22"/>
                <w:szCs w:val="22"/>
              </w:rPr>
            </w:pPr>
          </w:p>
        </w:tc>
        <w:tc>
          <w:tcPr>
            <w:tcW w:w="1810" w:type="dxa"/>
            <w:gridSpan w:val="2"/>
            <w:tcBorders>
              <w:top w:val="nil"/>
              <w:left w:val="nil"/>
              <w:bottom w:val="single" w:sz="4" w:space="0" w:color="auto"/>
              <w:right w:val="single" w:sz="4" w:space="0" w:color="auto"/>
            </w:tcBorders>
            <w:shd w:val="clear" w:color="auto" w:fill="auto"/>
            <w:vAlign w:val="center"/>
            <w:hideMark/>
          </w:tcPr>
          <w:p w14:paraId="24B36D93" w14:textId="77777777" w:rsidR="00530D3B" w:rsidRPr="00D6757C" w:rsidRDefault="00530D3B" w:rsidP="00FC2D96">
            <w:pPr>
              <w:spacing w:after="0"/>
              <w:jc w:val="center"/>
              <w:rPr>
                <w:sz w:val="22"/>
                <w:szCs w:val="22"/>
              </w:rPr>
            </w:pPr>
            <w:r w:rsidRPr="00D6757C">
              <w:rPr>
                <w:sz w:val="22"/>
                <w:szCs w:val="22"/>
              </w:rPr>
              <w:t>Одноэтажное здание, офисные помещения (санузел - 5, раковины - 7, душевая кабина - 2)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7F6544" w14:textId="77777777" w:rsidR="00530D3B" w:rsidRPr="00D6757C" w:rsidRDefault="00530D3B" w:rsidP="00FC2D96">
            <w:pPr>
              <w:spacing w:after="0"/>
              <w:jc w:val="center"/>
              <w:rPr>
                <w:sz w:val="22"/>
                <w:szCs w:val="22"/>
              </w:rPr>
            </w:pPr>
            <w:r w:rsidRPr="00D6757C">
              <w:rPr>
                <w:sz w:val="22"/>
                <w:szCs w:val="22"/>
              </w:rPr>
              <w:t>547,6</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C5C9268" w14:textId="77777777" w:rsidR="00530D3B" w:rsidRPr="00D6757C" w:rsidRDefault="00530D3B" w:rsidP="00FC2D96">
            <w:pPr>
              <w:spacing w:after="0"/>
              <w:jc w:val="center"/>
              <w:rPr>
                <w:sz w:val="22"/>
                <w:szCs w:val="22"/>
              </w:rPr>
            </w:pPr>
            <w:r w:rsidRPr="00D6757C">
              <w:rPr>
                <w:sz w:val="22"/>
                <w:szCs w:val="22"/>
              </w:rPr>
              <w:t>547,6</w:t>
            </w:r>
          </w:p>
        </w:tc>
        <w:tc>
          <w:tcPr>
            <w:tcW w:w="1719" w:type="dxa"/>
            <w:gridSpan w:val="2"/>
            <w:tcBorders>
              <w:top w:val="nil"/>
              <w:left w:val="nil"/>
              <w:bottom w:val="single" w:sz="4" w:space="0" w:color="auto"/>
              <w:right w:val="single" w:sz="4" w:space="0" w:color="auto"/>
            </w:tcBorders>
            <w:shd w:val="clear" w:color="auto" w:fill="auto"/>
            <w:vAlign w:val="center"/>
            <w:hideMark/>
          </w:tcPr>
          <w:p w14:paraId="46697C2B"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57CD5609"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7B6A7DFE"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F707A9A" w14:textId="77777777" w:rsidR="00530D3B" w:rsidRPr="00D6757C" w:rsidRDefault="00530D3B" w:rsidP="00D722D0">
            <w:pPr>
              <w:spacing w:after="0"/>
              <w:rPr>
                <w:sz w:val="22"/>
                <w:szCs w:val="22"/>
              </w:rPr>
            </w:pPr>
            <w:r w:rsidRPr="00D6757C">
              <w:rPr>
                <w:sz w:val="22"/>
                <w:szCs w:val="22"/>
              </w:rPr>
              <w:t xml:space="preserve">Двухразовая влажная уборка мест общего пользования </w:t>
            </w:r>
          </w:p>
        </w:tc>
      </w:tr>
      <w:tr w:rsidR="00530D3B" w:rsidRPr="00D6757C" w14:paraId="1EED7F15"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8FEF3C4" w14:textId="77777777" w:rsidR="00530D3B" w:rsidRPr="00D6757C" w:rsidRDefault="00530D3B" w:rsidP="00FC2D96">
            <w:pPr>
              <w:spacing w:after="0"/>
              <w:jc w:val="center"/>
              <w:rPr>
                <w:sz w:val="22"/>
                <w:szCs w:val="22"/>
              </w:rPr>
            </w:pPr>
            <w:r w:rsidRPr="00D6757C">
              <w:rPr>
                <w:sz w:val="22"/>
                <w:szCs w:val="22"/>
              </w:rPr>
              <w:t>10.</w:t>
            </w:r>
          </w:p>
        </w:tc>
        <w:tc>
          <w:tcPr>
            <w:tcW w:w="2063" w:type="dxa"/>
            <w:gridSpan w:val="2"/>
            <w:tcBorders>
              <w:top w:val="nil"/>
              <w:left w:val="nil"/>
              <w:bottom w:val="single" w:sz="4" w:space="0" w:color="auto"/>
              <w:right w:val="single" w:sz="4" w:space="0" w:color="auto"/>
            </w:tcBorders>
            <w:shd w:val="clear" w:color="auto" w:fill="auto"/>
            <w:vAlign w:val="center"/>
            <w:hideMark/>
          </w:tcPr>
          <w:p w14:paraId="57DA71CE" w14:textId="77777777" w:rsidR="00530D3B" w:rsidRPr="00D6757C" w:rsidRDefault="00530D3B" w:rsidP="00FC2D96">
            <w:pPr>
              <w:spacing w:after="0"/>
              <w:jc w:val="center"/>
              <w:rPr>
                <w:sz w:val="22"/>
                <w:szCs w:val="22"/>
              </w:rPr>
            </w:pPr>
          </w:p>
          <w:p w14:paraId="724CD03D" w14:textId="77777777" w:rsidR="00530D3B" w:rsidRPr="00D6757C" w:rsidRDefault="00530D3B" w:rsidP="00FC2D96">
            <w:pPr>
              <w:spacing w:after="0"/>
              <w:jc w:val="center"/>
              <w:rPr>
                <w:sz w:val="22"/>
                <w:szCs w:val="22"/>
              </w:rPr>
            </w:pPr>
            <w:r w:rsidRPr="00D6757C">
              <w:rPr>
                <w:sz w:val="22"/>
                <w:szCs w:val="22"/>
              </w:rPr>
              <w:t>Трансформаторная подстанция №2 с пристроем</w:t>
            </w:r>
          </w:p>
          <w:p w14:paraId="07DD9D4A" w14:textId="77777777" w:rsidR="00530D3B" w:rsidRPr="00D6757C" w:rsidRDefault="00530D3B" w:rsidP="00FC2D96">
            <w:pPr>
              <w:spacing w:after="0"/>
              <w:jc w:val="center"/>
              <w:rPr>
                <w:sz w:val="22"/>
                <w:szCs w:val="22"/>
              </w:rPr>
            </w:pPr>
          </w:p>
        </w:tc>
        <w:tc>
          <w:tcPr>
            <w:tcW w:w="2292" w:type="dxa"/>
            <w:gridSpan w:val="2"/>
            <w:tcBorders>
              <w:top w:val="nil"/>
              <w:left w:val="nil"/>
              <w:bottom w:val="single" w:sz="4" w:space="0" w:color="auto"/>
              <w:right w:val="single" w:sz="4" w:space="0" w:color="auto"/>
            </w:tcBorders>
            <w:shd w:val="clear" w:color="auto" w:fill="auto"/>
            <w:vAlign w:val="center"/>
            <w:hideMark/>
          </w:tcPr>
          <w:p w14:paraId="5BE7CD5D" w14:textId="77777777" w:rsidR="00530D3B" w:rsidRPr="00D6757C" w:rsidRDefault="00530D3B" w:rsidP="00FC2D96">
            <w:pPr>
              <w:spacing w:after="0"/>
              <w:jc w:val="center"/>
              <w:rPr>
                <w:sz w:val="22"/>
                <w:szCs w:val="22"/>
              </w:rPr>
            </w:pPr>
            <w:r w:rsidRPr="00D6757C">
              <w:rPr>
                <w:sz w:val="22"/>
                <w:szCs w:val="22"/>
              </w:rPr>
              <w:t>г.Сургут, Аэропорт</w:t>
            </w:r>
          </w:p>
          <w:p w14:paraId="66BE4C70" w14:textId="77777777" w:rsidR="00530D3B" w:rsidRPr="00D6757C" w:rsidRDefault="00530D3B" w:rsidP="00FC2D96">
            <w:pPr>
              <w:spacing w:after="0"/>
              <w:jc w:val="center"/>
              <w:rPr>
                <w:sz w:val="22"/>
                <w:szCs w:val="22"/>
              </w:rPr>
            </w:pPr>
          </w:p>
          <w:p w14:paraId="2D8754DB" w14:textId="77777777" w:rsidR="00530D3B" w:rsidRPr="00D6757C" w:rsidRDefault="00530D3B" w:rsidP="00FC2D96">
            <w:pPr>
              <w:spacing w:after="0"/>
              <w:jc w:val="center"/>
              <w:rPr>
                <w:sz w:val="22"/>
                <w:szCs w:val="22"/>
              </w:rPr>
            </w:pPr>
            <w:r w:rsidRPr="00D6757C">
              <w:rPr>
                <w:sz w:val="22"/>
                <w:szCs w:val="22"/>
              </w:rPr>
              <w:t>86:10:0101000:3362</w:t>
            </w:r>
          </w:p>
        </w:tc>
        <w:tc>
          <w:tcPr>
            <w:tcW w:w="1810" w:type="dxa"/>
            <w:gridSpan w:val="2"/>
            <w:tcBorders>
              <w:top w:val="nil"/>
              <w:left w:val="nil"/>
              <w:bottom w:val="single" w:sz="4" w:space="0" w:color="auto"/>
              <w:right w:val="single" w:sz="4" w:space="0" w:color="auto"/>
            </w:tcBorders>
            <w:shd w:val="clear" w:color="auto" w:fill="auto"/>
            <w:vAlign w:val="center"/>
            <w:hideMark/>
          </w:tcPr>
          <w:p w14:paraId="3BCF2C2D" w14:textId="77777777" w:rsidR="00530D3B" w:rsidRPr="00D6757C" w:rsidRDefault="00530D3B" w:rsidP="00FC2D96">
            <w:pPr>
              <w:spacing w:after="0"/>
              <w:jc w:val="center"/>
              <w:rPr>
                <w:sz w:val="22"/>
                <w:szCs w:val="22"/>
              </w:rPr>
            </w:pPr>
            <w:r w:rsidRPr="00D6757C">
              <w:rPr>
                <w:sz w:val="22"/>
                <w:szCs w:val="22"/>
              </w:rPr>
              <w:t>Одноэтажное здание, офисные помещения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DE934A" w14:textId="77777777" w:rsidR="00530D3B" w:rsidRPr="00D6757C" w:rsidRDefault="00530D3B" w:rsidP="00FC2D96">
            <w:pPr>
              <w:spacing w:after="0"/>
              <w:jc w:val="center"/>
              <w:rPr>
                <w:sz w:val="22"/>
                <w:szCs w:val="22"/>
              </w:rPr>
            </w:pPr>
            <w:r w:rsidRPr="00D6757C">
              <w:rPr>
                <w:sz w:val="22"/>
                <w:szCs w:val="22"/>
              </w:rPr>
              <w:t>192,2</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16C548AA" w14:textId="77777777" w:rsidR="00530D3B" w:rsidRPr="00D6757C" w:rsidRDefault="00530D3B" w:rsidP="00FC2D96">
            <w:pPr>
              <w:spacing w:after="0"/>
              <w:jc w:val="center"/>
              <w:rPr>
                <w:sz w:val="22"/>
                <w:szCs w:val="22"/>
              </w:rPr>
            </w:pPr>
            <w:r w:rsidRPr="00D6757C">
              <w:rPr>
                <w:sz w:val="22"/>
                <w:szCs w:val="22"/>
              </w:rPr>
              <w:t>192,2</w:t>
            </w:r>
          </w:p>
        </w:tc>
        <w:tc>
          <w:tcPr>
            <w:tcW w:w="1719" w:type="dxa"/>
            <w:gridSpan w:val="2"/>
            <w:tcBorders>
              <w:top w:val="nil"/>
              <w:left w:val="nil"/>
              <w:bottom w:val="single" w:sz="4" w:space="0" w:color="auto"/>
              <w:right w:val="single" w:sz="4" w:space="0" w:color="auto"/>
            </w:tcBorders>
            <w:shd w:val="clear" w:color="auto" w:fill="auto"/>
            <w:vAlign w:val="center"/>
            <w:hideMark/>
          </w:tcPr>
          <w:p w14:paraId="29815FE0"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347DE1A"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57208175"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15134291" w14:textId="77777777" w:rsidR="00530D3B" w:rsidRPr="00D6757C" w:rsidRDefault="00530D3B" w:rsidP="00FC2D96">
            <w:pPr>
              <w:spacing w:after="0"/>
              <w:jc w:val="center"/>
              <w:rPr>
                <w:sz w:val="22"/>
                <w:szCs w:val="22"/>
              </w:rPr>
            </w:pPr>
            <w:r w:rsidRPr="00D6757C">
              <w:rPr>
                <w:sz w:val="22"/>
                <w:szCs w:val="22"/>
              </w:rPr>
              <w:t xml:space="preserve">Разовая влажная уборка мест общего пользования </w:t>
            </w:r>
          </w:p>
        </w:tc>
      </w:tr>
      <w:tr w:rsidR="00530D3B" w:rsidRPr="00D6757C" w14:paraId="0F8ABDDE"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8310A45" w14:textId="77777777" w:rsidR="00530D3B" w:rsidRPr="00D6757C" w:rsidRDefault="00530D3B" w:rsidP="00FC2D96">
            <w:pPr>
              <w:spacing w:after="0"/>
              <w:jc w:val="center"/>
              <w:rPr>
                <w:sz w:val="22"/>
                <w:szCs w:val="22"/>
              </w:rPr>
            </w:pPr>
            <w:r w:rsidRPr="00D6757C">
              <w:rPr>
                <w:sz w:val="22"/>
                <w:szCs w:val="22"/>
              </w:rPr>
              <w:t>11.</w:t>
            </w:r>
          </w:p>
        </w:tc>
        <w:tc>
          <w:tcPr>
            <w:tcW w:w="2063" w:type="dxa"/>
            <w:gridSpan w:val="2"/>
            <w:tcBorders>
              <w:top w:val="nil"/>
              <w:left w:val="nil"/>
              <w:bottom w:val="single" w:sz="4" w:space="0" w:color="auto"/>
              <w:right w:val="single" w:sz="4" w:space="0" w:color="auto"/>
            </w:tcBorders>
            <w:shd w:val="clear" w:color="auto" w:fill="auto"/>
            <w:vAlign w:val="center"/>
            <w:hideMark/>
          </w:tcPr>
          <w:p w14:paraId="2C63B10A" w14:textId="77777777" w:rsidR="00530D3B" w:rsidRPr="00D6757C" w:rsidRDefault="00530D3B" w:rsidP="00FC2D96">
            <w:pPr>
              <w:spacing w:after="0"/>
              <w:jc w:val="center"/>
              <w:rPr>
                <w:sz w:val="22"/>
                <w:szCs w:val="22"/>
              </w:rPr>
            </w:pPr>
            <w:r w:rsidRPr="00D6757C">
              <w:rPr>
                <w:sz w:val="22"/>
                <w:szCs w:val="22"/>
              </w:rPr>
              <w:t>КПП № 1. Встроенное помещение, расположенное на 1 этаже нежилого здания.</w:t>
            </w:r>
          </w:p>
          <w:p w14:paraId="078B9A6A" w14:textId="77777777" w:rsidR="00530D3B" w:rsidRPr="00D6757C" w:rsidRDefault="00530D3B" w:rsidP="00FC2D96">
            <w:pPr>
              <w:spacing w:after="0"/>
              <w:jc w:val="center"/>
              <w:rPr>
                <w:sz w:val="22"/>
                <w:szCs w:val="22"/>
              </w:rPr>
            </w:pPr>
            <w:r w:rsidRPr="00D6757C">
              <w:rPr>
                <w:sz w:val="22"/>
                <w:szCs w:val="22"/>
              </w:rPr>
              <w:t>+ Вагоны (КПП-1, шлагбаум на привокзальной площади)</w:t>
            </w:r>
          </w:p>
          <w:p w14:paraId="11AF7674" w14:textId="77777777" w:rsidR="00530D3B" w:rsidRPr="00D6757C" w:rsidRDefault="00530D3B" w:rsidP="00FC2D96">
            <w:pPr>
              <w:spacing w:after="0"/>
              <w:jc w:val="center"/>
              <w:rPr>
                <w:sz w:val="22"/>
                <w:szCs w:val="22"/>
              </w:rPr>
            </w:pPr>
          </w:p>
        </w:tc>
        <w:tc>
          <w:tcPr>
            <w:tcW w:w="2292" w:type="dxa"/>
            <w:gridSpan w:val="2"/>
            <w:tcBorders>
              <w:top w:val="nil"/>
              <w:left w:val="nil"/>
              <w:bottom w:val="single" w:sz="4" w:space="0" w:color="auto"/>
              <w:right w:val="single" w:sz="4" w:space="0" w:color="auto"/>
            </w:tcBorders>
            <w:shd w:val="clear" w:color="auto" w:fill="auto"/>
            <w:vAlign w:val="center"/>
            <w:hideMark/>
          </w:tcPr>
          <w:p w14:paraId="135FFE7C"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1</w:t>
            </w:r>
          </w:p>
          <w:p w14:paraId="35F90913" w14:textId="77777777" w:rsidR="00530D3B" w:rsidRPr="00D6757C" w:rsidRDefault="00530D3B" w:rsidP="00D722D0">
            <w:pPr>
              <w:spacing w:after="0"/>
              <w:rPr>
                <w:sz w:val="22"/>
                <w:szCs w:val="22"/>
              </w:rPr>
            </w:pPr>
          </w:p>
          <w:p w14:paraId="2DDDDD5E" w14:textId="77777777" w:rsidR="00530D3B" w:rsidRPr="00D6757C" w:rsidRDefault="00530D3B" w:rsidP="00FC2D96">
            <w:pPr>
              <w:spacing w:after="0"/>
              <w:jc w:val="center"/>
              <w:rPr>
                <w:sz w:val="22"/>
                <w:szCs w:val="22"/>
              </w:rPr>
            </w:pPr>
            <w:r w:rsidRPr="00D6757C">
              <w:rPr>
                <w:sz w:val="22"/>
                <w:szCs w:val="22"/>
              </w:rPr>
              <w:t>86:10:0000000:17632</w:t>
            </w:r>
          </w:p>
        </w:tc>
        <w:tc>
          <w:tcPr>
            <w:tcW w:w="1810" w:type="dxa"/>
            <w:gridSpan w:val="2"/>
            <w:tcBorders>
              <w:top w:val="nil"/>
              <w:left w:val="nil"/>
              <w:bottom w:val="single" w:sz="4" w:space="0" w:color="auto"/>
              <w:right w:val="single" w:sz="4" w:space="0" w:color="auto"/>
            </w:tcBorders>
            <w:shd w:val="clear" w:color="auto" w:fill="auto"/>
            <w:vAlign w:val="center"/>
            <w:hideMark/>
          </w:tcPr>
          <w:p w14:paraId="33823338" w14:textId="77777777" w:rsidR="00530D3B" w:rsidRPr="00D6757C" w:rsidRDefault="00530D3B" w:rsidP="00FC2D96">
            <w:pPr>
              <w:spacing w:after="0"/>
              <w:jc w:val="center"/>
              <w:rPr>
                <w:sz w:val="22"/>
                <w:szCs w:val="22"/>
              </w:rPr>
            </w:pPr>
            <w:r w:rsidRPr="00D6757C">
              <w:rPr>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4F3BD8B" w14:textId="77777777" w:rsidR="00530D3B" w:rsidRPr="00D6757C" w:rsidRDefault="00530D3B" w:rsidP="00FC2D96">
            <w:pPr>
              <w:spacing w:after="0"/>
              <w:jc w:val="center"/>
              <w:rPr>
                <w:sz w:val="22"/>
                <w:szCs w:val="22"/>
              </w:rPr>
            </w:pPr>
            <w:r w:rsidRPr="00D6757C">
              <w:rPr>
                <w:sz w:val="22"/>
                <w:szCs w:val="22"/>
              </w:rPr>
              <w:t>116,6</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5BB3AF0" w14:textId="77777777" w:rsidR="00530D3B" w:rsidRPr="00D6757C" w:rsidRDefault="00530D3B" w:rsidP="00FC2D96">
            <w:pPr>
              <w:spacing w:after="0"/>
              <w:jc w:val="center"/>
              <w:rPr>
                <w:sz w:val="22"/>
                <w:szCs w:val="22"/>
              </w:rPr>
            </w:pPr>
            <w:r w:rsidRPr="00D6757C">
              <w:rPr>
                <w:sz w:val="22"/>
                <w:szCs w:val="22"/>
              </w:rPr>
              <w:t>116,6</w:t>
            </w:r>
          </w:p>
        </w:tc>
        <w:tc>
          <w:tcPr>
            <w:tcW w:w="1719" w:type="dxa"/>
            <w:gridSpan w:val="2"/>
            <w:tcBorders>
              <w:top w:val="nil"/>
              <w:left w:val="nil"/>
              <w:bottom w:val="single" w:sz="4" w:space="0" w:color="auto"/>
              <w:right w:val="single" w:sz="4" w:space="0" w:color="auto"/>
            </w:tcBorders>
            <w:shd w:val="clear" w:color="auto" w:fill="auto"/>
            <w:vAlign w:val="center"/>
            <w:hideMark/>
          </w:tcPr>
          <w:p w14:paraId="6AD0E0ED"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A51D8D5"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60F86394"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4111CCD" w14:textId="77777777" w:rsidR="00530D3B" w:rsidRPr="00D6757C" w:rsidRDefault="00530D3B" w:rsidP="00D722D0">
            <w:pPr>
              <w:spacing w:after="0"/>
              <w:rPr>
                <w:sz w:val="22"/>
                <w:szCs w:val="22"/>
              </w:rPr>
            </w:pPr>
            <w:r w:rsidRPr="00D6757C">
              <w:rPr>
                <w:sz w:val="22"/>
                <w:szCs w:val="22"/>
              </w:rPr>
              <w:t xml:space="preserve">Разовая влажная уборка мест общего пользования </w:t>
            </w:r>
          </w:p>
        </w:tc>
      </w:tr>
      <w:tr w:rsidR="00530D3B" w:rsidRPr="00D6757C" w14:paraId="7EB67BA6" w14:textId="77777777" w:rsidTr="00FC2D96">
        <w:trPr>
          <w:trHeight w:val="12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8A29582" w14:textId="77777777" w:rsidR="00530D3B" w:rsidRPr="00D6757C" w:rsidRDefault="00530D3B" w:rsidP="00FC2D96">
            <w:pPr>
              <w:spacing w:after="0"/>
              <w:jc w:val="center"/>
              <w:rPr>
                <w:sz w:val="22"/>
                <w:szCs w:val="22"/>
              </w:rPr>
            </w:pPr>
            <w:r w:rsidRPr="00D6757C">
              <w:rPr>
                <w:sz w:val="22"/>
                <w:szCs w:val="22"/>
              </w:rPr>
              <w:t>12.</w:t>
            </w:r>
          </w:p>
        </w:tc>
        <w:tc>
          <w:tcPr>
            <w:tcW w:w="2063" w:type="dxa"/>
            <w:gridSpan w:val="2"/>
            <w:tcBorders>
              <w:top w:val="nil"/>
              <w:left w:val="nil"/>
              <w:bottom w:val="single" w:sz="4" w:space="0" w:color="auto"/>
              <w:right w:val="single" w:sz="4" w:space="0" w:color="auto"/>
            </w:tcBorders>
            <w:shd w:val="clear" w:color="auto" w:fill="auto"/>
            <w:vAlign w:val="center"/>
            <w:hideMark/>
          </w:tcPr>
          <w:p w14:paraId="704E8E57" w14:textId="77777777" w:rsidR="00530D3B" w:rsidRPr="00D6757C" w:rsidRDefault="00530D3B" w:rsidP="00FC2D96">
            <w:pPr>
              <w:spacing w:after="0"/>
              <w:jc w:val="center"/>
              <w:rPr>
                <w:sz w:val="22"/>
                <w:szCs w:val="22"/>
              </w:rPr>
            </w:pPr>
            <w:r w:rsidRPr="00D6757C">
              <w:rPr>
                <w:sz w:val="22"/>
                <w:szCs w:val="22"/>
              </w:rPr>
              <w:t>Здание административно-бытовой корпус ГАТБ</w:t>
            </w:r>
          </w:p>
        </w:tc>
        <w:tc>
          <w:tcPr>
            <w:tcW w:w="2292" w:type="dxa"/>
            <w:gridSpan w:val="2"/>
            <w:tcBorders>
              <w:top w:val="nil"/>
              <w:left w:val="nil"/>
              <w:bottom w:val="single" w:sz="4" w:space="0" w:color="auto"/>
              <w:right w:val="single" w:sz="4" w:space="0" w:color="auto"/>
            </w:tcBorders>
            <w:shd w:val="clear" w:color="auto" w:fill="auto"/>
            <w:vAlign w:val="center"/>
            <w:hideMark/>
          </w:tcPr>
          <w:p w14:paraId="10B791F3" w14:textId="77777777" w:rsidR="00530D3B" w:rsidRPr="00D6757C" w:rsidRDefault="00530D3B" w:rsidP="00FC2D96">
            <w:pPr>
              <w:spacing w:after="0"/>
              <w:jc w:val="center"/>
              <w:rPr>
                <w:sz w:val="22"/>
                <w:szCs w:val="22"/>
              </w:rPr>
            </w:pPr>
          </w:p>
          <w:p w14:paraId="6D66D1F2" w14:textId="77777777" w:rsidR="00530D3B" w:rsidRPr="00D6757C" w:rsidRDefault="00530D3B" w:rsidP="00FC2D96">
            <w:pPr>
              <w:spacing w:after="0"/>
              <w:jc w:val="center"/>
              <w:rPr>
                <w:sz w:val="22"/>
                <w:szCs w:val="22"/>
              </w:rPr>
            </w:pPr>
            <w:r w:rsidRPr="00D6757C">
              <w:rPr>
                <w:sz w:val="22"/>
                <w:szCs w:val="22"/>
              </w:rPr>
              <w:t xml:space="preserve">628422, ХМАО - Югра, г Сургут, </w:t>
            </w:r>
            <w:proofErr w:type="spellStart"/>
            <w:r w:rsidRPr="00D6757C">
              <w:rPr>
                <w:sz w:val="22"/>
                <w:szCs w:val="22"/>
              </w:rPr>
              <w:t>ул</w:t>
            </w:r>
            <w:proofErr w:type="spellEnd"/>
            <w:r w:rsidRPr="00D6757C">
              <w:rPr>
                <w:sz w:val="22"/>
                <w:szCs w:val="22"/>
              </w:rPr>
              <w:t xml:space="preserve"> Аэрофлотская, 51, сооружение 1</w:t>
            </w:r>
          </w:p>
          <w:p w14:paraId="1C91135F" w14:textId="77777777" w:rsidR="00530D3B" w:rsidRPr="00D6757C" w:rsidRDefault="00530D3B" w:rsidP="00FC2D96">
            <w:pPr>
              <w:spacing w:after="0"/>
              <w:jc w:val="center"/>
              <w:rPr>
                <w:sz w:val="22"/>
                <w:szCs w:val="22"/>
              </w:rPr>
            </w:pPr>
          </w:p>
          <w:p w14:paraId="04A0F111" w14:textId="77777777" w:rsidR="00530D3B" w:rsidRPr="00D6757C" w:rsidRDefault="00530D3B" w:rsidP="00FC2D96">
            <w:pPr>
              <w:spacing w:after="0"/>
              <w:jc w:val="center"/>
              <w:rPr>
                <w:sz w:val="22"/>
                <w:szCs w:val="22"/>
              </w:rPr>
            </w:pPr>
            <w:r w:rsidRPr="00D6757C">
              <w:rPr>
                <w:sz w:val="22"/>
                <w:szCs w:val="22"/>
              </w:rPr>
              <w:t>86:10:0101001:212</w:t>
            </w:r>
          </w:p>
          <w:p w14:paraId="2D4CCC94" w14:textId="77777777" w:rsidR="00530D3B" w:rsidRPr="00D6757C" w:rsidRDefault="00530D3B" w:rsidP="00FC2D96">
            <w:pPr>
              <w:spacing w:after="0"/>
              <w:jc w:val="center"/>
              <w:rPr>
                <w:sz w:val="22"/>
                <w:szCs w:val="22"/>
              </w:rPr>
            </w:pPr>
          </w:p>
        </w:tc>
        <w:tc>
          <w:tcPr>
            <w:tcW w:w="1810" w:type="dxa"/>
            <w:gridSpan w:val="2"/>
            <w:tcBorders>
              <w:top w:val="nil"/>
              <w:left w:val="nil"/>
              <w:bottom w:val="single" w:sz="4" w:space="0" w:color="auto"/>
              <w:right w:val="single" w:sz="4" w:space="0" w:color="auto"/>
            </w:tcBorders>
            <w:shd w:val="clear" w:color="auto" w:fill="auto"/>
            <w:vAlign w:val="center"/>
            <w:hideMark/>
          </w:tcPr>
          <w:p w14:paraId="76511477" w14:textId="77777777" w:rsidR="00530D3B" w:rsidRPr="00D6757C" w:rsidRDefault="00530D3B" w:rsidP="00FC2D96">
            <w:pPr>
              <w:spacing w:after="0"/>
              <w:jc w:val="center"/>
              <w:rPr>
                <w:sz w:val="22"/>
                <w:szCs w:val="22"/>
              </w:rPr>
            </w:pPr>
            <w:r w:rsidRPr="00D6757C">
              <w:rPr>
                <w:sz w:val="22"/>
                <w:szCs w:val="22"/>
              </w:rPr>
              <w:t>Двухэтажное здание, офисные помещения 1 этаж (санузел -4, раковины - 2, душевая кабина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F8B1D1B" w14:textId="77777777" w:rsidR="00530D3B" w:rsidRPr="00D6757C" w:rsidRDefault="00530D3B" w:rsidP="00FC2D96">
            <w:pPr>
              <w:spacing w:after="0"/>
              <w:jc w:val="center"/>
              <w:rPr>
                <w:sz w:val="22"/>
                <w:szCs w:val="22"/>
              </w:rPr>
            </w:pPr>
            <w:r w:rsidRPr="00D6757C">
              <w:rPr>
                <w:sz w:val="22"/>
                <w:szCs w:val="22"/>
              </w:rPr>
              <w:t>298,6</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6E862A9" w14:textId="77777777" w:rsidR="00530D3B" w:rsidRPr="00D6757C" w:rsidRDefault="00530D3B" w:rsidP="00FC2D96">
            <w:pPr>
              <w:spacing w:after="0"/>
              <w:jc w:val="center"/>
              <w:rPr>
                <w:sz w:val="22"/>
                <w:szCs w:val="22"/>
              </w:rPr>
            </w:pPr>
            <w:r w:rsidRPr="00D6757C">
              <w:rPr>
                <w:sz w:val="22"/>
                <w:szCs w:val="22"/>
              </w:rPr>
              <w:t>298,6</w:t>
            </w:r>
          </w:p>
        </w:tc>
        <w:tc>
          <w:tcPr>
            <w:tcW w:w="1719" w:type="dxa"/>
            <w:gridSpan w:val="2"/>
            <w:tcBorders>
              <w:top w:val="nil"/>
              <w:left w:val="nil"/>
              <w:bottom w:val="single" w:sz="4" w:space="0" w:color="auto"/>
              <w:right w:val="single" w:sz="4" w:space="0" w:color="auto"/>
            </w:tcBorders>
            <w:shd w:val="clear" w:color="auto" w:fill="auto"/>
            <w:vAlign w:val="center"/>
            <w:hideMark/>
          </w:tcPr>
          <w:p w14:paraId="0C1DBCAC"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BDBCCB4"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6A48F466"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BD4D32F" w14:textId="77777777" w:rsidR="00530D3B" w:rsidRPr="00D6757C" w:rsidRDefault="00530D3B" w:rsidP="00FC2D96">
            <w:pPr>
              <w:spacing w:after="0"/>
              <w:jc w:val="center"/>
              <w:rPr>
                <w:sz w:val="22"/>
                <w:szCs w:val="22"/>
              </w:rPr>
            </w:pPr>
            <w:r w:rsidRPr="00D6757C">
              <w:rPr>
                <w:sz w:val="22"/>
                <w:szCs w:val="22"/>
              </w:rPr>
              <w:t xml:space="preserve">Двухразовая влажная уборка мест общего пользования </w:t>
            </w:r>
          </w:p>
        </w:tc>
      </w:tr>
      <w:tr w:rsidR="00530D3B" w:rsidRPr="00D6757C" w14:paraId="6F853141"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9B29DBE" w14:textId="77777777" w:rsidR="00530D3B" w:rsidRPr="00D6757C" w:rsidRDefault="00530D3B" w:rsidP="00FC2D96">
            <w:pPr>
              <w:spacing w:after="0"/>
              <w:jc w:val="center"/>
              <w:rPr>
                <w:sz w:val="22"/>
                <w:szCs w:val="22"/>
              </w:rPr>
            </w:pPr>
            <w:r w:rsidRPr="00D6757C">
              <w:rPr>
                <w:sz w:val="22"/>
                <w:szCs w:val="22"/>
              </w:rPr>
              <w:t>13.</w:t>
            </w:r>
          </w:p>
        </w:tc>
        <w:tc>
          <w:tcPr>
            <w:tcW w:w="2063" w:type="dxa"/>
            <w:gridSpan w:val="2"/>
            <w:tcBorders>
              <w:top w:val="nil"/>
              <w:left w:val="nil"/>
              <w:bottom w:val="single" w:sz="4" w:space="0" w:color="auto"/>
              <w:right w:val="single" w:sz="4" w:space="0" w:color="auto"/>
            </w:tcBorders>
            <w:shd w:val="clear" w:color="auto" w:fill="auto"/>
            <w:vAlign w:val="center"/>
            <w:hideMark/>
          </w:tcPr>
          <w:p w14:paraId="145A6768" w14:textId="77777777" w:rsidR="00530D3B" w:rsidRPr="00D6757C" w:rsidRDefault="00530D3B" w:rsidP="00FC2D96">
            <w:pPr>
              <w:spacing w:after="0"/>
              <w:jc w:val="center"/>
              <w:rPr>
                <w:sz w:val="22"/>
                <w:szCs w:val="22"/>
              </w:rPr>
            </w:pPr>
            <w:r w:rsidRPr="00D6757C">
              <w:rPr>
                <w:sz w:val="22"/>
                <w:szCs w:val="22"/>
              </w:rPr>
              <w:t>Встроенное нежилое служебно-техническое здание аэропорта</w:t>
            </w:r>
          </w:p>
          <w:p w14:paraId="6B3DAB0A" w14:textId="77777777" w:rsidR="00530D3B" w:rsidRPr="00D6757C" w:rsidRDefault="00530D3B" w:rsidP="00FC2D96">
            <w:pPr>
              <w:spacing w:after="0"/>
              <w:jc w:val="center"/>
              <w:rPr>
                <w:sz w:val="22"/>
                <w:szCs w:val="22"/>
              </w:rPr>
            </w:pPr>
            <w:r w:rsidRPr="00D6757C">
              <w:rPr>
                <w:sz w:val="22"/>
                <w:szCs w:val="22"/>
              </w:rPr>
              <w:t>(1 отдел, связь)</w:t>
            </w:r>
          </w:p>
          <w:p w14:paraId="37D7898E" w14:textId="77777777" w:rsidR="00530D3B" w:rsidRPr="00D6757C" w:rsidRDefault="00530D3B" w:rsidP="00FC2D96">
            <w:pPr>
              <w:spacing w:after="0"/>
              <w:jc w:val="center"/>
              <w:rPr>
                <w:sz w:val="22"/>
                <w:szCs w:val="22"/>
              </w:rPr>
            </w:pPr>
          </w:p>
          <w:p w14:paraId="62C4EE37" w14:textId="77777777" w:rsidR="00530D3B" w:rsidRPr="00D6757C" w:rsidRDefault="00530D3B" w:rsidP="00FC2D96">
            <w:pPr>
              <w:spacing w:after="0"/>
              <w:jc w:val="center"/>
              <w:rPr>
                <w:sz w:val="22"/>
                <w:szCs w:val="22"/>
              </w:rPr>
            </w:pPr>
          </w:p>
        </w:tc>
        <w:tc>
          <w:tcPr>
            <w:tcW w:w="2292" w:type="dxa"/>
            <w:gridSpan w:val="2"/>
            <w:tcBorders>
              <w:top w:val="nil"/>
              <w:left w:val="nil"/>
              <w:bottom w:val="single" w:sz="4" w:space="0" w:color="auto"/>
              <w:right w:val="single" w:sz="4" w:space="0" w:color="auto"/>
            </w:tcBorders>
            <w:shd w:val="clear" w:color="auto" w:fill="auto"/>
            <w:vAlign w:val="center"/>
            <w:hideMark/>
          </w:tcPr>
          <w:p w14:paraId="37F3A7D2" w14:textId="77777777" w:rsidR="00530D3B" w:rsidRPr="00D6757C" w:rsidRDefault="00530D3B" w:rsidP="00FC2D96">
            <w:pPr>
              <w:spacing w:after="0"/>
              <w:jc w:val="center"/>
              <w:rPr>
                <w:sz w:val="22"/>
                <w:szCs w:val="22"/>
              </w:rPr>
            </w:pPr>
            <w:r w:rsidRPr="00D6757C">
              <w:rPr>
                <w:sz w:val="22"/>
                <w:szCs w:val="22"/>
              </w:rPr>
              <w:lastRenderedPageBreak/>
              <w:t>г. Сургут, ул. Аэрофлотская, 48/1</w:t>
            </w:r>
          </w:p>
          <w:p w14:paraId="1979F616" w14:textId="77777777" w:rsidR="00530D3B" w:rsidRPr="00D6757C" w:rsidRDefault="00530D3B" w:rsidP="00FC2D96">
            <w:pPr>
              <w:spacing w:after="0"/>
              <w:jc w:val="center"/>
              <w:rPr>
                <w:sz w:val="22"/>
                <w:szCs w:val="22"/>
              </w:rPr>
            </w:pPr>
          </w:p>
          <w:p w14:paraId="76E278D0" w14:textId="77777777" w:rsidR="00530D3B" w:rsidRPr="00D6757C" w:rsidRDefault="00530D3B" w:rsidP="00FC2D96">
            <w:pPr>
              <w:spacing w:after="0"/>
              <w:jc w:val="center"/>
              <w:rPr>
                <w:sz w:val="22"/>
                <w:szCs w:val="22"/>
              </w:rPr>
            </w:pPr>
            <w:r w:rsidRPr="00D6757C">
              <w:rPr>
                <w:color w:val="000000"/>
                <w:sz w:val="20"/>
                <w:szCs w:val="20"/>
              </w:rPr>
              <w:t>86:10:0101001:761</w:t>
            </w:r>
          </w:p>
        </w:tc>
        <w:tc>
          <w:tcPr>
            <w:tcW w:w="1810" w:type="dxa"/>
            <w:gridSpan w:val="2"/>
            <w:tcBorders>
              <w:top w:val="nil"/>
              <w:left w:val="nil"/>
              <w:bottom w:val="single" w:sz="4" w:space="0" w:color="auto"/>
              <w:right w:val="single" w:sz="4" w:space="0" w:color="auto"/>
            </w:tcBorders>
            <w:shd w:val="clear" w:color="auto" w:fill="auto"/>
            <w:vAlign w:val="center"/>
            <w:hideMark/>
          </w:tcPr>
          <w:p w14:paraId="6941C70F" w14:textId="77777777" w:rsidR="00530D3B" w:rsidRPr="00D6757C" w:rsidRDefault="00530D3B" w:rsidP="00FC2D96">
            <w:pPr>
              <w:spacing w:after="0"/>
              <w:jc w:val="center"/>
              <w:rPr>
                <w:sz w:val="22"/>
                <w:szCs w:val="22"/>
              </w:rPr>
            </w:pPr>
            <w:r w:rsidRPr="00D6757C">
              <w:rPr>
                <w:sz w:val="22"/>
                <w:szCs w:val="22"/>
              </w:rPr>
              <w:t>Двухэтажное здание, офисные помещения (санузел - 2,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B7E8243" w14:textId="77777777" w:rsidR="00530D3B" w:rsidRPr="00D6757C" w:rsidRDefault="00530D3B" w:rsidP="00FC2D96">
            <w:pPr>
              <w:spacing w:after="0"/>
              <w:jc w:val="center"/>
              <w:rPr>
                <w:sz w:val="22"/>
                <w:szCs w:val="22"/>
              </w:rPr>
            </w:pPr>
            <w:r w:rsidRPr="00D6757C">
              <w:rPr>
                <w:sz w:val="22"/>
                <w:szCs w:val="22"/>
              </w:rPr>
              <w:t>122</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5F5808D3" w14:textId="77777777" w:rsidR="00530D3B" w:rsidRPr="00D6757C" w:rsidRDefault="00530D3B" w:rsidP="00FC2D96">
            <w:pPr>
              <w:spacing w:after="0"/>
              <w:jc w:val="center"/>
              <w:rPr>
                <w:sz w:val="22"/>
                <w:szCs w:val="22"/>
              </w:rPr>
            </w:pPr>
            <w:r w:rsidRPr="00D6757C">
              <w:rPr>
                <w:sz w:val="22"/>
                <w:szCs w:val="22"/>
              </w:rPr>
              <w:t>122</w:t>
            </w:r>
          </w:p>
        </w:tc>
        <w:tc>
          <w:tcPr>
            <w:tcW w:w="1719" w:type="dxa"/>
            <w:gridSpan w:val="2"/>
            <w:tcBorders>
              <w:top w:val="nil"/>
              <w:left w:val="nil"/>
              <w:bottom w:val="single" w:sz="4" w:space="0" w:color="auto"/>
              <w:right w:val="single" w:sz="4" w:space="0" w:color="auto"/>
            </w:tcBorders>
            <w:shd w:val="clear" w:color="auto" w:fill="auto"/>
            <w:vAlign w:val="center"/>
            <w:hideMark/>
          </w:tcPr>
          <w:p w14:paraId="4F57613D" w14:textId="77777777" w:rsidR="00530D3B" w:rsidRPr="00D6757C" w:rsidRDefault="00530D3B" w:rsidP="00FC2D96">
            <w:pPr>
              <w:spacing w:after="0"/>
              <w:jc w:val="center"/>
              <w:rPr>
                <w:sz w:val="22"/>
                <w:szCs w:val="22"/>
              </w:rPr>
            </w:pPr>
            <w:r w:rsidRPr="00D6757C">
              <w:rPr>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63A5226" w14:textId="77777777" w:rsidR="00530D3B" w:rsidRPr="00D6757C" w:rsidRDefault="00530D3B" w:rsidP="00FC2D96">
            <w:pPr>
              <w:spacing w:after="0"/>
              <w:jc w:val="center"/>
              <w:rPr>
                <w:sz w:val="22"/>
                <w:szCs w:val="22"/>
              </w:rPr>
            </w:pPr>
            <w:r w:rsidRPr="00D6757C">
              <w:rPr>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666E78B5" w14:textId="77777777" w:rsidR="00530D3B" w:rsidRPr="00D6757C" w:rsidRDefault="00530D3B" w:rsidP="00FC2D96">
            <w:pPr>
              <w:spacing w:after="0"/>
              <w:jc w:val="center"/>
              <w:rPr>
                <w:sz w:val="22"/>
                <w:szCs w:val="22"/>
              </w:rPr>
            </w:pPr>
            <w:r w:rsidRPr="00D6757C">
              <w:rPr>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719B017" w14:textId="77777777" w:rsidR="00530D3B" w:rsidRPr="00D6757C" w:rsidRDefault="00530D3B" w:rsidP="00FC2D96">
            <w:pPr>
              <w:spacing w:after="0"/>
              <w:jc w:val="center"/>
              <w:rPr>
                <w:sz w:val="22"/>
                <w:szCs w:val="22"/>
              </w:rPr>
            </w:pPr>
            <w:r w:rsidRPr="00D6757C">
              <w:rPr>
                <w:sz w:val="22"/>
                <w:szCs w:val="22"/>
              </w:rPr>
              <w:t xml:space="preserve">Разовая влажная уборка мест общего пользования </w:t>
            </w:r>
          </w:p>
        </w:tc>
      </w:tr>
      <w:tr w:rsidR="00530D3B" w:rsidRPr="00D6757C" w14:paraId="06FAC66C" w14:textId="77777777" w:rsidTr="00FC2D96">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3BF6EB7" w14:textId="77777777" w:rsidR="00530D3B" w:rsidRPr="00D6757C" w:rsidRDefault="00530D3B" w:rsidP="00FC2D96">
            <w:pPr>
              <w:spacing w:after="0"/>
              <w:jc w:val="center"/>
              <w:rPr>
                <w:sz w:val="22"/>
                <w:szCs w:val="22"/>
              </w:rPr>
            </w:pPr>
            <w:r w:rsidRPr="00D6757C">
              <w:rPr>
                <w:sz w:val="22"/>
                <w:szCs w:val="22"/>
              </w:rPr>
              <w:t>14.</w:t>
            </w:r>
          </w:p>
        </w:tc>
        <w:tc>
          <w:tcPr>
            <w:tcW w:w="2063" w:type="dxa"/>
            <w:gridSpan w:val="2"/>
            <w:tcBorders>
              <w:top w:val="nil"/>
              <w:left w:val="nil"/>
              <w:bottom w:val="single" w:sz="4" w:space="0" w:color="auto"/>
              <w:right w:val="single" w:sz="4" w:space="0" w:color="auto"/>
            </w:tcBorders>
            <w:shd w:val="clear" w:color="auto" w:fill="auto"/>
            <w:vAlign w:val="center"/>
            <w:hideMark/>
          </w:tcPr>
          <w:p w14:paraId="42075618" w14:textId="77777777" w:rsidR="00530D3B" w:rsidRPr="00D6757C" w:rsidRDefault="00530D3B" w:rsidP="00FC2D96">
            <w:pPr>
              <w:spacing w:after="0"/>
              <w:jc w:val="center"/>
              <w:rPr>
                <w:sz w:val="22"/>
                <w:szCs w:val="22"/>
              </w:rPr>
            </w:pPr>
            <w:r w:rsidRPr="00D6757C">
              <w:rPr>
                <w:sz w:val="22"/>
                <w:szCs w:val="22"/>
              </w:rPr>
              <w:t>Таможенный склад</w:t>
            </w:r>
          </w:p>
        </w:tc>
        <w:tc>
          <w:tcPr>
            <w:tcW w:w="2292" w:type="dxa"/>
            <w:gridSpan w:val="2"/>
            <w:tcBorders>
              <w:top w:val="nil"/>
              <w:left w:val="nil"/>
              <w:bottom w:val="single" w:sz="4" w:space="0" w:color="auto"/>
              <w:right w:val="single" w:sz="4" w:space="0" w:color="auto"/>
            </w:tcBorders>
            <w:shd w:val="clear" w:color="auto" w:fill="auto"/>
            <w:vAlign w:val="center"/>
            <w:hideMark/>
          </w:tcPr>
          <w:p w14:paraId="2E7EBAF9"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4.</w:t>
            </w:r>
          </w:p>
          <w:p w14:paraId="4ED7BDA5" w14:textId="77777777" w:rsidR="00530D3B" w:rsidRPr="00D6757C" w:rsidRDefault="00530D3B" w:rsidP="00FC2D96">
            <w:pPr>
              <w:spacing w:after="0"/>
              <w:jc w:val="center"/>
              <w:rPr>
                <w:sz w:val="22"/>
                <w:szCs w:val="22"/>
              </w:rPr>
            </w:pPr>
          </w:p>
          <w:p w14:paraId="45933EF4" w14:textId="77777777" w:rsidR="00530D3B" w:rsidRPr="00D6757C" w:rsidRDefault="00530D3B" w:rsidP="00FC2D96">
            <w:pPr>
              <w:spacing w:after="0"/>
              <w:jc w:val="center"/>
              <w:rPr>
                <w:sz w:val="22"/>
                <w:szCs w:val="22"/>
              </w:rPr>
            </w:pPr>
            <w:r w:rsidRPr="00D6757C">
              <w:rPr>
                <w:sz w:val="22"/>
                <w:szCs w:val="22"/>
              </w:rPr>
              <w:t>86:10:0101222:109</w:t>
            </w:r>
          </w:p>
        </w:tc>
        <w:tc>
          <w:tcPr>
            <w:tcW w:w="1810" w:type="dxa"/>
            <w:gridSpan w:val="2"/>
            <w:tcBorders>
              <w:top w:val="nil"/>
              <w:left w:val="nil"/>
              <w:bottom w:val="single" w:sz="4" w:space="0" w:color="auto"/>
              <w:right w:val="single" w:sz="4" w:space="0" w:color="auto"/>
            </w:tcBorders>
            <w:shd w:val="clear" w:color="auto" w:fill="auto"/>
            <w:vAlign w:val="center"/>
            <w:hideMark/>
          </w:tcPr>
          <w:p w14:paraId="3CE2F294" w14:textId="77777777" w:rsidR="00530D3B" w:rsidRPr="00D6757C" w:rsidRDefault="00530D3B" w:rsidP="00FC2D96">
            <w:pPr>
              <w:spacing w:after="0"/>
              <w:jc w:val="center"/>
              <w:rPr>
                <w:sz w:val="22"/>
                <w:szCs w:val="22"/>
              </w:rPr>
            </w:pPr>
            <w:r w:rsidRPr="00D6757C">
              <w:rPr>
                <w:sz w:val="22"/>
                <w:szCs w:val="22"/>
              </w:rPr>
              <w:t>Одноэтажное здание, производственное помещение</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980ECBB" w14:textId="77777777" w:rsidR="00530D3B" w:rsidRPr="00D6757C" w:rsidRDefault="00530D3B" w:rsidP="00FC2D96">
            <w:pPr>
              <w:spacing w:after="0"/>
              <w:jc w:val="center"/>
              <w:rPr>
                <w:sz w:val="22"/>
                <w:szCs w:val="22"/>
              </w:rPr>
            </w:pPr>
            <w:r w:rsidRPr="00D6757C">
              <w:rPr>
                <w:sz w:val="22"/>
                <w:szCs w:val="22"/>
              </w:rPr>
              <w:t>442,6</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1206C164" w14:textId="77777777" w:rsidR="00530D3B" w:rsidRPr="00D6757C" w:rsidRDefault="00530D3B" w:rsidP="00FC2D96">
            <w:pPr>
              <w:spacing w:after="0"/>
              <w:jc w:val="center"/>
              <w:rPr>
                <w:sz w:val="22"/>
                <w:szCs w:val="22"/>
              </w:rPr>
            </w:pPr>
            <w:r w:rsidRPr="00D6757C">
              <w:rPr>
                <w:sz w:val="22"/>
                <w:szCs w:val="22"/>
              </w:rPr>
              <w:t>442,6</w:t>
            </w:r>
          </w:p>
        </w:tc>
        <w:tc>
          <w:tcPr>
            <w:tcW w:w="1719" w:type="dxa"/>
            <w:gridSpan w:val="2"/>
            <w:tcBorders>
              <w:top w:val="nil"/>
              <w:left w:val="nil"/>
              <w:bottom w:val="single" w:sz="4" w:space="0" w:color="auto"/>
              <w:right w:val="single" w:sz="4" w:space="0" w:color="auto"/>
            </w:tcBorders>
            <w:shd w:val="clear" w:color="auto" w:fill="auto"/>
            <w:vAlign w:val="center"/>
            <w:hideMark/>
          </w:tcPr>
          <w:p w14:paraId="2835CBAF" w14:textId="77777777" w:rsidR="00530D3B" w:rsidRPr="00D6757C" w:rsidRDefault="00530D3B" w:rsidP="00FC2D96">
            <w:pPr>
              <w:spacing w:after="0"/>
              <w:jc w:val="center"/>
              <w:rPr>
                <w:sz w:val="22"/>
                <w:szCs w:val="22"/>
              </w:rPr>
            </w:pPr>
            <w:r w:rsidRPr="00D6757C">
              <w:rPr>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32D3AE73" w14:textId="77777777" w:rsidR="00530D3B" w:rsidRPr="00D6757C" w:rsidRDefault="00530D3B" w:rsidP="00FC2D96">
            <w:pPr>
              <w:spacing w:after="0"/>
              <w:jc w:val="center"/>
              <w:rPr>
                <w:sz w:val="22"/>
                <w:szCs w:val="22"/>
              </w:rPr>
            </w:pPr>
            <w:r w:rsidRPr="00D6757C">
              <w:rPr>
                <w:sz w:val="22"/>
                <w:szCs w:val="22"/>
              </w:rPr>
              <w:t>подметание по требованию</w:t>
            </w:r>
          </w:p>
        </w:tc>
        <w:tc>
          <w:tcPr>
            <w:tcW w:w="1605" w:type="dxa"/>
            <w:tcBorders>
              <w:top w:val="nil"/>
              <w:left w:val="nil"/>
              <w:bottom w:val="single" w:sz="4" w:space="0" w:color="auto"/>
              <w:right w:val="nil"/>
            </w:tcBorders>
            <w:shd w:val="clear" w:color="auto" w:fill="auto"/>
            <w:noWrap/>
            <w:vAlign w:val="center"/>
            <w:hideMark/>
          </w:tcPr>
          <w:p w14:paraId="7DD83C41" w14:textId="77777777" w:rsidR="00530D3B" w:rsidRPr="00D6757C" w:rsidRDefault="00530D3B" w:rsidP="00FC2D96">
            <w:pPr>
              <w:spacing w:after="0"/>
              <w:jc w:val="center"/>
              <w:rPr>
                <w:sz w:val="22"/>
                <w:szCs w:val="22"/>
              </w:rPr>
            </w:pPr>
            <w:r w:rsidRPr="00D6757C">
              <w:rPr>
                <w:sz w:val="22"/>
                <w:szCs w:val="22"/>
              </w:rPr>
              <w:t>по требованию</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B8C7894" w14:textId="77777777" w:rsidR="00530D3B" w:rsidRPr="00D6757C" w:rsidRDefault="00530D3B" w:rsidP="00FC2D96">
            <w:pPr>
              <w:spacing w:after="0"/>
              <w:jc w:val="center"/>
              <w:rPr>
                <w:sz w:val="22"/>
                <w:szCs w:val="22"/>
              </w:rPr>
            </w:pPr>
            <w:r w:rsidRPr="00D6757C">
              <w:rPr>
                <w:sz w:val="22"/>
                <w:szCs w:val="22"/>
              </w:rPr>
              <w:t>по требованию</w:t>
            </w:r>
          </w:p>
        </w:tc>
      </w:tr>
      <w:tr w:rsidR="00530D3B" w:rsidRPr="00D6757C" w14:paraId="1730F6C1" w14:textId="77777777" w:rsidTr="00FC2D96">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ACC10" w14:textId="77777777" w:rsidR="00530D3B" w:rsidRPr="00D6757C" w:rsidRDefault="00530D3B" w:rsidP="00FC2D96">
            <w:pPr>
              <w:spacing w:after="0"/>
              <w:jc w:val="center"/>
              <w:rPr>
                <w:color w:val="000000"/>
                <w:sz w:val="22"/>
                <w:szCs w:val="22"/>
              </w:rPr>
            </w:pPr>
            <w:r w:rsidRPr="00D6757C">
              <w:rPr>
                <w:color w:val="000000"/>
                <w:sz w:val="22"/>
                <w:szCs w:val="22"/>
              </w:rPr>
              <w:t>16.</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6936FCF" w14:textId="77777777" w:rsidR="00530D3B" w:rsidRPr="00D6757C" w:rsidRDefault="00530D3B" w:rsidP="00FC2D96">
            <w:pPr>
              <w:spacing w:after="0"/>
              <w:jc w:val="center"/>
              <w:rPr>
                <w:color w:val="000000"/>
                <w:sz w:val="22"/>
                <w:szCs w:val="22"/>
              </w:rPr>
            </w:pPr>
            <w:r w:rsidRPr="00D6757C">
              <w:rPr>
                <w:color w:val="000000"/>
                <w:sz w:val="22"/>
                <w:szCs w:val="22"/>
              </w:rPr>
              <w:t>Здание ССТ административное здание, гараж на 29 автомашин, РММ</w:t>
            </w:r>
          </w:p>
          <w:p w14:paraId="3135248D" w14:textId="77777777" w:rsidR="00530D3B" w:rsidRPr="00D6757C" w:rsidRDefault="00530D3B" w:rsidP="00FC2D96">
            <w:pPr>
              <w:spacing w:after="0"/>
              <w:rPr>
                <w:color w:val="000000"/>
                <w:sz w:val="22"/>
                <w:szCs w:val="22"/>
              </w:rPr>
            </w:pPr>
            <w:r w:rsidRPr="00D6757C">
              <w:rPr>
                <w:color w:val="000000"/>
                <w:sz w:val="22"/>
                <w:szCs w:val="22"/>
              </w:rPr>
              <w:t>- Гараж на 29 автомашин и РММ, помещение 1</w:t>
            </w:r>
          </w:p>
          <w:p w14:paraId="5EC81295" w14:textId="77777777" w:rsidR="00530D3B" w:rsidRPr="00D6757C" w:rsidRDefault="00530D3B" w:rsidP="00FC2D96">
            <w:pPr>
              <w:spacing w:after="0"/>
              <w:rPr>
                <w:color w:val="000000"/>
                <w:sz w:val="22"/>
                <w:szCs w:val="22"/>
              </w:rPr>
            </w:pPr>
            <w:r w:rsidRPr="00D6757C">
              <w:rPr>
                <w:color w:val="000000"/>
                <w:sz w:val="22"/>
                <w:szCs w:val="22"/>
              </w:rPr>
              <w:t>- Гараж на 29 автомашин и РММ, помещение 2</w:t>
            </w:r>
          </w:p>
        </w:tc>
        <w:tc>
          <w:tcPr>
            <w:tcW w:w="22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C7DC468"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д.49/1 сооружение 2, помещение 1</w:t>
            </w:r>
          </w:p>
          <w:p w14:paraId="1694D7DC" w14:textId="4C91D5C6" w:rsidR="00BB5DE5" w:rsidRPr="00D6757C" w:rsidRDefault="00BB5DE5" w:rsidP="00FC2D96">
            <w:pPr>
              <w:spacing w:after="0"/>
              <w:jc w:val="center"/>
              <w:rPr>
                <w:color w:val="000000"/>
                <w:sz w:val="22"/>
                <w:szCs w:val="22"/>
              </w:rPr>
            </w:pPr>
            <w:r w:rsidRPr="00D6757C">
              <w:rPr>
                <w:color w:val="000000"/>
                <w:sz w:val="22"/>
                <w:szCs w:val="22"/>
              </w:rPr>
              <w:t>86:10:0101222:817</w:t>
            </w:r>
          </w:p>
          <w:p w14:paraId="3FE4A14C" w14:textId="77777777" w:rsidR="00530D3B" w:rsidRPr="00D6757C" w:rsidRDefault="00530D3B" w:rsidP="00FC2D96">
            <w:pPr>
              <w:spacing w:after="0"/>
              <w:jc w:val="center"/>
              <w:rPr>
                <w:color w:val="000000"/>
                <w:sz w:val="22"/>
                <w:szCs w:val="22"/>
              </w:rPr>
            </w:pPr>
          </w:p>
          <w:p w14:paraId="410CC071"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д.49/1 сооружение 2, помещение 2</w:t>
            </w:r>
          </w:p>
          <w:p w14:paraId="11C2F36F" w14:textId="73FF2857" w:rsidR="00BB5DE5" w:rsidRPr="00D6757C" w:rsidRDefault="00BB5DE5" w:rsidP="00FC2D96">
            <w:pPr>
              <w:spacing w:after="0"/>
              <w:jc w:val="center"/>
              <w:rPr>
                <w:color w:val="000000"/>
                <w:sz w:val="22"/>
                <w:szCs w:val="22"/>
              </w:rPr>
            </w:pPr>
            <w:r w:rsidRPr="00D6757C">
              <w:rPr>
                <w:color w:val="000000"/>
                <w:sz w:val="22"/>
                <w:szCs w:val="22"/>
              </w:rPr>
              <w:t>86:10:0101222:818</w:t>
            </w:r>
          </w:p>
          <w:p w14:paraId="213F951B" w14:textId="77777777" w:rsidR="00530D3B" w:rsidRPr="00D6757C" w:rsidRDefault="00530D3B" w:rsidP="00FC2D96">
            <w:pPr>
              <w:spacing w:after="0"/>
              <w:jc w:val="center"/>
              <w:rPr>
                <w:color w:val="000000"/>
                <w:sz w:val="22"/>
                <w:szCs w:val="22"/>
              </w:rPr>
            </w:pPr>
          </w:p>
        </w:tc>
        <w:tc>
          <w:tcPr>
            <w:tcW w:w="18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F47EF6C" w14:textId="77777777" w:rsidR="00530D3B" w:rsidRPr="00D6757C" w:rsidRDefault="00530D3B" w:rsidP="00FC2D96">
            <w:pPr>
              <w:spacing w:after="0"/>
              <w:jc w:val="center"/>
              <w:rPr>
                <w:color w:val="000000"/>
                <w:sz w:val="22"/>
                <w:szCs w:val="22"/>
              </w:rPr>
            </w:pPr>
            <w:r w:rsidRPr="00D6757C">
              <w:rPr>
                <w:color w:val="000000"/>
                <w:sz w:val="22"/>
                <w:szCs w:val="22"/>
              </w:rPr>
              <w:t>Трехэтажное здание, офисные и производственные помещения 3 этаж (санузел - 4, раковины - 5, душевая кабина - 3)</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5B8C812" w14:textId="77777777" w:rsidR="00530D3B" w:rsidRPr="00D6757C" w:rsidRDefault="00530D3B" w:rsidP="00FC2D96">
            <w:pPr>
              <w:spacing w:after="0"/>
              <w:jc w:val="center"/>
              <w:rPr>
                <w:color w:val="000000"/>
                <w:sz w:val="22"/>
                <w:szCs w:val="22"/>
              </w:rPr>
            </w:pPr>
            <w:r w:rsidRPr="00D6757C">
              <w:rPr>
                <w:color w:val="000000"/>
                <w:sz w:val="22"/>
                <w:szCs w:val="22"/>
              </w:rPr>
              <w:t>2758,9</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CE0191B" w14:textId="77777777" w:rsidR="00530D3B" w:rsidRPr="00D6757C" w:rsidRDefault="00530D3B" w:rsidP="00FC2D96">
            <w:pPr>
              <w:spacing w:after="0"/>
              <w:jc w:val="center"/>
              <w:rPr>
                <w:color w:val="000000"/>
                <w:sz w:val="22"/>
                <w:szCs w:val="22"/>
              </w:rPr>
            </w:pPr>
            <w:r w:rsidRPr="00D6757C">
              <w:rPr>
                <w:color w:val="000000"/>
                <w:sz w:val="22"/>
                <w:szCs w:val="22"/>
              </w:rPr>
              <w:t>278,3</w:t>
            </w:r>
          </w:p>
        </w:tc>
        <w:tc>
          <w:tcPr>
            <w:tcW w:w="1719" w:type="dxa"/>
            <w:gridSpan w:val="2"/>
            <w:tcBorders>
              <w:top w:val="nil"/>
              <w:left w:val="nil"/>
              <w:bottom w:val="single" w:sz="4" w:space="0" w:color="auto"/>
              <w:right w:val="single" w:sz="4" w:space="0" w:color="auto"/>
            </w:tcBorders>
            <w:shd w:val="clear" w:color="auto" w:fill="auto"/>
            <w:vAlign w:val="center"/>
            <w:hideMark/>
          </w:tcPr>
          <w:p w14:paraId="7C2FEDFB"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55C9B9D5"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36EAFFC3"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14:paraId="7062BE71" w14:textId="77777777" w:rsidR="00530D3B" w:rsidRPr="00D6757C" w:rsidRDefault="00530D3B" w:rsidP="00FC2D96">
            <w:pPr>
              <w:spacing w:after="0"/>
              <w:jc w:val="center"/>
              <w:rPr>
                <w:color w:val="000000"/>
                <w:sz w:val="22"/>
                <w:szCs w:val="22"/>
              </w:rPr>
            </w:pPr>
            <w:r w:rsidRPr="00D6757C">
              <w:rPr>
                <w:color w:val="000000"/>
                <w:sz w:val="22"/>
                <w:szCs w:val="22"/>
              </w:rPr>
              <w:t xml:space="preserve">Двухразовая влажная уборка мест общего пользования </w:t>
            </w:r>
          </w:p>
        </w:tc>
      </w:tr>
      <w:tr w:rsidR="00530D3B" w:rsidRPr="00D6757C" w14:paraId="4222BC3F"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4C770DC6" w14:textId="77777777" w:rsidR="00530D3B" w:rsidRPr="00D6757C" w:rsidRDefault="00530D3B" w:rsidP="00FC2D96">
            <w:pPr>
              <w:spacing w:after="0"/>
              <w:jc w:val="center"/>
              <w:rPr>
                <w:color w:val="000000"/>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14:paraId="0E583F99" w14:textId="77777777" w:rsidR="00530D3B" w:rsidRPr="00D6757C" w:rsidRDefault="00530D3B" w:rsidP="00FC2D96">
            <w:pPr>
              <w:spacing w:after="0"/>
              <w:jc w:val="center"/>
              <w:rPr>
                <w:color w:val="000000"/>
                <w:sz w:val="22"/>
                <w:szCs w:val="22"/>
              </w:rPr>
            </w:pPr>
          </w:p>
        </w:tc>
        <w:tc>
          <w:tcPr>
            <w:tcW w:w="2292" w:type="dxa"/>
            <w:gridSpan w:val="2"/>
            <w:vMerge/>
            <w:tcBorders>
              <w:top w:val="nil"/>
              <w:left w:val="single" w:sz="4" w:space="0" w:color="auto"/>
              <w:bottom w:val="single" w:sz="4" w:space="0" w:color="auto"/>
              <w:right w:val="single" w:sz="4" w:space="0" w:color="auto"/>
            </w:tcBorders>
            <w:vAlign w:val="center"/>
            <w:hideMark/>
          </w:tcPr>
          <w:p w14:paraId="6A8C7BD0" w14:textId="77777777" w:rsidR="00530D3B" w:rsidRPr="00D6757C" w:rsidRDefault="00530D3B" w:rsidP="00FC2D96">
            <w:pPr>
              <w:spacing w:after="0"/>
              <w:jc w:val="center"/>
              <w:rPr>
                <w:color w:val="000000"/>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2A76D359" w14:textId="77777777" w:rsidR="00530D3B" w:rsidRPr="00D6757C" w:rsidRDefault="00530D3B" w:rsidP="00FC2D96">
            <w:pPr>
              <w:spacing w:after="0"/>
              <w:jc w:val="center"/>
              <w:rPr>
                <w:color w:val="000000"/>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2B96CFAE" w14:textId="77777777" w:rsidR="00530D3B" w:rsidRPr="00D6757C" w:rsidRDefault="00530D3B" w:rsidP="00FC2D96">
            <w:pPr>
              <w:spacing w:after="0"/>
              <w:jc w:val="center"/>
              <w:rPr>
                <w:color w:val="000000"/>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53AA1197" w14:textId="77777777" w:rsidR="00530D3B" w:rsidRPr="00D6757C" w:rsidRDefault="00530D3B" w:rsidP="00FC2D96">
            <w:pPr>
              <w:spacing w:after="0"/>
              <w:jc w:val="center"/>
              <w:rPr>
                <w:color w:val="000000"/>
                <w:sz w:val="22"/>
                <w:szCs w:val="22"/>
              </w:rPr>
            </w:pPr>
            <w:r w:rsidRPr="00D6757C">
              <w:rPr>
                <w:color w:val="000000"/>
                <w:sz w:val="22"/>
                <w:szCs w:val="22"/>
              </w:rPr>
              <w:t>2480,6</w:t>
            </w:r>
          </w:p>
        </w:tc>
        <w:tc>
          <w:tcPr>
            <w:tcW w:w="1719" w:type="dxa"/>
            <w:gridSpan w:val="2"/>
            <w:tcBorders>
              <w:top w:val="nil"/>
              <w:left w:val="nil"/>
              <w:bottom w:val="single" w:sz="4" w:space="0" w:color="auto"/>
              <w:right w:val="single" w:sz="4" w:space="0" w:color="auto"/>
            </w:tcBorders>
            <w:shd w:val="clear" w:color="auto" w:fill="auto"/>
            <w:vAlign w:val="center"/>
            <w:hideMark/>
          </w:tcPr>
          <w:p w14:paraId="3E719D5B"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27AE7B2F"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подметание</w:t>
            </w:r>
          </w:p>
        </w:tc>
        <w:tc>
          <w:tcPr>
            <w:tcW w:w="1605" w:type="dxa"/>
            <w:tcBorders>
              <w:top w:val="nil"/>
              <w:left w:val="nil"/>
              <w:bottom w:val="single" w:sz="4" w:space="0" w:color="auto"/>
              <w:right w:val="nil"/>
            </w:tcBorders>
            <w:shd w:val="clear" w:color="auto" w:fill="auto"/>
            <w:noWrap/>
            <w:vAlign w:val="center"/>
            <w:hideMark/>
          </w:tcPr>
          <w:p w14:paraId="6BB88CB8"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21FB5619" w14:textId="77777777" w:rsidR="00530D3B" w:rsidRPr="00D6757C" w:rsidRDefault="00530D3B" w:rsidP="00FC2D96">
            <w:pPr>
              <w:spacing w:after="0"/>
              <w:jc w:val="left"/>
              <w:rPr>
                <w:color w:val="000000"/>
                <w:sz w:val="22"/>
                <w:szCs w:val="22"/>
              </w:rPr>
            </w:pPr>
          </w:p>
        </w:tc>
      </w:tr>
      <w:tr w:rsidR="00530D3B" w:rsidRPr="00D6757C" w14:paraId="2B4F7159"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99C9B72" w14:textId="77777777" w:rsidR="00530D3B" w:rsidRPr="00D6757C" w:rsidRDefault="00530D3B" w:rsidP="00FC2D96">
            <w:pPr>
              <w:spacing w:after="0"/>
              <w:jc w:val="center"/>
              <w:rPr>
                <w:color w:val="000000"/>
                <w:sz w:val="22"/>
                <w:szCs w:val="22"/>
              </w:rPr>
            </w:pPr>
            <w:r w:rsidRPr="00D6757C">
              <w:rPr>
                <w:color w:val="000000"/>
                <w:sz w:val="22"/>
                <w:szCs w:val="22"/>
              </w:rPr>
              <w:t>17.</w:t>
            </w:r>
          </w:p>
        </w:tc>
        <w:tc>
          <w:tcPr>
            <w:tcW w:w="2063" w:type="dxa"/>
            <w:gridSpan w:val="2"/>
            <w:tcBorders>
              <w:top w:val="nil"/>
              <w:left w:val="nil"/>
              <w:bottom w:val="single" w:sz="4" w:space="0" w:color="auto"/>
              <w:right w:val="single" w:sz="4" w:space="0" w:color="auto"/>
            </w:tcBorders>
            <w:shd w:val="clear" w:color="auto" w:fill="auto"/>
            <w:vAlign w:val="center"/>
            <w:hideMark/>
          </w:tcPr>
          <w:p w14:paraId="18044719" w14:textId="77777777" w:rsidR="00530D3B" w:rsidRPr="00D6757C" w:rsidRDefault="00530D3B" w:rsidP="00FC2D96">
            <w:pPr>
              <w:spacing w:after="0"/>
              <w:jc w:val="center"/>
              <w:rPr>
                <w:color w:val="000000"/>
                <w:sz w:val="22"/>
                <w:szCs w:val="22"/>
              </w:rPr>
            </w:pPr>
            <w:r w:rsidRPr="00D6757C">
              <w:rPr>
                <w:color w:val="000000"/>
                <w:sz w:val="22"/>
                <w:szCs w:val="22"/>
              </w:rPr>
              <w:t>Диспетчерская гаража</w:t>
            </w:r>
          </w:p>
        </w:tc>
        <w:tc>
          <w:tcPr>
            <w:tcW w:w="2292" w:type="dxa"/>
            <w:gridSpan w:val="2"/>
            <w:tcBorders>
              <w:top w:val="nil"/>
              <w:left w:val="nil"/>
              <w:bottom w:val="single" w:sz="4" w:space="0" w:color="auto"/>
              <w:right w:val="single" w:sz="4" w:space="0" w:color="auto"/>
            </w:tcBorders>
            <w:shd w:val="clear" w:color="auto" w:fill="auto"/>
            <w:vAlign w:val="center"/>
            <w:hideMark/>
          </w:tcPr>
          <w:p w14:paraId="77284606" w14:textId="77777777" w:rsidR="00530D3B" w:rsidRPr="00D6757C" w:rsidRDefault="00530D3B" w:rsidP="00FC2D96">
            <w:pPr>
              <w:spacing w:after="0"/>
              <w:jc w:val="center"/>
              <w:rPr>
                <w:color w:val="000000"/>
                <w:sz w:val="22"/>
                <w:szCs w:val="22"/>
              </w:rPr>
            </w:pPr>
            <w:r w:rsidRPr="00D6757C">
              <w:rPr>
                <w:color w:val="000000"/>
                <w:sz w:val="22"/>
                <w:szCs w:val="22"/>
              </w:rPr>
              <w:t>г. Сургут, Аэрофлотская, 49/1 сооружение 17.</w:t>
            </w:r>
          </w:p>
          <w:p w14:paraId="5F133A01" w14:textId="77777777" w:rsidR="00530D3B" w:rsidRPr="00D6757C" w:rsidRDefault="00530D3B" w:rsidP="00FC2D96">
            <w:pPr>
              <w:spacing w:after="0"/>
              <w:jc w:val="center"/>
              <w:rPr>
                <w:color w:val="000000"/>
                <w:sz w:val="22"/>
                <w:szCs w:val="22"/>
              </w:rPr>
            </w:pPr>
          </w:p>
          <w:p w14:paraId="7FA532DE" w14:textId="77777777" w:rsidR="00530D3B" w:rsidRPr="00D6757C" w:rsidRDefault="00530D3B" w:rsidP="00FC2D96">
            <w:pPr>
              <w:spacing w:after="0"/>
              <w:jc w:val="center"/>
              <w:rPr>
                <w:color w:val="000000"/>
                <w:sz w:val="22"/>
                <w:szCs w:val="22"/>
              </w:rPr>
            </w:pPr>
            <w:r w:rsidRPr="00D6757C">
              <w:rPr>
                <w:color w:val="000000"/>
                <w:sz w:val="22"/>
                <w:szCs w:val="22"/>
              </w:rPr>
              <w:t>86:10:0101000:1170</w:t>
            </w:r>
          </w:p>
          <w:p w14:paraId="7F9D6E2C" w14:textId="77777777" w:rsidR="00530D3B" w:rsidRPr="00D6757C" w:rsidRDefault="00530D3B" w:rsidP="00FC2D96">
            <w:pPr>
              <w:spacing w:after="0"/>
              <w:jc w:val="center"/>
              <w:rPr>
                <w:color w:val="000000"/>
                <w:sz w:val="22"/>
                <w:szCs w:val="22"/>
              </w:rPr>
            </w:pPr>
          </w:p>
        </w:tc>
        <w:tc>
          <w:tcPr>
            <w:tcW w:w="1810" w:type="dxa"/>
            <w:gridSpan w:val="2"/>
            <w:tcBorders>
              <w:top w:val="nil"/>
              <w:left w:val="nil"/>
              <w:bottom w:val="single" w:sz="4" w:space="0" w:color="auto"/>
              <w:right w:val="single" w:sz="4" w:space="0" w:color="auto"/>
            </w:tcBorders>
            <w:shd w:val="clear" w:color="auto" w:fill="auto"/>
            <w:vAlign w:val="center"/>
            <w:hideMark/>
          </w:tcPr>
          <w:p w14:paraId="5598942E" w14:textId="77777777" w:rsidR="00530D3B" w:rsidRPr="00D6757C" w:rsidRDefault="00530D3B" w:rsidP="00FC2D96">
            <w:pPr>
              <w:spacing w:after="0"/>
              <w:jc w:val="center"/>
              <w:rPr>
                <w:color w:val="000000"/>
                <w:sz w:val="22"/>
                <w:szCs w:val="22"/>
              </w:rPr>
            </w:pPr>
            <w:r w:rsidRPr="00D6757C">
              <w:rPr>
                <w:color w:val="000000"/>
                <w:sz w:val="22"/>
                <w:szCs w:val="22"/>
              </w:rPr>
              <w:t>Одноэтажное здание, офисные помещения 1 этаж (санузел - 1, раковина - 2)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9798ED6" w14:textId="77777777" w:rsidR="00530D3B" w:rsidRPr="00D6757C" w:rsidRDefault="00530D3B" w:rsidP="00FC2D96">
            <w:pPr>
              <w:spacing w:after="0"/>
              <w:jc w:val="center"/>
              <w:rPr>
                <w:color w:val="000000"/>
                <w:sz w:val="22"/>
                <w:szCs w:val="22"/>
              </w:rPr>
            </w:pPr>
            <w:r w:rsidRPr="00D6757C">
              <w:rPr>
                <w:color w:val="000000"/>
                <w:sz w:val="22"/>
                <w:szCs w:val="22"/>
              </w:rPr>
              <w:t>206,1</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76997B0" w14:textId="77777777" w:rsidR="00530D3B" w:rsidRPr="00D6757C" w:rsidRDefault="00530D3B" w:rsidP="00FC2D96">
            <w:pPr>
              <w:spacing w:after="0"/>
              <w:jc w:val="center"/>
              <w:rPr>
                <w:color w:val="000000"/>
                <w:sz w:val="22"/>
                <w:szCs w:val="22"/>
              </w:rPr>
            </w:pPr>
            <w:r w:rsidRPr="00D6757C">
              <w:rPr>
                <w:color w:val="000000"/>
                <w:sz w:val="22"/>
                <w:szCs w:val="22"/>
              </w:rPr>
              <w:t>206,1</w:t>
            </w:r>
          </w:p>
        </w:tc>
        <w:tc>
          <w:tcPr>
            <w:tcW w:w="1719" w:type="dxa"/>
            <w:gridSpan w:val="2"/>
            <w:tcBorders>
              <w:top w:val="nil"/>
              <w:left w:val="nil"/>
              <w:bottom w:val="single" w:sz="4" w:space="0" w:color="auto"/>
              <w:right w:val="single" w:sz="4" w:space="0" w:color="auto"/>
            </w:tcBorders>
            <w:shd w:val="clear" w:color="auto" w:fill="auto"/>
            <w:vAlign w:val="center"/>
            <w:hideMark/>
          </w:tcPr>
          <w:p w14:paraId="18ECFCA7"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56A5519B"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1F389754"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59123A32" w14:textId="77777777" w:rsidR="00530D3B" w:rsidRPr="00D6757C" w:rsidRDefault="00530D3B" w:rsidP="00FC2D96">
            <w:pPr>
              <w:spacing w:after="0"/>
              <w:jc w:val="center"/>
              <w:rPr>
                <w:color w:val="000000"/>
                <w:sz w:val="22"/>
                <w:szCs w:val="22"/>
              </w:rPr>
            </w:pPr>
            <w:r w:rsidRPr="00D6757C">
              <w:rPr>
                <w:color w:val="000000"/>
                <w:sz w:val="22"/>
                <w:szCs w:val="22"/>
              </w:rPr>
              <w:t xml:space="preserve">Двухразовая влажная уборка мест общего пользования </w:t>
            </w:r>
          </w:p>
        </w:tc>
      </w:tr>
      <w:tr w:rsidR="00530D3B" w:rsidRPr="00D6757C" w14:paraId="3CCEF74B"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1BC2D5D" w14:textId="77777777" w:rsidR="00530D3B" w:rsidRPr="00D6757C" w:rsidRDefault="00530D3B" w:rsidP="00FC2D96">
            <w:pPr>
              <w:spacing w:after="0"/>
              <w:jc w:val="center"/>
              <w:rPr>
                <w:color w:val="000000"/>
                <w:sz w:val="22"/>
                <w:szCs w:val="22"/>
              </w:rPr>
            </w:pPr>
            <w:r w:rsidRPr="00D6757C">
              <w:rPr>
                <w:color w:val="000000"/>
                <w:sz w:val="22"/>
                <w:szCs w:val="22"/>
              </w:rPr>
              <w:t>18.</w:t>
            </w:r>
          </w:p>
        </w:tc>
        <w:tc>
          <w:tcPr>
            <w:tcW w:w="2063" w:type="dxa"/>
            <w:gridSpan w:val="2"/>
            <w:tcBorders>
              <w:top w:val="nil"/>
              <w:left w:val="nil"/>
              <w:bottom w:val="single" w:sz="4" w:space="0" w:color="auto"/>
              <w:right w:val="single" w:sz="4" w:space="0" w:color="auto"/>
            </w:tcBorders>
            <w:shd w:val="clear" w:color="auto" w:fill="auto"/>
            <w:vAlign w:val="center"/>
            <w:hideMark/>
          </w:tcPr>
          <w:p w14:paraId="4B250DF2" w14:textId="77777777" w:rsidR="00530D3B" w:rsidRPr="00D6757C" w:rsidRDefault="00530D3B" w:rsidP="00FC2D96">
            <w:pPr>
              <w:spacing w:after="0"/>
              <w:jc w:val="center"/>
              <w:rPr>
                <w:color w:val="000000"/>
                <w:sz w:val="22"/>
                <w:szCs w:val="22"/>
              </w:rPr>
            </w:pPr>
            <w:r w:rsidRPr="00D6757C">
              <w:rPr>
                <w:color w:val="000000"/>
                <w:sz w:val="22"/>
                <w:szCs w:val="22"/>
              </w:rPr>
              <w:t>Здание контрольно-технический пункт</w:t>
            </w:r>
          </w:p>
        </w:tc>
        <w:tc>
          <w:tcPr>
            <w:tcW w:w="2292" w:type="dxa"/>
            <w:gridSpan w:val="2"/>
            <w:tcBorders>
              <w:top w:val="nil"/>
              <w:left w:val="nil"/>
              <w:bottom w:val="single" w:sz="4" w:space="0" w:color="auto"/>
              <w:right w:val="single" w:sz="4" w:space="0" w:color="auto"/>
            </w:tcBorders>
            <w:shd w:val="clear" w:color="auto" w:fill="auto"/>
            <w:vAlign w:val="center"/>
            <w:hideMark/>
          </w:tcPr>
          <w:p w14:paraId="6794C97D"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49/1, сооружение 19</w:t>
            </w:r>
          </w:p>
          <w:p w14:paraId="5202B2AD" w14:textId="77777777" w:rsidR="00530D3B" w:rsidRPr="00D6757C" w:rsidRDefault="00530D3B" w:rsidP="00FC2D96">
            <w:pPr>
              <w:spacing w:after="0"/>
              <w:jc w:val="center"/>
              <w:rPr>
                <w:color w:val="000000"/>
                <w:sz w:val="22"/>
                <w:szCs w:val="22"/>
              </w:rPr>
            </w:pPr>
          </w:p>
          <w:p w14:paraId="4C8D70C3" w14:textId="77777777" w:rsidR="00530D3B" w:rsidRPr="00D6757C" w:rsidRDefault="00530D3B" w:rsidP="00FC2D96">
            <w:pPr>
              <w:spacing w:after="0"/>
              <w:jc w:val="center"/>
              <w:rPr>
                <w:color w:val="000000"/>
                <w:sz w:val="22"/>
                <w:szCs w:val="22"/>
              </w:rPr>
            </w:pPr>
            <w:r w:rsidRPr="00D6757C">
              <w:rPr>
                <w:color w:val="000000"/>
                <w:sz w:val="22"/>
                <w:szCs w:val="22"/>
              </w:rPr>
              <w:t>86:10:0101222:148</w:t>
            </w:r>
          </w:p>
          <w:p w14:paraId="692BC17A" w14:textId="77777777" w:rsidR="00530D3B" w:rsidRPr="00D6757C" w:rsidRDefault="00530D3B" w:rsidP="00FC2D96">
            <w:pPr>
              <w:spacing w:after="0"/>
              <w:jc w:val="center"/>
              <w:rPr>
                <w:color w:val="000000"/>
                <w:sz w:val="22"/>
                <w:szCs w:val="22"/>
              </w:rPr>
            </w:pPr>
          </w:p>
        </w:tc>
        <w:tc>
          <w:tcPr>
            <w:tcW w:w="1810" w:type="dxa"/>
            <w:gridSpan w:val="2"/>
            <w:tcBorders>
              <w:top w:val="nil"/>
              <w:left w:val="nil"/>
              <w:bottom w:val="single" w:sz="4" w:space="0" w:color="auto"/>
              <w:right w:val="single" w:sz="4" w:space="0" w:color="auto"/>
            </w:tcBorders>
            <w:shd w:val="clear" w:color="auto" w:fill="auto"/>
            <w:vAlign w:val="center"/>
            <w:hideMark/>
          </w:tcPr>
          <w:p w14:paraId="4EAA60F4" w14:textId="77777777" w:rsidR="00530D3B" w:rsidRPr="00D6757C" w:rsidRDefault="00530D3B" w:rsidP="00FC2D96">
            <w:pPr>
              <w:spacing w:after="0"/>
              <w:jc w:val="center"/>
              <w:rPr>
                <w:color w:val="000000"/>
                <w:sz w:val="22"/>
                <w:szCs w:val="22"/>
              </w:rPr>
            </w:pPr>
            <w:r w:rsidRPr="00D6757C">
              <w:rPr>
                <w:color w:val="000000"/>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563F3D" w14:textId="77777777" w:rsidR="00530D3B" w:rsidRPr="00D6757C" w:rsidRDefault="00530D3B" w:rsidP="00FC2D96">
            <w:pPr>
              <w:spacing w:after="0"/>
              <w:jc w:val="center"/>
              <w:rPr>
                <w:color w:val="000000"/>
                <w:sz w:val="22"/>
                <w:szCs w:val="22"/>
              </w:rPr>
            </w:pPr>
            <w:r w:rsidRPr="00D6757C">
              <w:rPr>
                <w:color w:val="000000"/>
                <w:sz w:val="22"/>
                <w:szCs w:val="22"/>
              </w:rPr>
              <w:t>32,8</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CC4F5C0" w14:textId="77777777" w:rsidR="00530D3B" w:rsidRPr="00D6757C" w:rsidRDefault="00530D3B" w:rsidP="00FC2D96">
            <w:pPr>
              <w:spacing w:after="0"/>
              <w:jc w:val="center"/>
              <w:rPr>
                <w:color w:val="000000"/>
                <w:sz w:val="22"/>
                <w:szCs w:val="22"/>
              </w:rPr>
            </w:pPr>
            <w:r w:rsidRPr="00D6757C">
              <w:rPr>
                <w:color w:val="000000"/>
                <w:sz w:val="22"/>
                <w:szCs w:val="22"/>
              </w:rPr>
              <w:t>32,8</w:t>
            </w:r>
          </w:p>
        </w:tc>
        <w:tc>
          <w:tcPr>
            <w:tcW w:w="1719" w:type="dxa"/>
            <w:gridSpan w:val="2"/>
            <w:tcBorders>
              <w:top w:val="nil"/>
              <w:left w:val="nil"/>
              <w:bottom w:val="single" w:sz="4" w:space="0" w:color="auto"/>
              <w:right w:val="single" w:sz="4" w:space="0" w:color="auto"/>
            </w:tcBorders>
            <w:shd w:val="clear" w:color="auto" w:fill="auto"/>
            <w:vAlign w:val="center"/>
            <w:hideMark/>
          </w:tcPr>
          <w:p w14:paraId="2B14CADA"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57B6C9A9"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1A6348A4"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DE672CC" w14:textId="77777777" w:rsidR="00530D3B" w:rsidRPr="00D6757C" w:rsidRDefault="00530D3B" w:rsidP="00FC2D96">
            <w:pPr>
              <w:spacing w:after="0"/>
              <w:jc w:val="center"/>
              <w:rPr>
                <w:color w:val="000000"/>
                <w:sz w:val="22"/>
                <w:szCs w:val="22"/>
              </w:rPr>
            </w:pPr>
            <w:r w:rsidRPr="00D6757C">
              <w:rPr>
                <w:color w:val="000000"/>
                <w:sz w:val="22"/>
                <w:szCs w:val="22"/>
              </w:rPr>
              <w:t xml:space="preserve">Двухразовая влажная уборка мест общего пользования </w:t>
            </w:r>
          </w:p>
        </w:tc>
      </w:tr>
      <w:tr w:rsidR="00530D3B" w:rsidRPr="00D6757C" w14:paraId="3C7C1F00" w14:textId="77777777" w:rsidTr="00FC2D96">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F1C366" w14:textId="77777777" w:rsidR="00530D3B" w:rsidRPr="00D6757C" w:rsidRDefault="00530D3B" w:rsidP="00FC2D96">
            <w:pPr>
              <w:spacing w:after="0"/>
              <w:jc w:val="center"/>
              <w:rPr>
                <w:color w:val="000000"/>
                <w:sz w:val="22"/>
                <w:szCs w:val="22"/>
              </w:rPr>
            </w:pPr>
            <w:r w:rsidRPr="00D6757C">
              <w:rPr>
                <w:color w:val="000000"/>
                <w:sz w:val="22"/>
                <w:szCs w:val="22"/>
              </w:rPr>
              <w:t>19.</w:t>
            </w:r>
          </w:p>
        </w:tc>
        <w:tc>
          <w:tcPr>
            <w:tcW w:w="20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7E20103" w14:textId="7357538D" w:rsidR="00530D3B" w:rsidRPr="00D6757C" w:rsidRDefault="00530D3B" w:rsidP="00FC2D96">
            <w:pPr>
              <w:spacing w:after="0"/>
              <w:jc w:val="center"/>
              <w:rPr>
                <w:color w:val="000000"/>
                <w:sz w:val="22"/>
                <w:szCs w:val="22"/>
              </w:rPr>
            </w:pPr>
            <w:r w:rsidRPr="00D6757C">
              <w:rPr>
                <w:color w:val="000000"/>
                <w:sz w:val="22"/>
                <w:szCs w:val="22"/>
              </w:rPr>
              <w:t>Зона консервации (ССТ)</w:t>
            </w:r>
          </w:p>
        </w:tc>
        <w:tc>
          <w:tcPr>
            <w:tcW w:w="22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44DABBB"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49/1, сооружение 7</w:t>
            </w:r>
          </w:p>
          <w:p w14:paraId="02C1DE08" w14:textId="77777777" w:rsidR="00530D3B" w:rsidRPr="00D6757C" w:rsidRDefault="00530D3B" w:rsidP="00FC2D96">
            <w:pPr>
              <w:spacing w:after="0"/>
              <w:jc w:val="center"/>
              <w:rPr>
                <w:color w:val="000000"/>
                <w:sz w:val="22"/>
                <w:szCs w:val="22"/>
              </w:rPr>
            </w:pPr>
          </w:p>
          <w:p w14:paraId="626F9C1D" w14:textId="77777777" w:rsidR="00530D3B" w:rsidRPr="00D6757C" w:rsidRDefault="00530D3B" w:rsidP="00FC2D96">
            <w:pPr>
              <w:spacing w:after="0"/>
              <w:jc w:val="center"/>
              <w:rPr>
                <w:color w:val="000000"/>
                <w:sz w:val="22"/>
                <w:szCs w:val="22"/>
              </w:rPr>
            </w:pPr>
            <w:r w:rsidRPr="00D6757C">
              <w:rPr>
                <w:color w:val="000000"/>
                <w:sz w:val="22"/>
                <w:szCs w:val="22"/>
              </w:rPr>
              <w:t>86:10:0101222:131</w:t>
            </w:r>
          </w:p>
        </w:tc>
        <w:tc>
          <w:tcPr>
            <w:tcW w:w="181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EC5021D" w14:textId="77777777" w:rsidR="00530D3B" w:rsidRPr="00D6757C" w:rsidRDefault="00530D3B" w:rsidP="00FC2D96">
            <w:pPr>
              <w:spacing w:after="0"/>
              <w:jc w:val="center"/>
              <w:rPr>
                <w:color w:val="000000"/>
                <w:sz w:val="22"/>
                <w:szCs w:val="22"/>
              </w:rPr>
            </w:pPr>
            <w:r w:rsidRPr="00D6757C">
              <w:rPr>
                <w:color w:val="000000"/>
                <w:sz w:val="22"/>
                <w:szCs w:val="22"/>
              </w:rPr>
              <w:t xml:space="preserve">Одноэтажное здание, офисные и производственные помещения (санузел - 1, раковины - 1, </w:t>
            </w:r>
            <w:r w:rsidRPr="00D6757C">
              <w:rPr>
                <w:color w:val="000000"/>
                <w:sz w:val="22"/>
                <w:szCs w:val="22"/>
              </w:rPr>
              <w:lastRenderedPageBreak/>
              <w:t>душевая кабина - 1)</w:t>
            </w:r>
          </w:p>
        </w:tc>
        <w:tc>
          <w:tcPr>
            <w:tcW w:w="113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6EF13DD" w14:textId="77777777" w:rsidR="00530D3B" w:rsidRPr="00D6757C" w:rsidRDefault="00530D3B" w:rsidP="00FC2D96">
            <w:pPr>
              <w:spacing w:after="0"/>
              <w:jc w:val="center"/>
              <w:rPr>
                <w:color w:val="000000"/>
                <w:sz w:val="22"/>
                <w:szCs w:val="22"/>
              </w:rPr>
            </w:pPr>
            <w:r w:rsidRPr="00D6757C">
              <w:rPr>
                <w:color w:val="000000"/>
                <w:sz w:val="22"/>
                <w:szCs w:val="22"/>
              </w:rPr>
              <w:lastRenderedPageBreak/>
              <w:t>846,8</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6CD9CC8A" w14:textId="77777777" w:rsidR="00530D3B" w:rsidRPr="00D6757C" w:rsidRDefault="00530D3B" w:rsidP="00FC2D96">
            <w:pPr>
              <w:spacing w:after="0"/>
              <w:jc w:val="center"/>
              <w:rPr>
                <w:color w:val="000000"/>
                <w:sz w:val="22"/>
                <w:szCs w:val="22"/>
              </w:rPr>
            </w:pPr>
            <w:r w:rsidRPr="00D6757C">
              <w:rPr>
                <w:color w:val="000000"/>
                <w:sz w:val="22"/>
                <w:szCs w:val="22"/>
              </w:rPr>
              <w:t>17,4</w:t>
            </w:r>
          </w:p>
        </w:tc>
        <w:tc>
          <w:tcPr>
            <w:tcW w:w="1719" w:type="dxa"/>
            <w:gridSpan w:val="2"/>
            <w:tcBorders>
              <w:top w:val="nil"/>
              <w:left w:val="nil"/>
              <w:bottom w:val="single" w:sz="4" w:space="0" w:color="auto"/>
              <w:right w:val="single" w:sz="4" w:space="0" w:color="auto"/>
            </w:tcBorders>
            <w:shd w:val="clear" w:color="auto" w:fill="auto"/>
            <w:vAlign w:val="center"/>
            <w:hideMark/>
          </w:tcPr>
          <w:p w14:paraId="7A88C05E"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B48C843"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6237A4C1"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14:paraId="0BB8680B" w14:textId="77777777" w:rsidR="00530D3B" w:rsidRPr="00D6757C" w:rsidRDefault="00530D3B" w:rsidP="00FC2D96">
            <w:pPr>
              <w:spacing w:after="0"/>
              <w:jc w:val="center"/>
              <w:rPr>
                <w:color w:val="000000"/>
                <w:sz w:val="22"/>
                <w:szCs w:val="22"/>
              </w:rPr>
            </w:pPr>
            <w:r w:rsidRPr="00D6757C">
              <w:rPr>
                <w:color w:val="000000"/>
                <w:sz w:val="22"/>
                <w:szCs w:val="22"/>
              </w:rPr>
              <w:t xml:space="preserve">Двухразовая влажная уборка мест общего пользования </w:t>
            </w:r>
          </w:p>
        </w:tc>
      </w:tr>
      <w:tr w:rsidR="00530D3B" w:rsidRPr="00D6757C" w14:paraId="58F6A734" w14:textId="77777777" w:rsidTr="00FC2D96">
        <w:trPr>
          <w:trHeight w:val="600"/>
        </w:trPr>
        <w:tc>
          <w:tcPr>
            <w:tcW w:w="640" w:type="dxa"/>
            <w:vMerge/>
            <w:tcBorders>
              <w:top w:val="nil"/>
              <w:left w:val="single" w:sz="4" w:space="0" w:color="auto"/>
              <w:bottom w:val="single" w:sz="4" w:space="0" w:color="auto"/>
              <w:right w:val="single" w:sz="4" w:space="0" w:color="auto"/>
            </w:tcBorders>
            <w:vAlign w:val="center"/>
            <w:hideMark/>
          </w:tcPr>
          <w:p w14:paraId="00BE14E7" w14:textId="77777777" w:rsidR="00530D3B" w:rsidRPr="00D6757C" w:rsidRDefault="00530D3B" w:rsidP="00FC2D96">
            <w:pPr>
              <w:spacing w:after="0"/>
              <w:jc w:val="center"/>
              <w:rPr>
                <w:color w:val="000000"/>
                <w:sz w:val="22"/>
                <w:szCs w:val="22"/>
              </w:rPr>
            </w:pPr>
          </w:p>
        </w:tc>
        <w:tc>
          <w:tcPr>
            <w:tcW w:w="2063" w:type="dxa"/>
            <w:gridSpan w:val="2"/>
            <w:vMerge/>
            <w:tcBorders>
              <w:top w:val="nil"/>
              <w:left w:val="single" w:sz="4" w:space="0" w:color="auto"/>
              <w:bottom w:val="single" w:sz="4" w:space="0" w:color="auto"/>
              <w:right w:val="single" w:sz="4" w:space="0" w:color="auto"/>
            </w:tcBorders>
            <w:vAlign w:val="center"/>
            <w:hideMark/>
          </w:tcPr>
          <w:p w14:paraId="1734837D" w14:textId="77777777" w:rsidR="00530D3B" w:rsidRPr="00D6757C" w:rsidRDefault="00530D3B" w:rsidP="00FC2D96">
            <w:pPr>
              <w:spacing w:after="0"/>
              <w:jc w:val="center"/>
              <w:rPr>
                <w:color w:val="000000"/>
                <w:sz w:val="22"/>
                <w:szCs w:val="22"/>
              </w:rPr>
            </w:pPr>
          </w:p>
        </w:tc>
        <w:tc>
          <w:tcPr>
            <w:tcW w:w="2292" w:type="dxa"/>
            <w:gridSpan w:val="2"/>
            <w:vMerge/>
            <w:tcBorders>
              <w:top w:val="nil"/>
              <w:left w:val="single" w:sz="4" w:space="0" w:color="auto"/>
              <w:bottom w:val="single" w:sz="4" w:space="0" w:color="auto"/>
              <w:right w:val="single" w:sz="4" w:space="0" w:color="auto"/>
            </w:tcBorders>
            <w:vAlign w:val="center"/>
            <w:hideMark/>
          </w:tcPr>
          <w:p w14:paraId="54A51446" w14:textId="77777777" w:rsidR="00530D3B" w:rsidRPr="00D6757C" w:rsidRDefault="00530D3B" w:rsidP="00FC2D96">
            <w:pPr>
              <w:spacing w:after="0"/>
              <w:jc w:val="center"/>
              <w:rPr>
                <w:color w:val="000000"/>
                <w:sz w:val="22"/>
                <w:szCs w:val="22"/>
              </w:rPr>
            </w:pPr>
          </w:p>
        </w:tc>
        <w:tc>
          <w:tcPr>
            <w:tcW w:w="1810" w:type="dxa"/>
            <w:gridSpan w:val="2"/>
            <w:vMerge/>
            <w:tcBorders>
              <w:top w:val="nil"/>
              <w:left w:val="single" w:sz="4" w:space="0" w:color="auto"/>
              <w:bottom w:val="single" w:sz="4" w:space="0" w:color="auto"/>
              <w:right w:val="single" w:sz="4" w:space="0" w:color="auto"/>
            </w:tcBorders>
            <w:vAlign w:val="center"/>
            <w:hideMark/>
          </w:tcPr>
          <w:p w14:paraId="5C0799CE" w14:textId="77777777" w:rsidR="00530D3B" w:rsidRPr="00D6757C" w:rsidRDefault="00530D3B" w:rsidP="00FC2D96">
            <w:pPr>
              <w:spacing w:after="0"/>
              <w:jc w:val="center"/>
              <w:rPr>
                <w:color w:val="000000"/>
                <w:sz w:val="22"/>
                <w:szCs w:val="22"/>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2AA46A39" w14:textId="77777777" w:rsidR="00530D3B" w:rsidRPr="00D6757C" w:rsidRDefault="00530D3B" w:rsidP="00FC2D96">
            <w:pPr>
              <w:spacing w:after="0"/>
              <w:jc w:val="center"/>
              <w:rPr>
                <w:color w:val="000000"/>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008BE640" w14:textId="77777777" w:rsidR="00530D3B" w:rsidRPr="00D6757C" w:rsidRDefault="00530D3B" w:rsidP="00FC2D96">
            <w:pPr>
              <w:spacing w:after="0"/>
              <w:jc w:val="center"/>
              <w:rPr>
                <w:color w:val="000000"/>
                <w:sz w:val="22"/>
                <w:szCs w:val="22"/>
              </w:rPr>
            </w:pPr>
            <w:r w:rsidRPr="00D6757C">
              <w:rPr>
                <w:color w:val="000000"/>
                <w:sz w:val="22"/>
                <w:szCs w:val="22"/>
              </w:rPr>
              <w:t>829,4</w:t>
            </w:r>
          </w:p>
        </w:tc>
        <w:tc>
          <w:tcPr>
            <w:tcW w:w="1719" w:type="dxa"/>
            <w:gridSpan w:val="2"/>
            <w:tcBorders>
              <w:top w:val="nil"/>
              <w:left w:val="nil"/>
              <w:bottom w:val="single" w:sz="4" w:space="0" w:color="auto"/>
              <w:right w:val="single" w:sz="4" w:space="0" w:color="auto"/>
            </w:tcBorders>
            <w:shd w:val="clear" w:color="auto" w:fill="auto"/>
            <w:vAlign w:val="center"/>
            <w:hideMark/>
          </w:tcPr>
          <w:p w14:paraId="120CDB0D"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123C453D" w14:textId="77777777" w:rsidR="00530D3B" w:rsidRPr="00D6757C" w:rsidRDefault="00530D3B" w:rsidP="00FC2D96">
            <w:pPr>
              <w:spacing w:after="0"/>
              <w:jc w:val="center"/>
              <w:rPr>
                <w:color w:val="000000"/>
                <w:sz w:val="22"/>
                <w:szCs w:val="22"/>
              </w:rPr>
            </w:pPr>
            <w:r w:rsidRPr="00D6757C">
              <w:rPr>
                <w:color w:val="000000"/>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14:paraId="2D38E707"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vMerge/>
            <w:tcBorders>
              <w:top w:val="nil"/>
              <w:left w:val="single" w:sz="4" w:space="0" w:color="auto"/>
              <w:bottom w:val="single" w:sz="4" w:space="0" w:color="auto"/>
              <w:right w:val="single" w:sz="4" w:space="0" w:color="auto"/>
            </w:tcBorders>
            <w:vAlign w:val="center"/>
            <w:hideMark/>
          </w:tcPr>
          <w:p w14:paraId="7B03B9AA" w14:textId="77777777" w:rsidR="00530D3B" w:rsidRPr="00D6757C" w:rsidRDefault="00530D3B" w:rsidP="00FC2D96">
            <w:pPr>
              <w:spacing w:after="0"/>
              <w:jc w:val="left"/>
              <w:rPr>
                <w:color w:val="000000"/>
                <w:sz w:val="22"/>
                <w:szCs w:val="22"/>
              </w:rPr>
            </w:pPr>
          </w:p>
        </w:tc>
      </w:tr>
      <w:tr w:rsidR="00530D3B" w:rsidRPr="00D6757C" w14:paraId="3FC37BC4"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9796277" w14:textId="77777777" w:rsidR="00530D3B" w:rsidRPr="00D6757C" w:rsidRDefault="00530D3B" w:rsidP="00FC2D96">
            <w:pPr>
              <w:spacing w:after="0"/>
              <w:jc w:val="center"/>
              <w:rPr>
                <w:color w:val="000000"/>
                <w:sz w:val="22"/>
                <w:szCs w:val="22"/>
              </w:rPr>
            </w:pPr>
            <w:r w:rsidRPr="00D6757C">
              <w:rPr>
                <w:color w:val="000000"/>
                <w:sz w:val="22"/>
                <w:szCs w:val="22"/>
              </w:rPr>
              <w:t>20.</w:t>
            </w:r>
          </w:p>
        </w:tc>
        <w:tc>
          <w:tcPr>
            <w:tcW w:w="2063" w:type="dxa"/>
            <w:gridSpan w:val="2"/>
            <w:tcBorders>
              <w:top w:val="nil"/>
              <w:left w:val="nil"/>
              <w:bottom w:val="single" w:sz="4" w:space="0" w:color="auto"/>
              <w:right w:val="single" w:sz="4" w:space="0" w:color="auto"/>
            </w:tcBorders>
            <w:shd w:val="clear" w:color="auto" w:fill="auto"/>
            <w:vAlign w:val="center"/>
            <w:hideMark/>
          </w:tcPr>
          <w:p w14:paraId="10C32A47" w14:textId="77777777" w:rsidR="00530D3B" w:rsidRPr="00D6757C" w:rsidRDefault="00530D3B" w:rsidP="00FC2D96">
            <w:pPr>
              <w:spacing w:after="0"/>
              <w:jc w:val="center"/>
              <w:rPr>
                <w:color w:val="000000"/>
                <w:sz w:val="22"/>
                <w:szCs w:val="22"/>
              </w:rPr>
            </w:pPr>
            <w:r w:rsidRPr="00D6757C">
              <w:rPr>
                <w:color w:val="000000"/>
                <w:sz w:val="22"/>
                <w:szCs w:val="22"/>
              </w:rPr>
              <w:t>Здание ССТ, цех по ремонту автомобилей</w:t>
            </w:r>
          </w:p>
          <w:p w14:paraId="2A399E5E" w14:textId="77777777" w:rsidR="00530D3B" w:rsidRPr="00D6757C" w:rsidRDefault="00530D3B" w:rsidP="00FC2D96">
            <w:pPr>
              <w:spacing w:after="0"/>
              <w:jc w:val="center"/>
              <w:rPr>
                <w:color w:val="000000"/>
                <w:sz w:val="22"/>
                <w:szCs w:val="22"/>
              </w:rPr>
            </w:pPr>
          </w:p>
          <w:p w14:paraId="7F7D34F1" w14:textId="77777777" w:rsidR="00530D3B" w:rsidRPr="00D6757C" w:rsidRDefault="00530D3B" w:rsidP="00FC2D96">
            <w:pPr>
              <w:spacing w:after="0"/>
              <w:jc w:val="center"/>
              <w:rPr>
                <w:color w:val="000000"/>
                <w:sz w:val="22"/>
                <w:szCs w:val="22"/>
              </w:rPr>
            </w:pPr>
            <w:r w:rsidRPr="00D6757C">
              <w:rPr>
                <w:color w:val="000000"/>
                <w:sz w:val="22"/>
                <w:szCs w:val="22"/>
              </w:rPr>
              <w:t xml:space="preserve">Или </w:t>
            </w:r>
          </w:p>
          <w:p w14:paraId="0164F59E" w14:textId="77777777" w:rsidR="00530D3B" w:rsidRPr="00D6757C" w:rsidRDefault="00530D3B" w:rsidP="00FC2D96">
            <w:pPr>
              <w:spacing w:after="0"/>
              <w:jc w:val="center"/>
              <w:rPr>
                <w:color w:val="000000"/>
                <w:sz w:val="22"/>
                <w:szCs w:val="22"/>
              </w:rPr>
            </w:pPr>
          </w:p>
          <w:p w14:paraId="192F6FD0" w14:textId="77777777" w:rsidR="00530D3B" w:rsidRPr="00D6757C" w:rsidRDefault="00530D3B" w:rsidP="00FC2D96">
            <w:pPr>
              <w:spacing w:after="0"/>
              <w:jc w:val="center"/>
              <w:rPr>
                <w:color w:val="000000"/>
                <w:sz w:val="22"/>
                <w:szCs w:val="22"/>
              </w:rPr>
            </w:pPr>
            <w:r w:rsidRPr="00D6757C">
              <w:rPr>
                <w:color w:val="000000"/>
                <w:sz w:val="20"/>
                <w:szCs w:val="20"/>
              </w:rPr>
              <w:t>Цех по ремонту автомобильной техники</w:t>
            </w:r>
          </w:p>
        </w:tc>
        <w:tc>
          <w:tcPr>
            <w:tcW w:w="2292" w:type="dxa"/>
            <w:gridSpan w:val="2"/>
            <w:tcBorders>
              <w:top w:val="nil"/>
              <w:left w:val="nil"/>
              <w:bottom w:val="single" w:sz="4" w:space="0" w:color="auto"/>
              <w:right w:val="single" w:sz="4" w:space="0" w:color="auto"/>
            </w:tcBorders>
            <w:shd w:val="clear" w:color="auto" w:fill="auto"/>
            <w:vAlign w:val="center"/>
            <w:hideMark/>
          </w:tcPr>
          <w:p w14:paraId="4BE147FE"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49/1, сооружение 3</w:t>
            </w:r>
          </w:p>
          <w:p w14:paraId="1C93C0EB" w14:textId="77777777" w:rsidR="00530D3B" w:rsidRPr="00D6757C" w:rsidRDefault="00530D3B" w:rsidP="00FC2D96">
            <w:pPr>
              <w:spacing w:after="0"/>
              <w:jc w:val="center"/>
              <w:rPr>
                <w:color w:val="000000"/>
                <w:sz w:val="22"/>
                <w:szCs w:val="22"/>
              </w:rPr>
            </w:pPr>
          </w:p>
          <w:p w14:paraId="6B5CA6E0" w14:textId="77777777" w:rsidR="00530D3B" w:rsidRPr="00D6757C" w:rsidRDefault="00530D3B" w:rsidP="00FC2D96">
            <w:pPr>
              <w:spacing w:after="0"/>
              <w:jc w:val="center"/>
              <w:rPr>
                <w:color w:val="000000"/>
                <w:sz w:val="22"/>
                <w:szCs w:val="22"/>
              </w:rPr>
            </w:pPr>
            <w:r w:rsidRPr="00D6757C">
              <w:rPr>
                <w:color w:val="000000"/>
                <w:sz w:val="20"/>
                <w:szCs w:val="20"/>
              </w:rPr>
              <w:t>86:10:0101222:132</w:t>
            </w:r>
          </w:p>
        </w:tc>
        <w:tc>
          <w:tcPr>
            <w:tcW w:w="1810" w:type="dxa"/>
            <w:gridSpan w:val="2"/>
            <w:tcBorders>
              <w:top w:val="nil"/>
              <w:left w:val="nil"/>
              <w:bottom w:val="single" w:sz="4" w:space="0" w:color="auto"/>
              <w:right w:val="single" w:sz="4" w:space="0" w:color="auto"/>
            </w:tcBorders>
            <w:shd w:val="clear" w:color="auto" w:fill="auto"/>
            <w:vAlign w:val="center"/>
            <w:hideMark/>
          </w:tcPr>
          <w:p w14:paraId="5C7ABF5B" w14:textId="77777777" w:rsidR="00530D3B" w:rsidRPr="00D6757C" w:rsidRDefault="00530D3B" w:rsidP="00FC2D96">
            <w:pPr>
              <w:spacing w:after="0"/>
              <w:jc w:val="center"/>
              <w:rPr>
                <w:color w:val="000000"/>
                <w:sz w:val="22"/>
                <w:szCs w:val="22"/>
              </w:rPr>
            </w:pPr>
            <w:r w:rsidRPr="00D6757C">
              <w:rPr>
                <w:color w:val="000000"/>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0BFA1F" w14:textId="77777777" w:rsidR="00530D3B" w:rsidRPr="00D6757C" w:rsidRDefault="00530D3B" w:rsidP="00FC2D96">
            <w:pPr>
              <w:spacing w:after="0"/>
              <w:jc w:val="center"/>
              <w:rPr>
                <w:color w:val="000000"/>
                <w:sz w:val="22"/>
                <w:szCs w:val="22"/>
              </w:rPr>
            </w:pPr>
            <w:r w:rsidRPr="00D6757C">
              <w:rPr>
                <w:color w:val="000000"/>
                <w:sz w:val="22"/>
                <w:szCs w:val="22"/>
              </w:rPr>
              <w:t>634,2</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2875EF7" w14:textId="77777777" w:rsidR="00530D3B" w:rsidRPr="00D6757C" w:rsidRDefault="00530D3B" w:rsidP="00FC2D96">
            <w:pPr>
              <w:spacing w:after="0"/>
              <w:jc w:val="center"/>
              <w:rPr>
                <w:color w:val="000000"/>
                <w:sz w:val="22"/>
                <w:szCs w:val="22"/>
              </w:rPr>
            </w:pPr>
            <w:r w:rsidRPr="00D6757C">
              <w:rPr>
                <w:color w:val="000000"/>
                <w:sz w:val="22"/>
                <w:szCs w:val="22"/>
              </w:rPr>
              <w:t>634,2</w:t>
            </w:r>
          </w:p>
        </w:tc>
        <w:tc>
          <w:tcPr>
            <w:tcW w:w="1719" w:type="dxa"/>
            <w:gridSpan w:val="2"/>
            <w:tcBorders>
              <w:top w:val="nil"/>
              <w:left w:val="nil"/>
              <w:bottom w:val="single" w:sz="4" w:space="0" w:color="auto"/>
              <w:right w:val="single" w:sz="4" w:space="0" w:color="auto"/>
            </w:tcBorders>
            <w:shd w:val="clear" w:color="auto" w:fill="auto"/>
            <w:vAlign w:val="center"/>
            <w:hideMark/>
          </w:tcPr>
          <w:p w14:paraId="3E52EC31"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0E3BF210"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 подметание</w:t>
            </w:r>
          </w:p>
        </w:tc>
        <w:tc>
          <w:tcPr>
            <w:tcW w:w="1605" w:type="dxa"/>
            <w:tcBorders>
              <w:top w:val="nil"/>
              <w:left w:val="nil"/>
              <w:bottom w:val="single" w:sz="4" w:space="0" w:color="auto"/>
              <w:right w:val="nil"/>
            </w:tcBorders>
            <w:shd w:val="clear" w:color="auto" w:fill="auto"/>
            <w:noWrap/>
            <w:vAlign w:val="center"/>
            <w:hideMark/>
          </w:tcPr>
          <w:p w14:paraId="2CC2169F"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CEA9E31" w14:textId="77777777" w:rsidR="00530D3B" w:rsidRPr="00D6757C" w:rsidRDefault="00530D3B" w:rsidP="00FC2D96">
            <w:pPr>
              <w:spacing w:after="0"/>
              <w:jc w:val="center"/>
              <w:rPr>
                <w:color w:val="000000"/>
                <w:sz w:val="22"/>
                <w:szCs w:val="22"/>
              </w:rPr>
            </w:pPr>
            <w:r w:rsidRPr="00D6757C">
              <w:rPr>
                <w:color w:val="000000"/>
                <w:sz w:val="22"/>
                <w:szCs w:val="22"/>
              </w:rPr>
              <w:t xml:space="preserve">Двухразовая влажная уборка мест общего пользования </w:t>
            </w:r>
          </w:p>
        </w:tc>
      </w:tr>
      <w:tr w:rsidR="00530D3B" w:rsidRPr="00D6757C" w14:paraId="29401A07"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96FF05C" w14:textId="77777777" w:rsidR="00530D3B" w:rsidRPr="00D6757C" w:rsidRDefault="00530D3B" w:rsidP="00FC2D96">
            <w:pPr>
              <w:spacing w:after="0"/>
              <w:jc w:val="center"/>
              <w:rPr>
                <w:color w:val="000000"/>
                <w:sz w:val="22"/>
                <w:szCs w:val="22"/>
              </w:rPr>
            </w:pPr>
            <w:r w:rsidRPr="00D6757C">
              <w:rPr>
                <w:color w:val="000000"/>
                <w:sz w:val="22"/>
                <w:szCs w:val="22"/>
              </w:rPr>
              <w:t>21.</w:t>
            </w:r>
          </w:p>
        </w:tc>
        <w:tc>
          <w:tcPr>
            <w:tcW w:w="2063" w:type="dxa"/>
            <w:gridSpan w:val="2"/>
            <w:tcBorders>
              <w:top w:val="nil"/>
              <w:left w:val="nil"/>
              <w:bottom w:val="single" w:sz="4" w:space="0" w:color="auto"/>
              <w:right w:val="single" w:sz="4" w:space="0" w:color="auto"/>
            </w:tcBorders>
            <w:shd w:val="clear" w:color="auto" w:fill="auto"/>
            <w:vAlign w:val="center"/>
            <w:hideMark/>
          </w:tcPr>
          <w:p w14:paraId="6664D150" w14:textId="77777777" w:rsidR="00530D3B" w:rsidRPr="00D6757C" w:rsidRDefault="00530D3B" w:rsidP="00FC2D96">
            <w:pPr>
              <w:spacing w:after="0"/>
              <w:jc w:val="center"/>
              <w:rPr>
                <w:color w:val="000000"/>
                <w:sz w:val="22"/>
                <w:szCs w:val="22"/>
              </w:rPr>
            </w:pPr>
            <w:r w:rsidRPr="00D6757C">
              <w:rPr>
                <w:color w:val="000000"/>
                <w:sz w:val="22"/>
                <w:szCs w:val="22"/>
              </w:rPr>
              <w:t>Цех по ремонту тракторной техники</w:t>
            </w:r>
          </w:p>
        </w:tc>
        <w:tc>
          <w:tcPr>
            <w:tcW w:w="2292" w:type="dxa"/>
            <w:gridSpan w:val="2"/>
            <w:tcBorders>
              <w:top w:val="nil"/>
              <w:left w:val="nil"/>
              <w:bottom w:val="single" w:sz="4" w:space="0" w:color="auto"/>
              <w:right w:val="single" w:sz="4" w:space="0" w:color="auto"/>
            </w:tcBorders>
            <w:shd w:val="clear" w:color="auto" w:fill="auto"/>
            <w:vAlign w:val="center"/>
            <w:hideMark/>
          </w:tcPr>
          <w:p w14:paraId="44BEC660"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49/1, сооружение 8</w:t>
            </w:r>
          </w:p>
          <w:p w14:paraId="65CD2252" w14:textId="77777777" w:rsidR="00530D3B" w:rsidRPr="00D6757C" w:rsidRDefault="00530D3B" w:rsidP="00FC2D96">
            <w:pPr>
              <w:spacing w:after="0"/>
              <w:jc w:val="center"/>
              <w:rPr>
                <w:color w:val="000000"/>
                <w:sz w:val="22"/>
                <w:szCs w:val="22"/>
              </w:rPr>
            </w:pPr>
          </w:p>
          <w:p w14:paraId="09AA8EA4" w14:textId="77777777" w:rsidR="00530D3B" w:rsidRPr="00D6757C" w:rsidRDefault="00530D3B" w:rsidP="00FC2D96">
            <w:pPr>
              <w:spacing w:after="0"/>
              <w:jc w:val="center"/>
              <w:rPr>
                <w:color w:val="000000"/>
                <w:sz w:val="22"/>
                <w:szCs w:val="22"/>
              </w:rPr>
            </w:pPr>
            <w:r w:rsidRPr="00D6757C">
              <w:rPr>
                <w:color w:val="000000"/>
                <w:sz w:val="22"/>
                <w:szCs w:val="22"/>
              </w:rPr>
              <w:t>86:10:0101222:133</w:t>
            </w:r>
          </w:p>
        </w:tc>
        <w:tc>
          <w:tcPr>
            <w:tcW w:w="1810" w:type="dxa"/>
            <w:gridSpan w:val="2"/>
            <w:tcBorders>
              <w:top w:val="nil"/>
              <w:left w:val="nil"/>
              <w:bottom w:val="single" w:sz="4" w:space="0" w:color="auto"/>
              <w:right w:val="single" w:sz="4" w:space="0" w:color="auto"/>
            </w:tcBorders>
            <w:shd w:val="clear" w:color="auto" w:fill="auto"/>
            <w:vAlign w:val="center"/>
            <w:hideMark/>
          </w:tcPr>
          <w:p w14:paraId="6F2EDDCD" w14:textId="77777777" w:rsidR="00530D3B" w:rsidRPr="00D6757C" w:rsidRDefault="00530D3B" w:rsidP="00FC2D96">
            <w:pPr>
              <w:spacing w:after="0"/>
              <w:jc w:val="center"/>
              <w:rPr>
                <w:color w:val="000000"/>
                <w:sz w:val="22"/>
                <w:szCs w:val="22"/>
              </w:rPr>
            </w:pPr>
            <w:r w:rsidRPr="00D6757C">
              <w:rPr>
                <w:color w:val="000000"/>
                <w:sz w:val="22"/>
                <w:szCs w:val="22"/>
              </w:rPr>
              <w:t>Одноэтажное здание, офисные помещения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3FFF276" w14:textId="77777777" w:rsidR="00530D3B" w:rsidRPr="00D6757C" w:rsidRDefault="00530D3B" w:rsidP="00FC2D96">
            <w:pPr>
              <w:spacing w:after="0"/>
              <w:jc w:val="center"/>
              <w:rPr>
                <w:color w:val="000000"/>
                <w:sz w:val="22"/>
                <w:szCs w:val="22"/>
              </w:rPr>
            </w:pPr>
            <w:r w:rsidRPr="00D6757C">
              <w:rPr>
                <w:color w:val="000000"/>
                <w:sz w:val="22"/>
                <w:szCs w:val="22"/>
              </w:rPr>
              <w:t>816,7</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D0595C6" w14:textId="77777777" w:rsidR="00530D3B" w:rsidRPr="00D6757C" w:rsidRDefault="00530D3B" w:rsidP="00FC2D96">
            <w:pPr>
              <w:spacing w:after="0"/>
              <w:jc w:val="center"/>
              <w:rPr>
                <w:color w:val="000000"/>
                <w:sz w:val="22"/>
                <w:szCs w:val="22"/>
              </w:rPr>
            </w:pPr>
            <w:r w:rsidRPr="00D6757C">
              <w:rPr>
                <w:color w:val="000000"/>
                <w:sz w:val="22"/>
                <w:szCs w:val="22"/>
              </w:rPr>
              <w:t>816,7</w:t>
            </w:r>
          </w:p>
        </w:tc>
        <w:tc>
          <w:tcPr>
            <w:tcW w:w="1719" w:type="dxa"/>
            <w:gridSpan w:val="2"/>
            <w:tcBorders>
              <w:top w:val="nil"/>
              <w:left w:val="nil"/>
              <w:bottom w:val="single" w:sz="4" w:space="0" w:color="auto"/>
              <w:right w:val="single" w:sz="4" w:space="0" w:color="auto"/>
            </w:tcBorders>
            <w:shd w:val="clear" w:color="auto" w:fill="auto"/>
            <w:vAlign w:val="center"/>
            <w:hideMark/>
          </w:tcPr>
          <w:p w14:paraId="1A4F9EFB"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7B92B2AF"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 подметание</w:t>
            </w:r>
          </w:p>
        </w:tc>
        <w:tc>
          <w:tcPr>
            <w:tcW w:w="1605" w:type="dxa"/>
            <w:tcBorders>
              <w:top w:val="nil"/>
              <w:left w:val="nil"/>
              <w:bottom w:val="single" w:sz="4" w:space="0" w:color="auto"/>
              <w:right w:val="nil"/>
            </w:tcBorders>
            <w:shd w:val="clear" w:color="auto" w:fill="auto"/>
            <w:noWrap/>
            <w:vAlign w:val="center"/>
            <w:hideMark/>
          </w:tcPr>
          <w:p w14:paraId="45DDE9EC"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D63D06F" w14:textId="77777777" w:rsidR="00530D3B" w:rsidRPr="00D6757C" w:rsidRDefault="00530D3B" w:rsidP="00FC2D96">
            <w:pPr>
              <w:spacing w:after="0"/>
              <w:jc w:val="center"/>
              <w:rPr>
                <w:color w:val="000000"/>
                <w:sz w:val="22"/>
                <w:szCs w:val="22"/>
              </w:rPr>
            </w:pPr>
            <w:r w:rsidRPr="00D6757C">
              <w:rPr>
                <w:color w:val="000000"/>
                <w:sz w:val="22"/>
                <w:szCs w:val="22"/>
              </w:rPr>
              <w:t xml:space="preserve">Двухразовая влажная уборка мест общего пользования </w:t>
            </w:r>
          </w:p>
        </w:tc>
      </w:tr>
      <w:tr w:rsidR="00530D3B" w:rsidRPr="00D6757C" w14:paraId="432FFD9E" w14:textId="77777777" w:rsidTr="00FC2D96">
        <w:trPr>
          <w:trHeight w:val="6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B334102" w14:textId="77777777" w:rsidR="00530D3B" w:rsidRPr="00D6757C" w:rsidRDefault="00530D3B" w:rsidP="00FC2D96">
            <w:pPr>
              <w:spacing w:after="0"/>
              <w:jc w:val="center"/>
              <w:rPr>
                <w:color w:val="000000"/>
                <w:sz w:val="22"/>
                <w:szCs w:val="22"/>
              </w:rPr>
            </w:pPr>
            <w:r w:rsidRPr="00D6757C">
              <w:rPr>
                <w:color w:val="000000"/>
                <w:sz w:val="22"/>
                <w:szCs w:val="22"/>
              </w:rPr>
              <w:t>22.</w:t>
            </w:r>
          </w:p>
        </w:tc>
        <w:tc>
          <w:tcPr>
            <w:tcW w:w="2063" w:type="dxa"/>
            <w:gridSpan w:val="2"/>
            <w:tcBorders>
              <w:top w:val="nil"/>
              <w:left w:val="nil"/>
              <w:bottom w:val="single" w:sz="4" w:space="0" w:color="auto"/>
              <w:right w:val="single" w:sz="4" w:space="0" w:color="auto"/>
            </w:tcBorders>
            <w:shd w:val="clear" w:color="auto" w:fill="auto"/>
            <w:vAlign w:val="center"/>
            <w:hideMark/>
          </w:tcPr>
          <w:p w14:paraId="1851A1A0" w14:textId="77777777" w:rsidR="00530D3B" w:rsidRPr="00D6757C" w:rsidRDefault="00530D3B" w:rsidP="00FC2D96">
            <w:pPr>
              <w:spacing w:after="0"/>
              <w:jc w:val="center"/>
              <w:rPr>
                <w:color w:val="000000"/>
                <w:sz w:val="22"/>
                <w:szCs w:val="22"/>
              </w:rPr>
            </w:pPr>
          </w:p>
          <w:p w14:paraId="0EB23DF0" w14:textId="77777777" w:rsidR="00530D3B" w:rsidRPr="00D6757C" w:rsidRDefault="00530D3B" w:rsidP="00FC2D96">
            <w:pPr>
              <w:spacing w:after="0"/>
              <w:jc w:val="center"/>
              <w:rPr>
                <w:color w:val="000000"/>
                <w:sz w:val="22"/>
                <w:szCs w:val="22"/>
              </w:rPr>
            </w:pPr>
            <w:r w:rsidRPr="00D6757C">
              <w:rPr>
                <w:color w:val="000000"/>
                <w:sz w:val="22"/>
                <w:szCs w:val="22"/>
              </w:rPr>
              <w:t>Гаражи для легковых автомобилей</w:t>
            </w:r>
          </w:p>
        </w:tc>
        <w:tc>
          <w:tcPr>
            <w:tcW w:w="2292" w:type="dxa"/>
            <w:gridSpan w:val="2"/>
            <w:tcBorders>
              <w:top w:val="nil"/>
              <w:left w:val="nil"/>
              <w:bottom w:val="single" w:sz="4" w:space="0" w:color="auto"/>
              <w:right w:val="single" w:sz="4" w:space="0" w:color="auto"/>
            </w:tcBorders>
            <w:shd w:val="clear" w:color="auto" w:fill="auto"/>
            <w:vAlign w:val="center"/>
            <w:hideMark/>
          </w:tcPr>
          <w:p w14:paraId="66FEC640"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49/1, сооружение 1</w:t>
            </w:r>
          </w:p>
          <w:p w14:paraId="57086994" w14:textId="77777777" w:rsidR="00530D3B" w:rsidRPr="00D6757C" w:rsidRDefault="00530D3B" w:rsidP="00FC2D96">
            <w:pPr>
              <w:spacing w:after="0"/>
              <w:jc w:val="center"/>
              <w:rPr>
                <w:color w:val="000000"/>
                <w:sz w:val="22"/>
                <w:szCs w:val="22"/>
              </w:rPr>
            </w:pPr>
          </w:p>
          <w:p w14:paraId="78C734EB" w14:textId="77777777" w:rsidR="00530D3B" w:rsidRPr="00D6757C" w:rsidRDefault="00530D3B" w:rsidP="00FC2D96">
            <w:pPr>
              <w:spacing w:after="0"/>
              <w:jc w:val="center"/>
              <w:rPr>
                <w:color w:val="000000"/>
                <w:sz w:val="22"/>
                <w:szCs w:val="22"/>
              </w:rPr>
            </w:pPr>
            <w:r w:rsidRPr="00D6757C">
              <w:rPr>
                <w:color w:val="000000"/>
                <w:sz w:val="22"/>
                <w:szCs w:val="22"/>
              </w:rPr>
              <w:t>86:10:0000000:17456</w:t>
            </w:r>
          </w:p>
        </w:tc>
        <w:tc>
          <w:tcPr>
            <w:tcW w:w="1810" w:type="dxa"/>
            <w:gridSpan w:val="2"/>
            <w:tcBorders>
              <w:top w:val="nil"/>
              <w:left w:val="nil"/>
              <w:bottom w:val="single" w:sz="4" w:space="0" w:color="auto"/>
              <w:right w:val="single" w:sz="4" w:space="0" w:color="auto"/>
            </w:tcBorders>
            <w:shd w:val="clear" w:color="auto" w:fill="auto"/>
            <w:vAlign w:val="center"/>
            <w:hideMark/>
          </w:tcPr>
          <w:p w14:paraId="0D4619A1"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Производственное помещение</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551EB83" w14:textId="77777777" w:rsidR="00530D3B" w:rsidRPr="00D6757C" w:rsidRDefault="00530D3B" w:rsidP="00FC2D96">
            <w:pPr>
              <w:spacing w:after="0"/>
              <w:jc w:val="center"/>
              <w:rPr>
                <w:color w:val="000000"/>
                <w:sz w:val="22"/>
                <w:szCs w:val="22"/>
              </w:rPr>
            </w:pPr>
            <w:r w:rsidRPr="00D6757C">
              <w:rPr>
                <w:color w:val="000000"/>
                <w:sz w:val="22"/>
                <w:szCs w:val="22"/>
              </w:rPr>
              <w:t>277,5</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42C4D901" w14:textId="77777777" w:rsidR="00530D3B" w:rsidRPr="00D6757C" w:rsidRDefault="00530D3B" w:rsidP="00FC2D96">
            <w:pPr>
              <w:spacing w:after="0"/>
              <w:jc w:val="center"/>
              <w:rPr>
                <w:color w:val="000000"/>
                <w:sz w:val="22"/>
                <w:szCs w:val="22"/>
              </w:rPr>
            </w:pPr>
            <w:r w:rsidRPr="00D6757C">
              <w:rPr>
                <w:color w:val="000000"/>
                <w:sz w:val="22"/>
                <w:szCs w:val="22"/>
              </w:rPr>
              <w:t>277,5</w:t>
            </w:r>
          </w:p>
        </w:tc>
        <w:tc>
          <w:tcPr>
            <w:tcW w:w="1719" w:type="dxa"/>
            <w:gridSpan w:val="2"/>
            <w:tcBorders>
              <w:top w:val="nil"/>
              <w:left w:val="nil"/>
              <w:bottom w:val="single" w:sz="4" w:space="0" w:color="auto"/>
              <w:right w:val="single" w:sz="4" w:space="0" w:color="auto"/>
            </w:tcBorders>
            <w:shd w:val="clear" w:color="auto" w:fill="auto"/>
            <w:vAlign w:val="center"/>
            <w:hideMark/>
          </w:tcPr>
          <w:p w14:paraId="14C5E218"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067F6752"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 подметание</w:t>
            </w:r>
          </w:p>
        </w:tc>
        <w:tc>
          <w:tcPr>
            <w:tcW w:w="1605" w:type="dxa"/>
            <w:tcBorders>
              <w:top w:val="nil"/>
              <w:left w:val="nil"/>
              <w:bottom w:val="single" w:sz="4" w:space="0" w:color="auto"/>
              <w:right w:val="nil"/>
            </w:tcBorders>
            <w:shd w:val="clear" w:color="auto" w:fill="auto"/>
            <w:noWrap/>
            <w:vAlign w:val="center"/>
            <w:hideMark/>
          </w:tcPr>
          <w:p w14:paraId="60AB7BE5"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DBCE87E" w14:textId="77777777" w:rsidR="00530D3B" w:rsidRPr="00D6757C" w:rsidRDefault="00530D3B" w:rsidP="00FC2D96">
            <w:pPr>
              <w:spacing w:after="0"/>
              <w:jc w:val="center"/>
              <w:rPr>
                <w:color w:val="000000"/>
                <w:sz w:val="22"/>
                <w:szCs w:val="22"/>
              </w:rPr>
            </w:pPr>
            <w:r w:rsidRPr="00D6757C">
              <w:rPr>
                <w:color w:val="000000"/>
                <w:sz w:val="22"/>
                <w:szCs w:val="22"/>
              </w:rPr>
              <w:t> </w:t>
            </w:r>
          </w:p>
        </w:tc>
      </w:tr>
      <w:tr w:rsidR="00530D3B" w:rsidRPr="00D6757C" w14:paraId="329830D0"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3217A0E" w14:textId="77777777" w:rsidR="00530D3B" w:rsidRPr="00D6757C" w:rsidRDefault="00530D3B" w:rsidP="00FC2D96">
            <w:pPr>
              <w:spacing w:after="0"/>
              <w:jc w:val="center"/>
              <w:rPr>
                <w:color w:val="000000"/>
                <w:sz w:val="22"/>
                <w:szCs w:val="22"/>
              </w:rPr>
            </w:pPr>
            <w:r w:rsidRPr="00D6757C">
              <w:rPr>
                <w:color w:val="000000"/>
                <w:sz w:val="22"/>
                <w:szCs w:val="22"/>
              </w:rPr>
              <w:t>23.</w:t>
            </w:r>
          </w:p>
        </w:tc>
        <w:tc>
          <w:tcPr>
            <w:tcW w:w="2063" w:type="dxa"/>
            <w:gridSpan w:val="2"/>
            <w:tcBorders>
              <w:top w:val="nil"/>
              <w:left w:val="nil"/>
              <w:bottom w:val="single" w:sz="4" w:space="0" w:color="auto"/>
              <w:right w:val="single" w:sz="4" w:space="0" w:color="auto"/>
            </w:tcBorders>
            <w:shd w:val="clear" w:color="auto" w:fill="auto"/>
            <w:vAlign w:val="center"/>
            <w:hideMark/>
          </w:tcPr>
          <w:p w14:paraId="565434E4" w14:textId="77777777" w:rsidR="00530D3B" w:rsidRPr="00D6757C" w:rsidRDefault="00530D3B" w:rsidP="00FC2D96">
            <w:pPr>
              <w:spacing w:after="0"/>
              <w:jc w:val="center"/>
              <w:rPr>
                <w:color w:val="000000"/>
                <w:sz w:val="22"/>
                <w:szCs w:val="22"/>
              </w:rPr>
            </w:pPr>
            <w:r w:rsidRPr="00D6757C">
              <w:rPr>
                <w:color w:val="000000"/>
                <w:sz w:val="22"/>
                <w:szCs w:val="22"/>
              </w:rPr>
              <w:t>Здание МИ-26, склад ССЦ</w:t>
            </w:r>
          </w:p>
        </w:tc>
        <w:tc>
          <w:tcPr>
            <w:tcW w:w="2292" w:type="dxa"/>
            <w:gridSpan w:val="2"/>
            <w:tcBorders>
              <w:top w:val="nil"/>
              <w:left w:val="nil"/>
              <w:bottom w:val="single" w:sz="4" w:space="0" w:color="auto"/>
              <w:right w:val="single" w:sz="4" w:space="0" w:color="auto"/>
            </w:tcBorders>
            <w:shd w:val="clear" w:color="auto" w:fill="auto"/>
            <w:vAlign w:val="center"/>
            <w:hideMark/>
          </w:tcPr>
          <w:p w14:paraId="448AC617" w14:textId="77777777" w:rsidR="00530D3B" w:rsidRPr="00D6757C" w:rsidRDefault="00530D3B" w:rsidP="00FC2D96">
            <w:pPr>
              <w:spacing w:after="0"/>
              <w:jc w:val="center"/>
              <w:rPr>
                <w:color w:val="000000"/>
                <w:sz w:val="22"/>
                <w:szCs w:val="22"/>
              </w:rPr>
            </w:pPr>
          </w:p>
          <w:p w14:paraId="1ADE4C54" w14:textId="77777777" w:rsidR="00530D3B" w:rsidRPr="00D6757C" w:rsidRDefault="00530D3B" w:rsidP="00FC2D96">
            <w:pPr>
              <w:spacing w:after="0"/>
              <w:jc w:val="center"/>
              <w:rPr>
                <w:color w:val="000000"/>
                <w:sz w:val="22"/>
                <w:szCs w:val="22"/>
              </w:rPr>
            </w:pPr>
            <w:r w:rsidRPr="00D6757C">
              <w:rPr>
                <w:color w:val="000000"/>
                <w:sz w:val="22"/>
                <w:szCs w:val="22"/>
              </w:rPr>
              <w:t xml:space="preserve">г Сургут, </w:t>
            </w:r>
            <w:proofErr w:type="spellStart"/>
            <w:r w:rsidRPr="00D6757C">
              <w:rPr>
                <w:color w:val="000000"/>
                <w:sz w:val="22"/>
                <w:szCs w:val="22"/>
              </w:rPr>
              <w:t>ул</w:t>
            </w:r>
            <w:proofErr w:type="spellEnd"/>
            <w:r w:rsidRPr="00D6757C">
              <w:rPr>
                <w:color w:val="000000"/>
                <w:sz w:val="22"/>
                <w:szCs w:val="22"/>
              </w:rPr>
              <w:t xml:space="preserve"> Аэрофлотская, 51, сооружение 13</w:t>
            </w:r>
          </w:p>
          <w:p w14:paraId="5D23028A" w14:textId="77777777" w:rsidR="00530D3B" w:rsidRPr="00D6757C" w:rsidRDefault="00530D3B" w:rsidP="00FC2D96">
            <w:pPr>
              <w:spacing w:after="0"/>
              <w:jc w:val="center"/>
              <w:rPr>
                <w:color w:val="000000"/>
                <w:sz w:val="22"/>
                <w:szCs w:val="22"/>
              </w:rPr>
            </w:pPr>
          </w:p>
          <w:p w14:paraId="232541AD" w14:textId="77777777" w:rsidR="00530D3B" w:rsidRPr="00D6757C" w:rsidRDefault="00530D3B" w:rsidP="00FC2D96">
            <w:pPr>
              <w:spacing w:after="0"/>
              <w:jc w:val="center"/>
              <w:rPr>
                <w:color w:val="000000"/>
                <w:sz w:val="22"/>
                <w:szCs w:val="22"/>
              </w:rPr>
            </w:pPr>
            <w:r w:rsidRPr="00D6757C">
              <w:rPr>
                <w:color w:val="000000"/>
                <w:sz w:val="22"/>
                <w:szCs w:val="22"/>
              </w:rPr>
              <w:t>86:10:0101001:1842</w:t>
            </w:r>
          </w:p>
          <w:p w14:paraId="67553FA5" w14:textId="77777777" w:rsidR="00530D3B" w:rsidRPr="00D6757C" w:rsidRDefault="00530D3B" w:rsidP="00FC2D96">
            <w:pPr>
              <w:spacing w:after="0"/>
              <w:jc w:val="center"/>
              <w:rPr>
                <w:color w:val="000000"/>
                <w:sz w:val="22"/>
                <w:szCs w:val="22"/>
              </w:rPr>
            </w:pPr>
          </w:p>
          <w:p w14:paraId="4C7786D1" w14:textId="77777777" w:rsidR="00530D3B" w:rsidRPr="00D6757C" w:rsidRDefault="00530D3B" w:rsidP="00FC2D96">
            <w:pPr>
              <w:spacing w:after="0"/>
              <w:jc w:val="center"/>
              <w:rPr>
                <w:color w:val="000000"/>
                <w:sz w:val="22"/>
                <w:szCs w:val="22"/>
              </w:rPr>
            </w:pPr>
          </w:p>
        </w:tc>
        <w:tc>
          <w:tcPr>
            <w:tcW w:w="1810" w:type="dxa"/>
            <w:gridSpan w:val="2"/>
            <w:tcBorders>
              <w:top w:val="nil"/>
              <w:left w:val="nil"/>
              <w:bottom w:val="single" w:sz="4" w:space="0" w:color="auto"/>
              <w:right w:val="single" w:sz="4" w:space="0" w:color="auto"/>
            </w:tcBorders>
            <w:shd w:val="clear" w:color="auto" w:fill="auto"/>
            <w:vAlign w:val="center"/>
            <w:hideMark/>
          </w:tcPr>
          <w:p w14:paraId="207BCCA8" w14:textId="77777777" w:rsidR="00530D3B" w:rsidRPr="00D6757C" w:rsidRDefault="00530D3B" w:rsidP="00FC2D96">
            <w:pPr>
              <w:spacing w:after="0"/>
              <w:jc w:val="center"/>
              <w:rPr>
                <w:color w:val="000000"/>
                <w:sz w:val="22"/>
                <w:szCs w:val="22"/>
              </w:rPr>
            </w:pPr>
            <w:r w:rsidRPr="00D6757C">
              <w:rPr>
                <w:color w:val="000000"/>
                <w:sz w:val="22"/>
                <w:szCs w:val="22"/>
              </w:rPr>
              <w:t>Одноэтажное здание, офисные помещения 1 этаж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866FC82" w14:textId="77777777" w:rsidR="00530D3B" w:rsidRPr="00D6757C" w:rsidRDefault="00530D3B" w:rsidP="00FC2D96">
            <w:pPr>
              <w:spacing w:after="0"/>
              <w:jc w:val="center"/>
              <w:rPr>
                <w:color w:val="000000"/>
                <w:sz w:val="22"/>
                <w:szCs w:val="22"/>
              </w:rPr>
            </w:pPr>
            <w:r w:rsidRPr="00D6757C">
              <w:rPr>
                <w:color w:val="000000"/>
                <w:sz w:val="22"/>
                <w:szCs w:val="22"/>
              </w:rPr>
              <w:t>199,6</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1F1D8E6" w14:textId="77777777" w:rsidR="00530D3B" w:rsidRPr="00D6757C" w:rsidRDefault="00530D3B" w:rsidP="00FC2D96">
            <w:pPr>
              <w:spacing w:after="0"/>
              <w:jc w:val="center"/>
              <w:rPr>
                <w:color w:val="000000"/>
                <w:sz w:val="22"/>
                <w:szCs w:val="22"/>
              </w:rPr>
            </w:pPr>
            <w:r w:rsidRPr="00D6757C">
              <w:rPr>
                <w:color w:val="000000"/>
                <w:sz w:val="22"/>
                <w:szCs w:val="22"/>
              </w:rPr>
              <w:t>199,6</w:t>
            </w:r>
          </w:p>
        </w:tc>
        <w:tc>
          <w:tcPr>
            <w:tcW w:w="1719" w:type="dxa"/>
            <w:gridSpan w:val="2"/>
            <w:tcBorders>
              <w:top w:val="nil"/>
              <w:left w:val="nil"/>
              <w:bottom w:val="single" w:sz="4" w:space="0" w:color="auto"/>
              <w:right w:val="single" w:sz="4" w:space="0" w:color="auto"/>
            </w:tcBorders>
            <w:shd w:val="clear" w:color="auto" w:fill="auto"/>
            <w:vAlign w:val="center"/>
            <w:hideMark/>
          </w:tcPr>
          <w:p w14:paraId="261AC8F2"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6C9BBA23"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hideMark/>
          </w:tcPr>
          <w:p w14:paraId="2D40C2D5"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87F316F" w14:textId="77777777" w:rsidR="00530D3B" w:rsidRPr="00D6757C" w:rsidRDefault="00530D3B" w:rsidP="00FC2D96">
            <w:pPr>
              <w:spacing w:after="0"/>
              <w:jc w:val="center"/>
              <w:rPr>
                <w:color w:val="000000"/>
                <w:sz w:val="22"/>
                <w:szCs w:val="22"/>
              </w:rPr>
            </w:pPr>
            <w:r w:rsidRPr="00D6757C">
              <w:rPr>
                <w:color w:val="000000"/>
                <w:sz w:val="22"/>
                <w:szCs w:val="22"/>
              </w:rPr>
              <w:t xml:space="preserve">Двухразовая влажная уборка мест общего пользования </w:t>
            </w:r>
          </w:p>
        </w:tc>
      </w:tr>
      <w:tr w:rsidR="00530D3B" w:rsidRPr="00D6757C" w14:paraId="1BA6C2CB" w14:textId="77777777" w:rsidTr="00FC2D96">
        <w:trPr>
          <w:trHeight w:val="90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3956BF7" w14:textId="77777777" w:rsidR="00530D3B" w:rsidRPr="00D6757C" w:rsidRDefault="00530D3B" w:rsidP="00FC2D96">
            <w:pPr>
              <w:spacing w:after="0"/>
              <w:jc w:val="center"/>
              <w:rPr>
                <w:color w:val="000000"/>
                <w:sz w:val="22"/>
                <w:szCs w:val="22"/>
              </w:rPr>
            </w:pPr>
            <w:r w:rsidRPr="00D6757C">
              <w:rPr>
                <w:color w:val="000000"/>
                <w:sz w:val="22"/>
                <w:szCs w:val="22"/>
              </w:rPr>
              <w:t>24.</w:t>
            </w:r>
          </w:p>
        </w:tc>
        <w:tc>
          <w:tcPr>
            <w:tcW w:w="2063" w:type="dxa"/>
            <w:gridSpan w:val="2"/>
            <w:tcBorders>
              <w:top w:val="nil"/>
              <w:left w:val="nil"/>
              <w:bottom w:val="single" w:sz="4" w:space="0" w:color="auto"/>
              <w:right w:val="single" w:sz="4" w:space="0" w:color="auto"/>
            </w:tcBorders>
            <w:shd w:val="clear" w:color="auto" w:fill="auto"/>
            <w:vAlign w:val="center"/>
          </w:tcPr>
          <w:p w14:paraId="665B9262" w14:textId="77777777" w:rsidR="00530D3B" w:rsidRPr="00D6757C" w:rsidRDefault="00530D3B" w:rsidP="00FC2D96">
            <w:pPr>
              <w:spacing w:after="0"/>
              <w:jc w:val="center"/>
              <w:rPr>
                <w:color w:val="000000"/>
                <w:sz w:val="22"/>
                <w:szCs w:val="22"/>
              </w:rPr>
            </w:pPr>
            <w:r w:rsidRPr="00D6757C">
              <w:rPr>
                <w:color w:val="000000"/>
                <w:sz w:val="22"/>
                <w:szCs w:val="22"/>
              </w:rPr>
              <w:t xml:space="preserve">Склад пиротехнических средств </w:t>
            </w:r>
          </w:p>
        </w:tc>
        <w:tc>
          <w:tcPr>
            <w:tcW w:w="2292" w:type="dxa"/>
            <w:gridSpan w:val="2"/>
            <w:tcBorders>
              <w:top w:val="nil"/>
              <w:left w:val="nil"/>
              <w:bottom w:val="single" w:sz="4" w:space="0" w:color="auto"/>
              <w:right w:val="single" w:sz="4" w:space="0" w:color="auto"/>
            </w:tcBorders>
            <w:shd w:val="clear" w:color="auto" w:fill="auto"/>
            <w:vAlign w:val="center"/>
          </w:tcPr>
          <w:p w14:paraId="620BA785" w14:textId="77777777" w:rsidR="00530D3B" w:rsidRPr="00D6757C" w:rsidRDefault="00530D3B" w:rsidP="00FC2D96">
            <w:pPr>
              <w:spacing w:after="0"/>
              <w:jc w:val="center"/>
              <w:rPr>
                <w:color w:val="000000"/>
                <w:sz w:val="22"/>
                <w:szCs w:val="22"/>
              </w:rPr>
            </w:pPr>
            <w:r w:rsidRPr="00D6757C">
              <w:rPr>
                <w:color w:val="000000"/>
                <w:sz w:val="22"/>
                <w:szCs w:val="22"/>
              </w:rPr>
              <w:t>г.Сургут, ул. Аэрофлотская, 49/1, сооружение 18</w:t>
            </w:r>
          </w:p>
          <w:p w14:paraId="7426850F" w14:textId="77777777" w:rsidR="00530D3B" w:rsidRPr="00D6757C" w:rsidRDefault="00530D3B" w:rsidP="00FC2D96">
            <w:pPr>
              <w:spacing w:after="0"/>
              <w:jc w:val="center"/>
              <w:rPr>
                <w:color w:val="000000"/>
                <w:sz w:val="22"/>
                <w:szCs w:val="22"/>
              </w:rPr>
            </w:pPr>
          </w:p>
          <w:p w14:paraId="04CB984C" w14:textId="77777777" w:rsidR="00530D3B" w:rsidRPr="00D6757C" w:rsidRDefault="00530D3B" w:rsidP="00FC2D96">
            <w:pPr>
              <w:spacing w:after="0"/>
              <w:jc w:val="center"/>
              <w:rPr>
                <w:color w:val="000000"/>
                <w:sz w:val="22"/>
                <w:szCs w:val="22"/>
              </w:rPr>
            </w:pPr>
            <w:r w:rsidRPr="00D6757C">
              <w:rPr>
                <w:color w:val="000000"/>
                <w:sz w:val="22"/>
                <w:szCs w:val="22"/>
              </w:rPr>
              <w:t>86:10:0101001:237</w:t>
            </w:r>
          </w:p>
          <w:p w14:paraId="119E5B3A" w14:textId="77777777" w:rsidR="00530D3B" w:rsidRPr="00D6757C" w:rsidRDefault="00530D3B" w:rsidP="00FC2D96">
            <w:pPr>
              <w:spacing w:after="0"/>
              <w:jc w:val="center"/>
              <w:rPr>
                <w:color w:val="000000"/>
                <w:sz w:val="22"/>
                <w:szCs w:val="22"/>
              </w:rPr>
            </w:pPr>
          </w:p>
        </w:tc>
        <w:tc>
          <w:tcPr>
            <w:tcW w:w="1810" w:type="dxa"/>
            <w:gridSpan w:val="2"/>
            <w:tcBorders>
              <w:top w:val="nil"/>
              <w:left w:val="nil"/>
              <w:bottom w:val="single" w:sz="4" w:space="0" w:color="auto"/>
              <w:right w:val="single" w:sz="4" w:space="0" w:color="auto"/>
            </w:tcBorders>
            <w:shd w:val="clear" w:color="auto" w:fill="auto"/>
            <w:vAlign w:val="center"/>
          </w:tcPr>
          <w:p w14:paraId="031E7BB8" w14:textId="77777777" w:rsidR="00530D3B" w:rsidRPr="00D6757C" w:rsidRDefault="00530D3B" w:rsidP="00FC2D96">
            <w:pPr>
              <w:spacing w:after="0"/>
              <w:jc w:val="center"/>
              <w:rPr>
                <w:color w:val="000000"/>
                <w:sz w:val="22"/>
                <w:szCs w:val="22"/>
              </w:rPr>
            </w:pPr>
            <w:r w:rsidRPr="00D6757C">
              <w:rPr>
                <w:color w:val="000000"/>
                <w:sz w:val="22"/>
                <w:szCs w:val="22"/>
              </w:rPr>
              <w:t>Одноэтажное здание, офисные помещения 1 этаж (санузел - 1, раковина - 1)</w:t>
            </w:r>
          </w:p>
        </w:tc>
        <w:tc>
          <w:tcPr>
            <w:tcW w:w="1134" w:type="dxa"/>
            <w:gridSpan w:val="2"/>
            <w:tcBorders>
              <w:top w:val="nil"/>
              <w:left w:val="nil"/>
              <w:bottom w:val="single" w:sz="4" w:space="0" w:color="auto"/>
              <w:right w:val="single" w:sz="4" w:space="0" w:color="auto"/>
            </w:tcBorders>
            <w:shd w:val="clear" w:color="auto" w:fill="auto"/>
            <w:noWrap/>
            <w:vAlign w:val="center"/>
          </w:tcPr>
          <w:p w14:paraId="437CE56F" w14:textId="77777777" w:rsidR="00530D3B" w:rsidRPr="00D6757C" w:rsidRDefault="00530D3B" w:rsidP="00FC2D96">
            <w:pPr>
              <w:spacing w:after="0"/>
              <w:jc w:val="center"/>
              <w:rPr>
                <w:color w:val="000000"/>
                <w:sz w:val="22"/>
                <w:szCs w:val="22"/>
              </w:rPr>
            </w:pPr>
            <w:r w:rsidRPr="00D6757C">
              <w:rPr>
                <w:color w:val="000000"/>
                <w:sz w:val="22"/>
                <w:szCs w:val="22"/>
              </w:rPr>
              <w:t>58,4</w:t>
            </w:r>
          </w:p>
        </w:tc>
        <w:tc>
          <w:tcPr>
            <w:tcW w:w="1258" w:type="dxa"/>
            <w:gridSpan w:val="2"/>
            <w:tcBorders>
              <w:top w:val="nil"/>
              <w:left w:val="nil"/>
              <w:bottom w:val="single" w:sz="4" w:space="0" w:color="auto"/>
              <w:right w:val="single" w:sz="4" w:space="0" w:color="auto"/>
            </w:tcBorders>
            <w:shd w:val="clear" w:color="auto" w:fill="auto"/>
            <w:noWrap/>
            <w:vAlign w:val="center"/>
          </w:tcPr>
          <w:p w14:paraId="297AB7E2" w14:textId="77777777" w:rsidR="00530D3B" w:rsidRPr="00D6757C" w:rsidRDefault="00530D3B" w:rsidP="00FC2D96">
            <w:pPr>
              <w:spacing w:after="0"/>
              <w:jc w:val="center"/>
              <w:rPr>
                <w:color w:val="000000"/>
                <w:sz w:val="22"/>
                <w:szCs w:val="22"/>
              </w:rPr>
            </w:pPr>
            <w:r w:rsidRPr="00D6757C">
              <w:rPr>
                <w:color w:val="000000"/>
                <w:sz w:val="22"/>
                <w:szCs w:val="22"/>
              </w:rPr>
              <w:t>58,4</w:t>
            </w:r>
          </w:p>
        </w:tc>
        <w:tc>
          <w:tcPr>
            <w:tcW w:w="1719" w:type="dxa"/>
            <w:gridSpan w:val="2"/>
            <w:tcBorders>
              <w:top w:val="nil"/>
              <w:left w:val="nil"/>
              <w:bottom w:val="single" w:sz="4" w:space="0" w:color="auto"/>
              <w:right w:val="single" w:sz="4" w:space="0" w:color="auto"/>
            </w:tcBorders>
            <w:shd w:val="clear" w:color="auto" w:fill="auto"/>
            <w:vAlign w:val="center"/>
          </w:tcPr>
          <w:p w14:paraId="63ED1A70"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tcPr>
          <w:p w14:paraId="1A1C2384" w14:textId="77777777" w:rsidR="00530D3B" w:rsidRPr="00D6757C" w:rsidRDefault="00530D3B" w:rsidP="00FC2D96">
            <w:pPr>
              <w:spacing w:after="0"/>
              <w:jc w:val="center"/>
              <w:rPr>
                <w:color w:val="000000"/>
                <w:sz w:val="22"/>
                <w:szCs w:val="22"/>
              </w:rPr>
            </w:pPr>
            <w:r w:rsidRPr="00D6757C">
              <w:rPr>
                <w:color w:val="000000"/>
                <w:sz w:val="22"/>
                <w:szCs w:val="22"/>
              </w:rPr>
              <w:t>влажная уборка полов</w:t>
            </w:r>
          </w:p>
        </w:tc>
        <w:tc>
          <w:tcPr>
            <w:tcW w:w="1605" w:type="dxa"/>
            <w:tcBorders>
              <w:top w:val="nil"/>
              <w:left w:val="nil"/>
              <w:bottom w:val="single" w:sz="4" w:space="0" w:color="auto"/>
              <w:right w:val="nil"/>
            </w:tcBorders>
            <w:shd w:val="clear" w:color="auto" w:fill="auto"/>
            <w:noWrap/>
            <w:vAlign w:val="center"/>
          </w:tcPr>
          <w:p w14:paraId="448B36DA"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tcPr>
          <w:p w14:paraId="2BC41001" w14:textId="77777777" w:rsidR="00530D3B" w:rsidRPr="00D6757C" w:rsidRDefault="00530D3B" w:rsidP="00FC2D96">
            <w:pPr>
              <w:spacing w:after="0"/>
              <w:jc w:val="center"/>
              <w:rPr>
                <w:color w:val="000000"/>
                <w:sz w:val="22"/>
                <w:szCs w:val="22"/>
              </w:rPr>
            </w:pPr>
            <w:r w:rsidRPr="00D6757C">
              <w:rPr>
                <w:color w:val="000000"/>
                <w:sz w:val="22"/>
                <w:szCs w:val="22"/>
              </w:rPr>
              <w:t>Двухразовая влажная уборка мест общего пользования</w:t>
            </w:r>
          </w:p>
        </w:tc>
      </w:tr>
      <w:tr w:rsidR="00530D3B" w:rsidRPr="00D6757C" w14:paraId="22F42BF0" w14:textId="77777777" w:rsidTr="00FC2D96">
        <w:trPr>
          <w:trHeight w:val="300"/>
        </w:trPr>
        <w:tc>
          <w:tcPr>
            <w:tcW w:w="640" w:type="dxa"/>
            <w:tcBorders>
              <w:top w:val="nil"/>
              <w:left w:val="nil"/>
              <w:bottom w:val="nil"/>
              <w:right w:val="nil"/>
            </w:tcBorders>
            <w:shd w:val="clear" w:color="auto" w:fill="auto"/>
            <w:noWrap/>
            <w:vAlign w:val="center"/>
            <w:hideMark/>
          </w:tcPr>
          <w:p w14:paraId="678BA3B6" w14:textId="77777777" w:rsidR="00530D3B" w:rsidRPr="00D6757C" w:rsidRDefault="00530D3B" w:rsidP="00FC2D96">
            <w:pPr>
              <w:spacing w:after="0"/>
              <w:jc w:val="center"/>
              <w:rPr>
                <w:color w:val="000000"/>
                <w:sz w:val="22"/>
                <w:szCs w:val="22"/>
              </w:rPr>
            </w:pPr>
          </w:p>
        </w:tc>
        <w:tc>
          <w:tcPr>
            <w:tcW w:w="2063" w:type="dxa"/>
            <w:gridSpan w:val="2"/>
            <w:tcBorders>
              <w:top w:val="nil"/>
              <w:left w:val="nil"/>
              <w:bottom w:val="nil"/>
              <w:right w:val="nil"/>
            </w:tcBorders>
            <w:shd w:val="clear" w:color="auto" w:fill="auto"/>
            <w:vAlign w:val="center"/>
            <w:hideMark/>
          </w:tcPr>
          <w:p w14:paraId="73145F45" w14:textId="77777777" w:rsidR="00530D3B" w:rsidRPr="00D6757C" w:rsidRDefault="00530D3B" w:rsidP="00FC2D96">
            <w:pPr>
              <w:spacing w:after="0"/>
              <w:jc w:val="center"/>
              <w:rPr>
                <w:color w:val="000000"/>
                <w:sz w:val="22"/>
                <w:szCs w:val="22"/>
              </w:rPr>
            </w:pPr>
            <w:r w:rsidRPr="00D6757C">
              <w:rPr>
                <w:color w:val="000000"/>
                <w:sz w:val="22"/>
                <w:szCs w:val="22"/>
              </w:rPr>
              <w:t>итого с п.1-23</w:t>
            </w:r>
          </w:p>
        </w:tc>
        <w:tc>
          <w:tcPr>
            <w:tcW w:w="2292" w:type="dxa"/>
            <w:gridSpan w:val="2"/>
            <w:tcBorders>
              <w:top w:val="nil"/>
              <w:left w:val="nil"/>
              <w:bottom w:val="nil"/>
              <w:right w:val="nil"/>
            </w:tcBorders>
            <w:shd w:val="clear" w:color="auto" w:fill="auto"/>
            <w:vAlign w:val="center"/>
            <w:hideMark/>
          </w:tcPr>
          <w:p w14:paraId="6F97D851" w14:textId="77777777" w:rsidR="00530D3B" w:rsidRPr="00D6757C" w:rsidRDefault="00530D3B" w:rsidP="00FC2D96">
            <w:pPr>
              <w:spacing w:after="0"/>
              <w:jc w:val="center"/>
              <w:rPr>
                <w:color w:val="000000"/>
                <w:sz w:val="22"/>
                <w:szCs w:val="22"/>
              </w:rPr>
            </w:pPr>
          </w:p>
        </w:tc>
        <w:tc>
          <w:tcPr>
            <w:tcW w:w="1810" w:type="dxa"/>
            <w:gridSpan w:val="2"/>
            <w:tcBorders>
              <w:top w:val="nil"/>
              <w:left w:val="nil"/>
              <w:bottom w:val="nil"/>
              <w:right w:val="nil"/>
            </w:tcBorders>
            <w:shd w:val="clear" w:color="auto" w:fill="auto"/>
            <w:vAlign w:val="center"/>
            <w:hideMark/>
          </w:tcPr>
          <w:p w14:paraId="2F529E2D" w14:textId="77777777" w:rsidR="00530D3B" w:rsidRPr="00D6757C" w:rsidRDefault="00530D3B" w:rsidP="00FC2D96">
            <w:pPr>
              <w:spacing w:after="0"/>
              <w:jc w:val="center"/>
              <w:rPr>
                <w:color w:val="000000"/>
                <w:sz w:val="22"/>
                <w:szCs w:val="22"/>
              </w:rPr>
            </w:pPr>
          </w:p>
        </w:tc>
        <w:tc>
          <w:tcPr>
            <w:tcW w:w="1134" w:type="dxa"/>
            <w:gridSpan w:val="2"/>
            <w:tcBorders>
              <w:top w:val="nil"/>
              <w:left w:val="nil"/>
              <w:bottom w:val="nil"/>
              <w:right w:val="nil"/>
            </w:tcBorders>
            <w:shd w:val="clear" w:color="auto" w:fill="auto"/>
            <w:noWrap/>
            <w:vAlign w:val="center"/>
            <w:hideMark/>
          </w:tcPr>
          <w:p w14:paraId="0F8AFCD7" w14:textId="77777777" w:rsidR="00530D3B" w:rsidRPr="00D6757C" w:rsidRDefault="00530D3B" w:rsidP="00FC2D96">
            <w:pPr>
              <w:spacing w:after="0"/>
              <w:jc w:val="center"/>
              <w:rPr>
                <w:color w:val="000000"/>
                <w:sz w:val="22"/>
                <w:szCs w:val="22"/>
              </w:rPr>
            </w:pPr>
            <w:r w:rsidRPr="00D6757C">
              <w:rPr>
                <w:color w:val="000000"/>
                <w:sz w:val="22"/>
                <w:szCs w:val="22"/>
              </w:rPr>
              <w:t>13412,9</w:t>
            </w:r>
          </w:p>
        </w:tc>
        <w:tc>
          <w:tcPr>
            <w:tcW w:w="1258" w:type="dxa"/>
            <w:gridSpan w:val="2"/>
            <w:tcBorders>
              <w:top w:val="nil"/>
              <w:left w:val="nil"/>
              <w:bottom w:val="nil"/>
              <w:right w:val="nil"/>
            </w:tcBorders>
            <w:shd w:val="clear" w:color="auto" w:fill="auto"/>
            <w:noWrap/>
            <w:vAlign w:val="center"/>
            <w:hideMark/>
          </w:tcPr>
          <w:p w14:paraId="62128B6F" w14:textId="77777777" w:rsidR="00530D3B" w:rsidRPr="00D6757C" w:rsidRDefault="00530D3B" w:rsidP="00FC2D96">
            <w:pPr>
              <w:spacing w:after="0"/>
              <w:jc w:val="center"/>
              <w:rPr>
                <w:color w:val="000000"/>
                <w:sz w:val="22"/>
                <w:szCs w:val="22"/>
              </w:rPr>
            </w:pPr>
          </w:p>
        </w:tc>
        <w:tc>
          <w:tcPr>
            <w:tcW w:w="1719" w:type="dxa"/>
            <w:gridSpan w:val="2"/>
            <w:tcBorders>
              <w:top w:val="nil"/>
              <w:left w:val="nil"/>
              <w:bottom w:val="nil"/>
              <w:right w:val="nil"/>
            </w:tcBorders>
            <w:shd w:val="clear" w:color="auto" w:fill="auto"/>
            <w:vAlign w:val="center"/>
            <w:hideMark/>
          </w:tcPr>
          <w:p w14:paraId="7C7C1E87" w14:textId="77777777" w:rsidR="00530D3B" w:rsidRPr="00D6757C" w:rsidRDefault="00530D3B" w:rsidP="00FC2D96">
            <w:pPr>
              <w:spacing w:after="0"/>
              <w:jc w:val="center"/>
              <w:rPr>
                <w:color w:val="000000"/>
                <w:sz w:val="22"/>
                <w:szCs w:val="22"/>
              </w:rPr>
            </w:pPr>
          </w:p>
        </w:tc>
        <w:tc>
          <w:tcPr>
            <w:tcW w:w="1655" w:type="dxa"/>
            <w:gridSpan w:val="2"/>
            <w:tcBorders>
              <w:top w:val="nil"/>
              <w:left w:val="nil"/>
              <w:bottom w:val="nil"/>
              <w:right w:val="nil"/>
            </w:tcBorders>
            <w:shd w:val="clear" w:color="auto" w:fill="auto"/>
            <w:vAlign w:val="center"/>
            <w:hideMark/>
          </w:tcPr>
          <w:p w14:paraId="40AC0EE3" w14:textId="77777777" w:rsidR="00530D3B" w:rsidRPr="00D6757C" w:rsidRDefault="00530D3B" w:rsidP="00FC2D96">
            <w:pPr>
              <w:spacing w:after="0"/>
              <w:jc w:val="center"/>
              <w:rPr>
                <w:color w:val="000000"/>
                <w:sz w:val="22"/>
                <w:szCs w:val="22"/>
              </w:rPr>
            </w:pPr>
          </w:p>
        </w:tc>
        <w:tc>
          <w:tcPr>
            <w:tcW w:w="1605" w:type="dxa"/>
            <w:tcBorders>
              <w:top w:val="nil"/>
              <w:left w:val="nil"/>
              <w:bottom w:val="nil"/>
              <w:right w:val="nil"/>
            </w:tcBorders>
            <w:shd w:val="clear" w:color="auto" w:fill="auto"/>
            <w:noWrap/>
            <w:vAlign w:val="center"/>
            <w:hideMark/>
          </w:tcPr>
          <w:p w14:paraId="23C3FF65" w14:textId="77777777" w:rsidR="00530D3B" w:rsidRPr="00D6757C" w:rsidRDefault="00530D3B" w:rsidP="00FC2D96">
            <w:pPr>
              <w:spacing w:after="0"/>
              <w:jc w:val="center"/>
              <w:rPr>
                <w:color w:val="000000"/>
                <w:sz w:val="22"/>
                <w:szCs w:val="22"/>
              </w:rPr>
            </w:pP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12992DE" w14:textId="77777777" w:rsidR="00530D3B" w:rsidRPr="00D6757C" w:rsidRDefault="00530D3B" w:rsidP="00FC2D96">
            <w:pPr>
              <w:spacing w:after="0"/>
              <w:jc w:val="left"/>
              <w:rPr>
                <w:color w:val="000000"/>
                <w:sz w:val="22"/>
                <w:szCs w:val="22"/>
              </w:rPr>
            </w:pPr>
            <w:r w:rsidRPr="00D6757C">
              <w:rPr>
                <w:color w:val="000000"/>
                <w:sz w:val="22"/>
                <w:szCs w:val="22"/>
              </w:rPr>
              <w:t> </w:t>
            </w:r>
          </w:p>
        </w:tc>
      </w:tr>
      <w:tr w:rsidR="00530D3B" w:rsidRPr="00D6757C" w14:paraId="0AB3AB1C" w14:textId="77777777" w:rsidTr="00FC2D96">
        <w:trPr>
          <w:trHeight w:val="9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64F23" w14:textId="77777777" w:rsidR="00530D3B" w:rsidRPr="00D6757C" w:rsidRDefault="00530D3B" w:rsidP="00FC2D96">
            <w:pPr>
              <w:spacing w:after="0"/>
              <w:jc w:val="center"/>
              <w:rPr>
                <w:color w:val="000000"/>
                <w:sz w:val="22"/>
                <w:szCs w:val="22"/>
              </w:rPr>
            </w:pPr>
            <w:r w:rsidRPr="00D6757C">
              <w:rPr>
                <w:color w:val="000000"/>
                <w:sz w:val="22"/>
                <w:szCs w:val="22"/>
              </w:rPr>
              <w:lastRenderedPageBreak/>
              <w:t>25.</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0056A6FE" w14:textId="77777777" w:rsidR="00530D3B" w:rsidRPr="00D6757C" w:rsidRDefault="00530D3B" w:rsidP="00FC2D96">
            <w:pPr>
              <w:spacing w:after="0"/>
              <w:jc w:val="center"/>
              <w:rPr>
                <w:color w:val="000000"/>
                <w:sz w:val="22"/>
                <w:szCs w:val="22"/>
              </w:rPr>
            </w:pPr>
            <w:r w:rsidRPr="00D6757C">
              <w:rPr>
                <w:color w:val="000000"/>
                <w:sz w:val="22"/>
                <w:szCs w:val="22"/>
              </w:rPr>
              <w:t>Здание администрации Авиакомпании ЮТэйр</w:t>
            </w: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14:paraId="1751175F"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51</w:t>
            </w:r>
          </w:p>
          <w:p w14:paraId="1CFA5ABA" w14:textId="77777777" w:rsidR="00530D3B" w:rsidRPr="00D6757C" w:rsidRDefault="00530D3B" w:rsidP="00FC2D96">
            <w:pPr>
              <w:spacing w:after="0"/>
              <w:jc w:val="center"/>
              <w:rPr>
                <w:color w:val="000000"/>
                <w:sz w:val="22"/>
                <w:szCs w:val="22"/>
              </w:rPr>
            </w:pPr>
          </w:p>
          <w:p w14:paraId="4B7750CA" w14:textId="77777777" w:rsidR="00530D3B" w:rsidRPr="00D6757C" w:rsidRDefault="00530D3B" w:rsidP="00FC2D96">
            <w:pPr>
              <w:spacing w:after="0"/>
              <w:jc w:val="center"/>
              <w:rPr>
                <w:color w:val="000000"/>
                <w:sz w:val="22"/>
                <w:szCs w:val="22"/>
              </w:rPr>
            </w:pPr>
            <w:r w:rsidRPr="00D6757C">
              <w:rPr>
                <w:color w:val="000000"/>
                <w:sz w:val="22"/>
                <w:szCs w:val="22"/>
              </w:rPr>
              <w:t>86:10:0101001:359</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3B6342C7" w14:textId="77777777" w:rsidR="00530D3B" w:rsidRPr="00D6757C" w:rsidRDefault="00530D3B" w:rsidP="00FC2D96">
            <w:pPr>
              <w:spacing w:after="0"/>
              <w:jc w:val="center"/>
              <w:rPr>
                <w:sz w:val="22"/>
                <w:szCs w:val="22"/>
              </w:rPr>
            </w:pPr>
            <w:r w:rsidRPr="00D6757C">
              <w:rPr>
                <w:sz w:val="22"/>
                <w:szCs w:val="22"/>
              </w:rPr>
              <w:t>Двухэтажное здание офисные помещения (санузел - 6, раковина - 5)</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05AD9F" w14:textId="77777777" w:rsidR="00530D3B" w:rsidRPr="00D6757C" w:rsidRDefault="00530D3B" w:rsidP="00FC2D96">
            <w:pPr>
              <w:spacing w:after="0"/>
              <w:jc w:val="center"/>
              <w:rPr>
                <w:color w:val="000000"/>
                <w:sz w:val="22"/>
                <w:szCs w:val="22"/>
              </w:rPr>
            </w:pPr>
            <w:r w:rsidRPr="00D6757C">
              <w:rPr>
                <w:color w:val="000000"/>
                <w:sz w:val="22"/>
                <w:szCs w:val="22"/>
              </w:rPr>
              <w:t>1199,8</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E2AB16" w14:textId="77777777" w:rsidR="00530D3B" w:rsidRPr="00D6757C" w:rsidRDefault="00530D3B" w:rsidP="00FC2D96">
            <w:pPr>
              <w:spacing w:after="0"/>
              <w:jc w:val="center"/>
              <w:rPr>
                <w:color w:val="000000"/>
                <w:sz w:val="22"/>
                <w:szCs w:val="22"/>
              </w:rPr>
            </w:pPr>
            <w:r w:rsidRPr="00D6757C">
              <w:rPr>
                <w:color w:val="000000"/>
                <w:sz w:val="22"/>
                <w:szCs w:val="22"/>
              </w:rPr>
              <w:t>1199,8</w:t>
            </w:r>
          </w:p>
        </w:tc>
        <w:tc>
          <w:tcPr>
            <w:tcW w:w="1719" w:type="dxa"/>
            <w:gridSpan w:val="2"/>
            <w:tcBorders>
              <w:top w:val="single" w:sz="4" w:space="0" w:color="auto"/>
              <w:left w:val="nil"/>
              <w:bottom w:val="single" w:sz="4" w:space="0" w:color="auto"/>
              <w:right w:val="single" w:sz="4" w:space="0" w:color="auto"/>
            </w:tcBorders>
            <w:shd w:val="clear" w:color="auto" w:fill="auto"/>
            <w:vAlign w:val="center"/>
            <w:hideMark/>
          </w:tcPr>
          <w:p w14:paraId="70CA74A2"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single" w:sz="4" w:space="0" w:color="auto"/>
              <w:left w:val="nil"/>
              <w:bottom w:val="single" w:sz="4" w:space="0" w:color="auto"/>
              <w:right w:val="single" w:sz="4" w:space="0" w:color="auto"/>
            </w:tcBorders>
            <w:shd w:val="clear" w:color="auto" w:fill="auto"/>
            <w:vAlign w:val="center"/>
            <w:hideMark/>
          </w:tcPr>
          <w:p w14:paraId="21E95E9E"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605" w:type="dxa"/>
            <w:tcBorders>
              <w:top w:val="single" w:sz="4" w:space="0" w:color="auto"/>
              <w:left w:val="nil"/>
              <w:bottom w:val="single" w:sz="4" w:space="0" w:color="auto"/>
              <w:right w:val="nil"/>
            </w:tcBorders>
            <w:shd w:val="clear" w:color="auto" w:fill="auto"/>
            <w:noWrap/>
            <w:vAlign w:val="center"/>
            <w:hideMark/>
          </w:tcPr>
          <w:p w14:paraId="10DF9F4E"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DEF26E2" w14:textId="77777777" w:rsidR="00530D3B" w:rsidRPr="00D6757C" w:rsidRDefault="00530D3B" w:rsidP="00FC2D96">
            <w:pPr>
              <w:spacing w:after="0"/>
              <w:jc w:val="center"/>
              <w:rPr>
                <w:color w:val="000000"/>
                <w:sz w:val="22"/>
                <w:szCs w:val="22"/>
              </w:rPr>
            </w:pPr>
            <w:r w:rsidRPr="00D6757C">
              <w:rPr>
                <w:color w:val="000000"/>
                <w:sz w:val="22"/>
                <w:szCs w:val="22"/>
              </w:rPr>
              <w:t xml:space="preserve">Трехразовая влажная уборка мест общего пользования </w:t>
            </w:r>
          </w:p>
        </w:tc>
      </w:tr>
      <w:tr w:rsidR="00530D3B" w:rsidRPr="00D6757C" w14:paraId="163AC53A" w14:textId="77777777" w:rsidTr="00FC2D96">
        <w:trPr>
          <w:trHeight w:val="90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B80027" w14:textId="77777777" w:rsidR="00530D3B" w:rsidRPr="00D6757C" w:rsidRDefault="00530D3B" w:rsidP="00FC2D96">
            <w:pPr>
              <w:spacing w:after="0"/>
              <w:jc w:val="center"/>
              <w:rPr>
                <w:color w:val="000000"/>
                <w:sz w:val="22"/>
                <w:szCs w:val="22"/>
              </w:rPr>
            </w:pPr>
            <w:r w:rsidRPr="00D6757C">
              <w:rPr>
                <w:color w:val="000000"/>
                <w:sz w:val="22"/>
                <w:szCs w:val="22"/>
              </w:rPr>
              <w:t>26.</w:t>
            </w:r>
          </w:p>
        </w:tc>
        <w:tc>
          <w:tcPr>
            <w:tcW w:w="206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2EAADBD" w14:textId="77777777" w:rsidR="00530D3B" w:rsidRPr="00D6757C" w:rsidRDefault="00530D3B" w:rsidP="00FC2D96">
            <w:pPr>
              <w:spacing w:after="0"/>
              <w:jc w:val="center"/>
              <w:rPr>
                <w:color w:val="000000"/>
                <w:sz w:val="22"/>
                <w:szCs w:val="22"/>
              </w:rPr>
            </w:pPr>
            <w:r w:rsidRPr="00D6757C">
              <w:rPr>
                <w:color w:val="000000"/>
                <w:sz w:val="22"/>
                <w:szCs w:val="22"/>
              </w:rPr>
              <w:t xml:space="preserve">Склад УМТС </w:t>
            </w:r>
          </w:p>
        </w:tc>
        <w:tc>
          <w:tcPr>
            <w:tcW w:w="22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017EFC5" w14:textId="77777777" w:rsidR="00530D3B" w:rsidRPr="00D6757C" w:rsidRDefault="00530D3B" w:rsidP="00FC2D96">
            <w:pPr>
              <w:spacing w:after="0"/>
              <w:jc w:val="center"/>
              <w:rPr>
                <w:color w:val="000000"/>
                <w:sz w:val="22"/>
                <w:szCs w:val="22"/>
              </w:rPr>
            </w:pPr>
            <w:r w:rsidRPr="00D6757C">
              <w:rPr>
                <w:color w:val="000000"/>
                <w:sz w:val="22"/>
                <w:szCs w:val="22"/>
              </w:rPr>
              <w:t xml:space="preserve">г. Сургут, </w:t>
            </w:r>
            <w:proofErr w:type="spellStart"/>
            <w:r w:rsidRPr="00D6757C">
              <w:rPr>
                <w:color w:val="000000"/>
                <w:sz w:val="22"/>
                <w:szCs w:val="22"/>
              </w:rPr>
              <w:t>ул.Аэрофлотская</w:t>
            </w:r>
            <w:proofErr w:type="spellEnd"/>
            <w:r w:rsidRPr="00D6757C">
              <w:rPr>
                <w:color w:val="000000"/>
                <w:sz w:val="22"/>
                <w:szCs w:val="22"/>
              </w:rPr>
              <w:t>, 51, сооружение 2</w:t>
            </w:r>
          </w:p>
          <w:p w14:paraId="415636AD" w14:textId="77777777" w:rsidR="00530D3B" w:rsidRPr="00D6757C" w:rsidRDefault="00530D3B" w:rsidP="00FC2D96">
            <w:pPr>
              <w:spacing w:after="0"/>
              <w:jc w:val="center"/>
              <w:rPr>
                <w:color w:val="000000"/>
                <w:sz w:val="22"/>
                <w:szCs w:val="22"/>
              </w:rPr>
            </w:pPr>
          </w:p>
          <w:p w14:paraId="237C6A15" w14:textId="77777777" w:rsidR="00530D3B" w:rsidRPr="00D6757C" w:rsidRDefault="00530D3B" w:rsidP="00FC2D96">
            <w:pPr>
              <w:spacing w:after="0"/>
              <w:jc w:val="center"/>
              <w:rPr>
                <w:color w:val="000000"/>
                <w:sz w:val="22"/>
                <w:szCs w:val="22"/>
              </w:rPr>
            </w:pPr>
            <w:r w:rsidRPr="00D6757C">
              <w:rPr>
                <w:color w:val="000000"/>
                <w:sz w:val="22"/>
                <w:szCs w:val="22"/>
              </w:rPr>
              <w:t>86:10:0101001:126</w:t>
            </w:r>
          </w:p>
        </w:tc>
        <w:tc>
          <w:tcPr>
            <w:tcW w:w="18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6FE7C4B" w14:textId="77777777" w:rsidR="00530D3B" w:rsidRPr="00D6757C" w:rsidRDefault="00530D3B" w:rsidP="00FC2D96">
            <w:pPr>
              <w:spacing w:after="0"/>
              <w:jc w:val="center"/>
              <w:rPr>
                <w:sz w:val="22"/>
                <w:szCs w:val="22"/>
              </w:rPr>
            </w:pPr>
            <w:r w:rsidRPr="00D6757C">
              <w:rPr>
                <w:sz w:val="22"/>
                <w:szCs w:val="22"/>
              </w:rPr>
              <w:t>Одноэтажное здание, офисные и складские помещения, помещения (санузел - 1, раковина - 2)</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BF35331" w14:textId="77777777" w:rsidR="00530D3B" w:rsidRPr="00D6757C" w:rsidRDefault="00530D3B" w:rsidP="00FC2D96">
            <w:pPr>
              <w:spacing w:after="0"/>
              <w:jc w:val="center"/>
              <w:rPr>
                <w:sz w:val="22"/>
                <w:szCs w:val="22"/>
              </w:rPr>
            </w:pPr>
            <w:r w:rsidRPr="00D6757C">
              <w:rPr>
                <w:sz w:val="22"/>
                <w:szCs w:val="22"/>
              </w:rPr>
              <w:t>719,2</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60CB41B6" w14:textId="77777777" w:rsidR="00530D3B" w:rsidRPr="00D6757C" w:rsidRDefault="00530D3B" w:rsidP="00FC2D96">
            <w:pPr>
              <w:spacing w:after="0"/>
              <w:jc w:val="center"/>
              <w:rPr>
                <w:sz w:val="22"/>
                <w:szCs w:val="22"/>
              </w:rPr>
            </w:pPr>
            <w:r w:rsidRPr="00D6757C">
              <w:rPr>
                <w:sz w:val="22"/>
                <w:szCs w:val="22"/>
              </w:rPr>
              <w:t>20</w:t>
            </w:r>
          </w:p>
        </w:tc>
        <w:tc>
          <w:tcPr>
            <w:tcW w:w="1719" w:type="dxa"/>
            <w:gridSpan w:val="2"/>
            <w:tcBorders>
              <w:top w:val="nil"/>
              <w:left w:val="nil"/>
              <w:bottom w:val="single" w:sz="4" w:space="0" w:color="auto"/>
              <w:right w:val="single" w:sz="4" w:space="0" w:color="auto"/>
            </w:tcBorders>
            <w:shd w:val="clear" w:color="auto" w:fill="auto"/>
            <w:vAlign w:val="center"/>
            <w:hideMark/>
          </w:tcPr>
          <w:p w14:paraId="70A4C4D2"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 (места общего пользования)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7C1FA718"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605" w:type="dxa"/>
            <w:tcBorders>
              <w:top w:val="nil"/>
              <w:left w:val="nil"/>
              <w:bottom w:val="single" w:sz="4" w:space="0" w:color="auto"/>
              <w:right w:val="nil"/>
            </w:tcBorders>
            <w:shd w:val="clear" w:color="auto" w:fill="auto"/>
            <w:noWrap/>
            <w:vAlign w:val="center"/>
            <w:hideMark/>
          </w:tcPr>
          <w:p w14:paraId="655A38D4"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5143199F" w14:textId="77777777" w:rsidR="00530D3B" w:rsidRPr="00D6757C" w:rsidRDefault="00530D3B" w:rsidP="00FC2D96">
            <w:pPr>
              <w:spacing w:after="0"/>
              <w:jc w:val="center"/>
              <w:rPr>
                <w:color w:val="000000"/>
                <w:sz w:val="22"/>
                <w:szCs w:val="22"/>
              </w:rPr>
            </w:pPr>
            <w:r w:rsidRPr="00D6757C">
              <w:rPr>
                <w:color w:val="000000"/>
                <w:sz w:val="22"/>
                <w:szCs w:val="22"/>
              </w:rPr>
              <w:t xml:space="preserve">однократная влажная уборка мест общего пользования </w:t>
            </w:r>
          </w:p>
        </w:tc>
      </w:tr>
      <w:tr w:rsidR="00530D3B" w:rsidRPr="00D6757C" w14:paraId="0EAF4CA4" w14:textId="77777777" w:rsidTr="00FC2D96">
        <w:trPr>
          <w:trHeight w:val="300"/>
        </w:trPr>
        <w:tc>
          <w:tcPr>
            <w:tcW w:w="640" w:type="dxa"/>
            <w:vMerge/>
            <w:tcBorders>
              <w:top w:val="nil"/>
              <w:left w:val="single" w:sz="4" w:space="0" w:color="auto"/>
              <w:bottom w:val="single" w:sz="4" w:space="0" w:color="000000"/>
              <w:right w:val="single" w:sz="4" w:space="0" w:color="auto"/>
            </w:tcBorders>
            <w:vAlign w:val="center"/>
            <w:hideMark/>
          </w:tcPr>
          <w:p w14:paraId="67ACFB17" w14:textId="77777777" w:rsidR="00530D3B" w:rsidRPr="00D6757C" w:rsidRDefault="00530D3B" w:rsidP="00FC2D96">
            <w:pPr>
              <w:spacing w:after="0"/>
              <w:jc w:val="center"/>
              <w:rPr>
                <w:color w:val="000000"/>
                <w:sz w:val="22"/>
                <w:szCs w:val="22"/>
              </w:rPr>
            </w:pPr>
          </w:p>
        </w:tc>
        <w:tc>
          <w:tcPr>
            <w:tcW w:w="2063" w:type="dxa"/>
            <w:gridSpan w:val="2"/>
            <w:vMerge/>
            <w:tcBorders>
              <w:top w:val="nil"/>
              <w:left w:val="single" w:sz="4" w:space="0" w:color="auto"/>
              <w:bottom w:val="single" w:sz="4" w:space="0" w:color="000000"/>
              <w:right w:val="single" w:sz="4" w:space="0" w:color="auto"/>
            </w:tcBorders>
            <w:vAlign w:val="center"/>
            <w:hideMark/>
          </w:tcPr>
          <w:p w14:paraId="722983F5" w14:textId="77777777" w:rsidR="00530D3B" w:rsidRPr="00D6757C" w:rsidRDefault="00530D3B" w:rsidP="00FC2D96">
            <w:pPr>
              <w:spacing w:after="0"/>
              <w:jc w:val="center"/>
              <w:rPr>
                <w:color w:val="000000"/>
                <w:sz w:val="22"/>
                <w:szCs w:val="22"/>
              </w:rPr>
            </w:pPr>
          </w:p>
        </w:tc>
        <w:tc>
          <w:tcPr>
            <w:tcW w:w="2292" w:type="dxa"/>
            <w:gridSpan w:val="2"/>
            <w:vMerge/>
            <w:tcBorders>
              <w:top w:val="nil"/>
              <w:left w:val="single" w:sz="4" w:space="0" w:color="auto"/>
              <w:bottom w:val="single" w:sz="4" w:space="0" w:color="000000"/>
              <w:right w:val="single" w:sz="4" w:space="0" w:color="auto"/>
            </w:tcBorders>
            <w:vAlign w:val="center"/>
            <w:hideMark/>
          </w:tcPr>
          <w:p w14:paraId="3DB84FB5" w14:textId="77777777" w:rsidR="00530D3B" w:rsidRPr="00D6757C" w:rsidRDefault="00530D3B" w:rsidP="00FC2D96">
            <w:pPr>
              <w:spacing w:after="0"/>
              <w:jc w:val="center"/>
              <w:rPr>
                <w:color w:val="000000"/>
                <w:sz w:val="22"/>
                <w:szCs w:val="22"/>
              </w:rPr>
            </w:pPr>
          </w:p>
        </w:tc>
        <w:tc>
          <w:tcPr>
            <w:tcW w:w="1810" w:type="dxa"/>
            <w:gridSpan w:val="2"/>
            <w:vMerge/>
            <w:tcBorders>
              <w:top w:val="nil"/>
              <w:left w:val="single" w:sz="4" w:space="0" w:color="auto"/>
              <w:bottom w:val="single" w:sz="4" w:space="0" w:color="000000"/>
              <w:right w:val="single" w:sz="4" w:space="0" w:color="auto"/>
            </w:tcBorders>
            <w:vAlign w:val="center"/>
            <w:hideMark/>
          </w:tcPr>
          <w:p w14:paraId="62D6966A" w14:textId="77777777" w:rsidR="00530D3B" w:rsidRPr="00D6757C" w:rsidRDefault="00530D3B" w:rsidP="00FC2D96">
            <w:pPr>
              <w:spacing w:after="0"/>
              <w:jc w:val="center"/>
              <w:rPr>
                <w:sz w:val="22"/>
                <w:szCs w:val="22"/>
              </w:rPr>
            </w:pPr>
          </w:p>
        </w:tc>
        <w:tc>
          <w:tcPr>
            <w:tcW w:w="1134" w:type="dxa"/>
            <w:gridSpan w:val="2"/>
            <w:vMerge/>
            <w:tcBorders>
              <w:top w:val="nil"/>
              <w:left w:val="single" w:sz="4" w:space="0" w:color="auto"/>
              <w:bottom w:val="single" w:sz="4" w:space="0" w:color="000000"/>
              <w:right w:val="single" w:sz="4" w:space="0" w:color="auto"/>
            </w:tcBorders>
            <w:vAlign w:val="center"/>
            <w:hideMark/>
          </w:tcPr>
          <w:p w14:paraId="5D553B2B" w14:textId="77777777" w:rsidR="00530D3B" w:rsidRPr="00D6757C" w:rsidRDefault="00530D3B" w:rsidP="00FC2D96">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9CBD895" w14:textId="77777777" w:rsidR="00530D3B" w:rsidRPr="00D6757C" w:rsidRDefault="00530D3B" w:rsidP="00FC2D96">
            <w:pPr>
              <w:spacing w:after="0"/>
              <w:jc w:val="center"/>
              <w:rPr>
                <w:sz w:val="22"/>
                <w:szCs w:val="22"/>
              </w:rPr>
            </w:pPr>
            <w:r w:rsidRPr="00D6757C">
              <w:rPr>
                <w:sz w:val="22"/>
                <w:szCs w:val="22"/>
              </w:rPr>
              <w:t>699,2</w:t>
            </w:r>
          </w:p>
        </w:tc>
        <w:tc>
          <w:tcPr>
            <w:tcW w:w="1719" w:type="dxa"/>
            <w:gridSpan w:val="2"/>
            <w:tcBorders>
              <w:top w:val="nil"/>
              <w:left w:val="nil"/>
              <w:bottom w:val="single" w:sz="4" w:space="0" w:color="auto"/>
              <w:right w:val="single" w:sz="4" w:space="0" w:color="auto"/>
            </w:tcBorders>
            <w:shd w:val="clear" w:color="auto" w:fill="auto"/>
            <w:vAlign w:val="center"/>
            <w:hideMark/>
          </w:tcPr>
          <w:p w14:paraId="0C409E8E" w14:textId="77777777" w:rsidR="00530D3B" w:rsidRPr="00D6757C" w:rsidRDefault="00530D3B" w:rsidP="00FC2D96">
            <w:pPr>
              <w:spacing w:after="0"/>
              <w:jc w:val="center"/>
              <w:rPr>
                <w:color w:val="000000"/>
                <w:sz w:val="22"/>
                <w:szCs w:val="22"/>
              </w:rPr>
            </w:pPr>
            <w:r w:rsidRPr="00D6757C">
              <w:rPr>
                <w:color w:val="000000"/>
                <w:sz w:val="22"/>
                <w:szCs w:val="22"/>
              </w:rPr>
              <w:t>складские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260F5992" w14:textId="77777777" w:rsidR="00530D3B" w:rsidRPr="00D6757C" w:rsidRDefault="00530D3B" w:rsidP="00FC2D96">
            <w:pPr>
              <w:spacing w:after="0"/>
              <w:jc w:val="center"/>
              <w:rPr>
                <w:color w:val="000000"/>
                <w:sz w:val="22"/>
                <w:szCs w:val="22"/>
              </w:rPr>
            </w:pPr>
            <w:r w:rsidRPr="00D6757C">
              <w:rPr>
                <w:color w:val="000000"/>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14:paraId="35EC016B"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9FF355F" w14:textId="77777777" w:rsidR="00530D3B" w:rsidRPr="00D6757C" w:rsidRDefault="00530D3B" w:rsidP="00FC2D96">
            <w:pPr>
              <w:spacing w:after="0"/>
              <w:jc w:val="center"/>
              <w:rPr>
                <w:sz w:val="22"/>
                <w:szCs w:val="22"/>
              </w:rPr>
            </w:pPr>
            <w:r w:rsidRPr="00D6757C">
              <w:rPr>
                <w:sz w:val="22"/>
                <w:szCs w:val="22"/>
              </w:rPr>
              <w:t xml:space="preserve">по требованию </w:t>
            </w:r>
          </w:p>
        </w:tc>
      </w:tr>
      <w:tr w:rsidR="00530D3B" w:rsidRPr="00D6757C" w14:paraId="1D19C487" w14:textId="77777777" w:rsidTr="00FC2D96">
        <w:trPr>
          <w:trHeight w:val="90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1BDBDC" w14:textId="77777777" w:rsidR="00530D3B" w:rsidRPr="00D6757C" w:rsidRDefault="00530D3B" w:rsidP="00FC2D96">
            <w:pPr>
              <w:spacing w:after="0"/>
              <w:jc w:val="center"/>
              <w:rPr>
                <w:color w:val="000000"/>
                <w:sz w:val="22"/>
                <w:szCs w:val="22"/>
              </w:rPr>
            </w:pPr>
            <w:r w:rsidRPr="00D6757C">
              <w:rPr>
                <w:color w:val="000000"/>
                <w:sz w:val="22"/>
                <w:szCs w:val="22"/>
              </w:rPr>
              <w:t>27.</w:t>
            </w:r>
          </w:p>
        </w:tc>
        <w:tc>
          <w:tcPr>
            <w:tcW w:w="206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5CE6E2D" w14:textId="77777777" w:rsidR="00530D3B" w:rsidRPr="00D6757C" w:rsidRDefault="00530D3B" w:rsidP="00FC2D96">
            <w:pPr>
              <w:spacing w:after="0"/>
              <w:jc w:val="center"/>
              <w:rPr>
                <w:color w:val="000000"/>
                <w:sz w:val="22"/>
                <w:szCs w:val="22"/>
              </w:rPr>
            </w:pPr>
            <w:r w:rsidRPr="00D6757C">
              <w:rPr>
                <w:color w:val="000000"/>
                <w:sz w:val="22"/>
                <w:szCs w:val="22"/>
              </w:rPr>
              <w:t>Здание базовой инспекции с гаражами и пристроем</w:t>
            </w:r>
          </w:p>
        </w:tc>
        <w:tc>
          <w:tcPr>
            <w:tcW w:w="22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B657382" w14:textId="77777777" w:rsidR="00530D3B" w:rsidRPr="00D6757C" w:rsidRDefault="00530D3B" w:rsidP="00FC2D96">
            <w:pPr>
              <w:spacing w:after="0"/>
              <w:jc w:val="center"/>
              <w:rPr>
                <w:color w:val="000000"/>
                <w:sz w:val="22"/>
                <w:szCs w:val="22"/>
              </w:rPr>
            </w:pPr>
          </w:p>
          <w:p w14:paraId="7E0D4725"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д.46/1, помещение 1</w:t>
            </w:r>
          </w:p>
          <w:p w14:paraId="1E5A9105" w14:textId="77777777" w:rsidR="00BB5DE5" w:rsidRPr="00D6757C" w:rsidRDefault="00BB5DE5" w:rsidP="00BB5DE5">
            <w:pPr>
              <w:spacing w:after="0"/>
              <w:jc w:val="center"/>
              <w:rPr>
                <w:color w:val="000000"/>
                <w:sz w:val="22"/>
                <w:szCs w:val="22"/>
              </w:rPr>
            </w:pPr>
            <w:r w:rsidRPr="00D6757C">
              <w:rPr>
                <w:color w:val="000000"/>
                <w:sz w:val="22"/>
                <w:szCs w:val="22"/>
              </w:rPr>
              <w:t>86:10:0101222:819</w:t>
            </w:r>
          </w:p>
          <w:p w14:paraId="1EBB878C" w14:textId="77777777" w:rsidR="00BB5DE5" w:rsidRPr="00D6757C" w:rsidRDefault="00BB5DE5" w:rsidP="00FC2D96">
            <w:pPr>
              <w:spacing w:after="0"/>
              <w:jc w:val="center"/>
              <w:rPr>
                <w:color w:val="000000"/>
                <w:sz w:val="22"/>
                <w:szCs w:val="22"/>
              </w:rPr>
            </w:pPr>
          </w:p>
          <w:p w14:paraId="5E6F5FA2"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д.46/1, помещение 2</w:t>
            </w:r>
          </w:p>
          <w:p w14:paraId="4A15D732" w14:textId="77777777" w:rsidR="00530D3B" w:rsidRPr="00D6757C" w:rsidRDefault="00530D3B" w:rsidP="00FC2D96">
            <w:pPr>
              <w:spacing w:after="0"/>
              <w:jc w:val="center"/>
              <w:rPr>
                <w:color w:val="000000"/>
                <w:sz w:val="22"/>
                <w:szCs w:val="22"/>
              </w:rPr>
            </w:pPr>
            <w:r w:rsidRPr="00D6757C">
              <w:rPr>
                <w:color w:val="000000"/>
                <w:sz w:val="22"/>
                <w:szCs w:val="22"/>
              </w:rPr>
              <w:t>86:10:0101222:820</w:t>
            </w:r>
          </w:p>
          <w:p w14:paraId="42ED72A1" w14:textId="77777777" w:rsidR="00530D3B" w:rsidRPr="00D6757C" w:rsidRDefault="00530D3B" w:rsidP="00FC2D96">
            <w:pPr>
              <w:spacing w:after="0"/>
              <w:jc w:val="center"/>
              <w:rPr>
                <w:color w:val="000000"/>
                <w:sz w:val="22"/>
                <w:szCs w:val="22"/>
              </w:rPr>
            </w:pPr>
          </w:p>
          <w:p w14:paraId="2A535FAF" w14:textId="77777777" w:rsidR="00530D3B" w:rsidRPr="00D6757C" w:rsidRDefault="00530D3B" w:rsidP="00FC2D96">
            <w:pPr>
              <w:spacing w:after="0"/>
              <w:jc w:val="center"/>
              <w:rPr>
                <w:color w:val="000000"/>
                <w:sz w:val="22"/>
                <w:szCs w:val="22"/>
              </w:rPr>
            </w:pPr>
            <w:r w:rsidRPr="00D6757C">
              <w:rPr>
                <w:color w:val="000000"/>
                <w:sz w:val="22"/>
                <w:szCs w:val="22"/>
              </w:rPr>
              <w:t xml:space="preserve"> </w:t>
            </w:r>
          </w:p>
        </w:tc>
        <w:tc>
          <w:tcPr>
            <w:tcW w:w="181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B8A8434" w14:textId="77777777" w:rsidR="00530D3B" w:rsidRPr="00D6757C" w:rsidRDefault="00530D3B" w:rsidP="00FC2D96">
            <w:pPr>
              <w:spacing w:after="0"/>
              <w:jc w:val="center"/>
              <w:rPr>
                <w:sz w:val="22"/>
                <w:szCs w:val="22"/>
              </w:rPr>
            </w:pPr>
            <w:r w:rsidRPr="00D6757C">
              <w:rPr>
                <w:sz w:val="22"/>
                <w:szCs w:val="22"/>
              </w:rPr>
              <w:t>Двухэтажное здание, офисные помещения (санузел - 3, раковина -3)</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BFEB19A" w14:textId="77777777" w:rsidR="00530D3B" w:rsidRPr="00D6757C" w:rsidRDefault="00530D3B" w:rsidP="00FC2D96">
            <w:pPr>
              <w:spacing w:after="0"/>
              <w:jc w:val="center"/>
              <w:rPr>
                <w:sz w:val="22"/>
                <w:szCs w:val="22"/>
              </w:rPr>
            </w:pPr>
            <w:r w:rsidRPr="00D6757C">
              <w:rPr>
                <w:sz w:val="22"/>
                <w:szCs w:val="22"/>
              </w:rPr>
              <w:t>736,9</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4F064AC" w14:textId="77777777" w:rsidR="00530D3B" w:rsidRPr="00D6757C" w:rsidRDefault="00530D3B" w:rsidP="00FC2D96">
            <w:pPr>
              <w:spacing w:after="0"/>
              <w:jc w:val="center"/>
              <w:rPr>
                <w:sz w:val="22"/>
                <w:szCs w:val="22"/>
              </w:rPr>
            </w:pPr>
            <w:r w:rsidRPr="00D6757C">
              <w:rPr>
                <w:sz w:val="22"/>
                <w:szCs w:val="22"/>
              </w:rPr>
              <w:t xml:space="preserve">618,7 </w:t>
            </w:r>
          </w:p>
        </w:tc>
        <w:tc>
          <w:tcPr>
            <w:tcW w:w="1719" w:type="dxa"/>
            <w:gridSpan w:val="2"/>
            <w:tcBorders>
              <w:top w:val="nil"/>
              <w:left w:val="nil"/>
              <w:bottom w:val="single" w:sz="4" w:space="0" w:color="auto"/>
              <w:right w:val="single" w:sz="4" w:space="0" w:color="auto"/>
            </w:tcBorders>
            <w:shd w:val="clear" w:color="auto" w:fill="auto"/>
            <w:vAlign w:val="center"/>
            <w:hideMark/>
          </w:tcPr>
          <w:p w14:paraId="3552DA8D" w14:textId="77777777" w:rsidR="00530D3B" w:rsidRPr="00D6757C" w:rsidRDefault="00530D3B" w:rsidP="00FC2D96">
            <w:pPr>
              <w:spacing w:after="0"/>
              <w:jc w:val="center"/>
              <w:rPr>
                <w:color w:val="000000"/>
                <w:sz w:val="22"/>
                <w:szCs w:val="22"/>
              </w:rPr>
            </w:pPr>
            <w:r w:rsidRPr="00D6757C">
              <w:rPr>
                <w:color w:val="000000"/>
                <w:sz w:val="22"/>
                <w:szCs w:val="22"/>
              </w:rPr>
              <w:t>офисные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46971250" w14:textId="77777777" w:rsidR="00530D3B" w:rsidRPr="00D6757C" w:rsidRDefault="00530D3B" w:rsidP="00FC2D96">
            <w:pPr>
              <w:spacing w:after="0"/>
              <w:jc w:val="center"/>
              <w:rPr>
                <w:color w:val="000000"/>
                <w:sz w:val="22"/>
                <w:szCs w:val="22"/>
              </w:rPr>
            </w:pPr>
            <w:r w:rsidRPr="00D6757C">
              <w:rPr>
                <w:color w:val="000000"/>
                <w:sz w:val="22"/>
                <w:szCs w:val="22"/>
              </w:rPr>
              <w:t>сухая, влажная уборка помещений</w:t>
            </w:r>
          </w:p>
        </w:tc>
        <w:tc>
          <w:tcPr>
            <w:tcW w:w="1605" w:type="dxa"/>
            <w:tcBorders>
              <w:top w:val="nil"/>
              <w:left w:val="nil"/>
              <w:bottom w:val="single" w:sz="4" w:space="0" w:color="auto"/>
              <w:right w:val="nil"/>
            </w:tcBorders>
            <w:shd w:val="clear" w:color="auto" w:fill="auto"/>
            <w:noWrap/>
            <w:vAlign w:val="center"/>
            <w:hideMark/>
          </w:tcPr>
          <w:p w14:paraId="2CA65EA8"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58A1379" w14:textId="77777777" w:rsidR="00530D3B" w:rsidRPr="00D6757C" w:rsidRDefault="00530D3B" w:rsidP="00FC2D96">
            <w:pPr>
              <w:spacing w:after="0"/>
              <w:jc w:val="center"/>
              <w:rPr>
                <w:color w:val="000000"/>
                <w:sz w:val="22"/>
                <w:szCs w:val="22"/>
              </w:rPr>
            </w:pPr>
            <w:r w:rsidRPr="00D6757C">
              <w:rPr>
                <w:color w:val="000000"/>
                <w:sz w:val="22"/>
                <w:szCs w:val="22"/>
              </w:rPr>
              <w:t xml:space="preserve">однократная влажная уборка мест общего пользования </w:t>
            </w:r>
          </w:p>
        </w:tc>
      </w:tr>
      <w:tr w:rsidR="00530D3B" w:rsidRPr="00D6757C" w14:paraId="157DB0E5" w14:textId="77777777" w:rsidTr="00FC2D96">
        <w:trPr>
          <w:trHeight w:val="600"/>
        </w:trPr>
        <w:tc>
          <w:tcPr>
            <w:tcW w:w="640" w:type="dxa"/>
            <w:vMerge/>
            <w:tcBorders>
              <w:top w:val="nil"/>
              <w:left w:val="single" w:sz="4" w:space="0" w:color="auto"/>
              <w:bottom w:val="single" w:sz="4" w:space="0" w:color="000000"/>
              <w:right w:val="single" w:sz="4" w:space="0" w:color="auto"/>
            </w:tcBorders>
            <w:vAlign w:val="center"/>
            <w:hideMark/>
          </w:tcPr>
          <w:p w14:paraId="00953208" w14:textId="77777777" w:rsidR="00530D3B" w:rsidRPr="00D6757C" w:rsidRDefault="00530D3B" w:rsidP="00FC2D96">
            <w:pPr>
              <w:spacing w:after="0"/>
              <w:jc w:val="center"/>
              <w:rPr>
                <w:color w:val="000000"/>
                <w:sz w:val="22"/>
                <w:szCs w:val="22"/>
              </w:rPr>
            </w:pPr>
          </w:p>
        </w:tc>
        <w:tc>
          <w:tcPr>
            <w:tcW w:w="2063" w:type="dxa"/>
            <w:gridSpan w:val="2"/>
            <w:vMerge/>
            <w:tcBorders>
              <w:top w:val="nil"/>
              <w:left w:val="single" w:sz="4" w:space="0" w:color="auto"/>
              <w:bottom w:val="single" w:sz="4" w:space="0" w:color="000000"/>
              <w:right w:val="single" w:sz="4" w:space="0" w:color="auto"/>
            </w:tcBorders>
            <w:vAlign w:val="center"/>
            <w:hideMark/>
          </w:tcPr>
          <w:p w14:paraId="76AD1F37" w14:textId="77777777" w:rsidR="00530D3B" w:rsidRPr="00D6757C" w:rsidRDefault="00530D3B" w:rsidP="00FC2D96">
            <w:pPr>
              <w:spacing w:after="0"/>
              <w:jc w:val="center"/>
              <w:rPr>
                <w:color w:val="000000"/>
                <w:sz w:val="22"/>
                <w:szCs w:val="22"/>
              </w:rPr>
            </w:pPr>
          </w:p>
        </w:tc>
        <w:tc>
          <w:tcPr>
            <w:tcW w:w="2292" w:type="dxa"/>
            <w:gridSpan w:val="2"/>
            <w:vMerge/>
            <w:tcBorders>
              <w:top w:val="nil"/>
              <w:left w:val="single" w:sz="4" w:space="0" w:color="auto"/>
              <w:bottom w:val="single" w:sz="4" w:space="0" w:color="000000"/>
              <w:right w:val="single" w:sz="4" w:space="0" w:color="auto"/>
            </w:tcBorders>
            <w:vAlign w:val="center"/>
            <w:hideMark/>
          </w:tcPr>
          <w:p w14:paraId="6A9377AA" w14:textId="77777777" w:rsidR="00530D3B" w:rsidRPr="00D6757C" w:rsidRDefault="00530D3B" w:rsidP="00FC2D96">
            <w:pPr>
              <w:spacing w:after="0"/>
              <w:jc w:val="center"/>
              <w:rPr>
                <w:color w:val="000000"/>
                <w:sz w:val="22"/>
                <w:szCs w:val="22"/>
              </w:rPr>
            </w:pPr>
          </w:p>
        </w:tc>
        <w:tc>
          <w:tcPr>
            <w:tcW w:w="1810" w:type="dxa"/>
            <w:gridSpan w:val="2"/>
            <w:vMerge/>
            <w:tcBorders>
              <w:top w:val="nil"/>
              <w:left w:val="single" w:sz="4" w:space="0" w:color="auto"/>
              <w:bottom w:val="single" w:sz="4" w:space="0" w:color="000000"/>
              <w:right w:val="single" w:sz="4" w:space="0" w:color="auto"/>
            </w:tcBorders>
            <w:vAlign w:val="center"/>
            <w:hideMark/>
          </w:tcPr>
          <w:p w14:paraId="3662B5B6" w14:textId="77777777" w:rsidR="00530D3B" w:rsidRPr="00D6757C" w:rsidRDefault="00530D3B" w:rsidP="00FC2D96">
            <w:pPr>
              <w:spacing w:after="0"/>
              <w:jc w:val="center"/>
              <w:rPr>
                <w:sz w:val="22"/>
                <w:szCs w:val="22"/>
              </w:rPr>
            </w:pPr>
          </w:p>
        </w:tc>
        <w:tc>
          <w:tcPr>
            <w:tcW w:w="1134" w:type="dxa"/>
            <w:gridSpan w:val="2"/>
            <w:vMerge/>
            <w:tcBorders>
              <w:top w:val="nil"/>
              <w:left w:val="single" w:sz="4" w:space="0" w:color="auto"/>
              <w:bottom w:val="single" w:sz="4" w:space="0" w:color="000000"/>
              <w:right w:val="single" w:sz="4" w:space="0" w:color="auto"/>
            </w:tcBorders>
            <w:vAlign w:val="center"/>
            <w:hideMark/>
          </w:tcPr>
          <w:p w14:paraId="03E1D1C0" w14:textId="77777777" w:rsidR="00530D3B" w:rsidRPr="00D6757C" w:rsidRDefault="00530D3B" w:rsidP="00FC2D96">
            <w:pPr>
              <w:spacing w:after="0"/>
              <w:jc w:val="center"/>
              <w:rPr>
                <w:sz w:val="22"/>
                <w:szCs w:val="22"/>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093862EF" w14:textId="77777777" w:rsidR="00530D3B" w:rsidRPr="00D6757C" w:rsidRDefault="00530D3B" w:rsidP="00FC2D96">
            <w:pPr>
              <w:spacing w:after="0"/>
              <w:jc w:val="center"/>
              <w:rPr>
                <w:sz w:val="22"/>
                <w:szCs w:val="22"/>
              </w:rPr>
            </w:pPr>
            <w:r w:rsidRPr="00D6757C">
              <w:rPr>
                <w:sz w:val="22"/>
                <w:szCs w:val="22"/>
              </w:rPr>
              <w:t>118,2</w:t>
            </w:r>
          </w:p>
        </w:tc>
        <w:tc>
          <w:tcPr>
            <w:tcW w:w="1719" w:type="dxa"/>
            <w:gridSpan w:val="2"/>
            <w:tcBorders>
              <w:top w:val="nil"/>
              <w:left w:val="nil"/>
              <w:bottom w:val="single" w:sz="4" w:space="0" w:color="auto"/>
              <w:right w:val="single" w:sz="4" w:space="0" w:color="auto"/>
            </w:tcBorders>
            <w:shd w:val="clear" w:color="auto" w:fill="auto"/>
            <w:vAlign w:val="center"/>
            <w:hideMark/>
          </w:tcPr>
          <w:p w14:paraId="5338166F" w14:textId="77777777" w:rsidR="00530D3B" w:rsidRPr="00D6757C" w:rsidRDefault="00530D3B" w:rsidP="00FC2D96">
            <w:pPr>
              <w:spacing w:after="0"/>
              <w:jc w:val="center"/>
              <w:rPr>
                <w:color w:val="000000"/>
                <w:sz w:val="22"/>
                <w:szCs w:val="22"/>
              </w:rPr>
            </w:pPr>
            <w:r w:rsidRPr="00D6757C">
              <w:rPr>
                <w:color w:val="000000"/>
                <w:sz w:val="22"/>
                <w:szCs w:val="22"/>
              </w:rPr>
              <w:t>производственные помещения</w:t>
            </w:r>
          </w:p>
        </w:tc>
        <w:tc>
          <w:tcPr>
            <w:tcW w:w="1655" w:type="dxa"/>
            <w:gridSpan w:val="2"/>
            <w:tcBorders>
              <w:top w:val="nil"/>
              <w:left w:val="nil"/>
              <w:bottom w:val="single" w:sz="4" w:space="0" w:color="auto"/>
              <w:right w:val="single" w:sz="4" w:space="0" w:color="auto"/>
            </w:tcBorders>
            <w:shd w:val="clear" w:color="auto" w:fill="auto"/>
            <w:vAlign w:val="center"/>
            <w:hideMark/>
          </w:tcPr>
          <w:p w14:paraId="29C16F3A" w14:textId="77777777" w:rsidR="00530D3B" w:rsidRPr="00D6757C" w:rsidRDefault="00530D3B" w:rsidP="00FC2D96">
            <w:pPr>
              <w:spacing w:after="0"/>
              <w:jc w:val="center"/>
              <w:rPr>
                <w:color w:val="000000"/>
                <w:sz w:val="22"/>
                <w:szCs w:val="22"/>
              </w:rPr>
            </w:pPr>
            <w:r w:rsidRPr="00D6757C">
              <w:rPr>
                <w:color w:val="000000"/>
                <w:sz w:val="22"/>
                <w:szCs w:val="22"/>
              </w:rPr>
              <w:t>подметание</w:t>
            </w:r>
          </w:p>
        </w:tc>
        <w:tc>
          <w:tcPr>
            <w:tcW w:w="1605" w:type="dxa"/>
            <w:tcBorders>
              <w:top w:val="nil"/>
              <w:left w:val="nil"/>
              <w:bottom w:val="single" w:sz="4" w:space="0" w:color="auto"/>
              <w:right w:val="nil"/>
            </w:tcBorders>
            <w:shd w:val="clear" w:color="auto" w:fill="auto"/>
            <w:noWrap/>
            <w:vAlign w:val="center"/>
            <w:hideMark/>
          </w:tcPr>
          <w:p w14:paraId="7CD4C1CF" w14:textId="77777777" w:rsidR="00530D3B" w:rsidRPr="00D6757C" w:rsidRDefault="00530D3B" w:rsidP="00FC2D96">
            <w:pPr>
              <w:spacing w:after="0"/>
              <w:jc w:val="center"/>
              <w:rPr>
                <w:color w:val="000000"/>
                <w:sz w:val="22"/>
                <w:szCs w:val="22"/>
              </w:rPr>
            </w:pPr>
            <w:r w:rsidRPr="00D6757C">
              <w:rPr>
                <w:color w:val="000000"/>
                <w:sz w:val="22"/>
                <w:szCs w:val="22"/>
              </w:rPr>
              <w:t>понедельник – пятница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91C15D1" w14:textId="77777777" w:rsidR="00530D3B" w:rsidRPr="00D6757C" w:rsidRDefault="00530D3B" w:rsidP="00FC2D96">
            <w:pPr>
              <w:spacing w:after="0"/>
              <w:rPr>
                <w:sz w:val="22"/>
                <w:szCs w:val="22"/>
              </w:rPr>
            </w:pPr>
            <w:r w:rsidRPr="00D6757C">
              <w:rPr>
                <w:sz w:val="22"/>
                <w:szCs w:val="22"/>
              </w:rPr>
              <w:t xml:space="preserve">по требованию </w:t>
            </w:r>
          </w:p>
        </w:tc>
      </w:tr>
      <w:tr w:rsidR="00530D3B" w:rsidRPr="00D6757C" w14:paraId="0D42D3F1" w14:textId="77777777" w:rsidTr="00FC2D96">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1F7FCFD" w14:textId="77777777" w:rsidR="00530D3B" w:rsidRPr="00D6757C" w:rsidRDefault="00530D3B" w:rsidP="00FC2D96">
            <w:pPr>
              <w:spacing w:after="0"/>
              <w:jc w:val="center"/>
              <w:rPr>
                <w:color w:val="000000"/>
                <w:sz w:val="22"/>
                <w:szCs w:val="22"/>
              </w:rPr>
            </w:pPr>
          </w:p>
        </w:tc>
        <w:tc>
          <w:tcPr>
            <w:tcW w:w="2063" w:type="dxa"/>
            <w:gridSpan w:val="2"/>
            <w:tcBorders>
              <w:top w:val="nil"/>
              <w:left w:val="nil"/>
              <w:bottom w:val="single" w:sz="4" w:space="0" w:color="auto"/>
              <w:right w:val="single" w:sz="4" w:space="0" w:color="auto"/>
            </w:tcBorders>
            <w:shd w:val="clear" w:color="auto" w:fill="auto"/>
            <w:vAlign w:val="center"/>
            <w:hideMark/>
          </w:tcPr>
          <w:p w14:paraId="71B1276F" w14:textId="77777777" w:rsidR="00530D3B" w:rsidRPr="00D6757C" w:rsidRDefault="00530D3B" w:rsidP="00FC2D96">
            <w:pPr>
              <w:spacing w:after="0"/>
              <w:jc w:val="center"/>
              <w:rPr>
                <w:color w:val="000000"/>
                <w:sz w:val="22"/>
                <w:szCs w:val="22"/>
              </w:rPr>
            </w:pPr>
            <w:r w:rsidRPr="00D6757C">
              <w:rPr>
                <w:color w:val="000000"/>
                <w:sz w:val="22"/>
                <w:szCs w:val="22"/>
              </w:rPr>
              <w:t>итого с п.25-27</w:t>
            </w:r>
          </w:p>
        </w:tc>
        <w:tc>
          <w:tcPr>
            <w:tcW w:w="2292" w:type="dxa"/>
            <w:gridSpan w:val="2"/>
            <w:tcBorders>
              <w:top w:val="nil"/>
              <w:left w:val="nil"/>
              <w:bottom w:val="single" w:sz="4" w:space="0" w:color="auto"/>
              <w:right w:val="single" w:sz="4" w:space="0" w:color="auto"/>
            </w:tcBorders>
            <w:shd w:val="clear" w:color="auto" w:fill="auto"/>
            <w:vAlign w:val="center"/>
            <w:hideMark/>
          </w:tcPr>
          <w:p w14:paraId="3442D000" w14:textId="77777777" w:rsidR="00530D3B" w:rsidRPr="00D6757C" w:rsidRDefault="00530D3B" w:rsidP="00FC2D96">
            <w:pPr>
              <w:spacing w:after="0"/>
              <w:jc w:val="center"/>
              <w:rPr>
                <w:color w:val="000000"/>
                <w:sz w:val="22"/>
                <w:szCs w:val="22"/>
              </w:rPr>
            </w:pPr>
          </w:p>
        </w:tc>
        <w:tc>
          <w:tcPr>
            <w:tcW w:w="1810" w:type="dxa"/>
            <w:gridSpan w:val="2"/>
            <w:tcBorders>
              <w:top w:val="nil"/>
              <w:left w:val="nil"/>
              <w:bottom w:val="single" w:sz="4" w:space="0" w:color="auto"/>
              <w:right w:val="single" w:sz="4" w:space="0" w:color="auto"/>
            </w:tcBorders>
            <w:shd w:val="clear" w:color="auto" w:fill="auto"/>
            <w:vAlign w:val="center"/>
            <w:hideMark/>
          </w:tcPr>
          <w:p w14:paraId="02326173" w14:textId="77777777" w:rsidR="00530D3B" w:rsidRPr="00D6757C" w:rsidRDefault="00530D3B" w:rsidP="00FC2D96">
            <w:pPr>
              <w:spacing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D13D43" w14:textId="77777777" w:rsidR="00530D3B" w:rsidRPr="00D6757C" w:rsidRDefault="00530D3B" w:rsidP="00FC2D96">
            <w:pPr>
              <w:spacing w:after="0"/>
              <w:jc w:val="center"/>
              <w:rPr>
                <w:color w:val="000000"/>
                <w:sz w:val="22"/>
                <w:szCs w:val="22"/>
              </w:rPr>
            </w:pPr>
            <w:r w:rsidRPr="00D6757C">
              <w:rPr>
                <w:color w:val="000000"/>
                <w:sz w:val="22"/>
                <w:szCs w:val="22"/>
              </w:rPr>
              <w:t>2 655,90</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3280DEE" w14:textId="77777777" w:rsidR="00530D3B" w:rsidRPr="00D6757C" w:rsidRDefault="00530D3B" w:rsidP="00FC2D96">
            <w:pPr>
              <w:spacing w:after="0"/>
              <w:jc w:val="center"/>
              <w:rPr>
                <w:color w:val="000000"/>
                <w:sz w:val="22"/>
                <w:szCs w:val="22"/>
              </w:rPr>
            </w:pPr>
          </w:p>
        </w:tc>
        <w:tc>
          <w:tcPr>
            <w:tcW w:w="1719" w:type="dxa"/>
            <w:gridSpan w:val="2"/>
            <w:tcBorders>
              <w:top w:val="nil"/>
              <w:left w:val="nil"/>
              <w:bottom w:val="single" w:sz="4" w:space="0" w:color="auto"/>
              <w:right w:val="single" w:sz="4" w:space="0" w:color="auto"/>
            </w:tcBorders>
            <w:shd w:val="clear" w:color="auto" w:fill="auto"/>
            <w:vAlign w:val="center"/>
            <w:hideMark/>
          </w:tcPr>
          <w:p w14:paraId="22AB4518" w14:textId="77777777" w:rsidR="00530D3B" w:rsidRPr="00D6757C" w:rsidRDefault="00530D3B" w:rsidP="00FC2D96">
            <w:pPr>
              <w:spacing w:after="0"/>
              <w:jc w:val="center"/>
              <w:rPr>
                <w:color w:val="000000"/>
                <w:sz w:val="22"/>
                <w:szCs w:val="22"/>
              </w:rPr>
            </w:pPr>
          </w:p>
        </w:tc>
        <w:tc>
          <w:tcPr>
            <w:tcW w:w="1655" w:type="dxa"/>
            <w:gridSpan w:val="2"/>
            <w:tcBorders>
              <w:top w:val="nil"/>
              <w:left w:val="nil"/>
              <w:bottom w:val="single" w:sz="4" w:space="0" w:color="auto"/>
              <w:right w:val="single" w:sz="4" w:space="0" w:color="auto"/>
            </w:tcBorders>
            <w:shd w:val="clear" w:color="auto" w:fill="auto"/>
            <w:vAlign w:val="center"/>
            <w:hideMark/>
          </w:tcPr>
          <w:p w14:paraId="1F867732" w14:textId="77777777" w:rsidR="00530D3B" w:rsidRPr="00D6757C" w:rsidRDefault="00530D3B" w:rsidP="00FC2D96">
            <w:pPr>
              <w:spacing w:after="0"/>
              <w:jc w:val="center"/>
              <w:rPr>
                <w:color w:val="000000"/>
                <w:sz w:val="22"/>
                <w:szCs w:val="22"/>
              </w:rPr>
            </w:pPr>
          </w:p>
        </w:tc>
        <w:tc>
          <w:tcPr>
            <w:tcW w:w="1605" w:type="dxa"/>
            <w:tcBorders>
              <w:top w:val="nil"/>
              <w:left w:val="nil"/>
              <w:bottom w:val="single" w:sz="4" w:space="0" w:color="auto"/>
              <w:right w:val="nil"/>
            </w:tcBorders>
            <w:shd w:val="clear" w:color="auto" w:fill="auto"/>
            <w:noWrap/>
            <w:vAlign w:val="center"/>
            <w:hideMark/>
          </w:tcPr>
          <w:p w14:paraId="04978BF7" w14:textId="77777777" w:rsidR="00530D3B" w:rsidRPr="00D6757C" w:rsidRDefault="00530D3B" w:rsidP="00FC2D96">
            <w:pPr>
              <w:spacing w:after="0"/>
              <w:jc w:val="center"/>
              <w:rPr>
                <w:color w:val="000000"/>
                <w:sz w:val="22"/>
                <w:szCs w:val="22"/>
              </w:rPr>
            </w:pP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4E12B31" w14:textId="77777777" w:rsidR="00530D3B" w:rsidRPr="00D6757C" w:rsidRDefault="00530D3B" w:rsidP="00FC2D96">
            <w:pPr>
              <w:spacing w:after="0"/>
              <w:jc w:val="left"/>
              <w:rPr>
                <w:color w:val="000000"/>
                <w:sz w:val="22"/>
                <w:szCs w:val="22"/>
              </w:rPr>
            </w:pPr>
            <w:r w:rsidRPr="00D6757C">
              <w:rPr>
                <w:color w:val="000000"/>
                <w:sz w:val="22"/>
                <w:szCs w:val="22"/>
              </w:rPr>
              <w:t> </w:t>
            </w:r>
          </w:p>
        </w:tc>
      </w:tr>
      <w:tr w:rsidR="00530D3B" w:rsidRPr="00D6757C" w14:paraId="12B1E117" w14:textId="77777777" w:rsidTr="00FC2D96">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7C96F8F" w14:textId="77777777" w:rsidR="00530D3B" w:rsidRPr="00D6757C" w:rsidRDefault="00530D3B" w:rsidP="00FC2D96">
            <w:pPr>
              <w:spacing w:after="0"/>
              <w:jc w:val="center"/>
              <w:rPr>
                <w:color w:val="000000"/>
                <w:sz w:val="22"/>
                <w:szCs w:val="22"/>
              </w:rPr>
            </w:pPr>
          </w:p>
        </w:tc>
        <w:tc>
          <w:tcPr>
            <w:tcW w:w="2063" w:type="dxa"/>
            <w:gridSpan w:val="2"/>
            <w:tcBorders>
              <w:top w:val="nil"/>
              <w:left w:val="nil"/>
              <w:bottom w:val="single" w:sz="4" w:space="0" w:color="auto"/>
              <w:right w:val="single" w:sz="4" w:space="0" w:color="auto"/>
            </w:tcBorders>
            <w:shd w:val="clear" w:color="auto" w:fill="auto"/>
            <w:vAlign w:val="center"/>
            <w:hideMark/>
          </w:tcPr>
          <w:p w14:paraId="65C9A4D4" w14:textId="77777777" w:rsidR="00530D3B" w:rsidRPr="00D6757C" w:rsidRDefault="00530D3B" w:rsidP="00FC2D96">
            <w:pPr>
              <w:spacing w:after="0"/>
              <w:jc w:val="center"/>
              <w:rPr>
                <w:color w:val="000000"/>
                <w:sz w:val="22"/>
                <w:szCs w:val="22"/>
              </w:rPr>
            </w:pPr>
            <w:r w:rsidRPr="00D6757C">
              <w:rPr>
                <w:color w:val="000000"/>
                <w:sz w:val="22"/>
                <w:szCs w:val="22"/>
              </w:rPr>
              <w:t>ВСЕГО, м2</w:t>
            </w:r>
          </w:p>
        </w:tc>
        <w:tc>
          <w:tcPr>
            <w:tcW w:w="2292" w:type="dxa"/>
            <w:gridSpan w:val="2"/>
            <w:tcBorders>
              <w:top w:val="nil"/>
              <w:left w:val="nil"/>
              <w:bottom w:val="single" w:sz="4" w:space="0" w:color="auto"/>
              <w:right w:val="single" w:sz="4" w:space="0" w:color="auto"/>
            </w:tcBorders>
            <w:shd w:val="clear" w:color="auto" w:fill="auto"/>
            <w:vAlign w:val="center"/>
            <w:hideMark/>
          </w:tcPr>
          <w:p w14:paraId="03C537BB" w14:textId="77777777" w:rsidR="00530D3B" w:rsidRPr="00D6757C" w:rsidRDefault="00530D3B" w:rsidP="00FC2D96">
            <w:pPr>
              <w:spacing w:after="0"/>
              <w:jc w:val="center"/>
              <w:rPr>
                <w:color w:val="000000"/>
                <w:sz w:val="22"/>
                <w:szCs w:val="22"/>
              </w:rPr>
            </w:pPr>
          </w:p>
        </w:tc>
        <w:tc>
          <w:tcPr>
            <w:tcW w:w="1810" w:type="dxa"/>
            <w:gridSpan w:val="2"/>
            <w:tcBorders>
              <w:top w:val="nil"/>
              <w:left w:val="nil"/>
              <w:bottom w:val="single" w:sz="4" w:space="0" w:color="auto"/>
              <w:right w:val="single" w:sz="4" w:space="0" w:color="auto"/>
            </w:tcBorders>
            <w:shd w:val="clear" w:color="auto" w:fill="auto"/>
            <w:vAlign w:val="center"/>
            <w:hideMark/>
          </w:tcPr>
          <w:p w14:paraId="3FF7A4D3" w14:textId="77777777" w:rsidR="00530D3B" w:rsidRPr="00D6757C" w:rsidRDefault="00530D3B" w:rsidP="00FC2D96">
            <w:pPr>
              <w:spacing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A7B0CB8" w14:textId="77777777" w:rsidR="00530D3B" w:rsidRPr="00D6757C" w:rsidRDefault="00530D3B" w:rsidP="00FC2D96">
            <w:pPr>
              <w:spacing w:after="0"/>
              <w:jc w:val="center"/>
              <w:rPr>
                <w:color w:val="000000"/>
                <w:sz w:val="22"/>
                <w:szCs w:val="22"/>
              </w:rPr>
            </w:pPr>
            <w:r w:rsidRPr="00D6757C">
              <w:rPr>
                <w:color w:val="000000"/>
                <w:sz w:val="22"/>
                <w:szCs w:val="22"/>
              </w:rPr>
              <w:t>16 068,8</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DA3AF0E" w14:textId="77777777" w:rsidR="00530D3B" w:rsidRPr="00D6757C" w:rsidRDefault="00530D3B" w:rsidP="00FC2D96">
            <w:pPr>
              <w:spacing w:after="0"/>
              <w:jc w:val="center"/>
              <w:rPr>
                <w:color w:val="000000"/>
                <w:sz w:val="22"/>
                <w:szCs w:val="22"/>
              </w:rPr>
            </w:pPr>
          </w:p>
        </w:tc>
        <w:tc>
          <w:tcPr>
            <w:tcW w:w="1719" w:type="dxa"/>
            <w:gridSpan w:val="2"/>
            <w:tcBorders>
              <w:top w:val="nil"/>
              <w:left w:val="nil"/>
              <w:bottom w:val="single" w:sz="4" w:space="0" w:color="auto"/>
              <w:right w:val="single" w:sz="4" w:space="0" w:color="auto"/>
            </w:tcBorders>
            <w:shd w:val="clear" w:color="auto" w:fill="auto"/>
            <w:vAlign w:val="center"/>
            <w:hideMark/>
          </w:tcPr>
          <w:p w14:paraId="0B7F9F7B" w14:textId="77777777" w:rsidR="00530D3B" w:rsidRPr="00D6757C" w:rsidRDefault="00530D3B" w:rsidP="00FC2D96">
            <w:pPr>
              <w:spacing w:after="0"/>
              <w:jc w:val="center"/>
              <w:rPr>
                <w:color w:val="000000"/>
                <w:sz w:val="22"/>
                <w:szCs w:val="22"/>
              </w:rPr>
            </w:pPr>
          </w:p>
        </w:tc>
        <w:tc>
          <w:tcPr>
            <w:tcW w:w="1655" w:type="dxa"/>
            <w:gridSpan w:val="2"/>
            <w:tcBorders>
              <w:top w:val="nil"/>
              <w:left w:val="nil"/>
              <w:bottom w:val="single" w:sz="4" w:space="0" w:color="auto"/>
              <w:right w:val="single" w:sz="4" w:space="0" w:color="auto"/>
            </w:tcBorders>
            <w:shd w:val="clear" w:color="auto" w:fill="auto"/>
            <w:vAlign w:val="center"/>
            <w:hideMark/>
          </w:tcPr>
          <w:p w14:paraId="3A15DAAC" w14:textId="77777777" w:rsidR="00530D3B" w:rsidRPr="00D6757C" w:rsidRDefault="00530D3B" w:rsidP="00FC2D96">
            <w:pPr>
              <w:spacing w:after="0"/>
              <w:jc w:val="center"/>
              <w:rPr>
                <w:color w:val="000000"/>
                <w:sz w:val="22"/>
                <w:szCs w:val="22"/>
              </w:rPr>
            </w:pPr>
          </w:p>
        </w:tc>
        <w:tc>
          <w:tcPr>
            <w:tcW w:w="1605" w:type="dxa"/>
            <w:tcBorders>
              <w:top w:val="nil"/>
              <w:left w:val="nil"/>
              <w:bottom w:val="single" w:sz="4" w:space="0" w:color="auto"/>
              <w:right w:val="nil"/>
            </w:tcBorders>
            <w:shd w:val="clear" w:color="auto" w:fill="auto"/>
            <w:noWrap/>
            <w:vAlign w:val="center"/>
            <w:hideMark/>
          </w:tcPr>
          <w:p w14:paraId="7372B9AB" w14:textId="77777777" w:rsidR="00530D3B" w:rsidRPr="00D6757C" w:rsidRDefault="00530D3B" w:rsidP="00FC2D96">
            <w:pPr>
              <w:spacing w:after="0"/>
              <w:jc w:val="center"/>
              <w:rPr>
                <w:color w:val="000000"/>
                <w:sz w:val="22"/>
                <w:szCs w:val="22"/>
              </w:rPr>
            </w:pP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1349D660" w14:textId="77777777" w:rsidR="00530D3B" w:rsidRPr="00D6757C" w:rsidRDefault="00530D3B" w:rsidP="00FC2D96">
            <w:pPr>
              <w:spacing w:after="0"/>
              <w:jc w:val="left"/>
              <w:rPr>
                <w:color w:val="000000"/>
                <w:sz w:val="22"/>
                <w:szCs w:val="22"/>
              </w:rPr>
            </w:pPr>
            <w:r w:rsidRPr="00D6757C">
              <w:rPr>
                <w:color w:val="000000"/>
                <w:sz w:val="22"/>
                <w:szCs w:val="22"/>
              </w:rPr>
              <w:t> </w:t>
            </w:r>
          </w:p>
        </w:tc>
      </w:tr>
    </w:tbl>
    <w:p w14:paraId="4D14FC62" w14:textId="77777777" w:rsidR="00530D3B" w:rsidRPr="00D6757C" w:rsidRDefault="00530D3B" w:rsidP="00530D3B">
      <w:pPr>
        <w:tabs>
          <w:tab w:val="left" w:pos="8505"/>
        </w:tabs>
        <w:spacing w:after="0"/>
        <w:rPr>
          <w:color w:val="000000"/>
          <w:sz w:val="22"/>
          <w:szCs w:val="22"/>
        </w:rPr>
      </w:pPr>
    </w:p>
    <w:p w14:paraId="39230AF4" w14:textId="77777777" w:rsidR="00530D3B" w:rsidRPr="00D6757C" w:rsidRDefault="00530D3B" w:rsidP="00530D3B">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530D3B" w:rsidRPr="00D6757C" w14:paraId="0704126C" w14:textId="77777777" w:rsidTr="00FC2D96">
        <w:trPr>
          <w:trHeight w:val="80"/>
        </w:trPr>
        <w:tc>
          <w:tcPr>
            <w:tcW w:w="7280" w:type="dxa"/>
          </w:tcPr>
          <w:p w14:paraId="1067F3D5"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Руководитель КСО  АО «Аэропорт Сургут» </w:t>
            </w:r>
          </w:p>
        </w:tc>
        <w:tc>
          <w:tcPr>
            <w:tcW w:w="7280" w:type="dxa"/>
          </w:tcPr>
          <w:p w14:paraId="7F01E6E6"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Н.Р. Шевченко</w:t>
            </w:r>
          </w:p>
        </w:tc>
      </w:tr>
    </w:tbl>
    <w:p w14:paraId="42437F4B" w14:textId="77777777" w:rsidR="00530D3B" w:rsidRPr="00D6757C" w:rsidRDefault="00530D3B" w:rsidP="00530D3B">
      <w:pPr>
        <w:spacing w:after="0" w:line="240" w:lineRule="atLeast"/>
        <w:rPr>
          <w:b/>
          <w:color w:val="FF0000"/>
          <w:sz w:val="22"/>
          <w:szCs w:val="22"/>
        </w:rPr>
      </w:pPr>
    </w:p>
    <w:p w14:paraId="327733B8" w14:textId="77777777" w:rsidR="00530D3B" w:rsidRPr="00D6757C" w:rsidRDefault="00530D3B" w:rsidP="00530D3B">
      <w:pPr>
        <w:pStyle w:val="ad"/>
        <w:spacing w:line="276" w:lineRule="auto"/>
        <w:ind w:left="709"/>
        <w:jc w:val="center"/>
        <w:rPr>
          <w:b/>
          <w:sz w:val="22"/>
          <w:szCs w:val="22"/>
        </w:rPr>
      </w:pPr>
    </w:p>
    <w:p w14:paraId="2207DAA9" w14:textId="77777777" w:rsidR="00530D3B" w:rsidRPr="00D6757C" w:rsidRDefault="00530D3B" w:rsidP="00530D3B">
      <w:pPr>
        <w:pStyle w:val="ad"/>
        <w:spacing w:line="276" w:lineRule="auto"/>
        <w:ind w:left="709"/>
        <w:jc w:val="center"/>
        <w:rPr>
          <w:b/>
          <w:sz w:val="22"/>
          <w:szCs w:val="22"/>
        </w:rPr>
      </w:pPr>
    </w:p>
    <w:p w14:paraId="225C3D71" w14:textId="77777777" w:rsidR="00530D3B" w:rsidRPr="00D6757C" w:rsidRDefault="00530D3B" w:rsidP="00530D3B">
      <w:pPr>
        <w:pStyle w:val="ad"/>
        <w:spacing w:line="276" w:lineRule="auto"/>
        <w:ind w:left="709"/>
        <w:jc w:val="center"/>
        <w:rPr>
          <w:b/>
          <w:sz w:val="22"/>
          <w:szCs w:val="22"/>
        </w:rPr>
      </w:pPr>
    </w:p>
    <w:p w14:paraId="7CFE06CE" w14:textId="77777777" w:rsidR="00D722D0" w:rsidRPr="00D6757C" w:rsidRDefault="00D722D0" w:rsidP="00530D3B">
      <w:pPr>
        <w:pStyle w:val="ad"/>
        <w:spacing w:line="276" w:lineRule="auto"/>
        <w:ind w:left="709"/>
        <w:jc w:val="center"/>
        <w:rPr>
          <w:b/>
          <w:sz w:val="22"/>
          <w:szCs w:val="22"/>
        </w:rPr>
      </w:pPr>
    </w:p>
    <w:p w14:paraId="47ADECCB" w14:textId="77777777" w:rsidR="00530D3B" w:rsidRPr="00D6757C" w:rsidRDefault="00530D3B" w:rsidP="00530D3B">
      <w:pPr>
        <w:pStyle w:val="ad"/>
        <w:spacing w:line="276" w:lineRule="auto"/>
        <w:ind w:left="709"/>
        <w:jc w:val="center"/>
        <w:rPr>
          <w:b/>
          <w:sz w:val="22"/>
          <w:szCs w:val="22"/>
        </w:rPr>
      </w:pPr>
    </w:p>
    <w:p w14:paraId="7662124B" w14:textId="77777777" w:rsidR="00530D3B" w:rsidRPr="00D6757C" w:rsidRDefault="00530D3B" w:rsidP="00530D3B">
      <w:pPr>
        <w:pStyle w:val="ad"/>
        <w:spacing w:line="276" w:lineRule="auto"/>
        <w:rPr>
          <w:b/>
          <w:sz w:val="22"/>
          <w:szCs w:val="22"/>
        </w:rPr>
      </w:pPr>
    </w:p>
    <w:tbl>
      <w:tblPr>
        <w:tblW w:w="15910" w:type="dxa"/>
        <w:tblInd w:w="-34" w:type="dxa"/>
        <w:tblLayout w:type="fixed"/>
        <w:tblLook w:val="04A0" w:firstRow="1" w:lastRow="0" w:firstColumn="1" w:lastColumn="0" w:noHBand="0" w:noVBand="1"/>
      </w:tblPr>
      <w:tblGrid>
        <w:gridCol w:w="710"/>
        <w:gridCol w:w="2268"/>
        <w:gridCol w:w="2301"/>
        <w:gridCol w:w="3118"/>
        <w:gridCol w:w="1135"/>
        <w:gridCol w:w="1417"/>
        <w:gridCol w:w="851"/>
        <w:gridCol w:w="1921"/>
        <w:gridCol w:w="2189"/>
      </w:tblGrid>
      <w:tr w:rsidR="00530D3B" w:rsidRPr="00D6757C" w14:paraId="6FBDFB12" w14:textId="77777777" w:rsidTr="00FC2D96">
        <w:trPr>
          <w:trHeight w:val="315"/>
        </w:trPr>
        <w:tc>
          <w:tcPr>
            <w:tcW w:w="710" w:type="dxa"/>
            <w:tcBorders>
              <w:top w:val="nil"/>
              <w:left w:val="nil"/>
              <w:bottom w:val="nil"/>
              <w:right w:val="nil"/>
            </w:tcBorders>
            <w:shd w:val="clear" w:color="auto" w:fill="auto"/>
            <w:noWrap/>
            <w:vAlign w:val="bottom"/>
            <w:hideMark/>
          </w:tcPr>
          <w:p w14:paraId="2B64AC53" w14:textId="77777777" w:rsidR="00530D3B" w:rsidRPr="00D6757C" w:rsidRDefault="00530D3B" w:rsidP="00FC2D96">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14:paraId="5033C757" w14:textId="77777777" w:rsidR="00530D3B" w:rsidRPr="00D6757C" w:rsidRDefault="00530D3B" w:rsidP="00FC2D96">
            <w:pPr>
              <w:spacing w:after="0"/>
              <w:jc w:val="left"/>
              <w:rPr>
                <w:color w:val="000000"/>
                <w:sz w:val="22"/>
                <w:szCs w:val="22"/>
              </w:rPr>
            </w:pPr>
          </w:p>
        </w:tc>
        <w:tc>
          <w:tcPr>
            <w:tcW w:w="2301" w:type="dxa"/>
            <w:tcBorders>
              <w:top w:val="nil"/>
              <w:left w:val="nil"/>
              <w:bottom w:val="nil"/>
              <w:right w:val="nil"/>
            </w:tcBorders>
            <w:shd w:val="clear" w:color="auto" w:fill="auto"/>
            <w:noWrap/>
            <w:vAlign w:val="bottom"/>
            <w:hideMark/>
          </w:tcPr>
          <w:p w14:paraId="6D73309D" w14:textId="77777777" w:rsidR="00530D3B" w:rsidRPr="00D6757C" w:rsidRDefault="00530D3B" w:rsidP="00FC2D96">
            <w:pPr>
              <w:spacing w:after="0"/>
              <w:jc w:val="left"/>
              <w:rPr>
                <w:color w:val="000000"/>
                <w:sz w:val="22"/>
                <w:szCs w:val="22"/>
              </w:rPr>
            </w:pPr>
          </w:p>
        </w:tc>
        <w:tc>
          <w:tcPr>
            <w:tcW w:w="3118" w:type="dxa"/>
            <w:tcBorders>
              <w:top w:val="nil"/>
              <w:left w:val="nil"/>
              <w:bottom w:val="nil"/>
              <w:right w:val="nil"/>
            </w:tcBorders>
            <w:shd w:val="clear" w:color="auto" w:fill="auto"/>
            <w:noWrap/>
            <w:vAlign w:val="bottom"/>
            <w:hideMark/>
          </w:tcPr>
          <w:p w14:paraId="771CF955" w14:textId="77777777" w:rsidR="00530D3B" w:rsidRPr="00D6757C" w:rsidRDefault="00530D3B" w:rsidP="00FC2D96">
            <w:pPr>
              <w:spacing w:after="0"/>
              <w:jc w:val="left"/>
              <w:rPr>
                <w:color w:val="000000"/>
                <w:sz w:val="22"/>
                <w:szCs w:val="22"/>
              </w:rPr>
            </w:pPr>
          </w:p>
        </w:tc>
        <w:tc>
          <w:tcPr>
            <w:tcW w:w="1135" w:type="dxa"/>
            <w:tcBorders>
              <w:top w:val="nil"/>
              <w:left w:val="nil"/>
              <w:bottom w:val="nil"/>
              <w:right w:val="nil"/>
            </w:tcBorders>
            <w:shd w:val="clear" w:color="auto" w:fill="auto"/>
            <w:noWrap/>
            <w:vAlign w:val="bottom"/>
            <w:hideMark/>
          </w:tcPr>
          <w:p w14:paraId="2D962D4A" w14:textId="77777777" w:rsidR="00530D3B" w:rsidRPr="00D6757C" w:rsidRDefault="00530D3B" w:rsidP="00FC2D96">
            <w:pPr>
              <w:spacing w:after="0"/>
              <w:jc w:val="left"/>
              <w:rPr>
                <w:color w:val="000000"/>
                <w:sz w:val="22"/>
                <w:szCs w:val="22"/>
              </w:rPr>
            </w:pPr>
          </w:p>
        </w:tc>
        <w:tc>
          <w:tcPr>
            <w:tcW w:w="1417" w:type="dxa"/>
            <w:tcBorders>
              <w:top w:val="nil"/>
              <w:left w:val="nil"/>
              <w:bottom w:val="nil"/>
              <w:right w:val="nil"/>
            </w:tcBorders>
            <w:shd w:val="clear" w:color="auto" w:fill="auto"/>
            <w:noWrap/>
            <w:vAlign w:val="bottom"/>
            <w:hideMark/>
          </w:tcPr>
          <w:p w14:paraId="755429A6" w14:textId="77777777" w:rsidR="00530D3B" w:rsidRPr="00D6757C" w:rsidRDefault="00530D3B" w:rsidP="00FC2D96">
            <w:pPr>
              <w:spacing w:after="0"/>
              <w:jc w:val="left"/>
              <w:rPr>
                <w:color w:val="000000"/>
                <w:sz w:val="22"/>
                <w:szCs w:val="22"/>
              </w:rPr>
            </w:pPr>
          </w:p>
        </w:tc>
        <w:tc>
          <w:tcPr>
            <w:tcW w:w="4961" w:type="dxa"/>
            <w:gridSpan w:val="3"/>
            <w:tcBorders>
              <w:top w:val="nil"/>
              <w:left w:val="nil"/>
              <w:bottom w:val="nil"/>
              <w:right w:val="nil"/>
            </w:tcBorders>
            <w:shd w:val="clear" w:color="auto" w:fill="auto"/>
            <w:noWrap/>
            <w:vAlign w:val="bottom"/>
            <w:hideMark/>
          </w:tcPr>
          <w:p w14:paraId="38CEC73B" w14:textId="77777777" w:rsidR="00530D3B" w:rsidRPr="00D6757C" w:rsidRDefault="00530D3B" w:rsidP="00FC2D96">
            <w:pPr>
              <w:spacing w:after="0"/>
              <w:jc w:val="right"/>
              <w:rPr>
                <w:sz w:val="22"/>
                <w:szCs w:val="22"/>
              </w:rPr>
            </w:pPr>
            <w:r w:rsidRPr="00D6757C">
              <w:rPr>
                <w:sz w:val="22"/>
                <w:szCs w:val="22"/>
              </w:rPr>
              <w:t>Часть 2</w:t>
            </w:r>
          </w:p>
        </w:tc>
      </w:tr>
      <w:tr w:rsidR="00530D3B" w:rsidRPr="00D6757C" w14:paraId="11A55A17" w14:textId="77777777" w:rsidTr="00FC2D96">
        <w:trPr>
          <w:trHeight w:val="315"/>
        </w:trPr>
        <w:tc>
          <w:tcPr>
            <w:tcW w:w="710" w:type="dxa"/>
            <w:tcBorders>
              <w:top w:val="nil"/>
              <w:left w:val="nil"/>
              <w:bottom w:val="nil"/>
              <w:right w:val="nil"/>
            </w:tcBorders>
            <w:shd w:val="clear" w:color="auto" w:fill="auto"/>
            <w:noWrap/>
            <w:vAlign w:val="bottom"/>
            <w:hideMark/>
          </w:tcPr>
          <w:p w14:paraId="6655DD2B" w14:textId="77777777" w:rsidR="00530D3B" w:rsidRPr="00D6757C" w:rsidRDefault="00530D3B" w:rsidP="00FC2D96">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14:paraId="0712AFBD" w14:textId="77777777" w:rsidR="00530D3B" w:rsidRPr="00D6757C" w:rsidRDefault="00530D3B" w:rsidP="00FC2D96">
            <w:pPr>
              <w:spacing w:after="0"/>
              <w:jc w:val="left"/>
              <w:rPr>
                <w:color w:val="000000"/>
                <w:sz w:val="22"/>
                <w:szCs w:val="22"/>
              </w:rPr>
            </w:pPr>
          </w:p>
        </w:tc>
        <w:tc>
          <w:tcPr>
            <w:tcW w:w="2301" w:type="dxa"/>
            <w:tcBorders>
              <w:top w:val="nil"/>
              <w:left w:val="nil"/>
              <w:bottom w:val="nil"/>
              <w:right w:val="nil"/>
            </w:tcBorders>
            <w:shd w:val="clear" w:color="auto" w:fill="auto"/>
            <w:noWrap/>
            <w:vAlign w:val="bottom"/>
            <w:hideMark/>
          </w:tcPr>
          <w:p w14:paraId="72EC9576" w14:textId="77777777" w:rsidR="00530D3B" w:rsidRPr="00D6757C" w:rsidRDefault="00530D3B" w:rsidP="00FC2D96">
            <w:pPr>
              <w:spacing w:after="0"/>
              <w:jc w:val="left"/>
              <w:rPr>
                <w:color w:val="000000"/>
                <w:sz w:val="22"/>
                <w:szCs w:val="22"/>
              </w:rPr>
            </w:pPr>
          </w:p>
        </w:tc>
        <w:tc>
          <w:tcPr>
            <w:tcW w:w="3118" w:type="dxa"/>
            <w:tcBorders>
              <w:top w:val="nil"/>
              <w:left w:val="nil"/>
              <w:bottom w:val="nil"/>
              <w:right w:val="nil"/>
            </w:tcBorders>
            <w:shd w:val="clear" w:color="auto" w:fill="auto"/>
            <w:noWrap/>
            <w:vAlign w:val="bottom"/>
            <w:hideMark/>
          </w:tcPr>
          <w:p w14:paraId="792ECBB8" w14:textId="77777777" w:rsidR="00530D3B" w:rsidRPr="00D6757C" w:rsidRDefault="00530D3B" w:rsidP="00FC2D96">
            <w:pPr>
              <w:spacing w:after="0"/>
              <w:jc w:val="left"/>
              <w:rPr>
                <w:color w:val="000000"/>
                <w:sz w:val="22"/>
                <w:szCs w:val="22"/>
              </w:rPr>
            </w:pPr>
          </w:p>
        </w:tc>
        <w:tc>
          <w:tcPr>
            <w:tcW w:w="1135" w:type="dxa"/>
            <w:tcBorders>
              <w:top w:val="nil"/>
              <w:left w:val="nil"/>
              <w:bottom w:val="nil"/>
              <w:right w:val="nil"/>
            </w:tcBorders>
            <w:shd w:val="clear" w:color="auto" w:fill="auto"/>
            <w:noWrap/>
            <w:vAlign w:val="bottom"/>
            <w:hideMark/>
          </w:tcPr>
          <w:p w14:paraId="134A5BCA" w14:textId="77777777" w:rsidR="00530D3B" w:rsidRPr="00D6757C" w:rsidRDefault="00530D3B" w:rsidP="00FC2D96">
            <w:pPr>
              <w:spacing w:after="0"/>
              <w:jc w:val="left"/>
              <w:rPr>
                <w:color w:val="000000"/>
                <w:sz w:val="22"/>
                <w:szCs w:val="22"/>
              </w:rPr>
            </w:pPr>
          </w:p>
        </w:tc>
        <w:tc>
          <w:tcPr>
            <w:tcW w:w="1417" w:type="dxa"/>
            <w:tcBorders>
              <w:top w:val="nil"/>
              <w:left w:val="nil"/>
              <w:bottom w:val="nil"/>
              <w:right w:val="nil"/>
            </w:tcBorders>
            <w:shd w:val="clear" w:color="auto" w:fill="auto"/>
            <w:noWrap/>
            <w:vAlign w:val="bottom"/>
            <w:hideMark/>
          </w:tcPr>
          <w:p w14:paraId="26B0174C" w14:textId="77777777" w:rsidR="00530D3B" w:rsidRPr="00D6757C" w:rsidRDefault="00530D3B" w:rsidP="00FC2D96">
            <w:pPr>
              <w:spacing w:after="0"/>
              <w:jc w:val="left"/>
              <w:rPr>
                <w:color w:val="000000"/>
                <w:sz w:val="22"/>
                <w:szCs w:val="22"/>
              </w:rPr>
            </w:pPr>
          </w:p>
        </w:tc>
        <w:tc>
          <w:tcPr>
            <w:tcW w:w="4961" w:type="dxa"/>
            <w:gridSpan w:val="3"/>
            <w:tcBorders>
              <w:top w:val="nil"/>
              <w:left w:val="nil"/>
              <w:bottom w:val="nil"/>
              <w:right w:val="nil"/>
            </w:tcBorders>
            <w:shd w:val="clear" w:color="auto" w:fill="auto"/>
            <w:noWrap/>
            <w:vAlign w:val="bottom"/>
            <w:hideMark/>
          </w:tcPr>
          <w:p w14:paraId="4C7A79F4" w14:textId="77777777" w:rsidR="00530D3B" w:rsidRPr="00D6757C" w:rsidRDefault="00530D3B" w:rsidP="00FC2D96">
            <w:pPr>
              <w:spacing w:after="0"/>
              <w:jc w:val="right"/>
              <w:rPr>
                <w:color w:val="000000"/>
                <w:sz w:val="22"/>
                <w:szCs w:val="22"/>
              </w:rPr>
            </w:pPr>
            <w:r w:rsidRPr="00D6757C">
              <w:rPr>
                <w:color w:val="000000"/>
                <w:sz w:val="22"/>
                <w:szCs w:val="22"/>
              </w:rPr>
              <w:t>Приложение № 2</w:t>
            </w:r>
          </w:p>
        </w:tc>
      </w:tr>
      <w:tr w:rsidR="00530D3B" w:rsidRPr="00D6757C" w14:paraId="4C3DF756" w14:textId="77777777" w:rsidTr="00FC2D96">
        <w:trPr>
          <w:trHeight w:val="315"/>
        </w:trPr>
        <w:tc>
          <w:tcPr>
            <w:tcW w:w="710" w:type="dxa"/>
            <w:tcBorders>
              <w:top w:val="nil"/>
              <w:left w:val="nil"/>
              <w:bottom w:val="nil"/>
              <w:right w:val="nil"/>
            </w:tcBorders>
            <w:shd w:val="clear" w:color="auto" w:fill="auto"/>
            <w:noWrap/>
            <w:vAlign w:val="bottom"/>
            <w:hideMark/>
          </w:tcPr>
          <w:p w14:paraId="0F7DCCAC" w14:textId="77777777" w:rsidR="00530D3B" w:rsidRPr="00D6757C" w:rsidRDefault="00530D3B" w:rsidP="00FC2D96">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14:paraId="68218B51" w14:textId="77777777" w:rsidR="00530D3B" w:rsidRPr="00D6757C" w:rsidRDefault="00530D3B" w:rsidP="00FC2D96">
            <w:pPr>
              <w:spacing w:after="0"/>
              <w:jc w:val="left"/>
              <w:rPr>
                <w:color w:val="000000"/>
                <w:sz w:val="22"/>
                <w:szCs w:val="22"/>
              </w:rPr>
            </w:pPr>
          </w:p>
        </w:tc>
        <w:tc>
          <w:tcPr>
            <w:tcW w:w="2301" w:type="dxa"/>
            <w:tcBorders>
              <w:top w:val="nil"/>
              <w:left w:val="nil"/>
              <w:bottom w:val="nil"/>
              <w:right w:val="nil"/>
            </w:tcBorders>
            <w:shd w:val="clear" w:color="auto" w:fill="auto"/>
            <w:noWrap/>
            <w:vAlign w:val="bottom"/>
            <w:hideMark/>
          </w:tcPr>
          <w:p w14:paraId="69EAA267" w14:textId="77777777" w:rsidR="00530D3B" w:rsidRPr="00D6757C" w:rsidRDefault="00530D3B" w:rsidP="00FC2D96">
            <w:pPr>
              <w:spacing w:after="0"/>
              <w:jc w:val="left"/>
              <w:rPr>
                <w:color w:val="000000"/>
                <w:sz w:val="22"/>
                <w:szCs w:val="22"/>
              </w:rPr>
            </w:pPr>
          </w:p>
        </w:tc>
        <w:tc>
          <w:tcPr>
            <w:tcW w:w="3118" w:type="dxa"/>
            <w:tcBorders>
              <w:top w:val="nil"/>
              <w:left w:val="nil"/>
              <w:bottom w:val="nil"/>
              <w:right w:val="nil"/>
            </w:tcBorders>
            <w:shd w:val="clear" w:color="auto" w:fill="auto"/>
            <w:noWrap/>
            <w:vAlign w:val="bottom"/>
            <w:hideMark/>
          </w:tcPr>
          <w:p w14:paraId="69652C8C" w14:textId="77777777" w:rsidR="00530D3B" w:rsidRPr="00D6757C" w:rsidRDefault="00530D3B" w:rsidP="00FC2D96">
            <w:pPr>
              <w:spacing w:after="0"/>
              <w:jc w:val="left"/>
              <w:rPr>
                <w:color w:val="000000"/>
                <w:sz w:val="22"/>
                <w:szCs w:val="22"/>
              </w:rPr>
            </w:pPr>
          </w:p>
        </w:tc>
        <w:tc>
          <w:tcPr>
            <w:tcW w:w="1135" w:type="dxa"/>
            <w:tcBorders>
              <w:top w:val="nil"/>
              <w:left w:val="nil"/>
              <w:bottom w:val="nil"/>
              <w:right w:val="nil"/>
            </w:tcBorders>
            <w:shd w:val="clear" w:color="auto" w:fill="auto"/>
            <w:noWrap/>
            <w:vAlign w:val="bottom"/>
            <w:hideMark/>
          </w:tcPr>
          <w:p w14:paraId="696ADC9C" w14:textId="77777777" w:rsidR="00530D3B" w:rsidRPr="00D6757C" w:rsidRDefault="00530D3B" w:rsidP="00FC2D96">
            <w:pPr>
              <w:spacing w:after="0"/>
              <w:jc w:val="left"/>
              <w:rPr>
                <w:color w:val="000000"/>
                <w:sz w:val="22"/>
                <w:szCs w:val="22"/>
              </w:rPr>
            </w:pPr>
          </w:p>
        </w:tc>
        <w:tc>
          <w:tcPr>
            <w:tcW w:w="1417" w:type="dxa"/>
            <w:tcBorders>
              <w:top w:val="nil"/>
              <w:left w:val="nil"/>
              <w:bottom w:val="nil"/>
              <w:right w:val="nil"/>
            </w:tcBorders>
            <w:shd w:val="clear" w:color="auto" w:fill="auto"/>
            <w:noWrap/>
            <w:vAlign w:val="bottom"/>
            <w:hideMark/>
          </w:tcPr>
          <w:p w14:paraId="439E4023" w14:textId="77777777" w:rsidR="00530D3B" w:rsidRPr="00D6757C" w:rsidRDefault="00530D3B" w:rsidP="00FC2D96">
            <w:pPr>
              <w:spacing w:after="0"/>
              <w:jc w:val="left"/>
              <w:rPr>
                <w:color w:val="000000"/>
                <w:sz w:val="22"/>
                <w:szCs w:val="22"/>
              </w:rPr>
            </w:pPr>
          </w:p>
        </w:tc>
        <w:tc>
          <w:tcPr>
            <w:tcW w:w="4961" w:type="dxa"/>
            <w:gridSpan w:val="3"/>
            <w:tcBorders>
              <w:top w:val="nil"/>
              <w:left w:val="nil"/>
              <w:bottom w:val="nil"/>
              <w:right w:val="nil"/>
            </w:tcBorders>
            <w:shd w:val="clear" w:color="auto" w:fill="auto"/>
            <w:noWrap/>
            <w:vAlign w:val="bottom"/>
            <w:hideMark/>
          </w:tcPr>
          <w:p w14:paraId="290F5509" w14:textId="77777777" w:rsidR="00530D3B" w:rsidRPr="00D6757C" w:rsidRDefault="00530D3B" w:rsidP="00FC2D96">
            <w:pPr>
              <w:spacing w:after="0"/>
              <w:jc w:val="right"/>
              <w:rPr>
                <w:color w:val="000000"/>
                <w:sz w:val="22"/>
                <w:szCs w:val="22"/>
              </w:rPr>
            </w:pPr>
            <w:r w:rsidRPr="00D6757C">
              <w:rPr>
                <w:color w:val="000000"/>
                <w:sz w:val="22"/>
                <w:szCs w:val="22"/>
              </w:rPr>
              <w:t>к техническому заданию</w:t>
            </w:r>
          </w:p>
        </w:tc>
      </w:tr>
      <w:tr w:rsidR="00530D3B" w:rsidRPr="00D6757C" w14:paraId="1111DE85" w14:textId="77777777" w:rsidTr="00FC2D96">
        <w:trPr>
          <w:trHeight w:val="315"/>
        </w:trPr>
        <w:tc>
          <w:tcPr>
            <w:tcW w:w="710" w:type="dxa"/>
            <w:tcBorders>
              <w:top w:val="nil"/>
              <w:left w:val="nil"/>
              <w:bottom w:val="nil"/>
              <w:right w:val="nil"/>
            </w:tcBorders>
            <w:shd w:val="clear" w:color="auto" w:fill="auto"/>
            <w:noWrap/>
            <w:vAlign w:val="bottom"/>
            <w:hideMark/>
          </w:tcPr>
          <w:p w14:paraId="00467982" w14:textId="77777777" w:rsidR="00530D3B" w:rsidRPr="00D6757C" w:rsidRDefault="00530D3B" w:rsidP="00FC2D96">
            <w:pPr>
              <w:spacing w:after="0"/>
              <w:jc w:val="left"/>
              <w:rPr>
                <w:color w:val="000000"/>
                <w:sz w:val="22"/>
                <w:szCs w:val="22"/>
              </w:rPr>
            </w:pPr>
          </w:p>
        </w:tc>
        <w:tc>
          <w:tcPr>
            <w:tcW w:w="2268" w:type="dxa"/>
            <w:tcBorders>
              <w:top w:val="nil"/>
              <w:left w:val="nil"/>
              <w:bottom w:val="nil"/>
              <w:right w:val="nil"/>
            </w:tcBorders>
            <w:shd w:val="clear" w:color="auto" w:fill="auto"/>
            <w:vAlign w:val="bottom"/>
            <w:hideMark/>
          </w:tcPr>
          <w:p w14:paraId="2AB02CD8" w14:textId="77777777" w:rsidR="00530D3B" w:rsidRPr="00D6757C" w:rsidRDefault="00530D3B" w:rsidP="00FC2D96">
            <w:pPr>
              <w:spacing w:after="0"/>
              <w:jc w:val="left"/>
              <w:rPr>
                <w:color w:val="000000"/>
                <w:sz w:val="22"/>
                <w:szCs w:val="22"/>
              </w:rPr>
            </w:pPr>
          </w:p>
        </w:tc>
        <w:tc>
          <w:tcPr>
            <w:tcW w:w="2301" w:type="dxa"/>
            <w:tcBorders>
              <w:top w:val="nil"/>
              <w:left w:val="nil"/>
              <w:bottom w:val="nil"/>
              <w:right w:val="nil"/>
            </w:tcBorders>
            <w:shd w:val="clear" w:color="auto" w:fill="auto"/>
            <w:noWrap/>
            <w:vAlign w:val="bottom"/>
            <w:hideMark/>
          </w:tcPr>
          <w:p w14:paraId="43B53249" w14:textId="77777777" w:rsidR="00530D3B" w:rsidRPr="00D6757C" w:rsidRDefault="00530D3B" w:rsidP="00FC2D96">
            <w:pPr>
              <w:spacing w:after="0"/>
              <w:jc w:val="left"/>
              <w:rPr>
                <w:color w:val="000000"/>
                <w:sz w:val="22"/>
                <w:szCs w:val="22"/>
              </w:rPr>
            </w:pPr>
          </w:p>
        </w:tc>
        <w:tc>
          <w:tcPr>
            <w:tcW w:w="3118" w:type="dxa"/>
            <w:tcBorders>
              <w:top w:val="nil"/>
              <w:left w:val="nil"/>
              <w:bottom w:val="nil"/>
              <w:right w:val="nil"/>
            </w:tcBorders>
            <w:shd w:val="clear" w:color="auto" w:fill="auto"/>
            <w:noWrap/>
            <w:vAlign w:val="bottom"/>
            <w:hideMark/>
          </w:tcPr>
          <w:p w14:paraId="1956FE40" w14:textId="77777777" w:rsidR="00530D3B" w:rsidRPr="00D6757C" w:rsidRDefault="00530D3B" w:rsidP="00FC2D96">
            <w:pPr>
              <w:spacing w:after="0"/>
              <w:jc w:val="left"/>
              <w:rPr>
                <w:color w:val="000000"/>
                <w:sz w:val="22"/>
                <w:szCs w:val="22"/>
              </w:rPr>
            </w:pPr>
          </w:p>
        </w:tc>
        <w:tc>
          <w:tcPr>
            <w:tcW w:w="1135" w:type="dxa"/>
            <w:tcBorders>
              <w:top w:val="nil"/>
              <w:left w:val="nil"/>
              <w:bottom w:val="nil"/>
              <w:right w:val="nil"/>
            </w:tcBorders>
            <w:shd w:val="clear" w:color="auto" w:fill="auto"/>
            <w:noWrap/>
            <w:vAlign w:val="bottom"/>
            <w:hideMark/>
          </w:tcPr>
          <w:p w14:paraId="3964AE06" w14:textId="77777777" w:rsidR="00530D3B" w:rsidRPr="00D6757C" w:rsidRDefault="00530D3B" w:rsidP="00FC2D96">
            <w:pPr>
              <w:spacing w:after="0"/>
              <w:jc w:val="left"/>
              <w:rPr>
                <w:color w:val="000000"/>
                <w:sz w:val="22"/>
                <w:szCs w:val="22"/>
              </w:rPr>
            </w:pPr>
          </w:p>
        </w:tc>
        <w:tc>
          <w:tcPr>
            <w:tcW w:w="1417" w:type="dxa"/>
            <w:tcBorders>
              <w:top w:val="nil"/>
              <w:left w:val="nil"/>
              <w:bottom w:val="nil"/>
              <w:right w:val="nil"/>
            </w:tcBorders>
            <w:shd w:val="clear" w:color="auto" w:fill="auto"/>
            <w:noWrap/>
            <w:vAlign w:val="bottom"/>
            <w:hideMark/>
          </w:tcPr>
          <w:p w14:paraId="6674EEAC" w14:textId="77777777" w:rsidR="00530D3B" w:rsidRPr="00D6757C" w:rsidRDefault="00530D3B" w:rsidP="00FC2D96">
            <w:pPr>
              <w:spacing w:after="0"/>
              <w:jc w:val="left"/>
              <w:rPr>
                <w:color w:val="000000"/>
                <w:sz w:val="22"/>
                <w:szCs w:val="22"/>
              </w:rPr>
            </w:pPr>
          </w:p>
        </w:tc>
        <w:tc>
          <w:tcPr>
            <w:tcW w:w="4961" w:type="dxa"/>
            <w:gridSpan w:val="3"/>
            <w:tcBorders>
              <w:top w:val="nil"/>
              <w:left w:val="nil"/>
              <w:bottom w:val="nil"/>
              <w:right w:val="nil"/>
            </w:tcBorders>
            <w:shd w:val="clear" w:color="auto" w:fill="auto"/>
            <w:noWrap/>
            <w:vAlign w:val="bottom"/>
            <w:hideMark/>
          </w:tcPr>
          <w:p w14:paraId="2EF53C2A" w14:textId="77777777" w:rsidR="00530D3B" w:rsidRPr="00D6757C" w:rsidRDefault="00530D3B" w:rsidP="00FC2D96">
            <w:pPr>
              <w:spacing w:after="0"/>
              <w:jc w:val="right"/>
              <w:rPr>
                <w:color w:val="000000"/>
                <w:sz w:val="22"/>
                <w:szCs w:val="22"/>
              </w:rPr>
            </w:pPr>
            <w:r w:rsidRPr="00D6757C">
              <w:rPr>
                <w:color w:val="000000"/>
                <w:sz w:val="22"/>
                <w:szCs w:val="22"/>
              </w:rPr>
              <w:t>по уборке территории АО "Аэропорт Сургут"</w:t>
            </w:r>
          </w:p>
        </w:tc>
      </w:tr>
      <w:tr w:rsidR="00530D3B" w:rsidRPr="00D6757C" w14:paraId="065AB99F" w14:textId="77777777" w:rsidTr="00FC2D96">
        <w:trPr>
          <w:trHeight w:val="315"/>
        </w:trPr>
        <w:tc>
          <w:tcPr>
            <w:tcW w:w="15910" w:type="dxa"/>
            <w:gridSpan w:val="9"/>
            <w:tcBorders>
              <w:top w:val="nil"/>
              <w:left w:val="nil"/>
              <w:bottom w:val="nil"/>
              <w:right w:val="nil"/>
            </w:tcBorders>
            <w:shd w:val="clear" w:color="auto" w:fill="auto"/>
            <w:noWrap/>
            <w:vAlign w:val="bottom"/>
            <w:hideMark/>
          </w:tcPr>
          <w:p w14:paraId="75923DD3" w14:textId="77777777" w:rsidR="00530D3B" w:rsidRPr="00D6757C" w:rsidRDefault="00530D3B" w:rsidP="00FC2D96">
            <w:pPr>
              <w:spacing w:after="0"/>
              <w:jc w:val="center"/>
              <w:rPr>
                <w:b/>
                <w:bCs/>
                <w:sz w:val="22"/>
                <w:szCs w:val="22"/>
              </w:rPr>
            </w:pPr>
            <w:r w:rsidRPr="00D6757C">
              <w:rPr>
                <w:b/>
                <w:bCs/>
                <w:sz w:val="22"/>
                <w:szCs w:val="22"/>
              </w:rPr>
              <w:t xml:space="preserve">                Перечень по уборке территорий   АО "Аэропорт Сургут"</w:t>
            </w:r>
          </w:p>
        </w:tc>
      </w:tr>
      <w:tr w:rsidR="00530D3B" w:rsidRPr="00D6757C" w14:paraId="68001614" w14:textId="77777777" w:rsidTr="00FC2D96">
        <w:trPr>
          <w:trHeight w:val="315"/>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C6E0" w14:textId="77777777" w:rsidR="00530D3B" w:rsidRPr="00D6757C" w:rsidRDefault="00530D3B" w:rsidP="00FC2D96">
            <w:pPr>
              <w:spacing w:after="0"/>
              <w:jc w:val="center"/>
              <w:rPr>
                <w:sz w:val="22"/>
                <w:szCs w:val="22"/>
              </w:rPr>
            </w:pPr>
            <w:r w:rsidRPr="00D6757C">
              <w:rPr>
                <w:sz w:val="22"/>
                <w:szCs w:val="22"/>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CD6F77" w14:textId="77777777" w:rsidR="00530D3B" w:rsidRPr="00D6757C" w:rsidRDefault="00530D3B" w:rsidP="00FC2D96">
            <w:pPr>
              <w:spacing w:after="0"/>
              <w:jc w:val="center"/>
              <w:rPr>
                <w:color w:val="000000"/>
                <w:sz w:val="22"/>
                <w:szCs w:val="22"/>
              </w:rPr>
            </w:pPr>
            <w:r w:rsidRPr="00D6757C">
              <w:rPr>
                <w:color w:val="000000"/>
                <w:sz w:val="22"/>
                <w:szCs w:val="22"/>
              </w:rPr>
              <w:t>Наименование объекта</w:t>
            </w:r>
          </w:p>
        </w:tc>
        <w:tc>
          <w:tcPr>
            <w:tcW w:w="23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A1E3E" w14:textId="77777777" w:rsidR="00530D3B" w:rsidRPr="00D6757C" w:rsidRDefault="00530D3B" w:rsidP="00FC2D96">
            <w:pPr>
              <w:spacing w:after="0"/>
              <w:jc w:val="center"/>
              <w:rPr>
                <w:color w:val="000000"/>
                <w:sz w:val="22"/>
                <w:szCs w:val="22"/>
              </w:rPr>
            </w:pPr>
            <w:r w:rsidRPr="00D6757C">
              <w:rPr>
                <w:color w:val="000000"/>
                <w:sz w:val="22"/>
                <w:szCs w:val="22"/>
              </w:rPr>
              <w:t>Адрес здания</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70D95" w14:textId="77777777" w:rsidR="00530D3B" w:rsidRPr="00D6757C" w:rsidRDefault="00530D3B" w:rsidP="00FC2D96">
            <w:pPr>
              <w:spacing w:after="0"/>
              <w:jc w:val="center"/>
              <w:rPr>
                <w:color w:val="000000"/>
                <w:sz w:val="22"/>
                <w:szCs w:val="22"/>
              </w:rPr>
            </w:pPr>
            <w:r w:rsidRPr="00D6757C">
              <w:rPr>
                <w:color w:val="000000"/>
                <w:sz w:val="22"/>
                <w:szCs w:val="22"/>
              </w:rPr>
              <w:t>Описание территории</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C0FDE6" w14:textId="77777777" w:rsidR="00530D3B" w:rsidRPr="00D6757C" w:rsidRDefault="00530D3B" w:rsidP="00FC2D96">
            <w:pPr>
              <w:spacing w:after="0"/>
              <w:jc w:val="center"/>
              <w:rPr>
                <w:color w:val="000000"/>
                <w:sz w:val="22"/>
                <w:szCs w:val="22"/>
              </w:rPr>
            </w:pPr>
            <w:r w:rsidRPr="00D6757C">
              <w:rPr>
                <w:color w:val="000000"/>
                <w:sz w:val="22"/>
                <w:szCs w:val="22"/>
              </w:rPr>
              <w:t>Убираемая площадь, м2-</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92231" w14:textId="77777777" w:rsidR="00530D3B" w:rsidRPr="00D6757C" w:rsidRDefault="00530D3B" w:rsidP="00FC2D96">
            <w:pPr>
              <w:spacing w:after="0"/>
              <w:jc w:val="center"/>
              <w:rPr>
                <w:color w:val="000000"/>
                <w:sz w:val="22"/>
                <w:szCs w:val="22"/>
              </w:rPr>
            </w:pPr>
            <w:r w:rsidRPr="00D6757C">
              <w:rPr>
                <w:color w:val="000000"/>
                <w:sz w:val="22"/>
                <w:szCs w:val="22"/>
              </w:rPr>
              <w:t>Вид уборки,</w:t>
            </w:r>
          </w:p>
        </w:tc>
        <w:tc>
          <w:tcPr>
            <w:tcW w:w="19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19023" w14:textId="77777777" w:rsidR="00530D3B" w:rsidRPr="00D6757C" w:rsidRDefault="00530D3B" w:rsidP="00FC2D96">
            <w:pPr>
              <w:spacing w:after="0"/>
              <w:jc w:val="center"/>
              <w:rPr>
                <w:color w:val="000000"/>
                <w:sz w:val="22"/>
                <w:szCs w:val="22"/>
              </w:rPr>
            </w:pPr>
            <w:r w:rsidRPr="00D6757C">
              <w:rPr>
                <w:color w:val="000000"/>
                <w:sz w:val="22"/>
                <w:szCs w:val="22"/>
              </w:rPr>
              <w:t>Периодичность</w:t>
            </w:r>
          </w:p>
        </w:tc>
        <w:tc>
          <w:tcPr>
            <w:tcW w:w="21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035C7E" w14:textId="77777777" w:rsidR="00530D3B" w:rsidRPr="00D6757C" w:rsidRDefault="00530D3B" w:rsidP="00FC2D96">
            <w:pPr>
              <w:spacing w:after="0"/>
              <w:jc w:val="center"/>
              <w:rPr>
                <w:color w:val="000000"/>
                <w:sz w:val="22"/>
                <w:szCs w:val="22"/>
              </w:rPr>
            </w:pPr>
            <w:r w:rsidRPr="00D6757C">
              <w:rPr>
                <w:color w:val="000000"/>
                <w:sz w:val="22"/>
                <w:szCs w:val="22"/>
              </w:rPr>
              <w:t>Примечание</w:t>
            </w:r>
          </w:p>
        </w:tc>
      </w:tr>
      <w:tr w:rsidR="00530D3B" w:rsidRPr="00D6757C" w14:paraId="3CBA68A9" w14:textId="77777777" w:rsidTr="00FC2D96">
        <w:trPr>
          <w:trHeight w:val="315"/>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665BE1F8" w14:textId="77777777" w:rsidR="00530D3B" w:rsidRPr="00D6757C" w:rsidRDefault="00530D3B" w:rsidP="00FC2D96">
            <w:pPr>
              <w:spacing w:after="0"/>
              <w:jc w:val="center"/>
              <w:rPr>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F8C5BA" w14:textId="77777777" w:rsidR="00530D3B" w:rsidRPr="00D6757C" w:rsidRDefault="00530D3B" w:rsidP="00FC2D96">
            <w:pPr>
              <w:spacing w:after="0"/>
              <w:jc w:val="center"/>
              <w:rPr>
                <w:color w:val="000000"/>
                <w:sz w:val="22"/>
                <w:szCs w:val="22"/>
              </w:rPr>
            </w:pPr>
          </w:p>
        </w:tc>
        <w:tc>
          <w:tcPr>
            <w:tcW w:w="2301" w:type="dxa"/>
            <w:vMerge/>
            <w:tcBorders>
              <w:top w:val="single" w:sz="4" w:space="0" w:color="auto"/>
              <w:left w:val="single" w:sz="4" w:space="0" w:color="auto"/>
              <w:bottom w:val="single" w:sz="4" w:space="0" w:color="auto"/>
              <w:right w:val="single" w:sz="4" w:space="0" w:color="auto"/>
            </w:tcBorders>
            <w:vAlign w:val="center"/>
            <w:hideMark/>
          </w:tcPr>
          <w:p w14:paraId="7BC65A37" w14:textId="77777777" w:rsidR="00530D3B" w:rsidRPr="00D6757C" w:rsidRDefault="00530D3B" w:rsidP="00FC2D96">
            <w:pPr>
              <w:spacing w:after="0"/>
              <w:jc w:val="center"/>
              <w:rPr>
                <w:color w:val="000000"/>
                <w:sz w:val="22"/>
                <w:szCs w:val="22"/>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037FF4AF" w14:textId="77777777" w:rsidR="00530D3B" w:rsidRPr="00D6757C" w:rsidRDefault="00530D3B" w:rsidP="00FC2D96">
            <w:pPr>
              <w:spacing w:after="0"/>
              <w:jc w:val="center"/>
              <w:rPr>
                <w:color w:val="000000"/>
                <w:sz w:val="22"/>
                <w:szCs w:val="22"/>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14:paraId="5EDA850F" w14:textId="77777777" w:rsidR="00530D3B" w:rsidRPr="00D6757C" w:rsidRDefault="00530D3B" w:rsidP="00FC2D96">
            <w:pPr>
              <w:spacing w:after="0"/>
              <w:jc w:val="center"/>
              <w:rPr>
                <w:color w:val="000000"/>
                <w:sz w:val="22"/>
                <w:szCs w:val="22"/>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002F8617" w14:textId="77777777" w:rsidR="00530D3B" w:rsidRPr="00D6757C" w:rsidRDefault="00530D3B" w:rsidP="00FC2D96">
            <w:pPr>
              <w:spacing w:after="0"/>
              <w:jc w:val="center"/>
              <w:rPr>
                <w:color w:val="000000"/>
                <w:sz w:val="22"/>
                <w:szCs w:val="22"/>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14:paraId="3A37DA93" w14:textId="77777777" w:rsidR="00530D3B" w:rsidRPr="00D6757C" w:rsidRDefault="00530D3B" w:rsidP="00FC2D96">
            <w:pPr>
              <w:spacing w:after="0"/>
              <w:jc w:val="center"/>
              <w:rPr>
                <w:color w:val="000000"/>
                <w:sz w:val="22"/>
                <w:szCs w:val="22"/>
              </w:rPr>
            </w:pPr>
          </w:p>
        </w:tc>
        <w:tc>
          <w:tcPr>
            <w:tcW w:w="2189" w:type="dxa"/>
            <w:vMerge/>
            <w:tcBorders>
              <w:top w:val="single" w:sz="4" w:space="0" w:color="auto"/>
              <w:left w:val="single" w:sz="4" w:space="0" w:color="auto"/>
              <w:bottom w:val="single" w:sz="4" w:space="0" w:color="000000"/>
              <w:right w:val="single" w:sz="4" w:space="0" w:color="auto"/>
            </w:tcBorders>
            <w:vAlign w:val="center"/>
            <w:hideMark/>
          </w:tcPr>
          <w:p w14:paraId="0BC9186B" w14:textId="77777777" w:rsidR="00530D3B" w:rsidRPr="00D6757C" w:rsidRDefault="00530D3B" w:rsidP="00FC2D96">
            <w:pPr>
              <w:spacing w:after="0"/>
              <w:jc w:val="center"/>
              <w:rPr>
                <w:color w:val="000000"/>
                <w:sz w:val="22"/>
                <w:szCs w:val="22"/>
              </w:rPr>
            </w:pPr>
          </w:p>
        </w:tc>
      </w:tr>
      <w:tr w:rsidR="00530D3B" w:rsidRPr="00D6757C" w14:paraId="43E061F8" w14:textId="77777777" w:rsidTr="00FC2D96">
        <w:trPr>
          <w:trHeight w:val="315"/>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64DE02D" w14:textId="77777777" w:rsidR="00530D3B" w:rsidRPr="00D6757C" w:rsidRDefault="00530D3B" w:rsidP="00FC2D96">
            <w:pPr>
              <w:spacing w:after="0"/>
              <w:jc w:val="center"/>
              <w:rPr>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9E14D0" w14:textId="77777777" w:rsidR="00530D3B" w:rsidRPr="00D6757C" w:rsidRDefault="00530D3B" w:rsidP="00FC2D96">
            <w:pPr>
              <w:spacing w:after="0"/>
              <w:jc w:val="center"/>
              <w:rPr>
                <w:color w:val="000000"/>
                <w:sz w:val="22"/>
                <w:szCs w:val="22"/>
              </w:rPr>
            </w:pPr>
          </w:p>
        </w:tc>
        <w:tc>
          <w:tcPr>
            <w:tcW w:w="2301" w:type="dxa"/>
            <w:vMerge/>
            <w:tcBorders>
              <w:top w:val="single" w:sz="4" w:space="0" w:color="auto"/>
              <w:left w:val="single" w:sz="4" w:space="0" w:color="auto"/>
              <w:bottom w:val="single" w:sz="4" w:space="0" w:color="auto"/>
              <w:right w:val="single" w:sz="4" w:space="0" w:color="auto"/>
            </w:tcBorders>
            <w:vAlign w:val="center"/>
            <w:hideMark/>
          </w:tcPr>
          <w:p w14:paraId="3F9129B5" w14:textId="77777777" w:rsidR="00530D3B" w:rsidRPr="00D6757C" w:rsidRDefault="00530D3B" w:rsidP="00FC2D96">
            <w:pPr>
              <w:spacing w:after="0"/>
              <w:jc w:val="center"/>
              <w:rPr>
                <w:color w:val="000000"/>
                <w:sz w:val="22"/>
                <w:szCs w:val="22"/>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EF9DCCC" w14:textId="77777777" w:rsidR="00530D3B" w:rsidRPr="00D6757C" w:rsidRDefault="00530D3B" w:rsidP="00FC2D96">
            <w:pPr>
              <w:spacing w:after="0"/>
              <w:jc w:val="center"/>
              <w:rPr>
                <w:color w:val="000000"/>
                <w:sz w:val="22"/>
                <w:szCs w:val="22"/>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14:paraId="129841FF" w14:textId="77777777" w:rsidR="00530D3B" w:rsidRPr="00D6757C" w:rsidRDefault="00530D3B" w:rsidP="00FC2D96">
            <w:pPr>
              <w:spacing w:after="0"/>
              <w:jc w:val="center"/>
              <w:rPr>
                <w:color w:val="000000"/>
                <w:sz w:val="22"/>
                <w:szCs w:val="22"/>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76289CD7" w14:textId="77777777" w:rsidR="00530D3B" w:rsidRPr="00D6757C" w:rsidRDefault="00530D3B" w:rsidP="00FC2D96">
            <w:pPr>
              <w:spacing w:after="0"/>
              <w:jc w:val="center"/>
              <w:rPr>
                <w:color w:val="000000"/>
                <w:sz w:val="22"/>
                <w:szCs w:val="22"/>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14:paraId="0F15CFB5" w14:textId="77777777" w:rsidR="00530D3B" w:rsidRPr="00D6757C" w:rsidRDefault="00530D3B" w:rsidP="00FC2D96">
            <w:pPr>
              <w:spacing w:after="0"/>
              <w:jc w:val="center"/>
              <w:rPr>
                <w:color w:val="000000"/>
                <w:sz w:val="22"/>
                <w:szCs w:val="22"/>
              </w:rPr>
            </w:pPr>
          </w:p>
        </w:tc>
        <w:tc>
          <w:tcPr>
            <w:tcW w:w="2189" w:type="dxa"/>
            <w:vMerge/>
            <w:tcBorders>
              <w:top w:val="single" w:sz="4" w:space="0" w:color="auto"/>
              <w:left w:val="single" w:sz="4" w:space="0" w:color="auto"/>
              <w:bottom w:val="single" w:sz="4" w:space="0" w:color="000000"/>
              <w:right w:val="single" w:sz="4" w:space="0" w:color="auto"/>
            </w:tcBorders>
            <w:vAlign w:val="center"/>
            <w:hideMark/>
          </w:tcPr>
          <w:p w14:paraId="52CDFFEF" w14:textId="77777777" w:rsidR="00530D3B" w:rsidRPr="00D6757C" w:rsidRDefault="00530D3B" w:rsidP="00FC2D96">
            <w:pPr>
              <w:spacing w:after="0"/>
              <w:jc w:val="center"/>
              <w:rPr>
                <w:color w:val="000000"/>
                <w:sz w:val="22"/>
                <w:szCs w:val="22"/>
              </w:rPr>
            </w:pPr>
          </w:p>
        </w:tc>
      </w:tr>
      <w:tr w:rsidR="00530D3B" w:rsidRPr="00D6757C" w14:paraId="663CA585" w14:textId="77777777" w:rsidTr="00FC2D96">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21B4163" w14:textId="77777777" w:rsidR="00530D3B" w:rsidRPr="00D6757C" w:rsidRDefault="00530D3B" w:rsidP="00FC2D96">
            <w:pPr>
              <w:spacing w:after="0"/>
              <w:jc w:val="center"/>
              <w:rPr>
                <w:color w:val="000000"/>
                <w:sz w:val="22"/>
                <w:szCs w:val="22"/>
              </w:rPr>
            </w:pPr>
            <w:r w:rsidRPr="00D6757C">
              <w:rPr>
                <w:color w:val="000000"/>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14:paraId="3AA821B9" w14:textId="77777777" w:rsidR="00530D3B" w:rsidRPr="00D6757C" w:rsidRDefault="00530D3B" w:rsidP="00FC2D96">
            <w:pPr>
              <w:spacing w:after="0"/>
              <w:jc w:val="center"/>
              <w:rPr>
                <w:color w:val="000000"/>
                <w:sz w:val="22"/>
                <w:szCs w:val="22"/>
              </w:rPr>
            </w:pPr>
            <w:r w:rsidRPr="00D6757C">
              <w:rPr>
                <w:color w:val="000000"/>
                <w:sz w:val="22"/>
                <w:szCs w:val="22"/>
              </w:rPr>
              <w:t>2</w:t>
            </w:r>
          </w:p>
        </w:tc>
        <w:tc>
          <w:tcPr>
            <w:tcW w:w="2301" w:type="dxa"/>
            <w:tcBorders>
              <w:top w:val="nil"/>
              <w:left w:val="nil"/>
              <w:bottom w:val="single" w:sz="4" w:space="0" w:color="auto"/>
              <w:right w:val="single" w:sz="4" w:space="0" w:color="auto"/>
            </w:tcBorders>
            <w:shd w:val="clear" w:color="auto" w:fill="auto"/>
            <w:noWrap/>
            <w:vAlign w:val="center"/>
            <w:hideMark/>
          </w:tcPr>
          <w:p w14:paraId="5F2276DE" w14:textId="77777777" w:rsidR="00530D3B" w:rsidRPr="00D6757C" w:rsidRDefault="00530D3B" w:rsidP="00FC2D96">
            <w:pPr>
              <w:spacing w:after="0"/>
              <w:jc w:val="center"/>
              <w:rPr>
                <w:color w:val="000000"/>
                <w:sz w:val="22"/>
                <w:szCs w:val="22"/>
              </w:rPr>
            </w:pPr>
            <w:r w:rsidRPr="00D6757C">
              <w:rPr>
                <w:color w:val="000000"/>
                <w:sz w:val="22"/>
                <w:szCs w:val="22"/>
              </w:rPr>
              <w:t>3</w:t>
            </w:r>
          </w:p>
        </w:tc>
        <w:tc>
          <w:tcPr>
            <w:tcW w:w="3118" w:type="dxa"/>
            <w:tcBorders>
              <w:top w:val="nil"/>
              <w:left w:val="nil"/>
              <w:bottom w:val="single" w:sz="4" w:space="0" w:color="auto"/>
              <w:right w:val="single" w:sz="4" w:space="0" w:color="auto"/>
            </w:tcBorders>
            <w:shd w:val="clear" w:color="auto" w:fill="auto"/>
            <w:noWrap/>
            <w:vAlign w:val="center"/>
            <w:hideMark/>
          </w:tcPr>
          <w:p w14:paraId="4837197C" w14:textId="77777777" w:rsidR="00530D3B" w:rsidRPr="00D6757C" w:rsidRDefault="00530D3B" w:rsidP="00FC2D96">
            <w:pPr>
              <w:spacing w:after="0"/>
              <w:jc w:val="center"/>
              <w:rPr>
                <w:color w:val="000000"/>
                <w:sz w:val="22"/>
                <w:szCs w:val="22"/>
              </w:rPr>
            </w:pPr>
            <w:r w:rsidRPr="00D6757C">
              <w:rPr>
                <w:color w:val="000000"/>
                <w:sz w:val="22"/>
                <w:szCs w:val="22"/>
              </w:rPr>
              <w:t>4</w:t>
            </w:r>
          </w:p>
        </w:tc>
        <w:tc>
          <w:tcPr>
            <w:tcW w:w="1135" w:type="dxa"/>
            <w:tcBorders>
              <w:top w:val="nil"/>
              <w:left w:val="nil"/>
              <w:bottom w:val="single" w:sz="4" w:space="0" w:color="auto"/>
              <w:right w:val="single" w:sz="4" w:space="0" w:color="auto"/>
            </w:tcBorders>
            <w:shd w:val="clear" w:color="auto" w:fill="auto"/>
            <w:noWrap/>
            <w:vAlign w:val="center"/>
            <w:hideMark/>
          </w:tcPr>
          <w:p w14:paraId="04D98709" w14:textId="77777777" w:rsidR="00530D3B" w:rsidRPr="00D6757C" w:rsidRDefault="00530D3B" w:rsidP="00FC2D96">
            <w:pPr>
              <w:spacing w:after="0"/>
              <w:jc w:val="center"/>
              <w:rPr>
                <w:color w:val="000000"/>
                <w:sz w:val="22"/>
                <w:szCs w:val="22"/>
              </w:rPr>
            </w:pPr>
            <w:r w:rsidRPr="00D6757C">
              <w:rPr>
                <w:color w:val="000000"/>
                <w:sz w:val="22"/>
                <w:szCs w:val="22"/>
              </w:rPr>
              <w:t>6</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281E27B5" w14:textId="77777777" w:rsidR="00530D3B" w:rsidRPr="00D6757C" w:rsidRDefault="00530D3B" w:rsidP="00FC2D96">
            <w:pPr>
              <w:spacing w:after="0"/>
              <w:jc w:val="center"/>
              <w:rPr>
                <w:color w:val="000000"/>
                <w:sz w:val="22"/>
                <w:szCs w:val="22"/>
              </w:rPr>
            </w:pPr>
            <w:r w:rsidRPr="00D6757C">
              <w:rPr>
                <w:color w:val="000000"/>
                <w:sz w:val="22"/>
                <w:szCs w:val="22"/>
              </w:rPr>
              <w:t>7</w:t>
            </w:r>
          </w:p>
        </w:tc>
        <w:tc>
          <w:tcPr>
            <w:tcW w:w="1921" w:type="dxa"/>
            <w:tcBorders>
              <w:top w:val="nil"/>
              <w:left w:val="nil"/>
              <w:bottom w:val="single" w:sz="4" w:space="0" w:color="auto"/>
              <w:right w:val="single" w:sz="4" w:space="0" w:color="auto"/>
            </w:tcBorders>
            <w:shd w:val="clear" w:color="auto" w:fill="auto"/>
            <w:noWrap/>
            <w:vAlign w:val="center"/>
            <w:hideMark/>
          </w:tcPr>
          <w:p w14:paraId="27E61084" w14:textId="77777777" w:rsidR="00530D3B" w:rsidRPr="00D6757C" w:rsidRDefault="00530D3B" w:rsidP="00FC2D96">
            <w:pPr>
              <w:spacing w:after="0"/>
              <w:jc w:val="center"/>
              <w:rPr>
                <w:color w:val="000000"/>
                <w:sz w:val="22"/>
                <w:szCs w:val="22"/>
              </w:rPr>
            </w:pPr>
            <w:r w:rsidRPr="00D6757C">
              <w:rPr>
                <w:color w:val="000000"/>
                <w:sz w:val="22"/>
                <w:szCs w:val="22"/>
              </w:rPr>
              <w:t>8</w:t>
            </w:r>
          </w:p>
        </w:tc>
        <w:tc>
          <w:tcPr>
            <w:tcW w:w="2189" w:type="dxa"/>
            <w:tcBorders>
              <w:top w:val="nil"/>
              <w:left w:val="nil"/>
              <w:bottom w:val="single" w:sz="4" w:space="0" w:color="auto"/>
              <w:right w:val="single" w:sz="4" w:space="0" w:color="auto"/>
            </w:tcBorders>
            <w:shd w:val="clear" w:color="auto" w:fill="auto"/>
            <w:noWrap/>
            <w:vAlign w:val="center"/>
            <w:hideMark/>
          </w:tcPr>
          <w:p w14:paraId="40144F8D" w14:textId="77777777" w:rsidR="00530D3B" w:rsidRPr="00D6757C" w:rsidRDefault="00530D3B" w:rsidP="00FC2D96">
            <w:pPr>
              <w:spacing w:after="0"/>
              <w:jc w:val="center"/>
              <w:rPr>
                <w:color w:val="000000"/>
                <w:sz w:val="22"/>
                <w:szCs w:val="22"/>
              </w:rPr>
            </w:pPr>
            <w:r w:rsidRPr="00D6757C">
              <w:rPr>
                <w:color w:val="000000"/>
                <w:sz w:val="22"/>
                <w:szCs w:val="22"/>
              </w:rPr>
              <w:t>9</w:t>
            </w:r>
          </w:p>
        </w:tc>
      </w:tr>
      <w:tr w:rsidR="00530D3B" w:rsidRPr="00D6757C" w14:paraId="19F38F7F" w14:textId="77777777" w:rsidTr="00FC2D96">
        <w:trPr>
          <w:trHeight w:val="25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FA6BC3A" w14:textId="77777777" w:rsidR="00530D3B" w:rsidRPr="00D6757C" w:rsidRDefault="00530D3B" w:rsidP="00FC2D96">
            <w:pPr>
              <w:spacing w:after="0"/>
              <w:jc w:val="center"/>
              <w:rPr>
                <w:sz w:val="22"/>
                <w:szCs w:val="22"/>
              </w:rPr>
            </w:pPr>
            <w:r w:rsidRPr="00D6757C">
              <w:rPr>
                <w:sz w:val="22"/>
                <w:szCs w:val="22"/>
              </w:rPr>
              <w:t>1.</w:t>
            </w:r>
          </w:p>
        </w:tc>
        <w:tc>
          <w:tcPr>
            <w:tcW w:w="2268" w:type="dxa"/>
            <w:tcBorders>
              <w:top w:val="nil"/>
              <w:left w:val="nil"/>
              <w:bottom w:val="single" w:sz="4" w:space="0" w:color="auto"/>
              <w:right w:val="single" w:sz="4" w:space="0" w:color="auto"/>
            </w:tcBorders>
            <w:shd w:val="clear" w:color="auto" w:fill="auto"/>
            <w:vAlign w:val="center"/>
            <w:hideMark/>
          </w:tcPr>
          <w:p w14:paraId="7A8FDFE6" w14:textId="77777777" w:rsidR="00530D3B" w:rsidRPr="00D6757C" w:rsidRDefault="00530D3B" w:rsidP="00FC2D96">
            <w:pPr>
              <w:spacing w:after="0"/>
              <w:jc w:val="center"/>
              <w:rPr>
                <w:color w:val="000000"/>
                <w:sz w:val="22"/>
                <w:szCs w:val="22"/>
              </w:rPr>
            </w:pPr>
            <w:r w:rsidRPr="00D6757C">
              <w:rPr>
                <w:color w:val="000000"/>
                <w:sz w:val="22"/>
                <w:szCs w:val="22"/>
              </w:rPr>
              <w:t>Административный корпус (управление АО "Аэропорт Сургут")</w:t>
            </w:r>
          </w:p>
        </w:tc>
        <w:tc>
          <w:tcPr>
            <w:tcW w:w="2301" w:type="dxa"/>
            <w:tcBorders>
              <w:top w:val="nil"/>
              <w:left w:val="nil"/>
              <w:bottom w:val="single" w:sz="4" w:space="0" w:color="auto"/>
              <w:right w:val="single" w:sz="4" w:space="0" w:color="auto"/>
            </w:tcBorders>
            <w:shd w:val="clear" w:color="auto" w:fill="auto"/>
            <w:noWrap/>
            <w:vAlign w:val="center"/>
            <w:hideMark/>
          </w:tcPr>
          <w:p w14:paraId="7C8D6ACB" w14:textId="77777777" w:rsidR="00530D3B" w:rsidRPr="00D6757C" w:rsidRDefault="00530D3B" w:rsidP="00FC2D96">
            <w:pPr>
              <w:spacing w:after="0"/>
              <w:jc w:val="center"/>
              <w:rPr>
                <w:sz w:val="22"/>
                <w:szCs w:val="22"/>
              </w:rPr>
            </w:pPr>
            <w:r w:rsidRPr="00D6757C">
              <w:rPr>
                <w:sz w:val="22"/>
                <w:szCs w:val="22"/>
              </w:rPr>
              <w:t>г. Сургут, ул. Аэрофлотская, 49/1</w:t>
            </w:r>
          </w:p>
          <w:p w14:paraId="5846F1D8" w14:textId="77777777" w:rsidR="00530D3B" w:rsidRPr="00D6757C" w:rsidRDefault="00530D3B" w:rsidP="00FC2D96">
            <w:pPr>
              <w:spacing w:after="0"/>
              <w:jc w:val="center"/>
              <w:rPr>
                <w:sz w:val="22"/>
                <w:szCs w:val="22"/>
              </w:rPr>
            </w:pPr>
          </w:p>
          <w:p w14:paraId="34B8CE4D" w14:textId="77777777" w:rsidR="00530D3B" w:rsidRPr="00D6757C" w:rsidRDefault="00530D3B" w:rsidP="00FC2D96">
            <w:pPr>
              <w:spacing w:after="0"/>
              <w:jc w:val="center"/>
              <w:rPr>
                <w:sz w:val="22"/>
                <w:szCs w:val="22"/>
              </w:rPr>
            </w:pPr>
            <w:r w:rsidRPr="00D6757C">
              <w:rPr>
                <w:sz w:val="22"/>
                <w:szCs w:val="22"/>
              </w:rPr>
              <w:t>86:10:0101001:340</w:t>
            </w:r>
          </w:p>
        </w:tc>
        <w:tc>
          <w:tcPr>
            <w:tcW w:w="3118" w:type="dxa"/>
            <w:tcBorders>
              <w:top w:val="nil"/>
              <w:left w:val="nil"/>
              <w:bottom w:val="single" w:sz="4" w:space="0" w:color="auto"/>
              <w:right w:val="single" w:sz="4" w:space="0" w:color="auto"/>
            </w:tcBorders>
            <w:shd w:val="clear" w:color="auto" w:fill="auto"/>
            <w:vAlign w:val="center"/>
            <w:hideMark/>
          </w:tcPr>
          <w:p w14:paraId="30CF29DA" w14:textId="77777777" w:rsidR="00530D3B" w:rsidRPr="00D6757C" w:rsidRDefault="00530D3B" w:rsidP="00FC2D96">
            <w:pPr>
              <w:spacing w:after="0"/>
              <w:jc w:val="center"/>
              <w:rPr>
                <w:sz w:val="22"/>
                <w:szCs w:val="22"/>
              </w:rPr>
            </w:pPr>
            <w:r w:rsidRPr="00D6757C">
              <w:rPr>
                <w:sz w:val="22"/>
                <w:szCs w:val="22"/>
              </w:rPr>
              <w:t>Двухэтажное здание, прилегающая территория, отмостки, пожарные лестницы, шлагбаумы, пешеходные дорожки, зеленая зона, газоны, клумбы, крылечки</w:t>
            </w:r>
          </w:p>
        </w:tc>
        <w:tc>
          <w:tcPr>
            <w:tcW w:w="1135" w:type="dxa"/>
            <w:tcBorders>
              <w:top w:val="nil"/>
              <w:left w:val="nil"/>
              <w:bottom w:val="single" w:sz="4" w:space="0" w:color="auto"/>
              <w:right w:val="single" w:sz="4" w:space="0" w:color="auto"/>
            </w:tcBorders>
            <w:shd w:val="clear" w:color="auto" w:fill="auto"/>
            <w:noWrap/>
            <w:vAlign w:val="center"/>
            <w:hideMark/>
          </w:tcPr>
          <w:p w14:paraId="16856DC9" w14:textId="77777777" w:rsidR="00530D3B" w:rsidRPr="00D6757C" w:rsidRDefault="00530D3B" w:rsidP="00FC2D96">
            <w:pPr>
              <w:spacing w:after="0"/>
              <w:jc w:val="center"/>
              <w:rPr>
                <w:color w:val="000000"/>
                <w:sz w:val="22"/>
                <w:szCs w:val="22"/>
              </w:rPr>
            </w:pPr>
            <w:r w:rsidRPr="00D6757C">
              <w:rPr>
                <w:color w:val="000000"/>
                <w:sz w:val="22"/>
                <w:szCs w:val="22"/>
              </w:rPr>
              <w:t>1656</w:t>
            </w:r>
          </w:p>
        </w:tc>
        <w:tc>
          <w:tcPr>
            <w:tcW w:w="2268" w:type="dxa"/>
            <w:gridSpan w:val="2"/>
            <w:tcBorders>
              <w:top w:val="nil"/>
              <w:left w:val="nil"/>
              <w:bottom w:val="single" w:sz="4" w:space="0" w:color="auto"/>
              <w:right w:val="single" w:sz="4" w:space="0" w:color="auto"/>
            </w:tcBorders>
            <w:shd w:val="clear" w:color="auto" w:fill="auto"/>
            <w:vAlign w:val="center"/>
            <w:hideMark/>
          </w:tcPr>
          <w:p w14:paraId="17D1667A" w14:textId="77777777" w:rsidR="00530D3B" w:rsidRPr="00D6757C" w:rsidRDefault="00530D3B" w:rsidP="00FC2D96">
            <w:pPr>
              <w:spacing w:after="0"/>
              <w:jc w:val="center"/>
              <w:rPr>
                <w:sz w:val="22"/>
                <w:szCs w:val="22"/>
              </w:rPr>
            </w:pPr>
            <w:r w:rsidRPr="00D6757C">
              <w:rPr>
                <w:sz w:val="22"/>
                <w:szCs w:val="22"/>
              </w:rPr>
              <w:t xml:space="preserve">Очистка от снега, от мусора - крылечек, бордюр, тротуаров, </w:t>
            </w:r>
            <w:proofErr w:type="spellStart"/>
            <w:r w:rsidRPr="00D6757C">
              <w:rPr>
                <w:sz w:val="22"/>
                <w:szCs w:val="22"/>
              </w:rPr>
              <w:t>отмосков</w:t>
            </w:r>
            <w:proofErr w:type="spellEnd"/>
            <w:r w:rsidRPr="00D6757C">
              <w:rPr>
                <w:sz w:val="22"/>
                <w:szCs w:val="22"/>
              </w:rPr>
              <w:t>, мусорных баков, покраска бордюров, очистка газонов, полив цветов,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57552179"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77F1FFE9"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3E256343" w14:textId="77777777" w:rsidTr="00FC2D96">
        <w:trPr>
          <w:trHeight w:val="12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FD4CCBC" w14:textId="77777777" w:rsidR="00530D3B" w:rsidRPr="00D6757C" w:rsidRDefault="00530D3B" w:rsidP="00FC2D96">
            <w:pPr>
              <w:spacing w:after="0"/>
              <w:jc w:val="center"/>
              <w:rPr>
                <w:sz w:val="22"/>
                <w:szCs w:val="22"/>
              </w:rPr>
            </w:pPr>
            <w:r w:rsidRPr="00D6757C">
              <w:rPr>
                <w:sz w:val="22"/>
                <w:szCs w:val="22"/>
              </w:rPr>
              <w:t>2.</w:t>
            </w:r>
          </w:p>
        </w:tc>
        <w:tc>
          <w:tcPr>
            <w:tcW w:w="2268" w:type="dxa"/>
            <w:tcBorders>
              <w:top w:val="nil"/>
              <w:left w:val="nil"/>
              <w:bottom w:val="single" w:sz="4" w:space="0" w:color="auto"/>
              <w:right w:val="single" w:sz="4" w:space="0" w:color="auto"/>
            </w:tcBorders>
            <w:shd w:val="clear" w:color="auto" w:fill="auto"/>
            <w:vAlign w:val="center"/>
            <w:hideMark/>
          </w:tcPr>
          <w:p w14:paraId="11BF1AB9" w14:textId="77777777" w:rsidR="00530D3B" w:rsidRPr="00D6757C" w:rsidRDefault="00530D3B" w:rsidP="00FC2D96">
            <w:pPr>
              <w:spacing w:after="0"/>
              <w:jc w:val="center"/>
              <w:rPr>
                <w:sz w:val="22"/>
                <w:szCs w:val="22"/>
              </w:rPr>
            </w:pPr>
            <w:r w:rsidRPr="00D6757C">
              <w:rPr>
                <w:sz w:val="22"/>
                <w:szCs w:val="22"/>
              </w:rPr>
              <w:t>Пакгауз (грузовой склад)</w:t>
            </w:r>
          </w:p>
        </w:tc>
        <w:tc>
          <w:tcPr>
            <w:tcW w:w="2301" w:type="dxa"/>
            <w:tcBorders>
              <w:top w:val="nil"/>
              <w:left w:val="nil"/>
              <w:bottom w:val="single" w:sz="4" w:space="0" w:color="auto"/>
              <w:right w:val="single" w:sz="4" w:space="0" w:color="auto"/>
            </w:tcBorders>
            <w:shd w:val="clear" w:color="auto" w:fill="auto"/>
            <w:vAlign w:val="center"/>
            <w:hideMark/>
          </w:tcPr>
          <w:p w14:paraId="6B70D730" w14:textId="77777777" w:rsidR="00530D3B" w:rsidRPr="00D6757C" w:rsidRDefault="00530D3B" w:rsidP="00FC2D96">
            <w:pPr>
              <w:spacing w:after="0"/>
              <w:jc w:val="center"/>
              <w:rPr>
                <w:color w:val="000000"/>
                <w:sz w:val="22"/>
                <w:szCs w:val="22"/>
              </w:rPr>
            </w:pPr>
            <w:r w:rsidRPr="00D6757C">
              <w:rPr>
                <w:color w:val="000000"/>
                <w:sz w:val="22"/>
                <w:szCs w:val="22"/>
              </w:rPr>
              <w:t>г. Сургут, ул. Аэрофлотская, 49/1, строение 10</w:t>
            </w:r>
          </w:p>
          <w:p w14:paraId="62FC3E2D" w14:textId="77777777" w:rsidR="00530D3B" w:rsidRPr="00D6757C" w:rsidRDefault="00530D3B" w:rsidP="00FC2D96">
            <w:pPr>
              <w:spacing w:after="0"/>
              <w:jc w:val="center"/>
              <w:rPr>
                <w:color w:val="000000"/>
                <w:sz w:val="22"/>
                <w:szCs w:val="22"/>
              </w:rPr>
            </w:pPr>
          </w:p>
          <w:p w14:paraId="01EA3A5D" w14:textId="77777777" w:rsidR="00530D3B" w:rsidRPr="00D6757C" w:rsidRDefault="00530D3B" w:rsidP="00FC2D96">
            <w:pPr>
              <w:spacing w:after="0"/>
              <w:jc w:val="center"/>
              <w:rPr>
                <w:color w:val="000000"/>
                <w:sz w:val="22"/>
                <w:szCs w:val="22"/>
              </w:rPr>
            </w:pPr>
            <w:r w:rsidRPr="00D6757C">
              <w:rPr>
                <w:color w:val="000000"/>
                <w:sz w:val="22"/>
                <w:szCs w:val="22"/>
              </w:rPr>
              <w:t>86:10:0101001:150</w:t>
            </w:r>
          </w:p>
        </w:tc>
        <w:tc>
          <w:tcPr>
            <w:tcW w:w="3118" w:type="dxa"/>
            <w:tcBorders>
              <w:top w:val="nil"/>
              <w:left w:val="nil"/>
              <w:bottom w:val="single" w:sz="4" w:space="0" w:color="auto"/>
              <w:right w:val="single" w:sz="4" w:space="0" w:color="auto"/>
            </w:tcBorders>
            <w:shd w:val="clear" w:color="auto" w:fill="auto"/>
            <w:vAlign w:val="center"/>
            <w:hideMark/>
          </w:tcPr>
          <w:p w14:paraId="11CDB87C"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 крылечки</w:t>
            </w:r>
          </w:p>
        </w:tc>
        <w:tc>
          <w:tcPr>
            <w:tcW w:w="1135" w:type="dxa"/>
            <w:tcBorders>
              <w:top w:val="nil"/>
              <w:left w:val="nil"/>
              <w:bottom w:val="single" w:sz="4" w:space="0" w:color="auto"/>
              <w:right w:val="single" w:sz="4" w:space="0" w:color="auto"/>
            </w:tcBorders>
            <w:shd w:val="clear" w:color="auto" w:fill="auto"/>
            <w:noWrap/>
            <w:vAlign w:val="center"/>
            <w:hideMark/>
          </w:tcPr>
          <w:p w14:paraId="1C2B3775" w14:textId="77777777" w:rsidR="00530D3B" w:rsidRPr="00D6757C" w:rsidRDefault="00530D3B" w:rsidP="00FC2D96">
            <w:pPr>
              <w:spacing w:after="0"/>
              <w:jc w:val="center"/>
              <w:rPr>
                <w:color w:val="000000"/>
                <w:sz w:val="22"/>
                <w:szCs w:val="22"/>
              </w:rPr>
            </w:pPr>
            <w:r w:rsidRPr="00D6757C">
              <w:rPr>
                <w:color w:val="000000"/>
                <w:sz w:val="22"/>
                <w:szCs w:val="22"/>
              </w:rPr>
              <w:t>719,2</w:t>
            </w:r>
          </w:p>
        </w:tc>
        <w:tc>
          <w:tcPr>
            <w:tcW w:w="2268" w:type="dxa"/>
            <w:gridSpan w:val="2"/>
            <w:tcBorders>
              <w:top w:val="nil"/>
              <w:left w:val="nil"/>
              <w:bottom w:val="single" w:sz="4" w:space="0" w:color="auto"/>
              <w:right w:val="single" w:sz="4" w:space="0" w:color="auto"/>
            </w:tcBorders>
            <w:shd w:val="clear" w:color="auto" w:fill="auto"/>
            <w:vAlign w:val="center"/>
            <w:hideMark/>
          </w:tcPr>
          <w:p w14:paraId="40FB35C8" w14:textId="77777777" w:rsidR="00530D3B" w:rsidRPr="00D6757C" w:rsidRDefault="00530D3B" w:rsidP="00FC2D96">
            <w:pPr>
              <w:spacing w:after="0"/>
              <w:jc w:val="center"/>
              <w:rPr>
                <w:sz w:val="22"/>
                <w:szCs w:val="22"/>
              </w:rPr>
            </w:pPr>
            <w:r w:rsidRPr="00D6757C">
              <w:rPr>
                <w:sz w:val="22"/>
                <w:szCs w:val="22"/>
              </w:rPr>
              <w:t>Очистка от снега, от мусора - крылечек, мусорных баков,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004B0EEE"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5A8868B2"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38BDDA89" w14:textId="77777777" w:rsidTr="00FC2D96">
        <w:trPr>
          <w:trHeight w:val="15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B5DC719" w14:textId="77777777" w:rsidR="00530D3B" w:rsidRPr="00D6757C" w:rsidRDefault="00530D3B" w:rsidP="00FC2D96">
            <w:pPr>
              <w:spacing w:after="0"/>
              <w:jc w:val="center"/>
              <w:rPr>
                <w:sz w:val="22"/>
                <w:szCs w:val="22"/>
              </w:rPr>
            </w:pPr>
            <w:r w:rsidRPr="00D6757C">
              <w:rPr>
                <w:sz w:val="22"/>
                <w:szCs w:val="22"/>
              </w:rPr>
              <w:t>3.</w:t>
            </w:r>
          </w:p>
        </w:tc>
        <w:tc>
          <w:tcPr>
            <w:tcW w:w="2268" w:type="dxa"/>
            <w:tcBorders>
              <w:top w:val="nil"/>
              <w:left w:val="nil"/>
              <w:bottom w:val="single" w:sz="4" w:space="0" w:color="auto"/>
              <w:right w:val="single" w:sz="4" w:space="0" w:color="auto"/>
            </w:tcBorders>
            <w:shd w:val="clear" w:color="auto" w:fill="auto"/>
            <w:vAlign w:val="center"/>
            <w:hideMark/>
          </w:tcPr>
          <w:p w14:paraId="17ABE80B" w14:textId="77777777" w:rsidR="00530D3B" w:rsidRPr="00D6757C" w:rsidRDefault="00530D3B" w:rsidP="00FC2D96">
            <w:pPr>
              <w:spacing w:after="0"/>
              <w:jc w:val="center"/>
              <w:rPr>
                <w:sz w:val="22"/>
                <w:szCs w:val="22"/>
              </w:rPr>
            </w:pPr>
            <w:r w:rsidRPr="00D6757C">
              <w:rPr>
                <w:sz w:val="22"/>
                <w:szCs w:val="22"/>
              </w:rPr>
              <w:t>Котельная с лабораторией (с учетом пешеходных дорожек)</w:t>
            </w:r>
          </w:p>
        </w:tc>
        <w:tc>
          <w:tcPr>
            <w:tcW w:w="2301" w:type="dxa"/>
            <w:tcBorders>
              <w:top w:val="nil"/>
              <w:left w:val="nil"/>
              <w:bottom w:val="single" w:sz="4" w:space="0" w:color="auto"/>
              <w:right w:val="single" w:sz="4" w:space="0" w:color="auto"/>
            </w:tcBorders>
            <w:shd w:val="clear" w:color="auto" w:fill="auto"/>
            <w:vAlign w:val="center"/>
            <w:hideMark/>
          </w:tcPr>
          <w:p w14:paraId="38F1BF4B" w14:textId="77777777" w:rsidR="00530D3B" w:rsidRPr="00D6757C" w:rsidRDefault="00530D3B" w:rsidP="00FC2D96">
            <w:pPr>
              <w:spacing w:after="0"/>
              <w:jc w:val="center"/>
              <w:rPr>
                <w:sz w:val="22"/>
                <w:szCs w:val="22"/>
              </w:rPr>
            </w:pPr>
            <w:r w:rsidRPr="00D6757C">
              <w:rPr>
                <w:sz w:val="22"/>
                <w:szCs w:val="22"/>
              </w:rPr>
              <w:t>г. Сургут, Аэропорт, 86:10:0101222:96</w:t>
            </w:r>
          </w:p>
        </w:tc>
        <w:tc>
          <w:tcPr>
            <w:tcW w:w="3118" w:type="dxa"/>
            <w:tcBorders>
              <w:top w:val="nil"/>
              <w:left w:val="nil"/>
              <w:bottom w:val="single" w:sz="4" w:space="0" w:color="auto"/>
              <w:right w:val="single" w:sz="4" w:space="0" w:color="auto"/>
            </w:tcBorders>
            <w:shd w:val="clear" w:color="auto" w:fill="auto"/>
            <w:vAlign w:val="center"/>
            <w:hideMark/>
          </w:tcPr>
          <w:p w14:paraId="2D447D29" w14:textId="77777777" w:rsidR="00530D3B" w:rsidRPr="00D6757C" w:rsidRDefault="00530D3B" w:rsidP="00FC2D96">
            <w:pPr>
              <w:spacing w:after="0"/>
              <w:jc w:val="center"/>
              <w:rPr>
                <w:sz w:val="22"/>
                <w:szCs w:val="22"/>
              </w:rPr>
            </w:pPr>
            <w:r w:rsidRPr="00D6757C">
              <w:rPr>
                <w:sz w:val="22"/>
                <w:szCs w:val="22"/>
              </w:rPr>
              <w:t>2-х этажное здание, прилегающая территория, отмостки, пожарные лестницы, шлагбаумы, пешеходные дорожки, зеленая зона, газоны, клумбы, крылечки</w:t>
            </w:r>
          </w:p>
        </w:tc>
        <w:tc>
          <w:tcPr>
            <w:tcW w:w="1135" w:type="dxa"/>
            <w:tcBorders>
              <w:top w:val="nil"/>
              <w:left w:val="nil"/>
              <w:bottom w:val="single" w:sz="4" w:space="0" w:color="auto"/>
              <w:right w:val="single" w:sz="4" w:space="0" w:color="auto"/>
            </w:tcBorders>
            <w:shd w:val="clear" w:color="auto" w:fill="auto"/>
            <w:noWrap/>
            <w:vAlign w:val="center"/>
            <w:hideMark/>
          </w:tcPr>
          <w:p w14:paraId="37824A5D" w14:textId="77777777" w:rsidR="00530D3B" w:rsidRPr="00D6757C" w:rsidRDefault="00530D3B" w:rsidP="00FC2D96">
            <w:pPr>
              <w:spacing w:after="0"/>
              <w:jc w:val="center"/>
              <w:rPr>
                <w:color w:val="000000"/>
                <w:sz w:val="22"/>
                <w:szCs w:val="22"/>
              </w:rPr>
            </w:pPr>
            <w:r w:rsidRPr="00D6757C">
              <w:rPr>
                <w:color w:val="000000"/>
                <w:sz w:val="22"/>
                <w:szCs w:val="22"/>
              </w:rPr>
              <w:t>290</w:t>
            </w:r>
          </w:p>
        </w:tc>
        <w:tc>
          <w:tcPr>
            <w:tcW w:w="2268" w:type="dxa"/>
            <w:gridSpan w:val="2"/>
            <w:tcBorders>
              <w:top w:val="nil"/>
              <w:left w:val="nil"/>
              <w:bottom w:val="single" w:sz="4" w:space="0" w:color="auto"/>
              <w:right w:val="single" w:sz="4" w:space="0" w:color="auto"/>
            </w:tcBorders>
            <w:shd w:val="clear" w:color="auto" w:fill="auto"/>
            <w:vAlign w:val="center"/>
            <w:hideMark/>
          </w:tcPr>
          <w:p w14:paraId="1C6B9BAB"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673FA657"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0FDD52CA"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3948C8C6" w14:textId="77777777" w:rsidTr="00FC2D96">
        <w:trPr>
          <w:trHeight w:val="12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6759ABA" w14:textId="77777777" w:rsidR="00530D3B" w:rsidRPr="00D6757C" w:rsidRDefault="00530D3B" w:rsidP="00FC2D96">
            <w:pPr>
              <w:spacing w:after="0"/>
              <w:jc w:val="center"/>
              <w:rPr>
                <w:sz w:val="22"/>
                <w:szCs w:val="22"/>
              </w:rPr>
            </w:pPr>
            <w:r w:rsidRPr="00D6757C">
              <w:rPr>
                <w:sz w:val="22"/>
                <w:szCs w:val="22"/>
              </w:rPr>
              <w:t>4.</w:t>
            </w:r>
          </w:p>
        </w:tc>
        <w:tc>
          <w:tcPr>
            <w:tcW w:w="2268" w:type="dxa"/>
            <w:tcBorders>
              <w:top w:val="nil"/>
              <w:left w:val="nil"/>
              <w:bottom w:val="single" w:sz="4" w:space="0" w:color="auto"/>
              <w:right w:val="single" w:sz="4" w:space="0" w:color="auto"/>
            </w:tcBorders>
            <w:shd w:val="clear" w:color="auto" w:fill="auto"/>
            <w:vAlign w:val="center"/>
            <w:hideMark/>
          </w:tcPr>
          <w:p w14:paraId="48BDAD0F" w14:textId="77777777" w:rsidR="00530D3B" w:rsidRPr="00D6757C" w:rsidRDefault="00530D3B" w:rsidP="00FC2D96">
            <w:pPr>
              <w:spacing w:after="0"/>
              <w:jc w:val="center"/>
              <w:rPr>
                <w:sz w:val="22"/>
                <w:szCs w:val="22"/>
              </w:rPr>
            </w:pPr>
            <w:r w:rsidRPr="00D6757C">
              <w:rPr>
                <w:sz w:val="22"/>
                <w:szCs w:val="22"/>
              </w:rPr>
              <w:t>Здание ОМТС (с учетом контейнерной площадки)</w:t>
            </w:r>
          </w:p>
        </w:tc>
        <w:tc>
          <w:tcPr>
            <w:tcW w:w="2301" w:type="dxa"/>
            <w:tcBorders>
              <w:top w:val="nil"/>
              <w:left w:val="nil"/>
              <w:bottom w:val="single" w:sz="4" w:space="0" w:color="auto"/>
              <w:right w:val="single" w:sz="4" w:space="0" w:color="auto"/>
            </w:tcBorders>
            <w:shd w:val="clear" w:color="auto" w:fill="auto"/>
            <w:vAlign w:val="center"/>
            <w:hideMark/>
          </w:tcPr>
          <w:p w14:paraId="2FA4E9F9" w14:textId="77777777" w:rsidR="00530D3B" w:rsidRPr="00D6757C" w:rsidRDefault="00530D3B" w:rsidP="00FC2D96">
            <w:pPr>
              <w:spacing w:after="0"/>
              <w:jc w:val="center"/>
              <w:rPr>
                <w:sz w:val="22"/>
                <w:szCs w:val="22"/>
              </w:rPr>
            </w:pPr>
            <w:r w:rsidRPr="00D6757C">
              <w:rPr>
                <w:sz w:val="22"/>
                <w:szCs w:val="22"/>
              </w:rPr>
              <w:t>г. Сургут, Аэрофлотская, 46, сооружение 2.</w:t>
            </w:r>
          </w:p>
          <w:p w14:paraId="64B0C0E8" w14:textId="77777777" w:rsidR="00530D3B" w:rsidRPr="00D6757C" w:rsidRDefault="00530D3B" w:rsidP="00FC2D96">
            <w:pPr>
              <w:spacing w:after="0"/>
              <w:jc w:val="center"/>
              <w:rPr>
                <w:sz w:val="22"/>
                <w:szCs w:val="22"/>
              </w:rPr>
            </w:pPr>
          </w:p>
          <w:p w14:paraId="6BE5811C" w14:textId="77777777" w:rsidR="00530D3B" w:rsidRPr="00D6757C" w:rsidRDefault="00530D3B" w:rsidP="00FC2D96">
            <w:pPr>
              <w:spacing w:after="0"/>
              <w:jc w:val="center"/>
              <w:rPr>
                <w:sz w:val="22"/>
                <w:szCs w:val="22"/>
              </w:rPr>
            </w:pPr>
            <w:r w:rsidRPr="00D6757C">
              <w:rPr>
                <w:sz w:val="22"/>
                <w:szCs w:val="22"/>
              </w:rPr>
              <w:lastRenderedPageBreak/>
              <w:t>86:10:0101000:1168</w:t>
            </w:r>
          </w:p>
        </w:tc>
        <w:tc>
          <w:tcPr>
            <w:tcW w:w="3118" w:type="dxa"/>
            <w:tcBorders>
              <w:top w:val="nil"/>
              <w:left w:val="nil"/>
              <w:bottom w:val="single" w:sz="4" w:space="0" w:color="auto"/>
              <w:right w:val="single" w:sz="4" w:space="0" w:color="auto"/>
            </w:tcBorders>
            <w:shd w:val="clear" w:color="auto" w:fill="auto"/>
            <w:vAlign w:val="center"/>
            <w:hideMark/>
          </w:tcPr>
          <w:p w14:paraId="5E970089" w14:textId="77777777" w:rsidR="00530D3B" w:rsidRPr="00D6757C" w:rsidRDefault="00530D3B" w:rsidP="00FC2D96">
            <w:pPr>
              <w:spacing w:after="0"/>
              <w:jc w:val="center"/>
              <w:rPr>
                <w:sz w:val="22"/>
                <w:szCs w:val="22"/>
              </w:rPr>
            </w:pPr>
            <w:r w:rsidRPr="00D6757C">
              <w:rPr>
                <w:sz w:val="22"/>
                <w:szCs w:val="22"/>
              </w:rPr>
              <w:lastRenderedPageBreak/>
              <w:t>Одноэтажное здание, прилегающая территория, крылечки</w:t>
            </w:r>
          </w:p>
        </w:tc>
        <w:tc>
          <w:tcPr>
            <w:tcW w:w="1135" w:type="dxa"/>
            <w:tcBorders>
              <w:top w:val="nil"/>
              <w:left w:val="nil"/>
              <w:bottom w:val="single" w:sz="4" w:space="0" w:color="auto"/>
              <w:right w:val="single" w:sz="4" w:space="0" w:color="auto"/>
            </w:tcBorders>
            <w:shd w:val="clear" w:color="auto" w:fill="auto"/>
            <w:noWrap/>
            <w:vAlign w:val="center"/>
            <w:hideMark/>
          </w:tcPr>
          <w:p w14:paraId="61FC813A" w14:textId="77777777" w:rsidR="00530D3B" w:rsidRPr="00D6757C" w:rsidRDefault="00530D3B" w:rsidP="00FC2D96">
            <w:pPr>
              <w:spacing w:after="0"/>
              <w:jc w:val="center"/>
              <w:rPr>
                <w:color w:val="000000"/>
                <w:sz w:val="22"/>
                <w:szCs w:val="22"/>
              </w:rPr>
            </w:pPr>
            <w:r w:rsidRPr="00D6757C">
              <w:rPr>
                <w:color w:val="000000"/>
                <w:sz w:val="22"/>
                <w:szCs w:val="22"/>
              </w:rPr>
              <w:t>220</w:t>
            </w:r>
          </w:p>
        </w:tc>
        <w:tc>
          <w:tcPr>
            <w:tcW w:w="2268" w:type="dxa"/>
            <w:gridSpan w:val="2"/>
            <w:tcBorders>
              <w:top w:val="nil"/>
              <w:left w:val="nil"/>
              <w:bottom w:val="single" w:sz="4" w:space="0" w:color="auto"/>
              <w:right w:val="single" w:sz="4" w:space="0" w:color="auto"/>
            </w:tcBorders>
            <w:shd w:val="clear" w:color="auto" w:fill="auto"/>
            <w:vAlign w:val="center"/>
            <w:hideMark/>
          </w:tcPr>
          <w:p w14:paraId="2EF678C5"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4083EA38"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1FBD3937" w14:textId="77777777" w:rsidR="00530D3B" w:rsidRPr="00D6757C" w:rsidRDefault="00530D3B" w:rsidP="00FC2D96">
            <w:pPr>
              <w:spacing w:after="0"/>
              <w:jc w:val="center"/>
              <w:rPr>
                <w:sz w:val="22"/>
                <w:szCs w:val="22"/>
              </w:rPr>
            </w:pPr>
            <w:r w:rsidRPr="00D6757C">
              <w:rPr>
                <w:sz w:val="22"/>
                <w:szCs w:val="22"/>
              </w:rPr>
              <w:t xml:space="preserve">При неблагоприятных условиях погоды </w:t>
            </w:r>
            <w:r w:rsidRPr="00D6757C">
              <w:rPr>
                <w:sz w:val="22"/>
                <w:szCs w:val="22"/>
              </w:rPr>
              <w:lastRenderedPageBreak/>
              <w:t>посыпка дорожек и тротуаров песком</w:t>
            </w:r>
          </w:p>
        </w:tc>
      </w:tr>
      <w:tr w:rsidR="00530D3B" w:rsidRPr="00D6757C" w14:paraId="1AF5CABF" w14:textId="77777777" w:rsidTr="00FC2D96">
        <w:trPr>
          <w:trHeight w:val="231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84B2CF2" w14:textId="77777777" w:rsidR="00530D3B" w:rsidRPr="00D6757C" w:rsidRDefault="00530D3B" w:rsidP="00FC2D96">
            <w:pPr>
              <w:spacing w:after="0"/>
              <w:jc w:val="center"/>
              <w:rPr>
                <w:sz w:val="22"/>
                <w:szCs w:val="22"/>
              </w:rPr>
            </w:pPr>
            <w:r w:rsidRPr="00D6757C">
              <w:rPr>
                <w:sz w:val="22"/>
                <w:szCs w:val="22"/>
              </w:rPr>
              <w:lastRenderedPageBreak/>
              <w:t>5.</w:t>
            </w:r>
          </w:p>
        </w:tc>
        <w:tc>
          <w:tcPr>
            <w:tcW w:w="2268" w:type="dxa"/>
            <w:tcBorders>
              <w:top w:val="nil"/>
              <w:left w:val="nil"/>
              <w:bottom w:val="single" w:sz="4" w:space="0" w:color="auto"/>
              <w:right w:val="single" w:sz="4" w:space="0" w:color="auto"/>
            </w:tcBorders>
            <w:shd w:val="clear" w:color="auto" w:fill="auto"/>
            <w:vAlign w:val="center"/>
            <w:hideMark/>
          </w:tcPr>
          <w:p w14:paraId="370811A9" w14:textId="77777777" w:rsidR="00530D3B" w:rsidRPr="00D6757C" w:rsidRDefault="00530D3B" w:rsidP="00FC2D96">
            <w:pPr>
              <w:spacing w:after="0"/>
              <w:jc w:val="center"/>
              <w:rPr>
                <w:sz w:val="22"/>
                <w:szCs w:val="22"/>
              </w:rPr>
            </w:pPr>
            <w:r w:rsidRPr="00D6757C">
              <w:rPr>
                <w:sz w:val="22"/>
                <w:szCs w:val="22"/>
              </w:rPr>
              <w:t>Здание Пожарное депо с гаражом на 2 автомашины + склад пиротехнических средств</w:t>
            </w:r>
          </w:p>
        </w:tc>
        <w:tc>
          <w:tcPr>
            <w:tcW w:w="2301" w:type="dxa"/>
            <w:tcBorders>
              <w:top w:val="nil"/>
              <w:left w:val="nil"/>
              <w:bottom w:val="single" w:sz="4" w:space="0" w:color="auto"/>
              <w:right w:val="single" w:sz="4" w:space="0" w:color="auto"/>
            </w:tcBorders>
            <w:shd w:val="clear" w:color="auto" w:fill="auto"/>
            <w:vAlign w:val="center"/>
            <w:hideMark/>
          </w:tcPr>
          <w:p w14:paraId="4B9A60C0" w14:textId="77777777" w:rsidR="00530D3B" w:rsidRPr="00D6757C" w:rsidRDefault="00530D3B" w:rsidP="00FC2D96">
            <w:pPr>
              <w:spacing w:after="0"/>
              <w:jc w:val="center"/>
              <w:rPr>
                <w:sz w:val="22"/>
                <w:szCs w:val="22"/>
              </w:rPr>
            </w:pPr>
            <w:r w:rsidRPr="00D6757C">
              <w:rPr>
                <w:sz w:val="22"/>
                <w:szCs w:val="22"/>
              </w:rPr>
              <w:t>г. Сургут, Аэропорт</w:t>
            </w:r>
          </w:p>
          <w:p w14:paraId="7C7E9637" w14:textId="77777777" w:rsidR="00530D3B" w:rsidRPr="00D6757C" w:rsidRDefault="00530D3B" w:rsidP="00FC2D96">
            <w:pPr>
              <w:spacing w:after="0"/>
              <w:jc w:val="center"/>
              <w:rPr>
                <w:sz w:val="22"/>
                <w:szCs w:val="22"/>
              </w:rPr>
            </w:pPr>
            <w:r w:rsidRPr="00D6757C">
              <w:rPr>
                <w:sz w:val="22"/>
                <w:szCs w:val="22"/>
              </w:rPr>
              <w:t>86:10:0101222:137</w:t>
            </w:r>
          </w:p>
          <w:p w14:paraId="1F55AE79" w14:textId="77777777" w:rsidR="00530D3B" w:rsidRPr="00D6757C" w:rsidRDefault="00530D3B" w:rsidP="00FC2D96">
            <w:pPr>
              <w:spacing w:after="0"/>
              <w:jc w:val="center"/>
              <w:rPr>
                <w:sz w:val="22"/>
                <w:szCs w:val="22"/>
              </w:rPr>
            </w:pPr>
            <w:r w:rsidRPr="00D6757C">
              <w:rPr>
                <w:sz w:val="22"/>
                <w:szCs w:val="22"/>
              </w:rPr>
              <w:t>+</w:t>
            </w:r>
          </w:p>
          <w:p w14:paraId="3513206A" w14:textId="77777777" w:rsidR="00530D3B" w:rsidRPr="00D6757C" w:rsidRDefault="00530D3B" w:rsidP="00FC2D96">
            <w:pPr>
              <w:spacing w:after="0"/>
              <w:jc w:val="center"/>
              <w:rPr>
                <w:sz w:val="22"/>
                <w:szCs w:val="22"/>
              </w:rPr>
            </w:pPr>
            <w:r w:rsidRPr="00D6757C">
              <w:rPr>
                <w:sz w:val="22"/>
                <w:szCs w:val="22"/>
              </w:rPr>
              <w:t>г. Сургут, ул. Аэрофлотская, д.49/1, корпус 18</w:t>
            </w:r>
          </w:p>
          <w:p w14:paraId="39CF4EC9" w14:textId="77777777" w:rsidR="00530D3B" w:rsidRPr="00D6757C" w:rsidRDefault="00530D3B" w:rsidP="00FC2D96">
            <w:pPr>
              <w:spacing w:after="0"/>
              <w:jc w:val="center"/>
              <w:rPr>
                <w:sz w:val="22"/>
                <w:szCs w:val="22"/>
              </w:rPr>
            </w:pPr>
            <w:r w:rsidRPr="00D6757C">
              <w:rPr>
                <w:sz w:val="22"/>
                <w:szCs w:val="22"/>
              </w:rPr>
              <w:t>86:10:0101001:237</w:t>
            </w:r>
          </w:p>
        </w:tc>
        <w:tc>
          <w:tcPr>
            <w:tcW w:w="3118" w:type="dxa"/>
            <w:tcBorders>
              <w:top w:val="nil"/>
              <w:left w:val="nil"/>
              <w:bottom w:val="single" w:sz="4" w:space="0" w:color="auto"/>
              <w:right w:val="single" w:sz="4" w:space="0" w:color="auto"/>
            </w:tcBorders>
            <w:shd w:val="clear" w:color="auto" w:fill="auto"/>
            <w:vAlign w:val="center"/>
            <w:hideMark/>
          </w:tcPr>
          <w:p w14:paraId="610E4B69" w14:textId="77777777" w:rsidR="00530D3B" w:rsidRPr="00D6757C" w:rsidRDefault="00530D3B" w:rsidP="00FC2D96">
            <w:pPr>
              <w:spacing w:after="0"/>
              <w:jc w:val="center"/>
              <w:rPr>
                <w:sz w:val="22"/>
                <w:szCs w:val="22"/>
              </w:rPr>
            </w:pPr>
            <w:r w:rsidRPr="00D6757C">
              <w:rPr>
                <w:sz w:val="22"/>
                <w:szCs w:val="22"/>
              </w:rPr>
              <w:t>3-х этажное здание, прилегающая территория, шлагбаумы, пешеходные дорожки, зеленая зона, газоны, клумбы, крылечки</w:t>
            </w:r>
          </w:p>
        </w:tc>
        <w:tc>
          <w:tcPr>
            <w:tcW w:w="1135" w:type="dxa"/>
            <w:tcBorders>
              <w:top w:val="nil"/>
              <w:left w:val="nil"/>
              <w:bottom w:val="single" w:sz="4" w:space="0" w:color="auto"/>
              <w:right w:val="single" w:sz="4" w:space="0" w:color="auto"/>
            </w:tcBorders>
            <w:shd w:val="clear" w:color="auto" w:fill="auto"/>
            <w:noWrap/>
            <w:vAlign w:val="center"/>
            <w:hideMark/>
          </w:tcPr>
          <w:p w14:paraId="7C6FE58A" w14:textId="77777777" w:rsidR="00530D3B" w:rsidRPr="00D6757C" w:rsidRDefault="00530D3B" w:rsidP="00FC2D96">
            <w:pPr>
              <w:spacing w:after="0"/>
              <w:jc w:val="center"/>
              <w:rPr>
                <w:color w:val="000000"/>
                <w:sz w:val="22"/>
                <w:szCs w:val="22"/>
              </w:rPr>
            </w:pPr>
            <w:r w:rsidRPr="00D6757C">
              <w:rPr>
                <w:color w:val="000000"/>
                <w:sz w:val="22"/>
                <w:szCs w:val="22"/>
              </w:rPr>
              <w:t>867,5</w:t>
            </w:r>
          </w:p>
        </w:tc>
        <w:tc>
          <w:tcPr>
            <w:tcW w:w="2268" w:type="dxa"/>
            <w:gridSpan w:val="2"/>
            <w:tcBorders>
              <w:top w:val="nil"/>
              <w:left w:val="nil"/>
              <w:bottom w:val="single" w:sz="4" w:space="0" w:color="auto"/>
              <w:right w:val="single" w:sz="4" w:space="0" w:color="auto"/>
            </w:tcBorders>
            <w:shd w:val="clear" w:color="auto" w:fill="auto"/>
            <w:vAlign w:val="center"/>
            <w:hideMark/>
          </w:tcPr>
          <w:p w14:paraId="6BC5DCA3" w14:textId="77777777" w:rsidR="00530D3B" w:rsidRPr="00D6757C" w:rsidRDefault="00530D3B" w:rsidP="00FC2D96">
            <w:pPr>
              <w:spacing w:after="0"/>
              <w:jc w:val="center"/>
              <w:rPr>
                <w:sz w:val="22"/>
                <w:szCs w:val="22"/>
              </w:rPr>
            </w:pPr>
            <w:r w:rsidRPr="00D6757C">
              <w:rPr>
                <w:sz w:val="22"/>
                <w:szCs w:val="22"/>
              </w:rPr>
              <w:t>Очистка от снега, от мусора - крылечек, бордюр, тротуаров, мусорных баков, покраска бордюров, очистка газонов, полив цветов,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20AE3CA6"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57596147"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5FF76AE6" w14:textId="77777777" w:rsidTr="00FC2D96">
        <w:trPr>
          <w:trHeight w:val="12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26FAEB7" w14:textId="77777777" w:rsidR="00530D3B" w:rsidRPr="00D6757C" w:rsidRDefault="00530D3B" w:rsidP="00FC2D96">
            <w:pPr>
              <w:spacing w:after="0"/>
              <w:jc w:val="center"/>
              <w:rPr>
                <w:sz w:val="22"/>
                <w:szCs w:val="22"/>
              </w:rPr>
            </w:pPr>
            <w:r w:rsidRPr="00D6757C">
              <w:rPr>
                <w:sz w:val="22"/>
                <w:szCs w:val="22"/>
              </w:rPr>
              <w:t>6.</w:t>
            </w:r>
          </w:p>
        </w:tc>
        <w:tc>
          <w:tcPr>
            <w:tcW w:w="2268" w:type="dxa"/>
            <w:tcBorders>
              <w:top w:val="nil"/>
              <w:left w:val="nil"/>
              <w:bottom w:val="single" w:sz="4" w:space="0" w:color="auto"/>
              <w:right w:val="single" w:sz="4" w:space="0" w:color="auto"/>
            </w:tcBorders>
            <w:shd w:val="clear" w:color="auto" w:fill="auto"/>
            <w:vAlign w:val="center"/>
            <w:hideMark/>
          </w:tcPr>
          <w:p w14:paraId="718E9E8F" w14:textId="77777777" w:rsidR="00530D3B" w:rsidRPr="00D6757C" w:rsidRDefault="00530D3B" w:rsidP="00FC2D96">
            <w:pPr>
              <w:spacing w:after="0"/>
              <w:jc w:val="center"/>
              <w:rPr>
                <w:sz w:val="22"/>
                <w:szCs w:val="22"/>
              </w:rPr>
            </w:pPr>
            <w:r w:rsidRPr="00D6757C">
              <w:rPr>
                <w:sz w:val="22"/>
                <w:szCs w:val="22"/>
              </w:rPr>
              <w:t>Здание перронных бригад (линейка здравпункт, СПАСОП)</w:t>
            </w:r>
          </w:p>
        </w:tc>
        <w:tc>
          <w:tcPr>
            <w:tcW w:w="2301" w:type="dxa"/>
            <w:tcBorders>
              <w:top w:val="nil"/>
              <w:left w:val="nil"/>
              <w:bottom w:val="single" w:sz="4" w:space="0" w:color="auto"/>
              <w:right w:val="single" w:sz="4" w:space="0" w:color="auto"/>
            </w:tcBorders>
            <w:shd w:val="clear" w:color="auto" w:fill="auto"/>
            <w:vAlign w:val="center"/>
            <w:hideMark/>
          </w:tcPr>
          <w:p w14:paraId="0765CC5D" w14:textId="77777777" w:rsidR="00530D3B" w:rsidRPr="00D6757C" w:rsidRDefault="00530D3B" w:rsidP="00FC2D96">
            <w:pPr>
              <w:spacing w:after="0"/>
              <w:jc w:val="center"/>
              <w:rPr>
                <w:sz w:val="22"/>
                <w:szCs w:val="22"/>
              </w:rPr>
            </w:pPr>
            <w:r w:rsidRPr="00D6757C">
              <w:rPr>
                <w:sz w:val="22"/>
                <w:szCs w:val="22"/>
              </w:rPr>
              <w:t>г. Сургут, ул. Аэрофлотская, 50 сооружение 2</w:t>
            </w:r>
          </w:p>
          <w:p w14:paraId="675DBB5D" w14:textId="77777777" w:rsidR="00530D3B" w:rsidRPr="00D6757C" w:rsidRDefault="00530D3B" w:rsidP="00FC2D96">
            <w:pPr>
              <w:spacing w:after="0"/>
              <w:jc w:val="center"/>
              <w:rPr>
                <w:sz w:val="22"/>
                <w:szCs w:val="22"/>
              </w:rPr>
            </w:pPr>
          </w:p>
          <w:p w14:paraId="11E9C5BD" w14:textId="77777777" w:rsidR="00530D3B" w:rsidRPr="00D6757C" w:rsidRDefault="00530D3B" w:rsidP="00FC2D96">
            <w:pPr>
              <w:spacing w:after="0"/>
              <w:jc w:val="center"/>
              <w:rPr>
                <w:sz w:val="22"/>
                <w:szCs w:val="22"/>
              </w:rPr>
            </w:pPr>
            <w:r w:rsidRPr="00D6757C">
              <w:rPr>
                <w:sz w:val="22"/>
                <w:szCs w:val="22"/>
              </w:rPr>
              <w:t>86:10:0101000:3517</w:t>
            </w:r>
          </w:p>
        </w:tc>
        <w:tc>
          <w:tcPr>
            <w:tcW w:w="3118" w:type="dxa"/>
            <w:tcBorders>
              <w:top w:val="nil"/>
              <w:left w:val="nil"/>
              <w:bottom w:val="single" w:sz="4" w:space="0" w:color="auto"/>
              <w:right w:val="single" w:sz="4" w:space="0" w:color="auto"/>
            </w:tcBorders>
            <w:shd w:val="clear" w:color="auto" w:fill="auto"/>
            <w:vAlign w:val="center"/>
            <w:hideMark/>
          </w:tcPr>
          <w:p w14:paraId="5053AD2A" w14:textId="77777777" w:rsidR="00530D3B" w:rsidRPr="00D6757C" w:rsidRDefault="00530D3B" w:rsidP="00FC2D96">
            <w:pPr>
              <w:spacing w:after="0"/>
              <w:jc w:val="center"/>
              <w:rPr>
                <w:sz w:val="22"/>
                <w:szCs w:val="22"/>
              </w:rPr>
            </w:pPr>
            <w:r w:rsidRPr="00D6757C">
              <w:rPr>
                <w:sz w:val="22"/>
                <w:szCs w:val="22"/>
              </w:rPr>
              <w:t>2-х этажное здание, прилегающая территория, зеленая зона, крылечки</w:t>
            </w:r>
          </w:p>
        </w:tc>
        <w:tc>
          <w:tcPr>
            <w:tcW w:w="1135" w:type="dxa"/>
            <w:tcBorders>
              <w:top w:val="nil"/>
              <w:left w:val="nil"/>
              <w:bottom w:val="single" w:sz="4" w:space="0" w:color="auto"/>
              <w:right w:val="single" w:sz="4" w:space="0" w:color="auto"/>
            </w:tcBorders>
            <w:shd w:val="clear" w:color="auto" w:fill="auto"/>
            <w:noWrap/>
            <w:vAlign w:val="center"/>
            <w:hideMark/>
          </w:tcPr>
          <w:p w14:paraId="3527055E" w14:textId="77777777" w:rsidR="00530D3B" w:rsidRPr="00D6757C" w:rsidRDefault="00530D3B" w:rsidP="00FC2D96">
            <w:pPr>
              <w:spacing w:after="0"/>
              <w:jc w:val="center"/>
              <w:rPr>
                <w:color w:val="000000"/>
                <w:sz w:val="22"/>
                <w:szCs w:val="22"/>
              </w:rPr>
            </w:pPr>
            <w:r w:rsidRPr="00D6757C">
              <w:rPr>
                <w:color w:val="000000"/>
                <w:sz w:val="22"/>
                <w:szCs w:val="22"/>
              </w:rPr>
              <w:t>870</w:t>
            </w:r>
          </w:p>
        </w:tc>
        <w:tc>
          <w:tcPr>
            <w:tcW w:w="2268" w:type="dxa"/>
            <w:gridSpan w:val="2"/>
            <w:tcBorders>
              <w:top w:val="nil"/>
              <w:left w:val="nil"/>
              <w:bottom w:val="single" w:sz="4" w:space="0" w:color="auto"/>
              <w:right w:val="single" w:sz="4" w:space="0" w:color="auto"/>
            </w:tcBorders>
            <w:shd w:val="clear" w:color="auto" w:fill="auto"/>
            <w:vAlign w:val="center"/>
            <w:hideMark/>
          </w:tcPr>
          <w:p w14:paraId="3505AA36"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355FA2E6"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30F91DC2"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1A74366D" w14:textId="77777777" w:rsidTr="00FC2D96">
        <w:trPr>
          <w:trHeight w:val="12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1CCE813" w14:textId="77777777" w:rsidR="00530D3B" w:rsidRPr="00D6757C" w:rsidRDefault="00530D3B" w:rsidP="00FC2D96">
            <w:pPr>
              <w:spacing w:after="0"/>
              <w:jc w:val="center"/>
              <w:rPr>
                <w:sz w:val="22"/>
                <w:szCs w:val="22"/>
              </w:rPr>
            </w:pPr>
            <w:r w:rsidRPr="00D6757C">
              <w:rPr>
                <w:sz w:val="22"/>
                <w:szCs w:val="22"/>
              </w:rPr>
              <w:t>7.</w:t>
            </w:r>
          </w:p>
        </w:tc>
        <w:tc>
          <w:tcPr>
            <w:tcW w:w="2268" w:type="dxa"/>
            <w:tcBorders>
              <w:top w:val="nil"/>
              <w:left w:val="nil"/>
              <w:bottom w:val="single" w:sz="4" w:space="0" w:color="auto"/>
              <w:right w:val="single" w:sz="4" w:space="0" w:color="auto"/>
            </w:tcBorders>
            <w:shd w:val="clear" w:color="auto" w:fill="auto"/>
            <w:vAlign w:val="center"/>
            <w:hideMark/>
          </w:tcPr>
          <w:p w14:paraId="1CEFF7AC" w14:textId="77777777" w:rsidR="00530D3B" w:rsidRPr="00D6757C" w:rsidRDefault="00530D3B" w:rsidP="00FC2D96">
            <w:pPr>
              <w:spacing w:after="0"/>
              <w:jc w:val="center"/>
              <w:rPr>
                <w:sz w:val="22"/>
                <w:szCs w:val="22"/>
              </w:rPr>
            </w:pPr>
            <w:r w:rsidRPr="00D6757C">
              <w:rPr>
                <w:sz w:val="22"/>
                <w:szCs w:val="22"/>
              </w:rPr>
              <w:t>Защитное сооружение гражданской обороны (бомбоубежище)</w:t>
            </w:r>
          </w:p>
          <w:p w14:paraId="3CFD4200" w14:textId="77777777" w:rsidR="00530D3B" w:rsidRPr="00D6757C" w:rsidRDefault="00530D3B" w:rsidP="00FC2D96">
            <w:pPr>
              <w:spacing w:after="0"/>
              <w:jc w:val="center"/>
              <w:rPr>
                <w:sz w:val="22"/>
                <w:szCs w:val="22"/>
              </w:rPr>
            </w:pPr>
          </w:p>
        </w:tc>
        <w:tc>
          <w:tcPr>
            <w:tcW w:w="2301" w:type="dxa"/>
            <w:tcBorders>
              <w:top w:val="nil"/>
              <w:left w:val="nil"/>
              <w:bottom w:val="single" w:sz="4" w:space="0" w:color="auto"/>
              <w:right w:val="single" w:sz="4" w:space="0" w:color="auto"/>
            </w:tcBorders>
            <w:shd w:val="clear" w:color="auto" w:fill="auto"/>
            <w:vAlign w:val="center"/>
            <w:hideMark/>
          </w:tcPr>
          <w:p w14:paraId="5AD9BC89"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9</w:t>
            </w:r>
          </w:p>
          <w:p w14:paraId="6E22B8FF" w14:textId="77777777" w:rsidR="00530D3B" w:rsidRPr="00D6757C" w:rsidRDefault="00530D3B" w:rsidP="00FC2D96">
            <w:pPr>
              <w:spacing w:after="0"/>
              <w:jc w:val="center"/>
              <w:rPr>
                <w:sz w:val="22"/>
                <w:szCs w:val="22"/>
              </w:rPr>
            </w:pPr>
            <w:r w:rsidRPr="00D6757C">
              <w:rPr>
                <w:sz w:val="22"/>
                <w:szCs w:val="22"/>
              </w:rPr>
              <w:t>86:10:0101001:286</w:t>
            </w:r>
          </w:p>
        </w:tc>
        <w:tc>
          <w:tcPr>
            <w:tcW w:w="3118" w:type="dxa"/>
            <w:tcBorders>
              <w:top w:val="nil"/>
              <w:left w:val="nil"/>
              <w:bottom w:val="single" w:sz="4" w:space="0" w:color="auto"/>
              <w:right w:val="single" w:sz="4" w:space="0" w:color="auto"/>
            </w:tcBorders>
            <w:shd w:val="clear" w:color="auto" w:fill="auto"/>
            <w:vAlign w:val="center"/>
            <w:hideMark/>
          </w:tcPr>
          <w:p w14:paraId="451FF7B0"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 зеленая зона, крылечки</w:t>
            </w:r>
          </w:p>
        </w:tc>
        <w:tc>
          <w:tcPr>
            <w:tcW w:w="1135" w:type="dxa"/>
            <w:tcBorders>
              <w:top w:val="nil"/>
              <w:left w:val="nil"/>
              <w:bottom w:val="single" w:sz="4" w:space="0" w:color="auto"/>
              <w:right w:val="single" w:sz="4" w:space="0" w:color="auto"/>
            </w:tcBorders>
            <w:shd w:val="clear" w:color="auto" w:fill="auto"/>
            <w:noWrap/>
            <w:vAlign w:val="center"/>
            <w:hideMark/>
          </w:tcPr>
          <w:p w14:paraId="766DE7E3" w14:textId="77777777" w:rsidR="00530D3B" w:rsidRPr="00D6757C" w:rsidRDefault="00530D3B" w:rsidP="00FC2D96">
            <w:pPr>
              <w:spacing w:after="0"/>
              <w:jc w:val="center"/>
              <w:rPr>
                <w:color w:val="000000"/>
                <w:sz w:val="22"/>
                <w:szCs w:val="22"/>
              </w:rPr>
            </w:pPr>
            <w:r w:rsidRPr="00D6757C">
              <w:rPr>
                <w:color w:val="000000"/>
                <w:sz w:val="22"/>
                <w:szCs w:val="22"/>
              </w:rPr>
              <w:t>167</w:t>
            </w:r>
          </w:p>
        </w:tc>
        <w:tc>
          <w:tcPr>
            <w:tcW w:w="2268" w:type="dxa"/>
            <w:gridSpan w:val="2"/>
            <w:tcBorders>
              <w:top w:val="nil"/>
              <w:left w:val="nil"/>
              <w:bottom w:val="single" w:sz="4" w:space="0" w:color="auto"/>
              <w:right w:val="single" w:sz="4" w:space="0" w:color="auto"/>
            </w:tcBorders>
            <w:shd w:val="clear" w:color="auto" w:fill="auto"/>
            <w:vAlign w:val="center"/>
            <w:hideMark/>
          </w:tcPr>
          <w:p w14:paraId="7165DE35"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тротуаров,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6C0A8313"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6A53586D"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601143CA" w14:textId="77777777" w:rsidTr="00FC2D96">
        <w:trPr>
          <w:trHeight w:val="136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758AB7E" w14:textId="77777777" w:rsidR="00530D3B" w:rsidRPr="00D6757C" w:rsidRDefault="00530D3B" w:rsidP="00FC2D96">
            <w:pPr>
              <w:spacing w:after="0"/>
              <w:jc w:val="center"/>
              <w:rPr>
                <w:sz w:val="22"/>
                <w:szCs w:val="22"/>
              </w:rPr>
            </w:pPr>
            <w:r w:rsidRPr="00D6757C">
              <w:rPr>
                <w:sz w:val="22"/>
                <w:szCs w:val="22"/>
              </w:rPr>
              <w:t>8.</w:t>
            </w:r>
          </w:p>
        </w:tc>
        <w:tc>
          <w:tcPr>
            <w:tcW w:w="2268" w:type="dxa"/>
            <w:tcBorders>
              <w:top w:val="nil"/>
              <w:left w:val="nil"/>
              <w:bottom w:val="single" w:sz="4" w:space="0" w:color="auto"/>
              <w:right w:val="single" w:sz="4" w:space="0" w:color="auto"/>
            </w:tcBorders>
            <w:shd w:val="clear" w:color="auto" w:fill="auto"/>
            <w:vAlign w:val="center"/>
            <w:hideMark/>
          </w:tcPr>
          <w:p w14:paraId="1FB7EDF2" w14:textId="77777777" w:rsidR="00530D3B" w:rsidRPr="00D6757C" w:rsidRDefault="00530D3B" w:rsidP="00FC2D96">
            <w:pPr>
              <w:spacing w:after="0"/>
              <w:jc w:val="center"/>
              <w:rPr>
                <w:sz w:val="22"/>
                <w:szCs w:val="22"/>
              </w:rPr>
            </w:pPr>
            <w:r w:rsidRPr="00D6757C">
              <w:rPr>
                <w:sz w:val="22"/>
                <w:szCs w:val="22"/>
              </w:rPr>
              <w:t>Служебно-производственное здание</w:t>
            </w:r>
          </w:p>
        </w:tc>
        <w:tc>
          <w:tcPr>
            <w:tcW w:w="2301" w:type="dxa"/>
            <w:tcBorders>
              <w:top w:val="nil"/>
              <w:left w:val="nil"/>
              <w:bottom w:val="single" w:sz="4" w:space="0" w:color="auto"/>
              <w:right w:val="single" w:sz="4" w:space="0" w:color="auto"/>
            </w:tcBorders>
            <w:shd w:val="clear" w:color="auto" w:fill="auto"/>
            <w:vAlign w:val="center"/>
            <w:hideMark/>
          </w:tcPr>
          <w:p w14:paraId="6E30296A" w14:textId="2571C4F3" w:rsidR="00530D3B" w:rsidRPr="00D6757C" w:rsidRDefault="00530D3B" w:rsidP="00FC2D96">
            <w:pPr>
              <w:spacing w:after="0"/>
              <w:jc w:val="center"/>
              <w:rPr>
                <w:sz w:val="22"/>
                <w:szCs w:val="22"/>
              </w:rPr>
            </w:pPr>
            <w:r w:rsidRPr="00D6757C">
              <w:rPr>
                <w:sz w:val="22"/>
                <w:szCs w:val="22"/>
              </w:rPr>
              <w:t>г. Сургут, зона аэропорта, ул.</w:t>
            </w:r>
            <w:r w:rsidR="00D722D0" w:rsidRPr="00D6757C">
              <w:rPr>
                <w:sz w:val="22"/>
                <w:szCs w:val="22"/>
              </w:rPr>
              <w:t xml:space="preserve"> </w:t>
            </w:r>
            <w:r w:rsidRPr="00D6757C">
              <w:rPr>
                <w:sz w:val="22"/>
                <w:szCs w:val="22"/>
              </w:rPr>
              <w:t>Аэрофлотская, здание 50, сооружение 3</w:t>
            </w:r>
          </w:p>
          <w:p w14:paraId="48B1B2CE" w14:textId="77777777" w:rsidR="00530D3B" w:rsidRPr="00D6757C" w:rsidRDefault="00530D3B" w:rsidP="00FC2D96">
            <w:pPr>
              <w:spacing w:after="0"/>
              <w:jc w:val="center"/>
              <w:rPr>
                <w:sz w:val="22"/>
                <w:szCs w:val="22"/>
              </w:rPr>
            </w:pPr>
          </w:p>
          <w:p w14:paraId="642566DE" w14:textId="77777777" w:rsidR="00530D3B" w:rsidRPr="00D6757C" w:rsidRDefault="00530D3B" w:rsidP="00FC2D96">
            <w:pPr>
              <w:spacing w:after="0"/>
              <w:jc w:val="center"/>
              <w:rPr>
                <w:sz w:val="22"/>
                <w:szCs w:val="22"/>
              </w:rPr>
            </w:pPr>
            <w:r w:rsidRPr="00D6757C">
              <w:rPr>
                <w:sz w:val="22"/>
                <w:szCs w:val="22"/>
              </w:rPr>
              <w:t>86:10:0101222:810</w:t>
            </w:r>
          </w:p>
        </w:tc>
        <w:tc>
          <w:tcPr>
            <w:tcW w:w="3118" w:type="dxa"/>
            <w:tcBorders>
              <w:top w:val="nil"/>
              <w:left w:val="nil"/>
              <w:bottom w:val="single" w:sz="4" w:space="0" w:color="auto"/>
              <w:right w:val="single" w:sz="4" w:space="0" w:color="auto"/>
            </w:tcBorders>
            <w:shd w:val="clear" w:color="auto" w:fill="auto"/>
            <w:vAlign w:val="center"/>
            <w:hideMark/>
          </w:tcPr>
          <w:p w14:paraId="09E85148" w14:textId="77777777" w:rsidR="00530D3B" w:rsidRPr="00D6757C" w:rsidRDefault="00530D3B" w:rsidP="00FC2D96">
            <w:pPr>
              <w:spacing w:after="0"/>
              <w:jc w:val="center"/>
              <w:rPr>
                <w:sz w:val="22"/>
                <w:szCs w:val="22"/>
              </w:rPr>
            </w:pPr>
            <w:r w:rsidRPr="00D6757C">
              <w:rPr>
                <w:sz w:val="22"/>
                <w:szCs w:val="22"/>
              </w:rPr>
              <w:t>2-х этажное здание, прилегающая территория, крылечки зеленая зона, пешеходные дорожки</w:t>
            </w:r>
          </w:p>
        </w:tc>
        <w:tc>
          <w:tcPr>
            <w:tcW w:w="1135" w:type="dxa"/>
            <w:tcBorders>
              <w:top w:val="nil"/>
              <w:left w:val="nil"/>
              <w:bottom w:val="single" w:sz="4" w:space="0" w:color="auto"/>
              <w:right w:val="single" w:sz="4" w:space="0" w:color="auto"/>
            </w:tcBorders>
            <w:shd w:val="clear" w:color="auto" w:fill="auto"/>
            <w:noWrap/>
            <w:vAlign w:val="center"/>
            <w:hideMark/>
          </w:tcPr>
          <w:p w14:paraId="3082E996" w14:textId="77777777" w:rsidR="00530D3B" w:rsidRPr="00D6757C" w:rsidRDefault="00530D3B" w:rsidP="00FC2D96">
            <w:pPr>
              <w:spacing w:after="0"/>
              <w:jc w:val="center"/>
              <w:rPr>
                <w:color w:val="000000"/>
                <w:sz w:val="22"/>
                <w:szCs w:val="22"/>
              </w:rPr>
            </w:pPr>
            <w:r w:rsidRPr="00D6757C">
              <w:rPr>
                <w:color w:val="000000"/>
                <w:sz w:val="22"/>
                <w:szCs w:val="22"/>
              </w:rPr>
              <w:t>334</w:t>
            </w:r>
          </w:p>
        </w:tc>
        <w:tc>
          <w:tcPr>
            <w:tcW w:w="2268" w:type="dxa"/>
            <w:gridSpan w:val="2"/>
            <w:tcBorders>
              <w:top w:val="nil"/>
              <w:left w:val="nil"/>
              <w:bottom w:val="single" w:sz="4" w:space="0" w:color="auto"/>
              <w:right w:val="single" w:sz="4" w:space="0" w:color="auto"/>
            </w:tcBorders>
            <w:shd w:val="clear" w:color="auto" w:fill="auto"/>
            <w:vAlign w:val="center"/>
            <w:hideMark/>
          </w:tcPr>
          <w:p w14:paraId="2947DC56" w14:textId="77777777" w:rsidR="00530D3B" w:rsidRPr="00D6757C" w:rsidRDefault="00530D3B" w:rsidP="00FC2D96">
            <w:pPr>
              <w:spacing w:after="0"/>
              <w:jc w:val="center"/>
              <w:rPr>
                <w:sz w:val="22"/>
                <w:szCs w:val="22"/>
              </w:rPr>
            </w:pPr>
            <w:r w:rsidRPr="00D6757C">
              <w:rPr>
                <w:sz w:val="22"/>
                <w:szCs w:val="22"/>
              </w:rPr>
              <w:t xml:space="preserve">Очистка от снега, от мусора входной зоны, тротуаров, очистка </w:t>
            </w:r>
            <w:proofErr w:type="spellStart"/>
            <w:r w:rsidRPr="00D6757C">
              <w:rPr>
                <w:sz w:val="22"/>
                <w:szCs w:val="22"/>
              </w:rPr>
              <w:t>отмостков</w:t>
            </w:r>
            <w:proofErr w:type="spellEnd"/>
            <w:r w:rsidRPr="00D6757C">
              <w:rPr>
                <w:sz w:val="22"/>
                <w:szCs w:val="22"/>
              </w:rPr>
              <w:t>,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44DC959A"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5D63FDED"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6B8D8AED" w14:textId="77777777" w:rsidTr="00FC2D96">
        <w:trPr>
          <w:trHeight w:val="141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1627C4B" w14:textId="77777777" w:rsidR="00530D3B" w:rsidRPr="00D6757C" w:rsidRDefault="00530D3B" w:rsidP="00FC2D96">
            <w:pPr>
              <w:spacing w:after="0"/>
              <w:jc w:val="center"/>
              <w:rPr>
                <w:sz w:val="22"/>
                <w:szCs w:val="22"/>
              </w:rPr>
            </w:pPr>
            <w:r w:rsidRPr="00D6757C">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14:paraId="0A470FE8" w14:textId="77777777" w:rsidR="00530D3B" w:rsidRPr="00D6757C" w:rsidRDefault="00530D3B" w:rsidP="00FC2D96">
            <w:pPr>
              <w:spacing w:after="0"/>
              <w:jc w:val="center"/>
              <w:rPr>
                <w:sz w:val="22"/>
                <w:szCs w:val="22"/>
              </w:rPr>
            </w:pPr>
            <w:r w:rsidRPr="00D6757C">
              <w:rPr>
                <w:sz w:val="22"/>
                <w:szCs w:val="22"/>
              </w:rPr>
              <w:t>Здание технических бригад</w:t>
            </w:r>
          </w:p>
        </w:tc>
        <w:tc>
          <w:tcPr>
            <w:tcW w:w="2301" w:type="dxa"/>
            <w:tcBorders>
              <w:top w:val="nil"/>
              <w:left w:val="nil"/>
              <w:bottom w:val="single" w:sz="4" w:space="0" w:color="auto"/>
              <w:right w:val="single" w:sz="4" w:space="0" w:color="auto"/>
            </w:tcBorders>
            <w:shd w:val="clear" w:color="auto" w:fill="auto"/>
            <w:vAlign w:val="center"/>
            <w:hideMark/>
          </w:tcPr>
          <w:p w14:paraId="6339F5C5" w14:textId="77777777" w:rsidR="00530D3B" w:rsidRPr="00D6757C" w:rsidRDefault="00530D3B" w:rsidP="00FC2D96">
            <w:pPr>
              <w:spacing w:after="0"/>
              <w:jc w:val="center"/>
              <w:rPr>
                <w:sz w:val="22"/>
                <w:szCs w:val="22"/>
              </w:rPr>
            </w:pPr>
            <w:r w:rsidRPr="00D6757C">
              <w:rPr>
                <w:sz w:val="22"/>
                <w:szCs w:val="22"/>
              </w:rPr>
              <w:t>г. Сургут, ул. Аэрофлотская, 46, сооружение 1</w:t>
            </w:r>
          </w:p>
          <w:p w14:paraId="41967323" w14:textId="77777777" w:rsidR="00530D3B" w:rsidRPr="00D6757C" w:rsidRDefault="00530D3B" w:rsidP="00FC2D96">
            <w:pPr>
              <w:spacing w:after="0"/>
              <w:jc w:val="center"/>
              <w:rPr>
                <w:sz w:val="22"/>
                <w:szCs w:val="22"/>
              </w:rPr>
            </w:pPr>
            <w:r w:rsidRPr="00D6757C">
              <w:rPr>
                <w:sz w:val="22"/>
                <w:szCs w:val="22"/>
              </w:rPr>
              <w:t>86:10:0101000:4124</w:t>
            </w:r>
          </w:p>
          <w:p w14:paraId="43CBE71F"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006E6F33"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 крылечки, отмостки по периметру</w:t>
            </w:r>
          </w:p>
        </w:tc>
        <w:tc>
          <w:tcPr>
            <w:tcW w:w="1135" w:type="dxa"/>
            <w:tcBorders>
              <w:top w:val="nil"/>
              <w:left w:val="nil"/>
              <w:bottom w:val="single" w:sz="4" w:space="0" w:color="auto"/>
              <w:right w:val="single" w:sz="4" w:space="0" w:color="auto"/>
            </w:tcBorders>
            <w:shd w:val="clear" w:color="auto" w:fill="auto"/>
            <w:noWrap/>
            <w:vAlign w:val="center"/>
            <w:hideMark/>
          </w:tcPr>
          <w:p w14:paraId="27ACB053" w14:textId="77777777" w:rsidR="00530D3B" w:rsidRPr="00D6757C" w:rsidRDefault="00530D3B" w:rsidP="00FC2D96">
            <w:pPr>
              <w:spacing w:after="0"/>
              <w:jc w:val="center"/>
              <w:rPr>
                <w:color w:val="000000"/>
                <w:sz w:val="22"/>
                <w:szCs w:val="22"/>
              </w:rPr>
            </w:pPr>
            <w:r w:rsidRPr="00D6757C">
              <w:rPr>
                <w:color w:val="000000"/>
                <w:sz w:val="22"/>
                <w:szCs w:val="22"/>
              </w:rPr>
              <w:t>160</w:t>
            </w:r>
          </w:p>
        </w:tc>
        <w:tc>
          <w:tcPr>
            <w:tcW w:w="2268" w:type="dxa"/>
            <w:gridSpan w:val="2"/>
            <w:tcBorders>
              <w:top w:val="nil"/>
              <w:left w:val="nil"/>
              <w:bottom w:val="single" w:sz="4" w:space="0" w:color="auto"/>
              <w:right w:val="single" w:sz="4" w:space="0" w:color="auto"/>
            </w:tcBorders>
            <w:shd w:val="clear" w:color="auto" w:fill="auto"/>
            <w:vAlign w:val="center"/>
            <w:hideMark/>
          </w:tcPr>
          <w:p w14:paraId="26F52DDB" w14:textId="77777777" w:rsidR="00530D3B" w:rsidRPr="00D6757C" w:rsidRDefault="00530D3B" w:rsidP="00FC2D96">
            <w:pPr>
              <w:spacing w:after="0"/>
              <w:jc w:val="center"/>
              <w:rPr>
                <w:sz w:val="22"/>
                <w:szCs w:val="22"/>
              </w:rPr>
            </w:pPr>
            <w:r w:rsidRPr="00D6757C">
              <w:rPr>
                <w:sz w:val="22"/>
                <w:szCs w:val="22"/>
              </w:rPr>
              <w:t xml:space="preserve">Очистка от снега, от мусора входной зоны, тротуаров, очистка </w:t>
            </w:r>
            <w:proofErr w:type="spellStart"/>
            <w:r w:rsidRPr="00D6757C">
              <w:rPr>
                <w:sz w:val="22"/>
                <w:szCs w:val="22"/>
              </w:rPr>
              <w:t>отмостков</w:t>
            </w:r>
            <w:proofErr w:type="spellEnd"/>
            <w:r w:rsidRPr="00D6757C">
              <w:rPr>
                <w:sz w:val="22"/>
                <w:szCs w:val="22"/>
              </w:rPr>
              <w:t>,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26ECF766"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6BDBD52A"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7EEBCE12" w14:textId="77777777" w:rsidTr="00FC2D96">
        <w:trPr>
          <w:trHeight w:val="112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017A673" w14:textId="77777777" w:rsidR="00530D3B" w:rsidRPr="00D6757C" w:rsidRDefault="00530D3B" w:rsidP="00FC2D96">
            <w:pPr>
              <w:spacing w:after="0"/>
              <w:jc w:val="center"/>
              <w:rPr>
                <w:sz w:val="22"/>
                <w:szCs w:val="22"/>
              </w:rPr>
            </w:pPr>
            <w:r w:rsidRPr="00D6757C">
              <w:rPr>
                <w:sz w:val="22"/>
                <w:szCs w:val="22"/>
              </w:rPr>
              <w:lastRenderedPageBreak/>
              <w:t>10.</w:t>
            </w:r>
          </w:p>
        </w:tc>
        <w:tc>
          <w:tcPr>
            <w:tcW w:w="2268" w:type="dxa"/>
            <w:tcBorders>
              <w:top w:val="nil"/>
              <w:left w:val="nil"/>
              <w:bottom w:val="single" w:sz="4" w:space="0" w:color="auto"/>
              <w:right w:val="single" w:sz="4" w:space="0" w:color="auto"/>
            </w:tcBorders>
            <w:shd w:val="clear" w:color="auto" w:fill="auto"/>
            <w:vAlign w:val="center"/>
            <w:hideMark/>
          </w:tcPr>
          <w:p w14:paraId="16596977" w14:textId="77777777" w:rsidR="00530D3B" w:rsidRPr="00D6757C" w:rsidRDefault="00530D3B" w:rsidP="00FC2D96">
            <w:pPr>
              <w:spacing w:after="0"/>
              <w:jc w:val="center"/>
              <w:rPr>
                <w:sz w:val="22"/>
                <w:szCs w:val="22"/>
              </w:rPr>
            </w:pPr>
            <w:r w:rsidRPr="00D6757C">
              <w:rPr>
                <w:sz w:val="22"/>
                <w:szCs w:val="22"/>
              </w:rPr>
              <w:t>Здание КПП-1 + Вагоны (КПП-1, автостоянка, шлагбаум на автостоянке)</w:t>
            </w:r>
          </w:p>
          <w:p w14:paraId="7F2FABFB" w14:textId="77777777" w:rsidR="00530D3B" w:rsidRPr="00D6757C" w:rsidRDefault="00530D3B" w:rsidP="00FC2D96">
            <w:pPr>
              <w:spacing w:after="0"/>
              <w:jc w:val="center"/>
              <w:rPr>
                <w:sz w:val="22"/>
                <w:szCs w:val="22"/>
              </w:rPr>
            </w:pPr>
          </w:p>
          <w:p w14:paraId="62E5AD66" w14:textId="77777777" w:rsidR="00530D3B" w:rsidRPr="00D6757C" w:rsidRDefault="00530D3B" w:rsidP="00FC2D96">
            <w:pPr>
              <w:spacing w:after="0"/>
              <w:jc w:val="center"/>
              <w:rPr>
                <w:sz w:val="22"/>
                <w:szCs w:val="22"/>
              </w:rPr>
            </w:pPr>
          </w:p>
          <w:p w14:paraId="203A0D94" w14:textId="77777777" w:rsidR="00530D3B" w:rsidRPr="00D6757C" w:rsidRDefault="00530D3B" w:rsidP="00FC2D96">
            <w:pPr>
              <w:spacing w:after="0"/>
              <w:jc w:val="center"/>
              <w:rPr>
                <w:sz w:val="22"/>
                <w:szCs w:val="22"/>
              </w:rPr>
            </w:pPr>
            <w:r w:rsidRPr="00D6757C">
              <w:rPr>
                <w:sz w:val="22"/>
                <w:szCs w:val="22"/>
              </w:rPr>
              <w:t xml:space="preserve">Или </w:t>
            </w:r>
          </w:p>
          <w:p w14:paraId="6E27B357" w14:textId="77777777" w:rsidR="00530D3B" w:rsidRPr="00D6757C" w:rsidRDefault="00530D3B" w:rsidP="00FC2D96">
            <w:pPr>
              <w:spacing w:after="0"/>
              <w:jc w:val="center"/>
              <w:rPr>
                <w:sz w:val="22"/>
                <w:szCs w:val="22"/>
              </w:rPr>
            </w:pPr>
          </w:p>
          <w:p w14:paraId="041802E0" w14:textId="77777777" w:rsidR="00530D3B" w:rsidRPr="00D6757C" w:rsidRDefault="00530D3B" w:rsidP="00FC2D96">
            <w:pPr>
              <w:spacing w:after="0"/>
              <w:jc w:val="center"/>
              <w:rPr>
                <w:sz w:val="22"/>
                <w:szCs w:val="22"/>
              </w:rPr>
            </w:pPr>
            <w:r w:rsidRPr="00D6757C">
              <w:rPr>
                <w:sz w:val="22"/>
                <w:szCs w:val="22"/>
              </w:rPr>
              <w:t>КПП № 1. Встроенное помещение, расположенное на 1 этаже нежилого здания.</w:t>
            </w:r>
          </w:p>
          <w:p w14:paraId="2832FF01" w14:textId="77777777" w:rsidR="00530D3B" w:rsidRPr="00D6757C" w:rsidRDefault="00530D3B" w:rsidP="00FC2D96">
            <w:pPr>
              <w:spacing w:after="0"/>
              <w:jc w:val="center"/>
              <w:rPr>
                <w:sz w:val="22"/>
                <w:szCs w:val="22"/>
              </w:rPr>
            </w:pPr>
          </w:p>
        </w:tc>
        <w:tc>
          <w:tcPr>
            <w:tcW w:w="2301" w:type="dxa"/>
            <w:tcBorders>
              <w:top w:val="nil"/>
              <w:left w:val="nil"/>
              <w:bottom w:val="single" w:sz="4" w:space="0" w:color="auto"/>
              <w:right w:val="single" w:sz="4" w:space="0" w:color="auto"/>
            </w:tcBorders>
            <w:shd w:val="clear" w:color="auto" w:fill="auto"/>
            <w:vAlign w:val="center"/>
            <w:hideMark/>
          </w:tcPr>
          <w:p w14:paraId="476D829C"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1</w:t>
            </w:r>
          </w:p>
          <w:p w14:paraId="4F386BD2" w14:textId="77777777" w:rsidR="00530D3B" w:rsidRPr="00D6757C" w:rsidRDefault="00530D3B" w:rsidP="00FC2D96">
            <w:pPr>
              <w:spacing w:after="0"/>
              <w:jc w:val="center"/>
              <w:rPr>
                <w:sz w:val="22"/>
                <w:szCs w:val="22"/>
              </w:rPr>
            </w:pPr>
          </w:p>
          <w:p w14:paraId="428D2643" w14:textId="77777777" w:rsidR="00530D3B" w:rsidRPr="00D6757C" w:rsidRDefault="00530D3B" w:rsidP="00FC2D96">
            <w:pPr>
              <w:spacing w:after="0"/>
              <w:jc w:val="center"/>
              <w:rPr>
                <w:sz w:val="22"/>
                <w:szCs w:val="22"/>
              </w:rPr>
            </w:pPr>
            <w:r w:rsidRPr="00D6757C">
              <w:rPr>
                <w:sz w:val="22"/>
                <w:szCs w:val="22"/>
              </w:rPr>
              <w:t>86:10:0000000:17632</w:t>
            </w:r>
          </w:p>
        </w:tc>
        <w:tc>
          <w:tcPr>
            <w:tcW w:w="3118" w:type="dxa"/>
            <w:tcBorders>
              <w:top w:val="nil"/>
              <w:left w:val="nil"/>
              <w:bottom w:val="single" w:sz="4" w:space="0" w:color="auto"/>
              <w:right w:val="single" w:sz="4" w:space="0" w:color="auto"/>
            </w:tcBorders>
            <w:shd w:val="clear" w:color="auto" w:fill="auto"/>
            <w:vAlign w:val="center"/>
            <w:hideMark/>
          </w:tcPr>
          <w:p w14:paraId="3C01C36A"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 шлагбаумы, пешеходные дорожки, газоны</w:t>
            </w:r>
          </w:p>
        </w:tc>
        <w:tc>
          <w:tcPr>
            <w:tcW w:w="1135" w:type="dxa"/>
            <w:tcBorders>
              <w:top w:val="nil"/>
              <w:left w:val="nil"/>
              <w:bottom w:val="single" w:sz="4" w:space="0" w:color="auto"/>
              <w:right w:val="single" w:sz="4" w:space="0" w:color="auto"/>
            </w:tcBorders>
            <w:shd w:val="clear" w:color="auto" w:fill="auto"/>
            <w:noWrap/>
            <w:vAlign w:val="center"/>
            <w:hideMark/>
          </w:tcPr>
          <w:p w14:paraId="2AB282A4" w14:textId="77777777" w:rsidR="00530D3B" w:rsidRPr="00D6757C" w:rsidRDefault="00530D3B" w:rsidP="00FC2D96">
            <w:pPr>
              <w:spacing w:after="0"/>
              <w:jc w:val="center"/>
              <w:rPr>
                <w:color w:val="000000"/>
                <w:sz w:val="22"/>
                <w:szCs w:val="22"/>
              </w:rPr>
            </w:pPr>
            <w:r w:rsidRPr="00D6757C">
              <w:rPr>
                <w:color w:val="000000"/>
                <w:sz w:val="22"/>
                <w:szCs w:val="22"/>
              </w:rPr>
              <w:t>480</w:t>
            </w:r>
          </w:p>
        </w:tc>
        <w:tc>
          <w:tcPr>
            <w:tcW w:w="2268" w:type="dxa"/>
            <w:gridSpan w:val="2"/>
            <w:tcBorders>
              <w:top w:val="nil"/>
              <w:left w:val="nil"/>
              <w:bottom w:val="single" w:sz="4" w:space="0" w:color="auto"/>
              <w:right w:val="single" w:sz="4" w:space="0" w:color="auto"/>
            </w:tcBorders>
            <w:shd w:val="clear" w:color="auto" w:fill="auto"/>
            <w:vAlign w:val="center"/>
            <w:hideMark/>
          </w:tcPr>
          <w:p w14:paraId="1D4A8BD9"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крылечек,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4FE3B522"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6DA8C71E"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3B7D7AB5" w14:textId="77777777" w:rsidTr="00FC2D96">
        <w:trPr>
          <w:trHeight w:val="142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74D7244" w14:textId="77777777" w:rsidR="00530D3B" w:rsidRPr="00D6757C" w:rsidRDefault="00530D3B" w:rsidP="00FC2D96">
            <w:pPr>
              <w:spacing w:after="0"/>
              <w:jc w:val="center"/>
              <w:rPr>
                <w:sz w:val="22"/>
                <w:szCs w:val="22"/>
              </w:rPr>
            </w:pPr>
            <w:r w:rsidRPr="00D6757C">
              <w:rPr>
                <w:sz w:val="22"/>
                <w:szCs w:val="22"/>
              </w:rPr>
              <w:t>11.</w:t>
            </w:r>
          </w:p>
        </w:tc>
        <w:tc>
          <w:tcPr>
            <w:tcW w:w="2268" w:type="dxa"/>
            <w:tcBorders>
              <w:top w:val="nil"/>
              <w:left w:val="nil"/>
              <w:bottom w:val="single" w:sz="4" w:space="0" w:color="auto"/>
              <w:right w:val="single" w:sz="4" w:space="0" w:color="auto"/>
            </w:tcBorders>
            <w:shd w:val="clear" w:color="auto" w:fill="auto"/>
            <w:vAlign w:val="center"/>
            <w:hideMark/>
          </w:tcPr>
          <w:p w14:paraId="31255992" w14:textId="77777777" w:rsidR="00530D3B" w:rsidRPr="00D6757C" w:rsidRDefault="00530D3B" w:rsidP="00FC2D96">
            <w:pPr>
              <w:spacing w:after="0"/>
              <w:jc w:val="center"/>
              <w:rPr>
                <w:sz w:val="22"/>
                <w:szCs w:val="22"/>
              </w:rPr>
            </w:pPr>
            <w:r w:rsidRPr="00D6757C">
              <w:rPr>
                <w:sz w:val="22"/>
                <w:szCs w:val="22"/>
              </w:rPr>
              <w:t>Здание административно-бытовой корпус ГАТБ</w:t>
            </w:r>
          </w:p>
        </w:tc>
        <w:tc>
          <w:tcPr>
            <w:tcW w:w="2301" w:type="dxa"/>
            <w:tcBorders>
              <w:top w:val="nil"/>
              <w:left w:val="nil"/>
              <w:bottom w:val="single" w:sz="4" w:space="0" w:color="auto"/>
              <w:right w:val="single" w:sz="4" w:space="0" w:color="auto"/>
            </w:tcBorders>
            <w:shd w:val="clear" w:color="auto" w:fill="auto"/>
            <w:vAlign w:val="center"/>
            <w:hideMark/>
          </w:tcPr>
          <w:p w14:paraId="00E9F8BB" w14:textId="77777777" w:rsidR="00530D3B" w:rsidRPr="00D6757C" w:rsidRDefault="00530D3B" w:rsidP="00FC2D96">
            <w:pPr>
              <w:spacing w:after="0"/>
              <w:jc w:val="center"/>
              <w:rPr>
                <w:sz w:val="22"/>
                <w:szCs w:val="22"/>
              </w:rPr>
            </w:pPr>
            <w:r w:rsidRPr="00D6757C">
              <w:rPr>
                <w:sz w:val="22"/>
                <w:szCs w:val="22"/>
              </w:rPr>
              <w:t xml:space="preserve">г Сургут, </w:t>
            </w:r>
            <w:proofErr w:type="spellStart"/>
            <w:r w:rsidRPr="00D6757C">
              <w:rPr>
                <w:sz w:val="22"/>
                <w:szCs w:val="22"/>
              </w:rPr>
              <w:t>ул</w:t>
            </w:r>
            <w:proofErr w:type="spellEnd"/>
            <w:r w:rsidRPr="00D6757C">
              <w:rPr>
                <w:sz w:val="22"/>
                <w:szCs w:val="22"/>
              </w:rPr>
              <w:t xml:space="preserve"> Аэрофлотская, 51, сооружение 1</w:t>
            </w:r>
          </w:p>
          <w:p w14:paraId="2AF7C460" w14:textId="77777777" w:rsidR="00530D3B" w:rsidRPr="00D6757C" w:rsidRDefault="00530D3B" w:rsidP="00FC2D96">
            <w:pPr>
              <w:spacing w:after="0"/>
              <w:jc w:val="center"/>
              <w:rPr>
                <w:sz w:val="22"/>
                <w:szCs w:val="22"/>
              </w:rPr>
            </w:pPr>
          </w:p>
          <w:p w14:paraId="7E355151" w14:textId="77777777" w:rsidR="00530D3B" w:rsidRPr="00D6757C" w:rsidRDefault="00530D3B" w:rsidP="00FC2D96">
            <w:pPr>
              <w:spacing w:after="0"/>
              <w:jc w:val="center"/>
              <w:rPr>
                <w:sz w:val="22"/>
                <w:szCs w:val="22"/>
              </w:rPr>
            </w:pPr>
            <w:r w:rsidRPr="00D6757C">
              <w:rPr>
                <w:sz w:val="22"/>
                <w:szCs w:val="22"/>
              </w:rPr>
              <w:t>86:10:0101001:212</w:t>
            </w:r>
          </w:p>
          <w:p w14:paraId="5E7D8FD7"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120413A2" w14:textId="77777777" w:rsidR="00530D3B" w:rsidRPr="00D6757C" w:rsidRDefault="00530D3B" w:rsidP="00FC2D96">
            <w:pPr>
              <w:spacing w:after="0"/>
              <w:jc w:val="center"/>
              <w:rPr>
                <w:sz w:val="22"/>
                <w:szCs w:val="22"/>
              </w:rPr>
            </w:pPr>
            <w:r w:rsidRPr="00D6757C">
              <w:rPr>
                <w:sz w:val="22"/>
                <w:szCs w:val="22"/>
              </w:rPr>
              <w:t>Двухэтажное здание, прилегающая территория, крылечки, зеленая зона, пешеходные дорожки, пожарные лестницы</w:t>
            </w:r>
          </w:p>
        </w:tc>
        <w:tc>
          <w:tcPr>
            <w:tcW w:w="1135" w:type="dxa"/>
            <w:tcBorders>
              <w:top w:val="nil"/>
              <w:left w:val="nil"/>
              <w:bottom w:val="single" w:sz="4" w:space="0" w:color="auto"/>
              <w:right w:val="single" w:sz="4" w:space="0" w:color="auto"/>
            </w:tcBorders>
            <w:shd w:val="clear" w:color="auto" w:fill="auto"/>
            <w:noWrap/>
            <w:vAlign w:val="center"/>
            <w:hideMark/>
          </w:tcPr>
          <w:p w14:paraId="4171F03D" w14:textId="77777777" w:rsidR="00530D3B" w:rsidRPr="00D6757C" w:rsidRDefault="00530D3B" w:rsidP="00FC2D96">
            <w:pPr>
              <w:spacing w:after="0"/>
              <w:jc w:val="center"/>
              <w:rPr>
                <w:color w:val="000000"/>
                <w:sz w:val="22"/>
                <w:szCs w:val="22"/>
              </w:rPr>
            </w:pPr>
            <w:r w:rsidRPr="00D6757C">
              <w:rPr>
                <w:color w:val="000000"/>
                <w:sz w:val="22"/>
                <w:szCs w:val="22"/>
              </w:rPr>
              <w:t>120</w:t>
            </w:r>
          </w:p>
        </w:tc>
        <w:tc>
          <w:tcPr>
            <w:tcW w:w="2268" w:type="dxa"/>
            <w:gridSpan w:val="2"/>
            <w:tcBorders>
              <w:top w:val="nil"/>
              <w:left w:val="nil"/>
              <w:bottom w:val="single" w:sz="4" w:space="0" w:color="auto"/>
              <w:right w:val="single" w:sz="4" w:space="0" w:color="auto"/>
            </w:tcBorders>
            <w:shd w:val="clear" w:color="auto" w:fill="auto"/>
            <w:vAlign w:val="center"/>
            <w:hideMark/>
          </w:tcPr>
          <w:p w14:paraId="4B1A2B74"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пешеходных дорожек крылечек,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4601CC12"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4DFE9A97"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5B02F3A8" w14:textId="77777777" w:rsidTr="00FC2D96">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7D94227" w14:textId="77777777" w:rsidR="00530D3B" w:rsidRPr="00D6757C" w:rsidRDefault="00530D3B" w:rsidP="00FC2D96">
            <w:pPr>
              <w:spacing w:after="0"/>
              <w:jc w:val="center"/>
              <w:rPr>
                <w:sz w:val="22"/>
                <w:szCs w:val="22"/>
              </w:rPr>
            </w:pPr>
            <w:r w:rsidRPr="00D6757C">
              <w:rPr>
                <w:sz w:val="22"/>
                <w:szCs w:val="22"/>
              </w:rPr>
              <w:t>12.</w:t>
            </w:r>
          </w:p>
        </w:tc>
        <w:tc>
          <w:tcPr>
            <w:tcW w:w="2268" w:type="dxa"/>
            <w:tcBorders>
              <w:top w:val="nil"/>
              <w:left w:val="nil"/>
              <w:bottom w:val="single" w:sz="4" w:space="0" w:color="auto"/>
              <w:right w:val="single" w:sz="4" w:space="0" w:color="auto"/>
            </w:tcBorders>
            <w:shd w:val="clear" w:color="auto" w:fill="auto"/>
            <w:vAlign w:val="center"/>
            <w:hideMark/>
          </w:tcPr>
          <w:p w14:paraId="44CBA830" w14:textId="77777777" w:rsidR="00530D3B" w:rsidRPr="00D6757C" w:rsidRDefault="00530D3B" w:rsidP="00FC2D96">
            <w:pPr>
              <w:spacing w:after="0"/>
              <w:jc w:val="center"/>
              <w:rPr>
                <w:sz w:val="22"/>
                <w:szCs w:val="22"/>
              </w:rPr>
            </w:pPr>
            <w:r w:rsidRPr="00D6757C">
              <w:rPr>
                <w:sz w:val="22"/>
                <w:szCs w:val="22"/>
              </w:rPr>
              <w:t>Таможенный склад Гаражи САБ (под макулатуру)</w:t>
            </w:r>
          </w:p>
        </w:tc>
        <w:tc>
          <w:tcPr>
            <w:tcW w:w="2301" w:type="dxa"/>
            <w:tcBorders>
              <w:top w:val="nil"/>
              <w:left w:val="nil"/>
              <w:bottom w:val="single" w:sz="4" w:space="0" w:color="auto"/>
              <w:right w:val="single" w:sz="4" w:space="0" w:color="auto"/>
            </w:tcBorders>
            <w:shd w:val="clear" w:color="auto" w:fill="auto"/>
            <w:vAlign w:val="center"/>
            <w:hideMark/>
          </w:tcPr>
          <w:p w14:paraId="540000FE"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4</w:t>
            </w:r>
          </w:p>
          <w:p w14:paraId="1F32FC06" w14:textId="77777777" w:rsidR="00530D3B" w:rsidRPr="00D6757C" w:rsidRDefault="00530D3B" w:rsidP="00FC2D96">
            <w:pPr>
              <w:spacing w:after="0"/>
              <w:jc w:val="center"/>
              <w:rPr>
                <w:sz w:val="22"/>
                <w:szCs w:val="22"/>
              </w:rPr>
            </w:pPr>
          </w:p>
          <w:p w14:paraId="01FB2D4D" w14:textId="77777777" w:rsidR="00530D3B" w:rsidRPr="00D6757C" w:rsidRDefault="00530D3B" w:rsidP="00FC2D96">
            <w:pPr>
              <w:spacing w:after="0"/>
              <w:jc w:val="center"/>
              <w:rPr>
                <w:sz w:val="22"/>
                <w:szCs w:val="22"/>
              </w:rPr>
            </w:pPr>
            <w:r w:rsidRPr="00D6757C">
              <w:rPr>
                <w:sz w:val="22"/>
                <w:szCs w:val="22"/>
              </w:rPr>
              <w:t>86:10:0101222:109</w:t>
            </w:r>
          </w:p>
        </w:tc>
        <w:tc>
          <w:tcPr>
            <w:tcW w:w="3118" w:type="dxa"/>
            <w:tcBorders>
              <w:top w:val="nil"/>
              <w:left w:val="nil"/>
              <w:bottom w:val="single" w:sz="4" w:space="0" w:color="auto"/>
              <w:right w:val="single" w:sz="4" w:space="0" w:color="auto"/>
            </w:tcBorders>
            <w:shd w:val="clear" w:color="auto" w:fill="auto"/>
            <w:vAlign w:val="center"/>
            <w:hideMark/>
          </w:tcPr>
          <w:p w14:paraId="1C05A284"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14:paraId="1F3856A2" w14:textId="77777777" w:rsidR="00530D3B" w:rsidRPr="00D6757C" w:rsidRDefault="00530D3B" w:rsidP="00FC2D96">
            <w:pPr>
              <w:spacing w:after="0"/>
              <w:jc w:val="center"/>
              <w:rPr>
                <w:color w:val="000000"/>
                <w:sz w:val="22"/>
                <w:szCs w:val="22"/>
              </w:rPr>
            </w:pPr>
            <w:r w:rsidRPr="00D6757C">
              <w:rPr>
                <w:color w:val="000000"/>
                <w:sz w:val="22"/>
                <w:szCs w:val="22"/>
              </w:rPr>
              <w:t>330</w:t>
            </w:r>
          </w:p>
        </w:tc>
        <w:tc>
          <w:tcPr>
            <w:tcW w:w="2268" w:type="dxa"/>
            <w:gridSpan w:val="2"/>
            <w:tcBorders>
              <w:top w:val="nil"/>
              <w:left w:val="nil"/>
              <w:bottom w:val="single" w:sz="4" w:space="0" w:color="auto"/>
              <w:right w:val="single" w:sz="4" w:space="0" w:color="auto"/>
            </w:tcBorders>
            <w:shd w:val="clear" w:color="auto" w:fill="auto"/>
            <w:vAlign w:val="center"/>
            <w:hideMark/>
          </w:tcPr>
          <w:p w14:paraId="4F604391"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14:paraId="3B0CECCA"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79E4D66C"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51CC43E2" w14:textId="77777777" w:rsidTr="00FC2D96">
        <w:trPr>
          <w:trHeight w:val="15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B4A48C7" w14:textId="77777777" w:rsidR="00530D3B" w:rsidRPr="00D6757C" w:rsidRDefault="00530D3B" w:rsidP="00FC2D96">
            <w:pPr>
              <w:spacing w:after="0"/>
              <w:jc w:val="center"/>
              <w:rPr>
                <w:sz w:val="22"/>
                <w:szCs w:val="22"/>
              </w:rPr>
            </w:pPr>
            <w:r w:rsidRPr="00D6757C">
              <w:rPr>
                <w:sz w:val="22"/>
                <w:szCs w:val="22"/>
              </w:rPr>
              <w:t>13.</w:t>
            </w:r>
          </w:p>
        </w:tc>
        <w:tc>
          <w:tcPr>
            <w:tcW w:w="2268" w:type="dxa"/>
            <w:tcBorders>
              <w:top w:val="nil"/>
              <w:left w:val="nil"/>
              <w:bottom w:val="single" w:sz="4" w:space="0" w:color="auto"/>
              <w:right w:val="single" w:sz="4" w:space="0" w:color="auto"/>
            </w:tcBorders>
            <w:shd w:val="clear" w:color="auto" w:fill="auto"/>
            <w:vAlign w:val="center"/>
            <w:hideMark/>
          </w:tcPr>
          <w:p w14:paraId="0BD6BE7B" w14:textId="77777777" w:rsidR="00530D3B" w:rsidRPr="00D6757C" w:rsidRDefault="00530D3B" w:rsidP="00FC2D96">
            <w:pPr>
              <w:spacing w:after="0"/>
              <w:jc w:val="center"/>
              <w:rPr>
                <w:sz w:val="22"/>
                <w:szCs w:val="22"/>
              </w:rPr>
            </w:pPr>
            <w:r w:rsidRPr="00D6757C">
              <w:rPr>
                <w:sz w:val="22"/>
                <w:szCs w:val="22"/>
              </w:rPr>
              <w:t>Здание гостиницы "Полет" (помещения СУП)</w:t>
            </w:r>
          </w:p>
        </w:tc>
        <w:tc>
          <w:tcPr>
            <w:tcW w:w="2301" w:type="dxa"/>
            <w:tcBorders>
              <w:top w:val="nil"/>
              <w:left w:val="nil"/>
              <w:bottom w:val="single" w:sz="4" w:space="0" w:color="auto"/>
              <w:right w:val="single" w:sz="4" w:space="0" w:color="auto"/>
            </w:tcBorders>
            <w:shd w:val="clear" w:color="auto" w:fill="auto"/>
            <w:vAlign w:val="center"/>
            <w:hideMark/>
          </w:tcPr>
          <w:p w14:paraId="48563366" w14:textId="77777777" w:rsidR="00530D3B" w:rsidRPr="00D6757C" w:rsidRDefault="00530D3B" w:rsidP="00FC2D96">
            <w:pPr>
              <w:spacing w:after="0"/>
              <w:jc w:val="center"/>
              <w:rPr>
                <w:sz w:val="22"/>
                <w:szCs w:val="22"/>
              </w:rPr>
            </w:pPr>
            <w:r w:rsidRPr="00D6757C">
              <w:rPr>
                <w:sz w:val="22"/>
                <w:szCs w:val="22"/>
              </w:rPr>
              <w:t>г. Сургут, ул. Аэрофлотская, 49</w:t>
            </w:r>
          </w:p>
          <w:p w14:paraId="2DFEAB2B" w14:textId="77777777" w:rsidR="00530D3B" w:rsidRPr="00D6757C" w:rsidRDefault="00530D3B" w:rsidP="00FC2D96">
            <w:pPr>
              <w:spacing w:after="0"/>
              <w:jc w:val="center"/>
              <w:rPr>
                <w:sz w:val="22"/>
                <w:szCs w:val="22"/>
              </w:rPr>
            </w:pPr>
          </w:p>
          <w:p w14:paraId="1DF965AB" w14:textId="77777777" w:rsidR="00530D3B" w:rsidRPr="00D6757C" w:rsidRDefault="00530D3B" w:rsidP="00FC2D96">
            <w:pPr>
              <w:spacing w:after="0"/>
              <w:jc w:val="center"/>
              <w:rPr>
                <w:sz w:val="22"/>
                <w:szCs w:val="22"/>
              </w:rPr>
            </w:pPr>
            <w:r w:rsidRPr="00D6757C">
              <w:rPr>
                <w:sz w:val="22"/>
                <w:szCs w:val="22"/>
              </w:rPr>
              <w:t>86:10:0101001:57</w:t>
            </w:r>
          </w:p>
        </w:tc>
        <w:tc>
          <w:tcPr>
            <w:tcW w:w="3118" w:type="dxa"/>
            <w:tcBorders>
              <w:top w:val="nil"/>
              <w:left w:val="nil"/>
              <w:bottom w:val="single" w:sz="4" w:space="0" w:color="auto"/>
              <w:right w:val="single" w:sz="4" w:space="0" w:color="auto"/>
            </w:tcBorders>
            <w:shd w:val="clear" w:color="auto" w:fill="auto"/>
            <w:vAlign w:val="center"/>
            <w:hideMark/>
          </w:tcPr>
          <w:p w14:paraId="03BE0AD2" w14:textId="77777777" w:rsidR="00530D3B" w:rsidRPr="00D6757C" w:rsidRDefault="00530D3B" w:rsidP="00FC2D96">
            <w:pPr>
              <w:spacing w:after="0"/>
              <w:jc w:val="center"/>
              <w:rPr>
                <w:sz w:val="22"/>
                <w:szCs w:val="22"/>
              </w:rPr>
            </w:pPr>
            <w:r w:rsidRPr="00D6757C">
              <w:rPr>
                <w:sz w:val="22"/>
                <w:szCs w:val="22"/>
              </w:rPr>
              <w:t>Четырехэтажное здание, прилегающая территория, пешеходные дорожки, зеленая зона, крылечки, шлагбаум</w:t>
            </w:r>
          </w:p>
        </w:tc>
        <w:tc>
          <w:tcPr>
            <w:tcW w:w="1135" w:type="dxa"/>
            <w:tcBorders>
              <w:top w:val="nil"/>
              <w:left w:val="nil"/>
              <w:bottom w:val="single" w:sz="4" w:space="0" w:color="auto"/>
              <w:right w:val="single" w:sz="4" w:space="0" w:color="auto"/>
            </w:tcBorders>
            <w:shd w:val="clear" w:color="auto" w:fill="auto"/>
            <w:noWrap/>
            <w:vAlign w:val="center"/>
            <w:hideMark/>
          </w:tcPr>
          <w:p w14:paraId="2CB1C885" w14:textId="77777777" w:rsidR="00530D3B" w:rsidRPr="00D6757C" w:rsidRDefault="00530D3B" w:rsidP="00FC2D96">
            <w:pPr>
              <w:spacing w:after="0"/>
              <w:jc w:val="center"/>
              <w:rPr>
                <w:color w:val="000000"/>
                <w:sz w:val="22"/>
                <w:szCs w:val="22"/>
              </w:rPr>
            </w:pPr>
            <w:r w:rsidRPr="00D6757C">
              <w:rPr>
                <w:color w:val="000000"/>
                <w:sz w:val="22"/>
                <w:szCs w:val="22"/>
              </w:rPr>
              <w:t>961</w:t>
            </w:r>
          </w:p>
        </w:tc>
        <w:tc>
          <w:tcPr>
            <w:tcW w:w="2268" w:type="dxa"/>
            <w:gridSpan w:val="2"/>
            <w:tcBorders>
              <w:top w:val="nil"/>
              <w:left w:val="nil"/>
              <w:bottom w:val="single" w:sz="4" w:space="0" w:color="auto"/>
              <w:right w:val="single" w:sz="4" w:space="0" w:color="auto"/>
            </w:tcBorders>
            <w:shd w:val="clear" w:color="auto" w:fill="auto"/>
            <w:vAlign w:val="center"/>
            <w:hideMark/>
          </w:tcPr>
          <w:p w14:paraId="3B6672EE"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пешеходных дорожек крылечек,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6453DB6B"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0015723D"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000ACF57" w14:textId="77777777" w:rsidTr="00FC2D96">
        <w:trPr>
          <w:trHeight w:val="18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4551803" w14:textId="77777777" w:rsidR="00530D3B" w:rsidRPr="00D6757C" w:rsidRDefault="00530D3B" w:rsidP="00FC2D96">
            <w:pPr>
              <w:spacing w:after="0"/>
              <w:jc w:val="center"/>
              <w:rPr>
                <w:sz w:val="22"/>
                <w:szCs w:val="22"/>
              </w:rPr>
            </w:pPr>
            <w:r w:rsidRPr="00D6757C">
              <w:rPr>
                <w:sz w:val="22"/>
                <w:szCs w:val="22"/>
              </w:rPr>
              <w:lastRenderedPageBreak/>
              <w:t>14.</w:t>
            </w:r>
          </w:p>
        </w:tc>
        <w:tc>
          <w:tcPr>
            <w:tcW w:w="2268" w:type="dxa"/>
            <w:tcBorders>
              <w:top w:val="nil"/>
              <w:left w:val="nil"/>
              <w:bottom w:val="single" w:sz="4" w:space="0" w:color="auto"/>
              <w:right w:val="single" w:sz="4" w:space="0" w:color="auto"/>
            </w:tcBorders>
            <w:shd w:val="clear" w:color="auto" w:fill="auto"/>
            <w:vAlign w:val="center"/>
            <w:hideMark/>
          </w:tcPr>
          <w:p w14:paraId="6F86E335" w14:textId="77777777" w:rsidR="00530D3B" w:rsidRPr="00D6757C" w:rsidRDefault="00530D3B" w:rsidP="00FC2D96">
            <w:pPr>
              <w:spacing w:after="0"/>
              <w:jc w:val="center"/>
              <w:rPr>
                <w:sz w:val="22"/>
                <w:szCs w:val="22"/>
              </w:rPr>
            </w:pPr>
            <w:r w:rsidRPr="00D6757C">
              <w:rPr>
                <w:sz w:val="22"/>
                <w:szCs w:val="22"/>
              </w:rPr>
              <w:t>Здание ССТ, Административное здание, гараж на 29 автомашин, РММ</w:t>
            </w:r>
          </w:p>
          <w:p w14:paraId="24C76A55" w14:textId="77777777" w:rsidR="00530D3B" w:rsidRPr="00D6757C" w:rsidRDefault="00530D3B" w:rsidP="00FC2D96">
            <w:pPr>
              <w:spacing w:after="0"/>
              <w:jc w:val="center"/>
              <w:rPr>
                <w:sz w:val="22"/>
                <w:szCs w:val="22"/>
              </w:rPr>
            </w:pPr>
          </w:p>
          <w:p w14:paraId="1146FEF2" w14:textId="77777777" w:rsidR="00530D3B" w:rsidRPr="00D6757C" w:rsidRDefault="00530D3B" w:rsidP="00FC2D96">
            <w:pPr>
              <w:spacing w:after="0"/>
              <w:rPr>
                <w:sz w:val="22"/>
                <w:szCs w:val="22"/>
              </w:rPr>
            </w:pPr>
            <w:r w:rsidRPr="00D6757C">
              <w:rPr>
                <w:sz w:val="22"/>
                <w:szCs w:val="22"/>
              </w:rPr>
              <w:t>- Гараж на 29 автомашин и РММ, помещение 1</w:t>
            </w:r>
          </w:p>
          <w:p w14:paraId="6BAF4900" w14:textId="77777777" w:rsidR="00530D3B" w:rsidRPr="00D6757C" w:rsidRDefault="00530D3B" w:rsidP="00FC2D96">
            <w:pPr>
              <w:spacing w:after="0"/>
              <w:rPr>
                <w:sz w:val="22"/>
                <w:szCs w:val="22"/>
              </w:rPr>
            </w:pPr>
            <w:r w:rsidRPr="00D6757C">
              <w:rPr>
                <w:sz w:val="22"/>
                <w:szCs w:val="22"/>
              </w:rPr>
              <w:t>- Гараж на 29 автомашин и РММ, помещение 2</w:t>
            </w:r>
          </w:p>
        </w:tc>
        <w:tc>
          <w:tcPr>
            <w:tcW w:w="2301" w:type="dxa"/>
            <w:tcBorders>
              <w:top w:val="nil"/>
              <w:left w:val="nil"/>
              <w:bottom w:val="single" w:sz="4" w:space="0" w:color="auto"/>
              <w:right w:val="single" w:sz="4" w:space="0" w:color="auto"/>
            </w:tcBorders>
            <w:shd w:val="clear" w:color="auto" w:fill="auto"/>
            <w:vAlign w:val="center"/>
            <w:hideMark/>
          </w:tcPr>
          <w:p w14:paraId="3E9082F4" w14:textId="77777777" w:rsidR="00530D3B" w:rsidRPr="00D6757C" w:rsidRDefault="00530D3B" w:rsidP="00FC2D96">
            <w:pPr>
              <w:spacing w:after="0"/>
              <w:jc w:val="center"/>
              <w:rPr>
                <w:sz w:val="22"/>
                <w:szCs w:val="22"/>
              </w:rPr>
            </w:pPr>
            <w:r w:rsidRPr="00D6757C">
              <w:rPr>
                <w:sz w:val="22"/>
                <w:szCs w:val="22"/>
              </w:rPr>
              <w:t>г. Сургут, ул. Аэрофлотская, д.49/1 сооружение 2, помещение 1</w:t>
            </w:r>
          </w:p>
          <w:p w14:paraId="47F28AF7" w14:textId="77777777" w:rsidR="00BB5DE5" w:rsidRPr="00D6757C" w:rsidRDefault="00BB5DE5" w:rsidP="00BB5DE5">
            <w:pPr>
              <w:spacing w:after="0"/>
              <w:jc w:val="center"/>
              <w:rPr>
                <w:sz w:val="22"/>
                <w:szCs w:val="22"/>
              </w:rPr>
            </w:pPr>
            <w:r w:rsidRPr="00D6757C">
              <w:rPr>
                <w:sz w:val="22"/>
                <w:szCs w:val="22"/>
              </w:rPr>
              <w:t>86:10:0101222:817</w:t>
            </w:r>
          </w:p>
          <w:p w14:paraId="48FCB184" w14:textId="77777777" w:rsidR="00530D3B" w:rsidRPr="00D6757C" w:rsidRDefault="00530D3B" w:rsidP="00FC2D96">
            <w:pPr>
              <w:spacing w:after="0"/>
              <w:jc w:val="center"/>
              <w:rPr>
                <w:sz w:val="22"/>
                <w:szCs w:val="22"/>
              </w:rPr>
            </w:pPr>
          </w:p>
          <w:p w14:paraId="2132FDDB" w14:textId="77777777" w:rsidR="00530D3B" w:rsidRPr="00D6757C" w:rsidRDefault="00530D3B" w:rsidP="00FC2D96">
            <w:pPr>
              <w:spacing w:after="0"/>
              <w:jc w:val="center"/>
              <w:rPr>
                <w:sz w:val="22"/>
                <w:szCs w:val="22"/>
              </w:rPr>
            </w:pPr>
            <w:r w:rsidRPr="00D6757C">
              <w:rPr>
                <w:sz w:val="22"/>
                <w:szCs w:val="22"/>
              </w:rPr>
              <w:t>г. Сургут, ул. Аэрофлотская, д.49/1 сооружение 2, помещение 2</w:t>
            </w:r>
          </w:p>
          <w:p w14:paraId="32F67652" w14:textId="77777777" w:rsidR="00530D3B" w:rsidRPr="00D6757C" w:rsidRDefault="00530D3B" w:rsidP="00FC2D96">
            <w:pPr>
              <w:spacing w:after="0"/>
              <w:jc w:val="center"/>
              <w:rPr>
                <w:sz w:val="22"/>
                <w:szCs w:val="22"/>
              </w:rPr>
            </w:pPr>
            <w:r w:rsidRPr="00D6757C">
              <w:rPr>
                <w:sz w:val="22"/>
                <w:szCs w:val="22"/>
              </w:rPr>
              <w:t>86:10:0101222:818</w:t>
            </w:r>
          </w:p>
          <w:p w14:paraId="34260899"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3224A322" w14:textId="77777777" w:rsidR="00530D3B" w:rsidRPr="00D6757C" w:rsidRDefault="00530D3B" w:rsidP="00FC2D96">
            <w:pPr>
              <w:spacing w:after="0"/>
              <w:jc w:val="center"/>
              <w:rPr>
                <w:sz w:val="22"/>
                <w:szCs w:val="22"/>
              </w:rPr>
            </w:pPr>
            <w:r w:rsidRPr="00D6757C">
              <w:rPr>
                <w:sz w:val="22"/>
                <w:szCs w:val="22"/>
              </w:rPr>
              <w:t>Трехэтажное здание, прилегающая территория, крылечки, зеленая зона, пешеходные дорожки, пожарные лестницы</w:t>
            </w:r>
          </w:p>
        </w:tc>
        <w:tc>
          <w:tcPr>
            <w:tcW w:w="1135" w:type="dxa"/>
            <w:tcBorders>
              <w:top w:val="nil"/>
              <w:left w:val="nil"/>
              <w:bottom w:val="single" w:sz="4" w:space="0" w:color="auto"/>
              <w:right w:val="single" w:sz="4" w:space="0" w:color="auto"/>
            </w:tcBorders>
            <w:shd w:val="clear" w:color="auto" w:fill="auto"/>
            <w:noWrap/>
            <w:vAlign w:val="center"/>
            <w:hideMark/>
          </w:tcPr>
          <w:p w14:paraId="4293291E" w14:textId="77777777" w:rsidR="00530D3B" w:rsidRPr="00D6757C" w:rsidRDefault="00530D3B" w:rsidP="00FC2D96">
            <w:pPr>
              <w:spacing w:after="0"/>
              <w:jc w:val="center"/>
              <w:rPr>
                <w:color w:val="000000"/>
                <w:sz w:val="22"/>
                <w:szCs w:val="22"/>
              </w:rPr>
            </w:pPr>
            <w:r w:rsidRPr="00D6757C">
              <w:rPr>
                <w:color w:val="000000"/>
                <w:sz w:val="22"/>
                <w:szCs w:val="22"/>
              </w:rPr>
              <w:t>521</w:t>
            </w:r>
          </w:p>
        </w:tc>
        <w:tc>
          <w:tcPr>
            <w:tcW w:w="2268" w:type="dxa"/>
            <w:gridSpan w:val="2"/>
            <w:tcBorders>
              <w:top w:val="nil"/>
              <w:left w:val="nil"/>
              <w:bottom w:val="single" w:sz="4" w:space="0" w:color="auto"/>
              <w:right w:val="single" w:sz="4" w:space="0" w:color="auto"/>
            </w:tcBorders>
            <w:shd w:val="clear" w:color="auto" w:fill="auto"/>
            <w:vAlign w:val="center"/>
            <w:hideMark/>
          </w:tcPr>
          <w:p w14:paraId="229D2E9B"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пешеходных дорожек крылечек, пожарных лестниц,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0311A776"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5752015A"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73EFE7F0" w14:textId="77777777" w:rsidTr="00FC2D96">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9C0E777" w14:textId="77777777" w:rsidR="00530D3B" w:rsidRPr="00D6757C" w:rsidRDefault="00530D3B" w:rsidP="00FC2D96">
            <w:pPr>
              <w:spacing w:after="0"/>
              <w:jc w:val="center"/>
              <w:rPr>
                <w:sz w:val="22"/>
                <w:szCs w:val="22"/>
              </w:rPr>
            </w:pPr>
            <w:r w:rsidRPr="00D6757C">
              <w:rPr>
                <w:sz w:val="22"/>
                <w:szCs w:val="22"/>
              </w:rPr>
              <w:t>15.</w:t>
            </w:r>
          </w:p>
        </w:tc>
        <w:tc>
          <w:tcPr>
            <w:tcW w:w="2268" w:type="dxa"/>
            <w:tcBorders>
              <w:top w:val="nil"/>
              <w:left w:val="nil"/>
              <w:bottom w:val="single" w:sz="4" w:space="0" w:color="auto"/>
              <w:right w:val="single" w:sz="4" w:space="0" w:color="auto"/>
            </w:tcBorders>
            <w:shd w:val="clear" w:color="auto" w:fill="auto"/>
            <w:vAlign w:val="center"/>
            <w:hideMark/>
          </w:tcPr>
          <w:p w14:paraId="387C962D" w14:textId="77777777" w:rsidR="00530D3B" w:rsidRPr="00D6757C" w:rsidRDefault="00530D3B" w:rsidP="00FC2D96">
            <w:pPr>
              <w:spacing w:after="0"/>
              <w:jc w:val="center"/>
              <w:rPr>
                <w:sz w:val="22"/>
                <w:szCs w:val="22"/>
              </w:rPr>
            </w:pPr>
            <w:r w:rsidRPr="00D6757C">
              <w:rPr>
                <w:sz w:val="22"/>
                <w:szCs w:val="22"/>
              </w:rPr>
              <w:t>Диспетчерская гаража с площадкой для курения</w:t>
            </w:r>
          </w:p>
        </w:tc>
        <w:tc>
          <w:tcPr>
            <w:tcW w:w="2301" w:type="dxa"/>
            <w:tcBorders>
              <w:top w:val="nil"/>
              <w:left w:val="nil"/>
              <w:bottom w:val="single" w:sz="4" w:space="0" w:color="auto"/>
              <w:right w:val="single" w:sz="4" w:space="0" w:color="auto"/>
            </w:tcBorders>
            <w:shd w:val="clear" w:color="auto" w:fill="auto"/>
            <w:vAlign w:val="center"/>
            <w:hideMark/>
          </w:tcPr>
          <w:p w14:paraId="1E9A0A93" w14:textId="77777777" w:rsidR="00530D3B" w:rsidRPr="00D6757C" w:rsidRDefault="00530D3B" w:rsidP="00FC2D96">
            <w:pPr>
              <w:spacing w:after="0"/>
              <w:jc w:val="center"/>
              <w:rPr>
                <w:sz w:val="22"/>
                <w:szCs w:val="22"/>
              </w:rPr>
            </w:pPr>
            <w:r w:rsidRPr="00D6757C">
              <w:rPr>
                <w:sz w:val="22"/>
                <w:szCs w:val="22"/>
              </w:rPr>
              <w:t>г. Сургут, Аэрофлотская, 49/1 сооружение 17.</w:t>
            </w:r>
          </w:p>
          <w:p w14:paraId="16947528" w14:textId="77777777" w:rsidR="00530D3B" w:rsidRPr="00D6757C" w:rsidRDefault="00530D3B" w:rsidP="00FC2D96">
            <w:pPr>
              <w:spacing w:after="0"/>
              <w:jc w:val="center"/>
              <w:rPr>
                <w:sz w:val="22"/>
                <w:szCs w:val="22"/>
              </w:rPr>
            </w:pPr>
          </w:p>
          <w:p w14:paraId="585F4B82" w14:textId="77777777" w:rsidR="00530D3B" w:rsidRPr="00D6757C" w:rsidRDefault="00530D3B" w:rsidP="00FC2D96">
            <w:pPr>
              <w:spacing w:after="0"/>
              <w:jc w:val="center"/>
              <w:rPr>
                <w:sz w:val="22"/>
                <w:szCs w:val="22"/>
              </w:rPr>
            </w:pPr>
            <w:r w:rsidRPr="00D6757C">
              <w:rPr>
                <w:sz w:val="22"/>
                <w:szCs w:val="22"/>
              </w:rPr>
              <w:t>86:10:0101000:1170</w:t>
            </w:r>
          </w:p>
          <w:p w14:paraId="5AE09B1C" w14:textId="77777777" w:rsidR="00530D3B" w:rsidRPr="00D6757C" w:rsidRDefault="00530D3B" w:rsidP="00FC2D96">
            <w:pPr>
              <w:spacing w:after="0"/>
              <w:jc w:val="center"/>
              <w:rPr>
                <w:sz w:val="22"/>
                <w:szCs w:val="22"/>
              </w:rPr>
            </w:pPr>
          </w:p>
          <w:p w14:paraId="75AB55B0"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49033CF2"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14:paraId="1C45DB12" w14:textId="77777777" w:rsidR="00530D3B" w:rsidRPr="00D6757C" w:rsidRDefault="00530D3B" w:rsidP="00FC2D96">
            <w:pPr>
              <w:spacing w:after="0"/>
              <w:jc w:val="center"/>
              <w:rPr>
                <w:color w:val="000000"/>
                <w:sz w:val="22"/>
                <w:szCs w:val="22"/>
              </w:rPr>
            </w:pPr>
            <w:r w:rsidRPr="00D6757C">
              <w:rPr>
                <w:color w:val="000000"/>
                <w:sz w:val="22"/>
                <w:szCs w:val="22"/>
              </w:rPr>
              <w:t>80</w:t>
            </w:r>
          </w:p>
        </w:tc>
        <w:tc>
          <w:tcPr>
            <w:tcW w:w="2268" w:type="dxa"/>
            <w:gridSpan w:val="2"/>
            <w:tcBorders>
              <w:top w:val="nil"/>
              <w:left w:val="nil"/>
              <w:bottom w:val="single" w:sz="4" w:space="0" w:color="auto"/>
              <w:right w:val="single" w:sz="4" w:space="0" w:color="auto"/>
            </w:tcBorders>
            <w:shd w:val="clear" w:color="auto" w:fill="auto"/>
            <w:vAlign w:val="center"/>
            <w:hideMark/>
          </w:tcPr>
          <w:p w14:paraId="3EF1FC22"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14:paraId="64627FD6"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31CF2CA1"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70FF0599" w14:textId="77777777" w:rsidTr="00FC2D96">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5A1DF04" w14:textId="77777777" w:rsidR="00530D3B" w:rsidRPr="00D6757C" w:rsidRDefault="00530D3B" w:rsidP="00FC2D96">
            <w:pPr>
              <w:spacing w:after="0"/>
              <w:jc w:val="center"/>
              <w:rPr>
                <w:sz w:val="22"/>
                <w:szCs w:val="22"/>
              </w:rPr>
            </w:pPr>
            <w:r w:rsidRPr="00D6757C">
              <w:rPr>
                <w:sz w:val="22"/>
                <w:szCs w:val="22"/>
              </w:rPr>
              <w:t>16.</w:t>
            </w:r>
          </w:p>
        </w:tc>
        <w:tc>
          <w:tcPr>
            <w:tcW w:w="2268" w:type="dxa"/>
            <w:tcBorders>
              <w:top w:val="nil"/>
              <w:left w:val="nil"/>
              <w:bottom w:val="single" w:sz="4" w:space="0" w:color="auto"/>
              <w:right w:val="single" w:sz="4" w:space="0" w:color="auto"/>
            </w:tcBorders>
            <w:shd w:val="clear" w:color="auto" w:fill="auto"/>
            <w:vAlign w:val="center"/>
            <w:hideMark/>
          </w:tcPr>
          <w:p w14:paraId="3DF58DF8" w14:textId="77777777" w:rsidR="00530D3B" w:rsidRPr="00D6757C" w:rsidRDefault="00530D3B" w:rsidP="00FC2D96">
            <w:pPr>
              <w:spacing w:after="0"/>
              <w:jc w:val="center"/>
              <w:rPr>
                <w:sz w:val="22"/>
                <w:szCs w:val="22"/>
              </w:rPr>
            </w:pPr>
            <w:r w:rsidRPr="00D6757C">
              <w:rPr>
                <w:sz w:val="22"/>
                <w:szCs w:val="22"/>
              </w:rPr>
              <w:t>здание контрольно-технический пункт</w:t>
            </w:r>
          </w:p>
        </w:tc>
        <w:tc>
          <w:tcPr>
            <w:tcW w:w="2301" w:type="dxa"/>
            <w:tcBorders>
              <w:top w:val="nil"/>
              <w:left w:val="nil"/>
              <w:bottom w:val="single" w:sz="4" w:space="0" w:color="auto"/>
              <w:right w:val="single" w:sz="4" w:space="0" w:color="auto"/>
            </w:tcBorders>
            <w:shd w:val="clear" w:color="auto" w:fill="auto"/>
            <w:vAlign w:val="center"/>
            <w:hideMark/>
          </w:tcPr>
          <w:p w14:paraId="1054440E"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19</w:t>
            </w:r>
          </w:p>
          <w:p w14:paraId="0BC38237" w14:textId="77777777" w:rsidR="00530D3B" w:rsidRPr="00D6757C" w:rsidRDefault="00530D3B" w:rsidP="00FC2D96">
            <w:pPr>
              <w:spacing w:after="0"/>
              <w:jc w:val="center"/>
              <w:rPr>
                <w:sz w:val="22"/>
                <w:szCs w:val="22"/>
              </w:rPr>
            </w:pPr>
          </w:p>
          <w:p w14:paraId="66672323" w14:textId="77777777" w:rsidR="00530D3B" w:rsidRPr="00D6757C" w:rsidRDefault="00530D3B" w:rsidP="00FC2D96">
            <w:pPr>
              <w:spacing w:after="0"/>
              <w:jc w:val="center"/>
              <w:rPr>
                <w:sz w:val="22"/>
                <w:szCs w:val="22"/>
              </w:rPr>
            </w:pPr>
            <w:r w:rsidRPr="00D6757C">
              <w:rPr>
                <w:sz w:val="22"/>
                <w:szCs w:val="22"/>
              </w:rPr>
              <w:t>86:10:0101222:148</w:t>
            </w:r>
          </w:p>
        </w:tc>
        <w:tc>
          <w:tcPr>
            <w:tcW w:w="3118" w:type="dxa"/>
            <w:tcBorders>
              <w:top w:val="nil"/>
              <w:left w:val="nil"/>
              <w:bottom w:val="single" w:sz="4" w:space="0" w:color="auto"/>
              <w:right w:val="single" w:sz="4" w:space="0" w:color="auto"/>
            </w:tcBorders>
            <w:shd w:val="clear" w:color="auto" w:fill="auto"/>
            <w:vAlign w:val="center"/>
            <w:hideMark/>
          </w:tcPr>
          <w:p w14:paraId="1DBBE789" w14:textId="77777777" w:rsidR="00530D3B" w:rsidRPr="00D6757C" w:rsidRDefault="00530D3B" w:rsidP="00FC2D96">
            <w:pPr>
              <w:spacing w:after="0"/>
              <w:jc w:val="center"/>
              <w:rPr>
                <w:sz w:val="22"/>
                <w:szCs w:val="22"/>
              </w:rPr>
            </w:pPr>
            <w:r w:rsidRPr="00D6757C">
              <w:rPr>
                <w:sz w:val="22"/>
                <w:szCs w:val="22"/>
              </w:rPr>
              <w:t>Одноэтажное здание, отмостки, крыльцо,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14:paraId="4CAE22E0" w14:textId="77777777" w:rsidR="00530D3B" w:rsidRPr="00D6757C" w:rsidRDefault="00530D3B" w:rsidP="00FC2D96">
            <w:pPr>
              <w:spacing w:after="0"/>
              <w:jc w:val="center"/>
              <w:rPr>
                <w:color w:val="000000"/>
                <w:sz w:val="22"/>
                <w:szCs w:val="22"/>
              </w:rPr>
            </w:pPr>
            <w:r w:rsidRPr="00D6757C">
              <w:rPr>
                <w:color w:val="000000"/>
                <w:sz w:val="22"/>
                <w:szCs w:val="22"/>
              </w:rPr>
              <w:t>20</w:t>
            </w:r>
          </w:p>
        </w:tc>
        <w:tc>
          <w:tcPr>
            <w:tcW w:w="2268" w:type="dxa"/>
            <w:gridSpan w:val="2"/>
            <w:tcBorders>
              <w:top w:val="nil"/>
              <w:left w:val="nil"/>
              <w:bottom w:val="single" w:sz="4" w:space="0" w:color="auto"/>
              <w:right w:val="single" w:sz="4" w:space="0" w:color="auto"/>
            </w:tcBorders>
            <w:shd w:val="clear" w:color="auto" w:fill="auto"/>
            <w:vAlign w:val="center"/>
            <w:hideMark/>
          </w:tcPr>
          <w:p w14:paraId="4F7CB661"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14:paraId="7E6D7A41"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48F819B5"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6351D3EA" w14:textId="77777777" w:rsidTr="00FC2D96">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286BE6A" w14:textId="77777777" w:rsidR="00530D3B" w:rsidRPr="00D6757C" w:rsidRDefault="00530D3B" w:rsidP="00FC2D96">
            <w:pPr>
              <w:spacing w:after="0"/>
              <w:jc w:val="center"/>
              <w:rPr>
                <w:sz w:val="22"/>
                <w:szCs w:val="22"/>
              </w:rPr>
            </w:pPr>
            <w:r w:rsidRPr="00D6757C">
              <w:rPr>
                <w:sz w:val="22"/>
                <w:szCs w:val="22"/>
              </w:rPr>
              <w:t>17.</w:t>
            </w:r>
          </w:p>
        </w:tc>
        <w:tc>
          <w:tcPr>
            <w:tcW w:w="2268" w:type="dxa"/>
            <w:tcBorders>
              <w:top w:val="nil"/>
              <w:left w:val="nil"/>
              <w:bottom w:val="single" w:sz="4" w:space="0" w:color="auto"/>
              <w:right w:val="single" w:sz="4" w:space="0" w:color="auto"/>
            </w:tcBorders>
            <w:shd w:val="clear" w:color="auto" w:fill="auto"/>
            <w:vAlign w:val="center"/>
            <w:hideMark/>
          </w:tcPr>
          <w:p w14:paraId="0643977E" w14:textId="77777777" w:rsidR="00530D3B" w:rsidRPr="00D6757C" w:rsidRDefault="00530D3B" w:rsidP="00FC2D96">
            <w:pPr>
              <w:spacing w:after="0"/>
              <w:jc w:val="center"/>
              <w:rPr>
                <w:sz w:val="22"/>
                <w:szCs w:val="22"/>
              </w:rPr>
            </w:pPr>
            <w:r w:rsidRPr="00D6757C">
              <w:rPr>
                <w:sz w:val="22"/>
                <w:szCs w:val="22"/>
              </w:rPr>
              <w:t>Зона консервации (ССТ)</w:t>
            </w:r>
          </w:p>
        </w:tc>
        <w:tc>
          <w:tcPr>
            <w:tcW w:w="2301" w:type="dxa"/>
            <w:tcBorders>
              <w:top w:val="nil"/>
              <w:left w:val="nil"/>
              <w:bottom w:val="single" w:sz="4" w:space="0" w:color="auto"/>
              <w:right w:val="single" w:sz="4" w:space="0" w:color="auto"/>
            </w:tcBorders>
            <w:shd w:val="clear" w:color="auto" w:fill="auto"/>
            <w:vAlign w:val="center"/>
            <w:hideMark/>
          </w:tcPr>
          <w:p w14:paraId="6A176BFA"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7</w:t>
            </w:r>
          </w:p>
          <w:p w14:paraId="1F96574A" w14:textId="77777777" w:rsidR="00530D3B" w:rsidRPr="00D6757C" w:rsidRDefault="00530D3B" w:rsidP="00FC2D96">
            <w:pPr>
              <w:spacing w:after="0"/>
              <w:jc w:val="center"/>
              <w:rPr>
                <w:sz w:val="22"/>
                <w:szCs w:val="22"/>
              </w:rPr>
            </w:pPr>
          </w:p>
          <w:p w14:paraId="659F77A4" w14:textId="77777777" w:rsidR="00530D3B" w:rsidRPr="00D6757C" w:rsidRDefault="00530D3B" w:rsidP="00FC2D96">
            <w:pPr>
              <w:spacing w:after="0"/>
              <w:jc w:val="center"/>
              <w:rPr>
                <w:sz w:val="22"/>
                <w:szCs w:val="22"/>
              </w:rPr>
            </w:pPr>
            <w:r w:rsidRPr="00D6757C">
              <w:rPr>
                <w:sz w:val="22"/>
                <w:szCs w:val="22"/>
              </w:rPr>
              <w:t>86:10:0101222:131</w:t>
            </w:r>
          </w:p>
        </w:tc>
        <w:tc>
          <w:tcPr>
            <w:tcW w:w="3118" w:type="dxa"/>
            <w:tcBorders>
              <w:top w:val="nil"/>
              <w:left w:val="nil"/>
              <w:bottom w:val="single" w:sz="4" w:space="0" w:color="auto"/>
              <w:right w:val="single" w:sz="4" w:space="0" w:color="auto"/>
            </w:tcBorders>
            <w:shd w:val="clear" w:color="auto" w:fill="auto"/>
            <w:vAlign w:val="center"/>
            <w:hideMark/>
          </w:tcPr>
          <w:p w14:paraId="31BDAC8A"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14:paraId="5490FB6E" w14:textId="77777777" w:rsidR="00530D3B" w:rsidRPr="00D6757C" w:rsidRDefault="00530D3B" w:rsidP="00FC2D96">
            <w:pPr>
              <w:spacing w:after="0"/>
              <w:jc w:val="center"/>
              <w:rPr>
                <w:color w:val="000000"/>
                <w:sz w:val="22"/>
                <w:szCs w:val="22"/>
              </w:rPr>
            </w:pPr>
            <w:r w:rsidRPr="00D6757C">
              <w:rPr>
                <w:color w:val="000000"/>
                <w:sz w:val="22"/>
                <w:szCs w:val="22"/>
              </w:rPr>
              <w:t>70</w:t>
            </w:r>
          </w:p>
        </w:tc>
        <w:tc>
          <w:tcPr>
            <w:tcW w:w="2268" w:type="dxa"/>
            <w:gridSpan w:val="2"/>
            <w:tcBorders>
              <w:top w:val="nil"/>
              <w:left w:val="nil"/>
              <w:bottom w:val="single" w:sz="4" w:space="0" w:color="auto"/>
              <w:right w:val="single" w:sz="4" w:space="0" w:color="auto"/>
            </w:tcBorders>
            <w:shd w:val="clear" w:color="auto" w:fill="auto"/>
            <w:vAlign w:val="center"/>
            <w:hideMark/>
          </w:tcPr>
          <w:p w14:paraId="590A87DF"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14:paraId="040B58D9"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425C2059"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73CE43A0" w14:textId="77777777" w:rsidTr="00FC2D96">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53BB330" w14:textId="77777777" w:rsidR="00530D3B" w:rsidRPr="00D6757C" w:rsidRDefault="00530D3B" w:rsidP="00FC2D96">
            <w:pPr>
              <w:spacing w:after="0"/>
              <w:jc w:val="center"/>
              <w:rPr>
                <w:sz w:val="22"/>
                <w:szCs w:val="22"/>
              </w:rPr>
            </w:pPr>
            <w:r w:rsidRPr="00D6757C">
              <w:rPr>
                <w:sz w:val="22"/>
                <w:szCs w:val="22"/>
              </w:rPr>
              <w:t>18.</w:t>
            </w:r>
          </w:p>
        </w:tc>
        <w:tc>
          <w:tcPr>
            <w:tcW w:w="2268" w:type="dxa"/>
            <w:tcBorders>
              <w:top w:val="nil"/>
              <w:left w:val="nil"/>
              <w:bottom w:val="single" w:sz="4" w:space="0" w:color="auto"/>
              <w:right w:val="single" w:sz="4" w:space="0" w:color="auto"/>
            </w:tcBorders>
            <w:shd w:val="clear" w:color="auto" w:fill="auto"/>
            <w:vAlign w:val="center"/>
            <w:hideMark/>
          </w:tcPr>
          <w:p w14:paraId="6E5629F4" w14:textId="77777777" w:rsidR="00530D3B" w:rsidRPr="00D6757C" w:rsidRDefault="00530D3B" w:rsidP="00FC2D96">
            <w:pPr>
              <w:spacing w:after="0"/>
              <w:jc w:val="center"/>
              <w:rPr>
                <w:sz w:val="22"/>
                <w:szCs w:val="22"/>
              </w:rPr>
            </w:pPr>
            <w:r w:rsidRPr="00D6757C">
              <w:rPr>
                <w:sz w:val="22"/>
                <w:szCs w:val="22"/>
              </w:rPr>
              <w:t>Здание ССТ Цех по ремонту автомобилей</w:t>
            </w:r>
          </w:p>
          <w:p w14:paraId="7A945698" w14:textId="77777777" w:rsidR="00530D3B" w:rsidRPr="00D6757C" w:rsidRDefault="00530D3B" w:rsidP="00FC2D96">
            <w:pPr>
              <w:spacing w:after="0"/>
              <w:jc w:val="center"/>
              <w:rPr>
                <w:sz w:val="22"/>
                <w:szCs w:val="22"/>
              </w:rPr>
            </w:pPr>
          </w:p>
          <w:p w14:paraId="27CB0739" w14:textId="77777777" w:rsidR="00530D3B" w:rsidRPr="00D6757C" w:rsidRDefault="00530D3B" w:rsidP="00FC2D96">
            <w:pPr>
              <w:spacing w:after="0"/>
              <w:jc w:val="center"/>
              <w:rPr>
                <w:sz w:val="22"/>
                <w:szCs w:val="22"/>
              </w:rPr>
            </w:pPr>
            <w:r w:rsidRPr="00D6757C">
              <w:rPr>
                <w:sz w:val="22"/>
                <w:szCs w:val="22"/>
              </w:rPr>
              <w:t>Или</w:t>
            </w:r>
          </w:p>
          <w:p w14:paraId="32E0CEE1" w14:textId="77777777" w:rsidR="00530D3B" w:rsidRPr="00D6757C" w:rsidRDefault="00530D3B" w:rsidP="00FC2D96">
            <w:pPr>
              <w:spacing w:after="0"/>
              <w:jc w:val="center"/>
              <w:rPr>
                <w:sz w:val="22"/>
                <w:szCs w:val="22"/>
              </w:rPr>
            </w:pPr>
          </w:p>
          <w:p w14:paraId="756D57EA" w14:textId="77777777" w:rsidR="00530D3B" w:rsidRPr="00D6757C" w:rsidRDefault="00530D3B" w:rsidP="00FC2D96">
            <w:pPr>
              <w:spacing w:after="0"/>
              <w:jc w:val="center"/>
              <w:rPr>
                <w:sz w:val="22"/>
                <w:szCs w:val="22"/>
              </w:rPr>
            </w:pPr>
            <w:r w:rsidRPr="00D6757C">
              <w:rPr>
                <w:sz w:val="22"/>
                <w:szCs w:val="22"/>
              </w:rPr>
              <w:t>Цех по ремонту автомобильной техники</w:t>
            </w:r>
          </w:p>
          <w:p w14:paraId="7ED2A577" w14:textId="77777777" w:rsidR="00530D3B" w:rsidRPr="00D6757C" w:rsidRDefault="00530D3B" w:rsidP="00FC2D96">
            <w:pPr>
              <w:spacing w:after="0"/>
              <w:jc w:val="center"/>
              <w:rPr>
                <w:sz w:val="22"/>
                <w:szCs w:val="22"/>
              </w:rPr>
            </w:pPr>
          </w:p>
        </w:tc>
        <w:tc>
          <w:tcPr>
            <w:tcW w:w="2301" w:type="dxa"/>
            <w:tcBorders>
              <w:top w:val="nil"/>
              <w:left w:val="nil"/>
              <w:bottom w:val="single" w:sz="4" w:space="0" w:color="auto"/>
              <w:right w:val="single" w:sz="4" w:space="0" w:color="auto"/>
            </w:tcBorders>
            <w:shd w:val="clear" w:color="auto" w:fill="auto"/>
            <w:vAlign w:val="center"/>
            <w:hideMark/>
          </w:tcPr>
          <w:p w14:paraId="7222B100" w14:textId="77777777" w:rsidR="00530D3B" w:rsidRPr="00D6757C" w:rsidRDefault="00530D3B" w:rsidP="00FC2D96">
            <w:pPr>
              <w:spacing w:after="0"/>
              <w:jc w:val="center"/>
              <w:rPr>
                <w:sz w:val="22"/>
                <w:szCs w:val="22"/>
              </w:rPr>
            </w:pPr>
            <w:r w:rsidRPr="00D6757C">
              <w:rPr>
                <w:sz w:val="22"/>
                <w:szCs w:val="22"/>
              </w:rPr>
              <w:t>г. Сургут, ул. Аэрофлотская, 49/1, сооружение 3</w:t>
            </w:r>
          </w:p>
          <w:p w14:paraId="37ED470F" w14:textId="77777777" w:rsidR="00530D3B" w:rsidRPr="00D6757C" w:rsidRDefault="00530D3B" w:rsidP="00FC2D96">
            <w:pPr>
              <w:spacing w:after="0"/>
              <w:jc w:val="center"/>
              <w:rPr>
                <w:sz w:val="22"/>
                <w:szCs w:val="22"/>
              </w:rPr>
            </w:pPr>
          </w:p>
          <w:p w14:paraId="24CBE03E" w14:textId="77777777" w:rsidR="00530D3B" w:rsidRPr="00D6757C" w:rsidRDefault="00530D3B" w:rsidP="00FC2D96">
            <w:pPr>
              <w:spacing w:after="0"/>
              <w:jc w:val="center"/>
              <w:rPr>
                <w:sz w:val="22"/>
                <w:szCs w:val="22"/>
              </w:rPr>
            </w:pPr>
            <w:r w:rsidRPr="00D6757C">
              <w:rPr>
                <w:sz w:val="22"/>
                <w:szCs w:val="22"/>
              </w:rPr>
              <w:t>86:10:0101222:132</w:t>
            </w:r>
          </w:p>
          <w:p w14:paraId="3C66838A"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43D116E1"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14:paraId="47679619" w14:textId="77777777" w:rsidR="00530D3B" w:rsidRPr="00D6757C" w:rsidRDefault="00530D3B" w:rsidP="00FC2D96">
            <w:pPr>
              <w:spacing w:after="0"/>
              <w:jc w:val="center"/>
              <w:rPr>
                <w:color w:val="000000"/>
                <w:sz w:val="22"/>
                <w:szCs w:val="22"/>
              </w:rPr>
            </w:pPr>
            <w:r w:rsidRPr="00D6757C">
              <w:rPr>
                <w:color w:val="000000"/>
                <w:sz w:val="22"/>
                <w:szCs w:val="22"/>
              </w:rPr>
              <w:t>60</w:t>
            </w:r>
          </w:p>
        </w:tc>
        <w:tc>
          <w:tcPr>
            <w:tcW w:w="2268" w:type="dxa"/>
            <w:gridSpan w:val="2"/>
            <w:tcBorders>
              <w:top w:val="nil"/>
              <w:left w:val="nil"/>
              <w:bottom w:val="single" w:sz="4" w:space="0" w:color="auto"/>
              <w:right w:val="single" w:sz="4" w:space="0" w:color="auto"/>
            </w:tcBorders>
            <w:shd w:val="clear" w:color="auto" w:fill="auto"/>
            <w:vAlign w:val="center"/>
            <w:hideMark/>
          </w:tcPr>
          <w:p w14:paraId="6BF6072F"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14:paraId="587E8890"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0949EB23"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524E0511" w14:textId="77777777" w:rsidTr="00FC2D96">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B054DE1" w14:textId="77777777" w:rsidR="00530D3B" w:rsidRPr="00D6757C" w:rsidRDefault="00530D3B" w:rsidP="00FC2D96">
            <w:pPr>
              <w:spacing w:after="0"/>
              <w:jc w:val="center"/>
              <w:rPr>
                <w:sz w:val="22"/>
                <w:szCs w:val="22"/>
              </w:rPr>
            </w:pPr>
            <w:r w:rsidRPr="00D6757C">
              <w:rPr>
                <w:sz w:val="22"/>
                <w:szCs w:val="22"/>
              </w:rPr>
              <w:lastRenderedPageBreak/>
              <w:t>19.</w:t>
            </w:r>
          </w:p>
        </w:tc>
        <w:tc>
          <w:tcPr>
            <w:tcW w:w="2268" w:type="dxa"/>
            <w:tcBorders>
              <w:top w:val="nil"/>
              <w:left w:val="nil"/>
              <w:bottom w:val="single" w:sz="4" w:space="0" w:color="auto"/>
              <w:right w:val="single" w:sz="4" w:space="0" w:color="auto"/>
            </w:tcBorders>
            <w:shd w:val="clear" w:color="auto" w:fill="auto"/>
            <w:vAlign w:val="center"/>
            <w:hideMark/>
          </w:tcPr>
          <w:p w14:paraId="25899B37" w14:textId="77777777" w:rsidR="00530D3B" w:rsidRPr="00D6757C" w:rsidRDefault="00530D3B" w:rsidP="00FC2D96">
            <w:pPr>
              <w:spacing w:after="0"/>
              <w:jc w:val="center"/>
              <w:rPr>
                <w:sz w:val="22"/>
                <w:szCs w:val="22"/>
              </w:rPr>
            </w:pPr>
            <w:r w:rsidRPr="00D6757C">
              <w:rPr>
                <w:sz w:val="22"/>
                <w:szCs w:val="22"/>
              </w:rPr>
              <w:t>Цех по ремонту тракторной техники (ССТ)</w:t>
            </w:r>
          </w:p>
        </w:tc>
        <w:tc>
          <w:tcPr>
            <w:tcW w:w="2301" w:type="dxa"/>
            <w:tcBorders>
              <w:top w:val="nil"/>
              <w:left w:val="nil"/>
              <w:bottom w:val="single" w:sz="4" w:space="0" w:color="auto"/>
              <w:right w:val="single" w:sz="4" w:space="0" w:color="auto"/>
            </w:tcBorders>
            <w:shd w:val="clear" w:color="auto" w:fill="auto"/>
            <w:vAlign w:val="center"/>
            <w:hideMark/>
          </w:tcPr>
          <w:p w14:paraId="2B1444BB" w14:textId="77777777" w:rsidR="00530D3B" w:rsidRPr="00D6757C" w:rsidRDefault="00530D3B" w:rsidP="00FC2D96">
            <w:pPr>
              <w:spacing w:after="0"/>
              <w:jc w:val="center"/>
              <w:rPr>
                <w:sz w:val="22"/>
                <w:szCs w:val="22"/>
              </w:rPr>
            </w:pPr>
            <w:r w:rsidRPr="00D6757C">
              <w:rPr>
                <w:sz w:val="22"/>
                <w:szCs w:val="22"/>
              </w:rPr>
              <w:t>г. Сургут, ул. Аэрофлотская, д.49/1 сооружение 8</w:t>
            </w:r>
          </w:p>
          <w:p w14:paraId="439D72CE" w14:textId="77777777" w:rsidR="00530D3B" w:rsidRPr="00D6757C" w:rsidRDefault="00530D3B" w:rsidP="00FC2D96">
            <w:pPr>
              <w:spacing w:after="0"/>
              <w:jc w:val="center"/>
              <w:rPr>
                <w:sz w:val="22"/>
                <w:szCs w:val="22"/>
              </w:rPr>
            </w:pPr>
          </w:p>
          <w:p w14:paraId="0A4A1D82" w14:textId="77777777" w:rsidR="00530D3B" w:rsidRPr="00D6757C" w:rsidRDefault="00530D3B" w:rsidP="00FC2D96">
            <w:pPr>
              <w:spacing w:after="0"/>
              <w:jc w:val="center"/>
              <w:rPr>
                <w:sz w:val="22"/>
                <w:szCs w:val="22"/>
              </w:rPr>
            </w:pPr>
            <w:r w:rsidRPr="00D6757C">
              <w:rPr>
                <w:sz w:val="22"/>
                <w:szCs w:val="22"/>
              </w:rPr>
              <w:t>86:10:0101222:133</w:t>
            </w:r>
          </w:p>
          <w:p w14:paraId="585AC171" w14:textId="77777777" w:rsidR="00530D3B" w:rsidRPr="00D6757C" w:rsidRDefault="00530D3B" w:rsidP="00FC2D96">
            <w:pPr>
              <w:spacing w:after="0"/>
              <w:jc w:val="center"/>
              <w:rPr>
                <w:sz w:val="22"/>
                <w:szCs w:val="22"/>
              </w:rPr>
            </w:pPr>
          </w:p>
          <w:p w14:paraId="2CBBF540"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41BC72FD"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14:paraId="75942C79" w14:textId="77777777" w:rsidR="00530D3B" w:rsidRPr="00D6757C" w:rsidRDefault="00530D3B" w:rsidP="00FC2D96">
            <w:pPr>
              <w:spacing w:after="0"/>
              <w:jc w:val="center"/>
              <w:rPr>
                <w:color w:val="000000"/>
                <w:sz w:val="22"/>
                <w:szCs w:val="22"/>
              </w:rPr>
            </w:pPr>
            <w:r w:rsidRPr="00D6757C">
              <w:rPr>
                <w:color w:val="000000"/>
                <w:sz w:val="22"/>
                <w:szCs w:val="22"/>
              </w:rPr>
              <w:t>80</w:t>
            </w:r>
          </w:p>
        </w:tc>
        <w:tc>
          <w:tcPr>
            <w:tcW w:w="2268" w:type="dxa"/>
            <w:gridSpan w:val="2"/>
            <w:tcBorders>
              <w:top w:val="nil"/>
              <w:left w:val="nil"/>
              <w:bottom w:val="single" w:sz="4" w:space="0" w:color="auto"/>
              <w:right w:val="single" w:sz="4" w:space="0" w:color="auto"/>
            </w:tcBorders>
            <w:shd w:val="clear" w:color="auto" w:fill="auto"/>
            <w:vAlign w:val="center"/>
            <w:hideMark/>
          </w:tcPr>
          <w:p w14:paraId="507B129F"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14:paraId="1C86308F"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6301ACC6"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244DB988" w14:textId="77777777" w:rsidTr="00FC2D96">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6252E8D" w14:textId="77777777" w:rsidR="00530D3B" w:rsidRPr="00D6757C" w:rsidRDefault="00530D3B" w:rsidP="00FC2D96">
            <w:pPr>
              <w:spacing w:after="0"/>
              <w:jc w:val="center"/>
              <w:rPr>
                <w:sz w:val="22"/>
                <w:szCs w:val="22"/>
              </w:rPr>
            </w:pPr>
            <w:r w:rsidRPr="00D6757C">
              <w:rPr>
                <w:sz w:val="22"/>
                <w:szCs w:val="22"/>
              </w:rPr>
              <w:t>20.</w:t>
            </w:r>
          </w:p>
        </w:tc>
        <w:tc>
          <w:tcPr>
            <w:tcW w:w="2268" w:type="dxa"/>
            <w:tcBorders>
              <w:top w:val="nil"/>
              <w:left w:val="nil"/>
              <w:bottom w:val="single" w:sz="4" w:space="0" w:color="auto"/>
              <w:right w:val="single" w:sz="4" w:space="0" w:color="auto"/>
            </w:tcBorders>
            <w:shd w:val="clear" w:color="auto" w:fill="auto"/>
            <w:vAlign w:val="center"/>
            <w:hideMark/>
          </w:tcPr>
          <w:p w14:paraId="2B7794BE" w14:textId="77777777" w:rsidR="00530D3B" w:rsidRPr="00D6757C" w:rsidRDefault="00530D3B" w:rsidP="00FC2D96">
            <w:pPr>
              <w:spacing w:after="0"/>
              <w:jc w:val="center"/>
              <w:rPr>
                <w:sz w:val="22"/>
                <w:szCs w:val="22"/>
              </w:rPr>
            </w:pPr>
            <w:r w:rsidRPr="00D6757C">
              <w:rPr>
                <w:sz w:val="22"/>
                <w:szCs w:val="22"/>
              </w:rPr>
              <w:t>Гаражи для легковых автомобилей (Здание ССТ легковой гараж + архив)</w:t>
            </w:r>
          </w:p>
        </w:tc>
        <w:tc>
          <w:tcPr>
            <w:tcW w:w="2301" w:type="dxa"/>
            <w:tcBorders>
              <w:top w:val="nil"/>
              <w:left w:val="nil"/>
              <w:bottom w:val="single" w:sz="4" w:space="0" w:color="auto"/>
              <w:right w:val="single" w:sz="4" w:space="0" w:color="auto"/>
            </w:tcBorders>
            <w:shd w:val="clear" w:color="auto" w:fill="auto"/>
            <w:vAlign w:val="center"/>
            <w:hideMark/>
          </w:tcPr>
          <w:p w14:paraId="2591F55F" w14:textId="77777777" w:rsidR="00530D3B" w:rsidRPr="00D6757C" w:rsidRDefault="00530D3B" w:rsidP="00FC2D96">
            <w:pPr>
              <w:spacing w:after="0"/>
              <w:jc w:val="center"/>
              <w:rPr>
                <w:sz w:val="22"/>
                <w:szCs w:val="22"/>
              </w:rPr>
            </w:pPr>
            <w:r w:rsidRPr="00D6757C">
              <w:rPr>
                <w:sz w:val="22"/>
                <w:szCs w:val="22"/>
              </w:rPr>
              <w:t>г. Сургут, ул. Аэрофлотская, д.49/1 сооружение 1</w:t>
            </w:r>
          </w:p>
          <w:p w14:paraId="6B7F07C3" w14:textId="77777777" w:rsidR="00530D3B" w:rsidRPr="00D6757C" w:rsidRDefault="00530D3B" w:rsidP="00FC2D96">
            <w:pPr>
              <w:spacing w:after="0"/>
              <w:jc w:val="center"/>
              <w:rPr>
                <w:sz w:val="22"/>
                <w:szCs w:val="22"/>
              </w:rPr>
            </w:pPr>
          </w:p>
          <w:p w14:paraId="0359C445" w14:textId="77777777" w:rsidR="00530D3B" w:rsidRPr="00D6757C" w:rsidRDefault="00530D3B" w:rsidP="00FC2D96">
            <w:pPr>
              <w:spacing w:after="0"/>
              <w:jc w:val="center"/>
              <w:rPr>
                <w:sz w:val="22"/>
                <w:szCs w:val="22"/>
              </w:rPr>
            </w:pPr>
            <w:r w:rsidRPr="00D6757C">
              <w:rPr>
                <w:sz w:val="22"/>
                <w:szCs w:val="22"/>
              </w:rPr>
              <w:t>86:10:0000000:17456</w:t>
            </w:r>
          </w:p>
          <w:p w14:paraId="25CB4B6F"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031995EE" w14:textId="77777777" w:rsidR="00530D3B" w:rsidRPr="00D6757C" w:rsidRDefault="00530D3B" w:rsidP="00FC2D96">
            <w:pPr>
              <w:spacing w:after="0"/>
              <w:jc w:val="center"/>
              <w:rPr>
                <w:sz w:val="22"/>
                <w:szCs w:val="22"/>
              </w:rPr>
            </w:pPr>
            <w:r w:rsidRPr="00D6757C">
              <w:rPr>
                <w:sz w:val="22"/>
                <w:szCs w:val="22"/>
              </w:rPr>
              <w:t>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14:paraId="07996C35" w14:textId="77777777" w:rsidR="00530D3B" w:rsidRPr="00D6757C" w:rsidRDefault="00530D3B" w:rsidP="00FC2D96">
            <w:pPr>
              <w:spacing w:after="0"/>
              <w:jc w:val="center"/>
              <w:rPr>
                <w:color w:val="000000"/>
                <w:sz w:val="22"/>
                <w:szCs w:val="22"/>
              </w:rPr>
            </w:pPr>
            <w:r w:rsidRPr="00D6757C">
              <w:rPr>
                <w:color w:val="000000"/>
                <w:sz w:val="22"/>
                <w:szCs w:val="22"/>
              </w:rPr>
              <w:t>20</w:t>
            </w:r>
          </w:p>
        </w:tc>
        <w:tc>
          <w:tcPr>
            <w:tcW w:w="2268" w:type="dxa"/>
            <w:gridSpan w:val="2"/>
            <w:tcBorders>
              <w:top w:val="nil"/>
              <w:left w:val="nil"/>
              <w:bottom w:val="single" w:sz="4" w:space="0" w:color="auto"/>
              <w:right w:val="single" w:sz="4" w:space="0" w:color="auto"/>
            </w:tcBorders>
            <w:shd w:val="clear" w:color="auto" w:fill="auto"/>
            <w:vAlign w:val="center"/>
            <w:hideMark/>
          </w:tcPr>
          <w:p w14:paraId="23D8EF32"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w:t>
            </w:r>
          </w:p>
        </w:tc>
        <w:tc>
          <w:tcPr>
            <w:tcW w:w="1921" w:type="dxa"/>
            <w:tcBorders>
              <w:top w:val="nil"/>
              <w:left w:val="nil"/>
              <w:bottom w:val="single" w:sz="4" w:space="0" w:color="auto"/>
              <w:right w:val="single" w:sz="4" w:space="0" w:color="auto"/>
            </w:tcBorders>
            <w:shd w:val="clear" w:color="auto" w:fill="auto"/>
            <w:vAlign w:val="center"/>
            <w:hideMark/>
          </w:tcPr>
          <w:p w14:paraId="545D15A3"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1213FFEC"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475F9771" w14:textId="77777777" w:rsidTr="00FC2D96">
        <w:trPr>
          <w:trHeight w:val="15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4D3641B" w14:textId="77777777" w:rsidR="00530D3B" w:rsidRPr="00D6757C" w:rsidRDefault="00530D3B" w:rsidP="00FC2D96">
            <w:pPr>
              <w:spacing w:after="0"/>
              <w:jc w:val="center"/>
              <w:rPr>
                <w:sz w:val="22"/>
                <w:szCs w:val="22"/>
              </w:rPr>
            </w:pPr>
            <w:r w:rsidRPr="00D6757C">
              <w:rPr>
                <w:sz w:val="22"/>
                <w:szCs w:val="22"/>
              </w:rPr>
              <w:t>21.</w:t>
            </w:r>
          </w:p>
        </w:tc>
        <w:tc>
          <w:tcPr>
            <w:tcW w:w="2268" w:type="dxa"/>
            <w:tcBorders>
              <w:top w:val="nil"/>
              <w:left w:val="nil"/>
              <w:bottom w:val="single" w:sz="4" w:space="0" w:color="auto"/>
              <w:right w:val="single" w:sz="4" w:space="0" w:color="auto"/>
            </w:tcBorders>
            <w:shd w:val="clear" w:color="auto" w:fill="auto"/>
            <w:vAlign w:val="center"/>
            <w:hideMark/>
          </w:tcPr>
          <w:p w14:paraId="4CB44782" w14:textId="77777777" w:rsidR="00530D3B" w:rsidRPr="00D6757C" w:rsidRDefault="00530D3B" w:rsidP="00FC2D96">
            <w:pPr>
              <w:spacing w:after="0"/>
              <w:jc w:val="center"/>
              <w:rPr>
                <w:sz w:val="22"/>
                <w:szCs w:val="22"/>
              </w:rPr>
            </w:pPr>
            <w:r w:rsidRPr="00D6757C">
              <w:rPr>
                <w:sz w:val="22"/>
                <w:szCs w:val="22"/>
              </w:rPr>
              <w:t>Здание МИ-26, склад САК (1 этаж)</w:t>
            </w:r>
          </w:p>
          <w:p w14:paraId="3B282F0D" w14:textId="77777777" w:rsidR="00530D3B" w:rsidRPr="00D6757C" w:rsidRDefault="00530D3B" w:rsidP="00FC2D96">
            <w:pPr>
              <w:spacing w:after="0"/>
              <w:jc w:val="center"/>
              <w:rPr>
                <w:sz w:val="22"/>
                <w:szCs w:val="22"/>
              </w:rPr>
            </w:pPr>
          </w:p>
          <w:p w14:paraId="0FA1E3FC" w14:textId="77777777" w:rsidR="00530D3B" w:rsidRPr="00D6757C" w:rsidRDefault="00530D3B" w:rsidP="00FC2D96">
            <w:pPr>
              <w:spacing w:after="0"/>
              <w:jc w:val="center"/>
              <w:rPr>
                <w:sz w:val="22"/>
                <w:szCs w:val="22"/>
              </w:rPr>
            </w:pPr>
          </w:p>
        </w:tc>
        <w:tc>
          <w:tcPr>
            <w:tcW w:w="2301" w:type="dxa"/>
            <w:tcBorders>
              <w:top w:val="nil"/>
              <w:left w:val="nil"/>
              <w:bottom w:val="single" w:sz="4" w:space="0" w:color="auto"/>
              <w:right w:val="single" w:sz="4" w:space="0" w:color="auto"/>
            </w:tcBorders>
            <w:shd w:val="clear" w:color="auto" w:fill="auto"/>
            <w:vAlign w:val="center"/>
            <w:hideMark/>
          </w:tcPr>
          <w:p w14:paraId="50B4015A" w14:textId="77777777" w:rsidR="00530D3B" w:rsidRPr="00D6757C" w:rsidRDefault="00530D3B" w:rsidP="00FC2D96">
            <w:pPr>
              <w:spacing w:after="0"/>
              <w:jc w:val="center"/>
              <w:rPr>
                <w:sz w:val="22"/>
                <w:szCs w:val="22"/>
              </w:rPr>
            </w:pPr>
            <w:r w:rsidRPr="00D6757C">
              <w:rPr>
                <w:sz w:val="22"/>
                <w:szCs w:val="22"/>
              </w:rPr>
              <w:t xml:space="preserve">г Сургут, </w:t>
            </w:r>
            <w:proofErr w:type="spellStart"/>
            <w:r w:rsidRPr="00D6757C">
              <w:rPr>
                <w:sz w:val="22"/>
                <w:szCs w:val="22"/>
              </w:rPr>
              <w:t>ул</w:t>
            </w:r>
            <w:proofErr w:type="spellEnd"/>
            <w:r w:rsidRPr="00D6757C">
              <w:rPr>
                <w:sz w:val="22"/>
                <w:szCs w:val="22"/>
              </w:rPr>
              <w:t xml:space="preserve"> Аэрофлотская, 51, сооружение 13</w:t>
            </w:r>
          </w:p>
          <w:p w14:paraId="24A4CC7D" w14:textId="77777777" w:rsidR="00530D3B" w:rsidRPr="00D6757C" w:rsidRDefault="00530D3B" w:rsidP="00FC2D96">
            <w:pPr>
              <w:spacing w:after="0"/>
              <w:jc w:val="center"/>
              <w:rPr>
                <w:sz w:val="22"/>
                <w:szCs w:val="22"/>
              </w:rPr>
            </w:pPr>
          </w:p>
          <w:p w14:paraId="61459560" w14:textId="77777777" w:rsidR="00530D3B" w:rsidRPr="00D6757C" w:rsidRDefault="00530D3B" w:rsidP="00FC2D96">
            <w:pPr>
              <w:spacing w:after="0"/>
              <w:jc w:val="center"/>
              <w:rPr>
                <w:sz w:val="22"/>
                <w:szCs w:val="22"/>
              </w:rPr>
            </w:pPr>
            <w:r w:rsidRPr="00D6757C">
              <w:rPr>
                <w:sz w:val="22"/>
                <w:szCs w:val="22"/>
              </w:rPr>
              <w:t>86:10:0101001:1842</w:t>
            </w:r>
          </w:p>
          <w:p w14:paraId="45806608" w14:textId="77777777" w:rsidR="00530D3B" w:rsidRPr="00D6757C" w:rsidRDefault="00530D3B" w:rsidP="00FC2D96">
            <w:pPr>
              <w:spacing w:after="0"/>
              <w:jc w:val="center"/>
              <w:rPr>
                <w:sz w:val="22"/>
                <w:szCs w:val="22"/>
              </w:rPr>
            </w:pPr>
          </w:p>
          <w:p w14:paraId="69D718CB" w14:textId="77777777" w:rsidR="00530D3B" w:rsidRPr="00D6757C" w:rsidRDefault="00530D3B" w:rsidP="00FC2D96">
            <w:pPr>
              <w:spacing w:after="0"/>
              <w:jc w:val="center"/>
              <w:rPr>
                <w:sz w:val="22"/>
                <w:szCs w:val="22"/>
              </w:rPr>
            </w:pPr>
          </w:p>
          <w:p w14:paraId="7BDF266B"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3AD1CEAF" w14:textId="77777777" w:rsidR="00530D3B" w:rsidRPr="00D6757C" w:rsidRDefault="00530D3B" w:rsidP="00FC2D96">
            <w:pPr>
              <w:spacing w:after="0"/>
              <w:jc w:val="center"/>
              <w:rPr>
                <w:sz w:val="22"/>
                <w:szCs w:val="22"/>
              </w:rPr>
            </w:pPr>
            <w:r w:rsidRPr="00D6757C">
              <w:rPr>
                <w:sz w:val="22"/>
                <w:szCs w:val="22"/>
              </w:rPr>
              <w:t>Одноэтажное здание, прилегающая территория, крылечки, зеленая зона, пешеходные дорожки, пожарные лестницы</w:t>
            </w:r>
          </w:p>
        </w:tc>
        <w:tc>
          <w:tcPr>
            <w:tcW w:w="1135" w:type="dxa"/>
            <w:tcBorders>
              <w:top w:val="nil"/>
              <w:left w:val="nil"/>
              <w:bottom w:val="single" w:sz="4" w:space="0" w:color="auto"/>
              <w:right w:val="single" w:sz="4" w:space="0" w:color="auto"/>
            </w:tcBorders>
            <w:shd w:val="clear" w:color="auto" w:fill="auto"/>
            <w:noWrap/>
            <w:vAlign w:val="center"/>
            <w:hideMark/>
          </w:tcPr>
          <w:p w14:paraId="1DF2D423" w14:textId="77777777" w:rsidR="00530D3B" w:rsidRPr="00D6757C" w:rsidRDefault="00530D3B" w:rsidP="00FC2D96">
            <w:pPr>
              <w:spacing w:after="0"/>
              <w:jc w:val="center"/>
              <w:rPr>
                <w:color w:val="000000"/>
                <w:sz w:val="22"/>
                <w:szCs w:val="22"/>
              </w:rPr>
            </w:pPr>
            <w:r w:rsidRPr="00D6757C">
              <w:rPr>
                <w:color w:val="000000"/>
                <w:sz w:val="22"/>
                <w:szCs w:val="22"/>
              </w:rPr>
              <w:t>180</w:t>
            </w:r>
          </w:p>
        </w:tc>
        <w:tc>
          <w:tcPr>
            <w:tcW w:w="2268" w:type="dxa"/>
            <w:gridSpan w:val="2"/>
            <w:tcBorders>
              <w:top w:val="nil"/>
              <w:left w:val="nil"/>
              <w:bottom w:val="single" w:sz="4" w:space="0" w:color="auto"/>
              <w:right w:val="single" w:sz="4" w:space="0" w:color="auto"/>
            </w:tcBorders>
            <w:shd w:val="clear" w:color="auto" w:fill="auto"/>
            <w:vAlign w:val="center"/>
            <w:hideMark/>
          </w:tcPr>
          <w:p w14:paraId="07C0FDE9" w14:textId="77777777" w:rsidR="00530D3B" w:rsidRPr="00D6757C" w:rsidRDefault="00530D3B" w:rsidP="00FC2D96">
            <w:pPr>
              <w:spacing w:after="0"/>
              <w:jc w:val="center"/>
              <w:rPr>
                <w:sz w:val="22"/>
                <w:szCs w:val="22"/>
              </w:rPr>
            </w:pPr>
            <w:r w:rsidRPr="00D6757C">
              <w:rPr>
                <w:sz w:val="22"/>
                <w:szCs w:val="22"/>
              </w:rPr>
              <w:t>Очистка от снега, от мусора входной зоны, крылечек, очистка зеленой зоны</w:t>
            </w:r>
          </w:p>
        </w:tc>
        <w:tc>
          <w:tcPr>
            <w:tcW w:w="1921" w:type="dxa"/>
            <w:tcBorders>
              <w:top w:val="nil"/>
              <w:left w:val="nil"/>
              <w:bottom w:val="single" w:sz="4" w:space="0" w:color="auto"/>
              <w:right w:val="single" w:sz="4" w:space="0" w:color="auto"/>
            </w:tcBorders>
            <w:shd w:val="clear" w:color="auto" w:fill="auto"/>
            <w:vAlign w:val="center"/>
            <w:hideMark/>
          </w:tcPr>
          <w:p w14:paraId="11D99A28"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63FBA115"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52984058" w14:textId="77777777" w:rsidTr="00FC2D96">
        <w:trPr>
          <w:trHeight w:val="76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941AAB6" w14:textId="77777777" w:rsidR="00530D3B" w:rsidRPr="00D6757C" w:rsidRDefault="00530D3B" w:rsidP="00FC2D96">
            <w:pPr>
              <w:spacing w:after="0"/>
              <w:jc w:val="center"/>
              <w:rPr>
                <w:sz w:val="22"/>
                <w:szCs w:val="22"/>
              </w:rPr>
            </w:pPr>
            <w:r w:rsidRPr="00D6757C">
              <w:rPr>
                <w:sz w:val="22"/>
                <w:szCs w:val="22"/>
              </w:rPr>
              <w:t>22.</w:t>
            </w:r>
          </w:p>
        </w:tc>
        <w:tc>
          <w:tcPr>
            <w:tcW w:w="2268" w:type="dxa"/>
            <w:tcBorders>
              <w:top w:val="nil"/>
              <w:left w:val="nil"/>
              <w:bottom w:val="single" w:sz="4" w:space="0" w:color="auto"/>
              <w:right w:val="single" w:sz="4" w:space="0" w:color="auto"/>
            </w:tcBorders>
            <w:shd w:val="clear" w:color="auto" w:fill="auto"/>
            <w:vAlign w:val="center"/>
            <w:hideMark/>
          </w:tcPr>
          <w:p w14:paraId="273EC7BC" w14:textId="77777777" w:rsidR="00530D3B" w:rsidRPr="00D6757C" w:rsidRDefault="00530D3B" w:rsidP="00FC2D96">
            <w:pPr>
              <w:spacing w:after="0"/>
              <w:jc w:val="center"/>
              <w:rPr>
                <w:sz w:val="22"/>
                <w:szCs w:val="22"/>
              </w:rPr>
            </w:pPr>
            <w:r w:rsidRPr="00D6757C">
              <w:rPr>
                <w:sz w:val="22"/>
                <w:szCs w:val="22"/>
              </w:rPr>
              <w:t xml:space="preserve">Шлагбаумы (6 </w:t>
            </w:r>
            <w:proofErr w:type="spellStart"/>
            <w:r w:rsidRPr="00D6757C">
              <w:rPr>
                <w:sz w:val="22"/>
                <w:szCs w:val="22"/>
              </w:rPr>
              <w:t>шт</w:t>
            </w:r>
            <w:proofErr w:type="spellEnd"/>
            <w:r w:rsidRPr="00D6757C">
              <w:rPr>
                <w:sz w:val="22"/>
                <w:szCs w:val="22"/>
              </w:rPr>
              <w:t>)</w:t>
            </w:r>
          </w:p>
          <w:p w14:paraId="2E8132F1" w14:textId="77777777" w:rsidR="00530D3B" w:rsidRPr="00D6757C" w:rsidRDefault="00530D3B" w:rsidP="00FC2D96">
            <w:pPr>
              <w:spacing w:after="0"/>
              <w:jc w:val="center"/>
              <w:rPr>
                <w:sz w:val="22"/>
                <w:szCs w:val="22"/>
              </w:rPr>
            </w:pPr>
          </w:p>
          <w:p w14:paraId="2D8C1182" w14:textId="77777777" w:rsidR="00530D3B" w:rsidRPr="00D6757C" w:rsidRDefault="00530D3B" w:rsidP="00FC2D96">
            <w:pPr>
              <w:spacing w:after="0"/>
              <w:jc w:val="center"/>
              <w:rPr>
                <w:sz w:val="22"/>
                <w:szCs w:val="22"/>
              </w:rPr>
            </w:pPr>
          </w:p>
        </w:tc>
        <w:tc>
          <w:tcPr>
            <w:tcW w:w="2301" w:type="dxa"/>
            <w:tcBorders>
              <w:top w:val="nil"/>
              <w:left w:val="nil"/>
              <w:bottom w:val="single" w:sz="4" w:space="0" w:color="auto"/>
              <w:right w:val="single" w:sz="4" w:space="0" w:color="auto"/>
            </w:tcBorders>
            <w:shd w:val="clear" w:color="auto" w:fill="auto"/>
            <w:vAlign w:val="center"/>
            <w:hideMark/>
          </w:tcPr>
          <w:p w14:paraId="7188666A" w14:textId="77777777" w:rsidR="00530D3B" w:rsidRPr="00D6757C" w:rsidRDefault="00530D3B" w:rsidP="00FC2D96">
            <w:pPr>
              <w:spacing w:after="0"/>
              <w:jc w:val="center"/>
              <w:rPr>
                <w:sz w:val="22"/>
                <w:szCs w:val="22"/>
              </w:rPr>
            </w:pPr>
            <w:r w:rsidRPr="00D6757C">
              <w:rPr>
                <w:sz w:val="22"/>
                <w:szCs w:val="22"/>
              </w:rPr>
              <w:t>г.Сургут, аэропорт</w:t>
            </w:r>
          </w:p>
          <w:p w14:paraId="18CDE792" w14:textId="77777777" w:rsidR="00530D3B" w:rsidRPr="00D6757C" w:rsidRDefault="00530D3B" w:rsidP="00FC2D96">
            <w:pPr>
              <w:spacing w:after="0"/>
              <w:jc w:val="left"/>
              <w:rPr>
                <w:sz w:val="22"/>
                <w:szCs w:val="22"/>
              </w:rPr>
            </w:pPr>
            <w:r w:rsidRPr="00D6757C">
              <w:rPr>
                <w:sz w:val="22"/>
                <w:szCs w:val="22"/>
              </w:rPr>
              <w:t xml:space="preserve">(здание управления, </w:t>
            </w:r>
          </w:p>
          <w:p w14:paraId="2E3997A5" w14:textId="77777777" w:rsidR="00530D3B" w:rsidRPr="00D6757C" w:rsidRDefault="00530D3B" w:rsidP="00FC2D96">
            <w:pPr>
              <w:spacing w:after="0"/>
              <w:jc w:val="left"/>
              <w:rPr>
                <w:sz w:val="22"/>
                <w:szCs w:val="22"/>
              </w:rPr>
            </w:pPr>
            <w:r w:rsidRPr="00D6757C">
              <w:rPr>
                <w:sz w:val="22"/>
                <w:szCs w:val="22"/>
              </w:rPr>
              <w:t xml:space="preserve"> АС-2, заезд от гостиницы, здание </w:t>
            </w:r>
            <w:proofErr w:type="spellStart"/>
            <w:r w:rsidRPr="00D6757C">
              <w:rPr>
                <w:sz w:val="22"/>
                <w:szCs w:val="22"/>
              </w:rPr>
              <w:t>Пождепо</w:t>
            </w:r>
            <w:proofErr w:type="spellEnd"/>
            <w:r w:rsidRPr="00D6757C">
              <w:rPr>
                <w:sz w:val="22"/>
                <w:szCs w:val="22"/>
              </w:rPr>
              <w:t>, стоянка автомобильная, КПП-1.</w:t>
            </w:r>
          </w:p>
          <w:p w14:paraId="727B52FB" w14:textId="77777777" w:rsidR="00530D3B" w:rsidRPr="00D6757C" w:rsidRDefault="00530D3B" w:rsidP="00FC2D96">
            <w:pPr>
              <w:spacing w:after="0"/>
              <w:jc w:val="left"/>
              <w:rPr>
                <w:sz w:val="22"/>
                <w:szCs w:val="22"/>
              </w:rPr>
            </w:pPr>
          </w:p>
        </w:tc>
        <w:tc>
          <w:tcPr>
            <w:tcW w:w="3118" w:type="dxa"/>
            <w:tcBorders>
              <w:top w:val="nil"/>
              <w:left w:val="nil"/>
              <w:bottom w:val="single" w:sz="4" w:space="0" w:color="auto"/>
              <w:right w:val="single" w:sz="4" w:space="0" w:color="auto"/>
            </w:tcBorders>
            <w:shd w:val="clear" w:color="auto" w:fill="auto"/>
            <w:vAlign w:val="center"/>
            <w:hideMark/>
          </w:tcPr>
          <w:p w14:paraId="002B5050" w14:textId="77777777" w:rsidR="00530D3B" w:rsidRPr="00D6757C" w:rsidRDefault="00530D3B" w:rsidP="00FC2D96">
            <w:pPr>
              <w:spacing w:after="0"/>
              <w:jc w:val="center"/>
              <w:rPr>
                <w:sz w:val="22"/>
                <w:szCs w:val="22"/>
              </w:rPr>
            </w:pPr>
            <w:r w:rsidRPr="00D6757C">
              <w:rPr>
                <w:sz w:val="22"/>
                <w:szCs w:val="22"/>
              </w:rPr>
              <w:t>Прилегающая территория</w:t>
            </w:r>
          </w:p>
        </w:tc>
        <w:tc>
          <w:tcPr>
            <w:tcW w:w="1135" w:type="dxa"/>
            <w:tcBorders>
              <w:top w:val="nil"/>
              <w:left w:val="nil"/>
              <w:bottom w:val="single" w:sz="4" w:space="0" w:color="auto"/>
              <w:right w:val="single" w:sz="4" w:space="0" w:color="auto"/>
            </w:tcBorders>
            <w:shd w:val="clear" w:color="auto" w:fill="auto"/>
            <w:noWrap/>
            <w:vAlign w:val="center"/>
            <w:hideMark/>
          </w:tcPr>
          <w:p w14:paraId="18B4BA8C" w14:textId="77777777" w:rsidR="00530D3B" w:rsidRPr="00D6757C" w:rsidRDefault="00530D3B" w:rsidP="00FC2D96">
            <w:pPr>
              <w:spacing w:after="0"/>
              <w:jc w:val="center"/>
              <w:rPr>
                <w:color w:val="000000"/>
                <w:sz w:val="22"/>
                <w:szCs w:val="22"/>
              </w:rPr>
            </w:pPr>
            <w:r w:rsidRPr="00D6757C">
              <w:rPr>
                <w:color w:val="000000"/>
                <w:sz w:val="22"/>
                <w:szCs w:val="22"/>
              </w:rPr>
              <w:t>200</w:t>
            </w:r>
          </w:p>
        </w:tc>
        <w:tc>
          <w:tcPr>
            <w:tcW w:w="2268" w:type="dxa"/>
            <w:gridSpan w:val="2"/>
            <w:tcBorders>
              <w:top w:val="nil"/>
              <w:left w:val="nil"/>
              <w:bottom w:val="single" w:sz="4" w:space="0" w:color="auto"/>
              <w:right w:val="single" w:sz="4" w:space="0" w:color="auto"/>
            </w:tcBorders>
            <w:shd w:val="clear" w:color="auto" w:fill="auto"/>
            <w:vAlign w:val="center"/>
            <w:hideMark/>
          </w:tcPr>
          <w:p w14:paraId="68654A26" w14:textId="77777777" w:rsidR="00530D3B" w:rsidRPr="00D6757C" w:rsidRDefault="00530D3B" w:rsidP="00FC2D96">
            <w:pPr>
              <w:spacing w:after="0"/>
              <w:jc w:val="center"/>
              <w:rPr>
                <w:sz w:val="22"/>
                <w:szCs w:val="22"/>
              </w:rPr>
            </w:pPr>
            <w:r w:rsidRPr="00D6757C">
              <w:rPr>
                <w:sz w:val="22"/>
                <w:szCs w:val="22"/>
              </w:rPr>
              <w:t>Очистка от снега, мусора</w:t>
            </w:r>
          </w:p>
        </w:tc>
        <w:tc>
          <w:tcPr>
            <w:tcW w:w="1921" w:type="dxa"/>
            <w:tcBorders>
              <w:top w:val="nil"/>
              <w:left w:val="nil"/>
              <w:bottom w:val="single" w:sz="4" w:space="0" w:color="auto"/>
              <w:right w:val="single" w:sz="4" w:space="0" w:color="auto"/>
            </w:tcBorders>
            <w:shd w:val="clear" w:color="auto" w:fill="auto"/>
            <w:vAlign w:val="center"/>
            <w:hideMark/>
          </w:tcPr>
          <w:p w14:paraId="10DA9258"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auto" w:fill="auto"/>
            <w:vAlign w:val="center"/>
            <w:hideMark/>
          </w:tcPr>
          <w:p w14:paraId="2C2CED4C"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w:t>
            </w:r>
          </w:p>
        </w:tc>
      </w:tr>
      <w:tr w:rsidR="00530D3B" w:rsidRPr="00D6757C" w14:paraId="488C7D86" w14:textId="77777777" w:rsidTr="00FC2D96">
        <w:trPr>
          <w:trHeight w:val="597"/>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35E9519A" w14:textId="77777777" w:rsidR="00530D3B" w:rsidRPr="00D6757C" w:rsidRDefault="00530D3B" w:rsidP="00FC2D96">
            <w:pPr>
              <w:spacing w:after="0"/>
              <w:jc w:val="left"/>
              <w:rPr>
                <w:b/>
                <w:bCs/>
                <w:sz w:val="22"/>
                <w:szCs w:val="22"/>
              </w:rPr>
            </w:pPr>
          </w:p>
        </w:tc>
        <w:tc>
          <w:tcPr>
            <w:tcW w:w="7687" w:type="dxa"/>
            <w:gridSpan w:val="3"/>
            <w:tcBorders>
              <w:top w:val="nil"/>
              <w:left w:val="nil"/>
              <w:bottom w:val="single" w:sz="4" w:space="0" w:color="auto"/>
              <w:right w:val="single" w:sz="4" w:space="0" w:color="auto"/>
            </w:tcBorders>
            <w:shd w:val="clear" w:color="000000" w:fill="FFFFFF"/>
            <w:vAlign w:val="center"/>
            <w:hideMark/>
          </w:tcPr>
          <w:p w14:paraId="52EC4E6C" w14:textId="77777777" w:rsidR="00530D3B" w:rsidRPr="00D6757C" w:rsidRDefault="00530D3B" w:rsidP="00FC2D96">
            <w:pPr>
              <w:spacing w:after="0"/>
              <w:jc w:val="left"/>
              <w:rPr>
                <w:b/>
                <w:bCs/>
                <w:sz w:val="22"/>
                <w:szCs w:val="22"/>
              </w:rPr>
            </w:pPr>
            <w:r w:rsidRPr="00D6757C">
              <w:rPr>
                <w:b/>
                <w:bCs/>
                <w:sz w:val="22"/>
                <w:szCs w:val="22"/>
              </w:rPr>
              <w:t>Площадь по уборке прилегающей к зданиям и сооружениям территории п.1-п.22</w:t>
            </w:r>
          </w:p>
        </w:tc>
        <w:tc>
          <w:tcPr>
            <w:tcW w:w="1135" w:type="dxa"/>
            <w:tcBorders>
              <w:top w:val="nil"/>
              <w:left w:val="nil"/>
              <w:bottom w:val="single" w:sz="4" w:space="0" w:color="auto"/>
              <w:right w:val="single" w:sz="4" w:space="0" w:color="auto"/>
            </w:tcBorders>
            <w:shd w:val="clear" w:color="000000" w:fill="FFFFFF"/>
            <w:noWrap/>
            <w:vAlign w:val="center"/>
            <w:hideMark/>
          </w:tcPr>
          <w:p w14:paraId="4E895808" w14:textId="77777777" w:rsidR="00530D3B" w:rsidRPr="00D6757C" w:rsidRDefault="00530D3B" w:rsidP="00FC2D96">
            <w:pPr>
              <w:spacing w:after="0"/>
              <w:jc w:val="center"/>
              <w:rPr>
                <w:b/>
                <w:bCs/>
                <w:sz w:val="22"/>
                <w:szCs w:val="22"/>
              </w:rPr>
            </w:pPr>
            <w:r w:rsidRPr="00D6757C">
              <w:rPr>
                <w:b/>
                <w:bCs/>
                <w:sz w:val="22"/>
                <w:szCs w:val="22"/>
              </w:rPr>
              <w:t>8405,7</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0602F9BC" w14:textId="77777777" w:rsidR="00530D3B" w:rsidRPr="00D6757C" w:rsidRDefault="00530D3B" w:rsidP="00FC2D96">
            <w:pPr>
              <w:spacing w:after="0"/>
              <w:jc w:val="center"/>
              <w:rPr>
                <w:b/>
                <w:bCs/>
                <w:sz w:val="22"/>
                <w:szCs w:val="22"/>
              </w:rPr>
            </w:pPr>
          </w:p>
        </w:tc>
        <w:tc>
          <w:tcPr>
            <w:tcW w:w="1921" w:type="dxa"/>
            <w:tcBorders>
              <w:top w:val="nil"/>
              <w:left w:val="nil"/>
              <w:bottom w:val="single" w:sz="4" w:space="0" w:color="auto"/>
              <w:right w:val="single" w:sz="4" w:space="0" w:color="auto"/>
            </w:tcBorders>
            <w:shd w:val="clear" w:color="000000" w:fill="FFFFFF"/>
            <w:vAlign w:val="center"/>
            <w:hideMark/>
          </w:tcPr>
          <w:p w14:paraId="3B335812" w14:textId="77777777" w:rsidR="00530D3B" w:rsidRPr="00D6757C" w:rsidRDefault="00530D3B" w:rsidP="00FC2D96">
            <w:pPr>
              <w:spacing w:after="0"/>
              <w:jc w:val="center"/>
              <w:rPr>
                <w:b/>
                <w:bCs/>
                <w:sz w:val="22"/>
                <w:szCs w:val="22"/>
              </w:rPr>
            </w:pPr>
          </w:p>
        </w:tc>
        <w:tc>
          <w:tcPr>
            <w:tcW w:w="2189" w:type="dxa"/>
            <w:tcBorders>
              <w:top w:val="nil"/>
              <w:left w:val="nil"/>
              <w:bottom w:val="single" w:sz="4" w:space="0" w:color="auto"/>
              <w:right w:val="single" w:sz="4" w:space="0" w:color="auto"/>
            </w:tcBorders>
            <w:shd w:val="clear" w:color="000000" w:fill="FFFFFF"/>
            <w:vAlign w:val="center"/>
            <w:hideMark/>
          </w:tcPr>
          <w:p w14:paraId="3BC67BE9" w14:textId="77777777" w:rsidR="00530D3B" w:rsidRPr="00D6757C" w:rsidRDefault="00530D3B" w:rsidP="00FC2D96">
            <w:pPr>
              <w:spacing w:after="0"/>
              <w:jc w:val="center"/>
              <w:rPr>
                <w:b/>
                <w:bCs/>
                <w:sz w:val="22"/>
                <w:szCs w:val="22"/>
              </w:rPr>
            </w:pPr>
          </w:p>
        </w:tc>
      </w:tr>
      <w:tr w:rsidR="00530D3B" w:rsidRPr="00D6757C" w14:paraId="73A55FED" w14:textId="77777777" w:rsidTr="00FC2D96">
        <w:trPr>
          <w:trHeight w:val="61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0B85C63" w14:textId="77777777" w:rsidR="00530D3B" w:rsidRPr="00D6757C" w:rsidRDefault="00530D3B" w:rsidP="00FC2D96">
            <w:pPr>
              <w:spacing w:after="0"/>
              <w:jc w:val="center"/>
              <w:rPr>
                <w:sz w:val="22"/>
                <w:szCs w:val="22"/>
              </w:rPr>
            </w:pPr>
            <w:r w:rsidRPr="00D6757C">
              <w:rPr>
                <w:sz w:val="22"/>
                <w:szCs w:val="22"/>
              </w:rPr>
              <w:t>23.</w:t>
            </w:r>
          </w:p>
        </w:tc>
        <w:tc>
          <w:tcPr>
            <w:tcW w:w="2268" w:type="dxa"/>
            <w:tcBorders>
              <w:top w:val="nil"/>
              <w:left w:val="nil"/>
              <w:bottom w:val="single" w:sz="4" w:space="0" w:color="auto"/>
              <w:right w:val="single" w:sz="4" w:space="0" w:color="auto"/>
            </w:tcBorders>
            <w:shd w:val="clear" w:color="000000" w:fill="FFFFFF"/>
            <w:vAlign w:val="center"/>
            <w:hideMark/>
          </w:tcPr>
          <w:p w14:paraId="4BBD3295" w14:textId="77777777" w:rsidR="00530D3B" w:rsidRPr="00D6757C" w:rsidRDefault="00530D3B" w:rsidP="00FC2D96">
            <w:pPr>
              <w:spacing w:after="0"/>
              <w:jc w:val="center"/>
              <w:rPr>
                <w:sz w:val="22"/>
                <w:szCs w:val="22"/>
              </w:rPr>
            </w:pPr>
            <w:r w:rsidRPr="00D6757C">
              <w:rPr>
                <w:sz w:val="22"/>
                <w:szCs w:val="22"/>
              </w:rPr>
              <w:t>площадь зеленой прилегающей зоны</w:t>
            </w:r>
          </w:p>
        </w:tc>
        <w:tc>
          <w:tcPr>
            <w:tcW w:w="2301" w:type="dxa"/>
            <w:tcBorders>
              <w:top w:val="nil"/>
              <w:left w:val="nil"/>
              <w:bottom w:val="single" w:sz="4" w:space="0" w:color="auto"/>
              <w:right w:val="single" w:sz="4" w:space="0" w:color="auto"/>
            </w:tcBorders>
            <w:shd w:val="clear" w:color="000000" w:fill="FFFFFF"/>
            <w:vAlign w:val="center"/>
            <w:hideMark/>
          </w:tcPr>
          <w:p w14:paraId="344A5832"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000000" w:fill="FFFFFF"/>
            <w:vAlign w:val="center"/>
            <w:hideMark/>
          </w:tcPr>
          <w:p w14:paraId="23263661" w14:textId="77777777" w:rsidR="00530D3B" w:rsidRPr="00D6757C" w:rsidRDefault="00530D3B" w:rsidP="00FC2D96">
            <w:pPr>
              <w:spacing w:after="0"/>
              <w:jc w:val="center"/>
              <w:rPr>
                <w:sz w:val="22"/>
                <w:szCs w:val="22"/>
              </w:rPr>
            </w:pPr>
          </w:p>
        </w:tc>
        <w:tc>
          <w:tcPr>
            <w:tcW w:w="1135" w:type="dxa"/>
            <w:tcBorders>
              <w:top w:val="nil"/>
              <w:left w:val="nil"/>
              <w:bottom w:val="single" w:sz="4" w:space="0" w:color="auto"/>
              <w:right w:val="single" w:sz="4" w:space="0" w:color="auto"/>
            </w:tcBorders>
            <w:shd w:val="clear" w:color="000000" w:fill="FFFFFF"/>
            <w:noWrap/>
            <w:vAlign w:val="center"/>
            <w:hideMark/>
          </w:tcPr>
          <w:p w14:paraId="0C00F445" w14:textId="77777777" w:rsidR="00530D3B" w:rsidRPr="00D6757C" w:rsidRDefault="00530D3B" w:rsidP="00FC2D96">
            <w:pPr>
              <w:spacing w:after="0"/>
              <w:jc w:val="center"/>
              <w:rPr>
                <w:color w:val="000000"/>
                <w:sz w:val="22"/>
                <w:szCs w:val="22"/>
              </w:rPr>
            </w:pPr>
            <w:r w:rsidRPr="00D6757C">
              <w:rPr>
                <w:color w:val="000000"/>
                <w:sz w:val="22"/>
                <w:szCs w:val="22"/>
              </w:rPr>
              <w:t>12140</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1BA7A40E" w14:textId="77777777" w:rsidR="00530D3B" w:rsidRPr="00D6757C" w:rsidRDefault="00530D3B" w:rsidP="00FC2D96">
            <w:pPr>
              <w:spacing w:after="0"/>
              <w:jc w:val="center"/>
              <w:rPr>
                <w:sz w:val="22"/>
                <w:szCs w:val="22"/>
              </w:rPr>
            </w:pPr>
          </w:p>
        </w:tc>
        <w:tc>
          <w:tcPr>
            <w:tcW w:w="1921" w:type="dxa"/>
            <w:tcBorders>
              <w:top w:val="nil"/>
              <w:left w:val="nil"/>
              <w:bottom w:val="single" w:sz="4" w:space="0" w:color="auto"/>
              <w:right w:val="single" w:sz="4" w:space="0" w:color="auto"/>
            </w:tcBorders>
            <w:shd w:val="clear" w:color="000000" w:fill="FFFFFF"/>
            <w:vAlign w:val="center"/>
            <w:hideMark/>
          </w:tcPr>
          <w:p w14:paraId="094D6E47" w14:textId="77777777" w:rsidR="00530D3B" w:rsidRPr="00D6757C" w:rsidRDefault="00530D3B" w:rsidP="00FC2D96">
            <w:pPr>
              <w:spacing w:after="0"/>
              <w:jc w:val="center"/>
              <w:rPr>
                <w:sz w:val="22"/>
                <w:szCs w:val="22"/>
              </w:rPr>
            </w:pPr>
          </w:p>
        </w:tc>
        <w:tc>
          <w:tcPr>
            <w:tcW w:w="2189" w:type="dxa"/>
            <w:tcBorders>
              <w:top w:val="nil"/>
              <w:left w:val="nil"/>
              <w:bottom w:val="single" w:sz="4" w:space="0" w:color="auto"/>
              <w:right w:val="single" w:sz="4" w:space="0" w:color="auto"/>
            </w:tcBorders>
            <w:shd w:val="clear" w:color="000000" w:fill="FFFFFF"/>
            <w:vAlign w:val="center"/>
            <w:hideMark/>
          </w:tcPr>
          <w:p w14:paraId="7A8C4E51" w14:textId="77777777" w:rsidR="00530D3B" w:rsidRPr="00D6757C" w:rsidRDefault="00530D3B" w:rsidP="00FC2D96">
            <w:pPr>
              <w:spacing w:after="0"/>
              <w:jc w:val="center"/>
              <w:rPr>
                <w:sz w:val="22"/>
                <w:szCs w:val="22"/>
              </w:rPr>
            </w:pPr>
          </w:p>
        </w:tc>
      </w:tr>
      <w:tr w:rsidR="00530D3B" w:rsidRPr="00D6757C" w14:paraId="03E2582D" w14:textId="77777777" w:rsidTr="00FC2D96">
        <w:trPr>
          <w:trHeight w:val="121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2A5DF385" w14:textId="77777777" w:rsidR="00530D3B" w:rsidRPr="00D6757C" w:rsidRDefault="00530D3B" w:rsidP="00FC2D96">
            <w:pPr>
              <w:spacing w:after="0"/>
              <w:jc w:val="center"/>
              <w:rPr>
                <w:sz w:val="22"/>
                <w:szCs w:val="22"/>
              </w:rPr>
            </w:pPr>
          </w:p>
        </w:tc>
        <w:tc>
          <w:tcPr>
            <w:tcW w:w="2268" w:type="dxa"/>
            <w:tcBorders>
              <w:top w:val="nil"/>
              <w:left w:val="nil"/>
              <w:bottom w:val="single" w:sz="4" w:space="0" w:color="auto"/>
              <w:right w:val="single" w:sz="4" w:space="0" w:color="auto"/>
            </w:tcBorders>
            <w:shd w:val="clear" w:color="000000" w:fill="FFFFFF"/>
            <w:vAlign w:val="center"/>
            <w:hideMark/>
          </w:tcPr>
          <w:p w14:paraId="715408DC" w14:textId="77777777" w:rsidR="00530D3B" w:rsidRPr="00D6757C" w:rsidRDefault="00530D3B" w:rsidP="00FC2D96">
            <w:pPr>
              <w:spacing w:after="0"/>
              <w:jc w:val="center"/>
              <w:rPr>
                <w:sz w:val="22"/>
                <w:szCs w:val="22"/>
              </w:rPr>
            </w:pPr>
            <w:r w:rsidRPr="00D6757C">
              <w:rPr>
                <w:sz w:val="22"/>
                <w:szCs w:val="22"/>
              </w:rPr>
              <w:t>Общая площадь по уборке прилегающей к зданиям и сооружениям территории п.1-22+п.23</w:t>
            </w:r>
          </w:p>
        </w:tc>
        <w:tc>
          <w:tcPr>
            <w:tcW w:w="2301" w:type="dxa"/>
            <w:tcBorders>
              <w:top w:val="nil"/>
              <w:left w:val="nil"/>
              <w:bottom w:val="single" w:sz="4" w:space="0" w:color="auto"/>
              <w:right w:val="single" w:sz="4" w:space="0" w:color="auto"/>
            </w:tcBorders>
            <w:shd w:val="clear" w:color="000000" w:fill="FFFFFF"/>
            <w:vAlign w:val="center"/>
            <w:hideMark/>
          </w:tcPr>
          <w:p w14:paraId="3FE4CE11"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000000" w:fill="FFFFFF"/>
            <w:vAlign w:val="center"/>
            <w:hideMark/>
          </w:tcPr>
          <w:p w14:paraId="47C23C9D" w14:textId="77777777" w:rsidR="00530D3B" w:rsidRPr="00D6757C" w:rsidRDefault="00530D3B" w:rsidP="00FC2D96">
            <w:pPr>
              <w:spacing w:after="0"/>
              <w:jc w:val="center"/>
              <w:rPr>
                <w:sz w:val="22"/>
                <w:szCs w:val="22"/>
              </w:rPr>
            </w:pPr>
          </w:p>
        </w:tc>
        <w:tc>
          <w:tcPr>
            <w:tcW w:w="1135" w:type="dxa"/>
            <w:tcBorders>
              <w:top w:val="nil"/>
              <w:left w:val="nil"/>
              <w:bottom w:val="single" w:sz="4" w:space="0" w:color="auto"/>
              <w:right w:val="single" w:sz="4" w:space="0" w:color="auto"/>
            </w:tcBorders>
            <w:shd w:val="clear" w:color="000000" w:fill="FFFFFF"/>
            <w:noWrap/>
            <w:vAlign w:val="center"/>
            <w:hideMark/>
          </w:tcPr>
          <w:p w14:paraId="019C3618" w14:textId="77777777" w:rsidR="00530D3B" w:rsidRPr="00D6757C" w:rsidRDefault="00530D3B" w:rsidP="00FC2D96">
            <w:pPr>
              <w:spacing w:after="0"/>
              <w:jc w:val="center"/>
              <w:rPr>
                <w:color w:val="000000"/>
                <w:sz w:val="22"/>
                <w:szCs w:val="22"/>
              </w:rPr>
            </w:pPr>
            <w:r w:rsidRPr="00D6757C">
              <w:rPr>
                <w:color w:val="000000"/>
                <w:sz w:val="22"/>
                <w:szCs w:val="22"/>
              </w:rPr>
              <w:t>20545,7</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60D3EF23" w14:textId="77777777" w:rsidR="00530D3B" w:rsidRPr="00D6757C" w:rsidRDefault="00530D3B" w:rsidP="00FC2D96">
            <w:pPr>
              <w:spacing w:after="0"/>
              <w:jc w:val="center"/>
              <w:rPr>
                <w:sz w:val="22"/>
                <w:szCs w:val="22"/>
              </w:rPr>
            </w:pPr>
          </w:p>
        </w:tc>
        <w:tc>
          <w:tcPr>
            <w:tcW w:w="1921" w:type="dxa"/>
            <w:tcBorders>
              <w:top w:val="nil"/>
              <w:left w:val="nil"/>
              <w:bottom w:val="single" w:sz="4" w:space="0" w:color="auto"/>
              <w:right w:val="single" w:sz="4" w:space="0" w:color="auto"/>
            </w:tcBorders>
            <w:shd w:val="clear" w:color="000000" w:fill="FFFFFF"/>
            <w:vAlign w:val="center"/>
            <w:hideMark/>
          </w:tcPr>
          <w:p w14:paraId="3D8A094D" w14:textId="77777777" w:rsidR="00530D3B" w:rsidRPr="00D6757C" w:rsidRDefault="00530D3B" w:rsidP="00FC2D96">
            <w:pPr>
              <w:spacing w:after="0"/>
              <w:jc w:val="center"/>
              <w:rPr>
                <w:sz w:val="22"/>
                <w:szCs w:val="22"/>
              </w:rPr>
            </w:pPr>
          </w:p>
        </w:tc>
        <w:tc>
          <w:tcPr>
            <w:tcW w:w="2189" w:type="dxa"/>
            <w:tcBorders>
              <w:top w:val="nil"/>
              <w:left w:val="nil"/>
              <w:bottom w:val="single" w:sz="4" w:space="0" w:color="auto"/>
              <w:right w:val="single" w:sz="4" w:space="0" w:color="auto"/>
            </w:tcBorders>
            <w:shd w:val="clear" w:color="000000" w:fill="FFFFFF"/>
            <w:vAlign w:val="center"/>
            <w:hideMark/>
          </w:tcPr>
          <w:p w14:paraId="7393B060" w14:textId="77777777" w:rsidR="00530D3B" w:rsidRPr="00D6757C" w:rsidRDefault="00530D3B" w:rsidP="00FC2D96">
            <w:pPr>
              <w:spacing w:after="0"/>
              <w:jc w:val="center"/>
              <w:rPr>
                <w:sz w:val="22"/>
                <w:szCs w:val="22"/>
              </w:rPr>
            </w:pPr>
          </w:p>
        </w:tc>
      </w:tr>
      <w:tr w:rsidR="00530D3B" w:rsidRPr="00D6757C" w14:paraId="5A22B5A9" w14:textId="77777777" w:rsidTr="00FC2D96">
        <w:trPr>
          <w:trHeight w:val="121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1D5D6F38" w14:textId="77777777" w:rsidR="00530D3B" w:rsidRPr="00D6757C" w:rsidRDefault="00530D3B" w:rsidP="00FC2D96">
            <w:pPr>
              <w:spacing w:after="0"/>
              <w:jc w:val="center"/>
              <w:rPr>
                <w:sz w:val="22"/>
                <w:szCs w:val="22"/>
              </w:rPr>
            </w:pPr>
            <w:r w:rsidRPr="00D6757C">
              <w:rPr>
                <w:sz w:val="22"/>
                <w:szCs w:val="22"/>
              </w:rPr>
              <w:lastRenderedPageBreak/>
              <w:t>24.</w:t>
            </w:r>
          </w:p>
        </w:tc>
        <w:tc>
          <w:tcPr>
            <w:tcW w:w="2268" w:type="dxa"/>
            <w:tcBorders>
              <w:top w:val="nil"/>
              <w:left w:val="nil"/>
              <w:bottom w:val="single" w:sz="4" w:space="0" w:color="auto"/>
              <w:right w:val="single" w:sz="4" w:space="0" w:color="auto"/>
            </w:tcBorders>
            <w:shd w:val="clear" w:color="000000" w:fill="FFFFFF"/>
            <w:vAlign w:val="center"/>
            <w:hideMark/>
          </w:tcPr>
          <w:p w14:paraId="24808C04" w14:textId="77777777" w:rsidR="00530D3B" w:rsidRPr="00D6757C" w:rsidRDefault="00530D3B" w:rsidP="00FC2D96">
            <w:pPr>
              <w:spacing w:after="0"/>
              <w:jc w:val="center"/>
              <w:rPr>
                <w:sz w:val="22"/>
                <w:szCs w:val="22"/>
              </w:rPr>
            </w:pPr>
            <w:r w:rsidRPr="00D6757C">
              <w:rPr>
                <w:sz w:val="22"/>
                <w:szCs w:val="22"/>
              </w:rPr>
              <w:t>Пешеходная зона Профилакторий - Гольфстрим</w:t>
            </w:r>
          </w:p>
        </w:tc>
        <w:tc>
          <w:tcPr>
            <w:tcW w:w="2301" w:type="dxa"/>
            <w:tcBorders>
              <w:top w:val="nil"/>
              <w:left w:val="nil"/>
              <w:bottom w:val="single" w:sz="4" w:space="0" w:color="auto"/>
              <w:right w:val="single" w:sz="4" w:space="0" w:color="auto"/>
            </w:tcBorders>
            <w:shd w:val="clear" w:color="000000" w:fill="FFFFFF"/>
            <w:vAlign w:val="center"/>
            <w:hideMark/>
          </w:tcPr>
          <w:p w14:paraId="728832AB" w14:textId="77777777" w:rsidR="00530D3B" w:rsidRPr="00D6757C" w:rsidRDefault="00530D3B" w:rsidP="00FC2D96">
            <w:pPr>
              <w:spacing w:after="0"/>
              <w:jc w:val="center"/>
              <w:rPr>
                <w:sz w:val="22"/>
                <w:szCs w:val="22"/>
              </w:rPr>
            </w:pPr>
            <w:r w:rsidRPr="00D6757C">
              <w:rPr>
                <w:sz w:val="22"/>
                <w:szCs w:val="22"/>
              </w:rPr>
              <w:t>г. Сургут, зона аэропорта</w:t>
            </w:r>
          </w:p>
        </w:tc>
        <w:tc>
          <w:tcPr>
            <w:tcW w:w="3118" w:type="dxa"/>
            <w:tcBorders>
              <w:top w:val="nil"/>
              <w:left w:val="nil"/>
              <w:bottom w:val="single" w:sz="4" w:space="0" w:color="auto"/>
              <w:right w:val="single" w:sz="4" w:space="0" w:color="auto"/>
            </w:tcBorders>
            <w:shd w:val="clear" w:color="000000" w:fill="FFFFFF"/>
            <w:vAlign w:val="center"/>
            <w:hideMark/>
          </w:tcPr>
          <w:p w14:paraId="6E0CB351" w14:textId="77777777" w:rsidR="00530D3B" w:rsidRPr="00D6757C" w:rsidRDefault="00530D3B" w:rsidP="00FC2D96">
            <w:pPr>
              <w:spacing w:after="0"/>
              <w:jc w:val="center"/>
              <w:rPr>
                <w:sz w:val="22"/>
                <w:szCs w:val="22"/>
              </w:rPr>
            </w:pPr>
            <w:r w:rsidRPr="00D6757C">
              <w:rPr>
                <w:sz w:val="22"/>
                <w:szCs w:val="22"/>
              </w:rPr>
              <w:t>Пешеходный тротуар, зеленая зона (5 метров от дороги)</w:t>
            </w:r>
          </w:p>
        </w:tc>
        <w:tc>
          <w:tcPr>
            <w:tcW w:w="1135" w:type="dxa"/>
            <w:tcBorders>
              <w:top w:val="nil"/>
              <w:left w:val="nil"/>
              <w:bottom w:val="single" w:sz="4" w:space="0" w:color="auto"/>
              <w:right w:val="single" w:sz="4" w:space="0" w:color="auto"/>
            </w:tcBorders>
            <w:shd w:val="clear" w:color="000000" w:fill="FFFFFF"/>
            <w:noWrap/>
            <w:vAlign w:val="center"/>
            <w:hideMark/>
          </w:tcPr>
          <w:p w14:paraId="78482B86" w14:textId="77777777" w:rsidR="00530D3B" w:rsidRPr="00D6757C" w:rsidRDefault="00530D3B" w:rsidP="00FC2D96">
            <w:pPr>
              <w:spacing w:after="0"/>
              <w:jc w:val="center"/>
              <w:rPr>
                <w:color w:val="000000"/>
                <w:sz w:val="22"/>
                <w:szCs w:val="22"/>
              </w:rPr>
            </w:pPr>
            <w:r w:rsidRPr="00D6757C">
              <w:rPr>
                <w:color w:val="000000"/>
                <w:sz w:val="22"/>
                <w:szCs w:val="22"/>
              </w:rPr>
              <w:t>3025</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03BAB2B0" w14:textId="77777777" w:rsidR="00530D3B" w:rsidRPr="00D6757C" w:rsidRDefault="00530D3B" w:rsidP="00FC2D96">
            <w:pPr>
              <w:spacing w:after="0"/>
              <w:jc w:val="center"/>
              <w:rPr>
                <w:sz w:val="22"/>
                <w:szCs w:val="22"/>
              </w:rPr>
            </w:pPr>
            <w:r w:rsidRPr="00D6757C">
              <w:rPr>
                <w:sz w:val="22"/>
                <w:szCs w:val="22"/>
              </w:rPr>
              <w:t>Очистка от снега тротуаров, бордюр, уборка мусора, выкос порослей</w:t>
            </w:r>
          </w:p>
        </w:tc>
        <w:tc>
          <w:tcPr>
            <w:tcW w:w="1921" w:type="dxa"/>
            <w:tcBorders>
              <w:top w:val="nil"/>
              <w:left w:val="nil"/>
              <w:bottom w:val="single" w:sz="4" w:space="0" w:color="auto"/>
              <w:right w:val="single" w:sz="4" w:space="0" w:color="auto"/>
            </w:tcBorders>
            <w:shd w:val="clear" w:color="000000" w:fill="FFFFFF"/>
            <w:vAlign w:val="center"/>
            <w:hideMark/>
          </w:tcPr>
          <w:p w14:paraId="2C65B8EB"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14:paraId="5573E4F0"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песком</w:t>
            </w:r>
          </w:p>
        </w:tc>
      </w:tr>
      <w:tr w:rsidR="00530D3B" w:rsidRPr="00D6757C" w14:paraId="07BEFE72" w14:textId="77777777" w:rsidTr="00FC2D96">
        <w:trPr>
          <w:trHeight w:val="1667"/>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009FF282" w14:textId="77777777" w:rsidR="00530D3B" w:rsidRPr="00D6757C" w:rsidRDefault="00530D3B" w:rsidP="00FC2D96">
            <w:pPr>
              <w:spacing w:after="0"/>
              <w:jc w:val="center"/>
              <w:rPr>
                <w:sz w:val="22"/>
                <w:szCs w:val="22"/>
              </w:rPr>
            </w:pPr>
            <w:r w:rsidRPr="00D6757C">
              <w:rPr>
                <w:sz w:val="22"/>
                <w:szCs w:val="22"/>
              </w:rPr>
              <w:t>25.</w:t>
            </w:r>
          </w:p>
        </w:tc>
        <w:tc>
          <w:tcPr>
            <w:tcW w:w="2268" w:type="dxa"/>
            <w:tcBorders>
              <w:top w:val="nil"/>
              <w:left w:val="nil"/>
              <w:bottom w:val="single" w:sz="4" w:space="0" w:color="auto"/>
              <w:right w:val="single" w:sz="4" w:space="0" w:color="auto"/>
            </w:tcBorders>
            <w:shd w:val="clear" w:color="000000" w:fill="FFFFFF"/>
            <w:vAlign w:val="center"/>
            <w:hideMark/>
          </w:tcPr>
          <w:p w14:paraId="13271E1A" w14:textId="77777777" w:rsidR="00530D3B" w:rsidRPr="00D6757C" w:rsidRDefault="00530D3B" w:rsidP="00FC2D96">
            <w:pPr>
              <w:spacing w:after="0"/>
              <w:jc w:val="center"/>
              <w:rPr>
                <w:sz w:val="22"/>
                <w:szCs w:val="22"/>
              </w:rPr>
            </w:pPr>
            <w:r w:rsidRPr="00D6757C">
              <w:rPr>
                <w:sz w:val="22"/>
                <w:szCs w:val="22"/>
              </w:rPr>
              <w:t xml:space="preserve"> Административно-бытовой корпус ГАТБ</w:t>
            </w:r>
          </w:p>
          <w:p w14:paraId="5EBA79C0" w14:textId="77777777" w:rsidR="00530D3B" w:rsidRPr="00D6757C" w:rsidRDefault="00530D3B" w:rsidP="00FC2D96">
            <w:pPr>
              <w:spacing w:after="0"/>
              <w:jc w:val="center"/>
              <w:rPr>
                <w:sz w:val="22"/>
                <w:szCs w:val="22"/>
              </w:rPr>
            </w:pPr>
            <w:r w:rsidRPr="00D6757C">
              <w:rPr>
                <w:sz w:val="22"/>
                <w:szCs w:val="22"/>
              </w:rPr>
              <w:t>(Здание администрации Авиакомпании "ЮТэйр")</w:t>
            </w:r>
          </w:p>
          <w:p w14:paraId="32DDA9D5" w14:textId="77777777" w:rsidR="00530D3B" w:rsidRPr="00D6757C" w:rsidRDefault="00530D3B" w:rsidP="00FC2D96">
            <w:pPr>
              <w:spacing w:after="0"/>
              <w:jc w:val="center"/>
              <w:rPr>
                <w:sz w:val="22"/>
                <w:szCs w:val="22"/>
              </w:rPr>
            </w:pPr>
          </w:p>
        </w:tc>
        <w:tc>
          <w:tcPr>
            <w:tcW w:w="2301" w:type="dxa"/>
            <w:tcBorders>
              <w:top w:val="nil"/>
              <w:left w:val="nil"/>
              <w:bottom w:val="single" w:sz="4" w:space="0" w:color="auto"/>
              <w:right w:val="single" w:sz="4" w:space="0" w:color="auto"/>
            </w:tcBorders>
            <w:shd w:val="clear" w:color="000000" w:fill="FFFFFF"/>
            <w:vAlign w:val="center"/>
            <w:hideMark/>
          </w:tcPr>
          <w:p w14:paraId="7CC921E6" w14:textId="77777777" w:rsidR="00530D3B" w:rsidRPr="00D6757C" w:rsidRDefault="00530D3B" w:rsidP="00FC2D96">
            <w:pPr>
              <w:spacing w:after="0"/>
              <w:jc w:val="center"/>
              <w:rPr>
                <w:sz w:val="22"/>
                <w:szCs w:val="22"/>
              </w:rPr>
            </w:pPr>
            <w:r w:rsidRPr="00D6757C">
              <w:rPr>
                <w:sz w:val="22"/>
                <w:szCs w:val="22"/>
              </w:rPr>
              <w:t>г.Сургут, ул. Аэрофлотская, 51</w:t>
            </w:r>
          </w:p>
          <w:p w14:paraId="4B26665F" w14:textId="77777777" w:rsidR="00530D3B" w:rsidRPr="00D6757C" w:rsidRDefault="00530D3B" w:rsidP="00FC2D96">
            <w:pPr>
              <w:spacing w:after="0"/>
              <w:jc w:val="center"/>
              <w:rPr>
                <w:sz w:val="22"/>
                <w:szCs w:val="22"/>
              </w:rPr>
            </w:pPr>
          </w:p>
          <w:p w14:paraId="1B32210E" w14:textId="77777777" w:rsidR="00530D3B" w:rsidRPr="00D6757C" w:rsidRDefault="00530D3B" w:rsidP="00FC2D96">
            <w:pPr>
              <w:spacing w:after="0"/>
              <w:jc w:val="center"/>
              <w:rPr>
                <w:sz w:val="22"/>
                <w:szCs w:val="22"/>
              </w:rPr>
            </w:pPr>
            <w:r w:rsidRPr="00D6757C">
              <w:rPr>
                <w:sz w:val="22"/>
                <w:szCs w:val="22"/>
              </w:rPr>
              <w:t>86:10:0101001:212</w:t>
            </w:r>
          </w:p>
        </w:tc>
        <w:tc>
          <w:tcPr>
            <w:tcW w:w="3118" w:type="dxa"/>
            <w:tcBorders>
              <w:top w:val="nil"/>
              <w:left w:val="nil"/>
              <w:bottom w:val="single" w:sz="4" w:space="0" w:color="auto"/>
              <w:right w:val="single" w:sz="4" w:space="0" w:color="auto"/>
            </w:tcBorders>
            <w:shd w:val="clear" w:color="000000" w:fill="FFFFFF"/>
            <w:vAlign w:val="center"/>
            <w:hideMark/>
          </w:tcPr>
          <w:p w14:paraId="6D2AE80E" w14:textId="189D6B02" w:rsidR="00530D3B" w:rsidRPr="00D6757C" w:rsidRDefault="00530D3B" w:rsidP="00FC2D96">
            <w:pPr>
              <w:spacing w:after="0"/>
              <w:jc w:val="center"/>
              <w:rPr>
                <w:sz w:val="22"/>
                <w:szCs w:val="22"/>
              </w:rPr>
            </w:pPr>
            <w:r w:rsidRPr="00D6757C">
              <w:rPr>
                <w:sz w:val="22"/>
                <w:szCs w:val="22"/>
              </w:rPr>
              <w:t>Периметр двухэтажного здания, крылечки, стоянка для легковых автомобилей, пешеходные дорожки, бордюры</w:t>
            </w:r>
          </w:p>
        </w:tc>
        <w:tc>
          <w:tcPr>
            <w:tcW w:w="1135" w:type="dxa"/>
            <w:tcBorders>
              <w:top w:val="nil"/>
              <w:left w:val="nil"/>
              <w:bottom w:val="single" w:sz="4" w:space="0" w:color="auto"/>
              <w:right w:val="single" w:sz="4" w:space="0" w:color="auto"/>
            </w:tcBorders>
            <w:shd w:val="clear" w:color="000000" w:fill="FFFFFF"/>
            <w:noWrap/>
            <w:vAlign w:val="center"/>
            <w:hideMark/>
          </w:tcPr>
          <w:p w14:paraId="2215565A" w14:textId="77777777" w:rsidR="00530D3B" w:rsidRPr="00D6757C" w:rsidRDefault="00530D3B" w:rsidP="00FC2D96">
            <w:pPr>
              <w:spacing w:after="0"/>
              <w:jc w:val="center"/>
              <w:rPr>
                <w:color w:val="000000"/>
                <w:sz w:val="22"/>
                <w:szCs w:val="22"/>
              </w:rPr>
            </w:pPr>
            <w:r w:rsidRPr="00D6757C">
              <w:rPr>
                <w:color w:val="000000"/>
                <w:sz w:val="22"/>
                <w:szCs w:val="22"/>
              </w:rPr>
              <w:t>1650</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279E7883" w14:textId="77777777" w:rsidR="00530D3B" w:rsidRPr="00D6757C" w:rsidRDefault="00530D3B" w:rsidP="00FC2D96">
            <w:pPr>
              <w:spacing w:after="0"/>
              <w:jc w:val="center"/>
              <w:rPr>
                <w:sz w:val="22"/>
                <w:szCs w:val="22"/>
              </w:rPr>
            </w:pPr>
            <w:r w:rsidRPr="00D6757C">
              <w:rPr>
                <w:sz w:val="22"/>
                <w:szCs w:val="22"/>
              </w:rPr>
              <w:t>Очистка от снега, от наледи, от мусора входных зон, бордюров, тротуаров, мусорных баков, очистка зеленой зоны</w:t>
            </w:r>
          </w:p>
        </w:tc>
        <w:tc>
          <w:tcPr>
            <w:tcW w:w="1921" w:type="dxa"/>
            <w:tcBorders>
              <w:top w:val="nil"/>
              <w:left w:val="nil"/>
              <w:bottom w:val="single" w:sz="4" w:space="0" w:color="auto"/>
              <w:right w:val="single" w:sz="4" w:space="0" w:color="auto"/>
            </w:tcBorders>
            <w:shd w:val="clear" w:color="000000" w:fill="FFFFFF"/>
            <w:vAlign w:val="center"/>
            <w:hideMark/>
          </w:tcPr>
          <w:p w14:paraId="05820DD0"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14:paraId="69589E54"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530D3B" w:rsidRPr="00D6757C" w14:paraId="1DEF50D4" w14:textId="77777777" w:rsidTr="00FC2D96">
        <w:trPr>
          <w:trHeight w:val="1372"/>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45340D8B" w14:textId="77777777" w:rsidR="00530D3B" w:rsidRPr="00D6757C" w:rsidRDefault="00530D3B" w:rsidP="00FC2D96">
            <w:pPr>
              <w:spacing w:after="0"/>
              <w:jc w:val="center"/>
              <w:rPr>
                <w:sz w:val="22"/>
                <w:szCs w:val="22"/>
              </w:rPr>
            </w:pPr>
            <w:r w:rsidRPr="00D6757C">
              <w:rPr>
                <w:sz w:val="22"/>
                <w:szCs w:val="22"/>
              </w:rPr>
              <w:t>26.</w:t>
            </w:r>
          </w:p>
        </w:tc>
        <w:tc>
          <w:tcPr>
            <w:tcW w:w="2268" w:type="dxa"/>
            <w:tcBorders>
              <w:top w:val="nil"/>
              <w:left w:val="nil"/>
              <w:bottom w:val="single" w:sz="4" w:space="0" w:color="auto"/>
              <w:right w:val="single" w:sz="4" w:space="0" w:color="auto"/>
            </w:tcBorders>
            <w:shd w:val="clear" w:color="000000" w:fill="FFFFFF"/>
            <w:vAlign w:val="center"/>
            <w:hideMark/>
          </w:tcPr>
          <w:p w14:paraId="78F854D3" w14:textId="77777777" w:rsidR="00530D3B" w:rsidRPr="00D6757C" w:rsidRDefault="00530D3B" w:rsidP="00FC2D96">
            <w:pPr>
              <w:spacing w:after="0"/>
              <w:jc w:val="center"/>
              <w:rPr>
                <w:sz w:val="22"/>
                <w:szCs w:val="22"/>
              </w:rPr>
            </w:pPr>
          </w:p>
          <w:p w14:paraId="69DB1FDB" w14:textId="77777777" w:rsidR="00530D3B" w:rsidRPr="00D6757C" w:rsidRDefault="00530D3B" w:rsidP="00FC2D96">
            <w:pPr>
              <w:spacing w:after="0"/>
              <w:jc w:val="center"/>
              <w:rPr>
                <w:sz w:val="22"/>
                <w:szCs w:val="22"/>
              </w:rPr>
            </w:pPr>
            <w:r w:rsidRPr="00D6757C">
              <w:rPr>
                <w:sz w:val="22"/>
                <w:szCs w:val="22"/>
              </w:rPr>
              <w:t>Здание ОМТС</w:t>
            </w:r>
          </w:p>
        </w:tc>
        <w:tc>
          <w:tcPr>
            <w:tcW w:w="2301" w:type="dxa"/>
            <w:tcBorders>
              <w:top w:val="nil"/>
              <w:left w:val="nil"/>
              <w:bottom w:val="single" w:sz="4" w:space="0" w:color="auto"/>
              <w:right w:val="single" w:sz="4" w:space="0" w:color="auto"/>
            </w:tcBorders>
            <w:shd w:val="clear" w:color="000000" w:fill="FFFFFF"/>
            <w:vAlign w:val="center"/>
            <w:hideMark/>
          </w:tcPr>
          <w:p w14:paraId="1662027B" w14:textId="77777777" w:rsidR="00530D3B" w:rsidRPr="00D6757C" w:rsidRDefault="00530D3B" w:rsidP="00FC2D96">
            <w:pPr>
              <w:spacing w:after="0"/>
              <w:jc w:val="center"/>
              <w:rPr>
                <w:sz w:val="22"/>
                <w:szCs w:val="22"/>
              </w:rPr>
            </w:pPr>
            <w:r w:rsidRPr="00D6757C">
              <w:rPr>
                <w:sz w:val="22"/>
                <w:szCs w:val="22"/>
              </w:rPr>
              <w:t>г. Сургут, Аэрофлотская 46, сооружение 2</w:t>
            </w:r>
          </w:p>
          <w:p w14:paraId="4905EE11" w14:textId="77777777" w:rsidR="00530D3B" w:rsidRPr="00D6757C" w:rsidRDefault="00530D3B" w:rsidP="00FC2D96">
            <w:pPr>
              <w:spacing w:after="0"/>
              <w:jc w:val="center"/>
              <w:rPr>
                <w:sz w:val="22"/>
                <w:szCs w:val="22"/>
              </w:rPr>
            </w:pPr>
          </w:p>
          <w:p w14:paraId="038AE3A9" w14:textId="77777777" w:rsidR="00530D3B" w:rsidRPr="00D6757C" w:rsidRDefault="00530D3B" w:rsidP="00FC2D96">
            <w:pPr>
              <w:spacing w:after="0"/>
              <w:jc w:val="center"/>
              <w:rPr>
                <w:sz w:val="22"/>
                <w:szCs w:val="22"/>
              </w:rPr>
            </w:pPr>
            <w:r w:rsidRPr="00D6757C">
              <w:rPr>
                <w:sz w:val="22"/>
                <w:szCs w:val="22"/>
              </w:rPr>
              <w:t>86:10:0101000:1168</w:t>
            </w:r>
          </w:p>
        </w:tc>
        <w:tc>
          <w:tcPr>
            <w:tcW w:w="3118" w:type="dxa"/>
            <w:tcBorders>
              <w:top w:val="nil"/>
              <w:left w:val="nil"/>
              <w:bottom w:val="single" w:sz="4" w:space="0" w:color="auto"/>
              <w:right w:val="single" w:sz="4" w:space="0" w:color="auto"/>
            </w:tcBorders>
            <w:shd w:val="clear" w:color="000000" w:fill="FFFFFF"/>
            <w:vAlign w:val="center"/>
            <w:hideMark/>
          </w:tcPr>
          <w:p w14:paraId="024C89F0" w14:textId="77777777" w:rsidR="00530D3B" w:rsidRPr="00D6757C" w:rsidRDefault="00530D3B" w:rsidP="00FC2D96">
            <w:pPr>
              <w:spacing w:after="0"/>
              <w:jc w:val="center"/>
              <w:rPr>
                <w:sz w:val="22"/>
                <w:szCs w:val="22"/>
              </w:rPr>
            </w:pPr>
            <w:r w:rsidRPr="00D6757C">
              <w:rPr>
                <w:sz w:val="22"/>
                <w:szCs w:val="22"/>
              </w:rPr>
              <w:t>Периметр одноэтажного здания, входные зоны, крылечки, пожарные карманы</w:t>
            </w:r>
          </w:p>
        </w:tc>
        <w:tc>
          <w:tcPr>
            <w:tcW w:w="1135" w:type="dxa"/>
            <w:tcBorders>
              <w:top w:val="nil"/>
              <w:left w:val="nil"/>
              <w:bottom w:val="single" w:sz="4" w:space="0" w:color="auto"/>
              <w:right w:val="single" w:sz="4" w:space="0" w:color="auto"/>
            </w:tcBorders>
            <w:shd w:val="clear" w:color="000000" w:fill="FFFFFF"/>
            <w:noWrap/>
            <w:vAlign w:val="center"/>
            <w:hideMark/>
          </w:tcPr>
          <w:p w14:paraId="4D5470DD" w14:textId="77777777" w:rsidR="00530D3B" w:rsidRPr="00D6757C" w:rsidRDefault="00530D3B" w:rsidP="00FC2D96">
            <w:pPr>
              <w:spacing w:after="0"/>
              <w:jc w:val="center"/>
              <w:rPr>
                <w:color w:val="000000"/>
                <w:sz w:val="22"/>
                <w:szCs w:val="22"/>
              </w:rPr>
            </w:pPr>
            <w:r w:rsidRPr="00D6757C">
              <w:rPr>
                <w:color w:val="000000"/>
                <w:sz w:val="22"/>
                <w:szCs w:val="22"/>
              </w:rPr>
              <w:t>920</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3B7A9C5D" w14:textId="3D659F90" w:rsidR="00530D3B" w:rsidRPr="00D6757C" w:rsidRDefault="00530D3B" w:rsidP="00FC2D96">
            <w:pPr>
              <w:spacing w:after="0"/>
              <w:jc w:val="center"/>
              <w:rPr>
                <w:sz w:val="22"/>
                <w:szCs w:val="22"/>
              </w:rPr>
            </w:pPr>
            <w:r w:rsidRPr="00D6757C">
              <w:rPr>
                <w:sz w:val="22"/>
                <w:szCs w:val="22"/>
              </w:rPr>
              <w:t xml:space="preserve">Очистка от снега, от наледи, от мусора входных зон, бордюров, </w:t>
            </w:r>
            <w:r w:rsidR="00D722D0" w:rsidRPr="00D6757C">
              <w:rPr>
                <w:sz w:val="22"/>
                <w:szCs w:val="22"/>
              </w:rPr>
              <w:t>тротуаров, очистка</w:t>
            </w:r>
            <w:r w:rsidRPr="00D6757C">
              <w:rPr>
                <w:sz w:val="22"/>
                <w:szCs w:val="22"/>
              </w:rPr>
              <w:t xml:space="preserve"> зеленой зоны</w:t>
            </w:r>
          </w:p>
        </w:tc>
        <w:tc>
          <w:tcPr>
            <w:tcW w:w="1921" w:type="dxa"/>
            <w:tcBorders>
              <w:top w:val="nil"/>
              <w:left w:val="nil"/>
              <w:bottom w:val="single" w:sz="4" w:space="0" w:color="auto"/>
              <w:right w:val="single" w:sz="4" w:space="0" w:color="auto"/>
            </w:tcBorders>
            <w:shd w:val="clear" w:color="000000" w:fill="FFFFFF"/>
            <w:vAlign w:val="center"/>
            <w:hideMark/>
          </w:tcPr>
          <w:p w14:paraId="69CD709A"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14:paraId="0965B577"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 В летний период покраска бордюров</w:t>
            </w:r>
          </w:p>
        </w:tc>
      </w:tr>
      <w:tr w:rsidR="00530D3B" w:rsidRPr="00D6757C" w14:paraId="62675613" w14:textId="77777777" w:rsidTr="00FC2D96">
        <w:trPr>
          <w:trHeight w:val="1713"/>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00FC8A25" w14:textId="77777777" w:rsidR="00530D3B" w:rsidRPr="00D6757C" w:rsidRDefault="00530D3B" w:rsidP="00FC2D96">
            <w:pPr>
              <w:spacing w:after="0"/>
              <w:jc w:val="center"/>
              <w:rPr>
                <w:sz w:val="22"/>
                <w:szCs w:val="22"/>
              </w:rPr>
            </w:pPr>
            <w:r w:rsidRPr="00D6757C">
              <w:rPr>
                <w:sz w:val="22"/>
                <w:szCs w:val="22"/>
              </w:rPr>
              <w:t>27.</w:t>
            </w:r>
          </w:p>
        </w:tc>
        <w:tc>
          <w:tcPr>
            <w:tcW w:w="2268" w:type="dxa"/>
            <w:tcBorders>
              <w:top w:val="nil"/>
              <w:left w:val="nil"/>
              <w:bottom w:val="single" w:sz="4" w:space="0" w:color="auto"/>
              <w:right w:val="single" w:sz="4" w:space="0" w:color="auto"/>
            </w:tcBorders>
            <w:shd w:val="clear" w:color="000000" w:fill="FFFFFF"/>
            <w:vAlign w:val="center"/>
            <w:hideMark/>
          </w:tcPr>
          <w:p w14:paraId="734C5899" w14:textId="77777777" w:rsidR="00530D3B" w:rsidRPr="00D6757C" w:rsidRDefault="00530D3B" w:rsidP="00FC2D96">
            <w:pPr>
              <w:spacing w:after="0"/>
              <w:jc w:val="center"/>
              <w:rPr>
                <w:sz w:val="22"/>
                <w:szCs w:val="22"/>
              </w:rPr>
            </w:pPr>
          </w:p>
          <w:p w14:paraId="52EFD766" w14:textId="77777777" w:rsidR="00530D3B" w:rsidRPr="00D6757C" w:rsidRDefault="00530D3B" w:rsidP="00FC2D96">
            <w:pPr>
              <w:spacing w:after="0"/>
              <w:jc w:val="center"/>
              <w:rPr>
                <w:sz w:val="22"/>
                <w:szCs w:val="22"/>
              </w:rPr>
            </w:pPr>
          </w:p>
          <w:p w14:paraId="56274623" w14:textId="77777777" w:rsidR="00530D3B" w:rsidRPr="00D6757C" w:rsidRDefault="00530D3B" w:rsidP="00FC2D96">
            <w:pPr>
              <w:spacing w:after="0"/>
              <w:jc w:val="center"/>
              <w:rPr>
                <w:sz w:val="22"/>
                <w:szCs w:val="22"/>
              </w:rPr>
            </w:pPr>
            <w:r w:rsidRPr="00D6757C">
              <w:rPr>
                <w:sz w:val="22"/>
                <w:szCs w:val="22"/>
              </w:rPr>
              <w:t>Здание базовой инспекции, помещение 1</w:t>
            </w:r>
          </w:p>
          <w:p w14:paraId="3BBA7DA3" w14:textId="77777777" w:rsidR="00530D3B" w:rsidRPr="00D6757C" w:rsidRDefault="00530D3B" w:rsidP="00FC2D96">
            <w:pPr>
              <w:spacing w:after="0"/>
              <w:jc w:val="center"/>
              <w:rPr>
                <w:sz w:val="22"/>
                <w:szCs w:val="22"/>
              </w:rPr>
            </w:pPr>
          </w:p>
          <w:p w14:paraId="7C72B6A5" w14:textId="77777777" w:rsidR="00530D3B" w:rsidRPr="00D6757C" w:rsidRDefault="00530D3B" w:rsidP="00FC2D96">
            <w:pPr>
              <w:spacing w:after="0"/>
              <w:jc w:val="center"/>
              <w:rPr>
                <w:sz w:val="22"/>
                <w:szCs w:val="22"/>
              </w:rPr>
            </w:pPr>
            <w:r w:rsidRPr="00D6757C">
              <w:rPr>
                <w:sz w:val="22"/>
                <w:szCs w:val="22"/>
              </w:rPr>
              <w:t>Здание базовой инспекции, помещение 2</w:t>
            </w:r>
          </w:p>
          <w:p w14:paraId="57D5CF60" w14:textId="77777777" w:rsidR="00530D3B" w:rsidRPr="00D6757C" w:rsidRDefault="00530D3B" w:rsidP="00FC2D96">
            <w:pPr>
              <w:spacing w:after="0"/>
              <w:jc w:val="center"/>
              <w:rPr>
                <w:sz w:val="22"/>
                <w:szCs w:val="22"/>
              </w:rPr>
            </w:pPr>
          </w:p>
          <w:p w14:paraId="40818465" w14:textId="77777777" w:rsidR="00530D3B" w:rsidRPr="00D6757C" w:rsidRDefault="00530D3B" w:rsidP="00FC2D96">
            <w:pPr>
              <w:spacing w:after="0"/>
              <w:jc w:val="center"/>
              <w:rPr>
                <w:sz w:val="22"/>
                <w:szCs w:val="22"/>
              </w:rPr>
            </w:pPr>
            <w:r w:rsidRPr="00D6757C">
              <w:rPr>
                <w:sz w:val="22"/>
                <w:szCs w:val="22"/>
              </w:rPr>
              <w:t>(Здание базовой инспекции с гаражами и пристроем)</w:t>
            </w:r>
          </w:p>
          <w:p w14:paraId="43C0ED75" w14:textId="77777777" w:rsidR="00530D3B" w:rsidRPr="00D6757C" w:rsidRDefault="00530D3B" w:rsidP="00FC2D96">
            <w:pPr>
              <w:spacing w:after="0"/>
              <w:jc w:val="center"/>
              <w:rPr>
                <w:sz w:val="22"/>
                <w:szCs w:val="22"/>
              </w:rPr>
            </w:pPr>
          </w:p>
        </w:tc>
        <w:tc>
          <w:tcPr>
            <w:tcW w:w="2301" w:type="dxa"/>
            <w:tcBorders>
              <w:top w:val="nil"/>
              <w:left w:val="nil"/>
              <w:bottom w:val="single" w:sz="4" w:space="0" w:color="auto"/>
              <w:right w:val="single" w:sz="4" w:space="0" w:color="auto"/>
            </w:tcBorders>
            <w:shd w:val="clear" w:color="000000" w:fill="FFFFFF"/>
            <w:vAlign w:val="center"/>
            <w:hideMark/>
          </w:tcPr>
          <w:p w14:paraId="048D41FE" w14:textId="77777777" w:rsidR="00FC2D96" w:rsidRPr="00D6757C" w:rsidRDefault="00FC2D96" w:rsidP="00FC2D96">
            <w:pPr>
              <w:spacing w:after="0"/>
              <w:jc w:val="center"/>
              <w:rPr>
                <w:sz w:val="22"/>
                <w:szCs w:val="22"/>
              </w:rPr>
            </w:pPr>
          </w:p>
          <w:p w14:paraId="3A297175" w14:textId="77777777" w:rsidR="00FC2D96" w:rsidRPr="00D6757C" w:rsidRDefault="00FC2D96" w:rsidP="00FC2D96">
            <w:pPr>
              <w:spacing w:after="0"/>
              <w:jc w:val="center"/>
              <w:rPr>
                <w:sz w:val="22"/>
                <w:szCs w:val="22"/>
              </w:rPr>
            </w:pPr>
          </w:p>
          <w:p w14:paraId="5B628861" w14:textId="77777777" w:rsidR="00530D3B" w:rsidRPr="00D6757C" w:rsidRDefault="00530D3B" w:rsidP="00FC2D96">
            <w:pPr>
              <w:spacing w:after="0"/>
              <w:jc w:val="center"/>
              <w:rPr>
                <w:sz w:val="22"/>
                <w:szCs w:val="22"/>
              </w:rPr>
            </w:pPr>
            <w:r w:rsidRPr="00D6757C">
              <w:rPr>
                <w:sz w:val="22"/>
                <w:szCs w:val="22"/>
              </w:rPr>
              <w:t>г. Сургут, ул. Аэрофлотская, д.46/1, помещение 1</w:t>
            </w:r>
          </w:p>
          <w:p w14:paraId="6E16DA23" w14:textId="4796F04B" w:rsidR="00530D3B" w:rsidRPr="00D6757C" w:rsidRDefault="00FC2D96" w:rsidP="00FC2D96">
            <w:pPr>
              <w:spacing w:after="0"/>
              <w:jc w:val="center"/>
              <w:rPr>
                <w:sz w:val="22"/>
                <w:szCs w:val="22"/>
              </w:rPr>
            </w:pPr>
            <w:r w:rsidRPr="00D6757C">
              <w:rPr>
                <w:sz w:val="22"/>
                <w:szCs w:val="22"/>
              </w:rPr>
              <w:t>86:10:0101222:819</w:t>
            </w:r>
          </w:p>
          <w:p w14:paraId="7DBB55F1" w14:textId="77777777" w:rsidR="00530D3B" w:rsidRPr="00D6757C" w:rsidRDefault="00530D3B" w:rsidP="00FC2D96">
            <w:pPr>
              <w:spacing w:after="0"/>
              <w:jc w:val="center"/>
              <w:rPr>
                <w:sz w:val="22"/>
                <w:szCs w:val="22"/>
              </w:rPr>
            </w:pPr>
            <w:r w:rsidRPr="00D6757C">
              <w:rPr>
                <w:sz w:val="22"/>
                <w:szCs w:val="22"/>
              </w:rPr>
              <w:t>г. Сургут, ул. Аэрофлотская, д.46/1, помещение 2</w:t>
            </w:r>
          </w:p>
          <w:p w14:paraId="16DCE7AE" w14:textId="3DAF52C7" w:rsidR="00530D3B" w:rsidRPr="00D6757C" w:rsidRDefault="00FC2D96" w:rsidP="00FC2D96">
            <w:pPr>
              <w:spacing w:after="0"/>
              <w:jc w:val="center"/>
              <w:rPr>
                <w:sz w:val="22"/>
                <w:szCs w:val="22"/>
              </w:rPr>
            </w:pPr>
            <w:r w:rsidRPr="00D6757C">
              <w:rPr>
                <w:sz w:val="22"/>
                <w:szCs w:val="22"/>
              </w:rPr>
              <w:t>86:10:0101222:820</w:t>
            </w:r>
          </w:p>
          <w:p w14:paraId="33B0ABB2" w14:textId="77777777" w:rsidR="00530D3B" w:rsidRPr="00D6757C" w:rsidRDefault="00530D3B" w:rsidP="00FC2D96">
            <w:pPr>
              <w:spacing w:after="0"/>
              <w:jc w:val="center"/>
              <w:rPr>
                <w:sz w:val="22"/>
                <w:szCs w:val="22"/>
              </w:rPr>
            </w:pPr>
          </w:p>
        </w:tc>
        <w:tc>
          <w:tcPr>
            <w:tcW w:w="3118" w:type="dxa"/>
            <w:tcBorders>
              <w:top w:val="nil"/>
              <w:left w:val="nil"/>
              <w:bottom w:val="single" w:sz="4" w:space="0" w:color="auto"/>
              <w:right w:val="single" w:sz="4" w:space="0" w:color="auto"/>
            </w:tcBorders>
            <w:shd w:val="clear" w:color="000000" w:fill="FFFFFF"/>
            <w:vAlign w:val="center"/>
            <w:hideMark/>
          </w:tcPr>
          <w:p w14:paraId="1BB788F5" w14:textId="77777777" w:rsidR="00530D3B" w:rsidRPr="00D6757C" w:rsidRDefault="00530D3B" w:rsidP="00FC2D96">
            <w:pPr>
              <w:spacing w:after="0"/>
              <w:jc w:val="center"/>
              <w:rPr>
                <w:sz w:val="22"/>
                <w:szCs w:val="22"/>
              </w:rPr>
            </w:pPr>
            <w:r w:rsidRPr="00D6757C">
              <w:rPr>
                <w:sz w:val="22"/>
                <w:szCs w:val="22"/>
              </w:rPr>
              <w:t>Периметр двухэтажного здания, входные зоны, крылечки</w:t>
            </w:r>
          </w:p>
        </w:tc>
        <w:tc>
          <w:tcPr>
            <w:tcW w:w="1135" w:type="dxa"/>
            <w:tcBorders>
              <w:top w:val="nil"/>
              <w:left w:val="nil"/>
              <w:bottom w:val="single" w:sz="4" w:space="0" w:color="auto"/>
              <w:right w:val="single" w:sz="4" w:space="0" w:color="auto"/>
            </w:tcBorders>
            <w:shd w:val="clear" w:color="000000" w:fill="FFFFFF"/>
            <w:noWrap/>
            <w:vAlign w:val="center"/>
            <w:hideMark/>
          </w:tcPr>
          <w:p w14:paraId="6B0DE8CE" w14:textId="77777777" w:rsidR="00530D3B" w:rsidRPr="00D6757C" w:rsidRDefault="00530D3B" w:rsidP="00FC2D96">
            <w:pPr>
              <w:spacing w:after="0"/>
              <w:jc w:val="center"/>
              <w:rPr>
                <w:color w:val="000000"/>
                <w:sz w:val="22"/>
                <w:szCs w:val="22"/>
              </w:rPr>
            </w:pPr>
            <w:r w:rsidRPr="00D6757C">
              <w:rPr>
                <w:color w:val="000000"/>
                <w:sz w:val="22"/>
                <w:szCs w:val="22"/>
              </w:rPr>
              <w:t>1075</w:t>
            </w:r>
          </w:p>
        </w:tc>
        <w:tc>
          <w:tcPr>
            <w:tcW w:w="2268" w:type="dxa"/>
            <w:gridSpan w:val="2"/>
            <w:tcBorders>
              <w:top w:val="nil"/>
              <w:left w:val="nil"/>
              <w:bottom w:val="single" w:sz="4" w:space="0" w:color="auto"/>
              <w:right w:val="single" w:sz="4" w:space="0" w:color="auto"/>
            </w:tcBorders>
            <w:shd w:val="clear" w:color="000000" w:fill="FFFFFF"/>
            <w:vAlign w:val="center"/>
            <w:hideMark/>
          </w:tcPr>
          <w:p w14:paraId="0FA923D2" w14:textId="6F04379D" w:rsidR="00530D3B" w:rsidRPr="00D6757C" w:rsidRDefault="00530D3B" w:rsidP="00FC2D96">
            <w:pPr>
              <w:spacing w:after="0"/>
              <w:jc w:val="center"/>
              <w:rPr>
                <w:sz w:val="22"/>
                <w:szCs w:val="22"/>
              </w:rPr>
            </w:pPr>
            <w:r w:rsidRPr="00D6757C">
              <w:rPr>
                <w:sz w:val="22"/>
                <w:szCs w:val="22"/>
              </w:rPr>
              <w:t xml:space="preserve">Очистка от снега, от наледи, от мусора входных зон, бордюров, тротуаров, мусорных </w:t>
            </w:r>
            <w:r w:rsidR="00D722D0" w:rsidRPr="00D6757C">
              <w:rPr>
                <w:sz w:val="22"/>
                <w:szCs w:val="22"/>
              </w:rPr>
              <w:t>баков, очистка</w:t>
            </w:r>
            <w:r w:rsidRPr="00D6757C">
              <w:rPr>
                <w:sz w:val="22"/>
                <w:szCs w:val="22"/>
              </w:rPr>
              <w:t xml:space="preserve"> зеленой зоны</w:t>
            </w:r>
          </w:p>
        </w:tc>
        <w:tc>
          <w:tcPr>
            <w:tcW w:w="1921" w:type="dxa"/>
            <w:tcBorders>
              <w:top w:val="nil"/>
              <w:left w:val="nil"/>
              <w:bottom w:val="single" w:sz="4" w:space="0" w:color="auto"/>
              <w:right w:val="single" w:sz="4" w:space="0" w:color="auto"/>
            </w:tcBorders>
            <w:shd w:val="clear" w:color="000000" w:fill="FFFFFF"/>
            <w:vAlign w:val="center"/>
            <w:hideMark/>
          </w:tcPr>
          <w:p w14:paraId="66CFE1DD" w14:textId="77777777" w:rsidR="00530D3B" w:rsidRPr="00D6757C" w:rsidRDefault="00530D3B" w:rsidP="00FC2D96">
            <w:pPr>
              <w:spacing w:after="0"/>
              <w:jc w:val="center"/>
              <w:rPr>
                <w:sz w:val="22"/>
                <w:szCs w:val="22"/>
              </w:rPr>
            </w:pPr>
            <w:r w:rsidRPr="00D6757C">
              <w:rPr>
                <w:sz w:val="22"/>
                <w:szCs w:val="22"/>
              </w:rPr>
              <w:t>понедельник-пятница</w:t>
            </w:r>
          </w:p>
        </w:tc>
        <w:tc>
          <w:tcPr>
            <w:tcW w:w="2189" w:type="dxa"/>
            <w:tcBorders>
              <w:top w:val="nil"/>
              <w:left w:val="nil"/>
              <w:bottom w:val="single" w:sz="4" w:space="0" w:color="auto"/>
              <w:right w:val="single" w:sz="4" w:space="0" w:color="auto"/>
            </w:tcBorders>
            <w:shd w:val="clear" w:color="000000" w:fill="FFFFFF"/>
            <w:vAlign w:val="center"/>
            <w:hideMark/>
          </w:tcPr>
          <w:p w14:paraId="5018CC6D" w14:textId="77777777" w:rsidR="00530D3B" w:rsidRPr="00D6757C" w:rsidRDefault="00530D3B" w:rsidP="00FC2D96">
            <w:pPr>
              <w:spacing w:after="0"/>
              <w:jc w:val="center"/>
              <w:rPr>
                <w:sz w:val="22"/>
                <w:szCs w:val="22"/>
              </w:rPr>
            </w:pPr>
            <w:r w:rsidRPr="00D6757C">
              <w:rPr>
                <w:sz w:val="22"/>
                <w:szCs w:val="22"/>
              </w:rPr>
              <w:t>При неблагоприятных условиях погоды посыпка дорожек и тротуаров песком. В летний период покраска бордюров, очистка газонов, полив цветов</w:t>
            </w:r>
          </w:p>
        </w:tc>
      </w:tr>
      <w:tr w:rsidR="00530D3B" w:rsidRPr="00D6757C" w14:paraId="45E09BAF" w14:textId="77777777" w:rsidTr="00FC2D96">
        <w:trPr>
          <w:trHeight w:val="94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315E06FF" w14:textId="77777777" w:rsidR="00530D3B" w:rsidRPr="00D6757C" w:rsidRDefault="00530D3B" w:rsidP="00FC2D96">
            <w:pPr>
              <w:spacing w:after="0"/>
              <w:jc w:val="center"/>
              <w:rPr>
                <w:color w:val="000000"/>
                <w:sz w:val="22"/>
                <w:szCs w:val="22"/>
              </w:rPr>
            </w:pPr>
          </w:p>
        </w:tc>
        <w:tc>
          <w:tcPr>
            <w:tcW w:w="2268" w:type="dxa"/>
            <w:tcBorders>
              <w:top w:val="nil"/>
              <w:left w:val="nil"/>
              <w:bottom w:val="single" w:sz="4" w:space="0" w:color="auto"/>
              <w:right w:val="single" w:sz="4" w:space="0" w:color="auto"/>
            </w:tcBorders>
            <w:shd w:val="clear" w:color="000000" w:fill="FFFFFF"/>
            <w:vAlign w:val="center"/>
            <w:hideMark/>
          </w:tcPr>
          <w:p w14:paraId="7F3F3448" w14:textId="0437F433" w:rsidR="00530D3B" w:rsidRPr="00D6757C" w:rsidRDefault="00530D3B" w:rsidP="00FC2D96">
            <w:pPr>
              <w:spacing w:after="0"/>
              <w:jc w:val="center"/>
              <w:rPr>
                <w:color w:val="000000"/>
                <w:sz w:val="22"/>
                <w:szCs w:val="22"/>
              </w:rPr>
            </w:pPr>
            <w:r w:rsidRPr="00D6757C">
              <w:rPr>
                <w:color w:val="000000"/>
                <w:sz w:val="22"/>
                <w:szCs w:val="22"/>
              </w:rPr>
              <w:t xml:space="preserve">Площадь </w:t>
            </w:r>
            <w:r w:rsidR="00D722D0" w:rsidRPr="00D6757C">
              <w:rPr>
                <w:color w:val="000000"/>
                <w:sz w:val="22"/>
                <w:szCs w:val="22"/>
              </w:rPr>
              <w:t>по уборке,</w:t>
            </w:r>
            <w:r w:rsidRPr="00D6757C">
              <w:rPr>
                <w:color w:val="000000"/>
                <w:sz w:val="22"/>
                <w:szCs w:val="22"/>
              </w:rPr>
              <w:t xml:space="preserve"> прилегающей к зданиям и сооружениям территории п.24-27</w:t>
            </w:r>
          </w:p>
        </w:tc>
        <w:tc>
          <w:tcPr>
            <w:tcW w:w="2301" w:type="dxa"/>
            <w:tcBorders>
              <w:top w:val="nil"/>
              <w:left w:val="nil"/>
              <w:bottom w:val="single" w:sz="4" w:space="0" w:color="auto"/>
              <w:right w:val="single" w:sz="4" w:space="0" w:color="auto"/>
            </w:tcBorders>
            <w:shd w:val="clear" w:color="000000" w:fill="FFFFFF"/>
            <w:noWrap/>
            <w:vAlign w:val="center"/>
            <w:hideMark/>
          </w:tcPr>
          <w:p w14:paraId="36C5B195" w14:textId="77777777" w:rsidR="00530D3B" w:rsidRPr="00D6757C" w:rsidRDefault="00530D3B" w:rsidP="00FC2D96">
            <w:pPr>
              <w:spacing w:after="0"/>
              <w:jc w:val="center"/>
              <w:rPr>
                <w:b/>
                <w:bCs/>
                <w:sz w:val="22"/>
                <w:szCs w:val="22"/>
              </w:rPr>
            </w:pPr>
          </w:p>
        </w:tc>
        <w:tc>
          <w:tcPr>
            <w:tcW w:w="3118" w:type="dxa"/>
            <w:tcBorders>
              <w:top w:val="nil"/>
              <w:left w:val="nil"/>
              <w:bottom w:val="single" w:sz="4" w:space="0" w:color="auto"/>
              <w:right w:val="single" w:sz="4" w:space="0" w:color="auto"/>
            </w:tcBorders>
            <w:shd w:val="clear" w:color="000000" w:fill="FFFFFF"/>
            <w:noWrap/>
            <w:vAlign w:val="center"/>
            <w:hideMark/>
          </w:tcPr>
          <w:p w14:paraId="593A6BAE" w14:textId="77777777" w:rsidR="00530D3B" w:rsidRPr="00D6757C" w:rsidRDefault="00530D3B" w:rsidP="00FC2D96">
            <w:pPr>
              <w:spacing w:after="0"/>
              <w:jc w:val="center"/>
              <w:rPr>
                <w:b/>
                <w:bCs/>
                <w:sz w:val="22"/>
                <w:szCs w:val="22"/>
              </w:rPr>
            </w:pPr>
          </w:p>
        </w:tc>
        <w:tc>
          <w:tcPr>
            <w:tcW w:w="1135" w:type="dxa"/>
            <w:tcBorders>
              <w:top w:val="nil"/>
              <w:left w:val="nil"/>
              <w:bottom w:val="single" w:sz="4" w:space="0" w:color="auto"/>
              <w:right w:val="single" w:sz="4" w:space="0" w:color="auto"/>
            </w:tcBorders>
            <w:shd w:val="clear" w:color="000000" w:fill="FFFFFF"/>
            <w:noWrap/>
            <w:vAlign w:val="center"/>
            <w:hideMark/>
          </w:tcPr>
          <w:p w14:paraId="3141E826" w14:textId="77777777" w:rsidR="00530D3B" w:rsidRPr="00D6757C" w:rsidRDefault="00530D3B" w:rsidP="00FC2D96">
            <w:pPr>
              <w:spacing w:after="0"/>
              <w:jc w:val="center"/>
              <w:rPr>
                <w:b/>
                <w:bCs/>
                <w:sz w:val="22"/>
                <w:szCs w:val="22"/>
              </w:rPr>
            </w:pPr>
            <w:r w:rsidRPr="00D6757C">
              <w:rPr>
                <w:b/>
                <w:bCs/>
                <w:sz w:val="22"/>
                <w:szCs w:val="22"/>
              </w:rPr>
              <w:t>6670</w:t>
            </w:r>
          </w:p>
        </w:tc>
        <w:tc>
          <w:tcPr>
            <w:tcW w:w="2268" w:type="dxa"/>
            <w:gridSpan w:val="2"/>
            <w:tcBorders>
              <w:top w:val="nil"/>
              <w:left w:val="nil"/>
              <w:bottom w:val="single" w:sz="4" w:space="0" w:color="auto"/>
              <w:right w:val="single" w:sz="4" w:space="0" w:color="auto"/>
            </w:tcBorders>
            <w:shd w:val="clear" w:color="000000" w:fill="FFFFFF"/>
            <w:noWrap/>
            <w:vAlign w:val="center"/>
            <w:hideMark/>
          </w:tcPr>
          <w:p w14:paraId="4873CFE6" w14:textId="77777777" w:rsidR="00530D3B" w:rsidRPr="00D6757C" w:rsidRDefault="00530D3B" w:rsidP="00FC2D96">
            <w:pPr>
              <w:spacing w:after="0"/>
              <w:jc w:val="center"/>
              <w:rPr>
                <w:b/>
                <w:bCs/>
                <w:sz w:val="22"/>
                <w:szCs w:val="22"/>
              </w:rPr>
            </w:pPr>
          </w:p>
        </w:tc>
        <w:tc>
          <w:tcPr>
            <w:tcW w:w="1921" w:type="dxa"/>
            <w:tcBorders>
              <w:top w:val="nil"/>
              <w:left w:val="nil"/>
              <w:bottom w:val="single" w:sz="4" w:space="0" w:color="auto"/>
              <w:right w:val="single" w:sz="4" w:space="0" w:color="auto"/>
            </w:tcBorders>
            <w:shd w:val="clear" w:color="000000" w:fill="FFFFFF"/>
            <w:noWrap/>
            <w:vAlign w:val="center"/>
            <w:hideMark/>
          </w:tcPr>
          <w:p w14:paraId="1DFB7915" w14:textId="77777777" w:rsidR="00530D3B" w:rsidRPr="00D6757C" w:rsidRDefault="00530D3B" w:rsidP="00FC2D96">
            <w:pPr>
              <w:spacing w:after="0"/>
              <w:jc w:val="center"/>
              <w:rPr>
                <w:b/>
                <w:bCs/>
                <w:sz w:val="22"/>
                <w:szCs w:val="22"/>
              </w:rPr>
            </w:pPr>
          </w:p>
        </w:tc>
        <w:tc>
          <w:tcPr>
            <w:tcW w:w="2189" w:type="dxa"/>
            <w:tcBorders>
              <w:top w:val="nil"/>
              <w:left w:val="nil"/>
              <w:bottom w:val="single" w:sz="4" w:space="0" w:color="auto"/>
              <w:right w:val="single" w:sz="4" w:space="0" w:color="auto"/>
            </w:tcBorders>
            <w:shd w:val="clear" w:color="000000" w:fill="FFFFFF"/>
            <w:noWrap/>
            <w:vAlign w:val="center"/>
            <w:hideMark/>
          </w:tcPr>
          <w:p w14:paraId="5360DBE4" w14:textId="77777777" w:rsidR="00530D3B" w:rsidRPr="00D6757C" w:rsidRDefault="00530D3B" w:rsidP="00FC2D96">
            <w:pPr>
              <w:spacing w:after="0"/>
              <w:jc w:val="center"/>
              <w:rPr>
                <w:color w:val="000000"/>
                <w:sz w:val="22"/>
                <w:szCs w:val="22"/>
              </w:rPr>
            </w:pPr>
          </w:p>
        </w:tc>
      </w:tr>
      <w:tr w:rsidR="00530D3B" w:rsidRPr="00D6757C" w14:paraId="4CEB6E31" w14:textId="77777777" w:rsidTr="00FC2D96">
        <w:trPr>
          <w:trHeight w:val="31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14:paraId="54C16AF4" w14:textId="77777777" w:rsidR="00530D3B" w:rsidRPr="00D6757C" w:rsidRDefault="00530D3B" w:rsidP="00FC2D96">
            <w:pPr>
              <w:spacing w:after="0"/>
              <w:jc w:val="center"/>
              <w:rPr>
                <w:color w:val="000000"/>
                <w:sz w:val="22"/>
                <w:szCs w:val="22"/>
              </w:rPr>
            </w:pPr>
          </w:p>
        </w:tc>
        <w:tc>
          <w:tcPr>
            <w:tcW w:w="2268" w:type="dxa"/>
            <w:tcBorders>
              <w:top w:val="nil"/>
              <w:left w:val="nil"/>
              <w:bottom w:val="single" w:sz="4" w:space="0" w:color="auto"/>
              <w:right w:val="single" w:sz="4" w:space="0" w:color="auto"/>
            </w:tcBorders>
            <w:shd w:val="clear" w:color="000000" w:fill="FFFFFF"/>
            <w:vAlign w:val="center"/>
            <w:hideMark/>
          </w:tcPr>
          <w:p w14:paraId="1B30FF70" w14:textId="77777777" w:rsidR="00530D3B" w:rsidRPr="00D6757C" w:rsidRDefault="00530D3B" w:rsidP="00FC2D96">
            <w:pPr>
              <w:spacing w:after="0"/>
              <w:jc w:val="center"/>
              <w:rPr>
                <w:color w:val="000000"/>
                <w:sz w:val="22"/>
                <w:szCs w:val="22"/>
              </w:rPr>
            </w:pPr>
            <w:r w:rsidRPr="00D6757C">
              <w:rPr>
                <w:color w:val="000000"/>
                <w:sz w:val="22"/>
                <w:szCs w:val="22"/>
              </w:rPr>
              <w:t>Всего (п.1-22 + п.23 + п.24-27)</w:t>
            </w:r>
          </w:p>
        </w:tc>
        <w:tc>
          <w:tcPr>
            <w:tcW w:w="2301" w:type="dxa"/>
            <w:tcBorders>
              <w:top w:val="nil"/>
              <w:left w:val="nil"/>
              <w:bottom w:val="single" w:sz="4" w:space="0" w:color="auto"/>
              <w:right w:val="single" w:sz="4" w:space="0" w:color="auto"/>
            </w:tcBorders>
            <w:shd w:val="clear" w:color="000000" w:fill="FFFFFF"/>
            <w:noWrap/>
            <w:vAlign w:val="center"/>
            <w:hideMark/>
          </w:tcPr>
          <w:p w14:paraId="41C43BA3" w14:textId="77777777" w:rsidR="00530D3B" w:rsidRPr="00D6757C" w:rsidRDefault="00530D3B" w:rsidP="00FC2D96">
            <w:pPr>
              <w:spacing w:after="0"/>
              <w:jc w:val="center"/>
              <w:rPr>
                <w:b/>
                <w:bCs/>
                <w:sz w:val="22"/>
                <w:szCs w:val="22"/>
              </w:rPr>
            </w:pPr>
          </w:p>
        </w:tc>
        <w:tc>
          <w:tcPr>
            <w:tcW w:w="3118" w:type="dxa"/>
            <w:tcBorders>
              <w:top w:val="nil"/>
              <w:left w:val="nil"/>
              <w:bottom w:val="single" w:sz="4" w:space="0" w:color="auto"/>
              <w:right w:val="single" w:sz="4" w:space="0" w:color="auto"/>
            </w:tcBorders>
            <w:shd w:val="clear" w:color="000000" w:fill="FFFFFF"/>
            <w:noWrap/>
            <w:vAlign w:val="center"/>
            <w:hideMark/>
          </w:tcPr>
          <w:p w14:paraId="2030AECA" w14:textId="77777777" w:rsidR="00530D3B" w:rsidRPr="00D6757C" w:rsidRDefault="00530D3B" w:rsidP="00FC2D96">
            <w:pPr>
              <w:spacing w:after="0"/>
              <w:jc w:val="center"/>
              <w:rPr>
                <w:b/>
                <w:bCs/>
                <w:sz w:val="22"/>
                <w:szCs w:val="22"/>
              </w:rPr>
            </w:pPr>
          </w:p>
        </w:tc>
        <w:tc>
          <w:tcPr>
            <w:tcW w:w="1135" w:type="dxa"/>
            <w:tcBorders>
              <w:top w:val="nil"/>
              <w:left w:val="nil"/>
              <w:bottom w:val="single" w:sz="4" w:space="0" w:color="auto"/>
              <w:right w:val="single" w:sz="4" w:space="0" w:color="auto"/>
            </w:tcBorders>
            <w:shd w:val="clear" w:color="000000" w:fill="FFFFFF"/>
            <w:noWrap/>
            <w:vAlign w:val="center"/>
            <w:hideMark/>
          </w:tcPr>
          <w:p w14:paraId="06AE354E" w14:textId="77777777" w:rsidR="00530D3B" w:rsidRPr="00D6757C" w:rsidRDefault="00530D3B" w:rsidP="00FC2D96">
            <w:pPr>
              <w:spacing w:after="0"/>
              <w:jc w:val="center"/>
              <w:rPr>
                <w:b/>
                <w:bCs/>
                <w:sz w:val="22"/>
                <w:szCs w:val="22"/>
              </w:rPr>
            </w:pPr>
            <w:r w:rsidRPr="00D6757C">
              <w:rPr>
                <w:b/>
                <w:bCs/>
                <w:sz w:val="22"/>
                <w:szCs w:val="22"/>
              </w:rPr>
              <w:t>27215,7</w:t>
            </w:r>
          </w:p>
        </w:tc>
        <w:tc>
          <w:tcPr>
            <w:tcW w:w="2268" w:type="dxa"/>
            <w:gridSpan w:val="2"/>
            <w:tcBorders>
              <w:top w:val="nil"/>
              <w:left w:val="nil"/>
              <w:bottom w:val="single" w:sz="4" w:space="0" w:color="auto"/>
              <w:right w:val="single" w:sz="4" w:space="0" w:color="auto"/>
            </w:tcBorders>
            <w:shd w:val="clear" w:color="000000" w:fill="FFFFFF"/>
            <w:noWrap/>
            <w:vAlign w:val="center"/>
            <w:hideMark/>
          </w:tcPr>
          <w:p w14:paraId="643FB478" w14:textId="77777777" w:rsidR="00530D3B" w:rsidRPr="00D6757C" w:rsidRDefault="00530D3B" w:rsidP="00FC2D96">
            <w:pPr>
              <w:spacing w:after="0"/>
              <w:jc w:val="center"/>
              <w:rPr>
                <w:b/>
                <w:bCs/>
                <w:sz w:val="22"/>
                <w:szCs w:val="22"/>
              </w:rPr>
            </w:pPr>
          </w:p>
        </w:tc>
        <w:tc>
          <w:tcPr>
            <w:tcW w:w="1921" w:type="dxa"/>
            <w:tcBorders>
              <w:top w:val="nil"/>
              <w:left w:val="nil"/>
              <w:bottom w:val="single" w:sz="4" w:space="0" w:color="auto"/>
              <w:right w:val="single" w:sz="4" w:space="0" w:color="auto"/>
            </w:tcBorders>
            <w:shd w:val="clear" w:color="000000" w:fill="FFFFFF"/>
            <w:noWrap/>
            <w:vAlign w:val="center"/>
            <w:hideMark/>
          </w:tcPr>
          <w:p w14:paraId="7AFB5634" w14:textId="77777777" w:rsidR="00530D3B" w:rsidRPr="00D6757C" w:rsidRDefault="00530D3B" w:rsidP="00FC2D96">
            <w:pPr>
              <w:spacing w:after="0"/>
              <w:jc w:val="center"/>
              <w:rPr>
                <w:b/>
                <w:bCs/>
                <w:sz w:val="22"/>
                <w:szCs w:val="22"/>
              </w:rPr>
            </w:pPr>
          </w:p>
        </w:tc>
        <w:tc>
          <w:tcPr>
            <w:tcW w:w="2189" w:type="dxa"/>
            <w:tcBorders>
              <w:top w:val="nil"/>
              <w:left w:val="nil"/>
              <w:bottom w:val="single" w:sz="4" w:space="0" w:color="auto"/>
              <w:right w:val="single" w:sz="4" w:space="0" w:color="auto"/>
            </w:tcBorders>
            <w:shd w:val="clear" w:color="000000" w:fill="FFFFFF"/>
            <w:noWrap/>
            <w:vAlign w:val="center"/>
            <w:hideMark/>
          </w:tcPr>
          <w:p w14:paraId="1726F756" w14:textId="77777777" w:rsidR="00530D3B" w:rsidRPr="00D6757C" w:rsidRDefault="00530D3B" w:rsidP="00FC2D96">
            <w:pPr>
              <w:spacing w:after="0"/>
              <w:jc w:val="center"/>
              <w:rPr>
                <w:color w:val="000000"/>
                <w:sz w:val="22"/>
                <w:szCs w:val="22"/>
              </w:rPr>
            </w:pPr>
          </w:p>
        </w:tc>
      </w:tr>
      <w:tr w:rsidR="00530D3B" w:rsidRPr="00D6757C" w14:paraId="6FCAC054" w14:textId="77777777" w:rsidTr="00FC2D96">
        <w:trPr>
          <w:trHeight w:val="31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EEF205E" w14:textId="77777777" w:rsidR="00530D3B" w:rsidRPr="00D6757C" w:rsidRDefault="00530D3B" w:rsidP="00FC2D96">
            <w:pPr>
              <w:spacing w:after="0"/>
              <w:jc w:val="left"/>
              <w:rPr>
                <w:color w:val="000000"/>
                <w:sz w:val="22"/>
                <w:szCs w:val="22"/>
              </w:rPr>
            </w:pPr>
            <w:r w:rsidRPr="00D6757C">
              <w:rPr>
                <w:color w:val="000000"/>
                <w:sz w:val="22"/>
                <w:szCs w:val="22"/>
              </w:rPr>
              <w:t> </w:t>
            </w:r>
          </w:p>
        </w:tc>
        <w:tc>
          <w:tcPr>
            <w:tcW w:w="2268" w:type="dxa"/>
            <w:tcBorders>
              <w:top w:val="nil"/>
              <w:left w:val="nil"/>
              <w:bottom w:val="single" w:sz="4" w:space="0" w:color="auto"/>
              <w:right w:val="single" w:sz="4" w:space="0" w:color="auto"/>
            </w:tcBorders>
            <w:shd w:val="clear" w:color="auto" w:fill="auto"/>
            <w:vAlign w:val="bottom"/>
            <w:hideMark/>
          </w:tcPr>
          <w:p w14:paraId="36B9BCCC" w14:textId="77777777" w:rsidR="00530D3B" w:rsidRPr="00D6757C" w:rsidRDefault="00530D3B" w:rsidP="00FC2D96">
            <w:pPr>
              <w:spacing w:after="0"/>
              <w:jc w:val="left"/>
              <w:rPr>
                <w:color w:val="000000"/>
                <w:sz w:val="22"/>
                <w:szCs w:val="22"/>
              </w:rPr>
            </w:pPr>
            <w:r w:rsidRPr="00D6757C">
              <w:rPr>
                <w:color w:val="000000"/>
                <w:sz w:val="22"/>
                <w:szCs w:val="22"/>
              </w:rPr>
              <w:t xml:space="preserve">ИТОГО </w:t>
            </w:r>
          </w:p>
        </w:tc>
        <w:tc>
          <w:tcPr>
            <w:tcW w:w="2301" w:type="dxa"/>
            <w:tcBorders>
              <w:top w:val="nil"/>
              <w:left w:val="nil"/>
              <w:bottom w:val="single" w:sz="4" w:space="0" w:color="auto"/>
              <w:right w:val="single" w:sz="4" w:space="0" w:color="auto"/>
            </w:tcBorders>
            <w:shd w:val="clear" w:color="auto" w:fill="auto"/>
            <w:noWrap/>
            <w:vAlign w:val="bottom"/>
            <w:hideMark/>
          </w:tcPr>
          <w:p w14:paraId="0E8CA153" w14:textId="77777777" w:rsidR="00530D3B" w:rsidRPr="00D6757C" w:rsidRDefault="00530D3B" w:rsidP="00FC2D96">
            <w:pPr>
              <w:spacing w:after="0"/>
              <w:jc w:val="left"/>
              <w:rPr>
                <w:b/>
                <w:bCs/>
                <w:sz w:val="22"/>
                <w:szCs w:val="22"/>
              </w:rPr>
            </w:pPr>
            <w:r w:rsidRPr="00D6757C">
              <w:rPr>
                <w:b/>
                <w:bCs/>
                <w:sz w:val="22"/>
                <w:szCs w:val="22"/>
              </w:rPr>
              <w:t> </w:t>
            </w:r>
          </w:p>
        </w:tc>
        <w:tc>
          <w:tcPr>
            <w:tcW w:w="3118" w:type="dxa"/>
            <w:tcBorders>
              <w:top w:val="nil"/>
              <w:left w:val="nil"/>
              <w:bottom w:val="single" w:sz="4" w:space="0" w:color="auto"/>
              <w:right w:val="single" w:sz="4" w:space="0" w:color="auto"/>
            </w:tcBorders>
            <w:shd w:val="clear" w:color="auto" w:fill="auto"/>
            <w:noWrap/>
            <w:vAlign w:val="bottom"/>
            <w:hideMark/>
          </w:tcPr>
          <w:p w14:paraId="44159E01" w14:textId="77777777" w:rsidR="00530D3B" w:rsidRPr="00D6757C" w:rsidRDefault="00530D3B" w:rsidP="00FC2D96">
            <w:pPr>
              <w:spacing w:after="0"/>
              <w:jc w:val="left"/>
              <w:rPr>
                <w:b/>
                <w:bCs/>
                <w:sz w:val="22"/>
                <w:szCs w:val="22"/>
              </w:rPr>
            </w:pPr>
            <w:r w:rsidRPr="00D6757C">
              <w:rPr>
                <w:b/>
                <w:bCs/>
                <w:sz w:val="22"/>
                <w:szCs w:val="22"/>
              </w:rPr>
              <w:t> </w:t>
            </w:r>
          </w:p>
        </w:tc>
        <w:tc>
          <w:tcPr>
            <w:tcW w:w="1135" w:type="dxa"/>
            <w:tcBorders>
              <w:top w:val="nil"/>
              <w:left w:val="nil"/>
              <w:bottom w:val="single" w:sz="4" w:space="0" w:color="auto"/>
              <w:right w:val="single" w:sz="4" w:space="0" w:color="auto"/>
            </w:tcBorders>
            <w:shd w:val="clear" w:color="auto" w:fill="auto"/>
            <w:noWrap/>
            <w:vAlign w:val="bottom"/>
            <w:hideMark/>
          </w:tcPr>
          <w:p w14:paraId="0C5B76B1" w14:textId="77777777" w:rsidR="00530D3B" w:rsidRPr="00D6757C" w:rsidRDefault="00530D3B" w:rsidP="00FC2D96">
            <w:pPr>
              <w:spacing w:after="0"/>
              <w:jc w:val="left"/>
              <w:rPr>
                <w:b/>
                <w:bCs/>
                <w:sz w:val="22"/>
                <w:szCs w:val="22"/>
              </w:rPr>
            </w:pPr>
            <w:r w:rsidRPr="00D6757C">
              <w:rPr>
                <w:b/>
                <w:bCs/>
                <w:sz w:val="22"/>
                <w:szCs w:val="22"/>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BE50E1D" w14:textId="77777777" w:rsidR="00530D3B" w:rsidRPr="00D6757C" w:rsidRDefault="00530D3B" w:rsidP="00FC2D96">
            <w:pPr>
              <w:spacing w:after="0"/>
              <w:jc w:val="left"/>
              <w:rPr>
                <w:b/>
                <w:bCs/>
                <w:sz w:val="22"/>
                <w:szCs w:val="22"/>
              </w:rPr>
            </w:pPr>
            <w:r w:rsidRPr="00D6757C">
              <w:rPr>
                <w:b/>
                <w:bCs/>
                <w:sz w:val="22"/>
                <w:szCs w:val="22"/>
              </w:rPr>
              <w:t> </w:t>
            </w:r>
          </w:p>
        </w:tc>
        <w:tc>
          <w:tcPr>
            <w:tcW w:w="1921" w:type="dxa"/>
            <w:tcBorders>
              <w:top w:val="nil"/>
              <w:left w:val="nil"/>
              <w:bottom w:val="single" w:sz="4" w:space="0" w:color="auto"/>
              <w:right w:val="single" w:sz="4" w:space="0" w:color="auto"/>
            </w:tcBorders>
            <w:shd w:val="clear" w:color="auto" w:fill="auto"/>
            <w:noWrap/>
            <w:vAlign w:val="bottom"/>
            <w:hideMark/>
          </w:tcPr>
          <w:p w14:paraId="0D5B2FA7" w14:textId="77777777" w:rsidR="00530D3B" w:rsidRPr="00D6757C" w:rsidRDefault="00530D3B" w:rsidP="00FC2D96">
            <w:pPr>
              <w:spacing w:after="0"/>
              <w:jc w:val="left"/>
              <w:rPr>
                <w:b/>
                <w:bCs/>
                <w:sz w:val="22"/>
                <w:szCs w:val="22"/>
              </w:rPr>
            </w:pPr>
            <w:r w:rsidRPr="00D6757C">
              <w:rPr>
                <w:b/>
                <w:bCs/>
                <w:sz w:val="22"/>
                <w:szCs w:val="22"/>
              </w:rPr>
              <w:t> </w:t>
            </w:r>
          </w:p>
        </w:tc>
        <w:tc>
          <w:tcPr>
            <w:tcW w:w="2189" w:type="dxa"/>
            <w:tcBorders>
              <w:top w:val="nil"/>
              <w:left w:val="nil"/>
              <w:bottom w:val="single" w:sz="4" w:space="0" w:color="auto"/>
              <w:right w:val="single" w:sz="4" w:space="0" w:color="auto"/>
            </w:tcBorders>
            <w:shd w:val="clear" w:color="auto" w:fill="auto"/>
            <w:noWrap/>
            <w:vAlign w:val="bottom"/>
            <w:hideMark/>
          </w:tcPr>
          <w:p w14:paraId="7E3FC739" w14:textId="77777777" w:rsidR="00530D3B" w:rsidRPr="00D6757C" w:rsidRDefault="00530D3B" w:rsidP="00FC2D96">
            <w:pPr>
              <w:spacing w:after="0"/>
              <w:jc w:val="left"/>
              <w:rPr>
                <w:color w:val="000000"/>
                <w:sz w:val="22"/>
                <w:szCs w:val="22"/>
              </w:rPr>
            </w:pPr>
            <w:r w:rsidRPr="00D6757C">
              <w:rPr>
                <w:color w:val="000000"/>
                <w:sz w:val="22"/>
                <w:szCs w:val="22"/>
              </w:rPr>
              <w:t> </w:t>
            </w:r>
          </w:p>
        </w:tc>
      </w:tr>
    </w:tbl>
    <w:p w14:paraId="504142A3" w14:textId="77777777" w:rsidR="00530D3B" w:rsidRPr="00D6757C" w:rsidRDefault="00530D3B" w:rsidP="00530D3B">
      <w:pPr>
        <w:tabs>
          <w:tab w:val="left" w:pos="8505"/>
        </w:tabs>
        <w:spacing w:after="0"/>
        <w:rPr>
          <w:color w:val="000000"/>
          <w:sz w:val="22"/>
          <w:szCs w:val="22"/>
        </w:rPr>
      </w:pPr>
    </w:p>
    <w:p w14:paraId="72A6453F" w14:textId="77777777" w:rsidR="00530D3B" w:rsidRPr="00D6757C" w:rsidRDefault="00530D3B" w:rsidP="00530D3B">
      <w:pPr>
        <w:tabs>
          <w:tab w:val="left" w:pos="8505"/>
        </w:tabs>
        <w:spacing w:after="0"/>
        <w:rPr>
          <w:color w:val="000000"/>
          <w:sz w:val="22"/>
          <w:szCs w:val="22"/>
        </w:rPr>
      </w:pPr>
    </w:p>
    <w:p w14:paraId="6FBB8083" w14:textId="77777777" w:rsidR="00530D3B" w:rsidRPr="00D6757C" w:rsidRDefault="00530D3B" w:rsidP="00530D3B">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530D3B" w:rsidRPr="00D6757C" w14:paraId="66BADD71" w14:textId="77777777" w:rsidTr="00FC2D96">
        <w:trPr>
          <w:trHeight w:val="80"/>
        </w:trPr>
        <w:tc>
          <w:tcPr>
            <w:tcW w:w="7280" w:type="dxa"/>
          </w:tcPr>
          <w:p w14:paraId="073E20E6"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Руководитель КСО  АО «Аэропорт Сургут» </w:t>
            </w:r>
          </w:p>
        </w:tc>
        <w:tc>
          <w:tcPr>
            <w:tcW w:w="7280" w:type="dxa"/>
          </w:tcPr>
          <w:p w14:paraId="7580BC0B"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Н.Р. Шевченко</w:t>
            </w:r>
          </w:p>
        </w:tc>
      </w:tr>
    </w:tbl>
    <w:p w14:paraId="29CE242D" w14:textId="77777777" w:rsidR="00530D3B" w:rsidRPr="00D6757C" w:rsidRDefault="00530D3B" w:rsidP="00530D3B">
      <w:pPr>
        <w:spacing w:after="0" w:line="240" w:lineRule="atLeast"/>
        <w:rPr>
          <w:b/>
          <w:color w:val="FF0000"/>
          <w:sz w:val="22"/>
          <w:szCs w:val="22"/>
        </w:rPr>
      </w:pPr>
    </w:p>
    <w:p w14:paraId="644E89F1" w14:textId="77777777" w:rsidR="00530D3B" w:rsidRPr="00D6757C" w:rsidRDefault="00530D3B" w:rsidP="00530D3B">
      <w:pPr>
        <w:pStyle w:val="ad"/>
        <w:spacing w:line="276" w:lineRule="auto"/>
        <w:rPr>
          <w:b/>
          <w:sz w:val="22"/>
          <w:szCs w:val="22"/>
        </w:rPr>
      </w:pPr>
    </w:p>
    <w:p w14:paraId="340EDA36" w14:textId="77777777" w:rsidR="00530D3B" w:rsidRPr="00D6757C" w:rsidRDefault="00530D3B" w:rsidP="00530D3B">
      <w:pPr>
        <w:pStyle w:val="ad"/>
        <w:spacing w:line="276" w:lineRule="auto"/>
        <w:ind w:left="709"/>
        <w:jc w:val="center"/>
        <w:rPr>
          <w:b/>
          <w:sz w:val="22"/>
          <w:szCs w:val="22"/>
        </w:rPr>
      </w:pPr>
    </w:p>
    <w:p w14:paraId="38D62687" w14:textId="77777777" w:rsidR="00530D3B" w:rsidRPr="00D6757C" w:rsidRDefault="00530D3B" w:rsidP="00530D3B">
      <w:pPr>
        <w:pStyle w:val="ad"/>
        <w:spacing w:line="276" w:lineRule="auto"/>
        <w:ind w:left="709"/>
        <w:jc w:val="center"/>
        <w:rPr>
          <w:b/>
          <w:sz w:val="22"/>
          <w:szCs w:val="22"/>
        </w:rPr>
      </w:pPr>
    </w:p>
    <w:p w14:paraId="0A90EBE1" w14:textId="77777777" w:rsidR="00530D3B" w:rsidRPr="00D6757C" w:rsidRDefault="00530D3B" w:rsidP="00530D3B">
      <w:pPr>
        <w:pStyle w:val="ad"/>
        <w:spacing w:line="276" w:lineRule="auto"/>
        <w:ind w:left="709"/>
        <w:jc w:val="center"/>
        <w:rPr>
          <w:b/>
          <w:sz w:val="22"/>
          <w:szCs w:val="22"/>
        </w:rPr>
      </w:pPr>
    </w:p>
    <w:p w14:paraId="74B5BA40" w14:textId="77777777" w:rsidR="00530D3B" w:rsidRPr="00D6757C" w:rsidRDefault="00530D3B" w:rsidP="00530D3B">
      <w:pPr>
        <w:pStyle w:val="ad"/>
        <w:spacing w:line="276" w:lineRule="auto"/>
        <w:ind w:left="709"/>
        <w:jc w:val="center"/>
        <w:rPr>
          <w:b/>
          <w:sz w:val="22"/>
          <w:szCs w:val="22"/>
        </w:rPr>
      </w:pPr>
    </w:p>
    <w:p w14:paraId="7AB72D32" w14:textId="77777777" w:rsidR="00530D3B" w:rsidRPr="00D6757C" w:rsidRDefault="00530D3B" w:rsidP="00530D3B">
      <w:pPr>
        <w:pStyle w:val="ad"/>
        <w:spacing w:line="276" w:lineRule="auto"/>
        <w:ind w:left="709"/>
        <w:jc w:val="center"/>
        <w:rPr>
          <w:b/>
          <w:sz w:val="22"/>
          <w:szCs w:val="22"/>
        </w:rPr>
      </w:pPr>
    </w:p>
    <w:p w14:paraId="604DD26B" w14:textId="77777777" w:rsidR="00530D3B" w:rsidRPr="00D6757C" w:rsidRDefault="00530D3B" w:rsidP="00530D3B">
      <w:pPr>
        <w:pStyle w:val="ad"/>
        <w:spacing w:line="276" w:lineRule="auto"/>
        <w:ind w:left="709"/>
        <w:jc w:val="center"/>
        <w:rPr>
          <w:b/>
          <w:sz w:val="22"/>
          <w:szCs w:val="22"/>
        </w:rPr>
      </w:pPr>
    </w:p>
    <w:p w14:paraId="248E4B6F" w14:textId="77777777" w:rsidR="00530D3B" w:rsidRPr="00D6757C" w:rsidRDefault="00530D3B" w:rsidP="00530D3B">
      <w:pPr>
        <w:pStyle w:val="ad"/>
        <w:spacing w:line="276" w:lineRule="auto"/>
        <w:ind w:left="709"/>
        <w:jc w:val="center"/>
        <w:rPr>
          <w:b/>
          <w:sz w:val="22"/>
          <w:szCs w:val="22"/>
        </w:rPr>
      </w:pPr>
    </w:p>
    <w:p w14:paraId="01F09EC5" w14:textId="77777777" w:rsidR="00530D3B" w:rsidRPr="00D6757C" w:rsidRDefault="00530D3B" w:rsidP="00530D3B">
      <w:pPr>
        <w:pStyle w:val="ad"/>
        <w:spacing w:line="276" w:lineRule="auto"/>
        <w:ind w:left="709"/>
        <w:jc w:val="center"/>
        <w:rPr>
          <w:b/>
          <w:sz w:val="22"/>
          <w:szCs w:val="22"/>
        </w:rPr>
      </w:pPr>
    </w:p>
    <w:p w14:paraId="07079CF3" w14:textId="77777777" w:rsidR="00530D3B" w:rsidRPr="00D6757C" w:rsidRDefault="00530D3B" w:rsidP="00530D3B">
      <w:pPr>
        <w:pStyle w:val="ad"/>
        <w:spacing w:line="276" w:lineRule="auto"/>
        <w:ind w:left="709"/>
        <w:jc w:val="center"/>
        <w:rPr>
          <w:b/>
          <w:sz w:val="22"/>
          <w:szCs w:val="22"/>
        </w:rPr>
      </w:pPr>
    </w:p>
    <w:p w14:paraId="4A1CBE4B" w14:textId="77777777" w:rsidR="00530D3B" w:rsidRPr="00D6757C" w:rsidRDefault="00530D3B" w:rsidP="00530D3B">
      <w:pPr>
        <w:pStyle w:val="ad"/>
        <w:spacing w:line="276" w:lineRule="auto"/>
        <w:ind w:left="709"/>
        <w:jc w:val="center"/>
        <w:rPr>
          <w:b/>
          <w:sz w:val="22"/>
          <w:szCs w:val="22"/>
        </w:rPr>
        <w:sectPr w:rsidR="00530D3B" w:rsidRPr="00D6757C" w:rsidSect="00530D3B">
          <w:pgSz w:w="16839" w:h="11907" w:orient="landscape" w:code="9"/>
          <w:pgMar w:top="1276" w:right="426" w:bottom="851" w:left="567" w:header="0" w:footer="88" w:gutter="0"/>
          <w:cols w:space="708"/>
          <w:titlePg/>
          <w:docGrid w:linePitch="360"/>
        </w:sectPr>
      </w:pPr>
    </w:p>
    <w:p w14:paraId="4BBD0D91" w14:textId="77777777" w:rsidR="00530D3B" w:rsidRPr="00D6757C" w:rsidRDefault="00530D3B" w:rsidP="00530D3B">
      <w:pPr>
        <w:pStyle w:val="ad"/>
        <w:spacing w:line="276" w:lineRule="auto"/>
        <w:ind w:left="709"/>
        <w:jc w:val="center"/>
        <w:rPr>
          <w:b/>
          <w:sz w:val="22"/>
          <w:szCs w:val="22"/>
        </w:rPr>
      </w:pPr>
    </w:p>
    <w:tbl>
      <w:tblPr>
        <w:tblW w:w="10491" w:type="dxa"/>
        <w:tblInd w:w="-318" w:type="dxa"/>
        <w:tblLayout w:type="fixed"/>
        <w:tblLook w:val="04A0" w:firstRow="1" w:lastRow="0" w:firstColumn="1" w:lastColumn="0" w:noHBand="0" w:noVBand="1"/>
      </w:tblPr>
      <w:tblGrid>
        <w:gridCol w:w="2085"/>
        <w:gridCol w:w="468"/>
        <w:gridCol w:w="1134"/>
        <w:gridCol w:w="1322"/>
        <w:gridCol w:w="662"/>
        <w:gridCol w:w="142"/>
        <w:gridCol w:w="1852"/>
        <w:gridCol w:w="2773"/>
        <w:gridCol w:w="53"/>
      </w:tblGrid>
      <w:tr w:rsidR="00530D3B" w:rsidRPr="00D6757C" w14:paraId="6436C974" w14:textId="77777777" w:rsidTr="00FC2D96">
        <w:trPr>
          <w:trHeight w:val="300"/>
        </w:trPr>
        <w:tc>
          <w:tcPr>
            <w:tcW w:w="2085" w:type="dxa"/>
            <w:tcBorders>
              <w:top w:val="nil"/>
              <w:left w:val="nil"/>
              <w:bottom w:val="nil"/>
              <w:right w:val="nil"/>
            </w:tcBorders>
            <w:shd w:val="clear" w:color="auto" w:fill="auto"/>
            <w:vAlign w:val="center"/>
            <w:hideMark/>
          </w:tcPr>
          <w:p w14:paraId="2EBE456D" w14:textId="77777777" w:rsidR="00530D3B" w:rsidRPr="00D6757C" w:rsidRDefault="00530D3B" w:rsidP="00FC2D96">
            <w:pPr>
              <w:spacing w:after="0"/>
              <w:jc w:val="left"/>
              <w:rPr>
                <w:color w:val="000000"/>
                <w:sz w:val="22"/>
                <w:szCs w:val="22"/>
              </w:rPr>
            </w:pPr>
          </w:p>
        </w:tc>
        <w:tc>
          <w:tcPr>
            <w:tcW w:w="468" w:type="dxa"/>
            <w:tcBorders>
              <w:top w:val="nil"/>
              <w:left w:val="nil"/>
              <w:bottom w:val="nil"/>
              <w:right w:val="nil"/>
            </w:tcBorders>
            <w:shd w:val="clear" w:color="auto" w:fill="auto"/>
            <w:noWrap/>
            <w:vAlign w:val="center"/>
            <w:hideMark/>
          </w:tcPr>
          <w:p w14:paraId="547A2097"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6C413152"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1C0E0948" w14:textId="77777777" w:rsidR="00530D3B" w:rsidRPr="00D6757C" w:rsidRDefault="00530D3B" w:rsidP="00FC2D96">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14:paraId="6186D79C" w14:textId="77777777" w:rsidR="00530D3B" w:rsidRPr="00D6757C" w:rsidRDefault="00530D3B" w:rsidP="00FC2D96">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14:paraId="0D0A6E51" w14:textId="77777777" w:rsidR="00530D3B" w:rsidRPr="00D6757C" w:rsidRDefault="00530D3B" w:rsidP="00FC2D96">
            <w:pPr>
              <w:spacing w:after="0"/>
              <w:jc w:val="right"/>
              <w:rPr>
                <w:sz w:val="22"/>
                <w:szCs w:val="22"/>
              </w:rPr>
            </w:pPr>
            <w:r w:rsidRPr="00D6757C">
              <w:rPr>
                <w:sz w:val="22"/>
                <w:szCs w:val="22"/>
              </w:rPr>
              <w:t>Часть 2</w:t>
            </w:r>
          </w:p>
        </w:tc>
      </w:tr>
      <w:tr w:rsidR="00530D3B" w:rsidRPr="00D6757C" w14:paraId="715932E4" w14:textId="77777777" w:rsidTr="00FC2D96">
        <w:trPr>
          <w:trHeight w:val="300"/>
        </w:trPr>
        <w:tc>
          <w:tcPr>
            <w:tcW w:w="2085" w:type="dxa"/>
            <w:tcBorders>
              <w:top w:val="nil"/>
              <w:left w:val="nil"/>
              <w:bottom w:val="nil"/>
              <w:right w:val="nil"/>
            </w:tcBorders>
            <w:shd w:val="clear" w:color="auto" w:fill="auto"/>
            <w:vAlign w:val="center"/>
            <w:hideMark/>
          </w:tcPr>
          <w:p w14:paraId="24DB518A"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0CD3F247"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3A024AC9"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04FBD551" w14:textId="77777777" w:rsidR="00530D3B" w:rsidRPr="00D6757C" w:rsidRDefault="00530D3B" w:rsidP="00FC2D96">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14:paraId="4C33452A" w14:textId="77777777" w:rsidR="00530D3B" w:rsidRPr="00D6757C" w:rsidRDefault="00530D3B" w:rsidP="00FC2D96">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14:paraId="65F133B2" w14:textId="77777777" w:rsidR="00530D3B" w:rsidRPr="00D6757C" w:rsidRDefault="00530D3B" w:rsidP="00FC2D96">
            <w:pPr>
              <w:spacing w:after="0"/>
              <w:jc w:val="right"/>
              <w:rPr>
                <w:color w:val="000000"/>
                <w:sz w:val="22"/>
                <w:szCs w:val="22"/>
              </w:rPr>
            </w:pPr>
            <w:r w:rsidRPr="00D6757C">
              <w:rPr>
                <w:color w:val="000000"/>
                <w:sz w:val="22"/>
                <w:szCs w:val="22"/>
              </w:rPr>
              <w:t>Приложение № 3</w:t>
            </w:r>
          </w:p>
        </w:tc>
      </w:tr>
      <w:tr w:rsidR="00530D3B" w:rsidRPr="00D6757C" w14:paraId="22DD6B86" w14:textId="77777777" w:rsidTr="00FC2D96">
        <w:trPr>
          <w:trHeight w:val="300"/>
        </w:trPr>
        <w:tc>
          <w:tcPr>
            <w:tcW w:w="2085" w:type="dxa"/>
            <w:tcBorders>
              <w:top w:val="nil"/>
              <w:left w:val="nil"/>
              <w:bottom w:val="nil"/>
              <w:right w:val="nil"/>
            </w:tcBorders>
            <w:shd w:val="clear" w:color="auto" w:fill="auto"/>
            <w:vAlign w:val="center"/>
            <w:hideMark/>
          </w:tcPr>
          <w:p w14:paraId="06023F01"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1F37CBAD"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3A8D7C2C"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60E17308" w14:textId="77777777" w:rsidR="00530D3B" w:rsidRPr="00D6757C" w:rsidRDefault="00530D3B" w:rsidP="00FC2D96">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14:paraId="4406EBF2" w14:textId="77777777" w:rsidR="00530D3B" w:rsidRPr="00D6757C" w:rsidRDefault="00530D3B" w:rsidP="00FC2D96">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14:paraId="58968E49" w14:textId="77777777" w:rsidR="00530D3B" w:rsidRPr="00D6757C" w:rsidRDefault="00530D3B" w:rsidP="00FC2D96">
            <w:pPr>
              <w:spacing w:after="0"/>
              <w:jc w:val="right"/>
              <w:rPr>
                <w:color w:val="000000"/>
                <w:sz w:val="22"/>
                <w:szCs w:val="22"/>
              </w:rPr>
            </w:pPr>
            <w:r w:rsidRPr="00D6757C">
              <w:rPr>
                <w:color w:val="000000"/>
                <w:sz w:val="22"/>
                <w:szCs w:val="22"/>
              </w:rPr>
              <w:t>к техническому заданию</w:t>
            </w:r>
          </w:p>
        </w:tc>
      </w:tr>
      <w:tr w:rsidR="00530D3B" w:rsidRPr="00D6757C" w14:paraId="20F51E7F" w14:textId="77777777" w:rsidTr="00FC2D96">
        <w:trPr>
          <w:trHeight w:val="300"/>
        </w:trPr>
        <w:tc>
          <w:tcPr>
            <w:tcW w:w="2085" w:type="dxa"/>
            <w:tcBorders>
              <w:top w:val="nil"/>
              <w:left w:val="nil"/>
              <w:bottom w:val="nil"/>
              <w:right w:val="nil"/>
            </w:tcBorders>
            <w:shd w:val="clear" w:color="auto" w:fill="auto"/>
            <w:vAlign w:val="center"/>
            <w:hideMark/>
          </w:tcPr>
          <w:p w14:paraId="2372C7D4"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0568C2D2"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1F06AB9D"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5DF257C9" w14:textId="77777777" w:rsidR="00530D3B" w:rsidRPr="00D6757C" w:rsidRDefault="00530D3B" w:rsidP="00FC2D96">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14:paraId="351EAB3D" w14:textId="77777777" w:rsidR="00530D3B" w:rsidRPr="00D6757C" w:rsidRDefault="00530D3B" w:rsidP="00FC2D96">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14:paraId="749C083E" w14:textId="77777777" w:rsidR="00530D3B" w:rsidRPr="00D6757C" w:rsidRDefault="00530D3B" w:rsidP="00FC2D96">
            <w:pPr>
              <w:spacing w:after="0"/>
              <w:jc w:val="right"/>
              <w:rPr>
                <w:color w:val="000000"/>
                <w:sz w:val="22"/>
                <w:szCs w:val="22"/>
              </w:rPr>
            </w:pPr>
            <w:r w:rsidRPr="00D6757C">
              <w:rPr>
                <w:color w:val="000000"/>
                <w:sz w:val="22"/>
                <w:szCs w:val="22"/>
              </w:rPr>
              <w:t>по уборке помещений</w:t>
            </w:r>
          </w:p>
        </w:tc>
      </w:tr>
      <w:tr w:rsidR="00530D3B" w:rsidRPr="00D6757C" w14:paraId="30411B95" w14:textId="77777777" w:rsidTr="00FC2D96">
        <w:trPr>
          <w:trHeight w:val="300"/>
        </w:trPr>
        <w:tc>
          <w:tcPr>
            <w:tcW w:w="2085" w:type="dxa"/>
            <w:tcBorders>
              <w:top w:val="nil"/>
              <w:left w:val="nil"/>
              <w:bottom w:val="nil"/>
              <w:right w:val="nil"/>
            </w:tcBorders>
            <w:shd w:val="clear" w:color="auto" w:fill="auto"/>
            <w:vAlign w:val="center"/>
            <w:hideMark/>
          </w:tcPr>
          <w:p w14:paraId="769FBE3B"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6951E44D"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05B05C61"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59D4B91F" w14:textId="77777777" w:rsidR="00530D3B" w:rsidRPr="00D6757C" w:rsidRDefault="00530D3B" w:rsidP="00FC2D96">
            <w:pPr>
              <w:spacing w:after="0"/>
              <w:jc w:val="center"/>
              <w:rPr>
                <w:color w:val="000000"/>
                <w:sz w:val="22"/>
                <w:szCs w:val="22"/>
              </w:rPr>
            </w:pPr>
          </w:p>
        </w:tc>
        <w:tc>
          <w:tcPr>
            <w:tcW w:w="662" w:type="dxa"/>
            <w:tcBorders>
              <w:top w:val="nil"/>
              <w:left w:val="nil"/>
              <w:bottom w:val="nil"/>
              <w:right w:val="nil"/>
            </w:tcBorders>
            <w:shd w:val="clear" w:color="auto" w:fill="auto"/>
            <w:noWrap/>
            <w:vAlign w:val="center"/>
            <w:hideMark/>
          </w:tcPr>
          <w:p w14:paraId="50CEC9D4" w14:textId="77777777" w:rsidR="00530D3B" w:rsidRPr="00D6757C" w:rsidRDefault="00530D3B" w:rsidP="00FC2D96">
            <w:pPr>
              <w:spacing w:after="0"/>
              <w:jc w:val="center"/>
              <w:rPr>
                <w:color w:val="000000"/>
                <w:sz w:val="22"/>
                <w:szCs w:val="22"/>
              </w:rPr>
            </w:pPr>
          </w:p>
        </w:tc>
        <w:tc>
          <w:tcPr>
            <w:tcW w:w="4820" w:type="dxa"/>
            <w:gridSpan w:val="4"/>
            <w:tcBorders>
              <w:top w:val="nil"/>
              <w:left w:val="nil"/>
              <w:bottom w:val="nil"/>
              <w:right w:val="nil"/>
            </w:tcBorders>
            <w:shd w:val="clear" w:color="auto" w:fill="auto"/>
            <w:noWrap/>
            <w:vAlign w:val="center"/>
            <w:hideMark/>
          </w:tcPr>
          <w:p w14:paraId="2821B59D" w14:textId="77777777" w:rsidR="00530D3B" w:rsidRPr="00D6757C" w:rsidRDefault="00530D3B" w:rsidP="00FC2D96">
            <w:pPr>
              <w:spacing w:after="0"/>
              <w:jc w:val="right"/>
              <w:rPr>
                <w:color w:val="000000"/>
                <w:sz w:val="22"/>
                <w:szCs w:val="22"/>
              </w:rPr>
            </w:pPr>
            <w:r w:rsidRPr="00D6757C">
              <w:rPr>
                <w:color w:val="000000"/>
                <w:sz w:val="22"/>
                <w:szCs w:val="22"/>
              </w:rPr>
              <w:t>АО «Аэропорт Сургут»</w:t>
            </w:r>
          </w:p>
        </w:tc>
      </w:tr>
      <w:tr w:rsidR="00530D3B" w:rsidRPr="00D6757C" w14:paraId="0C100B8D" w14:textId="77777777" w:rsidTr="00FC2D96">
        <w:trPr>
          <w:gridAfter w:val="1"/>
          <w:wAfter w:w="53" w:type="dxa"/>
          <w:trHeight w:val="300"/>
        </w:trPr>
        <w:tc>
          <w:tcPr>
            <w:tcW w:w="2085" w:type="dxa"/>
            <w:tcBorders>
              <w:top w:val="nil"/>
              <w:left w:val="nil"/>
              <w:bottom w:val="nil"/>
              <w:right w:val="nil"/>
            </w:tcBorders>
            <w:shd w:val="clear" w:color="auto" w:fill="auto"/>
            <w:vAlign w:val="center"/>
            <w:hideMark/>
          </w:tcPr>
          <w:p w14:paraId="4CCBEAE9" w14:textId="77777777" w:rsidR="00530D3B" w:rsidRPr="00D6757C" w:rsidRDefault="00530D3B" w:rsidP="00FC2D96">
            <w:pPr>
              <w:spacing w:after="0"/>
              <w:jc w:val="center"/>
              <w:rPr>
                <w:color w:val="000000"/>
                <w:sz w:val="22"/>
                <w:szCs w:val="22"/>
              </w:rPr>
            </w:pPr>
          </w:p>
        </w:tc>
        <w:tc>
          <w:tcPr>
            <w:tcW w:w="468" w:type="dxa"/>
            <w:tcBorders>
              <w:top w:val="nil"/>
              <w:left w:val="nil"/>
              <w:bottom w:val="nil"/>
              <w:right w:val="nil"/>
            </w:tcBorders>
            <w:shd w:val="clear" w:color="auto" w:fill="auto"/>
            <w:noWrap/>
            <w:vAlign w:val="center"/>
            <w:hideMark/>
          </w:tcPr>
          <w:p w14:paraId="45FFC6EF" w14:textId="77777777" w:rsidR="00530D3B" w:rsidRPr="00D6757C" w:rsidRDefault="00530D3B" w:rsidP="00FC2D96">
            <w:pPr>
              <w:spacing w:after="0"/>
              <w:jc w:val="center"/>
              <w:rPr>
                <w:color w:val="000000"/>
                <w:sz w:val="22"/>
                <w:szCs w:val="22"/>
              </w:rPr>
            </w:pPr>
          </w:p>
        </w:tc>
        <w:tc>
          <w:tcPr>
            <w:tcW w:w="1134" w:type="dxa"/>
            <w:tcBorders>
              <w:top w:val="nil"/>
              <w:left w:val="nil"/>
              <w:bottom w:val="nil"/>
              <w:right w:val="nil"/>
            </w:tcBorders>
            <w:shd w:val="clear" w:color="auto" w:fill="auto"/>
            <w:noWrap/>
            <w:vAlign w:val="center"/>
            <w:hideMark/>
          </w:tcPr>
          <w:p w14:paraId="007F93F2" w14:textId="77777777" w:rsidR="00530D3B" w:rsidRPr="00D6757C" w:rsidRDefault="00530D3B" w:rsidP="00FC2D96">
            <w:pPr>
              <w:spacing w:after="0"/>
              <w:jc w:val="center"/>
              <w:rPr>
                <w:color w:val="000000"/>
                <w:sz w:val="22"/>
                <w:szCs w:val="22"/>
              </w:rPr>
            </w:pPr>
          </w:p>
        </w:tc>
        <w:tc>
          <w:tcPr>
            <w:tcW w:w="1322" w:type="dxa"/>
            <w:tcBorders>
              <w:top w:val="nil"/>
              <w:left w:val="nil"/>
              <w:bottom w:val="nil"/>
              <w:right w:val="nil"/>
            </w:tcBorders>
            <w:shd w:val="clear" w:color="auto" w:fill="auto"/>
            <w:noWrap/>
            <w:vAlign w:val="center"/>
            <w:hideMark/>
          </w:tcPr>
          <w:p w14:paraId="395B6B94" w14:textId="77777777" w:rsidR="00530D3B" w:rsidRPr="00D6757C" w:rsidRDefault="00530D3B" w:rsidP="00FC2D96">
            <w:pPr>
              <w:spacing w:after="0"/>
              <w:jc w:val="center"/>
              <w:rPr>
                <w:color w:val="000000"/>
                <w:sz w:val="22"/>
                <w:szCs w:val="22"/>
              </w:rPr>
            </w:pPr>
          </w:p>
        </w:tc>
        <w:tc>
          <w:tcPr>
            <w:tcW w:w="804" w:type="dxa"/>
            <w:gridSpan w:val="2"/>
            <w:tcBorders>
              <w:top w:val="nil"/>
              <w:left w:val="nil"/>
              <w:bottom w:val="nil"/>
              <w:right w:val="nil"/>
            </w:tcBorders>
            <w:shd w:val="clear" w:color="auto" w:fill="auto"/>
            <w:noWrap/>
            <w:vAlign w:val="center"/>
            <w:hideMark/>
          </w:tcPr>
          <w:p w14:paraId="033ADD3E" w14:textId="77777777" w:rsidR="00530D3B" w:rsidRPr="00D6757C" w:rsidRDefault="00530D3B" w:rsidP="00FC2D96">
            <w:pPr>
              <w:spacing w:after="0"/>
              <w:jc w:val="center"/>
              <w:rPr>
                <w:color w:val="000000"/>
                <w:sz w:val="22"/>
                <w:szCs w:val="22"/>
              </w:rPr>
            </w:pPr>
          </w:p>
        </w:tc>
        <w:tc>
          <w:tcPr>
            <w:tcW w:w="1852" w:type="dxa"/>
            <w:tcBorders>
              <w:top w:val="nil"/>
              <w:left w:val="nil"/>
              <w:bottom w:val="nil"/>
              <w:right w:val="nil"/>
            </w:tcBorders>
            <w:shd w:val="clear" w:color="auto" w:fill="auto"/>
            <w:noWrap/>
            <w:vAlign w:val="center"/>
            <w:hideMark/>
          </w:tcPr>
          <w:p w14:paraId="0446559D" w14:textId="77777777" w:rsidR="00530D3B" w:rsidRPr="00D6757C" w:rsidRDefault="00530D3B" w:rsidP="00FC2D96">
            <w:pPr>
              <w:spacing w:after="0"/>
              <w:jc w:val="center"/>
              <w:rPr>
                <w:color w:val="000000"/>
                <w:sz w:val="22"/>
                <w:szCs w:val="22"/>
              </w:rPr>
            </w:pPr>
          </w:p>
        </w:tc>
        <w:tc>
          <w:tcPr>
            <w:tcW w:w="2773" w:type="dxa"/>
            <w:tcBorders>
              <w:top w:val="nil"/>
              <w:left w:val="nil"/>
              <w:bottom w:val="nil"/>
              <w:right w:val="nil"/>
            </w:tcBorders>
            <w:shd w:val="clear" w:color="auto" w:fill="auto"/>
            <w:noWrap/>
            <w:vAlign w:val="center"/>
            <w:hideMark/>
          </w:tcPr>
          <w:p w14:paraId="194F2375" w14:textId="77777777" w:rsidR="00530D3B" w:rsidRPr="00D6757C" w:rsidRDefault="00530D3B" w:rsidP="00FC2D96">
            <w:pPr>
              <w:spacing w:after="0"/>
              <w:jc w:val="center"/>
              <w:rPr>
                <w:color w:val="000000"/>
                <w:sz w:val="22"/>
                <w:szCs w:val="22"/>
              </w:rPr>
            </w:pPr>
          </w:p>
        </w:tc>
      </w:tr>
    </w:tbl>
    <w:p w14:paraId="5E97D276" w14:textId="77777777" w:rsidR="00530D3B" w:rsidRPr="00D6757C" w:rsidRDefault="00530D3B" w:rsidP="00530D3B">
      <w:pPr>
        <w:pStyle w:val="ad"/>
        <w:spacing w:line="276" w:lineRule="auto"/>
        <w:ind w:left="709"/>
        <w:jc w:val="center"/>
        <w:rPr>
          <w:b/>
          <w:sz w:val="22"/>
          <w:szCs w:val="22"/>
        </w:rPr>
      </w:pPr>
    </w:p>
    <w:p w14:paraId="0171DDD6" w14:textId="77777777" w:rsidR="00530D3B" w:rsidRPr="00D6757C" w:rsidRDefault="00530D3B" w:rsidP="00530D3B">
      <w:pPr>
        <w:pStyle w:val="ad"/>
        <w:spacing w:line="276" w:lineRule="auto"/>
        <w:ind w:left="709"/>
        <w:jc w:val="center"/>
        <w:rPr>
          <w:b/>
          <w:sz w:val="22"/>
          <w:szCs w:val="22"/>
        </w:rPr>
      </w:pPr>
      <w:r w:rsidRPr="00D6757C">
        <w:rPr>
          <w:b/>
          <w:noProof/>
          <w:sz w:val="22"/>
          <w:szCs w:val="22"/>
        </w:rPr>
        <w:drawing>
          <wp:inline distT="0" distB="0" distL="0" distR="0" wp14:anchorId="297274B7" wp14:editId="26F45498">
            <wp:extent cx="6210300" cy="7444548"/>
            <wp:effectExtent l="19050" t="0" r="0" b="0"/>
            <wp:docPr id="9" name="Рисунок 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pic:cNvPicPr>
                      <a:picLocks noChangeAspect="1" noChangeArrowheads="1"/>
                    </pic:cNvPicPr>
                  </pic:nvPicPr>
                  <pic:blipFill>
                    <a:blip r:embed="rId33" cstate="print"/>
                    <a:srcRect/>
                    <a:stretch>
                      <a:fillRect/>
                    </a:stretch>
                  </pic:blipFill>
                  <pic:spPr bwMode="auto">
                    <a:xfrm>
                      <a:off x="0" y="0"/>
                      <a:ext cx="6210300" cy="7444548"/>
                    </a:xfrm>
                    <a:prstGeom prst="rect">
                      <a:avLst/>
                    </a:prstGeom>
                    <a:noFill/>
                    <a:ln w="9525">
                      <a:noFill/>
                      <a:miter lim="800000"/>
                      <a:headEnd/>
                      <a:tailEnd/>
                    </a:ln>
                  </pic:spPr>
                </pic:pic>
              </a:graphicData>
            </a:graphic>
          </wp:inline>
        </w:drawing>
      </w:r>
    </w:p>
    <w:p w14:paraId="08581830" w14:textId="77777777" w:rsidR="00530D3B" w:rsidRPr="00D6757C" w:rsidRDefault="00530D3B" w:rsidP="00530D3B">
      <w:pPr>
        <w:pStyle w:val="ad"/>
        <w:spacing w:line="276" w:lineRule="auto"/>
        <w:ind w:left="709"/>
        <w:jc w:val="center"/>
        <w:rPr>
          <w:b/>
          <w:sz w:val="22"/>
          <w:szCs w:val="22"/>
        </w:rPr>
      </w:pPr>
    </w:p>
    <w:p w14:paraId="36A49AD1" w14:textId="77777777" w:rsidR="00530D3B" w:rsidRPr="00D6757C" w:rsidRDefault="00530D3B" w:rsidP="00530D3B">
      <w:pPr>
        <w:pStyle w:val="ad"/>
        <w:spacing w:line="276" w:lineRule="auto"/>
        <w:ind w:left="709"/>
        <w:jc w:val="center"/>
        <w:rPr>
          <w:b/>
          <w:sz w:val="22"/>
          <w:szCs w:val="22"/>
        </w:rPr>
      </w:pPr>
    </w:p>
    <w:p w14:paraId="63D41DCD" w14:textId="77777777" w:rsidR="00530D3B" w:rsidRPr="00D6757C" w:rsidRDefault="00530D3B" w:rsidP="00530D3B">
      <w:pPr>
        <w:pStyle w:val="ad"/>
        <w:spacing w:line="276" w:lineRule="auto"/>
        <w:rPr>
          <w:b/>
          <w:sz w:val="22"/>
          <w:szCs w:val="22"/>
        </w:rPr>
      </w:pPr>
    </w:p>
    <w:p w14:paraId="5B8829C5" w14:textId="77777777" w:rsidR="00530D3B" w:rsidRPr="00D6757C" w:rsidRDefault="00530D3B" w:rsidP="00530D3B">
      <w:pPr>
        <w:spacing w:after="0" w:line="240" w:lineRule="atLeast"/>
        <w:jc w:val="center"/>
        <w:rPr>
          <w:b/>
          <w:color w:val="C00000"/>
          <w:sz w:val="22"/>
          <w:szCs w:val="22"/>
          <w:u w:val="single"/>
        </w:rPr>
      </w:pPr>
      <w:r w:rsidRPr="00D6757C">
        <w:rPr>
          <w:b/>
          <w:color w:val="C00000"/>
          <w:sz w:val="22"/>
          <w:szCs w:val="22"/>
          <w:u w:val="single"/>
        </w:rPr>
        <w:lastRenderedPageBreak/>
        <w:t>ЧАСТЬ 3</w:t>
      </w:r>
    </w:p>
    <w:p w14:paraId="11B764C7" w14:textId="4EF246A7" w:rsidR="00530D3B" w:rsidRPr="00D6757C" w:rsidRDefault="00530D3B" w:rsidP="00530D3B">
      <w:pPr>
        <w:spacing w:after="0" w:line="240" w:lineRule="atLeast"/>
        <w:jc w:val="center"/>
        <w:rPr>
          <w:b/>
          <w:color w:val="C00000"/>
          <w:sz w:val="22"/>
          <w:szCs w:val="22"/>
        </w:rPr>
      </w:pPr>
      <w:r w:rsidRPr="00D6757C">
        <w:rPr>
          <w:b/>
          <w:color w:val="C00000"/>
          <w:sz w:val="22"/>
          <w:szCs w:val="22"/>
        </w:rPr>
        <w:t xml:space="preserve">Предмет: </w:t>
      </w:r>
      <w:r w:rsidR="00D213F4" w:rsidRPr="00D6757C">
        <w:rPr>
          <w:b/>
          <w:color w:val="C00000"/>
          <w:sz w:val="22"/>
          <w:szCs w:val="22"/>
        </w:rPr>
        <w:t>О</w:t>
      </w:r>
      <w:r w:rsidRPr="00D6757C">
        <w:rPr>
          <w:b/>
          <w:color w:val="C00000"/>
          <w:sz w:val="22"/>
          <w:szCs w:val="22"/>
        </w:rPr>
        <w:t xml:space="preserve">казание услуг по комплексной уборке гостиницы «Полёт» </w:t>
      </w:r>
    </w:p>
    <w:p w14:paraId="43A1E396" w14:textId="77777777" w:rsidR="00530D3B" w:rsidRPr="00D6757C" w:rsidRDefault="00530D3B" w:rsidP="00530D3B">
      <w:pPr>
        <w:spacing w:after="0" w:line="240" w:lineRule="atLeast"/>
        <w:ind w:firstLine="567"/>
        <w:jc w:val="center"/>
        <w:rPr>
          <w:spacing w:val="2"/>
          <w:sz w:val="22"/>
          <w:szCs w:val="22"/>
        </w:rPr>
      </w:pPr>
    </w:p>
    <w:p w14:paraId="34A4BB4C" w14:textId="59746A33" w:rsidR="00530D3B" w:rsidRPr="00D6757C" w:rsidRDefault="00530D3B" w:rsidP="00530D3B">
      <w:pPr>
        <w:spacing w:after="0" w:line="240" w:lineRule="atLeast"/>
        <w:ind w:firstLine="567"/>
        <w:rPr>
          <w:sz w:val="22"/>
          <w:szCs w:val="22"/>
        </w:rPr>
      </w:pPr>
      <w:r w:rsidRPr="00D6757C">
        <w:rPr>
          <w:sz w:val="22"/>
          <w:szCs w:val="22"/>
        </w:rPr>
        <w:t xml:space="preserve">Настоящее техническое задание определяет технические и организационные требования к организации оказания услуг по комплексной уборке гостиницы «Полет», а именно услуг по обеспечению комплекса мер, направленных на ежедневную комплексную уборку внутренних помещений: номерного фонда, общественных зон и административных помещений, на основе договора. </w:t>
      </w:r>
    </w:p>
    <w:p w14:paraId="2EB2293A" w14:textId="77777777" w:rsidR="00530D3B" w:rsidRPr="00D6757C" w:rsidRDefault="00530D3B" w:rsidP="00530D3B">
      <w:pPr>
        <w:spacing w:after="0" w:line="240" w:lineRule="atLeast"/>
        <w:ind w:firstLine="567"/>
        <w:rPr>
          <w:sz w:val="22"/>
          <w:szCs w:val="22"/>
        </w:rPr>
      </w:pPr>
    </w:p>
    <w:p w14:paraId="03E46F04" w14:textId="137835BB" w:rsidR="00530D3B" w:rsidRPr="00D6757C" w:rsidRDefault="00530D3B" w:rsidP="00530D3B">
      <w:pPr>
        <w:numPr>
          <w:ilvl w:val="0"/>
          <w:numId w:val="8"/>
        </w:numPr>
        <w:spacing w:after="0" w:line="240" w:lineRule="atLeast"/>
        <w:ind w:left="0" w:firstLine="567"/>
        <w:contextualSpacing/>
        <w:rPr>
          <w:b/>
          <w:sz w:val="22"/>
          <w:szCs w:val="22"/>
        </w:rPr>
      </w:pPr>
      <w:r w:rsidRPr="00D6757C">
        <w:rPr>
          <w:b/>
          <w:sz w:val="22"/>
          <w:szCs w:val="22"/>
        </w:rPr>
        <w:t xml:space="preserve">Предмет: </w:t>
      </w:r>
      <w:r w:rsidR="007E2689" w:rsidRPr="00D6757C">
        <w:rPr>
          <w:b/>
          <w:sz w:val="22"/>
          <w:szCs w:val="22"/>
        </w:rPr>
        <w:t>О</w:t>
      </w:r>
      <w:r w:rsidRPr="00D6757C">
        <w:rPr>
          <w:b/>
          <w:sz w:val="22"/>
          <w:szCs w:val="22"/>
        </w:rPr>
        <w:t>казание услуг по комплексной уборке гостиницы «Полёт».</w:t>
      </w:r>
    </w:p>
    <w:p w14:paraId="6D8390DE" w14:textId="65C8BD4C" w:rsidR="00530D3B" w:rsidRPr="00D6757C" w:rsidRDefault="00530D3B" w:rsidP="00530D3B">
      <w:pPr>
        <w:numPr>
          <w:ilvl w:val="0"/>
          <w:numId w:val="8"/>
        </w:numPr>
        <w:spacing w:after="0" w:line="240" w:lineRule="atLeast"/>
        <w:ind w:left="0" w:firstLine="567"/>
        <w:contextualSpacing/>
        <w:rPr>
          <w:b/>
          <w:sz w:val="22"/>
          <w:szCs w:val="22"/>
        </w:rPr>
      </w:pPr>
      <w:r w:rsidRPr="00D6757C">
        <w:rPr>
          <w:b/>
          <w:bCs/>
          <w:sz w:val="22"/>
          <w:szCs w:val="22"/>
        </w:rPr>
        <w:t xml:space="preserve">Сроки </w:t>
      </w:r>
      <w:r w:rsidRPr="00D6757C">
        <w:rPr>
          <w:b/>
          <w:sz w:val="22"/>
          <w:szCs w:val="22"/>
        </w:rPr>
        <w:t>оказания услуг: с 01.01.2025г. по 31.03.2026г. включительно.</w:t>
      </w:r>
    </w:p>
    <w:p w14:paraId="6B597920" w14:textId="1106FFBB" w:rsidR="00530D3B" w:rsidRPr="00D6757C" w:rsidRDefault="00530D3B" w:rsidP="00530D3B">
      <w:pPr>
        <w:numPr>
          <w:ilvl w:val="0"/>
          <w:numId w:val="8"/>
        </w:numPr>
        <w:spacing w:after="0" w:line="240" w:lineRule="atLeast"/>
        <w:ind w:left="0" w:firstLine="567"/>
        <w:contextualSpacing/>
        <w:rPr>
          <w:b/>
          <w:sz w:val="22"/>
          <w:szCs w:val="22"/>
        </w:rPr>
      </w:pPr>
      <w:r w:rsidRPr="00D6757C">
        <w:rPr>
          <w:b/>
          <w:sz w:val="22"/>
          <w:szCs w:val="22"/>
        </w:rPr>
        <w:t>Место</w:t>
      </w:r>
      <w:r w:rsidR="007E2689" w:rsidRPr="00D6757C">
        <w:rPr>
          <w:b/>
          <w:sz w:val="22"/>
          <w:szCs w:val="22"/>
        </w:rPr>
        <w:t xml:space="preserve"> </w:t>
      </w:r>
      <w:r w:rsidRPr="00D6757C">
        <w:rPr>
          <w:b/>
          <w:sz w:val="22"/>
          <w:szCs w:val="22"/>
        </w:rPr>
        <w:t>оказания услуг:</w:t>
      </w:r>
    </w:p>
    <w:p w14:paraId="6288B0CA" w14:textId="77777777" w:rsidR="00530D3B" w:rsidRPr="00D6757C" w:rsidRDefault="00530D3B" w:rsidP="00530D3B">
      <w:pPr>
        <w:spacing w:after="0" w:line="240" w:lineRule="atLeast"/>
        <w:ind w:firstLine="567"/>
        <w:contextualSpacing/>
        <w:rPr>
          <w:b/>
          <w:sz w:val="22"/>
          <w:szCs w:val="22"/>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237"/>
      </w:tblGrid>
      <w:tr w:rsidR="00530D3B" w:rsidRPr="00D6757C" w14:paraId="74E74F16" w14:textId="77777777" w:rsidTr="00FC2D96">
        <w:tc>
          <w:tcPr>
            <w:tcW w:w="3799" w:type="dxa"/>
            <w:tcBorders>
              <w:top w:val="single" w:sz="4" w:space="0" w:color="auto"/>
              <w:left w:val="single" w:sz="4" w:space="0" w:color="auto"/>
              <w:bottom w:val="single" w:sz="4" w:space="0" w:color="auto"/>
              <w:right w:val="single" w:sz="4" w:space="0" w:color="auto"/>
            </w:tcBorders>
            <w:hideMark/>
          </w:tcPr>
          <w:p w14:paraId="30F33270" w14:textId="77777777" w:rsidR="00530D3B" w:rsidRPr="00D6757C" w:rsidRDefault="00530D3B" w:rsidP="00FC2D96">
            <w:pPr>
              <w:spacing w:after="0" w:line="240" w:lineRule="atLeast"/>
              <w:ind w:firstLine="5"/>
              <w:contextualSpacing/>
              <w:jc w:val="left"/>
              <w:rPr>
                <w:b/>
                <w:sz w:val="22"/>
                <w:szCs w:val="22"/>
              </w:rPr>
            </w:pPr>
            <w:r w:rsidRPr="00D6757C">
              <w:rPr>
                <w:b/>
                <w:sz w:val="22"/>
                <w:szCs w:val="22"/>
              </w:rPr>
              <w:t>Адрес:</w:t>
            </w:r>
          </w:p>
        </w:tc>
        <w:tc>
          <w:tcPr>
            <w:tcW w:w="6237" w:type="dxa"/>
            <w:tcBorders>
              <w:top w:val="single" w:sz="4" w:space="0" w:color="auto"/>
              <w:left w:val="single" w:sz="4" w:space="0" w:color="auto"/>
              <w:bottom w:val="single" w:sz="4" w:space="0" w:color="auto"/>
              <w:right w:val="single" w:sz="4" w:space="0" w:color="auto"/>
            </w:tcBorders>
            <w:hideMark/>
          </w:tcPr>
          <w:p w14:paraId="7CE2D298" w14:textId="77777777" w:rsidR="00530D3B" w:rsidRPr="00D6757C" w:rsidRDefault="00530D3B" w:rsidP="00FC2D96">
            <w:pPr>
              <w:spacing w:after="0" w:line="240" w:lineRule="atLeast"/>
              <w:contextualSpacing/>
              <w:rPr>
                <w:b/>
                <w:sz w:val="22"/>
                <w:szCs w:val="22"/>
              </w:rPr>
            </w:pPr>
            <w:r w:rsidRPr="00D6757C">
              <w:rPr>
                <w:b/>
                <w:sz w:val="22"/>
                <w:szCs w:val="22"/>
              </w:rPr>
              <w:t>улица Аэрофлотская, дом 49,</w:t>
            </w:r>
          </w:p>
          <w:p w14:paraId="24B5FE3E" w14:textId="77777777" w:rsidR="00530D3B" w:rsidRPr="00D6757C" w:rsidRDefault="00530D3B" w:rsidP="00FC2D96">
            <w:pPr>
              <w:spacing w:after="0" w:line="240" w:lineRule="atLeast"/>
              <w:contextualSpacing/>
              <w:rPr>
                <w:b/>
                <w:sz w:val="22"/>
                <w:szCs w:val="22"/>
              </w:rPr>
            </w:pPr>
            <w:r w:rsidRPr="00D6757C">
              <w:rPr>
                <w:b/>
                <w:sz w:val="22"/>
                <w:szCs w:val="22"/>
              </w:rPr>
              <w:t xml:space="preserve">г.Сургут, ХМАО – Югра, Тюменская область, 628422 </w:t>
            </w:r>
          </w:p>
        </w:tc>
      </w:tr>
      <w:tr w:rsidR="00530D3B" w:rsidRPr="00D6757C" w14:paraId="4F082917" w14:textId="77777777" w:rsidTr="00FC2D96">
        <w:tc>
          <w:tcPr>
            <w:tcW w:w="3799" w:type="dxa"/>
            <w:tcBorders>
              <w:top w:val="single" w:sz="4" w:space="0" w:color="auto"/>
              <w:left w:val="single" w:sz="4" w:space="0" w:color="auto"/>
              <w:bottom w:val="single" w:sz="4" w:space="0" w:color="auto"/>
              <w:right w:val="single" w:sz="4" w:space="0" w:color="auto"/>
            </w:tcBorders>
            <w:hideMark/>
          </w:tcPr>
          <w:p w14:paraId="68D1F288" w14:textId="77777777" w:rsidR="00530D3B" w:rsidRPr="00D6757C" w:rsidRDefault="00530D3B" w:rsidP="00FC2D96">
            <w:pPr>
              <w:spacing w:after="0" w:line="240" w:lineRule="atLeast"/>
              <w:ind w:firstLine="5"/>
              <w:contextualSpacing/>
              <w:jc w:val="left"/>
              <w:rPr>
                <w:b/>
                <w:sz w:val="22"/>
                <w:szCs w:val="22"/>
              </w:rPr>
            </w:pPr>
            <w:r w:rsidRPr="00D6757C">
              <w:rPr>
                <w:b/>
                <w:sz w:val="22"/>
                <w:szCs w:val="22"/>
              </w:rPr>
              <w:t>Объект уборки (далее по тексту – Объект Заказчика, Объект уборки, Объект):</w:t>
            </w:r>
          </w:p>
        </w:tc>
        <w:tc>
          <w:tcPr>
            <w:tcW w:w="6237" w:type="dxa"/>
            <w:tcBorders>
              <w:top w:val="single" w:sz="4" w:space="0" w:color="auto"/>
              <w:left w:val="single" w:sz="4" w:space="0" w:color="auto"/>
              <w:bottom w:val="single" w:sz="4" w:space="0" w:color="auto"/>
              <w:right w:val="single" w:sz="4" w:space="0" w:color="auto"/>
            </w:tcBorders>
            <w:hideMark/>
          </w:tcPr>
          <w:p w14:paraId="595228D7" w14:textId="77777777" w:rsidR="00530D3B" w:rsidRPr="00D6757C" w:rsidRDefault="00530D3B" w:rsidP="00FC2D96">
            <w:pPr>
              <w:spacing w:after="0" w:line="240" w:lineRule="atLeast"/>
              <w:contextualSpacing/>
              <w:rPr>
                <w:b/>
                <w:sz w:val="22"/>
                <w:szCs w:val="22"/>
              </w:rPr>
            </w:pPr>
            <w:r w:rsidRPr="00D6757C">
              <w:rPr>
                <w:b/>
                <w:sz w:val="22"/>
                <w:szCs w:val="22"/>
              </w:rPr>
              <w:t>Гостиница «Полёт»</w:t>
            </w:r>
          </w:p>
          <w:p w14:paraId="3FF5AD5A" w14:textId="77777777" w:rsidR="00530D3B" w:rsidRPr="00D6757C" w:rsidRDefault="00530D3B" w:rsidP="00FC2D96">
            <w:pPr>
              <w:spacing w:after="0" w:line="240" w:lineRule="atLeast"/>
              <w:contextualSpacing/>
              <w:rPr>
                <w:b/>
                <w:sz w:val="22"/>
                <w:szCs w:val="22"/>
              </w:rPr>
            </w:pPr>
            <w:r w:rsidRPr="00D6757C">
              <w:rPr>
                <w:b/>
                <w:sz w:val="22"/>
                <w:szCs w:val="22"/>
              </w:rPr>
              <w:t>86:10:0101001:57</w:t>
            </w:r>
          </w:p>
        </w:tc>
      </w:tr>
    </w:tbl>
    <w:p w14:paraId="071D3791" w14:textId="77777777" w:rsidR="00530D3B" w:rsidRPr="00D6757C" w:rsidRDefault="00530D3B" w:rsidP="00530D3B">
      <w:pPr>
        <w:spacing w:after="0" w:line="240" w:lineRule="atLeast"/>
        <w:contextualSpacing/>
        <w:rPr>
          <w:b/>
          <w:sz w:val="22"/>
          <w:szCs w:val="22"/>
        </w:rPr>
      </w:pPr>
      <w:r w:rsidRPr="00D6757C">
        <w:rPr>
          <w:b/>
          <w:sz w:val="22"/>
          <w:szCs w:val="22"/>
        </w:rPr>
        <w:t xml:space="preserve">            </w:t>
      </w:r>
    </w:p>
    <w:p w14:paraId="06E971D9" w14:textId="77777777" w:rsidR="00530D3B" w:rsidRPr="00D6757C" w:rsidRDefault="00530D3B" w:rsidP="00530D3B">
      <w:pPr>
        <w:spacing w:after="0" w:line="240" w:lineRule="atLeast"/>
        <w:ind w:firstLine="567"/>
        <w:contextualSpacing/>
        <w:rPr>
          <w:sz w:val="22"/>
          <w:szCs w:val="22"/>
        </w:rPr>
      </w:pPr>
      <w:r w:rsidRPr="00D6757C">
        <w:rPr>
          <w:sz w:val="22"/>
          <w:szCs w:val="22"/>
        </w:rPr>
        <w:t>3.1. График работы гостиницы «Полет»: ежедневно, круглосуточно</w:t>
      </w:r>
    </w:p>
    <w:p w14:paraId="44C13FD7" w14:textId="77777777" w:rsidR="00530D3B" w:rsidRPr="00D6757C" w:rsidRDefault="00530D3B" w:rsidP="00530D3B">
      <w:pPr>
        <w:spacing w:after="0" w:line="240" w:lineRule="atLeast"/>
        <w:ind w:firstLine="567"/>
        <w:contextualSpacing/>
        <w:rPr>
          <w:sz w:val="22"/>
          <w:szCs w:val="22"/>
        </w:rPr>
      </w:pPr>
      <w:r w:rsidRPr="00D6757C">
        <w:rPr>
          <w:sz w:val="22"/>
          <w:szCs w:val="22"/>
        </w:rPr>
        <w:t>3.2</w:t>
      </w:r>
      <w:r w:rsidRPr="00D6757C">
        <w:rPr>
          <w:b/>
          <w:sz w:val="22"/>
          <w:szCs w:val="22"/>
        </w:rPr>
        <w:t>.</w:t>
      </w:r>
      <w:r w:rsidRPr="00D6757C">
        <w:rPr>
          <w:sz w:val="22"/>
          <w:szCs w:val="22"/>
        </w:rPr>
        <w:t xml:space="preserve"> Краткая характеристика помещений гостиницы «Полет»:</w:t>
      </w:r>
    </w:p>
    <w:p w14:paraId="44BAE2D0" w14:textId="77777777" w:rsidR="00530D3B" w:rsidRPr="00D6757C" w:rsidRDefault="00530D3B" w:rsidP="00530D3B">
      <w:pPr>
        <w:spacing w:after="0" w:line="240" w:lineRule="atLeast"/>
        <w:ind w:firstLine="567"/>
        <w:contextualSpacing/>
        <w:rPr>
          <w:sz w:val="22"/>
          <w:szCs w:val="22"/>
        </w:rPr>
      </w:pPr>
      <w:r w:rsidRPr="00D6757C">
        <w:rPr>
          <w:sz w:val="22"/>
          <w:szCs w:val="22"/>
        </w:rPr>
        <w:t>Общая площадь убираемых помещений составляет – 2508,01 кв.</w:t>
      </w:r>
      <w:r w:rsidRPr="00D6757C">
        <w:rPr>
          <w:bCs/>
          <w:sz w:val="22"/>
          <w:szCs w:val="22"/>
        </w:rPr>
        <w:t xml:space="preserve"> м </w:t>
      </w:r>
    </w:p>
    <w:p w14:paraId="509C18E2" w14:textId="77777777" w:rsidR="00530D3B" w:rsidRPr="00D6757C" w:rsidRDefault="00530D3B" w:rsidP="00530D3B">
      <w:pPr>
        <w:spacing w:after="0" w:line="240" w:lineRule="atLeast"/>
        <w:ind w:firstLine="567"/>
        <w:contextualSpacing/>
        <w:rPr>
          <w:sz w:val="22"/>
          <w:szCs w:val="22"/>
        </w:rPr>
      </w:pPr>
      <w:r w:rsidRPr="00D6757C">
        <w:rPr>
          <w:sz w:val="22"/>
          <w:szCs w:val="22"/>
        </w:rPr>
        <w:t>- номерной фонд – 67 номеров разной площади.</w:t>
      </w:r>
    </w:p>
    <w:p w14:paraId="0F736F58" w14:textId="77777777" w:rsidR="00530D3B" w:rsidRPr="00D6757C" w:rsidRDefault="00530D3B" w:rsidP="00530D3B">
      <w:pPr>
        <w:spacing w:after="0" w:line="240" w:lineRule="atLeast"/>
        <w:ind w:firstLine="567"/>
        <w:contextualSpacing/>
        <w:rPr>
          <w:sz w:val="22"/>
          <w:szCs w:val="22"/>
        </w:rPr>
      </w:pPr>
      <w:r w:rsidRPr="00D6757C">
        <w:rPr>
          <w:sz w:val="22"/>
          <w:szCs w:val="22"/>
        </w:rPr>
        <w:t>- общая площадь номерного фонда составляет – 907,30 кв. м.</w:t>
      </w:r>
    </w:p>
    <w:p w14:paraId="5A834342" w14:textId="77777777" w:rsidR="00530D3B" w:rsidRPr="00D6757C" w:rsidRDefault="00530D3B" w:rsidP="00530D3B">
      <w:pPr>
        <w:spacing w:after="0" w:line="240" w:lineRule="atLeast"/>
        <w:ind w:firstLine="567"/>
        <w:contextualSpacing/>
        <w:rPr>
          <w:sz w:val="22"/>
          <w:szCs w:val="22"/>
          <w:u w:val="single"/>
        </w:rPr>
      </w:pPr>
      <w:r w:rsidRPr="00D6757C">
        <w:rPr>
          <w:sz w:val="22"/>
          <w:szCs w:val="22"/>
        </w:rPr>
        <w:t xml:space="preserve">- общественные зоны – </w:t>
      </w:r>
      <w:r w:rsidRPr="00D6757C">
        <w:rPr>
          <w:bCs/>
          <w:sz w:val="22"/>
          <w:szCs w:val="22"/>
        </w:rPr>
        <w:t>1600,71 кв. м</w:t>
      </w:r>
      <w:r w:rsidRPr="00D6757C">
        <w:rPr>
          <w:sz w:val="22"/>
          <w:szCs w:val="22"/>
        </w:rPr>
        <w:t>,</w:t>
      </w:r>
      <w:r w:rsidRPr="00D6757C">
        <w:rPr>
          <w:sz w:val="22"/>
          <w:szCs w:val="22"/>
          <w:vertAlign w:val="superscript"/>
        </w:rPr>
        <w:t xml:space="preserve"> </w:t>
      </w:r>
      <w:r w:rsidRPr="00D6757C">
        <w:rPr>
          <w:sz w:val="22"/>
          <w:szCs w:val="22"/>
        </w:rPr>
        <w:t xml:space="preserve">(кабинеты, ресепшен, комнаты персонала, санузлы, лестницы, коридоры, бытовки, прачечные, камеры хранения, холлы, тамбуры, техническое помещение).  </w:t>
      </w:r>
    </w:p>
    <w:p w14:paraId="78B80EF8" w14:textId="77777777" w:rsidR="00530D3B" w:rsidRPr="00D6757C" w:rsidRDefault="00530D3B" w:rsidP="00530D3B">
      <w:pPr>
        <w:spacing w:after="0" w:line="240" w:lineRule="atLeast"/>
        <w:ind w:firstLine="709"/>
        <w:contextualSpacing/>
        <w:rPr>
          <w:sz w:val="22"/>
          <w:szCs w:val="22"/>
        </w:rPr>
      </w:pPr>
    </w:p>
    <w:p w14:paraId="482331AF" w14:textId="0D69B8BE" w:rsidR="00530D3B" w:rsidRPr="00D6757C" w:rsidRDefault="00530D3B" w:rsidP="00530D3B">
      <w:pPr>
        <w:numPr>
          <w:ilvl w:val="0"/>
          <w:numId w:val="8"/>
        </w:numPr>
        <w:spacing w:after="0" w:line="240" w:lineRule="atLeast"/>
        <w:ind w:firstLine="709"/>
        <w:contextualSpacing/>
        <w:rPr>
          <w:b/>
          <w:sz w:val="22"/>
          <w:szCs w:val="22"/>
        </w:rPr>
      </w:pPr>
      <w:r w:rsidRPr="00D6757C">
        <w:rPr>
          <w:b/>
          <w:sz w:val="22"/>
          <w:szCs w:val="22"/>
        </w:rPr>
        <w:t>Общие требования к оказанию услуг.</w:t>
      </w:r>
    </w:p>
    <w:p w14:paraId="0935EE81" w14:textId="77777777" w:rsidR="00530D3B" w:rsidRPr="00D6757C" w:rsidRDefault="00530D3B" w:rsidP="00530D3B">
      <w:pPr>
        <w:spacing w:after="0" w:line="240" w:lineRule="atLeast"/>
        <w:ind w:left="1211" w:firstLine="709"/>
        <w:contextualSpacing/>
        <w:rPr>
          <w:b/>
          <w:sz w:val="22"/>
          <w:szCs w:val="22"/>
        </w:rPr>
      </w:pPr>
    </w:p>
    <w:p w14:paraId="750B7BDD" w14:textId="77777777" w:rsidR="00530D3B" w:rsidRPr="00D6757C" w:rsidRDefault="00530D3B" w:rsidP="00530D3B">
      <w:pPr>
        <w:spacing w:after="0" w:line="240" w:lineRule="atLeast"/>
        <w:ind w:firstLine="709"/>
        <w:rPr>
          <w:sz w:val="22"/>
          <w:szCs w:val="22"/>
        </w:rPr>
      </w:pPr>
      <w:r w:rsidRPr="00D6757C">
        <w:rPr>
          <w:sz w:val="22"/>
          <w:szCs w:val="22"/>
        </w:rPr>
        <w:t xml:space="preserve">4.1. Уборочный инвентарь, чистящие, моющие чистящие средства и расходные материалы предоставляются Исполнителем за свой счет. </w:t>
      </w:r>
    </w:p>
    <w:p w14:paraId="549BC58B" w14:textId="58D4F270" w:rsidR="00530D3B" w:rsidRPr="00D6757C" w:rsidRDefault="00530D3B" w:rsidP="00530D3B">
      <w:pPr>
        <w:spacing w:after="0" w:line="240" w:lineRule="atLeast"/>
        <w:ind w:firstLine="709"/>
        <w:contextualSpacing/>
        <w:rPr>
          <w:sz w:val="22"/>
          <w:szCs w:val="22"/>
        </w:rPr>
      </w:pPr>
      <w:r w:rsidRPr="00D6757C">
        <w:rPr>
          <w:sz w:val="22"/>
          <w:szCs w:val="22"/>
        </w:rPr>
        <w:t xml:space="preserve">4.2. Исполнитель обеспечивает своими силами и предоставляет за свой счет своему персоналу, участвующему в оказании услуг: </w:t>
      </w:r>
    </w:p>
    <w:p w14:paraId="76F653DD" w14:textId="77777777" w:rsidR="00530D3B" w:rsidRPr="00D6757C" w:rsidRDefault="00530D3B" w:rsidP="00530D3B">
      <w:pPr>
        <w:spacing w:after="0" w:line="240" w:lineRule="atLeast"/>
        <w:ind w:firstLine="709"/>
        <w:contextualSpacing/>
        <w:rPr>
          <w:sz w:val="22"/>
          <w:szCs w:val="22"/>
        </w:rPr>
      </w:pPr>
      <w:r w:rsidRPr="00D6757C">
        <w:rPr>
          <w:sz w:val="22"/>
          <w:szCs w:val="22"/>
        </w:rPr>
        <w:t>- специальную одежду (спецодежду);</w:t>
      </w:r>
    </w:p>
    <w:p w14:paraId="62FC347A" w14:textId="77777777" w:rsidR="00530D3B" w:rsidRPr="00D6757C" w:rsidRDefault="00530D3B" w:rsidP="00530D3B">
      <w:pPr>
        <w:spacing w:after="0" w:line="240" w:lineRule="atLeast"/>
        <w:ind w:firstLine="709"/>
        <w:contextualSpacing/>
        <w:rPr>
          <w:sz w:val="22"/>
          <w:szCs w:val="22"/>
        </w:rPr>
      </w:pPr>
      <w:r w:rsidRPr="00D6757C">
        <w:rPr>
          <w:sz w:val="22"/>
          <w:szCs w:val="22"/>
        </w:rPr>
        <w:t>- перчатки резиновые латексные с хлопковым напылением (</w:t>
      </w:r>
      <w:proofErr w:type="spellStart"/>
      <w:r w:rsidRPr="00D6757C">
        <w:rPr>
          <w:sz w:val="22"/>
          <w:szCs w:val="22"/>
        </w:rPr>
        <w:t>спецоснастку</w:t>
      </w:r>
      <w:proofErr w:type="spellEnd"/>
      <w:r w:rsidRPr="00D6757C">
        <w:rPr>
          <w:sz w:val="22"/>
          <w:szCs w:val="22"/>
        </w:rPr>
        <w:t>), перчатки с полимерным покрытием (х/б), перчатки для работы в зимний период и другие средства индивидуальной защиты (СИЗ).</w:t>
      </w:r>
    </w:p>
    <w:p w14:paraId="00761B71" w14:textId="77777777" w:rsidR="00530D3B" w:rsidRPr="00D6757C" w:rsidRDefault="00530D3B" w:rsidP="00530D3B">
      <w:pPr>
        <w:spacing w:after="0" w:line="240" w:lineRule="atLeast"/>
        <w:ind w:firstLine="709"/>
        <w:contextualSpacing/>
        <w:rPr>
          <w:sz w:val="22"/>
          <w:szCs w:val="22"/>
        </w:rPr>
      </w:pPr>
      <w:r w:rsidRPr="00D6757C">
        <w:rPr>
          <w:sz w:val="22"/>
          <w:szCs w:val="22"/>
        </w:rPr>
        <w:t xml:space="preserve">- 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настоящем техническом задании, – не допускается, большую сторону, чем указано в настоящем техническом задании, - </w:t>
      </w:r>
      <w:r w:rsidRPr="00D6757C">
        <w:rPr>
          <w:b/>
          <w:sz w:val="22"/>
          <w:szCs w:val="22"/>
        </w:rPr>
        <w:t>приветствуется</w:t>
      </w:r>
      <w:r w:rsidRPr="00D6757C">
        <w:rPr>
          <w:sz w:val="22"/>
          <w:szCs w:val="22"/>
        </w:rPr>
        <w:t>).</w:t>
      </w:r>
    </w:p>
    <w:p w14:paraId="4E077FD6" w14:textId="417101BE" w:rsidR="00530D3B" w:rsidRPr="00D6757C" w:rsidRDefault="00530D3B" w:rsidP="00530D3B">
      <w:pPr>
        <w:spacing w:after="0" w:line="240" w:lineRule="atLeast"/>
        <w:ind w:firstLine="709"/>
        <w:contextualSpacing/>
        <w:rPr>
          <w:sz w:val="22"/>
          <w:szCs w:val="22"/>
        </w:rPr>
      </w:pPr>
      <w:r w:rsidRPr="00D6757C">
        <w:rPr>
          <w:sz w:val="22"/>
          <w:szCs w:val="22"/>
        </w:rPr>
        <w:t xml:space="preserve">4.3. Исполнитель оказывает услуги </w:t>
      </w:r>
      <w:r w:rsidRPr="00D6757C">
        <w:rPr>
          <w:b/>
          <w:sz w:val="22"/>
          <w:szCs w:val="22"/>
          <w:u w:val="single"/>
        </w:rPr>
        <w:t>собственным уборочным инвентарем</w:t>
      </w:r>
      <w:r w:rsidRPr="00D6757C">
        <w:rPr>
          <w:sz w:val="22"/>
          <w:szCs w:val="22"/>
        </w:rPr>
        <w:t xml:space="preserve"> в соответствии с Таблицей № 1 (комплектующие к тележкам указаны в количестве из расчёта на один год (12 месяцев).</w:t>
      </w:r>
    </w:p>
    <w:p w14:paraId="10C02105" w14:textId="77777777" w:rsidR="00530D3B" w:rsidRPr="00D6757C" w:rsidRDefault="00530D3B" w:rsidP="00530D3B">
      <w:pPr>
        <w:spacing w:after="0" w:line="240" w:lineRule="atLeast"/>
        <w:ind w:firstLine="709"/>
        <w:contextualSpacing/>
        <w:rPr>
          <w:sz w:val="22"/>
          <w:szCs w:val="22"/>
        </w:rPr>
      </w:pPr>
    </w:p>
    <w:p w14:paraId="35BF6774" w14:textId="77777777" w:rsidR="00530D3B" w:rsidRPr="00D6757C" w:rsidRDefault="00530D3B" w:rsidP="00530D3B">
      <w:pPr>
        <w:spacing w:after="0" w:line="240" w:lineRule="atLeast"/>
        <w:ind w:firstLine="709"/>
        <w:contextualSpacing/>
        <w:jc w:val="center"/>
        <w:rPr>
          <w:b/>
          <w:sz w:val="22"/>
          <w:szCs w:val="22"/>
        </w:rPr>
      </w:pPr>
      <w:r w:rsidRPr="00D6757C">
        <w:rPr>
          <w:b/>
          <w:sz w:val="22"/>
          <w:szCs w:val="22"/>
        </w:rPr>
        <w:t>Таблица №1. Уборочный инвентарь (из расчета на 12 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520"/>
        <w:gridCol w:w="1977"/>
      </w:tblGrid>
      <w:tr w:rsidR="00530D3B" w:rsidRPr="00D6757C" w14:paraId="3089E363"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0AF08E2F" w14:textId="77777777" w:rsidR="00530D3B" w:rsidRPr="00D6757C" w:rsidRDefault="00530D3B" w:rsidP="00FC2D96">
            <w:pPr>
              <w:spacing w:after="0" w:line="240" w:lineRule="atLeast"/>
              <w:contextualSpacing/>
              <w:rPr>
                <w:b/>
                <w:sz w:val="22"/>
                <w:szCs w:val="22"/>
              </w:rPr>
            </w:pPr>
            <w:r w:rsidRPr="00D6757C">
              <w:rPr>
                <w:b/>
                <w:sz w:val="22"/>
                <w:szCs w:val="22"/>
              </w:rPr>
              <w:t xml:space="preserve">   п/п</w:t>
            </w:r>
          </w:p>
        </w:tc>
        <w:tc>
          <w:tcPr>
            <w:tcW w:w="7520" w:type="dxa"/>
            <w:tcBorders>
              <w:top w:val="single" w:sz="4" w:space="0" w:color="auto"/>
              <w:left w:val="single" w:sz="4" w:space="0" w:color="auto"/>
              <w:bottom w:val="single" w:sz="4" w:space="0" w:color="auto"/>
              <w:right w:val="single" w:sz="4" w:space="0" w:color="auto"/>
            </w:tcBorders>
            <w:hideMark/>
          </w:tcPr>
          <w:p w14:paraId="498B47A9" w14:textId="77777777" w:rsidR="00530D3B" w:rsidRPr="00D6757C" w:rsidRDefault="00530D3B" w:rsidP="00FC2D96">
            <w:pPr>
              <w:spacing w:after="0" w:line="240" w:lineRule="atLeast"/>
              <w:ind w:firstLine="851"/>
              <w:contextualSpacing/>
              <w:jc w:val="center"/>
              <w:rPr>
                <w:b/>
                <w:sz w:val="22"/>
                <w:szCs w:val="22"/>
              </w:rPr>
            </w:pPr>
            <w:r w:rsidRPr="00D6757C">
              <w:rPr>
                <w:b/>
                <w:sz w:val="22"/>
                <w:szCs w:val="22"/>
              </w:rPr>
              <w:t>Наименование</w:t>
            </w:r>
          </w:p>
        </w:tc>
        <w:tc>
          <w:tcPr>
            <w:tcW w:w="1977" w:type="dxa"/>
            <w:tcBorders>
              <w:top w:val="single" w:sz="4" w:space="0" w:color="auto"/>
              <w:left w:val="single" w:sz="4" w:space="0" w:color="auto"/>
              <w:bottom w:val="single" w:sz="4" w:space="0" w:color="auto"/>
              <w:right w:val="single" w:sz="4" w:space="0" w:color="auto"/>
            </w:tcBorders>
            <w:hideMark/>
          </w:tcPr>
          <w:p w14:paraId="7F490D23" w14:textId="77777777" w:rsidR="00530D3B" w:rsidRPr="00D6757C" w:rsidRDefault="00530D3B" w:rsidP="00FC2D96">
            <w:pPr>
              <w:spacing w:after="0" w:line="240" w:lineRule="atLeast"/>
              <w:contextualSpacing/>
              <w:jc w:val="center"/>
              <w:rPr>
                <w:b/>
                <w:sz w:val="22"/>
                <w:szCs w:val="22"/>
              </w:rPr>
            </w:pPr>
            <w:r w:rsidRPr="00D6757C">
              <w:rPr>
                <w:b/>
                <w:sz w:val="22"/>
                <w:szCs w:val="22"/>
              </w:rPr>
              <w:t>Кол-во (шт.)</w:t>
            </w:r>
          </w:p>
        </w:tc>
      </w:tr>
      <w:tr w:rsidR="00530D3B" w:rsidRPr="00D6757C" w14:paraId="03F1864D"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34E5278E" w14:textId="77777777" w:rsidR="00530D3B" w:rsidRPr="00D6757C" w:rsidRDefault="00530D3B" w:rsidP="00FC2D96">
            <w:pPr>
              <w:spacing w:after="0" w:line="240" w:lineRule="atLeast"/>
              <w:contextualSpacing/>
              <w:jc w:val="center"/>
              <w:rPr>
                <w:sz w:val="22"/>
                <w:szCs w:val="22"/>
              </w:rPr>
            </w:pPr>
            <w:r w:rsidRPr="00D6757C">
              <w:rPr>
                <w:sz w:val="22"/>
                <w:szCs w:val="22"/>
              </w:rPr>
              <w:t>1.</w:t>
            </w:r>
          </w:p>
        </w:tc>
        <w:tc>
          <w:tcPr>
            <w:tcW w:w="7520" w:type="dxa"/>
            <w:tcBorders>
              <w:top w:val="single" w:sz="4" w:space="0" w:color="auto"/>
              <w:left w:val="single" w:sz="4" w:space="0" w:color="auto"/>
              <w:bottom w:val="single" w:sz="4" w:space="0" w:color="auto"/>
              <w:right w:val="single" w:sz="4" w:space="0" w:color="auto"/>
            </w:tcBorders>
            <w:hideMark/>
          </w:tcPr>
          <w:p w14:paraId="562B3D37" w14:textId="77777777" w:rsidR="00530D3B" w:rsidRPr="00D6757C" w:rsidRDefault="00530D3B" w:rsidP="00FC2D96">
            <w:pPr>
              <w:spacing w:after="0" w:line="240" w:lineRule="atLeast"/>
              <w:ind w:firstLine="175"/>
              <w:contextualSpacing/>
              <w:rPr>
                <w:sz w:val="22"/>
                <w:szCs w:val="22"/>
              </w:rPr>
            </w:pPr>
            <w:r w:rsidRPr="00D6757C">
              <w:rPr>
                <w:sz w:val="22"/>
                <w:szCs w:val="22"/>
              </w:rPr>
              <w:t xml:space="preserve">     Тележка с комплектующим инвентарём (для уборки в номерном фонде):</w:t>
            </w:r>
          </w:p>
          <w:p w14:paraId="53D83D86" w14:textId="77777777" w:rsidR="00530D3B" w:rsidRPr="00D6757C" w:rsidRDefault="00530D3B" w:rsidP="00FC2D96">
            <w:pPr>
              <w:spacing w:after="0" w:line="240" w:lineRule="atLeast"/>
              <w:ind w:firstLine="175"/>
              <w:contextualSpacing/>
              <w:rPr>
                <w:sz w:val="22"/>
                <w:szCs w:val="22"/>
              </w:rPr>
            </w:pPr>
            <w:r w:rsidRPr="00D6757C">
              <w:rPr>
                <w:sz w:val="22"/>
                <w:szCs w:val="22"/>
              </w:rPr>
              <w:t xml:space="preserve">- швабра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sz w:val="22"/>
                <w:szCs w:val="22"/>
              </w:rPr>
              <w:t xml:space="preserve"> </w:t>
            </w:r>
            <w:r w:rsidRPr="00D6757C">
              <w:rPr>
                <w:b/>
                <w:sz w:val="22"/>
                <w:szCs w:val="22"/>
              </w:rPr>
              <w:t>или аналог</w:t>
            </w:r>
            <w:r w:rsidRPr="00D6757C">
              <w:rPr>
                <w:sz w:val="22"/>
                <w:szCs w:val="22"/>
              </w:rPr>
              <w:t xml:space="preserve"> (2штуки);</w:t>
            </w:r>
          </w:p>
          <w:p w14:paraId="29BD0FA7" w14:textId="77777777" w:rsidR="00530D3B" w:rsidRPr="00D6757C" w:rsidRDefault="00530D3B" w:rsidP="00FC2D96">
            <w:pPr>
              <w:spacing w:after="0" w:line="240" w:lineRule="atLeast"/>
              <w:ind w:firstLine="175"/>
              <w:contextualSpacing/>
              <w:rPr>
                <w:sz w:val="22"/>
                <w:szCs w:val="22"/>
              </w:rPr>
            </w:pPr>
            <w:r w:rsidRPr="00D6757C">
              <w:rPr>
                <w:sz w:val="22"/>
                <w:szCs w:val="22"/>
              </w:rPr>
              <w:t xml:space="preserve">- </w:t>
            </w:r>
            <w:proofErr w:type="spellStart"/>
            <w:r w:rsidRPr="00D6757C">
              <w:rPr>
                <w:sz w:val="22"/>
                <w:szCs w:val="22"/>
              </w:rPr>
              <w:t>моп</w:t>
            </w:r>
            <w:proofErr w:type="spellEnd"/>
            <w:r w:rsidRPr="00D6757C">
              <w:rPr>
                <w:b/>
                <w:sz w:val="22"/>
                <w:szCs w:val="22"/>
                <w:lang w:eastAsia="zh-CN"/>
              </w:rPr>
              <w:t xml:space="preserve">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w:t>
            </w:r>
            <w:r w:rsidRPr="00D6757C">
              <w:rPr>
                <w:sz w:val="22"/>
                <w:szCs w:val="22"/>
              </w:rPr>
              <w:t xml:space="preserve"> (2штуки), с ежеквартальной    </w:t>
            </w:r>
          </w:p>
          <w:p w14:paraId="550E4891" w14:textId="77777777" w:rsidR="00530D3B" w:rsidRPr="00D6757C" w:rsidRDefault="00530D3B" w:rsidP="00FC2D96">
            <w:pPr>
              <w:spacing w:after="0" w:line="240" w:lineRule="atLeast"/>
              <w:ind w:firstLine="175"/>
              <w:contextualSpacing/>
              <w:rPr>
                <w:sz w:val="22"/>
                <w:szCs w:val="22"/>
              </w:rPr>
            </w:pPr>
            <w:r w:rsidRPr="00D6757C">
              <w:rPr>
                <w:sz w:val="22"/>
                <w:szCs w:val="22"/>
              </w:rPr>
              <w:t xml:space="preserve">  заменой;</w:t>
            </w:r>
          </w:p>
          <w:p w14:paraId="2002C6C8" w14:textId="77777777" w:rsidR="00530D3B" w:rsidRPr="00D6757C" w:rsidRDefault="00530D3B" w:rsidP="00FC2D96">
            <w:pPr>
              <w:spacing w:after="0" w:line="240" w:lineRule="atLeast"/>
              <w:ind w:firstLine="175"/>
              <w:contextualSpacing/>
              <w:rPr>
                <w:sz w:val="22"/>
                <w:szCs w:val="22"/>
              </w:rPr>
            </w:pPr>
            <w:r w:rsidRPr="00D6757C">
              <w:rPr>
                <w:sz w:val="22"/>
                <w:szCs w:val="22"/>
              </w:rPr>
              <w:t>- ведро (4штуки);</w:t>
            </w:r>
          </w:p>
          <w:p w14:paraId="2590B3E9" w14:textId="77777777" w:rsidR="00530D3B" w:rsidRPr="00D6757C" w:rsidRDefault="00530D3B" w:rsidP="00FC2D96">
            <w:pPr>
              <w:spacing w:after="0" w:line="240" w:lineRule="atLeast"/>
              <w:ind w:firstLine="175"/>
              <w:contextualSpacing/>
              <w:rPr>
                <w:sz w:val="22"/>
                <w:szCs w:val="22"/>
              </w:rPr>
            </w:pPr>
            <w:r w:rsidRPr="00D6757C">
              <w:rPr>
                <w:sz w:val="22"/>
                <w:szCs w:val="22"/>
              </w:rPr>
              <w:t>- веник с совком (1комплект);</w:t>
            </w:r>
          </w:p>
          <w:p w14:paraId="3B52AF89" w14:textId="77777777" w:rsidR="00530D3B" w:rsidRPr="00D6757C" w:rsidRDefault="00530D3B" w:rsidP="00FC2D96">
            <w:pPr>
              <w:spacing w:after="0" w:line="240" w:lineRule="atLeast"/>
              <w:ind w:firstLine="175"/>
              <w:contextualSpacing/>
              <w:rPr>
                <w:sz w:val="22"/>
                <w:szCs w:val="22"/>
              </w:rPr>
            </w:pPr>
            <w:r w:rsidRPr="00D6757C">
              <w:rPr>
                <w:sz w:val="22"/>
                <w:szCs w:val="22"/>
              </w:rPr>
              <w:t>- щётка жёсткая (2 штуки);</w:t>
            </w:r>
          </w:p>
          <w:p w14:paraId="6E24F5F4" w14:textId="77777777" w:rsidR="00530D3B" w:rsidRPr="00D6757C" w:rsidRDefault="00530D3B" w:rsidP="00FC2D96">
            <w:pPr>
              <w:spacing w:after="0" w:line="240" w:lineRule="atLeast"/>
              <w:ind w:firstLine="175"/>
              <w:contextualSpacing/>
              <w:rPr>
                <w:sz w:val="22"/>
                <w:szCs w:val="22"/>
              </w:rPr>
            </w:pPr>
            <w:r w:rsidRPr="00D6757C">
              <w:rPr>
                <w:sz w:val="22"/>
                <w:szCs w:val="22"/>
              </w:rPr>
              <w:t>- метла (1 штука);</w:t>
            </w:r>
          </w:p>
          <w:p w14:paraId="1AFC9405" w14:textId="77777777" w:rsidR="00530D3B" w:rsidRPr="00D6757C" w:rsidRDefault="00530D3B" w:rsidP="00FC2D96">
            <w:pPr>
              <w:spacing w:after="0" w:line="240" w:lineRule="atLeast"/>
              <w:ind w:firstLine="175"/>
              <w:contextualSpacing/>
              <w:rPr>
                <w:sz w:val="22"/>
                <w:szCs w:val="22"/>
              </w:rPr>
            </w:pPr>
            <w:r w:rsidRPr="00D6757C">
              <w:rPr>
                <w:sz w:val="22"/>
                <w:szCs w:val="22"/>
              </w:rPr>
              <w:t>- щётка (скребок) для мытья окон;</w:t>
            </w:r>
          </w:p>
        </w:tc>
        <w:tc>
          <w:tcPr>
            <w:tcW w:w="1977" w:type="dxa"/>
            <w:tcBorders>
              <w:top w:val="single" w:sz="4" w:space="0" w:color="auto"/>
              <w:left w:val="single" w:sz="4" w:space="0" w:color="auto"/>
              <w:bottom w:val="single" w:sz="4" w:space="0" w:color="auto"/>
              <w:right w:val="single" w:sz="4" w:space="0" w:color="auto"/>
            </w:tcBorders>
            <w:hideMark/>
          </w:tcPr>
          <w:p w14:paraId="66C73963" w14:textId="77777777" w:rsidR="00530D3B" w:rsidRPr="00D6757C" w:rsidRDefault="00530D3B" w:rsidP="00FC2D96">
            <w:pPr>
              <w:spacing w:after="0" w:line="240" w:lineRule="atLeast"/>
              <w:ind w:firstLine="144"/>
              <w:contextualSpacing/>
              <w:jc w:val="center"/>
              <w:rPr>
                <w:sz w:val="22"/>
                <w:szCs w:val="22"/>
              </w:rPr>
            </w:pPr>
            <w:r w:rsidRPr="00D6757C">
              <w:rPr>
                <w:sz w:val="22"/>
                <w:szCs w:val="22"/>
              </w:rPr>
              <w:t>4</w:t>
            </w:r>
          </w:p>
        </w:tc>
      </w:tr>
      <w:tr w:rsidR="00530D3B" w:rsidRPr="00D6757C" w14:paraId="5B8E8AE4"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63B9EAB2" w14:textId="77777777" w:rsidR="00530D3B" w:rsidRPr="00D6757C" w:rsidRDefault="00530D3B" w:rsidP="00FC2D96">
            <w:pPr>
              <w:spacing w:after="0" w:line="240" w:lineRule="atLeast"/>
              <w:contextualSpacing/>
              <w:jc w:val="center"/>
              <w:rPr>
                <w:sz w:val="22"/>
                <w:szCs w:val="22"/>
              </w:rPr>
            </w:pPr>
            <w:r w:rsidRPr="00D6757C">
              <w:rPr>
                <w:sz w:val="22"/>
                <w:szCs w:val="22"/>
              </w:rPr>
              <w:t>2.</w:t>
            </w:r>
          </w:p>
        </w:tc>
        <w:tc>
          <w:tcPr>
            <w:tcW w:w="7520" w:type="dxa"/>
            <w:tcBorders>
              <w:top w:val="single" w:sz="4" w:space="0" w:color="auto"/>
              <w:left w:val="single" w:sz="4" w:space="0" w:color="auto"/>
              <w:bottom w:val="single" w:sz="4" w:space="0" w:color="auto"/>
              <w:right w:val="single" w:sz="4" w:space="0" w:color="auto"/>
            </w:tcBorders>
            <w:hideMark/>
          </w:tcPr>
          <w:p w14:paraId="6E6DADBD" w14:textId="77777777" w:rsidR="00530D3B" w:rsidRPr="00D6757C" w:rsidRDefault="00530D3B" w:rsidP="00FC2D96">
            <w:pPr>
              <w:spacing w:after="0" w:line="240" w:lineRule="atLeast"/>
              <w:ind w:firstLine="175"/>
              <w:contextualSpacing/>
              <w:rPr>
                <w:sz w:val="22"/>
                <w:szCs w:val="22"/>
              </w:rPr>
            </w:pPr>
            <w:r w:rsidRPr="00D6757C">
              <w:rPr>
                <w:sz w:val="22"/>
                <w:szCs w:val="22"/>
              </w:rPr>
              <w:t>Ерши для унитаза</w:t>
            </w:r>
          </w:p>
        </w:tc>
        <w:tc>
          <w:tcPr>
            <w:tcW w:w="1977" w:type="dxa"/>
            <w:tcBorders>
              <w:top w:val="single" w:sz="4" w:space="0" w:color="auto"/>
              <w:left w:val="single" w:sz="4" w:space="0" w:color="auto"/>
              <w:bottom w:val="single" w:sz="4" w:space="0" w:color="auto"/>
              <w:right w:val="single" w:sz="4" w:space="0" w:color="auto"/>
            </w:tcBorders>
            <w:hideMark/>
          </w:tcPr>
          <w:p w14:paraId="00AF2E44" w14:textId="77777777" w:rsidR="00530D3B" w:rsidRPr="00D6757C" w:rsidRDefault="00530D3B" w:rsidP="00FC2D96">
            <w:pPr>
              <w:spacing w:after="0" w:line="240" w:lineRule="atLeast"/>
              <w:ind w:firstLine="144"/>
              <w:contextualSpacing/>
              <w:jc w:val="center"/>
              <w:rPr>
                <w:sz w:val="22"/>
                <w:szCs w:val="22"/>
              </w:rPr>
            </w:pPr>
            <w:r w:rsidRPr="00D6757C">
              <w:rPr>
                <w:sz w:val="22"/>
                <w:szCs w:val="22"/>
              </w:rPr>
              <w:t>70</w:t>
            </w:r>
          </w:p>
        </w:tc>
      </w:tr>
      <w:tr w:rsidR="00530D3B" w:rsidRPr="00D6757C" w14:paraId="0C725A41"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067342C5" w14:textId="77777777" w:rsidR="00530D3B" w:rsidRPr="00D6757C" w:rsidRDefault="00530D3B" w:rsidP="00FC2D96">
            <w:pPr>
              <w:spacing w:after="0" w:line="240" w:lineRule="atLeast"/>
              <w:contextualSpacing/>
              <w:jc w:val="center"/>
              <w:rPr>
                <w:sz w:val="22"/>
                <w:szCs w:val="22"/>
              </w:rPr>
            </w:pPr>
            <w:r w:rsidRPr="00D6757C">
              <w:rPr>
                <w:sz w:val="22"/>
                <w:szCs w:val="22"/>
              </w:rPr>
              <w:t>3.</w:t>
            </w:r>
          </w:p>
        </w:tc>
        <w:tc>
          <w:tcPr>
            <w:tcW w:w="7520" w:type="dxa"/>
            <w:tcBorders>
              <w:top w:val="single" w:sz="4" w:space="0" w:color="auto"/>
              <w:left w:val="single" w:sz="4" w:space="0" w:color="auto"/>
              <w:bottom w:val="single" w:sz="4" w:space="0" w:color="auto"/>
              <w:right w:val="single" w:sz="4" w:space="0" w:color="auto"/>
            </w:tcBorders>
            <w:hideMark/>
          </w:tcPr>
          <w:p w14:paraId="0ED53AC3" w14:textId="77777777" w:rsidR="00530D3B" w:rsidRPr="00D6757C" w:rsidRDefault="00530D3B" w:rsidP="00FC2D96">
            <w:pPr>
              <w:spacing w:after="0" w:line="240" w:lineRule="atLeast"/>
              <w:ind w:firstLine="175"/>
              <w:contextualSpacing/>
              <w:rPr>
                <w:sz w:val="22"/>
                <w:szCs w:val="22"/>
              </w:rPr>
            </w:pPr>
            <w:r w:rsidRPr="00D6757C">
              <w:rPr>
                <w:sz w:val="22"/>
                <w:szCs w:val="22"/>
              </w:rPr>
              <w:t>Ведро пластмассовое (7л.)</w:t>
            </w:r>
          </w:p>
        </w:tc>
        <w:tc>
          <w:tcPr>
            <w:tcW w:w="1977" w:type="dxa"/>
            <w:tcBorders>
              <w:top w:val="single" w:sz="4" w:space="0" w:color="auto"/>
              <w:left w:val="single" w:sz="4" w:space="0" w:color="auto"/>
              <w:bottom w:val="single" w:sz="4" w:space="0" w:color="auto"/>
              <w:right w:val="single" w:sz="4" w:space="0" w:color="auto"/>
            </w:tcBorders>
            <w:hideMark/>
          </w:tcPr>
          <w:p w14:paraId="253C1159" w14:textId="77777777" w:rsidR="00530D3B" w:rsidRPr="00D6757C" w:rsidRDefault="00530D3B" w:rsidP="00FC2D96">
            <w:pPr>
              <w:spacing w:after="0" w:line="240" w:lineRule="atLeast"/>
              <w:ind w:firstLine="144"/>
              <w:contextualSpacing/>
              <w:jc w:val="center"/>
              <w:rPr>
                <w:sz w:val="22"/>
                <w:szCs w:val="22"/>
              </w:rPr>
            </w:pPr>
            <w:r w:rsidRPr="00D6757C">
              <w:rPr>
                <w:sz w:val="22"/>
                <w:szCs w:val="22"/>
              </w:rPr>
              <w:t>10</w:t>
            </w:r>
          </w:p>
        </w:tc>
      </w:tr>
      <w:tr w:rsidR="00530D3B" w:rsidRPr="00D6757C" w14:paraId="262E443B"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19FD17B4" w14:textId="77777777" w:rsidR="00530D3B" w:rsidRPr="00D6757C" w:rsidRDefault="00530D3B" w:rsidP="00FC2D96">
            <w:pPr>
              <w:spacing w:after="0" w:line="240" w:lineRule="atLeast"/>
              <w:contextualSpacing/>
              <w:jc w:val="center"/>
              <w:rPr>
                <w:sz w:val="22"/>
                <w:szCs w:val="22"/>
              </w:rPr>
            </w:pPr>
            <w:r w:rsidRPr="00D6757C">
              <w:rPr>
                <w:sz w:val="22"/>
                <w:szCs w:val="22"/>
              </w:rPr>
              <w:t>4.</w:t>
            </w:r>
          </w:p>
        </w:tc>
        <w:tc>
          <w:tcPr>
            <w:tcW w:w="7520" w:type="dxa"/>
            <w:tcBorders>
              <w:top w:val="single" w:sz="4" w:space="0" w:color="auto"/>
              <w:left w:val="single" w:sz="4" w:space="0" w:color="auto"/>
              <w:bottom w:val="single" w:sz="4" w:space="0" w:color="auto"/>
              <w:right w:val="single" w:sz="4" w:space="0" w:color="auto"/>
            </w:tcBorders>
            <w:hideMark/>
          </w:tcPr>
          <w:p w14:paraId="1D830EB0" w14:textId="77777777" w:rsidR="00530D3B" w:rsidRPr="00D6757C" w:rsidRDefault="00530D3B" w:rsidP="00FC2D96">
            <w:pPr>
              <w:spacing w:after="0" w:line="240" w:lineRule="atLeast"/>
              <w:ind w:firstLine="175"/>
              <w:contextualSpacing/>
              <w:rPr>
                <w:sz w:val="22"/>
                <w:szCs w:val="22"/>
              </w:rPr>
            </w:pPr>
            <w:r w:rsidRPr="00D6757C">
              <w:rPr>
                <w:sz w:val="22"/>
                <w:szCs w:val="22"/>
              </w:rPr>
              <w:t>Ведро пластмассовое (10л.)</w:t>
            </w:r>
          </w:p>
        </w:tc>
        <w:tc>
          <w:tcPr>
            <w:tcW w:w="1977" w:type="dxa"/>
            <w:tcBorders>
              <w:top w:val="single" w:sz="4" w:space="0" w:color="auto"/>
              <w:left w:val="single" w:sz="4" w:space="0" w:color="auto"/>
              <w:bottom w:val="single" w:sz="4" w:space="0" w:color="auto"/>
              <w:right w:val="single" w:sz="4" w:space="0" w:color="auto"/>
            </w:tcBorders>
            <w:hideMark/>
          </w:tcPr>
          <w:p w14:paraId="47D7358D" w14:textId="77777777" w:rsidR="00530D3B" w:rsidRPr="00D6757C" w:rsidRDefault="00530D3B" w:rsidP="00FC2D96">
            <w:pPr>
              <w:spacing w:after="0" w:line="240" w:lineRule="atLeast"/>
              <w:ind w:firstLine="144"/>
              <w:contextualSpacing/>
              <w:jc w:val="center"/>
              <w:rPr>
                <w:sz w:val="22"/>
                <w:szCs w:val="22"/>
              </w:rPr>
            </w:pPr>
            <w:r w:rsidRPr="00D6757C">
              <w:rPr>
                <w:sz w:val="22"/>
                <w:szCs w:val="22"/>
              </w:rPr>
              <w:t>10</w:t>
            </w:r>
          </w:p>
        </w:tc>
      </w:tr>
      <w:tr w:rsidR="00530D3B" w:rsidRPr="00D6757C" w14:paraId="42B97AFB"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57FC5563" w14:textId="77777777" w:rsidR="00530D3B" w:rsidRPr="00D6757C" w:rsidRDefault="00530D3B" w:rsidP="00FC2D96">
            <w:pPr>
              <w:spacing w:after="0" w:line="240" w:lineRule="atLeast"/>
              <w:contextualSpacing/>
              <w:jc w:val="center"/>
              <w:rPr>
                <w:sz w:val="22"/>
                <w:szCs w:val="22"/>
              </w:rPr>
            </w:pPr>
            <w:r w:rsidRPr="00D6757C">
              <w:rPr>
                <w:sz w:val="22"/>
                <w:szCs w:val="22"/>
              </w:rPr>
              <w:lastRenderedPageBreak/>
              <w:t>5.</w:t>
            </w:r>
          </w:p>
        </w:tc>
        <w:tc>
          <w:tcPr>
            <w:tcW w:w="7520" w:type="dxa"/>
            <w:tcBorders>
              <w:top w:val="single" w:sz="4" w:space="0" w:color="auto"/>
              <w:left w:val="single" w:sz="4" w:space="0" w:color="auto"/>
              <w:bottom w:val="single" w:sz="4" w:space="0" w:color="auto"/>
              <w:right w:val="single" w:sz="4" w:space="0" w:color="auto"/>
            </w:tcBorders>
            <w:hideMark/>
          </w:tcPr>
          <w:p w14:paraId="06649B86" w14:textId="77777777" w:rsidR="00530D3B" w:rsidRPr="00D6757C" w:rsidRDefault="00530D3B" w:rsidP="00FC2D96">
            <w:pPr>
              <w:spacing w:after="0" w:line="240" w:lineRule="atLeast"/>
              <w:ind w:firstLine="175"/>
              <w:contextualSpacing/>
              <w:rPr>
                <w:sz w:val="22"/>
                <w:szCs w:val="22"/>
                <w:lang w:val="en-US"/>
              </w:rPr>
            </w:pPr>
            <w:r w:rsidRPr="00D6757C">
              <w:rPr>
                <w:sz w:val="22"/>
                <w:szCs w:val="22"/>
              </w:rPr>
              <w:t>Пылесос</w:t>
            </w:r>
            <w:r w:rsidRPr="00D6757C">
              <w:rPr>
                <w:sz w:val="22"/>
                <w:szCs w:val="22"/>
                <w:lang w:val="en-US"/>
              </w:rPr>
              <w:t xml:space="preserve"> </w:t>
            </w:r>
            <w:proofErr w:type="spellStart"/>
            <w:r w:rsidRPr="00D6757C">
              <w:rPr>
                <w:sz w:val="22"/>
                <w:szCs w:val="22"/>
                <w:lang w:val="en-US"/>
              </w:rPr>
              <w:t>Doffler</w:t>
            </w:r>
            <w:proofErr w:type="spellEnd"/>
            <w:r w:rsidRPr="00D6757C">
              <w:rPr>
                <w:sz w:val="22"/>
                <w:szCs w:val="22"/>
                <w:lang w:val="en-US"/>
              </w:rPr>
              <w:t xml:space="preserve"> Vacuum cleaner VCC 2119 BL </w:t>
            </w:r>
          </w:p>
        </w:tc>
        <w:tc>
          <w:tcPr>
            <w:tcW w:w="1977" w:type="dxa"/>
            <w:tcBorders>
              <w:top w:val="single" w:sz="4" w:space="0" w:color="auto"/>
              <w:left w:val="single" w:sz="4" w:space="0" w:color="auto"/>
              <w:bottom w:val="single" w:sz="4" w:space="0" w:color="auto"/>
              <w:right w:val="single" w:sz="4" w:space="0" w:color="auto"/>
            </w:tcBorders>
            <w:hideMark/>
          </w:tcPr>
          <w:p w14:paraId="5CAF0E03" w14:textId="77777777" w:rsidR="00530D3B" w:rsidRPr="00D6757C" w:rsidRDefault="00530D3B" w:rsidP="00FC2D96">
            <w:pPr>
              <w:spacing w:after="0" w:line="240" w:lineRule="atLeast"/>
              <w:ind w:firstLine="144"/>
              <w:contextualSpacing/>
              <w:jc w:val="center"/>
              <w:rPr>
                <w:sz w:val="22"/>
                <w:szCs w:val="22"/>
              </w:rPr>
            </w:pPr>
            <w:r w:rsidRPr="00D6757C">
              <w:rPr>
                <w:sz w:val="22"/>
                <w:szCs w:val="22"/>
              </w:rPr>
              <w:t>4</w:t>
            </w:r>
          </w:p>
        </w:tc>
      </w:tr>
      <w:tr w:rsidR="00530D3B" w:rsidRPr="00D6757C" w14:paraId="24E9E274"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60AFCC9E" w14:textId="77777777" w:rsidR="00530D3B" w:rsidRPr="00D6757C" w:rsidRDefault="00530D3B" w:rsidP="00FC2D96">
            <w:pPr>
              <w:spacing w:after="0" w:line="240" w:lineRule="atLeast"/>
              <w:contextualSpacing/>
              <w:jc w:val="center"/>
              <w:rPr>
                <w:sz w:val="22"/>
                <w:szCs w:val="22"/>
              </w:rPr>
            </w:pPr>
            <w:r w:rsidRPr="00D6757C">
              <w:rPr>
                <w:sz w:val="22"/>
                <w:szCs w:val="22"/>
              </w:rPr>
              <w:t>6.</w:t>
            </w:r>
          </w:p>
        </w:tc>
        <w:tc>
          <w:tcPr>
            <w:tcW w:w="7520" w:type="dxa"/>
            <w:tcBorders>
              <w:top w:val="single" w:sz="4" w:space="0" w:color="auto"/>
              <w:left w:val="single" w:sz="4" w:space="0" w:color="auto"/>
              <w:bottom w:val="single" w:sz="4" w:space="0" w:color="auto"/>
              <w:right w:val="single" w:sz="4" w:space="0" w:color="auto"/>
            </w:tcBorders>
            <w:hideMark/>
          </w:tcPr>
          <w:p w14:paraId="5349B6A5" w14:textId="77777777" w:rsidR="00530D3B" w:rsidRPr="00D6757C" w:rsidRDefault="00530D3B" w:rsidP="00FC2D96">
            <w:pPr>
              <w:spacing w:after="0" w:line="240" w:lineRule="atLeast"/>
              <w:ind w:firstLine="175"/>
              <w:contextualSpacing/>
              <w:rPr>
                <w:sz w:val="22"/>
                <w:szCs w:val="22"/>
              </w:rPr>
            </w:pPr>
            <w:r w:rsidRPr="00D6757C">
              <w:rPr>
                <w:sz w:val="22"/>
                <w:szCs w:val="22"/>
              </w:rPr>
              <w:t>Швабра</w:t>
            </w:r>
            <w:r w:rsidRPr="00D6757C">
              <w:rPr>
                <w:b/>
                <w:sz w:val="22"/>
                <w:szCs w:val="22"/>
                <w:lang w:eastAsia="zh-CN"/>
              </w:rPr>
              <w:t xml:space="preserve"> (</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w:t>
            </w:r>
            <w:r w:rsidRPr="00D6757C">
              <w:rPr>
                <w:sz w:val="22"/>
                <w:szCs w:val="22"/>
                <w:lang w:eastAsia="zh-CN"/>
              </w:rPr>
              <w:t>(для уборки общественных зон)</w:t>
            </w:r>
          </w:p>
        </w:tc>
        <w:tc>
          <w:tcPr>
            <w:tcW w:w="1977" w:type="dxa"/>
            <w:tcBorders>
              <w:top w:val="single" w:sz="4" w:space="0" w:color="auto"/>
              <w:left w:val="single" w:sz="4" w:space="0" w:color="auto"/>
              <w:bottom w:val="single" w:sz="4" w:space="0" w:color="auto"/>
              <w:right w:val="single" w:sz="4" w:space="0" w:color="auto"/>
            </w:tcBorders>
            <w:hideMark/>
          </w:tcPr>
          <w:p w14:paraId="4DF0AB56" w14:textId="77777777" w:rsidR="00530D3B" w:rsidRPr="00D6757C" w:rsidRDefault="00530D3B" w:rsidP="00FC2D96">
            <w:pPr>
              <w:spacing w:after="0" w:line="240" w:lineRule="atLeast"/>
              <w:ind w:firstLine="144"/>
              <w:contextualSpacing/>
              <w:jc w:val="center"/>
              <w:rPr>
                <w:sz w:val="22"/>
                <w:szCs w:val="22"/>
              </w:rPr>
            </w:pPr>
            <w:r w:rsidRPr="00D6757C">
              <w:rPr>
                <w:sz w:val="22"/>
                <w:szCs w:val="22"/>
              </w:rPr>
              <w:t>4</w:t>
            </w:r>
          </w:p>
        </w:tc>
      </w:tr>
      <w:tr w:rsidR="00530D3B" w:rsidRPr="00D6757C" w14:paraId="1354F136"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3BA1384F" w14:textId="77777777" w:rsidR="00530D3B" w:rsidRPr="00D6757C" w:rsidRDefault="00530D3B" w:rsidP="00FC2D96">
            <w:pPr>
              <w:spacing w:after="0" w:line="240" w:lineRule="atLeast"/>
              <w:contextualSpacing/>
              <w:jc w:val="center"/>
              <w:rPr>
                <w:sz w:val="22"/>
                <w:szCs w:val="22"/>
              </w:rPr>
            </w:pPr>
            <w:r w:rsidRPr="00D6757C">
              <w:rPr>
                <w:sz w:val="22"/>
                <w:szCs w:val="22"/>
              </w:rPr>
              <w:t>7.</w:t>
            </w:r>
          </w:p>
        </w:tc>
        <w:tc>
          <w:tcPr>
            <w:tcW w:w="7520" w:type="dxa"/>
            <w:tcBorders>
              <w:top w:val="single" w:sz="4" w:space="0" w:color="auto"/>
              <w:left w:val="single" w:sz="4" w:space="0" w:color="auto"/>
              <w:bottom w:val="single" w:sz="4" w:space="0" w:color="auto"/>
              <w:right w:val="single" w:sz="4" w:space="0" w:color="auto"/>
            </w:tcBorders>
            <w:hideMark/>
          </w:tcPr>
          <w:p w14:paraId="32FA0312" w14:textId="77777777" w:rsidR="00530D3B" w:rsidRPr="00D6757C" w:rsidRDefault="00530D3B" w:rsidP="00FC2D96">
            <w:pPr>
              <w:spacing w:after="0" w:line="240" w:lineRule="atLeast"/>
              <w:ind w:firstLine="175"/>
              <w:contextualSpacing/>
              <w:rPr>
                <w:sz w:val="22"/>
                <w:szCs w:val="22"/>
                <w:lang w:val="en-US"/>
              </w:rPr>
            </w:pPr>
            <w:proofErr w:type="spellStart"/>
            <w:r w:rsidRPr="00D6757C">
              <w:rPr>
                <w:sz w:val="22"/>
                <w:szCs w:val="22"/>
              </w:rPr>
              <w:t>Моп</w:t>
            </w:r>
            <w:proofErr w:type="spellEnd"/>
            <w:r w:rsidRPr="00D6757C">
              <w:rPr>
                <w:sz w:val="22"/>
                <w:szCs w:val="22"/>
                <w:lang w:val="en-US"/>
              </w:rPr>
              <w:t xml:space="preserve"> (</w:t>
            </w:r>
            <w:r w:rsidRPr="00D6757C">
              <w:rPr>
                <w:b/>
                <w:sz w:val="22"/>
                <w:szCs w:val="22"/>
                <w:lang w:val="en-US" w:eastAsia="zh-CN"/>
              </w:rPr>
              <w:t xml:space="preserve">VILEDA professional </w:t>
            </w:r>
            <w:r w:rsidRPr="00D6757C">
              <w:rPr>
                <w:b/>
                <w:sz w:val="22"/>
                <w:szCs w:val="22"/>
                <w:lang w:eastAsia="zh-CN"/>
              </w:rPr>
              <w:t>или</w:t>
            </w:r>
            <w:r w:rsidRPr="00D6757C">
              <w:rPr>
                <w:b/>
                <w:sz w:val="22"/>
                <w:szCs w:val="22"/>
                <w:lang w:val="en-US" w:eastAsia="zh-CN"/>
              </w:rPr>
              <w:t xml:space="preserve"> </w:t>
            </w:r>
            <w:r w:rsidRPr="00D6757C">
              <w:rPr>
                <w:b/>
                <w:sz w:val="22"/>
                <w:szCs w:val="22"/>
                <w:lang w:eastAsia="zh-CN"/>
              </w:rPr>
              <w:t>аналог</w:t>
            </w:r>
            <w:r w:rsidRPr="00D6757C">
              <w:rPr>
                <w:b/>
                <w:sz w:val="22"/>
                <w:szCs w:val="22"/>
                <w:lang w:val="en-US" w:eastAsia="zh-CN"/>
              </w:rPr>
              <w:t>)</w:t>
            </w:r>
          </w:p>
        </w:tc>
        <w:tc>
          <w:tcPr>
            <w:tcW w:w="1977" w:type="dxa"/>
            <w:tcBorders>
              <w:top w:val="single" w:sz="4" w:space="0" w:color="auto"/>
              <w:left w:val="single" w:sz="4" w:space="0" w:color="auto"/>
              <w:bottom w:val="single" w:sz="4" w:space="0" w:color="auto"/>
              <w:right w:val="single" w:sz="4" w:space="0" w:color="auto"/>
            </w:tcBorders>
            <w:hideMark/>
          </w:tcPr>
          <w:p w14:paraId="3C54913F" w14:textId="77777777" w:rsidR="00530D3B" w:rsidRPr="00D6757C" w:rsidRDefault="00530D3B" w:rsidP="00FC2D96">
            <w:pPr>
              <w:spacing w:after="0" w:line="240" w:lineRule="atLeast"/>
              <w:ind w:firstLine="144"/>
              <w:contextualSpacing/>
              <w:jc w:val="center"/>
              <w:rPr>
                <w:sz w:val="22"/>
                <w:szCs w:val="22"/>
              </w:rPr>
            </w:pPr>
            <w:r w:rsidRPr="00D6757C">
              <w:rPr>
                <w:sz w:val="22"/>
                <w:szCs w:val="22"/>
              </w:rPr>
              <w:t>24</w:t>
            </w:r>
          </w:p>
        </w:tc>
      </w:tr>
      <w:tr w:rsidR="00530D3B" w:rsidRPr="00D6757C" w14:paraId="1BF53273" w14:textId="77777777" w:rsidTr="00FC2D96">
        <w:tc>
          <w:tcPr>
            <w:tcW w:w="534" w:type="dxa"/>
            <w:tcBorders>
              <w:top w:val="single" w:sz="4" w:space="0" w:color="auto"/>
              <w:left w:val="single" w:sz="4" w:space="0" w:color="auto"/>
              <w:bottom w:val="single" w:sz="4" w:space="0" w:color="auto"/>
              <w:right w:val="single" w:sz="4" w:space="0" w:color="auto"/>
            </w:tcBorders>
            <w:hideMark/>
          </w:tcPr>
          <w:p w14:paraId="3CB6577E" w14:textId="77777777" w:rsidR="00530D3B" w:rsidRPr="00D6757C" w:rsidRDefault="00530D3B" w:rsidP="00FC2D96">
            <w:pPr>
              <w:spacing w:after="0" w:line="240" w:lineRule="atLeast"/>
              <w:contextualSpacing/>
              <w:jc w:val="center"/>
              <w:rPr>
                <w:sz w:val="22"/>
                <w:szCs w:val="22"/>
              </w:rPr>
            </w:pPr>
            <w:r w:rsidRPr="00D6757C">
              <w:rPr>
                <w:sz w:val="22"/>
                <w:szCs w:val="22"/>
              </w:rPr>
              <w:t>8.</w:t>
            </w:r>
          </w:p>
        </w:tc>
        <w:tc>
          <w:tcPr>
            <w:tcW w:w="7520" w:type="dxa"/>
            <w:tcBorders>
              <w:top w:val="single" w:sz="4" w:space="0" w:color="auto"/>
              <w:left w:val="single" w:sz="4" w:space="0" w:color="auto"/>
              <w:bottom w:val="single" w:sz="4" w:space="0" w:color="auto"/>
              <w:right w:val="single" w:sz="4" w:space="0" w:color="auto"/>
            </w:tcBorders>
            <w:hideMark/>
          </w:tcPr>
          <w:p w14:paraId="3A47636D" w14:textId="77777777" w:rsidR="00530D3B" w:rsidRPr="00D6757C" w:rsidRDefault="00530D3B" w:rsidP="00FC2D96">
            <w:pPr>
              <w:spacing w:after="0" w:line="240" w:lineRule="atLeast"/>
              <w:ind w:firstLine="175"/>
              <w:contextualSpacing/>
              <w:rPr>
                <w:sz w:val="22"/>
                <w:szCs w:val="22"/>
              </w:rPr>
            </w:pPr>
            <w:r w:rsidRPr="00D6757C">
              <w:rPr>
                <w:sz w:val="22"/>
                <w:szCs w:val="22"/>
              </w:rPr>
              <w:t>Совок с веником (комплект)</w:t>
            </w:r>
          </w:p>
        </w:tc>
        <w:tc>
          <w:tcPr>
            <w:tcW w:w="1977" w:type="dxa"/>
            <w:tcBorders>
              <w:top w:val="single" w:sz="4" w:space="0" w:color="auto"/>
              <w:left w:val="single" w:sz="4" w:space="0" w:color="auto"/>
              <w:bottom w:val="single" w:sz="4" w:space="0" w:color="auto"/>
              <w:right w:val="single" w:sz="4" w:space="0" w:color="auto"/>
            </w:tcBorders>
            <w:hideMark/>
          </w:tcPr>
          <w:p w14:paraId="5FBE2097" w14:textId="77777777" w:rsidR="00530D3B" w:rsidRPr="00D6757C" w:rsidRDefault="00530D3B" w:rsidP="00FC2D96">
            <w:pPr>
              <w:spacing w:after="0" w:line="240" w:lineRule="atLeast"/>
              <w:ind w:firstLine="144"/>
              <w:contextualSpacing/>
              <w:jc w:val="center"/>
              <w:rPr>
                <w:sz w:val="22"/>
                <w:szCs w:val="22"/>
              </w:rPr>
            </w:pPr>
            <w:r w:rsidRPr="00D6757C">
              <w:rPr>
                <w:sz w:val="22"/>
                <w:szCs w:val="22"/>
              </w:rPr>
              <w:t>3</w:t>
            </w:r>
          </w:p>
        </w:tc>
      </w:tr>
      <w:tr w:rsidR="00530D3B" w:rsidRPr="00D6757C" w14:paraId="2FFB0BF9" w14:textId="77777777" w:rsidTr="00FC2D96">
        <w:tc>
          <w:tcPr>
            <w:tcW w:w="10031" w:type="dxa"/>
            <w:gridSpan w:val="3"/>
            <w:tcBorders>
              <w:top w:val="single" w:sz="4" w:space="0" w:color="auto"/>
              <w:left w:val="single" w:sz="4" w:space="0" w:color="auto"/>
              <w:bottom w:val="single" w:sz="4" w:space="0" w:color="auto"/>
              <w:right w:val="single" w:sz="4" w:space="0" w:color="auto"/>
            </w:tcBorders>
            <w:hideMark/>
          </w:tcPr>
          <w:p w14:paraId="289D2757" w14:textId="77777777" w:rsidR="00530D3B" w:rsidRPr="00D6757C" w:rsidRDefault="00530D3B" w:rsidP="00FC2D96">
            <w:pPr>
              <w:spacing w:after="0" w:line="240" w:lineRule="atLeast"/>
              <w:ind w:firstLine="144"/>
              <w:contextualSpacing/>
              <w:rPr>
                <w:sz w:val="22"/>
                <w:szCs w:val="22"/>
              </w:rPr>
            </w:pPr>
            <w:r w:rsidRPr="00D6757C">
              <w:rPr>
                <w:sz w:val="22"/>
                <w:szCs w:val="22"/>
                <w:lang w:eastAsia="zh-CN"/>
              </w:rPr>
              <w:t xml:space="preserve">Используется </w:t>
            </w:r>
            <w:r w:rsidRPr="00D6757C">
              <w:rPr>
                <w:sz w:val="22"/>
                <w:szCs w:val="22"/>
                <w:lang w:val="en-US" w:eastAsia="zh-CN"/>
              </w:rPr>
              <w:t>VILEDA</w:t>
            </w:r>
            <w:r w:rsidRPr="00D6757C">
              <w:rPr>
                <w:sz w:val="22"/>
                <w:szCs w:val="22"/>
                <w:lang w:eastAsia="zh-CN"/>
              </w:rPr>
              <w:t xml:space="preserve"> </w:t>
            </w:r>
            <w:r w:rsidRPr="00D6757C">
              <w:rPr>
                <w:sz w:val="22"/>
                <w:szCs w:val="22"/>
                <w:lang w:val="en-US" w:eastAsia="zh-CN"/>
              </w:rPr>
              <w:t>professional</w:t>
            </w:r>
            <w:r w:rsidRPr="00D6757C">
              <w:rPr>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D6757C">
              <w:rPr>
                <w:sz w:val="22"/>
                <w:szCs w:val="22"/>
              </w:rPr>
              <w:t>. Предлагаемый перечень уборочного инвентаря указывается участником закупки в заявке на участие в закупке в составе улучшенного предложения (при этом, уменьшение количества инвентаря – не допускается, увеличение количества - приветствуется)</w:t>
            </w:r>
          </w:p>
        </w:tc>
      </w:tr>
    </w:tbl>
    <w:p w14:paraId="4D07215A" w14:textId="77777777" w:rsidR="00530D3B" w:rsidRPr="00D6757C" w:rsidRDefault="00530D3B" w:rsidP="00530D3B">
      <w:pPr>
        <w:spacing w:after="0" w:line="240" w:lineRule="atLeast"/>
        <w:contextualSpacing/>
        <w:rPr>
          <w:sz w:val="22"/>
          <w:szCs w:val="22"/>
        </w:rPr>
      </w:pPr>
      <w:r w:rsidRPr="00D6757C">
        <w:rPr>
          <w:sz w:val="22"/>
          <w:szCs w:val="22"/>
        </w:rPr>
        <w:t xml:space="preserve">      </w:t>
      </w:r>
    </w:p>
    <w:p w14:paraId="259767FE" w14:textId="297A66F8" w:rsidR="00530D3B" w:rsidRPr="00D6757C" w:rsidRDefault="00530D3B" w:rsidP="00530D3B">
      <w:pPr>
        <w:spacing w:after="0" w:line="240" w:lineRule="atLeast"/>
        <w:contextualSpacing/>
        <w:rPr>
          <w:sz w:val="22"/>
          <w:szCs w:val="22"/>
        </w:rPr>
      </w:pPr>
      <w:r w:rsidRPr="00D6757C">
        <w:rPr>
          <w:sz w:val="22"/>
          <w:szCs w:val="22"/>
        </w:rPr>
        <w:t xml:space="preserve">        4.4. Исполнитель оказывает услуги с приобретением за свой счет чистящих, моющих средств и расходных материалов согласно Таблице № 2 из расчета на один год (12 месяцев):</w:t>
      </w:r>
    </w:p>
    <w:p w14:paraId="3C7D3D23" w14:textId="77777777" w:rsidR="00530D3B" w:rsidRPr="00D6757C" w:rsidRDefault="00530D3B" w:rsidP="00530D3B">
      <w:pPr>
        <w:spacing w:after="0" w:line="240" w:lineRule="atLeast"/>
        <w:ind w:firstLine="709"/>
        <w:contextualSpacing/>
        <w:rPr>
          <w:b/>
          <w:sz w:val="22"/>
          <w:szCs w:val="22"/>
        </w:rPr>
      </w:pPr>
      <w:r w:rsidRPr="00D6757C">
        <w:rPr>
          <w:b/>
          <w:sz w:val="22"/>
          <w:szCs w:val="22"/>
        </w:rPr>
        <w:t xml:space="preserve">                                                      </w:t>
      </w:r>
    </w:p>
    <w:p w14:paraId="2B9F3498" w14:textId="77777777" w:rsidR="00530D3B" w:rsidRPr="00D6757C" w:rsidRDefault="00530D3B" w:rsidP="00530D3B">
      <w:pPr>
        <w:spacing w:after="0" w:line="240" w:lineRule="atLeast"/>
        <w:contextualSpacing/>
        <w:jc w:val="center"/>
        <w:rPr>
          <w:b/>
          <w:sz w:val="22"/>
          <w:szCs w:val="22"/>
        </w:rPr>
      </w:pPr>
      <w:r w:rsidRPr="00D6757C">
        <w:rPr>
          <w:b/>
          <w:sz w:val="22"/>
          <w:szCs w:val="22"/>
        </w:rPr>
        <w:t>Таблица №2. Чистящие и моющие средства, расходные материалы (из расчета на 12месяцев).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974"/>
        <w:gridCol w:w="1134"/>
        <w:gridCol w:w="1276"/>
      </w:tblGrid>
      <w:tr w:rsidR="00530D3B" w:rsidRPr="00D6757C" w14:paraId="6358B6A6" w14:textId="77777777" w:rsidTr="00FC2D96">
        <w:trPr>
          <w:trHeight w:val="90"/>
        </w:trPr>
        <w:tc>
          <w:tcPr>
            <w:tcW w:w="647" w:type="dxa"/>
            <w:tcBorders>
              <w:top w:val="single" w:sz="4" w:space="0" w:color="auto"/>
              <w:left w:val="single" w:sz="4" w:space="0" w:color="auto"/>
              <w:bottom w:val="single" w:sz="4" w:space="0" w:color="auto"/>
              <w:right w:val="single" w:sz="4" w:space="0" w:color="auto"/>
            </w:tcBorders>
            <w:hideMark/>
          </w:tcPr>
          <w:p w14:paraId="15B16CA2" w14:textId="77777777" w:rsidR="00530D3B" w:rsidRPr="00D6757C" w:rsidRDefault="00530D3B" w:rsidP="00FC2D96">
            <w:pPr>
              <w:spacing w:after="0" w:line="240" w:lineRule="atLeast"/>
              <w:rPr>
                <w:b/>
                <w:sz w:val="22"/>
                <w:szCs w:val="22"/>
              </w:rPr>
            </w:pPr>
            <w:r w:rsidRPr="00D6757C">
              <w:rPr>
                <w:b/>
                <w:sz w:val="22"/>
                <w:szCs w:val="22"/>
              </w:rPr>
              <w:t>№</w:t>
            </w:r>
          </w:p>
        </w:tc>
        <w:tc>
          <w:tcPr>
            <w:tcW w:w="6974" w:type="dxa"/>
            <w:tcBorders>
              <w:top w:val="single" w:sz="4" w:space="0" w:color="auto"/>
              <w:left w:val="single" w:sz="4" w:space="0" w:color="auto"/>
              <w:bottom w:val="single" w:sz="4" w:space="0" w:color="auto"/>
              <w:right w:val="single" w:sz="4" w:space="0" w:color="auto"/>
            </w:tcBorders>
            <w:hideMark/>
          </w:tcPr>
          <w:p w14:paraId="52A14C48" w14:textId="77777777" w:rsidR="00530D3B" w:rsidRPr="00D6757C" w:rsidRDefault="00530D3B" w:rsidP="00FC2D96">
            <w:pPr>
              <w:spacing w:after="0" w:line="240" w:lineRule="atLeast"/>
              <w:jc w:val="center"/>
              <w:rPr>
                <w:b/>
                <w:sz w:val="22"/>
                <w:szCs w:val="22"/>
              </w:rPr>
            </w:pPr>
            <w:r w:rsidRPr="00D6757C">
              <w:rPr>
                <w:b/>
                <w:sz w:val="22"/>
                <w:szCs w:val="22"/>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14:paraId="10F8404C" w14:textId="77777777" w:rsidR="00530D3B" w:rsidRPr="00D6757C" w:rsidRDefault="00530D3B" w:rsidP="00FC2D96">
            <w:pPr>
              <w:spacing w:after="0" w:line="240" w:lineRule="atLeast"/>
              <w:jc w:val="center"/>
              <w:rPr>
                <w:b/>
                <w:sz w:val="22"/>
                <w:szCs w:val="22"/>
              </w:rPr>
            </w:pPr>
            <w:proofErr w:type="spellStart"/>
            <w:r w:rsidRPr="00D6757C">
              <w:rPr>
                <w:b/>
                <w:sz w:val="22"/>
                <w:szCs w:val="22"/>
              </w:rPr>
              <w:t>Ед.изм</w:t>
            </w:r>
            <w:proofErr w:type="spellEnd"/>
            <w:r w:rsidRPr="00D6757C">
              <w:rPr>
                <w:b/>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14:paraId="1EC76ACB" w14:textId="77777777" w:rsidR="00530D3B" w:rsidRPr="00D6757C" w:rsidRDefault="00530D3B" w:rsidP="00FC2D96">
            <w:pPr>
              <w:spacing w:after="0" w:line="240" w:lineRule="atLeast"/>
              <w:jc w:val="left"/>
              <w:rPr>
                <w:b/>
                <w:sz w:val="22"/>
                <w:szCs w:val="22"/>
              </w:rPr>
            </w:pPr>
            <w:r w:rsidRPr="00D6757C">
              <w:rPr>
                <w:b/>
                <w:sz w:val="22"/>
                <w:szCs w:val="22"/>
              </w:rPr>
              <w:t>Расчёт на 12 мес.</w:t>
            </w:r>
          </w:p>
        </w:tc>
      </w:tr>
      <w:tr w:rsidR="00530D3B" w:rsidRPr="00D6757C" w14:paraId="5CCBD204"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5D63F464" w14:textId="77777777" w:rsidR="00530D3B" w:rsidRPr="00D6757C" w:rsidRDefault="00530D3B" w:rsidP="00FC2D96">
            <w:pPr>
              <w:spacing w:after="0" w:line="240" w:lineRule="atLeast"/>
              <w:rPr>
                <w:sz w:val="22"/>
                <w:szCs w:val="22"/>
              </w:rPr>
            </w:pPr>
            <w:r w:rsidRPr="00D6757C">
              <w:rPr>
                <w:sz w:val="22"/>
                <w:szCs w:val="22"/>
              </w:rPr>
              <w:t>1.</w:t>
            </w:r>
          </w:p>
        </w:tc>
        <w:tc>
          <w:tcPr>
            <w:tcW w:w="6974" w:type="dxa"/>
            <w:tcBorders>
              <w:top w:val="single" w:sz="4" w:space="0" w:color="auto"/>
              <w:left w:val="single" w:sz="4" w:space="0" w:color="auto"/>
              <w:bottom w:val="single" w:sz="4" w:space="0" w:color="auto"/>
              <w:right w:val="single" w:sz="4" w:space="0" w:color="auto"/>
            </w:tcBorders>
            <w:hideMark/>
          </w:tcPr>
          <w:p w14:paraId="5EA3845B" w14:textId="77777777" w:rsidR="00530D3B" w:rsidRPr="00D6757C" w:rsidRDefault="00530D3B" w:rsidP="00FC2D96">
            <w:pPr>
              <w:spacing w:after="0" w:line="240" w:lineRule="atLeast"/>
              <w:rPr>
                <w:sz w:val="22"/>
                <w:szCs w:val="22"/>
              </w:rPr>
            </w:pPr>
            <w:r w:rsidRPr="00D6757C">
              <w:rPr>
                <w:sz w:val="22"/>
                <w:szCs w:val="22"/>
              </w:rPr>
              <w:t>Зубной набор эконом</w:t>
            </w:r>
          </w:p>
        </w:tc>
        <w:tc>
          <w:tcPr>
            <w:tcW w:w="1134" w:type="dxa"/>
            <w:tcBorders>
              <w:top w:val="single" w:sz="4" w:space="0" w:color="auto"/>
              <w:left w:val="single" w:sz="4" w:space="0" w:color="auto"/>
              <w:bottom w:val="single" w:sz="4" w:space="0" w:color="auto"/>
              <w:right w:val="single" w:sz="4" w:space="0" w:color="auto"/>
            </w:tcBorders>
            <w:hideMark/>
          </w:tcPr>
          <w:p w14:paraId="421983B4"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67DE78C3" w14:textId="77777777" w:rsidR="00530D3B" w:rsidRPr="00D6757C" w:rsidRDefault="00530D3B" w:rsidP="00FC2D96">
            <w:pPr>
              <w:spacing w:after="0" w:line="240" w:lineRule="atLeast"/>
              <w:jc w:val="left"/>
              <w:rPr>
                <w:sz w:val="22"/>
                <w:szCs w:val="22"/>
              </w:rPr>
            </w:pPr>
            <w:r w:rsidRPr="00D6757C">
              <w:rPr>
                <w:sz w:val="22"/>
                <w:szCs w:val="22"/>
              </w:rPr>
              <w:t>840</w:t>
            </w:r>
          </w:p>
        </w:tc>
      </w:tr>
      <w:tr w:rsidR="00530D3B" w:rsidRPr="00D6757C" w14:paraId="013ED5D9"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244C2FD" w14:textId="77777777" w:rsidR="00530D3B" w:rsidRPr="00D6757C" w:rsidRDefault="00530D3B" w:rsidP="00FC2D96">
            <w:pPr>
              <w:spacing w:after="0" w:line="240" w:lineRule="atLeast"/>
              <w:rPr>
                <w:sz w:val="22"/>
                <w:szCs w:val="22"/>
              </w:rPr>
            </w:pPr>
            <w:r w:rsidRPr="00D6757C">
              <w:rPr>
                <w:sz w:val="22"/>
                <w:szCs w:val="22"/>
              </w:rPr>
              <w:t>2.</w:t>
            </w:r>
          </w:p>
        </w:tc>
        <w:tc>
          <w:tcPr>
            <w:tcW w:w="6974" w:type="dxa"/>
            <w:tcBorders>
              <w:top w:val="single" w:sz="4" w:space="0" w:color="auto"/>
              <w:left w:val="single" w:sz="4" w:space="0" w:color="auto"/>
              <w:bottom w:val="single" w:sz="4" w:space="0" w:color="auto"/>
              <w:right w:val="single" w:sz="4" w:space="0" w:color="auto"/>
            </w:tcBorders>
            <w:hideMark/>
          </w:tcPr>
          <w:p w14:paraId="72F92E16" w14:textId="77777777" w:rsidR="00530D3B" w:rsidRPr="00D6757C" w:rsidRDefault="00530D3B" w:rsidP="00FC2D96">
            <w:pPr>
              <w:spacing w:after="0" w:line="240" w:lineRule="atLeast"/>
              <w:rPr>
                <w:sz w:val="22"/>
                <w:szCs w:val="22"/>
              </w:rPr>
            </w:pPr>
            <w:r w:rsidRPr="00D6757C">
              <w:rPr>
                <w:sz w:val="22"/>
                <w:szCs w:val="22"/>
              </w:rPr>
              <w:t>Губка для обуви</w:t>
            </w:r>
          </w:p>
        </w:tc>
        <w:tc>
          <w:tcPr>
            <w:tcW w:w="1134" w:type="dxa"/>
            <w:tcBorders>
              <w:top w:val="single" w:sz="4" w:space="0" w:color="auto"/>
              <w:left w:val="single" w:sz="4" w:space="0" w:color="auto"/>
              <w:bottom w:val="single" w:sz="4" w:space="0" w:color="auto"/>
              <w:right w:val="single" w:sz="4" w:space="0" w:color="auto"/>
            </w:tcBorders>
            <w:hideMark/>
          </w:tcPr>
          <w:p w14:paraId="5C69FB73"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68E0558C" w14:textId="77777777" w:rsidR="00530D3B" w:rsidRPr="00D6757C" w:rsidRDefault="00530D3B" w:rsidP="00FC2D96">
            <w:pPr>
              <w:spacing w:after="0" w:line="240" w:lineRule="atLeast"/>
              <w:jc w:val="left"/>
              <w:rPr>
                <w:sz w:val="22"/>
                <w:szCs w:val="22"/>
              </w:rPr>
            </w:pPr>
            <w:r w:rsidRPr="00D6757C">
              <w:rPr>
                <w:sz w:val="22"/>
                <w:szCs w:val="22"/>
              </w:rPr>
              <w:t>840</w:t>
            </w:r>
          </w:p>
        </w:tc>
      </w:tr>
      <w:tr w:rsidR="00530D3B" w:rsidRPr="00D6757C" w14:paraId="3FFCC798"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629E8E37" w14:textId="77777777" w:rsidR="00530D3B" w:rsidRPr="00D6757C" w:rsidRDefault="00530D3B" w:rsidP="00FC2D96">
            <w:pPr>
              <w:spacing w:after="0" w:line="240" w:lineRule="atLeast"/>
              <w:rPr>
                <w:sz w:val="22"/>
                <w:szCs w:val="22"/>
              </w:rPr>
            </w:pPr>
            <w:r w:rsidRPr="00D6757C">
              <w:rPr>
                <w:sz w:val="22"/>
                <w:szCs w:val="22"/>
              </w:rPr>
              <w:t>3.</w:t>
            </w:r>
          </w:p>
        </w:tc>
        <w:tc>
          <w:tcPr>
            <w:tcW w:w="6974" w:type="dxa"/>
            <w:tcBorders>
              <w:top w:val="single" w:sz="4" w:space="0" w:color="auto"/>
              <w:left w:val="single" w:sz="4" w:space="0" w:color="auto"/>
              <w:bottom w:val="single" w:sz="4" w:space="0" w:color="auto"/>
              <w:right w:val="single" w:sz="4" w:space="0" w:color="auto"/>
            </w:tcBorders>
            <w:hideMark/>
          </w:tcPr>
          <w:p w14:paraId="77C2D082" w14:textId="77777777" w:rsidR="00530D3B" w:rsidRPr="00D6757C" w:rsidRDefault="00530D3B" w:rsidP="00FC2D96">
            <w:pPr>
              <w:spacing w:after="0" w:line="240" w:lineRule="atLeast"/>
              <w:rPr>
                <w:sz w:val="22"/>
                <w:szCs w:val="22"/>
              </w:rPr>
            </w:pPr>
            <w:r w:rsidRPr="00D6757C">
              <w:rPr>
                <w:sz w:val="22"/>
                <w:szCs w:val="22"/>
              </w:rPr>
              <w:t>Гель от засоров (</w:t>
            </w:r>
            <w:proofErr w:type="spellStart"/>
            <w:r w:rsidRPr="00D6757C">
              <w:rPr>
                <w:sz w:val="22"/>
                <w:szCs w:val="22"/>
              </w:rPr>
              <w:t>шуманит</w:t>
            </w:r>
            <w:proofErr w:type="spellEnd"/>
            <w:r w:rsidRPr="00D6757C">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07C6128D"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54C2607F" w14:textId="77777777" w:rsidR="00530D3B" w:rsidRPr="00D6757C" w:rsidRDefault="00530D3B" w:rsidP="00FC2D96">
            <w:pPr>
              <w:spacing w:after="0" w:line="240" w:lineRule="atLeast"/>
              <w:jc w:val="left"/>
              <w:rPr>
                <w:sz w:val="22"/>
                <w:szCs w:val="22"/>
              </w:rPr>
            </w:pPr>
            <w:r w:rsidRPr="00D6757C">
              <w:rPr>
                <w:sz w:val="22"/>
                <w:szCs w:val="22"/>
              </w:rPr>
              <w:t>60</w:t>
            </w:r>
          </w:p>
        </w:tc>
      </w:tr>
      <w:tr w:rsidR="00530D3B" w:rsidRPr="00D6757C" w14:paraId="40B0BB6F"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5F81FBCB" w14:textId="77777777" w:rsidR="00530D3B" w:rsidRPr="00D6757C" w:rsidRDefault="00530D3B" w:rsidP="00FC2D96">
            <w:pPr>
              <w:spacing w:after="0" w:line="240" w:lineRule="atLeast"/>
              <w:rPr>
                <w:sz w:val="22"/>
                <w:szCs w:val="22"/>
              </w:rPr>
            </w:pPr>
            <w:r w:rsidRPr="00D6757C">
              <w:rPr>
                <w:sz w:val="22"/>
                <w:szCs w:val="22"/>
              </w:rPr>
              <w:t>4.</w:t>
            </w:r>
          </w:p>
        </w:tc>
        <w:tc>
          <w:tcPr>
            <w:tcW w:w="6974" w:type="dxa"/>
            <w:tcBorders>
              <w:top w:val="single" w:sz="4" w:space="0" w:color="auto"/>
              <w:left w:val="single" w:sz="4" w:space="0" w:color="auto"/>
              <w:bottom w:val="single" w:sz="4" w:space="0" w:color="auto"/>
              <w:right w:val="single" w:sz="4" w:space="0" w:color="auto"/>
            </w:tcBorders>
            <w:hideMark/>
          </w:tcPr>
          <w:p w14:paraId="18A571F7" w14:textId="77777777" w:rsidR="00530D3B" w:rsidRPr="00D6757C" w:rsidRDefault="00530D3B" w:rsidP="00FC2D96">
            <w:pPr>
              <w:spacing w:after="0" w:line="240" w:lineRule="atLeast"/>
              <w:rPr>
                <w:sz w:val="22"/>
                <w:szCs w:val="22"/>
              </w:rPr>
            </w:pPr>
            <w:r w:rsidRPr="00D6757C">
              <w:rPr>
                <w:sz w:val="22"/>
                <w:szCs w:val="22"/>
              </w:rPr>
              <w:t xml:space="preserve">Бумажное полотенце, рулон                                              </w:t>
            </w:r>
          </w:p>
        </w:tc>
        <w:tc>
          <w:tcPr>
            <w:tcW w:w="1134" w:type="dxa"/>
            <w:tcBorders>
              <w:top w:val="single" w:sz="4" w:space="0" w:color="auto"/>
              <w:left w:val="single" w:sz="4" w:space="0" w:color="auto"/>
              <w:bottom w:val="single" w:sz="4" w:space="0" w:color="auto"/>
              <w:right w:val="single" w:sz="4" w:space="0" w:color="auto"/>
            </w:tcBorders>
            <w:hideMark/>
          </w:tcPr>
          <w:p w14:paraId="1E11D4B1"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2D195A7A" w14:textId="77777777" w:rsidR="00530D3B" w:rsidRPr="00D6757C" w:rsidRDefault="00530D3B" w:rsidP="00FC2D96">
            <w:pPr>
              <w:spacing w:after="0" w:line="240" w:lineRule="atLeast"/>
              <w:jc w:val="left"/>
              <w:rPr>
                <w:sz w:val="22"/>
                <w:szCs w:val="22"/>
              </w:rPr>
            </w:pPr>
            <w:r w:rsidRPr="00D6757C">
              <w:rPr>
                <w:sz w:val="22"/>
                <w:szCs w:val="22"/>
              </w:rPr>
              <w:t>72</w:t>
            </w:r>
          </w:p>
        </w:tc>
      </w:tr>
      <w:tr w:rsidR="00530D3B" w:rsidRPr="00D6757C" w14:paraId="65EA3BD6"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5713653E" w14:textId="77777777" w:rsidR="00530D3B" w:rsidRPr="00D6757C" w:rsidRDefault="00530D3B" w:rsidP="00FC2D96">
            <w:pPr>
              <w:spacing w:after="0" w:line="240" w:lineRule="atLeast"/>
              <w:rPr>
                <w:sz w:val="22"/>
                <w:szCs w:val="22"/>
              </w:rPr>
            </w:pPr>
            <w:r w:rsidRPr="00D6757C">
              <w:rPr>
                <w:sz w:val="22"/>
                <w:szCs w:val="22"/>
              </w:rPr>
              <w:t>5.</w:t>
            </w:r>
          </w:p>
        </w:tc>
        <w:tc>
          <w:tcPr>
            <w:tcW w:w="6974" w:type="dxa"/>
            <w:tcBorders>
              <w:top w:val="single" w:sz="4" w:space="0" w:color="auto"/>
              <w:left w:val="single" w:sz="4" w:space="0" w:color="auto"/>
              <w:bottom w:val="single" w:sz="4" w:space="0" w:color="auto"/>
              <w:right w:val="single" w:sz="4" w:space="0" w:color="auto"/>
            </w:tcBorders>
            <w:hideMark/>
          </w:tcPr>
          <w:p w14:paraId="1E1FE626" w14:textId="77777777" w:rsidR="00530D3B" w:rsidRPr="00D6757C" w:rsidRDefault="00530D3B" w:rsidP="00FC2D96">
            <w:pPr>
              <w:spacing w:after="0" w:line="240" w:lineRule="atLeast"/>
              <w:rPr>
                <w:sz w:val="22"/>
                <w:szCs w:val="22"/>
              </w:rPr>
            </w:pPr>
            <w:r w:rsidRPr="00D6757C">
              <w:rPr>
                <w:sz w:val="22"/>
                <w:szCs w:val="22"/>
              </w:rPr>
              <w:t>Кондиционер для белья (2л)</w:t>
            </w:r>
          </w:p>
        </w:tc>
        <w:tc>
          <w:tcPr>
            <w:tcW w:w="1134" w:type="dxa"/>
            <w:tcBorders>
              <w:top w:val="single" w:sz="4" w:space="0" w:color="auto"/>
              <w:left w:val="single" w:sz="4" w:space="0" w:color="auto"/>
              <w:bottom w:val="single" w:sz="4" w:space="0" w:color="auto"/>
              <w:right w:val="single" w:sz="4" w:space="0" w:color="auto"/>
            </w:tcBorders>
            <w:hideMark/>
          </w:tcPr>
          <w:p w14:paraId="48CD057D"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7C586366" w14:textId="77777777" w:rsidR="00530D3B" w:rsidRPr="00D6757C" w:rsidRDefault="00530D3B" w:rsidP="00FC2D96">
            <w:pPr>
              <w:spacing w:after="0" w:line="240" w:lineRule="atLeast"/>
              <w:jc w:val="left"/>
              <w:rPr>
                <w:sz w:val="22"/>
                <w:szCs w:val="22"/>
              </w:rPr>
            </w:pPr>
            <w:r w:rsidRPr="00D6757C">
              <w:rPr>
                <w:sz w:val="22"/>
                <w:szCs w:val="22"/>
              </w:rPr>
              <w:t>180</w:t>
            </w:r>
          </w:p>
        </w:tc>
      </w:tr>
      <w:tr w:rsidR="00530D3B" w:rsidRPr="00D6757C" w14:paraId="7DB47E9F"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66065D47" w14:textId="77777777" w:rsidR="00530D3B" w:rsidRPr="00D6757C" w:rsidRDefault="00530D3B" w:rsidP="00FC2D96">
            <w:pPr>
              <w:spacing w:after="0" w:line="240" w:lineRule="atLeast"/>
              <w:rPr>
                <w:sz w:val="22"/>
                <w:szCs w:val="22"/>
              </w:rPr>
            </w:pPr>
            <w:r w:rsidRPr="00D6757C">
              <w:rPr>
                <w:sz w:val="22"/>
                <w:szCs w:val="22"/>
              </w:rPr>
              <w:t>6.</w:t>
            </w:r>
          </w:p>
        </w:tc>
        <w:tc>
          <w:tcPr>
            <w:tcW w:w="6974" w:type="dxa"/>
            <w:tcBorders>
              <w:top w:val="single" w:sz="4" w:space="0" w:color="auto"/>
              <w:left w:val="single" w:sz="4" w:space="0" w:color="auto"/>
              <w:bottom w:val="single" w:sz="4" w:space="0" w:color="auto"/>
              <w:right w:val="single" w:sz="4" w:space="0" w:color="auto"/>
            </w:tcBorders>
            <w:hideMark/>
          </w:tcPr>
          <w:p w14:paraId="1D355326" w14:textId="77777777" w:rsidR="00530D3B" w:rsidRPr="00D6757C" w:rsidRDefault="00530D3B" w:rsidP="00FC2D96">
            <w:pPr>
              <w:spacing w:after="0" w:line="240" w:lineRule="atLeast"/>
              <w:rPr>
                <w:sz w:val="22"/>
                <w:szCs w:val="22"/>
              </w:rPr>
            </w:pPr>
            <w:r w:rsidRPr="00D6757C">
              <w:rPr>
                <w:sz w:val="22"/>
                <w:szCs w:val="22"/>
              </w:rPr>
              <w:t xml:space="preserve">Губка для посуды (5 </w:t>
            </w:r>
            <w:proofErr w:type="spellStart"/>
            <w:r w:rsidRPr="00D6757C">
              <w:rPr>
                <w:sz w:val="22"/>
                <w:szCs w:val="22"/>
              </w:rPr>
              <w:t>шт</w:t>
            </w:r>
            <w:proofErr w:type="spellEnd"/>
            <w:r w:rsidRPr="00D6757C">
              <w:rPr>
                <w:sz w:val="22"/>
                <w:szCs w:val="22"/>
              </w:rPr>
              <w:t xml:space="preserve"> в упаковке)</w:t>
            </w:r>
          </w:p>
        </w:tc>
        <w:tc>
          <w:tcPr>
            <w:tcW w:w="1134" w:type="dxa"/>
            <w:tcBorders>
              <w:top w:val="single" w:sz="4" w:space="0" w:color="auto"/>
              <w:left w:val="single" w:sz="4" w:space="0" w:color="auto"/>
              <w:bottom w:val="single" w:sz="4" w:space="0" w:color="auto"/>
              <w:right w:val="single" w:sz="4" w:space="0" w:color="auto"/>
            </w:tcBorders>
            <w:hideMark/>
          </w:tcPr>
          <w:p w14:paraId="21C390EE" w14:textId="77777777" w:rsidR="00530D3B" w:rsidRPr="00D6757C" w:rsidRDefault="00530D3B" w:rsidP="00FC2D96">
            <w:pPr>
              <w:spacing w:after="0" w:line="240" w:lineRule="atLeast"/>
              <w:jc w:val="center"/>
              <w:rPr>
                <w:sz w:val="22"/>
                <w:szCs w:val="22"/>
              </w:rPr>
            </w:pPr>
            <w:proofErr w:type="spellStart"/>
            <w:r w:rsidRPr="00D6757C">
              <w:rPr>
                <w:sz w:val="22"/>
                <w:szCs w:val="22"/>
              </w:rPr>
              <w:t>уп</w:t>
            </w:r>
            <w:proofErr w:type="spellEnd"/>
            <w:r w:rsidRPr="00D6757C">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14:paraId="669BAFCF" w14:textId="77777777" w:rsidR="00530D3B" w:rsidRPr="00D6757C" w:rsidRDefault="00530D3B" w:rsidP="00FC2D96">
            <w:pPr>
              <w:spacing w:after="0" w:line="240" w:lineRule="atLeast"/>
              <w:jc w:val="left"/>
              <w:rPr>
                <w:sz w:val="22"/>
                <w:szCs w:val="22"/>
              </w:rPr>
            </w:pPr>
            <w:r w:rsidRPr="00D6757C">
              <w:rPr>
                <w:sz w:val="22"/>
                <w:szCs w:val="22"/>
              </w:rPr>
              <w:t>180</w:t>
            </w:r>
          </w:p>
        </w:tc>
      </w:tr>
      <w:tr w:rsidR="00530D3B" w:rsidRPr="00D6757C" w14:paraId="57A968F3"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06AA595" w14:textId="77777777" w:rsidR="00530D3B" w:rsidRPr="00D6757C" w:rsidRDefault="00530D3B" w:rsidP="00FC2D96">
            <w:pPr>
              <w:spacing w:after="0" w:line="240" w:lineRule="atLeast"/>
              <w:rPr>
                <w:sz w:val="22"/>
                <w:szCs w:val="22"/>
              </w:rPr>
            </w:pPr>
            <w:r w:rsidRPr="00D6757C">
              <w:rPr>
                <w:sz w:val="22"/>
                <w:szCs w:val="22"/>
              </w:rPr>
              <w:t>7.</w:t>
            </w:r>
          </w:p>
        </w:tc>
        <w:tc>
          <w:tcPr>
            <w:tcW w:w="6974" w:type="dxa"/>
            <w:tcBorders>
              <w:top w:val="single" w:sz="4" w:space="0" w:color="auto"/>
              <w:left w:val="single" w:sz="4" w:space="0" w:color="auto"/>
              <w:bottom w:val="single" w:sz="4" w:space="0" w:color="auto"/>
              <w:right w:val="single" w:sz="4" w:space="0" w:color="auto"/>
            </w:tcBorders>
            <w:hideMark/>
          </w:tcPr>
          <w:p w14:paraId="665EF681" w14:textId="77777777" w:rsidR="00530D3B" w:rsidRPr="00D6757C" w:rsidRDefault="00530D3B" w:rsidP="00FC2D96">
            <w:pPr>
              <w:spacing w:after="0" w:line="240" w:lineRule="atLeast"/>
              <w:jc w:val="left"/>
              <w:rPr>
                <w:sz w:val="22"/>
                <w:szCs w:val="22"/>
              </w:rPr>
            </w:pPr>
            <w:r w:rsidRPr="00D6757C">
              <w:rPr>
                <w:sz w:val="22"/>
                <w:szCs w:val="22"/>
              </w:rPr>
              <w:t xml:space="preserve">Мешки для мусора повышенной прочности 120л (100 </w:t>
            </w:r>
            <w:proofErr w:type="spellStart"/>
            <w:r w:rsidRPr="00D6757C">
              <w:rPr>
                <w:sz w:val="22"/>
                <w:szCs w:val="22"/>
              </w:rPr>
              <w:t>шт</w:t>
            </w:r>
            <w:proofErr w:type="spellEnd"/>
            <w:r w:rsidRPr="00D6757C">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6423A79A" w14:textId="77777777" w:rsidR="00530D3B" w:rsidRPr="00D6757C" w:rsidRDefault="00530D3B" w:rsidP="00FC2D96">
            <w:pPr>
              <w:spacing w:after="0" w:line="240" w:lineRule="atLeast"/>
              <w:jc w:val="center"/>
              <w:rPr>
                <w:sz w:val="22"/>
                <w:szCs w:val="22"/>
              </w:rPr>
            </w:pPr>
            <w:proofErr w:type="spellStart"/>
            <w:r w:rsidRPr="00D6757C">
              <w:rPr>
                <w:sz w:val="22"/>
                <w:szCs w:val="22"/>
              </w:rPr>
              <w:t>рул</w:t>
            </w:r>
            <w:proofErr w:type="spellEnd"/>
            <w:r w:rsidRPr="00D6757C">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14:paraId="46E198A2" w14:textId="77777777" w:rsidR="00530D3B" w:rsidRPr="00D6757C" w:rsidRDefault="00530D3B" w:rsidP="00FC2D96">
            <w:pPr>
              <w:spacing w:after="0" w:line="240" w:lineRule="atLeast"/>
              <w:jc w:val="left"/>
              <w:rPr>
                <w:sz w:val="22"/>
                <w:szCs w:val="22"/>
              </w:rPr>
            </w:pPr>
            <w:r w:rsidRPr="00D6757C">
              <w:rPr>
                <w:sz w:val="22"/>
                <w:szCs w:val="22"/>
              </w:rPr>
              <w:t>360</w:t>
            </w:r>
          </w:p>
        </w:tc>
      </w:tr>
      <w:tr w:rsidR="00530D3B" w:rsidRPr="00D6757C" w14:paraId="7A41C390"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92C13E9" w14:textId="77777777" w:rsidR="00530D3B" w:rsidRPr="00D6757C" w:rsidRDefault="00530D3B" w:rsidP="00FC2D96">
            <w:pPr>
              <w:spacing w:after="0" w:line="240" w:lineRule="atLeast"/>
              <w:rPr>
                <w:sz w:val="22"/>
                <w:szCs w:val="22"/>
              </w:rPr>
            </w:pPr>
            <w:r w:rsidRPr="00D6757C">
              <w:rPr>
                <w:sz w:val="22"/>
                <w:szCs w:val="22"/>
              </w:rPr>
              <w:t>8.</w:t>
            </w:r>
          </w:p>
        </w:tc>
        <w:tc>
          <w:tcPr>
            <w:tcW w:w="6974" w:type="dxa"/>
            <w:tcBorders>
              <w:top w:val="single" w:sz="4" w:space="0" w:color="auto"/>
              <w:left w:val="single" w:sz="4" w:space="0" w:color="auto"/>
              <w:bottom w:val="single" w:sz="4" w:space="0" w:color="auto"/>
              <w:right w:val="single" w:sz="4" w:space="0" w:color="auto"/>
            </w:tcBorders>
            <w:hideMark/>
          </w:tcPr>
          <w:p w14:paraId="4B049F1F" w14:textId="77777777" w:rsidR="00530D3B" w:rsidRPr="00D6757C" w:rsidRDefault="00530D3B" w:rsidP="00FC2D96">
            <w:pPr>
              <w:spacing w:after="0" w:line="240" w:lineRule="atLeast"/>
              <w:jc w:val="left"/>
              <w:rPr>
                <w:sz w:val="22"/>
                <w:szCs w:val="22"/>
              </w:rPr>
            </w:pPr>
            <w:r w:rsidRPr="00D6757C">
              <w:rPr>
                <w:sz w:val="22"/>
                <w:szCs w:val="22"/>
              </w:rPr>
              <w:t xml:space="preserve">Мешки для мусора 30 л (100 </w:t>
            </w:r>
            <w:proofErr w:type="spellStart"/>
            <w:r w:rsidRPr="00D6757C">
              <w:rPr>
                <w:sz w:val="22"/>
                <w:szCs w:val="22"/>
              </w:rPr>
              <w:t>шт</w:t>
            </w:r>
            <w:proofErr w:type="spellEnd"/>
            <w:r w:rsidRPr="00D6757C">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0B593B10" w14:textId="77777777" w:rsidR="00530D3B" w:rsidRPr="00D6757C" w:rsidRDefault="00530D3B" w:rsidP="00FC2D96">
            <w:pPr>
              <w:spacing w:after="0" w:line="240" w:lineRule="atLeast"/>
              <w:jc w:val="center"/>
              <w:rPr>
                <w:sz w:val="22"/>
                <w:szCs w:val="22"/>
              </w:rPr>
            </w:pPr>
            <w:proofErr w:type="spellStart"/>
            <w:r w:rsidRPr="00D6757C">
              <w:rPr>
                <w:sz w:val="22"/>
                <w:szCs w:val="22"/>
              </w:rPr>
              <w:t>рул</w:t>
            </w:r>
            <w:proofErr w:type="spellEnd"/>
            <w:r w:rsidRPr="00D6757C">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14:paraId="793B7D45" w14:textId="77777777" w:rsidR="00530D3B" w:rsidRPr="00D6757C" w:rsidRDefault="00530D3B" w:rsidP="00FC2D96">
            <w:pPr>
              <w:spacing w:after="0" w:line="240" w:lineRule="atLeast"/>
              <w:jc w:val="left"/>
              <w:rPr>
                <w:sz w:val="22"/>
                <w:szCs w:val="22"/>
              </w:rPr>
            </w:pPr>
            <w:r w:rsidRPr="00D6757C">
              <w:rPr>
                <w:sz w:val="22"/>
                <w:szCs w:val="22"/>
              </w:rPr>
              <w:t>720</w:t>
            </w:r>
          </w:p>
        </w:tc>
      </w:tr>
      <w:tr w:rsidR="00530D3B" w:rsidRPr="00D6757C" w14:paraId="04D44858"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47F8631F" w14:textId="77777777" w:rsidR="00530D3B" w:rsidRPr="00D6757C" w:rsidRDefault="00530D3B" w:rsidP="00FC2D96">
            <w:pPr>
              <w:spacing w:after="0" w:line="240" w:lineRule="atLeast"/>
              <w:rPr>
                <w:sz w:val="22"/>
                <w:szCs w:val="22"/>
              </w:rPr>
            </w:pPr>
            <w:r w:rsidRPr="00D6757C">
              <w:rPr>
                <w:sz w:val="22"/>
                <w:szCs w:val="22"/>
              </w:rPr>
              <w:t>9.</w:t>
            </w:r>
          </w:p>
        </w:tc>
        <w:tc>
          <w:tcPr>
            <w:tcW w:w="6974" w:type="dxa"/>
            <w:tcBorders>
              <w:top w:val="single" w:sz="4" w:space="0" w:color="auto"/>
              <w:left w:val="single" w:sz="4" w:space="0" w:color="auto"/>
              <w:bottom w:val="single" w:sz="4" w:space="0" w:color="auto"/>
              <w:right w:val="single" w:sz="4" w:space="0" w:color="auto"/>
            </w:tcBorders>
            <w:hideMark/>
          </w:tcPr>
          <w:p w14:paraId="1EFF8730" w14:textId="77777777" w:rsidR="00530D3B" w:rsidRPr="00D6757C" w:rsidRDefault="00530D3B" w:rsidP="00FC2D96">
            <w:pPr>
              <w:spacing w:after="0" w:line="240" w:lineRule="atLeast"/>
              <w:jc w:val="left"/>
              <w:rPr>
                <w:sz w:val="22"/>
                <w:szCs w:val="22"/>
              </w:rPr>
            </w:pPr>
            <w:r w:rsidRPr="00D6757C">
              <w:rPr>
                <w:sz w:val="22"/>
                <w:szCs w:val="22"/>
              </w:rPr>
              <w:t>Мыло жидкое-гель (</w:t>
            </w:r>
            <w:r w:rsidRPr="00D6757C">
              <w:rPr>
                <w:sz w:val="22"/>
                <w:szCs w:val="22"/>
                <w:lang w:val="en-US"/>
              </w:rPr>
              <w:t>Tork</w:t>
            </w:r>
            <w:r w:rsidRPr="00D6757C">
              <w:rPr>
                <w:sz w:val="22"/>
                <w:szCs w:val="22"/>
              </w:rPr>
              <w:t>) 42 06 02 объем 425 мл</w:t>
            </w:r>
            <w:r w:rsidRPr="00D6757C">
              <w:rPr>
                <w:sz w:val="22"/>
                <w:szCs w:val="22"/>
                <w:lang w:val="en-US"/>
              </w:rPr>
              <w:t>Hair</w:t>
            </w:r>
            <w:r w:rsidRPr="00D6757C">
              <w:rPr>
                <w:sz w:val="22"/>
                <w:szCs w:val="22"/>
              </w:rPr>
              <w:t xml:space="preserve"> @ </w:t>
            </w:r>
            <w:r w:rsidRPr="00D6757C">
              <w:rPr>
                <w:sz w:val="22"/>
                <w:szCs w:val="22"/>
                <w:lang w:val="en-US"/>
              </w:rPr>
              <w:t>body</w:t>
            </w:r>
            <w:r w:rsidRPr="00D6757C">
              <w:rPr>
                <w:sz w:val="22"/>
                <w:szCs w:val="22"/>
              </w:rPr>
              <w:t xml:space="preserve"> </w:t>
            </w:r>
            <w:r w:rsidRPr="00D6757C">
              <w:rPr>
                <w:sz w:val="22"/>
                <w:szCs w:val="22"/>
                <w:lang w:val="en-US"/>
              </w:rPr>
              <w:t>mini</w:t>
            </w:r>
            <w:r w:rsidRPr="00D6757C">
              <w:rPr>
                <w:sz w:val="22"/>
                <w:szCs w:val="22"/>
              </w:rPr>
              <w:t xml:space="preserve"> </w:t>
            </w:r>
            <w:proofErr w:type="spellStart"/>
            <w:r w:rsidRPr="00D6757C">
              <w:rPr>
                <w:sz w:val="22"/>
                <w:szCs w:val="22"/>
                <w:lang w:val="en-US"/>
              </w:rPr>
              <w:t>liguid</w:t>
            </w:r>
            <w:proofErr w:type="spellEnd"/>
            <w:r w:rsidRPr="00D6757C">
              <w:rPr>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BF1F7A1"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1CB5C85D" w14:textId="77777777" w:rsidR="00530D3B" w:rsidRPr="00D6757C" w:rsidRDefault="00530D3B" w:rsidP="00FC2D96">
            <w:pPr>
              <w:spacing w:after="0" w:line="240" w:lineRule="atLeast"/>
              <w:jc w:val="left"/>
              <w:rPr>
                <w:sz w:val="22"/>
                <w:szCs w:val="22"/>
              </w:rPr>
            </w:pPr>
            <w:r w:rsidRPr="00D6757C">
              <w:rPr>
                <w:sz w:val="22"/>
                <w:szCs w:val="22"/>
              </w:rPr>
              <w:t>300</w:t>
            </w:r>
          </w:p>
        </w:tc>
      </w:tr>
      <w:tr w:rsidR="00530D3B" w:rsidRPr="00D6757C" w14:paraId="6020A4AE"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5EE8000E" w14:textId="77777777" w:rsidR="00530D3B" w:rsidRPr="00D6757C" w:rsidRDefault="00530D3B" w:rsidP="00FC2D96">
            <w:pPr>
              <w:spacing w:after="0" w:line="240" w:lineRule="atLeast"/>
              <w:rPr>
                <w:sz w:val="22"/>
                <w:szCs w:val="22"/>
              </w:rPr>
            </w:pPr>
            <w:r w:rsidRPr="00D6757C">
              <w:rPr>
                <w:sz w:val="22"/>
                <w:szCs w:val="22"/>
              </w:rPr>
              <w:t>10.</w:t>
            </w:r>
          </w:p>
        </w:tc>
        <w:tc>
          <w:tcPr>
            <w:tcW w:w="6974" w:type="dxa"/>
            <w:tcBorders>
              <w:top w:val="single" w:sz="4" w:space="0" w:color="auto"/>
              <w:left w:val="single" w:sz="4" w:space="0" w:color="auto"/>
              <w:bottom w:val="single" w:sz="4" w:space="0" w:color="auto"/>
              <w:right w:val="single" w:sz="4" w:space="0" w:color="auto"/>
            </w:tcBorders>
            <w:hideMark/>
          </w:tcPr>
          <w:p w14:paraId="0556F9BF" w14:textId="77777777" w:rsidR="00530D3B" w:rsidRPr="00D6757C" w:rsidRDefault="00530D3B" w:rsidP="00FC2D96">
            <w:pPr>
              <w:spacing w:after="0" w:line="240" w:lineRule="atLeast"/>
              <w:jc w:val="left"/>
              <w:rPr>
                <w:sz w:val="22"/>
                <w:szCs w:val="22"/>
              </w:rPr>
            </w:pPr>
            <w:r w:rsidRPr="00D6757C">
              <w:rPr>
                <w:sz w:val="22"/>
                <w:szCs w:val="22"/>
              </w:rPr>
              <w:t>Мыло жидкое-пена (</w:t>
            </w:r>
            <w:r w:rsidRPr="00D6757C">
              <w:rPr>
                <w:sz w:val="22"/>
                <w:szCs w:val="22"/>
                <w:lang w:val="en-US"/>
              </w:rPr>
              <w:t>Tork</w:t>
            </w:r>
            <w:r w:rsidRPr="00D6757C">
              <w:rPr>
                <w:sz w:val="22"/>
                <w:szCs w:val="22"/>
              </w:rPr>
              <w:t xml:space="preserve">) 52 05 01 объем 1000 мл </w:t>
            </w:r>
            <w:r w:rsidRPr="00D6757C">
              <w:rPr>
                <w:sz w:val="22"/>
                <w:szCs w:val="22"/>
                <w:lang w:val="en-US"/>
              </w:rPr>
              <w:t>Mild</w:t>
            </w:r>
            <w:r w:rsidRPr="00D6757C">
              <w:rPr>
                <w:sz w:val="22"/>
                <w:szCs w:val="22"/>
              </w:rPr>
              <w:t xml:space="preserve"> </w:t>
            </w:r>
            <w:r w:rsidRPr="00D6757C">
              <w:rPr>
                <w:sz w:val="22"/>
                <w:szCs w:val="22"/>
                <w:lang w:val="en-US"/>
              </w:rPr>
              <w:t>Foam</w:t>
            </w:r>
          </w:p>
        </w:tc>
        <w:tc>
          <w:tcPr>
            <w:tcW w:w="1134" w:type="dxa"/>
            <w:tcBorders>
              <w:top w:val="single" w:sz="4" w:space="0" w:color="auto"/>
              <w:left w:val="single" w:sz="4" w:space="0" w:color="auto"/>
              <w:bottom w:val="single" w:sz="4" w:space="0" w:color="auto"/>
              <w:right w:val="single" w:sz="4" w:space="0" w:color="auto"/>
            </w:tcBorders>
            <w:hideMark/>
          </w:tcPr>
          <w:p w14:paraId="74B7D3FF"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4B4CE601" w14:textId="77777777" w:rsidR="00530D3B" w:rsidRPr="00D6757C" w:rsidRDefault="00530D3B" w:rsidP="00FC2D96">
            <w:pPr>
              <w:spacing w:after="0" w:line="240" w:lineRule="atLeast"/>
              <w:jc w:val="left"/>
              <w:rPr>
                <w:sz w:val="22"/>
                <w:szCs w:val="22"/>
              </w:rPr>
            </w:pPr>
            <w:r w:rsidRPr="00D6757C">
              <w:rPr>
                <w:sz w:val="22"/>
                <w:szCs w:val="22"/>
              </w:rPr>
              <w:t>120</w:t>
            </w:r>
          </w:p>
        </w:tc>
      </w:tr>
      <w:tr w:rsidR="00530D3B" w:rsidRPr="00D6757C" w14:paraId="0FE059AA"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5F5A8BC3" w14:textId="77777777" w:rsidR="00530D3B" w:rsidRPr="00D6757C" w:rsidRDefault="00530D3B" w:rsidP="00FC2D96">
            <w:pPr>
              <w:spacing w:after="0" w:line="240" w:lineRule="atLeast"/>
              <w:rPr>
                <w:sz w:val="22"/>
                <w:szCs w:val="22"/>
              </w:rPr>
            </w:pPr>
            <w:r w:rsidRPr="00D6757C">
              <w:rPr>
                <w:sz w:val="22"/>
                <w:szCs w:val="22"/>
              </w:rPr>
              <w:t>11.</w:t>
            </w:r>
          </w:p>
        </w:tc>
        <w:tc>
          <w:tcPr>
            <w:tcW w:w="6974" w:type="dxa"/>
            <w:tcBorders>
              <w:top w:val="single" w:sz="4" w:space="0" w:color="auto"/>
              <w:left w:val="single" w:sz="4" w:space="0" w:color="auto"/>
              <w:bottom w:val="single" w:sz="4" w:space="0" w:color="auto"/>
              <w:right w:val="single" w:sz="4" w:space="0" w:color="auto"/>
            </w:tcBorders>
            <w:hideMark/>
          </w:tcPr>
          <w:p w14:paraId="2FB0AEE7" w14:textId="77777777" w:rsidR="00530D3B" w:rsidRPr="00D6757C" w:rsidRDefault="00530D3B" w:rsidP="00FC2D96">
            <w:pPr>
              <w:spacing w:after="0" w:line="240" w:lineRule="atLeast"/>
              <w:jc w:val="left"/>
              <w:rPr>
                <w:sz w:val="22"/>
                <w:szCs w:val="22"/>
                <w:lang w:val="en-US"/>
              </w:rPr>
            </w:pPr>
            <w:r w:rsidRPr="00D6757C">
              <w:rPr>
                <w:sz w:val="22"/>
                <w:szCs w:val="22"/>
              </w:rPr>
              <w:t>Туалетная</w:t>
            </w:r>
            <w:r w:rsidRPr="00D6757C">
              <w:rPr>
                <w:sz w:val="22"/>
                <w:szCs w:val="22"/>
                <w:lang w:val="en-US"/>
              </w:rPr>
              <w:t xml:space="preserve"> </w:t>
            </w:r>
            <w:r w:rsidRPr="00D6757C">
              <w:rPr>
                <w:sz w:val="22"/>
                <w:szCs w:val="22"/>
              </w:rPr>
              <w:t>бумага</w:t>
            </w:r>
            <w:r w:rsidRPr="00D6757C">
              <w:rPr>
                <w:sz w:val="22"/>
                <w:szCs w:val="22"/>
                <w:lang w:val="en-US"/>
              </w:rPr>
              <w:t xml:space="preserve"> </w:t>
            </w:r>
            <w:r w:rsidRPr="00D6757C">
              <w:rPr>
                <w:sz w:val="22"/>
                <w:szCs w:val="22"/>
              </w:rPr>
              <w:t>в</w:t>
            </w:r>
            <w:r w:rsidRPr="00D6757C">
              <w:rPr>
                <w:sz w:val="22"/>
                <w:szCs w:val="22"/>
                <w:lang w:val="en-US"/>
              </w:rPr>
              <w:t xml:space="preserve"> </w:t>
            </w:r>
            <w:r w:rsidRPr="00D6757C">
              <w:rPr>
                <w:sz w:val="22"/>
                <w:szCs w:val="22"/>
              </w:rPr>
              <w:t>рулонах</w:t>
            </w:r>
            <w:r w:rsidRPr="00D6757C">
              <w:rPr>
                <w:sz w:val="22"/>
                <w:szCs w:val="22"/>
                <w:lang w:val="en-US"/>
              </w:rPr>
              <w:t xml:space="preserve"> (Tork) 47 21 93 Smart One Mini Toilet Roll</w:t>
            </w:r>
          </w:p>
        </w:tc>
        <w:tc>
          <w:tcPr>
            <w:tcW w:w="1134" w:type="dxa"/>
            <w:tcBorders>
              <w:top w:val="single" w:sz="4" w:space="0" w:color="auto"/>
              <w:left w:val="single" w:sz="4" w:space="0" w:color="auto"/>
              <w:bottom w:val="single" w:sz="4" w:space="0" w:color="auto"/>
              <w:right w:val="single" w:sz="4" w:space="0" w:color="auto"/>
            </w:tcBorders>
            <w:hideMark/>
          </w:tcPr>
          <w:p w14:paraId="28329F73"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14:paraId="391BB5DA" w14:textId="77777777" w:rsidR="00530D3B" w:rsidRPr="00D6757C" w:rsidRDefault="00530D3B" w:rsidP="00FC2D96">
            <w:pPr>
              <w:spacing w:after="0" w:line="240" w:lineRule="atLeast"/>
              <w:jc w:val="left"/>
              <w:rPr>
                <w:sz w:val="22"/>
                <w:szCs w:val="22"/>
              </w:rPr>
            </w:pPr>
            <w:r w:rsidRPr="00D6757C">
              <w:rPr>
                <w:sz w:val="22"/>
                <w:szCs w:val="22"/>
              </w:rPr>
              <w:t>1080</w:t>
            </w:r>
          </w:p>
          <w:p w14:paraId="771C3313" w14:textId="77777777" w:rsidR="00530D3B" w:rsidRPr="00D6757C" w:rsidRDefault="00530D3B" w:rsidP="00FC2D96">
            <w:pPr>
              <w:spacing w:after="0" w:line="240" w:lineRule="atLeast"/>
              <w:jc w:val="left"/>
              <w:rPr>
                <w:sz w:val="22"/>
                <w:szCs w:val="22"/>
              </w:rPr>
            </w:pPr>
          </w:p>
        </w:tc>
      </w:tr>
      <w:tr w:rsidR="00530D3B" w:rsidRPr="00D6757C" w14:paraId="38491F6B" w14:textId="77777777" w:rsidTr="00FC2D96">
        <w:tc>
          <w:tcPr>
            <w:tcW w:w="647" w:type="dxa"/>
            <w:tcBorders>
              <w:top w:val="single" w:sz="4" w:space="0" w:color="auto"/>
              <w:left w:val="single" w:sz="4" w:space="0" w:color="auto"/>
              <w:bottom w:val="single" w:sz="4" w:space="0" w:color="auto"/>
              <w:right w:val="single" w:sz="4" w:space="0" w:color="auto"/>
            </w:tcBorders>
          </w:tcPr>
          <w:p w14:paraId="2CDC88AE" w14:textId="77777777" w:rsidR="00530D3B" w:rsidRPr="00D6757C" w:rsidRDefault="00530D3B" w:rsidP="00FC2D96">
            <w:pPr>
              <w:spacing w:after="0" w:line="240" w:lineRule="atLeast"/>
              <w:rPr>
                <w:sz w:val="22"/>
                <w:szCs w:val="22"/>
              </w:rPr>
            </w:pPr>
            <w:r w:rsidRPr="00D6757C">
              <w:rPr>
                <w:sz w:val="22"/>
                <w:szCs w:val="22"/>
              </w:rPr>
              <w:t>12.</w:t>
            </w:r>
          </w:p>
        </w:tc>
        <w:tc>
          <w:tcPr>
            <w:tcW w:w="6974" w:type="dxa"/>
            <w:tcBorders>
              <w:top w:val="single" w:sz="4" w:space="0" w:color="auto"/>
              <w:left w:val="single" w:sz="4" w:space="0" w:color="auto"/>
              <w:bottom w:val="single" w:sz="4" w:space="0" w:color="auto"/>
              <w:right w:val="single" w:sz="4" w:space="0" w:color="auto"/>
            </w:tcBorders>
          </w:tcPr>
          <w:p w14:paraId="23743E59" w14:textId="77777777" w:rsidR="00530D3B" w:rsidRPr="00D6757C" w:rsidRDefault="00530D3B" w:rsidP="00FC2D96">
            <w:pPr>
              <w:spacing w:after="0" w:line="240" w:lineRule="atLeast"/>
              <w:jc w:val="left"/>
              <w:rPr>
                <w:sz w:val="22"/>
                <w:szCs w:val="22"/>
              </w:rPr>
            </w:pPr>
            <w:r w:rsidRPr="00D6757C">
              <w:rPr>
                <w:sz w:val="22"/>
                <w:szCs w:val="22"/>
              </w:rPr>
              <w:t>Освежитель воздуха 300 мл</w:t>
            </w:r>
          </w:p>
        </w:tc>
        <w:tc>
          <w:tcPr>
            <w:tcW w:w="1134" w:type="dxa"/>
            <w:tcBorders>
              <w:top w:val="single" w:sz="4" w:space="0" w:color="auto"/>
              <w:left w:val="single" w:sz="4" w:space="0" w:color="auto"/>
              <w:bottom w:val="single" w:sz="4" w:space="0" w:color="auto"/>
              <w:right w:val="single" w:sz="4" w:space="0" w:color="auto"/>
            </w:tcBorders>
          </w:tcPr>
          <w:p w14:paraId="3D88AC95" w14:textId="77777777" w:rsidR="00530D3B" w:rsidRPr="00D6757C" w:rsidRDefault="00530D3B" w:rsidP="00FC2D96">
            <w:pPr>
              <w:spacing w:after="0" w:line="240" w:lineRule="atLeast"/>
              <w:rPr>
                <w:sz w:val="22"/>
                <w:szCs w:val="22"/>
              </w:rPr>
            </w:pPr>
            <w:r w:rsidRPr="00D6757C">
              <w:rPr>
                <w:sz w:val="22"/>
                <w:szCs w:val="22"/>
              </w:rPr>
              <w:t xml:space="preserve">       шт.</w:t>
            </w:r>
          </w:p>
        </w:tc>
        <w:tc>
          <w:tcPr>
            <w:tcW w:w="1276" w:type="dxa"/>
            <w:tcBorders>
              <w:top w:val="single" w:sz="4" w:space="0" w:color="auto"/>
              <w:left w:val="single" w:sz="4" w:space="0" w:color="auto"/>
              <w:bottom w:val="single" w:sz="4" w:space="0" w:color="auto"/>
              <w:right w:val="single" w:sz="4" w:space="0" w:color="auto"/>
            </w:tcBorders>
          </w:tcPr>
          <w:p w14:paraId="3F519836" w14:textId="77777777" w:rsidR="00530D3B" w:rsidRPr="00D6757C" w:rsidRDefault="00530D3B" w:rsidP="00FC2D96">
            <w:pPr>
              <w:spacing w:after="0" w:line="240" w:lineRule="atLeast"/>
              <w:jc w:val="left"/>
              <w:rPr>
                <w:sz w:val="22"/>
                <w:szCs w:val="22"/>
              </w:rPr>
            </w:pPr>
            <w:r w:rsidRPr="00D6757C">
              <w:rPr>
                <w:sz w:val="22"/>
                <w:szCs w:val="22"/>
              </w:rPr>
              <w:t>240</w:t>
            </w:r>
          </w:p>
        </w:tc>
      </w:tr>
      <w:tr w:rsidR="00530D3B" w:rsidRPr="00D6757C" w14:paraId="30883CDC" w14:textId="77777777" w:rsidTr="00FC2D96">
        <w:tc>
          <w:tcPr>
            <w:tcW w:w="647" w:type="dxa"/>
            <w:tcBorders>
              <w:top w:val="single" w:sz="4" w:space="0" w:color="auto"/>
              <w:left w:val="single" w:sz="4" w:space="0" w:color="auto"/>
              <w:bottom w:val="single" w:sz="4" w:space="0" w:color="auto"/>
              <w:right w:val="single" w:sz="4" w:space="0" w:color="auto"/>
            </w:tcBorders>
          </w:tcPr>
          <w:p w14:paraId="68471081" w14:textId="77777777" w:rsidR="00530D3B" w:rsidRPr="00D6757C" w:rsidRDefault="00530D3B" w:rsidP="00FC2D96">
            <w:pPr>
              <w:spacing w:after="0" w:line="240" w:lineRule="atLeast"/>
              <w:rPr>
                <w:sz w:val="22"/>
                <w:szCs w:val="22"/>
              </w:rPr>
            </w:pPr>
            <w:r w:rsidRPr="00D6757C">
              <w:rPr>
                <w:sz w:val="22"/>
                <w:szCs w:val="22"/>
              </w:rPr>
              <w:t>13.</w:t>
            </w:r>
          </w:p>
        </w:tc>
        <w:tc>
          <w:tcPr>
            <w:tcW w:w="6974" w:type="dxa"/>
            <w:tcBorders>
              <w:top w:val="single" w:sz="4" w:space="0" w:color="auto"/>
              <w:left w:val="single" w:sz="4" w:space="0" w:color="auto"/>
              <w:bottom w:val="single" w:sz="4" w:space="0" w:color="auto"/>
              <w:right w:val="single" w:sz="4" w:space="0" w:color="auto"/>
            </w:tcBorders>
          </w:tcPr>
          <w:p w14:paraId="09510D64" w14:textId="77777777" w:rsidR="00530D3B" w:rsidRPr="00D6757C" w:rsidRDefault="00530D3B" w:rsidP="00FC2D96">
            <w:pPr>
              <w:spacing w:after="0" w:line="240" w:lineRule="atLeast"/>
              <w:rPr>
                <w:sz w:val="22"/>
                <w:szCs w:val="22"/>
              </w:rPr>
            </w:pPr>
            <w:r w:rsidRPr="00D6757C">
              <w:rPr>
                <w:sz w:val="22"/>
                <w:szCs w:val="22"/>
              </w:rPr>
              <w:t xml:space="preserve">Отбеливатель АСЕ </w:t>
            </w:r>
            <w:r w:rsidRPr="00D6757C">
              <w:rPr>
                <w:sz w:val="22"/>
                <w:szCs w:val="22"/>
                <w:lang w:val="en-US"/>
              </w:rPr>
              <w:t>LEMON</w:t>
            </w:r>
            <w:r w:rsidRPr="00D6757C">
              <w:rPr>
                <w:sz w:val="22"/>
                <w:szCs w:val="22"/>
              </w:rPr>
              <w:t xml:space="preserve"> (1 литр)</w:t>
            </w:r>
          </w:p>
        </w:tc>
        <w:tc>
          <w:tcPr>
            <w:tcW w:w="1134" w:type="dxa"/>
            <w:tcBorders>
              <w:top w:val="single" w:sz="4" w:space="0" w:color="auto"/>
              <w:left w:val="single" w:sz="4" w:space="0" w:color="auto"/>
              <w:bottom w:val="single" w:sz="4" w:space="0" w:color="auto"/>
              <w:right w:val="single" w:sz="4" w:space="0" w:color="auto"/>
            </w:tcBorders>
          </w:tcPr>
          <w:p w14:paraId="057B77B8"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14:paraId="6CAC7EC5" w14:textId="77777777" w:rsidR="00530D3B" w:rsidRPr="00D6757C" w:rsidRDefault="00530D3B" w:rsidP="00FC2D96">
            <w:pPr>
              <w:spacing w:after="0" w:line="240" w:lineRule="atLeast"/>
              <w:jc w:val="left"/>
              <w:rPr>
                <w:sz w:val="22"/>
                <w:szCs w:val="22"/>
              </w:rPr>
            </w:pPr>
            <w:r w:rsidRPr="00D6757C">
              <w:rPr>
                <w:sz w:val="22"/>
                <w:szCs w:val="22"/>
              </w:rPr>
              <w:t>156</w:t>
            </w:r>
          </w:p>
        </w:tc>
      </w:tr>
      <w:tr w:rsidR="00530D3B" w:rsidRPr="00D6757C" w14:paraId="7D2397C8"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75938FF9" w14:textId="77777777" w:rsidR="00530D3B" w:rsidRPr="00D6757C" w:rsidRDefault="00530D3B" w:rsidP="00FC2D96">
            <w:pPr>
              <w:spacing w:after="0" w:line="240" w:lineRule="atLeast"/>
              <w:rPr>
                <w:sz w:val="22"/>
                <w:szCs w:val="22"/>
              </w:rPr>
            </w:pPr>
            <w:r w:rsidRPr="00D6757C">
              <w:rPr>
                <w:sz w:val="22"/>
                <w:szCs w:val="22"/>
              </w:rPr>
              <w:t>14.</w:t>
            </w:r>
          </w:p>
        </w:tc>
        <w:tc>
          <w:tcPr>
            <w:tcW w:w="6974" w:type="dxa"/>
            <w:tcBorders>
              <w:top w:val="single" w:sz="4" w:space="0" w:color="auto"/>
              <w:left w:val="single" w:sz="4" w:space="0" w:color="auto"/>
              <w:bottom w:val="single" w:sz="4" w:space="0" w:color="auto"/>
              <w:right w:val="single" w:sz="4" w:space="0" w:color="auto"/>
            </w:tcBorders>
            <w:hideMark/>
          </w:tcPr>
          <w:p w14:paraId="39072B4F" w14:textId="77777777" w:rsidR="00530D3B" w:rsidRPr="00D6757C" w:rsidRDefault="00530D3B" w:rsidP="00FC2D96">
            <w:pPr>
              <w:spacing w:after="0" w:line="240" w:lineRule="atLeast"/>
              <w:rPr>
                <w:sz w:val="22"/>
                <w:szCs w:val="22"/>
              </w:rPr>
            </w:pPr>
            <w:r w:rsidRPr="00D6757C">
              <w:rPr>
                <w:sz w:val="22"/>
                <w:szCs w:val="22"/>
              </w:rPr>
              <w:t xml:space="preserve">Порошок чистящий «Пемолюкс» (500 </w:t>
            </w:r>
            <w:proofErr w:type="spellStart"/>
            <w:r w:rsidRPr="00D6757C">
              <w:rPr>
                <w:sz w:val="22"/>
                <w:szCs w:val="22"/>
              </w:rPr>
              <w:t>гр</w:t>
            </w:r>
            <w:proofErr w:type="spellEnd"/>
            <w:r w:rsidRPr="00D6757C">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6315463F"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4234C2D7" w14:textId="77777777" w:rsidR="00530D3B" w:rsidRPr="00D6757C" w:rsidRDefault="00530D3B" w:rsidP="00FC2D96">
            <w:pPr>
              <w:spacing w:after="0" w:line="240" w:lineRule="atLeast"/>
              <w:jc w:val="left"/>
              <w:rPr>
                <w:sz w:val="22"/>
                <w:szCs w:val="22"/>
              </w:rPr>
            </w:pPr>
            <w:r w:rsidRPr="00D6757C">
              <w:rPr>
                <w:sz w:val="22"/>
                <w:szCs w:val="22"/>
              </w:rPr>
              <w:t>84</w:t>
            </w:r>
          </w:p>
        </w:tc>
      </w:tr>
      <w:tr w:rsidR="00530D3B" w:rsidRPr="00D6757C" w14:paraId="11A38744" w14:textId="77777777" w:rsidTr="00FC2D96">
        <w:tc>
          <w:tcPr>
            <w:tcW w:w="647" w:type="dxa"/>
            <w:tcBorders>
              <w:top w:val="single" w:sz="4" w:space="0" w:color="auto"/>
              <w:left w:val="single" w:sz="4" w:space="0" w:color="auto"/>
              <w:bottom w:val="single" w:sz="4" w:space="0" w:color="auto"/>
              <w:right w:val="single" w:sz="4" w:space="0" w:color="auto"/>
            </w:tcBorders>
          </w:tcPr>
          <w:p w14:paraId="5982C027" w14:textId="77777777" w:rsidR="00530D3B" w:rsidRPr="00D6757C" w:rsidRDefault="00530D3B" w:rsidP="00FC2D96">
            <w:pPr>
              <w:spacing w:after="0" w:line="240" w:lineRule="atLeast"/>
              <w:rPr>
                <w:sz w:val="22"/>
                <w:szCs w:val="22"/>
              </w:rPr>
            </w:pPr>
            <w:r w:rsidRPr="00D6757C">
              <w:rPr>
                <w:sz w:val="22"/>
                <w:szCs w:val="22"/>
              </w:rPr>
              <w:t>15.</w:t>
            </w:r>
          </w:p>
        </w:tc>
        <w:tc>
          <w:tcPr>
            <w:tcW w:w="6974" w:type="dxa"/>
            <w:tcBorders>
              <w:top w:val="single" w:sz="4" w:space="0" w:color="auto"/>
              <w:left w:val="single" w:sz="4" w:space="0" w:color="auto"/>
              <w:bottom w:val="single" w:sz="4" w:space="0" w:color="auto"/>
              <w:right w:val="single" w:sz="4" w:space="0" w:color="auto"/>
            </w:tcBorders>
          </w:tcPr>
          <w:p w14:paraId="0812729C" w14:textId="77777777" w:rsidR="00530D3B" w:rsidRPr="00D6757C" w:rsidRDefault="00530D3B" w:rsidP="00FC2D96">
            <w:pPr>
              <w:spacing w:after="0" w:line="240" w:lineRule="atLeast"/>
              <w:rPr>
                <w:sz w:val="22"/>
                <w:szCs w:val="22"/>
              </w:rPr>
            </w:pPr>
            <w:r w:rsidRPr="00D6757C">
              <w:rPr>
                <w:sz w:val="22"/>
                <w:szCs w:val="22"/>
              </w:rPr>
              <w:t>Перчатки латексные</w:t>
            </w:r>
          </w:p>
        </w:tc>
        <w:tc>
          <w:tcPr>
            <w:tcW w:w="1134" w:type="dxa"/>
            <w:tcBorders>
              <w:top w:val="single" w:sz="4" w:space="0" w:color="auto"/>
              <w:left w:val="single" w:sz="4" w:space="0" w:color="auto"/>
              <w:bottom w:val="single" w:sz="4" w:space="0" w:color="auto"/>
              <w:right w:val="single" w:sz="4" w:space="0" w:color="auto"/>
            </w:tcBorders>
          </w:tcPr>
          <w:p w14:paraId="46C3875D" w14:textId="77777777" w:rsidR="00530D3B" w:rsidRPr="00D6757C" w:rsidRDefault="00530D3B" w:rsidP="00FC2D96">
            <w:pPr>
              <w:spacing w:after="0" w:line="240" w:lineRule="atLeast"/>
              <w:jc w:val="center"/>
              <w:rPr>
                <w:sz w:val="22"/>
                <w:szCs w:val="22"/>
              </w:rPr>
            </w:pPr>
            <w:r w:rsidRPr="00D6757C">
              <w:rPr>
                <w:sz w:val="22"/>
                <w:szCs w:val="22"/>
              </w:rPr>
              <w:t>пар.</w:t>
            </w:r>
          </w:p>
        </w:tc>
        <w:tc>
          <w:tcPr>
            <w:tcW w:w="1276" w:type="dxa"/>
            <w:tcBorders>
              <w:top w:val="single" w:sz="4" w:space="0" w:color="auto"/>
              <w:left w:val="single" w:sz="4" w:space="0" w:color="auto"/>
              <w:bottom w:val="single" w:sz="4" w:space="0" w:color="auto"/>
              <w:right w:val="single" w:sz="4" w:space="0" w:color="auto"/>
            </w:tcBorders>
          </w:tcPr>
          <w:p w14:paraId="562CD992" w14:textId="77777777" w:rsidR="00530D3B" w:rsidRPr="00D6757C" w:rsidRDefault="00530D3B" w:rsidP="00FC2D96">
            <w:pPr>
              <w:spacing w:after="0" w:line="240" w:lineRule="atLeast"/>
              <w:jc w:val="left"/>
              <w:rPr>
                <w:sz w:val="22"/>
                <w:szCs w:val="22"/>
              </w:rPr>
            </w:pPr>
            <w:r w:rsidRPr="00D6757C">
              <w:rPr>
                <w:sz w:val="22"/>
                <w:szCs w:val="22"/>
              </w:rPr>
              <w:t>1080</w:t>
            </w:r>
          </w:p>
        </w:tc>
      </w:tr>
      <w:tr w:rsidR="00530D3B" w:rsidRPr="00D6757C" w14:paraId="356F5611" w14:textId="77777777" w:rsidTr="00FC2D96">
        <w:tc>
          <w:tcPr>
            <w:tcW w:w="647" w:type="dxa"/>
            <w:tcBorders>
              <w:top w:val="single" w:sz="4" w:space="0" w:color="auto"/>
              <w:left w:val="single" w:sz="4" w:space="0" w:color="auto"/>
              <w:bottom w:val="single" w:sz="4" w:space="0" w:color="auto"/>
              <w:right w:val="single" w:sz="4" w:space="0" w:color="auto"/>
            </w:tcBorders>
          </w:tcPr>
          <w:p w14:paraId="4988EB48" w14:textId="77777777" w:rsidR="00530D3B" w:rsidRPr="00D6757C" w:rsidRDefault="00530D3B" w:rsidP="00FC2D96">
            <w:pPr>
              <w:spacing w:after="0" w:line="240" w:lineRule="atLeast"/>
              <w:rPr>
                <w:sz w:val="22"/>
                <w:szCs w:val="22"/>
              </w:rPr>
            </w:pPr>
            <w:r w:rsidRPr="00D6757C">
              <w:rPr>
                <w:sz w:val="22"/>
                <w:szCs w:val="22"/>
              </w:rPr>
              <w:t>16.</w:t>
            </w:r>
          </w:p>
        </w:tc>
        <w:tc>
          <w:tcPr>
            <w:tcW w:w="6974" w:type="dxa"/>
            <w:tcBorders>
              <w:top w:val="single" w:sz="4" w:space="0" w:color="auto"/>
              <w:left w:val="single" w:sz="4" w:space="0" w:color="auto"/>
              <w:bottom w:val="single" w:sz="4" w:space="0" w:color="auto"/>
              <w:right w:val="single" w:sz="4" w:space="0" w:color="auto"/>
            </w:tcBorders>
          </w:tcPr>
          <w:p w14:paraId="24B7101C" w14:textId="77777777" w:rsidR="00530D3B" w:rsidRPr="00D6757C" w:rsidRDefault="00530D3B" w:rsidP="00FC2D96">
            <w:pPr>
              <w:spacing w:after="0" w:line="240" w:lineRule="atLeast"/>
              <w:rPr>
                <w:sz w:val="22"/>
                <w:szCs w:val="22"/>
              </w:rPr>
            </w:pPr>
            <w:r w:rsidRPr="00D6757C">
              <w:rPr>
                <w:sz w:val="22"/>
                <w:szCs w:val="22"/>
              </w:rPr>
              <w:t>Порошок стиральный автомат «Ариель» (15кг.)</w:t>
            </w:r>
          </w:p>
        </w:tc>
        <w:tc>
          <w:tcPr>
            <w:tcW w:w="1134" w:type="dxa"/>
            <w:tcBorders>
              <w:top w:val="single" w:sz="4" w:space="0" w:color="auto"/>
              <w:left w:val="single" w:sz="4" w:space="0" w:color="auto"/>
              <w:bottom w:val="single" w:sz="4" w:space="0" w:color="auto"/>
              <w:right w:val="single" w:sz="4" w:space="0" w:color="auto"/>
            </w:tcBorders>
          </w:tcPr>
          <w:p w14:paraId="1DF1CBAE"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14:paraId="601F8CF4" w14:textId="77777777" w:rsidR="00530D3B" w:rsidRPr="00D6757C" w:rsidRDefault="00530D3B" w:rsidP="00FC2D96">
            <w:pPr>
              <w:spacing w:after="0" w:line="240" w:lineRule="atLeast"/>
              <w:jc w:val="left"/>
              <w:rPr>
                <w:sz w:val="22"/>
                <w:szCs w:val="22"/>
              </w:rPr>
            </w:pPr>
            <w:r w:rsidRPr="00D6757C">
              <w:rPr>
                <w:sz w:val="22"/>
                <w:szCs w:val="22"/>
              </w:rPr>
              <w:t>24</w:t>
            </w:r>
          </w:p>
        </w:tc>
      </w:tr>
      <w:tr w:rsidR="00530D3B" w:rsidRPr="00D6757C" w14:paraId="02D2E56B" w14:textId="77777777" w:rsidTr="00FC2D96">
        <w:tc>
          <w:tcPr>
            <w:tcW w:w="647" w:type="dxa"/>
            <w:tcBorders>
              <w:top w:val="single" w:sz="4" w:space="0" w:color="auto"/>
              <w:left w:val="single" w:sz="4" w:space="0" w:color="auto"/>
              <w:bottom w:val="single" w:sz="4" w:space="0" w:color="auto"/>
              <w:right w:val="single" w:sz="4" w:space="0" w:color="auto"/>
            </w:tcBorders>
          </w:tcPr>
          <w:p w14:paraId="0B459376" w14:textId="77777777" w:rsidR="00530D3B" w:rsidRPr="00D6757C" w:rsidRDefault="00530D3B" w:rsidP="00FC2D96">
            <w:pPr>
              <w:spacing w:after="0" w:line="240" w:lineRule="atLeast"/>
              <w:rPr>
                <w:sz w:val="22"/>
                <w:szCs w:val="22"/>
              </w:rPr>
            </w:pPr>
            <w:r w:rsidRPr="00D6757C">
              <w:rPr>
                <w:sz w:val="22"/>
                <w:szCs w:val="22"/>
              </w:rPr>
              <w:t>17.</w:t>
            </w:r>
          </w:p>
        </w:tc>
        <w:tc>
          <w:tcPr>
            <w:tcW w:w="6974" w:type="dxa"/>
            <w:tcBorders>
              <w:top w:val="single" w:sz="4" w:space="0" w:color="auto"/>
              <w:left w:val="single" w:sz="4" w:space="0" w:color="auto"/>
              <w:bottom w:val="single" w:sz="4" w:space="0" w:color="auto"/>
              <w:right w:val="single" w:sz="4" w:space="0" w:color="auto"/>
            </w:tcBorders>
          </w:tcPr>
          <w:p w14:paraId="0736BBB6" w14:textId="77777777" w:rsidR="00530D3B" w:rsidRPr="00D6757C" w:rsidRDefault="00530D3B" w:rsidP="00FC2D96">
            <w:pPr>
              <w:spacing w:after="0" w:line="240" w:lineRule="atLeast"/>
              <w:rPr>
                <w:sz w:val="22"/>
                <w:szCs w:val="22"/>
              </w:rPr>
            </w:pPr>
            <w:r w:rsidRPr="00D6757C">
              <w:rPr>
                <w:sz w:val="22"/>
                <w:szCs w:val="22"/>
              </w:rPr>
              <w:t>Средство для мытья посуды Фейри 2л.</w:t>
            </w:r>
          </w:p>
        </w:tc>
        <w:tc>
          <w:tcPr>
            <w:tcW w:w="1134" w:type="dxa"/>
            <w:tcBorders>
              <w:top w:val="single" w:sz="4" w:space="0" w:color="auto"/>
              <w:left w:val="single" w:sz="4" w:space="0" w:color="auto"/>
              <w:bottom w:val="single" w:sz="4" w:space="0" w:color="auto"/>
              <w:right w:val="single" w:sz="4" w:space="0" w:color="auto"/>
            </w:tcBorders>
          </w:tcPr>
          <w:p w14:paraId="59CBDE2D"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14:paraId="7D1752DD" w14:textId="77777777" w:rsidR="00530D3B" w:rsidRPr="00D6757C" w:rsidRDefault="00530D3B" w:rsidP="00FC2D96">
            <w:pPr>
              <w:spacing w:after="0" w:line="240" w:lineRule="atLeast"/>
              <w:jc w:val="left"/>
              <w:rPr>
                <w:sz w:val="22"/>
                <w:szCs w:val="22"/>
              </w:rPr>
            </w:pPr>
            <w:r w:rsidRPr="00D6757C">
              <w:rPr>
                <w:sz w:val="22"/>
                <w:szCs w:val="22"/>
              </w:rPr>
              <w:t>12</w:t>
            </w:r>
          </w:p>
        </w:tc>
      </w:tr>
      <w:tr w:rsidR="00530D3B" w:rsidRPr="00D6757C" w14:paraId="40E7686A"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6FB7FA88" w14:textId="77777777" w:rsidR="00530D3B" w:rsidRPr="00D6757C" w:rsidRDefault="00530D3B" w:rsidP="00FC2D96">
            <w:pPr>
              <w:spacing w:after="0" w:line="240" w:lineRule="atLeast"/>
              <w:rPr>
                <w:sz w:val="22"/>
                <w:szCs w:val="22"/>
              </w:rPr>
            </w:pPr>
            <w:r w:rsidRPr="00D6757C">
              <w:rPr>
                <w:sz w:val="22"/>
                <w:szCs w:val="22"/>
              </w:rPr>
              <w:t>18.</w:t>
            </w:r>
          </w:p>
        </w:tc>
        <w:tc>
          <w:tcPr>
            <w:tcW w:w="6974" w:type="dxa"/>
            <w:tcBorders>
              <w:top w:val="single" w:sz="4" w:space="0" w:color="auto"/>
              <w:left w:val="single" w:sz="4" w:space="0" w:color="auto"/>
              <w:bottom w:val="single" w:sz="4" w:space="0" w:color="auto"/>
              <w:right w:val="single" w:sz="4" w:space="0" w:color="auto"/>
            </w:tcBorders>
            <w:hideMark/>
          </w:tcPr>
          <w:p w14:paraId="00132A40" w14:textId="77777777" w:rsidR="00530D3B" w:rsidRPr="00D6757C" w:rsidRDefault="00530D3B" w:rsidP="00FC2D96">
            <w:pPr>
              <w:spacing w:after="0" w:line="240" w:lineRule="atLeast"/>
              <w:rPr>
                <w:sz w:val="22"/>
                <w:szCs w:val="22"/>
              </w:rPr>
            </w:pPr>
            <w:r w:rsidRPr="00D6757C">
              <w:rPr>
                <w:sz w:val="22"/>
                <w:szCs w:val="22"/>
              </w:rPr>
              <w:t>Средство для удаления ржавчины «</w:t>
            </w:r>
            <w:proofErr w:type="spellStart"/>
            <w:r w:rsidRPr="00D6757C">
              <w:rPr>
                <w:sz w:val="22"/>
                <w:szCs w:val="22"/>
              </w:rPr>
              <w:t>Санокс</w:t>
            </w:r>
            <w:proofErr w:type="spellEnd"/>
            <w:r w:rsidRPr="00D6757C">
              <w:rPr>
                <w:sz w:val="22"/>
                <w:szCs w:val="22"/>
              </w:rPr>
              <w:t xml:space="preserve"> – гель» 750 мл</w:t>
            </w:r>
          </w:p>
        </w:tc>
        <w:tc>
          <w:tcPr>
            <w:tcW w:w="1134" w:type="dxa"/>
            <w:tcBorders>
              <w:top w:val="single" w:sz="4" w:space="0" w:color="auto"/>
              <w:left w:val="single" w:sz="4" w:space="0" w:color="auto"/>
              <w:bottom w:val="single" w:sz="4" w:space="0" w:color="auto"/>
              <w:right w:val="single" w:sz="4" w:space="0" w:color="auto"/>
            </w:tcBorders>
            <w:hideMark/>
          </w:tcPr>
          <w:p w14:paraId="7A488096" w14:textId="77777777" w:rsidR="00530D3B" w:rsidRPr="00D6757C" w:rsidRDefault="00530D3B" w:rsidP="00FC2D96">
            <w:pPr>
              <w:spacing w:after="0" w:line="240" w:lineRule="atLeast"/>
              <w:jc w:val="center"/>
              <w:rPr>
                <w:sz w:val="22"/>
                <w:szCs w:val="22"/>
              </w:rPr>
            </w:pPr>
            <w:r w:rsidRPr="00D6757C">
              <w:rPr>
                <w:sz w:val="22"/>
                <w:szCs w:val="22"/>
              </w:rPr>
              <w:t>бут.</w:t>
            </w:r>
          </w:p>
        </w:tc>
        <w:tc>
          <w:tcPr>
            <w:tcW w:w="1276" w:type="dxa"/>
            <w:tcBorders>
              <w:top w:val="single" w:sz="4" w:space="0" w:color="auto"/>
              <w:left w:val="single" w:sz="4" w:space="0" w:color="auto"/>
              <w:bottom w:val="single" w:sz="4" w:space="0" w:color="auto"/>
              <w:right w:val="single" w:sz="4" w:space="0" w:color="auto"/>
            </w:tcBorders>
            <w:hideMark/>
          </w:tcPr>
          <w:p w14:paraId="4A79E232" w14:textId="77777777" w:rsidR="00530D3B" w:rsidRPr="00D6757C" w:rsidRDefault="00530D3B" w:rsidP="00FC2D96">
            <w:pPr>
              <w:spacing w:after="0" w:line="240" w:lineRule="atLeast"/>
              <w:jc w:val="left"/>
              <w:rPr>
                <w:sz w:val="22"/>
                <w:szCs w:val="22"/>
              </w:rPr>
            </w:pPr>
            <w:r w:rsidRPr="00D6757C">
              <w:rPr>
                <w:sz w:val="22"/>
                <w:szCs w:val="22"/>
              </w:rPr>
              <w:t>240</w:t>
            </w:r>
          </w:p>
        </w:tc>
      </w:tr>
      <w:tr w:rsidR="00530D3B" w:rsidRPr="00D6757C" w14:paraId="75E5C7E7"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089D7298" w14:textId="77777777" w:rsidR="00530D3B" w:rsidRPr="00D6757C" w:rsidRDefault="00530D3B" w:rsidP="00FC2D96">
            <w:pPr>
              <w:spacing w:after="0" w:line="240" w:lineRule="atLeast"/>
              <w:rPr>
                <w:sz w:val="22"/>
                <w:szCs w:val="22"/>
              </w:rPr>
            </w:pPr>
            <w:r w:rsidRPr="00D6757C">
              <w:rPr>
                <w:sz w:val="22"/>
                <w:szCs w:val="22"/>
              </w:rPr>
              <w:t>19.</w:t>
            </w:r>
          </w:p>
        </w:tc>
        <w:tc>
          <w:tcPr>
            <w:tcW w:w="6974" w:type="dxa"/>
            <w:tcBorders>
              <w:top w:val="single" w:sz="4" w:space="0" w:color="auto"/>
              <w:left w:val="single" w:sz="4" w:space="0" w:color="auto"/>
              <w:bottom w:val="single" w:sz="4" w:space="0" w:color="auto"/>
              <w:right w:val="single" w:sz="4" w:space="0" w:color="auto"/>
            </w:tcBorders>
            <w:hideMark/>
          </w:tcPr>
          <w:p w14:paraId="1B41DAA8" w14:textId="77777777" w:rsidR="00530D3B" w:rsidRPr="00D6757C" w:rsidRDefault="00530D3B" w:rsidP="00FC2D96">
            <w:pPr>
              <w:spacing w:after="0" w:line="240" w:lineRule="atLeast"/>
              <w:rPr>
                <w:sz w:val="22"/>
                <w:szCs w:val="22"/>
              </w:rPr>
            </w:pPr>
            <w:r w:rsidRPr="00D6757C">
              <w:rPr>
                <w:sz w:val="22"/>
                <w:szCs w:val="22"/>
              </w:rPr>
              <w:t>Чистящее средство «Доместос» (1 литр)</w:t>
            </w:r>
          </w:p>
        </w:tc>
        <w:tc>
          <w:tcPr>
            <w:tcW w:w="1134" w:type="dxa"/>
            <w:tcBorders>
              <w:top w:val="single" w:sz="4" w:space="0" w:color="auto"/>
              <w:left w:val="single" w:sz="4" w:space="0" w:color="auto"/>
              <w:bottom w:val="single" w:sz="4" w:space="0" w:color="auto"/>
              <w:right w:val="single" w:sz="4" w:space="0" w:color="auto"/>
            </w:tcBorders>
            <w:hideMark/>
          </w:tcPr>
          <w:p w14:paraId="486E23AA" w14:textId="77777777" w:rsidR="00530D3B" w:rsidRPr="00D6757C" w:rsidRDefault="00530D3B" w:rsidP="00FC2D96">
            <w:pPr>
              <w:spacing w:after="0" w:line="240" w:lineRule="atLeast"/>
              <w:jc w:val="center"/>
              <w:rPr>
                <w:sz w:val="22"/>
                <w:szCs w:val="22"/>
              </w:rPr>
            </w:pPr>
            <w:r w:rsidRPr="00D6757C">
              <w:rPr>
                <w:sz w:val="22"/>
                <w:szCs w:val="22"/>
              </w:rPr>
              <w:t>бут.</w:t>
            </w:r>
          </w:p>
        </w:tc>
        <w:tc>
          <w:tcPr>
            <w:tcW w:w="1276" w:type="dxa"/>
            <w:tcBorders>
              <w:top w:val="single" w:sz="4" w:space="0" w:color="auto"/>
              <w:left w:val="single" w:sz="4" w:space="0" w:color="auto"/>
              <w:bottom w:val="single" w:sz="4" w:space="0" w:color="auto"/>
              <w:right w:val="single" w:sz="4" w:space="0" w:color="auto"/>
            </w:tcBorders>
            <w:hideMark/>
          </w:tcPr>
          <w:p w14:paraId="445B1948" w14:textId="77777777" w:rsidR="00530D3B" w:rsidRPr="00D6757C" w:rsidRDefault="00530D3B" w:rsidP="00FC2D96">
            <w:pPr>
              <w:spacing w:after="0" w:line="240" w:lineRule="atLeast"/>
              <w:jc w:val="left"/>
              <w:rPr>
                <w:sz w:val="22"/>
                <w:szCs w:val="22"/>
              </w:rPr>
            </w:pPr>
            <w:r w:rsidRPr="00D6757C">
              <w:rPr>
                <w:sz w:val="22"/>
                <w:szCs w:val="22"/>
              </w:rPr>
              <w:t>480</w:t>
            </w:r>
          </w:p>
        </w:tc>
      </w:tr>
      <w:tr w:rsidR="00530D3B" w:rsidRPr="00D6757C" w14:paraId="59CE7F67" w14:textId="77777777" w:rsidTr="00FC2D96">
        <w:tc>
          <w:tcPr>
            <w:tcW w:w="647" w:type="dxa"/>
            <w:tcBorders>
              <w:top w:val="single" w:sz="4" w:space="0" w:color="auto"/>
              <w:left w:val="single" w:sz="4" w:space="0" w:color="auto"/>
              <w:bottom w:val="single" w:sz="4" w:space="0" w:color="auto"/>
              <w:right w:val="single" w:sz="4" w:space="0" w:color="auto"/>
            </w:tcBorders>
          </w:tcPr>
          <w:p w14:paraId="0B32E694" w14:textId="77777777" w:rsidR="00530D3B" w:rsidRPr="00D6757C" w:rsidRDefault="00530D3B" w:rsidP="00FC2D96">
            <w:pPr>
              <w:spacing w:after="0" w:line="240" w:lineRule="atLeast"/>
              <w:rPr>
                <w:sz w:val="22"/>
                <w:szCs w:val="22"/>
              </w:rPr>
            </w:pPr>
            <w:r w:rsidRPr="00D6757C">
              <w:rPr>
                <w:sz w:val="22"/>
                <w:szCs w:val="22"/>
              </w:rPr>
              <w:t>20.</w:t>
            </w:r>
          </w:p>
        </w:tc>
        <w:tc>
          <w:tcPr>
            <w:tcW w:w="6974" w:type="dxa"/>
            <w:tcBorders>
              <w:top w:val="single" w:sz="4" w:space="0" w:color="auto"/>
              <w:left w:val="single" w:sz="4" w:space="0" w:color="auto"/>
              <w:bottom w:val="single" w:sz="4" w:space="0" w:color="auto"/>
              <w:right w:val="single" w:sz="4" w:space="0" w:color="auto"/>
            </w:tcBorders>
          </w:tcPr>
          <w:p w14:paraId="3AC46068" w14:textId="77777777" w:rsidR="00530D3B" w:rsidRPr="00D6757C" w:rsidRDefault="00530D3B" w:rsidP="00FC2D96">
            <w:pPr>
              <w:spacing w:after="0" w:line="240" w:lineRule="atLeast"/>
              <w:rPr>
                <w:sz w:val="22"/>
                <w:szCs w:val="22"/>
              </w:rPr>
            </w:pPr>
            <w:r w:rsidRPr="00D6757C">
              <w:rPr>
                <w:sz w:val="22"/>
                <w:szCs w:val="22"/>
              </w:rPr>
              <w:t xml:space="preserve">Дезинфицирующие таблетки </w:t>
            </w:r>
          </w:p>
          <w:p w14:paraId="1AB348CE" w14:textId="77777777" w:rsidR="00530D3B" w:rsidRPr="00D6757C" w:rsidRDefault="00530D3B" w:rsidP="00FC2D96">
            <w:pPr>
              <w:spacing w:after="0" w:line="240" w:lineRule="atLeast"/>
              <w:rPr>
                <w:sz w:val="22"/>
                <w:szCs w:val="22"/>
              </w:rPr>
            </w:pPr>
            <w:r w:rsidRPr="00D6757C">
              <w:rPr>
                <w:sz w:val="22"/>
                <w:szCs w:val="22"/>
              </w:rPr>
              <w:t>«</w:t>
            </w:r>
            <w:proofErr w:type="spellStart"/>
            <w:r w:rsidRPr="00D6757C">
              <w:rPr>
                <w:sz w:val="22"/>
                <w:szCs w:val="22"/>
              </w:rPr>
              <w:t>Део</w:t>
            </w:r>
            <w:proofErr w:type="spellEnd"/>
            <w:r w:rsidRPr="00D6757C">
              <w:rPr>
                <w:sz w:val="22"/>
                <w:szCs w:val="22"/>
              </w:rPr>
              <w:t>-хлор» (300 таблеток в банке)</w:t>
            </w:r>
          </w:p>
        </w:tc>
        <w:tc>
          <w:tcPr>
            <w:tcW w:w="1134" w:type="dxa"/>
            <w:tcBorders>
              <w:top w:val="single" w:sz="4" w:space="0" w:color="auto"/>
              <w:left w:val="single" w:sz="4" w:space="0" w:color="auto"/>
              <w:bottom w:val="single" w:sz="4" w:space="0" w:color="auto"/>
              <w:right w:val="single" w:sz="4" w:space="0" w:color="auto"/>
            </w:tcBorders>
          </w:tcPr>
          <w:p w14:paraId="6AFCC433" w14:textId="77777777" w:rsidR="00530D3B" w:rsidRPr="00D6757C" w:rsidRDefault="00530D3B" w:rsidP="00FC2D96">
            <w:pPr>
              <w:spacing w:after="0" w:line="240" w:lineRule="atLeast"/>
              <w:jc w:val="center"/>
              <w:rPr>
                <w:sz w:val="22"/>
                <w:szCs w:val="22"/>
              </w:rPr>
            </w:pPr>
            <w:r w:rsidRPr="00D6757C">
              <w:rPr>
                <w:sz w:val="22"/>
                <w:szCs w:val="22"/>
              </w:rPr>
              <w:t>банка</w:t>
            </w:r>
          </w:p>
        </w:tc>
        <w:tc>
          <w:tcPr>
            <w:tcW w:w="1276" w:type="dxa"/>
            <w:tcBorders>
              <w:top w:val="single" w:sz="4" w:space="0" w:color="auto"/>
              <w:left w:val="single" w:sz="4" w:space="0" w:color="auto"/>
              <w:bottom w:val="single" w:sz="4" w:space="0" w:color="auto"/>
              <w:right w:val="single" w:sz="4" w:space="0" w:color="auto"/>
            </w:tcBorders>
          </w:tcPr>
          <w:p w14:paraId="7DFFCFA9" w14:textId="77777777" w:rsidR="00530D3B" w:rsidRPr="00D6757C" w:rsidRDefault="00530D3B" w:rsidP="00FC2D96">
            <w:pPr>
              <w:spacing w:after="0" w:line="240" w:lineRule="atLeast"/>
              <w:rPr>
                <w:sz w:val="22"/>
                <w:szCs w:val="22"/>
              </w:rPr>
            </w:pPr>
            <w:r w:rsidRPr="00D6757C">
              <w:rPr>
                <w:sz w:val="22"/>
                <w:szCs w:val="22"/>
              </w:rPr>
              <w:t>12</w:t>
            </w:r>
          </w:p>
        </w:tc>
      </w:tr>
      <w:tr w:rsidR="00530D3B" w:rsidRPr="00D6757C" w14:paraId="61ACAD00" w14:textId="77777777" w:rsidTr="00FC2D96">
        <w:tc>
          <w:tcPr>
            <w:tcW w:w="647" w:type="dxa"/>
            <w:tcBorders>
              <w:top w:val="single" w:sz="4" w:space="0" w:color="auto"/>
              <w:left w:val="single" w:sz="4" w:space="0" w:color="auto"/>
              <w:bottom w:val="single" w:sz="4" w:space="0" w:color="auto"/>
              <w:right w:val="single" w:sz="4" w:space="0" w:color="auto"/>
            </w:tcBorders>
          </w:tcPr>
          <w:p w14:paraId="61FA79BE" w14:textId="77777777" w:rsidR="00530D3B" w:rsidRPr="00D6757C" w:rsidRDefault="00530D3B" w:rsidP="00FC2D96">
            <w:pPr>
              <w:spacing w:after="0" w:line="240" w:lineRule="atLeast"/>
              <w:rPr>
                <w:sz w:val="22"/>
                <w:szCs w:val="22"/>
              </w:rPr>
            </w:pPr>
            <w:r w:rsidRPr="00D6757C">
              <w:rPr>
                <w:sz w:val="22"/>
                <w:szCs w:val="22"/>
              </w:rPr>
              <w:t>21.</w:t>
            </w:r>
          </w:p>
        </w:tc>
        <w:tc>
          <w:tcPr>
            <w:tcW w:w="6974" w:type="dxa"/>
            <w:tcBorders>
              <w:top w:val="single" w:sz="4" w:space="0" w:color="auto"/>
              <w:left w:val="single" w:sz="4" w:space="0" w:color="auto"/>
              <w:bottom w:val="single" w:sz="4" w:space="0" w:color="auto"/>
              <w:right w:val="single" w:sz="4" w:space="0" w:color="auto"/>
            </w:tcBorders>
          </w:tcPr>
          <w:p w14:paraId="611D5A5E" w14:textId="77777777" w:rsidR="00530D3B" w:rsidRPr="00D6757C" w:rsidRDefault="00530D3B" w:rsidP="00FC2D96">
            <w:pPr>
              <w:spacing w:after="0" w:line="240" w:lineRule="atLeast"/>
              <w:rPr>
                <w:sz w:val="22"/>
                <w:szCs w:val="22"/>
              </w:rPr>
            </w:pPr>
            <w:r w:rsidRPr="00D6757C">
              <w:rPr>
                <w:sz w:val="22"/>
                <w:szCs w:val="22"/>
              </w:rPr>
              <w:t>Трио-гель (1 литр)</w:t>
            </w:r>
          </w:p>
        </w:tc>
        <w:tc>
          <w:tcPr>
            <w:tcW w:w="1134" w:type="dxa"/>
            <w:tcBorders>
              <w:top w:val="single" w:sz="4" w:space="0" w:color="auto"/>
              <w:left w:val="single" w:sz="4" w:space="0" w:color="auto"/>
              <w:bottom w:val="single" w:sz="4" w:space="0" w:color="auto"/>
              <w:right w:val="single" w:sz="4" w:space="0" w:color="auto"/>
            </w:tcBorders>
          </w:tcPr>
          <w:p w14:paraId="3E20BB04"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14:paraId="08B34D64" w14:textId="77777777" w:rsidR="00530D3B" w:rsidRPr="00D6757C" w:rsidRDefault="00530D3B" w:rsidP="00FC2D96">
            <w:pPr>
              <w:spacing w:after="0" w:line="240" w:lineRule="atLeast"/>
              <w:rPr>
                <w:sz w:val="22"/>
                <w:szCs w:val="22"/>
              </w:rPr>
            </w:pPr>
            <w:r w:rsidRPr="00D6757C">
              <w:rPr>
                <w:sz w:val="22"/>
                <w:szCs w:val="22"/>
              </w:rPr>
              <w:t>156</w:t>
            </w:r>
          </w:p>
        </w:tc>
      </w:tr>
      <w:tr w:rsidR="00530D3B" w:rsidRPr="00D6757C" w14:paraId="768E2679"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3875B144" w14:textId="77777777" w:rsidR="00530D3B" w:rsidRPr="00D6757C" w:rsidRDefault="00530D3B" w:rsidP="00FC2D96">
            <w:pPr>
              <w:spacing w:after="0" w:line="240" w:lineRule="atLeast"/>
              <w:rPr>
                <w:sz w:val="22"/>
                <w:szCs w:val="22"/>
              </w:rPr>
            </w:pPr>
            <w:r w:rsidRPr="00D6757C">
              <w:rPr>
                <w:sz w:val="22"/>
                <w:szCs w:val="22"/>
              </w:rPr>
              <w:t>22.</w:t>
            </w:r>
          </w:p>
        </w:tc>
        <w:tc>
          <w:tcPr>
            <w:tcW w:w="6974" w:type="dxa"/>
            <w:tcBorders>
              <w:top w:val="single" w:sz="4" w:space="0" w:color="auto"/>
              <w:left w:val="single" w:sz="4" w:space="0" w:color="auto"/>
              <w:bottom w:val="single" w:sz="4" w:space="0" w:color="auto"/>
              <w:right w:val="single" w:sz="4" w:space="0" w:color="auto"/>
            </w:tcBorders>
            <w:hideMark/>
          </w:tcPr>
          <w:p w14:paraId="161E567F" w14:textId="77777777" w:rsidR="00530D3B" w:rsidRPr="00D6757C" w:rsidRDefault="00530D3B" w:rsidP="00FC2D96">
            <w:pPr>
              <w:spacing w:after="0" w:line="240" w:lineRule="atLeast"/>
              <w:rPr>
                <w:sz w:val="22"/>
                <w:szCs w:val="22"/>
              </w:rPr>
            </w:pPr>
            <w:r w:rsidRPr="00D6757C">
              <w:rPr>
                <w:sz w:val="22"/>
                <w:szCs w:val="22"/>
              </w:rPr>
              <w:t>Средство для мытья стёкол «Мистер Пропер» с курком 500 мл</w:t>
            </w:r>
          </w:p>
        </w:tc>
        <w:tc>
          <w:tcPr>
            <w:tcW w:w="1134" w:type="dxa"/>
            <w:tcBorders>
              <w:top w:val="single" w:sz="4" w:space="0" w:color="auto"/>
              <w:left w:val="single" w:sz="4" w:space="0" w:color="auto"/>
              <w:bottom w:val="single" w:sz="4" w:space="0" w:color="auto"/>
              <w:right w:val="single" w:sz="4" w:space="0" w:color="auto"/>
            </w:tcBorders>
            <w:hideMark/>
          </w:tcPr>
          <w:p w14:paraId="24E902FB" w14:textId="77777777" w:rsidR="00530D3B" w:rsidRPr="00D6757C" w:rsidRDefault="00530D3B" w:rsidP="00FC2D96">
            <w:pPr>
              <w:spacing w:after="0" w:line="240" w:lineRule="atLeast"/>
              <w:jc w:val="center"/>
              <w:rPr>
                <w:sz w:val="22"/>
                <w:szCs w:val="22"/>
              </w:rPr>
            </w:pPr>
            <w:r w:rsidRPr="00D6757C">
              <w:rPr>
                <w:sz w:val="22"/>
                <w:szCs w:val="22"/>
              </w:rPr>
              <w:t>бут.</w:t>
            </w:r>
          </w:p>
        </w:tc>
        <w:tc>
          <w:tcPr>
            <w:tcW w:w="1276" w:type="dxa"/>
            <w:tcBorders>
              <w:top w:val="single" w:sz="4" w:space="0" w:color="auto"/>
              <w:left w:val="single" w:sz="4" w:space="0" w:color="auto"/>
              <w:bottom w:val="single" w:sz="4" w:space="0" w:color="auto"/>
              <w:right w:val="single" w:sz="4" w:space="0" w:color="auto"/>
            </w:tcBorders>
            <w:hideMark/>
          </w:tcPr>
          <w:p w14:paraId="1A241D8B" w14:textId="77777777" w:rsidR="00530D3B" w:rsidRPr="00D6757C" w:rsidRDefault="00530D3B" w:rsidP="00FC2D96">
            <w:pPr>
              <w:spacing w:after="0" w:line="240" w:lineRule="atLeast"/>
              <w:jc w:val="left"/>
              <w:rPr>
                <w:sz w:val="22"/>
                <w:szCs w:val="22"/>
              </w:rPr>
            </w:pPr>
            <w:r w:rsidRPr="00D6757C">
              <w:rPr>
                <w:sz w:val="22"/>
                <w:szCs w:val="22"/>
              </w:rPr>
              <w:t>144</w:t>
            </w:r>
          </w:p>
        </w:tc>
      </w:tr>
      <w:tr w:rsidR="00530D3B" w:rsidRPr="00D6757C" w14:paraId="6387D9E0"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4666ED03" w14:textId="77777777" w:rsidR="00530D3B" w:rsidRPr="00D6757C" w:rsidRDefault="00530D3B" w:rsidP="00FC2D96">
            <w:pPr>
              <w:spacing w:after="0" w:line="240" w:lineRule="atLeast"/>
              <w:rPr>
                <w:sz w:val="22"/>
                <w:szCs w:val="22"/>
              </w:rPr>
            </w:pPr>
            <w:r w:rsidRPr="00D6757C">
              <w:rPr>
                <w:sz w:val="22"/>
                <w:szCs w:val="22"/>
              </w:rPr>
              <w:t>23.</w:t>
            </w:r>
          </w:p>
        </w:tc>
        <w:tc>
          <w:tcPr>
            <w:tcW w:w="6974" w:type="dxa"/>
            <w:tcBorders>
              <w:top w:val="single" w:sz="4" w:space="0" w:color="auto"/>
              <w:left w:val="single" w:sz="4" w:space="0" w:color="auto"/>
              <w:bottom w:val="single" w:sz="4" w:space="0" w:color="auto"/>
              <w:right w:val="single" w:sz="4" w:space="0" w:color="auto"/>
            </w:tcBorders>
            <w:hideMark/>
          </w:tcPr>
          <w:p w14:paraId="759F6C12" w14:textId="77777777" w:rsidR="00530D3B" w:rsidRPr="00D6757C" w:rsidRDefault="00530D3B" w:rsidP="00FC2D96">
            <w:pPr>
              <w:spacing w:after="0" w:line="240" w:lineRule="atLeast"/>
              <w:rPr>
                <w:sz w:val="22"/>
                <w:szCs w:val="22"/>
              </w:rPr>
            </w:pPr>
            <w:r w:rsidRPr="00D6757C">
              <w:rPr>
                <w:sz w:val="22"/>
                <w:szCs w:val="22"/>
              </w:rPr>
              <w:t>Средство для мытья полов «Мистер Мускул» 500 мл</w:t>
            </w:r>
          </w:p>
        </w:tc>
        <w:tc>
          <w:tcPr>
            <w:tcW w:w="1134" w:type="dxa"/>
            <w:tcBorders>
              <w:top w:val="single" w:sz="4" w:space="0" w:color="auto"/>
              <w:left w:val="single" w:sz="4" w:space="0" w:color="auto"/>
              <w:bottom w:val="single" w:sz="4" w:space="0" w:color="auto"/>
              <w:right w:val="single" w:sz="4" w:space="0" w:color="auto"/>
            </w:tcBorders>
            <w:hideMark/>
          </w:tcPr>
          <w:p w14:paraId="0001E288" w14:textId="77777777" w:rsidR="00530D3B" w:rsidRPr="00D6757C" w:rsidRDefault="00530D3B" w:rsidP="00FC2D96">
            <w:pPr>
              <w:spacing w:after="0" w:line="240" w:lineRule="atLeast"/>
              <w:rPr>
                <w:sz w:val="22"/>
                <w:szCs w:val="22"/>
              </w:rPr>
            </w:pPr>
            <w:r w:rsidRPr="00D6757C">
              <w:rPr>
                <w:sz w:val="22"/>
                <w:szCs w:val="22"/>
              </w:rPr>
              <w:t xml:space="preserve">       бут.</w:t>
            </w:r>
          </w:p>
        </w:tc>
        <w:tc>
          <w:tcPr>
            <w:tcW w:w="1276" w:type="dxa"/>
            <w:tcBorders>
              <w:top w:val="single" w:sz="4" w:space="0" w:color="auto"/>
              <w:left w:val="single" w:sz="4" w:space="0" w:color="auto"/>
              <w:bottom w:val="single" w:sz="4" w:space="0" w:color="auto"/>
              <w:right w:val="single" w:sz="4" w:space="0" w:color="auto"/>
            </w:tcBorders>
            <w:hideMark/>
          </w:tcPr>
          <w:p w14:paraId="635C35C6" w14:textId="77777777" w:rsidR="00530D3B" w:rsidRPr="00D6757C" w:rsidRDefault="00530D3B" w:rsidP="00FC2D96">
            <w:pPr>
              <w:spacing w:after="0" w:line="240" w:lineRule="atLeast"/>
              <w:jc w:val="left"/>
              <w:rPr>
                <w:sz w:val="22"/>
                <w:szCs w:val="22"/>
              </w:rPr>
            </w:pPr>
            <w:r w:rsidRPr="00D6757C">
              <w:rPr>
                <w:sz w:val="22"/>
                <w:szCs w:val="22"/>
              </w:rPr>
              <w:t>144</w:t>
            </w:r>
          </w:p>
        </w:tc>
      </w:tr>
      <w:tr w:rsidR="00530D3B" w:rsidRPr="00D6757C" w14:paraId="2D4C57AF" w14:textId="77777777" w:rsidTr="00FC2D96">
        <w:tc>
          <w:tcPr>
            <w:tcW w:w="647" w:type="dxa"/>
            <w:tcBorders>
              <w:top w:val="single" w:sz="4" w:space="0" w:color="auto"/>
              <w:left w:val="single" w:sz="4" w:space="0" w:color="auto"/>
              <w:bottom w:val="single" w:sz="4" w:space="0" w:color="auto"/>
              <w:right w:val="single" w:sz="4" w:space="0" w:color="auto"/>
            </w:tcBorders>
          </w:tcPr>
          <w:p w14:paraId="6DBE521F" w14:textId="77777777" w:rsidR="00530D3B" w:rsidRPr="00D6757C" w:rsidRDefault="00530D3B" w:rsidP="00FC2D96">
            <w:pPr>
              <w:spacing w:after="0" w:line="240" w:lineRule="atLeast"/>
              <w:rPr>
                <w:sz w:val="22"/>
                <w:szCs w:val="22"/>
              </w:rPr>
            </w:pPr>
            <w:r w:rsidRPr="00D6757C">
              <w:rPr>
                <w:sz w:val="22"/>
                <w:szCs w:val="22"/>
              </w:rPr>
              <w:t>24.</w:t>
            </w:r>
          </w:p>
        </w:tc>
        <w:tc>
          <w:tcPr>
            <w:tcW w:w="6974" w:type="dxa"/>
            <w:tcBorders>
              <w:top w:val="single" w:sz="4" w:space="0" w:color="auto"/>
              <w:left w:val="single" w:sz="4" w:space="0" w:color="auto"/>
              <w:bottom w:val="single" w:sz="4" w:space="0" w:color="auto"/>
              <w:right w:val="single" w:sz="4" w:space="0" w:color="auto"/>
            </w:tcBorders>
          </w:tcPr>
          <w:p w14:paraId="396150BF" w14:textId="77777777" w:rsidR="00530D3B" w:rsidRPr="00D6757C" w:rsidRDefault="00530D3B" w:rsidP="00FC2D96">
            <w:pPr>
              <w:spacing w:after="0" w:line="240" w:lineRule="atLeast"/>
              <w:rPr>
                <w:sz w:val="22"/>
                <w:szCs w:val="22"/>
              </w:rPr>
            </w:pPr>
            <w:r w:rsidRPr="00D6757C">
              <w:rPr>
                <w:sz w:val="22"/>
                <w:szCs w:val="22"/>
              </w:rPr>
              <w:t xml:space="preserve">Мыло хозяйственное (72%, 200 </w:t>
            </w:r>
            <w:proofErr w:type="spellStart"/>
            <w:r w:rsidRPr="00D6757C">
              <w:rPr>
                <w:sz w:val="22"/>
                <w:szCs w:val="22"/>
              </w:rPr>
              <w:t>гр</w:t>
            </w:r>
            <w:proofErr w:type="spellEnd"/>
            <w:r w:rsidRPr="00D6757C">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65636F00" w14:textId="77777777" w:rsidR="00530D3B" w:rsidRPr="00D6757C" w:rsidRDefault="00530D3B" w:rsidP="00FC2D96">
            <w:pPr>
              <w:spacing w:after="0" w:line="240" w:lineRule="atLeast"/>
              <w:rPr>
                <w:sz w:val="22"/>
                <w:szCs w:val="22"/>
              </w:rPr>
            </w:pPr>
            <w:r w:rsidRPr="00D6757C">
              <w:rPr>
                <w:sz w:val="22"/>
                <w:szCs w:val="22"/>
              </w:rPr>
              <w:t xml:space="preserve">       шт.</w:t>
            </w:r>
          </w:p>
        </w:tc>
        <w:tc>
          <w:tcPr>
            <w:tcW w:w="1276" w:type="dxa"/>
            <w:tcBorders>
              <w:top w:val="single" w:sz="4" w:space="0" w:color="auto"/>
              <w:left w:val="single" w:sz="4" w:space="0" w:color="auto"/>
              <w:bottom w:val="single" w:sz="4" w:space="0" w:color="auto"/>
              <w:right w:val="single" w:sz="4" w:space="0" w:color="auto"/>
            </w:tcBorders>
          </w:tcPr>
          <w:p w14:paraId="32A63502" w14:textId="77777777" w:rsidR="00530D3B" w:rsidRPr="00D6757C" w:rsidRDefault="00530D3B" w:rsidP="00FC2D96">
            <w:pPr>
              <w:spacing w:after="0" w:line="240" w:lineRule="atLeast"/>
              <w:jc w:val="left"/>
              <w:rPr>
                <w:sz w:val="22"/>
                <w:szCs w:val="22"/>
              </w:rPr>
            </w:pPr>
            <w:r w:rsidRPr="00D6757C">
              <w:rPr>
                <w:sz w:val="22"/>
                <w:szCs w:val="22"/>
              </w:rPr>
              <w:t>120</w:t>
            </w:r>
          </w:p>
        </w:tc>
      </w:tr>
      <w:tr w:rsidR="00530D3B" w:rsidRPr="00D6757C" w14:paraId="2A04EA14"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64CC92C3" w14:textId="77777777" w:rsidR="00530D3B" w:rsidRPr="00D6757C" w:rsidRDefault="00530D3B" w:rsidP="00FC2D96">
            <w:pPr>
              <w:spacing w:after="0" w:line="240" w:lineRule="atLeast"/>
              <w:rPr>
                <w:sz w:val="22"/>
                <w:szCs w:val="22"/>
              </w:rPr>
            </w:pPr>
            <w:r w:rsidRPr="00D6757C">
              <w:rPr>
                <w:sz w:val="22"/>
                <w:szCs w:val="22"/>
              </w:rPr>
              <w:t>25.</w:t>
            </w:r>
          </w:p>
        </w:tc>
        <w:tc>
          <w:tcPr>
            <w:tcW w:w="6974" w:type="dxa"/>
            <w:tcBorders>
              <w:top w:val="single" w:sz="4" w:space="0" w:color="auto"/>
              <w:left w:val="single" w:sz="4" w:space="0" w:color="auto"/>
              <w:bottom w:val="single" w:sz="4" w:space="0" w:color="auto"/>
              <w:right w:val="single" w:sz="4" w:space="0" w:color="auto"/>
            </w:tcBorders>
            <w:hideMark/>
          </w:tcPr>
          <w:p w14:paraId="172739E7" w14:textId="77777777" w:rsidR="00530D3B" w:rsidRPr="00D6757C" w:rsidRDefault="00530D3B" w:rsidP="00FC2D96">
            <w:pPr>
              <w:spacing w:after="0" w:line="240" w:lineRule="atLeast"/>
              <w:rPr>
                <w:sz w:val="22"/>
                <w:szCs w:val="22"/>
              </w:rPr>
            </w:pPr>
            <w:r w:rsidRPr="00D6757C">
              <w:rPr>
                <w:sz w:val="22"/>
                <w:szCs w:val="22"/>
              </w:rPr>
              <w:t xml:space="preserve">Набор </w:t>
            </w:r>
            <w:proofErr w:type="spellStart"/>
            <w:r w:rsidRPr="00D6757C">
              <w:rPr>
                <w:sz w:val="22"/>
                <w:szCs w:val="22"/>
              </w:rPr>
              <w:t>фетка</w:t>
            </w:r>
            <w:proofErr w:type="spellEnd"/>
            <w:r w:rsidRPr="00D6757C">
              <w:rPr>
                <w:sz w:val="22"/>
                <w:szCs w:val="22"/>
              </w:rPr>
              <w:t xml:space="preserve"> для уборки супер впитывающая 3 </w:t>
            </w:r>
            <w:proofErr w:type="spellStart"/>
            <w:r w:rsidRPr="00D6757C">
              <w:rPr>
                <w:sz w:val="22"/>
                <w:szCs w:val="22"/>
              </w:rPr>
              <w:t>шт</w:t>
            </w:r>
            <w:proofErr w:type="spellEnd"/>
            <w:r w:rsidRPr="00D6757C">
              <w:rPr>
                <w:sz w:val="22"/>
                <w:szCs w:val="22"/>
              </w:rPr>
              <w:t xml:space="preserve"> (микрофибра 30*30)</w:t>
            </w:r>
          </w:p>
        </w:tc>
        <w:tc>
          <w:tcPr>
            <w:tcW w:w="1134" w:type="dxa"/>
            <w:tcBorders>
              <w:top w:val="single" w:sz="4" w:space="0" w:color="auto"/>
              <w:left w:val="single" w:sz="4" w:space="0" w:color="auto"/>
              <w:bottom w:val="single" w:sz="4" w:space="0" w:color="auto"/>
              <w:right w:val="single" w:sz="4" w:space="0" w:color="auto"/>
            </w:tcBorders>
            <w:hideMark/>
          </w:tcPr>
          <w:p w14:paraId="56E51E72"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hideMark/>
          </w:tcPr>
          <w:p w14:paraId="2ECDD8DA" w14:textId="77777777" w:rsidR="00530D3B" w:rsidRPr="00D6757C" w:rsidRDefault="00530D3B" w:rsidP="00FC2D96">
            <w:pPr>
              <w:spacing w:after="0" w:line="240" w:lineRule="atLeast"/>
              <w:jc w:val="left"/>
              <w:rPr>
                <w:sz w:val="22"/>
                <w:szCs w:val="22"/>
              </w:rPr>
            </w:pPr>
            <w:r w:rsidRPr="00D6757C">
              <w:rPr>
                <w:sz w:val="22"/>
                <w:szCs w:val="22"/>
              </w:rPr>
              <w:t>96</w:t>
            </w:r>
          </w:p>
        </w:tc>
      </w:tr>
      <w:tr w:rsidR="00530D3B" w:rsidRPr="00D6757C" w14:paraId="25DD92E1"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994D4AA" w14:textId="77777777" w:rsidR="00530D3B" w:rsidRPr="00D6757C" w:rsidRDefault="00530D3B" w:rsidP="00FC2D96">
            <w:pPr>
              <w:spacing w:after="0" w:line="240" w:lineRule="atLeast"/>
              <w:rPr>
                <w:sz w:val="22"/>
                <w:szCs w:val="22"/>
              </w:rPr>
            </w:pPr>
            <w:r w:rsidRPr="00D6757C">
              <w:rPr>
                <w:sz w:val="22"/>
                <w:szCs w:val="22"/>
              </w:rPr>
              <w:t>26.</w:t>
            </w:r>
          </w:p>
        </w:tc>
        <w:tc>
          <w:tcPr>
            <w:tcW w:w="6974" w:type="dxa"/>
            <w:tcBorders>
              <w:top w:val="single" w:sz="4" w:space="0" w:color="auto"/>
              <w:left w:val="single" w:sz="4" w:space="0" w:color="auto"/>
              <w:bottom w:val="single" w:sz="4" w:space="0" w:color="auto"/>
              <w:right w:val="single" w:sz="4" w:space="0" w:color="auto"/>
            </w:tcBorders>
            <w:hideMark/>
          </w:tcPr>
          <w:p w14:paraId="7DAF3799" w14:textId="77777777" w:rsidR="00530D3B" w:rsidRPr="00D6757C" w:rsidRDefault="00530D3B" w:rsidP="00FC2D96">
            <w:pPr>
              <w:spacing w:after="0" w:line="240" w:lineRule="atLeast"/>
              <w:rPr>
                <w:sz w:val="22"/>
                <w:szCs w:val="22"/>
              </w:rPr>
            </w:pPr>
            <w:r w:rsidRPr="00D6757C">
              <w:rPr>
                <w:sz w:val="22"/>
                <w:szCs w:val="22"/>
              </w:rPr>
              <w:t xml:space="preserve">Полотно </w:t>
            </w:r>
            <w:proofErr w:type="spellStart"/>
            <w:r w:rsidRPr="00D6757C">
              <w:rPr>
                <w:sz w:val="22"/>
                <w:szCs w:val="22"/>
              </w:rPr>
              <w:t>нетканное</w:t>
            </w:r>
            <w:proofErr w:type="spellEnd"/>
            <w:r w:rsidRPr="00D6757C">
              <w:rPr>
                <w:sz w:val="22"/>
                <w:szCs w:val="22"/>
              </w:rPr>
              <w:t xml:space="preserve"> для мытья полов (1 м ширина, 50 метров в рулоне)</w:t>
            </w:r>
          </w:p>
        </w:tc>
        <w:tc>
          <w:tcPr>
            <w:tcW w:w="1134" w:type="dxa"/>
            <w:tcBorders>
              <w:top w:val="single" w:sz="4" w:space="0" w:color="auto"/>
              <w:left w:val="single" w:sz="4" w:space="0" w:color="auto"/>
              <w:bottom w:val="single" w:sz="4" w:space="0" w:color="auto"/>
              <w:right w:val="single" w:sz="4" w:space="0" w:color="auto"/>
            </w:tcBorders>
            <w:hideMark/>
          </w:tcPr>
          <w:p w14:paraId="45F4F17A" w14:textId="77777777" w:rsidR="00530D3B" w:rsidRPr="00D6757C" w:rsidRDefault="00530D3B" w:rsidP="00FC2D96">
            <w:pPr>
              <w:spacing w:after="0" w:line="240" w:lineRule="atLeast"/>
              <w:jc w:val="center"/>
              <w:rPr>
                <w:sz w:val="22"/>
                <w:szCs w:val="22"/>
              </w:rPr>
            </w:pPr>
            <w:r w:rsidRPr="00D6757C">
              <w:rPr>
                <w:sz w:val="22"/>
                <w:szCs w:val="22"/>
              </w:rPr>
              <w:t>рулон.</w:t>
            </w:r>
          </w:p>
        </w:tc>
        <w:tc>
          <w:tcPr>
            <w:tcW w:w="1276" w:type="dxa"/>
            <w:tcBorders>
              <w:top w:val="single" w:sz="4" w:space="0" w:color="auto"/>
              <w:left w:val="single" w:sz="4" w:space="0" w:color="auto"/>
              <w:bottom w:val="single" w:sz="4" w:space="0" w:color="auto"/>
              <w:right w:val="single" w:sz="4" w:space="0" w:color="auto"/>
            </w:tcBorders>
            <w:hideMark/>
          </w:tcPr>
          <w:p w14:paraId="60E0A9C3"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3E8C6821" w14:textId="77777777" w:rsidTr="00FC2D96">
        <w:tc>
          <w:tcPr>
            <w:tcW w:w="647" w:type="dxa"/>
            <w:tcBorders>
              <w:top w:val="single" w:sz="4" w:space="0" w:color="auto"/>
              <w:left w:val="single" w:sz="4" w:space="0" w:color="auto"/>
              <w:bottom w:val="single" w:sz="4" w:space="0" w:color="auto"/>
              <w:right w:val="single" w:sz="4" w:space="0" w:color="auto"/>
            </w:tcBorders>
          </w:tcPr>
          <w:p w14:paraId="405890F0" w14:textId="77777777" w:rsidR="00530D3B" w:rsidRPr="00D6757C" w:rsidRDefault="00530D3B" w:rsidP="00FC2D96">
            <w:pPr>
              <w:spacing w:after="0" w:line="240" w:lineRule="atLeast"/>
              <w:rPr>
                <w:sz w:val="22"/>
                <w:szCs w:val="22"/>
              </w:rPr>
            </w:pPr>
            <w:r w:rsidRPr="00D6757C">
              <w:rPr>
                <w:sz w:val="22"/>
                <w:szCs w:val="22"/>
                <w:lang w:val="en-US"/>
              </w:rPr>
              <w:t>27</w:t>
            </w:r>
            <w:r w:rsidRPr="00D6757C">
              <w:rPr>
                <w:sz w:val="22"/>
                <w:szCs w:val="22"/>
              </w:rPr>
              <w:t>.</w:t>
            </w:r>
          </w:p>
        </w:tc>
        <w:tc>
          <w:tcPr>
            <w:tcW w:w="6974" w:type="dxa"/>
            <w:tcBorders>
              <w:top w:val="single" w:sz="4" w:space="0" w:color="auto"/>
              <w:left w:val="single" w:sz="4" w:space="0" w:color="auto"/>
              <w:bottom w:val="single" w:sz="4" w:space="0" w:color="auto"/>
              <w:right w:val="single" w:sz="4" w:space="0" w:color="auto"/>
            </w:tcBorders>
          </w:tcPr>
          <w:p w14:paraId="20BD20CE" w14:textId="77777777" w:rsidR="00530D3B" w:rsidRPr="00D6757C" w:rsidRDefault="00530D3B" w:rsidP="00FC2D96">
            <w:pPr>
              <w:rPr>
                <w:sz w:val="22"/>
                <w:szCs w:val="22"/>
              </w:rPr>
            </w:pPr>
            <w:r w:rsidRPr="00D6757C">
              <w:rPr>
                <w:sz w:val="22"/>
                <w:szCs w:val="22"/>
              </w:rPr>
              <w:t xml:space="preserve">Средство для мытья </w:t>
            </w:r>
            <w:proofErr w:type="spellStart"/>
            <w:r w:rsidRPr="00D6757C">
              <w:rPr>
                <w:sz w:val="22"/>
                <w:szCs w:val="22"/>
              </w:rPr>
              <w:t>сан.узлов</w:t>
            </w:r>
            <w:proofErr w:type="spellEnd"/>
            <w:r w:rsidRPr="00D6757C">
              <w:rPr>
                <w:sz w:val="22"/>
                <w:szCs w:val="22"/>
              </w:rPr>
              <w:t xml:space="preserve"> и душевых кабин ECOLAB INTO MAXX 5 л концентрат</w:t>
            </w:r>
          </w:p>
        </w:tc>
        <w:tc>
          <w:tcPr>
            <w:tcW w:w="1134" w:type="dxa"/>
            <w:tcBorders>
              <w:top w:val="single" w:sz="4" w:space="0" w:color="auto"/>
              <w:left w:val="single" w:sz="4" w:space="0" w:color="auto"/>
              <w:bottom w:val="single" w:sz="4" w:space="0" w:color="auto"/>
              <w:right w:val="single" w:sz="4" w:space="0" w:color="auto"/>
            </w:tcBorders>
          </w:tcPr>
          <w:p w14:paraId="12A03B9B" w14:textId="77777777" w:rsidR="00530D3B" w:rsidRPr="00D6757C" w:rsidDel="000F7F19" w:rsidRDefault="00530D3B" w:rsidP="00FC2D96">
            <w:pPr>
              <w:spacing w:after="0" w:line="240" w:lineRule="atLeast"/>
              <w:jc w:val="center"/>
              <w:rPr>
                <w:sz w:val="22"/>
                <w:szCs w:val="22"/>
              </w:rPr>
            </w:pPr>
            <w:r w:rsidRPr="00D6757C">
              <w:rPr>
                <w:sz w:val="22"/>
                <w:szCs w:val="22"/>
              </w:rPr>
              <w:t>шт.</w:t>
            </w:r>
          </w:p>
        </w:tc>
        <w:tc>
          <w:tcPr>
            <w:tcW w:w="1276" w:type="dxa"/>
            <w:tcBorders>
              <w:top w:val="single" w:sz="4" w:space="0" w:color="auto"/>
              <w:left w:val="single" w:sz="4" w:space="0" w:color="auto"/>
              <w:bottom w:val="single" w:sz="4" w:space="0" w:color="auto"/>
              <w:right w:val="single" w:sz="4" w:space="0" w:color="auto"/>
            </w:tcBorders>
          </w:tcPr>
          <w:p w14:paraId="281B68B3"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2438802D" w14:textId="77777777" w:rsidTr="00FC2D96">
        <w:tc>
          <w:tcPr>
            <w:tcW w:w="647" w:type="dxa"/>
            <w:tcBorders>
              <w:top w:val="single" w:sz="4" w:space="0" w:color="auto"/>
              <w:left w:val="single" w:sz="4" w:space="0" w:color="auto"/>
              <w:bottom w:val="single" w:sz="4" w:space="0" w:color="auto"/>
              <w:right w:val="single" w:sz="4" w:space="0" w:color="auto"/>
            </w:tcBorders>
          </w:tcPr>
          <w:p w14:paraId="2B83904F" w14:textId="77777777" w:rsidR="00530D3B" w:rsidRPr="00D6757C" w:rsidRDefault="00530D3B" w:rsidP="00FC2D96">
            <w:pPr>
              <w:spacing w:after="0" w:line="240" w:lineRule="atLeast"/>
              <w:rPr>
                <w:sz w:val="22"/>
                <w:szCs w:val="22"/>
              </w:rPr>
            </w:pPr>
            <w:r w:rsidRPr="00D6757C">
              <w:rPr>
                <w:sz w:val="22"/>
                <w:szCs w:val="22"/>
              </w:rPr>
              <w:t>28.</w:t>
            </w:r>
          </w:p>
        </w:tc>
        <w:tc>
          <w:tcPr>
            <w:tcW w:w="6974" w:type="dxa"/>
            <w:tcBorders>
              <w:top w:val="single" w:sz="4" w:space="0" w:color="auto"/>
              <w:left w:val="single" w:sz="4" w:space="0" w:color="auto"/>
              <w:bottom w:val="single" w:sz="4" w:space="0" w:color="auto"/>
              <w:right w:val="single" w:sz="4" w:space="0" w:color="auto"/>
            </w:tcBorders>
          </w:tcPr>
          <w:p w14:paraId="7143E3C3" w14:textId="77777777" w:rsidR="00530D3B" w:rsidRPr="00D6757C" w:rsidRDefault="00530D3B" w:rsidP="00FC2D96">
            <w:pPr>
              <w:rPr>
                <w:sz w:val="22"/>
                <w:szCs w:val="22"/>
              </w:rPr>
            </w:pPr>
            <w:r w:rsidRPr="00D6757C">
              <w:rPr>
                <w:sz w:val="22"/>
                <w:szCs w:val="22"/>
              </w:rPr>
              <w:t xml:space="preserve">Средство для мытья с отбеливающим эффектом ECOLAB </w:t>
            </w:r>
            <w:proofErr w:type="spellStart"/>
            <w:r w:rsidRPr="00D6757C">
              <w:rPr>
                <w:sz w:val="22"/>
                <w:szCs w:val="22"/>
              </w:rPr>
              <w:t>Klenz</w:t>
            </w:r>
            <w:proofErr w:type="spellEnd"/>
            <w:r w:rsidRPr="00D6757C">
              <w:rPr>
                <w:sz w:val="22"/>
                <w:szCs w:val="22"/>
              </w:rPr>
              <w:t xml:space="preserve"> </w:t>
            </w:r>
            <w:proofErr w:type="spellStart"/>
            <w:r w:rsidRPr="00D6757C">
              <w:rPr>
                <w:sz w:val="22"/>
                <w:szCs w:val="22"/>
              </w:rPr>
              <w:t>Skum</w:t>
            </w:r>
            <w:proofErr w:type="spellEnd"/>
            <w:r w:rsidRPr="00D6757C">
              <w:rPr>
                <w:sz w:val="22"/>
                <w:szCs w:val="22"/>
              </w:rPr>
              <w:t xml:space="preserve"> Special 5 л концентрат</w:t>
            </w:r>
          </w:p>
        </w:tc>
        <w:tc>
          <w:tcPr>
            <w:tcW w:w="1134" w:type="dxa"/>
            <w:tcBorders>
              <w:top w:val="single" w:sz="4" w:space="0" w:color="auto"/>
              <w:left w:val="single" w:sz="4" w:space="0" w:color="auto"/>
              <w:bottom w:val="single" w:sz="4" w:space="0" w:color="auto"/>
              <w:right w:val="single" w:sz="4" w:space="0" w:color="auto"/>
            </w:tcBorders>
          </w:tcPr>
          <w:p w14:paraId="5485B177" w14:textId="77777777" w:rsidR="00530D3B" w:rsidRPr="00D6757C" w:rsidDel="000F7F19" w:rsidRDefault="00530D3B" w:rsidP="00FC2D96">
            <w:pPr>
              <w:spacing w:after="0" w:line="240" w:lineRule="atLeast"/>
              <w:jc w:val="center"/>
              <w:rPr>
                <w:sz w:val="22"/>
                <w:szCs w:val="22"/>
              </w:rPr>
            </w:pPr>
            <w:proofErr w:type="spellStart"/>
            <w:r w:rsidRPr="00D6757C">
              <w:rPr>
                <w:sz w:val="22"/>
                <w:szCs w:val="22"/>
              </w:rPr>
              <w:t>шт</w:t>
            </w:r>
            <w:proofErr w:type="spellEnd"/>
          </w:p>
        </w:tc>
        <w:tc>
          <w:tcPr>
            <w:tcW w:w="1276" w:type="dxa"/>
            <w:tcBorders>
              <w:top w:val="single" w:sz="4" w:space="0" w:color="auto"/>
              <w:left w:val="single" w:sz="4" w:space="0" w:color="auto"/>
              <w:bottom w:val="single" w:sz="4" w:space="0" w:color="auto"/>
              <w:right w:val="single" w:sz="4" w:space="0" w:color="auto"/>
            </w:tcBorders>
          </w:tcPr>
          <w:p w14:paraId="27F6055D" w14:textId="77777777" w:rsidR="00530D3B" w:rsidRPr="00D6757C" w:rsidRDefault="00530D3B" w:rsidP="00FC2D96">
            <w:pPr>
              <w:spacing w:after="0" w:line="240" w:lineRule="atLeast"/>
              <w:jc w:val="center"/>
              <w:rPr>
                <w:sz w:val="22"/>
                <w:szCs w:val="22"/>
              </w:rPr>
            </w:pPr>
            <w:r w:rsidRPr="00D6757C">
              <w:rPr>
                <w:sz w:val="22"/>
                <w:szCs w:val="22"/>
              </w:rPr>
              <w:t>12</w:t>
            </w:r>
          </w:p>
        </w:tc>
      </w:tr>
      <w:tr w:rsidR="00530D3B" w:rsidRPr="00D6757C" w14:paraId="7EB61117" w14:textId="77777777" w:rsidTr="00FC2D96">
        <w:tc>
          <w:tcPr>
            <w:tcW w:w="10031" w:type="dxa"/>
            <w:gridSpan w:val="4"/>
            <w:tcBorders>
              <w:top w:val="single" w:sz="4" w:space="0" w:color="auto"/>
              <w:left w:val="single" w:sz="4" w:space="0" w:color="auto"/>
              <w:bottom w:val="single" w:sz="4" w:space="0" w:color="auto"/>
              <w:right w:val="single" w:sz="4" w:space="0" w:color="auto"/>
            </w:tcBorders>
            <w:hideMark/>
          </w:tcPr>
          <w:p w14:paraId="269A0B73" w14:textId="05EF3A2E" w:rsidR="00530D3B" w:rsidRPr="00D6757C" w:rsidRDefault="00530D3B" w:rsidP="00FC2D96">
            <w:pPr>
              <w:spacing w:after="0" w:line="240" w:lineRule="atLeast"/>
              <w:jc w:val="center"/>
              <w:rPr>
                <w:sz w:val="22"/>
                <w:szCs w:val="22"/>
              </w:rPr>
            </w:pPr>
            <w:r w:rsidRPr="00D6757C">
              <w:rPr>
                <w:sz w:val="22"/>
                <w:szCs w:val="22"/>
              </w:rPr>
              <w:t xml:space="preserve">В процессе </w:t>
            </w:r>
            <w:r w:rsidR="007E2689" w:rsidRPr="00D6757C">
              <w:rPr>
                <w:sz w:val="22"/>
                <w:szCs w:val="22"/>
              </w:rPr>
              <w:t xml:space="preserve">оказания </w:t>
            </w:r>
            <w:r w:rsidRPr="00D6757C">
              <w:rPr>
                <w:sz w:val="22"/>
                <w:szCs w:val="22"/>
              </w:rPr>
              <w:t>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улучшенного предложения (при этом, уменьшение количества средств и материалов – не допускается, увеличение количества - приветствуется)</w:t>
            </w:r>
          </w:p>
        </w:tc>
      </w:tr>
    </w:tbl>
    <w:p w14:paraId="29BAA926" w14:textId="77777777" w:rsidR="00530D3B" w:rsidRPr="00D6757C" w:rsidRDefault="00530D3B" w:rsidP="00530D3B">
      <w:pPr>
        <w:spacing w:after="0" w:line="240" w:lineRule="atLeast"/>
        <w:contextualSpacing/>
        <w:rPr>
          <w:sz w:val="22"/>
          <w:szCs w:val="22"/>
        </w:rPr>
      </w:pPr>
      <w:r w:rsidRPr="00D6757C">
        <w:rPr>
          <w:sz w:val="22"/>
          <w:szCs w:val="22"/>
        </w:rPr>
        <w:t xml:space="preserve">          </w:t>
      </w:r>
    </w:p>
    <w:p w14:paraId="78F7F224" w14:textId="77777777" w:rsidR="00530D3B" w:rsidRPr="00D6757C" w:rsidRDefault="00530D3B" w:rsidP="00530D3B">
      <w:pPr>
        <w:spacing w:after="0" w:line="240" w:lineRule="atLeast"/>
        <w:contextualSpacing/>
        <w:rPr>
          <w:b/>
          <w:sz w:val="22"/>
          <w:szCs w:val="22"/>
          <w:u w:val="single"/>
        </w:rPr>
      </w:pPr>
      <w:r w:rsidRPr="00D6757C">
        <w:rPr>
          <w:sz w:val="22"/>
          <w:szCs w:val="22"/>
        </w:rPr>
        <w:t xml:space="preserve">       </w:t>
      </w:r>
      <w:r w:rsidRPr="00D6757C">
        <w:rPr>
          <w:b/>
          <w:sz w:val="22"/>
          <w:szCs w:val="22"/>
        </w:rPr>
        <w:t xml:space="preserve">4.5. </w:t>
      </w:r>
      <w:r w:rsidRPr="00D6757C">
        <w:rPr>
          <w:b/>
          <w:sz w:val="22"/>
          <w:szCs w:val="22"/>
          <w:u w:val="single"/>
        </w:rPr>
        <w:t xml:space="preserve">Исполнитель обязуется: </w:t>
      </w:r>
    </w:p>
    <w:p w14:paraId="5B113907" w14:textId="77777777" w:rsidR="00530D3B" w:rsidRPr="00D6757C" w:rsidRDefault="00530D3B" w:rsidP="00530D3B">
      <w:pPr>
        <w:spacing w:after="0" w:line="240" w:lineRule="atLeast"/>
        <w:contextualSpacing/>
        <w:rPr>
          <w:sz w:val="22"/>
          <w:szCs w:val="22"/>
        </w:rPr>
      </w:pPr>
      <w:r w:rsidRPr="00D6757C">
        <w:rPr>
          <w:sz w:val="22"/>
          <w:szCs w:val="22"/>
        </w:rPr>
        <w:t xml:space="preserve">  - назначить ответственного представителя, уполномоченного решать в рамках Договора технические и   организационные вопросы;</w:t>
      </w:r>
    </w:p>
    <w:p w14:paraId="3EC59563" w14:textId="662F47B2" w:rsidR="00530D3B" w:rsidRPr="00D6757C" w:rsidRDefault="00530D3B" w:rsidP="00530D3B">
      <w:pPr>
        <w:spacing w:after="0" w:line="240" w:lineRule="atLeast"/>
        <w:contextualSpacing/>
        <w:rPr>
          <w:sz w:val="22"/>
          <w:szCs w:val="22"/>
        </w:rPr>
      </w:pPr>
      <w:r w:rsidRPr="00D6757C">
        <w:rPr>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услуг,</w:t>
      </w:r>
    </w:p>
    <w:p w14:paraId="3D00DA9F" w14:textId="77777777" w:rsidR="00530D3B" w:rsidRPr="00D6757C" w:rsidRDefault="00530D3B" w:rsidP="00530D3B">
      <w:pPr>
        <w:spacing w:after="0" w:line="240" w:lineRule="atLeast"/>
        <w:contextualSpacing/>
        <w:rPr>
          <w:sz w:val="22"/>
          <w:szCs w:val="22"/>
        </w:rPr>
      </w:pPr>
      <w:r w:rsidRPr="00D6757C">
        <w:rPr>
          <w:sz w:val="22"/>
          <w:szCs w:val="22"/>
        </w:rPr>
        <w:lastRenderedPageBreak/>
        <w:t>- выполнять иные обязанности, предусмотренный проектом договора (раздел 2.10 настоящей Документации о закупке).</w:t>
      </w:r>
    </w:p>
    <w:p w14:paraId="64CFCF90" w14:textId="77777777" w:rsidR="00530D3B" w:rsidRPr="00D6757C" w:rsidRDefault="00530D3B" w:rsidP="00530D3B">
      <w:pPr>
        <w:spacing w:after="0" w:line="240" w:lineRule="atLeast"/>
        <w:contextualSpacing/>
        <w:rPr>
          <w:sz w:val="22"/>
          <w:szCs w:val="22"/>
        </w:rPr>
      </w:pPr>
    </w:p>
    <w:p w14:paraId="135AC44C" w14:textId="500EBC81" w:rsidR="00530D3B" w:rsidRPr="00D6757C" w:rsidRDefault="00530D3B" w:rsidP="00530D3B">
      <w:pPr>
        <w:spacing w:after="0" w:line="240" w:lineRule="atLeast"/>
        <w:ind w:firstLine="709"/>
        <w:rPr>
          <w:b/>
          <w:sz w:val="22"/>
          <w:szCs w:val="22"/>
          <w:u w:val="single"/>
        </w:rPr>
      </w:pPr>
      <w:r w:rsidRPr="00D6757C">
        <w:rPr>
          <w:b/>
          <w:sz w:val="22"/>
          <w:szCs w:val="22"/>
        </w:rPr>
        <w:t xml:space="preserve">4.6. </w:t>
      </w:r>
      <w:r w:rsidRPr="00D6757C">
        <w:rPr>
          <w:b/>
          <w:sz w:val="22"/>
          <w:szCs w:val="22"/>
          <w:u w:val="single"/>
        </w:rPr>
        <w:t>При оказании услуг Исполнителем обязательными условиями являются:</w:t>
      </w:r>
    </w:p>
    <w:p w14:paraId="1C294A30" w14:textId="4BE22F2D"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xml:space="preserve">- обеспечение Исполнителем безопасности при оказании услуг, </w:t>
      </w:r>
    </w:p>
    <w:p w14:paraId="770FDE37"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xml:space="preserve">- соблюдение правил обслуживания и санитарных правил и норм; </w:t>
      </w:r>
    </w:p>
    <w:p w14:paraId="36CCC876"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на Заказчиком;</w:t>
      </w:r>
    </w:p>
    <w:p w14:paraId="693320AB" w14:textId="7A5A15A2" w:rsidR="00530D3B" w:rsidRPr="00D6757C" w:rsidRDefault="00530D3B" w:rsidP="00530D3B">
      <w:pPr>
        <w:widowControl w:val="0"/>
        <w:suppressAutoHyphens/>
        <w:autoSpaceDN w:val="0"/>
        <w:spacing w:after="0" w:line="240" w:lineRule="atLeast"/>
        <w:textAlignment w:val="baseline"/>
        <w:rPr>
          <w:sz w:val="22"/>
          <w:szCs w:val="22"/>
          <w:lang w:eastAsia="zh-CN"/>
        </w:rPr>
      </w:pPr>
      <w:r w:rsidRPr="00D6757C">
        <w:rPr>
          <w:sz w:val="22"/>
          <w:szCs w:val="22"/>
          <w:lang w:eastAsia="zh-CN"/>
        </w:rPr>
        <w:t xml:space="preserve">- исполнение полученных в ходе </w:t>
      </w:r>
      <w:r w:rsidRPr="00D6757C">
        <w:rPr>
          <w:sz w:val="22"/>
          <w:szCs w:val="22"/>
        </w:rPr>
        <w:t>оказании услуг</w:t>
      </w:r>
      <w:r w:rsidRPr="00D6757C">
        <w:rPr>
          <w:sz w:val="22"/>
          <w:szCs w:val="22"/>
          <w:lang w:eastAsia="zh-CN"/>
        </w:rPr>
        <w:t xml:space="preserve"> требований и указаний Заказчика; </w:t>
      </w:r>
    </w:p>
    <w:p w14:paraId="69793D19" w14:textId="77777777" w:rsidR="00530D3B" w:rsidRPr="00D6757C" w:rsidRDefault="00530D3B" w:rsidP="00530D3B">
      <w:pPr>
        <w:widowControl w:val="0"/>
        <w:tabs>
          <w:tab w:val="left" w:pos="946"/>
        </w:tabs>
        <w:suppressAutoHyphens/>
        <w:autoSpaceDN w:val="0"/>
        <w:spacing w:after="0" w:line="240" w:lineRule="atLeast"/>
        <w:textAlignment w:val="baseline"/>
        <w:rPr>
          <w:b/>
          <w:sz w:val="22"/>
          <w:szCs w:val="22"/>
        </w:rPr>
      </w:pPr>
      <w:r w:rsidRPr="00D6757C">
        <w:rPr>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p>
    <w:p w14:paraId="6B29E762" w14:textId="3E92C512"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наличие у Исполнителя нормативных и технологических документов о оказании услуг по уборке;</w:t>
      </w:r>
    </w:p>
    <w:p w14:paraId="419E8BBE" w14:textId="3567ED39"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7A63DCA6" w14:textId="77777777" w:rsidR="00530D3B" w:rsidRPr="00D6757C" w:rsidRDefault="00530D3B" w:rsidP="00530D3B">
      <w:pPr>
        <w:widowControl w:val="0"/>
        <w:suppressAutoHyphens/>
        <w:autoSpaceDN w:val="0"/>
        <w:spacing w:after="0" w:line="240" w:lineRule="atLeast"/>
        <w:textAlignment w:val="baseline"/>
        <w:rPr>
          <w:sz w:val="22"/>
          <w:szCs w:val="22"/>
        </w:rPr>
      </w:pPr>
      <w:r w:rsidRPr="00D6757C">
        <w:rPr>
          <w:sz w:val="22"/>
          <w:szCs w:val="22"/>
        </w:rPr>
        <w:t>-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w:t>
      </w:r>
    </w:p>
    <w:p w14:paraId="6414CA55" w14:textId="77777777" w:rsidR="00530D3B" w:rsidRPr="00D6757C" w:rsidRDefault="00530D3B" w:rsidP="00530D3B">
      <w:pPr>
        <w:widowControl w:val="0"/>
        <w:suppressAutoHyphens/>
        <w:autoSpaceDN w:val="0"/>
        <w:spacing w:after="0" w:line="240" w:lineRule="atLeast"/>
        <w:textAlignment w:val="baseline"/>
        <w:rPr>
          <w:sz w:val="22"/>
          <w:szCs w:val="22"/>
          <w:lang w:eastAsia="zh-CN"/>
        </w:rPr>
      </w:pPr>
    </w:p>
    <w:p w14:paraId="0CA30CCD" w14:textId="18B907E6" w:rsidR="00530D3B" w:rsidRPr="00D6757C" w:rsidRDefault="00530D3B" w:rsidP="00530D3B">
      <w:pPr>
        <w:spacing w:after="0" w:line="240" w:lineRule="atLeast"/>
        <w:ind w:firstLine="709"/>
        <w:contextualSpacing/>
        <w:rPr>
          <w:sz w:val="22"/>
          <w:szCs w:val="22"/>
        </w:rPr>
      </w:pPr>
      <w:r w:rsidRPr="00D6757C">
        <w:rPr>
          <w:b/>
          <w:sz w:val="22"/>
          <w:szCs w:val="22"/>
        </w:rPr>
        <w:t>5. Требования соответствия нормативным документам (лицензии, допуски, разрешения, согласования):</w:t>
      </w:r>
      <w:r w:rsidRPr="00D6757C">
        <w:rPr>
          <w:sz w:val="22"/>
          <w:szCs w:val="22"/>
        </w:rPr>
        <w:t xml:space="preserve"> оказание услуг осуществляется Исполнителем в соответствии с ГОСТ Р 51870-2014.</w:t>
      </w:r>
    </w:p>
    <w:p w14:paraId="662ED9DB" w14:textId="77777777" w:rsidR="00530D3B" w:rsidRPr="00D6757C" w:rsidRDefault="00530D3B" w:rsidP="00530D3B">
      <w:pPr>
        <w:spacing w:after="0" w:line="240" w:lineRule="atLeast"/>
        <w:ind w:firstLine="709"/>
        <w:contextualSpacing/>
        <w:rPr>
          <w:sz w:val="22"/>
          <w:szCs w:val="22"/>
        </w:rPr>
      </w:pPr>
    </w:p>
    <w:p w14:paraId="2E68880B" w14:textId="6D4A9CA1" w:rsidR="00530D3B" w:rsidRPr="00D6757C" w:rsidRDefault="00530D3B" w:rsidP="00530D3B">
      <w:pPr>
        <w:suppressAutoHyphens/>
        <w:spacing w:after="0" w:line="240" w:lineRule="atLeast"/>
        <w:ind w:firstLine="709"/>
        <w:contextualSpacing/>
        <w:rPr>
          <w:b/>
          <w:sz w:val="22"/>
          <w:szCs w:val="22"/>
        </w:rPr>
      </w:pPr>
      <w:r w:rsidRPr="00D6757C">
        <w:rPr>
          <w:b/>
          <w:sz w:val="22"/>
          <w:szCs w:val="22"/>
        </w:rPr>
        <w:t>6. Количественные характеристики оказываемых услуг.</w:t>
      </w:r>
    </w:p>
    <w:p w14:paraId="7B37CD88" w14:textId="77777777" w:rsidR="00530D3B" w:rsidRPr="00D6757C" w:rsidRDefault="00530D3B" w:rsidP="00530D3B">
      <w:pPr>
        <w:suppressAutoHyphens/>
        <w:spacing w:after="0" w:line="240" w:lineRule="atLeast"/>
        <w:ind w:firstLine="709"/>
        <w:contextualSpacing/>
        <w:rPr>
          <w:b/>
          <w:sz w:val="22"/>
          <w:szCs w:val="22"/>
        </w:rPr>
      </w:pPr>
    </w:p>
    <w:p w14:paraId="26D4DBCF" w14:textId="4024F681" w:rsidR="00530D3B" w:rsidRPr="00D6757C" w:rsidRDefault="00530D3B" w:rsidP="00530D3B">
      <w:pPr>
        <w:spacing w:after="0" w:line="240" w:lineRule="atLeast"/>
        <w:ind w:firstLine="567"/>
        <w:rPr>
          <w:sz w:val="22"/>
          <w:szCs w:val="22"/>
        </w:rPr>
      </w:pPr>
      <w:r w:rsidRPr="00D6757C">
        <w:rPr>
          <w:sz w:val="22"/>
          <w:szCs w:val="22"/>
        </w:rPr>
        <w:t xml:space="preserve">Периодичность услуг Исполнителя включает в себя комплексную уборку всех помещений в соответствии с Таблицами № 3 и № 3.1, с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p>
    <w:p w14:paraId="4F016259" w14:textId="77777777" w:rsidR="00530D3B" w:rsidRPr="00D6757C" w:rsidRDefault="00530D3B" w:rsidP="00530D3B">
      <w:pPr>
        <w:spacing w:after="0" w:line="240" w:lineRule="atLeast"/>
        <w:ind w:firstLine="567"/>
        <w:contextualSpacing/>
        <w:rPr>
          <w:b/>
          <w:sz w:val="22"/>
          <w:szCs w:val="22"/>
        </w:rPr>
      </w:pPr>
      <w:r w:rsidRPr="00D6757C">
        <w:rPr>
          <w:sz w:val="22"/>
          <w:szCs w:val="22"/>
        </w:rPr>
        <w:t>Ежедневная уборка, предусмотренная настоящим Техническим заданием (договором, графиками), осуществляется в том числе в выходные и праздничные дни.</w:t>
      </w:r>
      <w:r w:rsidRPr="00D6757C">
        <w:rPr>
          <w:b/>
          <w:sz w:val="22"/>
          <w:szCs w:val="22"/>
        </w:rPr>
        <w:t xml:space="preserve">                                   </w:t>
      </w:r>
    </w:p>
    <w:p w14:paraId="0326DB7C" w14:textId="77777777" w:rsidR="00530D3B" w:rsidRPr="00D6757C" w:rsidRDefault="00530D3B" w:rsidP="00530D3B">
      <w:pPr>
        <w:spacing w:after="0" w:line="240" w:lineRule="atLeast"/>
        <w:contextualSpacing/>
        <w:jc w:val="center"/>
        <w:rPr>
          <w:b/>
          <w:sz w:val="22"/>
          <w:szCs w:val="22"/>
        </w:rPr>
      </w:pPr>
      <w:r w:rsidRPr="00D6757C">
        <w:rPr>
          <w:b/>
          <w:sz w:val="22"/>
          <w:szCs w:val="22"/>
        </w:rPr>
        <w:t xml:space="preserve">Таблица № 3. Площадь и количество помещений гостиницы «Полёт», подлежащих уборке </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2297"/>
        <w:gridCol w:w="1559"/>
        <w:gridCol w:w="1843"/>
        <w:gridCol w:w="2381"/>
      </w:tblGrid>
      <w:tr w:rsidR="00530D3B" w:rsidRPr="00D6757C" w14:paraId="4BDD4321" w14:textId="77777777" w:rsidTr="00FC2D96">
        <w:tc>
          <w:tcPr>
            <w:tcW w:w="2045" w:type="dxa"/>
            <w:tcBorders>
              <w:top w:val="single" w:sz="4" w:space="0" w:color="auto"/>
              <w:left w:val="single" w:sz="4" w:space="0" w:color="auto"/>
              <w:bottom w:val="single" w:sz="4" w:space="0" w:color="auto"/>
              <w:right w:val="single" w:sz="4" w:space="0" w:color="auto"/>
            </w:tcBorders>
            <w:vAlign w:val="center"/>
            <w:hideMark/>
          </w:tcPr>
          <w:p w14:paraId="26E9522B" w14:textId="17CB722C" w:rsidR="00530D3B" w:rsidRPr="00D6757C" w:rsidRDefault="00530D3B" w:rsidP="00D722D0">
            <w:pPr>
              <w:tabs>
                <w:tab w:val="left" w:pos="1134"/>
              </w:tabs>
              <w:suppressAutoHyphens/>
              <w:spacing w:after="0"/>
              <w:jc w:val="center"/>
              <w:rPr>
                <w:b/>
                <w:sz w:val="22"/>
                <w:szCs w:val="22"/>
              </w:rPr>
            </w:pPr>
            <w:r w:rsidRPr="00D6757C">
              <w:rPr>
                <w:b/>
                <w:sz w:val="22"/>
                <w:szCs w:val="22"/>
              </w:rPr>
              <w:t>Наименование</w:t>
            </w:r>
          </w:p>
        </w:tc>
        <w:tc>
          <w:tcPr>
            <w:tcW w:w="2297" w:type="dxa"/>
            <w:tcBorders>
              <w:top w:val="single" w:sz="4" w:space="0" w:color="auto"/>
              <w:left w:val="single" w:sz="4" w:space="0" w:color="auto"/>
              <w:bottom w:val="single" w:sz="4" w:space="0" w:color="auto"/>
              <w:right w:val="single" w:sz="4" w:space="0" w:color="auto"/>
            </w:tcBorders>
            <w:vAlign w:val="center"/>
          </w:tcPr>
          <w:p w14:paraId="6002044A" w14:textId="6C95086F" w:rsidR="00530D3B" w:rsidRPr="00D6757C" w:rsidRDefault="00530D3B" w:rsidP="00FC2D96">
            <w:pPr>
              <w:tabs>
                <w:tab w:val="left" w:pos="1134"/>
              </w:tabs>
              <w:suppressAutoHyphens/>
              <w:spacing w:after="0"/>
              <w:ind w:firstLine="5"/>
              <w:jc w:val="center"/>
              <w:rPr>
                <w:b/>
                <w:sz w:val="22"/>
                <w:szCs w:val="22"/>
              </w:rPr>
            </w:pPr>
            <w:r w:rsidRPr="00D6757C">
              <w:rPr>
                <w:b/>
                <w:sz w:val="22"/>
                <w:szCs w:val="22"/>
              </w:rPr>
              <w:t xml:space="preserve">Наименование </w:t>
            </w:r>
            <w:r w:rsidR="00D722D0" w:rsidRPr="00D6757C">
              <w:rPr>
                <w:b/>
                <w:sz w:val="22"/>
                <w:szCs w:val="22"/>
              </w:rPr>
              <w:t>услуги (</w:t>
            </w:r>
            <w:r w:rsidRPr="00D6757C">
              <w:rPr>
                <w:b/>
                <w:sz w:val="22"/>
                <w:szCs w:val="22"/>
              </w:rPr>
              <w:t>дополнительная расшифровка функций, входящих в каждую услугу, указывается далее по тексту технического задания)</w:t>
            </w:r>
          </w:p>
          <w:p w14:paraId="486B832E" w14:textId="77777777" w:rsidR="00530D3B" w:rsidRPr="00D6757C" w:rsidRDefault="00530D3B" w:rsidP="00FC2D96">
            <w:pPr>
              <w:tabs>
                <w:tab w:val="left" w:pos="1134"/>
              </w:tabs>
              <w:suppressAutoHyphens/>
              <w:spacing w:after="0"/>
              <w:ind w:firstLine="5"/>
              <w:jc w:val="center"/>
              <w:rPr>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F945A45" w14:textId="77777777" w:rsidR="00530D3B" w:rsidRPr="00D6757C" w:rsidRDefault="00530D3B" w:rsidP="00FC2D96">
            <w:pPr>
              <w:tabs>
                <w:tab w:val="left" w:pos="1134"/>
              </w:tabs>
              <w:suppressAutoHyphens/>
              <w:spacing w:after="0"/>
              <w:ind w:firstLine="5"/>
              <w:jc w:val="center"/>
              <w:rPr>
                <w:b/>
                <w:sz w:val="22"/>
                <w:szCs w:val="22"/>
              </w:rPr>
            </w:pPr>
            <w:r w:rsidRPr="00D6757C">
              <w:rPr>
                <w:b/>
                <w:sz w:val="22"/>
                <w:szCs w:val="22"/>
              </w:rPr>
              <w:t>Ед. изм.</w:t>
            </w:r>
          </w:p>
          <w:p w14:paraId="5957EBBF" w14:textId="77777777" w:rsidR="00530D3B" w:rsidRPr="00D6757C" w:rsidRDefault="00530D3B" w:rsidP="00FC2D96">
            <w:pPr>
              <w:tabs>
                <w:tab w:val="left" w:pos="1134"/>
              </w:tabs>
              <w:suppressAutoHyphens/>
              <w:spacing w:after="0"/>
              <w:ind w:firstLine="5"/>
              <w:jc w:val="center"/>
              <w:rPr>
                <w:b/>
                <w:sz w:val="22"/>
                <w:szCs w:val="22"/>
              </w:rPr>
            </w:pPr>
            <w:r w:rsidRPr="00D6757C">
              <w:rPr>
                <w:b/>
                <w:sz w:val="22"/>
                <w:szCs w:val="22"/>
              </w:rPr>
              <w:t>(кол-во помещений/</w:t>
            </w:r>
          </w:p>
          <w:p w14:paraId="1CFBE0B2" w14:textId="77777777" w:rsidR="00530D3B" w:rsidRPr="00D6757C" w:rsidRDefault="00530D3B" w:rsidP="00FC2D96">
            <w:pPr>
              <w:tabs>
                <w:tab w:val="left" w:pos="1134"/>
              </w:tabs>
              <w:suppressAutoHyphens/>
              <w:spacing w:after="0"/>
              <w:ind w:firstLine="5"/>
              <w:jc w:val="center"/>
              <w:rPr>
                <w:b/>
                <w:sz w:val="22"/>
                <w:szCs w:val="22"/>
              </w:rPr>
            </w:pPr>
            <w:r w:rsidRPr="00D6757C">
              <w:rPr>
                <w:b/>
                <w:sz w:val="22"/>
                <w:szCs w:val="22"/>
              </w:rPr>
              <w:t>кв. 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E7CC22" w14:textId="26C2BF9D" w:rsidR="00530D3B" w:rsidRPr="00D6757C" w:rsidRDefault="00530D3B" w:rsidP="00FC2D96">
            <w:pPr>
              <w:tabs>
                <w:tab w:val="left" w:pos="1134"/>
              </w:tabs>
              <w:suppressAutoHyphens/>
              <w:spacing w:after="0"/>
              <w:ind w:firstLine="5"/>
              <w:jc w:val="center"/>
              <w:rPr>
                <w:b/>
                <w:sz w:val="22"/>
                <w:szCs w:val="22"/>
              </w:rPr>
            </w:pPr>
            <w:r w:rsidRPr="00D6757C">
              <w:rPr>
                <w:b/>
                <w:sz w:val="22"/>
                <w:szCs w:val="22"/>
              </w:rPr>
              <w:t xml:space="preserve">Ориентировочный объём </w:t>
            </w:r>
            <w:r w:rsidR="001C7764" w:rsidRPr="00D6757C">
              <w:rPr>
                <w:b/>
                <w:sz w:val="22"/>
                <w:szCs w:val="22"/>
              </w:rPr>
              <w:t xml:space="preserve">оказываемых </w:t>
            </w:r>
            <w:r w:rsidRPr="00D6757C">
              <w:rPr>
                <w:b/>
                <w:sz w:val="22"/>
                <w:szCs w:val="22"/>
              </w:rPr>
              <w:t>услуг</w:t>
            </w:r>
          </w:p>
          <w:p w14:paraId="288EE20F" w14:textId="77777777" w:rsidR="00530D3B" w:rsidRPr="00D6757C" w:rsidRDefault="00530D3B" w:rsidP="00FC2D96">
            <w:pPr>
              <w:tabs>
                <w:tab w:val="left" w:pos="1134"/>
              </w:tabs>
              <w:suppressAutoHyphens/>
              <w:spacing w:after="0"/>
              <w:ind w:firstLine="5"/>
              <w:jc w:val="center"/>
              <w:rPr>
                <w:b/>
                <w:sz w:val="22"/>
                <w:szCs w:val="22"/>
              </w:rPr>
            </w:pPr>
            <w:r w:rsidRPr="00D6757C">
              <w:rPr>
                <w:b/>
                <w:sz w:val="22"/>
                <w:szCs w:val="22"/>
              </w:rPr>
              <w:t>(кв.м. в день)</w:t>
            </w:r>
          </w:p>
        </w:tc>
        <w:tc>
          <w:tcPr>
            <w:tcW w:w="2381" w:type="dxa"/>
            <w:tcBorders>
              <w:top w:val="single" w:sz="4" w:space="0" w:color="auto"/>
              <w:left w:val="single" w:sz="4" w:space="0" w:color="auto"/>
              <w:bottom w:val="single" w:sz="4" w:space="0" w:color="auto"/>
              <w:right w:val="single" w:sz="4" w:space="0" w:color="auto"/>
            </w:tcBorders>
            <w:vAlign w:val="center"/>
            <w:hideMark/>
          </w:tcPr>
          <w:p w14:paraId="0C832BA6" w14:textId="7179ECF0" w:rsidR="00530D3B" w:rsidRPr="00D6757C" w:rsidRDefault="00530D3B" w:rsidP="00FC2D96">
            <w:pPr>
              <w:tabs>
                <w:tab w:val="left" w:pos="1134"/>
              </w:tabs>
              <w:suppressAutoHyphens/>
              <w:spacing w:after="0"/>
              <w:ind w:firstLine="5"/>
              <w:jc w:val="center"/>
              <w:rPr>
                <w:b/>
                <w:sz w:val="22"/>
                <w:szCs w:val="22"/>
              </w:rPr>
            </w:pPr>
            <w:r w:rsidRPr="00D6757C">
              <w:rPr>
                <w:b/>
                <w:sz w:val="22"/>
                <w:szCs w:val="22"/>
              </w:rPr>
              <w:t xml:space="preserve">Ориентировочный объём </w:t>
            </w:r>
            <w:r w:rsidR="001C7764" w:rsidRPr="00D6757C">
              <w:rPr>
                <w:b/>
                <w:sz w:val="22"/>
                <w:szCs w:val="22"/>
              </w:rPr>
              <w:t xml:space="preserve">оказываемых </w:t>
            </w:r>
            <w:r w:rsidRPr="00D6757C">
              <w:rPr>
                <w:b/>
                <w:sz w:val="22"/>
                <w:szCs w:val="22"/>
              </w:rPr>
              <w:t>услуг (м2 в год)</w:t>
            </w:r>
          </w:p>
          <w:p w14:paraId="1F2E3CC0" w14:textId="77777777" w:rsidR="00530D3B" w:rsidRPr="00D6757C" w:rsidRDefault="00530D3B" w:rsidP="00FC2D96">
            <w:pPr>
              <w:tabs>
                <w:tab w:val="left" w:pos="1134"/>
              </w:tabs>
              <w:suppressAutoHyphens/>
              <w:spacing w:after="0"/>
              <w:ind w:firstLine="5"/>
              <w:jc w:val="center"/>
              <w:rPr>
                <w:b/>
                <w:sz w:val="22"/>
                <w:szCs w:val="22"/>
              </w:rPr>
            </w:pPr>
          </w:p>
        </w:tc>
      </w:tr>
      <w:tr w:rsidR="00530D3B" w:rsidRPr="00D6757C" w14:paraId="09DB940A" w14:textId="77777777" w:rsidTr="00FC2D96">
        <w:trPr>
          <w:trHeight w:val="962"/>
        </w:trPr>
        <w:tc>
          <w:tcPr>
            <w:tcW w:w="2045" w:type="dxa"/>
            <w:tcBorders>
              <w:top w:val="single" w:sz="4" w:space="0" w:color="auto"/>
              <w:left w:val="single" w:sz="4" w:space="0" w:color="auto"/>
              <w:bottom w:val="single" w:sz="4" w:space="0" w:color="auto"/>
              <w:right w:val="single" w:sz="4" w:space="0" w:color="auto"/>
            </w:tcBorders>
            <w:vAlign w:val="center"/>
            <w:hideMark/>
          </w:tcPr>
          <w:p w14:paraId="0265175E" w14:textId="77777777" w:rsidR="00530D3B" w:rsidRPr="00D6757C" w:rsidRDefault="00530D3B" w:rsidP="00FC2D96">
            <w:pPr>
              <w:tabs>
                <w:tab w:val="left" w:pos="1134"/>
              </w:tabs>
              <w:suppressAutoHyphens/>
              <w:spacing w:after="0"/>
              <w:jc w:val="center"/>
              <w:rPr>
                <w:sz w:val="22"/>
                <w:szCs w:val="22"/>
              </w:rPr>
            </w:pPr>
            <w:r w:rsidRPr="00D6757C">
              <w:rPr>
                <w:sz w:val="22"/>
                <w:szCs w:val="22"/>
              </w:rPr>
              <w:t>Гостиница «Полёт»,</w:t>
            </w:r>
          </w:p>
          <w:p w14:paraId="7B3E2479" w14:textId="77777777" w:rsidR="00530D3B" w:rsidRPr="00D6757C" w:rsidRDefault="00530D3B" w:rsidP="00FC2D96">
            <w:pPr>
              <w:tabs>
                <w:tab w:val="left" w:pos="1134"/>
              </w:tabs>
              <w:suppressAutoHyphens/>
              <w:spacing w:after="0"/>
              <w:jc w:val="center"/>
              <w:rPr>
                <w:b/>
                <w:sz w:val="22"/>
                <w:szCs w:val="22"/>
              </w:rPr>
            </w:pPr>
            <w:r w:rsidRPr="00D6757C">
              <w:rPr>
                <w:b/>
                <w:sz w:val="22"/>
                <w:szCs w:val="22"/>
              </w:rPr>
              <w:t>первый этаж</w:t>
            </w:r>
          </w:p>
          <w:p w14:paraId="1A0A200F" w14:textId="77777777" w:rsidR="00530D3B" w:rsidRPr="00D6757C" w:rsidRDefault="00530D3B" w:rsidP="00FC2D96">
            <w:pPr>
              <w:tabs>
                <w:tab w:val="left" w:pos="1134"/>
              </w:tabs>
              <w:suppressAutoHyphens/>
              <w:spacing w:after="0"/>
              <w:jc w:val="center"/>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14:paraId="117CB1CC" w14:textId="77777777" w:rsidR="00530D3B" w:rsidRPr="00D6757C" w:rsidRDefault="00530D3B" w:rsidP="00FC2D96">
            <w:pPr>
              <w:tabs>
                <w:tab w:val="left" w:pos="1134"/>
              </w:tabs>
              <w:suppressAutoHyphens/>
              <w:spacing w:after="0"/>
              <w:jc w:val="center"/>
              <w:rPr>
                <w:sz w:val="22"/>
                <w:szCs w:val="22"/>
              </w:rPr>
            </w:pPr>
          </w:p>
          <w:p w14:paraId="77BDAA7C" w14:textId="77777777" w:rsidR="00530D3B" w:rsidRPr="00D6757C" w:rsidRDefault="00530D3B" w:rsidP="00FC2D96">
            <w:pPr>
              <w:pStyle w:val="ab"/>
              <w:numPr>
                <w:ilvl w:val="0"/>
                <w:numId w:val="18"/>
              </w:numPr>
              <w:tabs>
                <w:tab w:val="left" w:pos="1134"/>
              </w:tabs>
              <w:suppressAutoHyphens/>
              <w:spacing w:after="0" w:line="240" w:lineRule="auto"/>
              <w:ind w:left="0" w:firstLine="0"/>
              <w:jc w:val="center"/>
              <w:rPr>
                <w:rFonts w:ascii="Times New Roman" w:hAnsi="Times New Roman"/>
              </w:rPr>
            </w:pPr>
            <w:r w:rsidRPr="00D6757C">
              <w:rPr>
                <w:rFonts w:ascii="Times New Roman" w:hAnsi="Times New Roman"/>
              </w:rPr>
              <w:t>Уборка основная</w:t>
            </w:r>
          </w:p>
          <w:p w14:paraId="42424CE9" w14:textId="77777777" w:rsidR="00530D3B" w:rsidRPr="00D6757C" w:rsidRDefault="00530D3B" w:rsidP="00FC2D96">
            <w:pPr>
              <w:tabs>
                <w:tab w:val="left" w:pos="1134"/>
              </w:tabs>
              <w:suppressAutoHyphens/>
              <w:spacing w:after="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48D55D9" w14:textId="77777777" w:rsidR="00530D3B" w:rsidRPr="00D6757C" w:rsidRDefault="00530D3B" w:rsidP="00FC2D96">
            <w:pPr>
              <w:tabs>
                <w:tab w:val="left" w:pos="1134"/>
              </w:tabs>
              <w:suppressAutoHyphens/>
              <w:spacing w:after="0"/>
              <w:jc w:val="center"/>
              <w:rPr>
                <w:sz w:val="22"/>
                <w:szCs w:val="22"/>
              </w:rPr>
            </w:pPr>
          </w:p>
          <w:p w14:paraId="3D231915" w14:textId="77777777" w:rsidR="00530D3B" w:rsidRPr="00D6757C" w:rsidRDefault="00530D3B" w:rsidP="00FC2D96">
            <w:pPr>
              <w:tabs>
                <w:tab w:val="left" w:pos="1134"/>
              </w:tabs>
              <w:suppressAutoHyphens/>
              <w:spacing w:after="0"/>
              <w:jc w:val="center"/>
              <w:rPr>
                <w:sz w:val="22"/>
                <w:szCs w:val="22"/>
              </w:rPr>
            </w:pPr>
          </w:p>
          <w:p w14:paraId="06861DC3" w14:textId="77777777" w:rsidR="00530D3B" w:rsidRPr="00D6757C" w:rsidRDefault="00530D3B" w:rsidP="00FC2D96">
            <w:pPr>
              <w:tabs>
                <w:tab w:val="left" w:pos="1134"/>
              </w:tabs>
              <w:suppressAutoHyphens/>
              <w:spacing w:after="0"/>
              <w:jc w:val="center"/>
              <w:rPr>
                <w:sz w:val="22"/>
                <w:szCs w:val="22"/>
              </w:rPr>
            </w:pPr>
            <w:r w:rsidRPr="00D6757C">
              <w:rPr>
                <w:sz w:val="22"/>
                <w:szCs w:val="22"/>
              </w:rPr>
              <w:t>257,31</w:t>
            </w:r>
          </w:p>
        </w:tc>
        <w:tc>
          <w:tcPr>
            <w:tcW w:w="1843" w:type="dxa"/>
            <w:tcBorders>
              <w:top w:val="single" w:sz="4" w:space="0" w:color="auto"/>
              <w:left w:val="single" w:sz="4" w:space="0" w:color="auto"/>
              <w:bottom w:val="single" w:sz="4" w:space="0" w:color="auto"/>
              <w:right w:val="single" w:sz="4" w:space="0" w:color="auto"/>
            </w:tcBorders>
            <w:vAlign w:val="center"/>
          </w:tcPr>
          <w:p w14:paraId="6230813A" w14:textId="77777777" w:rsidR="00530D3B" w:rsidRPr="00D6757C" w:rsidRDefault="00530D3B" w:rsidP="00FC2D96">
            <w:pPr>
              <w:tabs>
                <w:tab w:val="left" w:pos="147"/>
              </w:tabs>
              <w:suppressAutoHyphens/>
              <w:spacing w:after="0"/>
              <w:jc w:val="center"/>
              <w:rPr>
                <w:sz w:val="22"/>
                <w:szCs w:val="22"/>
              </w:rPr>
            </w:pPr>
          </w:p>
          <w:p w14:paraId="79DA8188" w14:textId="77777777" w:rsidR="00530D3B" w:rsidRPr="00D6757C" w:rsidRDefault="00530D3B" w:rsidP="00FC2D96">
            <w:pPr>
              <w:tabs>
                <w:tab w:val="left" w:pos="147"/>
              </w:tabs>
              <w:suppressAutoHyphens/>
              <w:spacing w:after="0"/>
              <w:jc w:val="center"/>
              <w:rPr>
                <w:sz w:val="22"/>
                <w:szCs w:val="22"/>
              </w:rPr>
            </w:pPr>
          </w:p>
          <w:p w14:paraId="4EA83B16" w14:textId="77777777" w:rsidR="00530D3B" w:rsidRPr="00D6757C" w:rsidRDefault="00530D3B" w:rsidP="00FC2D96">
            <w:pPr>
              <w:tabs>
                <w:tab w:val="left" w:pos="147"/>
              </w:tabs>
              <w:suppressAutoHyphens/>
              <w:spacing w:after="0"/>
              <w:jc w:val="center"/>
              <w:rPr>
                <w:sz w:val="22"/>
                <w:szCs w:val="22"/>
              </w:rPr>
            </w:pPr>
            <w:r w:rsidRPr="00D6757C">
              <w:rPr>
                <w:sz w:val="22"/>
                <w:szCs w:val="22"/>
              </w:rPr>
              <w:t>257,31</w:t>
            </w:r>
          </w:p>
          <w:p w14:paraId="26EF9E6D" w14:textId="77777777" w:rsidR="00530D3B" w:rsidRPr="00D6757C" w:rsidRDefault="00530D3B" w:rsidP="00FC2D96">
            <w:pPr>
              <w:tabs>
                <w:tab w:val="left" w:pos="147"/>
              </w:tabs>
              <w:suppressAutoHyphens/>
              <w:spacing w:after="0"/>
              <w:jc w:val="center"/>
              <w:rPr>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14:paraId="519D707F" w14:textId="77777777" w:rsidR="00530D3B" w:rsidRPr="00D6757C" w:rsidRDefault="00530D3B" w:rsidP="00FC2D96">
            <w:pPr>
              <w:tabs>
                <w:tab w:val="left" w:pos="1134"/>
              </w:tabs>
              <w:suppressAutoHyphens/>
              <w:spacing w:after="0"/>
              <w:jc w:val="center"/>
              <w:rPr>
                <w:sz w:val="22"/>
                <w:szCs w:val="22"/>
              </w:rPr>
            </w:pPr>
          </w:p>
          <w:p w14:paraId="1FF19B1F" w14:textId="77777777" w:rsidR="00530D3B" w:rsidRPr="00D6757C" w:rsidRDefault="00530D3B" w:rsidP="00FC2D96">
            <w:pPr>
              <w:tabs>
                <w:tab w:val="left" w:pos="1134"/>
              </w:tabs>
              <w:suppressAutoHyphens/>
              <w:spacing w:after="0"/>
              <w:jc w:val="center"/>
              <w:rPr>
                <w:sz w:val="22"/>
                <w:szCs w:val="22"/>
              </w:rPr>
            </w:pPr>
          </w:p>
          <w:p w14:paraId="12D8A5B8" w14:textId="77777777" w:rsidR="00530D3B" w:rsidRPr="00D6757C" w:rsidRDefault="00530D3B" w:rsidP="00FC2D96">
            <w:pPr>
              <w:tabs>
                <w:tab w:val="left" w:pos="1134"/>
              </w:tabs>
              <w:suppressAutoHyphens/>
              <w:spacing w:after="0"/>
              <w:jc w:val="center"/>
              <w:rPr>
                <w:sz w:val="22"/>
                <w:szCs w:val="22"/>
              </w:rPr>
            </w:pPr>
            <w:r w:rsidRPr="00D6757C">
              <w:rPr>
                <w:sz w:val="22"/>
                <w:szCs w:val="22"/>
              </w:rPr>
              <w:t>93 918,15</w:t>
            </w:r>
          </w:p>
          <w:p w14:paraId="1C5A32D4" w14:textId="77777777" w:rsidR="00530D3B" w:rsidRPr="00D6757C" w:rsidRDefault="00530D3B" w:rsidP="00FC2D96">
            <w:pPr>
              <w:tabs>
                <w:tab w:val="left" w:pos="1134"/>
              </w:tabs>
              <w:suppressAutoHyphens/>
              <w:spacing w:after="0"/>
              <w:jc w:val="center"/>
              <w:rPr>
                <w:sz w:val="22"/>
                <w:szCs w:val="22"/>
              </w:rPr>
            </w:pPr>
          </w:p>
          <w:p w14:paraId="4B5C9E38" w14:textId="77777777" w:rsidR="00530D3B" w:rsidRPr="00D6757C" w:rsidRDefault="00530D3B" w:rsidP="00FC2D96">
            <w:pPr>
              <w:tabs>
                <w:tab w:val="left" w:pos="1134"/>
              </w:tabs>
              <w:suppressAutoHyphens/>
              <w:spacing w:after="0"/>
              <w:jc w:val="center"/>
              <w:rPr>
                <w:sz w:val="22"/>
                <w:szCs w:val="22"/>
              </w:rPr>
            </w:pPr>
          </w:p>
          <w:p w14:paraId="3B2EB4D1" w14:textId="77777777" w:rsidR="00530D3B" w:rsidRPr="00D6757C" w:rsidRDefault="00530D3B" w:rsidP="00FC2D96">
            <w:pPr>
              <w:tabs>
                <w:tab w:val="left" w:pos="1134"/>
              </w:tabs>
              <w:suppressAutoHyphens/>
              <w:spacing w:after="0"/>
              <w:jc w:val="center"/>
              <w:rPr>
                <w:sz w:val="22"/>
                <w:szCs w:val="22"/>
              </w:rPr>
            </w:pPr>
          </w:p>
        </w:tc>
      </w:tr>
      <w:tr w:rsidR="00530D3B" w:rsidRPr="00D6757C" w14:paraId="0C645C9A" w14:textId="77777777" w:rsidTr="00FC2D96">
        <w:trPr>
          <w:trHeight w:val="2686"/>
        </w:trPr>
        <w:tc>
          <w:tcPr>
            <w:tcW w:w="2045" w:type="dxa"/>
            <w:tcBorders>
              <w:top w:val="single" w:sz="4" w:space="0" w:color="auto"/>
              <w:left w:val="single" w:sz="4" w:space="0" w:color="auto"/>
              <w:bottom w:val="single" w:sz="4" w:space="0" w:color="auto"/>
              <w:right w:val="single" w:sz="4" w:space="0" w:color="auto"/>
            </w:tcBorders>
            <w:vAlign w:val="center"/>
          </w:tcPr>
          <w:p w14:paraId="47CAFC81" w14:textId="77777777" w:rsidR="00530D3B" w:rsidRPr="00D6757C" w:rsidRDefault="00530D3B" w:rsidP="00FC2D96">
            <w:pPr>
              <w:tabs>
                <w:tab w:val="left" w:pos="1134"/>
              </w:tabs>
              <w:suppressAutoHyphens/>
              <w:spacing w:after="0"/>
              <w:rPr>
                <w:sz w:val="22"/>
                <w:szCs w:val="22"/>
              </w:rPr>
            </w:pPr>
          </w:p>
          <w:p w14:paraId="5145B588" w14:textId="77777777" w:rsidR="00530D3B" w:rsidRPr="00D6757C" w:rsidRDefault="00530D3B" w:rsidP="00FC2D96">
            <w:pPr>
              <w:tabs>
                <w:tab w:val="left" w:pos="1134"/>
              </w:tabs>
              <w:suppressAutoHyphens/>
              <w:spacing w:after="0"/>
              <w:rPr>
                <w:sz w:val="22"/>
                <w:szCs w:val="22"/>
              </w:rPr>
            </w:pPr>
            <w:r w:rsidRPr="00D6757C">
              <w:rPr>
                <w:sz w:val="22"/>
                <w:szCs w:val="22"/>
              </w:rPr>
              <w:t>Гостиница «Полёт»,</w:t>
            </w:r>
          </w:p>
          <w:p w14:paraId="7A5205FC" w14:textId="77777777" w:rsidR="00530D3B" w:rsidRPr="00D6757C" w:rsidRDefault="00530D3B" w:rsidP="00FC2D96">
            <w:pPr>
              <w:tabs>
                <w:tab w:val="left" w:pos="1134"/>
              </w:tabs>
              <w:suppressAutoHyphens/>
              <w:spacing w:after="0"/>
              <w:rPr>
                <w:b/>
                <w:sz w:val="22"/>
                <w:szCs w:val="22"/>
              </w:rPr>
            </w:pPr>
            <w:r w:rsidRPr="00D6757C">
              <w:rPr>
                <w:b/>
                <w:sz w:val="22"/>
                <w:szCs w:val="22"/>
              </w:rPr>
              <w:t xml:space="preserve">второй этаж </w:t>
            </w:r>
          </w:p>
          <w:p w14:paraId="37BC7DBF" w14:textId="77777777" w:rsidR="00530D3B" w:rsidRPr="00D6757C" w:rsidRDefault="00530D3B" w:rsidP="00FC2D96">
            <w:pPr>
              <w:tabs>
                <w:tab w:val="left" w:pos="1134"/>
              </w:tabs>
              <w:suppressAutoHyphens/>
              <w:spacing w:after="0"/>
              <w:rPr>
                <w:b/>
                <w:sz w:val="22"/>
                <w:szCs w:val="22"/>
              </w:rPr>
            </w:pPr>
          </w:p>
          <w:p w14:paraId="5530E320" w14:textId="77777777" w:rsidR="00530D3B" w:rsidRPr="00D6757C" w:rsidRDefault="00530D3B" w:rsidP="00FC2D96">
            <w:pPr>
              <w:tabs>
                <w:tab w:val="left" w:pos="1134"/>
              </w:tabs>
              <w:suppressAutoHyphens/>
              <w:spacing w:after="0"/>
              <w:rPr>
                <w:b/>
                <w:sz w:val="22"/>
                <w:szCs w:val="22"/>
              </w:rPr>
            </w:pPr>
          </w:p>
          <w:p w14:paraId="4F861B31" w14:textId="77777777" w:rsidR="00530D3B" w:rsidRPr="00D6757C" w:rsidRDefault="00530D3B" w:rsidP="00FC2D96">
            <w:pPr>
              <w:tabs>
                <w:tab w:val="left" w:pos="1134"/>
              </w:tabs>
              <w:suppressAutoHyphens/>
              <w:spacing w:after="0"/>
              <w:rPr>
                <w:b/>
                <w:sz w:val="22"/>
                <w:szCs w:val="22"/>
              </w:rPr>
            </w:pPr>
          </w:p>
          <w:p w14:paraId="66CDF519" w14:textId="77777777" w:rsidR="00530D3B" w:rsidRPr="00D6757C" w:rsidRDefault="00530D3B" w:rsidP="00FC2D96">
            <w:pPr>
              <w:tabs>
                <w:tab w:val="left" w:pos="1134"/>
              </w:tabs>
              <w:suppressAutoHyphens/>
              <w:spacing w:after="0"/>
              <w:rPr>
                <w:b/>
                <w:sz w:val="22"/>
                <w:szCs w:val="22"/>
              </w:rPr>
            </w:pPr>
          </w:p>
          <w:p w14:paraId="0640B92C" w14:textId="77777777" w:rsidR="00530D3B" w:rsidRPr="00D6757C" w:rsidRDefault="00530D3B" w:rsidP="00FC2D96">
            <w:pPr>
              <w:tabs>
                <w:tab w:val="left" w:pos="1134"/>
              </w:tabs>
              <w:suppressAutoHyphens/>
              <w:spacing w:after="0"/>
              <w:rPr>
                <w:b/>
                <w:sz w:val="22"/>
                <w:szCs w:val="22"/>
              </w:rPr>
            </w:pPr>
          </w:p>
          <w:p w14:paraId="7C0C6E79" w14:textId="77777777" w:rsidR="00530D3B" w:rsidRPr="00D6757C" w:rsidRDefault="00530D3B" w:rsidP="00FC2D96">
            <w:pPr>
              <w:tabs>
                <w:tab w:val="left" w:pos="1134"/>
              </w:tabs>
              <w:suppressAutoHyphens/>
              <w:spacing w:after="0"/>
              <w:rPr>
                <w:b/>
                <w:sz w:val="22"/>
                <w:szCs w:val="22"/>
              </w:rPr>
            </w:pPr>
          </w:p>
          <w:p w14:paraId="03F71F95" w14:textId="77777777" w:rsidR="00530D3B" w:rsidRPr="00D6757C" w:rsidRDefault="00530D3B" w:rsidP="00FC2D96">
            <w:pPr>
              <w:tabs>
                <w:tab w:val="left" w:pos="1134"/>
              </w:tabs>
              <w:suppressAutoHyphens/>
              <w:spacing w:after="0"/>
              <w:rPr>
                <w:b/>
                <w:sz w:val="22"/>
                <w:szCs w:val="22"/>
              </w:rPr>
            </w:pPr>
          </w:p>
          <w:p w14:paraId="3A8341EA" w14:textId="77777777" w:rsidR="00530D3B" w:rsidRPr="00D6757C" w:rsidRDefault="00530D3B" w:rsidP="00FC2D96">
            <w:pPr>
              <w:tabs>
                <w:tab w:val="left" w:pos="1134"/>
              </w:tabs>
              <w:suppressAutoHyphens/>
              <w:spacing w:after="0"/>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14:paraId="58847CFB" w14:textId="77777777" w:rsidR="00530D3B" w:rsidRPr="00D6757C" w:rsidRDefault="00530D3B" w:rsidP="00FC2D96">
            <w:pPr>
              <w:tabs>
                <w:tab w:val="left" w:pos="1134"/>
              </w:tabs>
              <w:suppressAutoHyphens/>
              <w:spacing w:after="0"/>
              <w:jc w:val="left"/>
              <w:rPr>
                <w:sz w:val="22"/>
                <w:szCs w:val="22"/>
              </w:rPr>
            </w:pPr>
          </w:p>
          <w:p w14:paraId="6DBB9441" w14:textId="77777777" w:rsidR="00530D3B" w:rsidRPr="00D6757C" w:rsidRDefault="00530D3B" w:rsidP="00FC2D96">
            <w:pPr>
              <w:pStyle w:val="ab"/>
              <w:numPr>
                <w:ilvl w:val="0"/>
                <w:numId w:val="19"/>
              </w:numPr>
              <w:tabs>
                <w:tab w:val="left" w:pos="1134"/>
              </w:tabs>
              <w:suppressAutoHyphens/>
              <w:spacing w:after="0" w:line="240" w:lineRule="auto"/>
              <w:ind w:left="0" w:firstLine="0"/>
              <w:rPr>
                <w:rFonts w:ascii="Times New Roman" w:hAnsi="Times New Roman"/>
              </w:rPr>
            </w:pPr>
            <w:r w:rsidRPr="00D6757C">
              <w:rPr>
                <w:rFonts w:ascii="Times New Roman" w:hAnsi="Times New Roman"/>
              </w:rPr>
              <w:t>Уборка номерного фонда</w:t>
            </w:r>
          </w:p>
          <w:p w14:paraId="5033711B" w14:textId="77777777" w:rsidR="00530D3B" w:rsidRPr="00D6757C" w:rsidRDefault="00530D3B" w:rsidP="00FC2D96">
            <w:pPr>
              <w:tabs>
                <w:tab w:val="left" w:pos="1134"/>
              </w:tabs>
              <w:suppressAutoHyphens/>
              <w:spacing w:after="0"/>
              <w:jc w:val="left"/>
              <w:rPr>
                <w:sz w:val="22"/>
                <w:szCs w:val="22"/>
              </w:rPr>
            </w:pPr>
          </w:p>
          <w:p w14:paraId="6086FD70" w14:textId="77777777" w:rsidR="00530D3B" w:rsidRPr="00D6757C" w:rsidRDefault="00530D3B" w:rsidP="00FC2D96">
            <w:pPr>
              <w:tabs>
                <w:tab w:val="left" w:pos="1134"/>
              </w:tabs>
              <w:suppressAutoHyphens/>
              <w:spacing w:after="0"/>
              <w:jc w:val="left"/>
              <w:rPr>
                <w:sz w:val="22"/>
                <w:szCs w:val="22"/>
              </w:rPr>
            </w:pPr>
            <w:r w:rsidRPr="00D6757C">
              <w:rPr>
                <w:sz w:val="22"/>
                <w:szCs w:val="22"/>
              </w:rPr>
              <w:t>2)  Уборка общественных зон:</w:t>
            </w:r>
          </w:p>
          <w:p w14:paraId="35B5895B" w14:textId="77777777" w:rsidR="00530D3B" w:rsidRPr="00D6757C" w:rsidRDefault="00530D3B" w:rsidP="00FC2D96">
            <w:pPr>
              <w:tabs>
                <w:tab w:val="left" w:pos="1134"/>
              </w:tabs>
              <w:suppressAutoHyphens/>
              <w:spacing w:after="0"/>
              <w:jc w:val="left"/>
              <w:rPr>
                <w:sz w:val="22"/>
                <w:szCs w:val="22"/>
              </w:rPr>
            </w:pPr>
            <w:r w:rsidRPr="00D6757C">
              <w:rPr>
                <w:sz w:val="22"/>
                <w:szCs w:val="22"/>
              </w:rPr>
              <w:t>-вспомогательные (</w:t>
            </w:r>
            <w:proofErr w:type="spellStart"/>
            <w:r w:rsidRPr="00D6757C">
              <w:rPr>
                <w:sz w:val="22"/>
                <w:szCs w:val="22"/>
              </w:rPr>
              <w:t>подсобн</w:t>
            </w:r>
            <w:proofErr w:type="spellEnd"/>
            <w:r w:rsidRPr="00D6757C">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10632F78" w14:textId="77777777" w:rsidR="00530D3B" w:rsidRPr="00D6757C" w:rsidRDefault="00530D3B" w:rsidP="00FC2D96">
            <w:pPr>
              <w:tabs>
                <w:tab w:val="left" w:pos="1134"/>
              </w:tabs>
              <w:suppressAutoHyphens/>
              <w:spacing w:after="0"/>
              <w:jc w:val="right"/>
              <w:rPr>
                <w:sz w:val="22"/>
                <w:szCs w:val="22"/>
              </w:rPr>
            </w:pPr>
          </w:p>
          <w:p w14:paraId="4820C60A" w14:textId="77777777" w:rsidR="00530D3B" w:rsidRPr="00D6757C" w:rsidRDefault="00530D3B" w:rsidP="00FC2D96">
            <w:pPr>
              <w:tabs>
                <w:tab w:val="left" w:pos="1134"/>
              </w:tabs>
              <w:suppressAutoHyphens/>
              <w:spacing w:after="0"/>
              <w:rPr>
                <w:sz w:val="22"/>
                <w:szCs w:val="22"/>
              </w:rPr>
            </w:pPr>
            <w:r w:rsidRPr="00D6757C">
              <w:rPr>
                <w:sz w:val="22"/>
                <w:szCs w:val="22"/>
              </w:rPr>
              <w:t xml:space="preserve">      18/232,3</w:t>
            </w:r>
          </w:p>
          <w:p w14:paraId="2C5A575C" w14:textId="77777777" w:rsidR="00530D3B" w:rsidRPr="00D6757C" w:rsidRDefault="00530D3B" w:rsidP="00FC2D96">
            <w:pPr>
              <w:spacing w:after="0"/>
              <w:jc w:val="right"/>
              <w:rPr>
                <w:sz w:val="22"/>
                <w:szCs w:val="22"/>
              </w:rPr>
            </w:pPr>
          </w:p>
          <w:p w14:paraId="20D62337" w14:textId="77777777" w:rsidR="00530D3B" w:rsidRPr="00D6757C" w:rsidRDefault="00530D3B" w:rsidP="00FC2D96">
            <w:pPr>
              <w:spacing w:after="0"/>
              <w:jc w:val="right"/>
              <w:rPr>
                <w:sz w:val="22"/>
                <w:szCs w:val="22"/>
              </w:rPr>
            </w:pPr>
          </w:p>
          <w:p w14:paraId="5211B0B3" w14:textId="77777777" w:rsidR="00530D3B" w:rsidRPr="00D6757C" w:rsidRDefault="00530D3B" w:rsidP="00FC2D96">
            <w:pPr>
              <w:spacing w:after="0"/>
              <w:jc w:val="right"/>
              <w:rPr>
                <w:sz w:val="22"/>
                <w:szCs w:val="22"/>
              </w:rPr>
            </w:pPr>
          </w:p>
          <w:p w14:paraId="0BB493F4" w14:textId="77777777" w:rsidR="00530D3B" w:rsidRPr="00D6757C" w:rsidRDefault="00530D3B" w:rsidP="00FC2D96">
            <w:pPr>
              <w:spacing w:after="0"/>
              <w:jc w:val="right"/>
              <w:rPr>
                <w:sz w:val="22"/>
                <w:szCs w:val="22"/>
              </w:rPr>
            </w:pPr>
          </w:p>
          <w:p w14:paraId="299CB1B6" w14:textId="77777777" w:rsidR="00530D3B" w:rsidRPr="00D6757C" w:rsidRDefault="00530D3B" w:rsidP="00FC2D96">
            <w:pPr>
              <w:spacing w:after="0"/>
              <w:jc w:val="right"/>
              <w:rPr>
                <w:sz w:val="22"/>
                <w:szCs w:val="22"/>
              </w:rPr>
            </w:pPr>
          </w:p>
          <w:p w14:paraId="7B5A6430" w14:textId="77777777" w:rsidR="00530D3B" w:rsidRPr="00D6757C" w:rsidRDefault="00530D3B" w:rsidP="00FC2D96">
            <w:pPr>
              <w:spacing w:after="0"/>
              <w:jc w:val="right"/>
              <w:rPr>
                <w:sz w:val="22"/>
                <w:szCs w:val="22"/>
              </w:rPr>
            </w:pPr>
            <w:r w:rsidRPr="00D6757C">
              <w:rPr>
                <w:sz w:val="22"/>
                <w:szCs w:val="22"/>
              </w:rPr>
              <w:t xml:space="preserve">    6/252,8</w:t>
            </w:r>
          </w:p>
        </w:tc>
        <w:tc>
          <w:tcPr>
            <w:tcW w:w="1843" w:type="dxa"/>
            <w:tcBorders>
              <w:top w:val="single" w:sz="4" w:space="0" w:color="auto"/>
              <w:left w:val="single" w:sz="4" w:space="0" w:color="auto"/>
              <w:bottom w:val="single" w:sz="4" w:space="0" w:color="auto"/>
              <w:right w:val="single" w:sz="4" w:space="0" w:color="auto"/>
            </w:tcBorders>
            <w:vAlign w:val="center"/>
          </w:tcPr>
          <w:p w14:paraId="55C273CE" w14:textId="77777777" w:rsidR="00530D3B" w:rsidRPr="00D6757C" w:rsidRDefault="00530D3B" w:rsidP="00FC2D96">
            <w:pPr>
              <w:tabs>
                <w:tab w:val="left" w:pos="147"/>
              </w:tabs>
              <w:suppressAutoHyphens/>
              <w:spacing w:after="0"/>
              <w:jc w:val="right"/>
              <w:rPr>
                <w:sz w:val="22"/>
                <w:szCs w:val="22"/>
              </w:rPr>
            </w:pPr>
          </w:p>
          <w:p w14:paraId="1FE1951B" w14:textId="77777777" w:rsidR="00530D3B" w:rsidRPr="00D6757C" w:rsidRDefault="00530D3B" w:rsidP="00FC2D96">
            <w:pPr>
              <w:tabs>
                <w:tab w:val="left" w:pos="147"/>
              </w:tabs>
              <w:suppressAutoHyphens/>
              <w:spacing w:after="0"/>
              <w:jc w:val="right"/>
              <w:rPr>
                <w:sz w:val="22"/>
                <w:szCs w:val="22"/>
              </w:rPr>
            </w:pPr>
            <w:r w:rsidRPr="00D6757C">
              <w:rPr>
                <w:sz w:val="22"/>
                <w:szCs w:val="22"/>
              </w:rPr>
              <w:t>232,3</w:t>
            </w:r>
          </w:p>
          <w:p w14:paraId="2C21FC89" w14:textId="77777777" w:rsidR="00530D3B" w:rsidRPr="00D6757C" w:rsidRDefault="00530D3B" w:rsidP="00FC2D96">
            <w:pPr>
              <w:tabs>
                <w:tab w:val="left" w:pos="147"/>
              </w:tabs>
              <w:suppressAutoHyphens/>
              <w:spacing w:after="0"/>
              <w:jc w:val="right"/>
              <w:rPr>
                <w:sz w:val="22"/>
                <w:szCs w:val="22"/>
              </w:rPr>
            </w:pPr>
          </w:p>
          <w:p w14:paraId="2EE1D170" w14:textId="77777777" w:rsidR="00530D3B" w:rsidRPr="00D6757C" w:rsidRDefault="00530D3B" w:rsidP="00FC2D96">
            <w:pPr>
              <w:tabs>
                <w:tab w:val="left" w:pos="147"/>
              </w:tabs>
              <w:suppressAutoHyphens/>
              <w:spacing w:after="0"/>
              <w:jc w:val="right"/>
              <w:rPr>
                <w:sz w:val="22"/>
                <w:szCs w:val="22"/>
              </w:rPr>
            </w:pPr>
          </w:p>
          <w:p w14:paraId="282C7BF9" w14:textId="77777777" w:rsidR="00530D3B" w:rsidRPr="00D6757C" w:rsidRDefault="00530D3B" w:rsidP="00FC2D96">
            <w:pPr>
              <w:tabs>
                <w:tab w:val="left" w:pos="147"/>
              </w:tabs>
              <w:suppressAutoHyphens/>
              <w:spacing w:after="0"/>
              <w:jc w:val="right"/>
              <w:rPr>
                <w:sz w:val="22"/>
                <w:szCs w:val="22"/>
              </w:rPr>
            </w:pPr>
          </w:p>
          <w:p w14:paraId="4D9CC178" w14:textId="77777777" w:rsidR="00530D3B" w:rsidRPr="00D6757C" w:rsidRDefault="00530D3B" w:rsidP="00FC2D96">
            <w:pPr>
              <w:tabs>
                <w:tab w:val="left" w:pos="147"/>
              </w:tabs>
              <w:suppressAutoHyphens/>
              <w:spacing w:after="0"/>
              <w:jc w:val="right"/>
              <w:rPr>
                <w:sz w:val="22"/>
                <w:szCs w:val="22"/>
              </w:rPr>
            </w:pPr>
          </w:p>
          <w:p w14:paraId="11B6F369" w14:textId="77777777" w:rsidR="00530D3B" w:rsidRPr="00D6757C" w:rsidRDefault="00530D3B" w:rsidP="00FC2D96">
            <w:pPr>
              <w:tabs>
                <w:tab w:val="left" w:pos="147"/>
              </w:tabs>
              <w:suppressAutoHyphens/>
              <w:spacing w:after="0"/>
              <w:jc w:val="right"/>
              <w:rPr>
                <w:sz w:val="22"/>
                <w:szCs w:val="22"/>
              </w:rPr>
            </w:pPr>
          </w:p>
          <w:p w14:paraId="32A4BC51" w14:textId="77777777" w:rsidR="00530D3B" w:rsidRPr="00D6757C" w:rsidRDefault="00530D3B" w:rsidP="00FC2D96">
            <w:pPr>
              <w:tabs>
                <w:tab w:val="left" w:pos="147"/>
              </w:tabs>
              <w:suppressAutoHyphens/>
              <w:spacing w:after="0"/>
              <w:jc w:val="right"/>
              <w:rPr>
                <w:sz w:val="22"/>
                <w:szCs w:val="22"/>
              </w:rPr>
            </w:pPr>
            <w:r w:rsidRPr="00D6757C">
              <w:rPr>
                <w:sz w:val="22"/>
                <w:szCs w:val="22"/>
              </w:rPr>
              <w:t xml:space="preserve">              252,8</w:t>
            </w:r>
          </w:p>
        </w:tc>
        <w:tc>
          <w:tcPr>
            <w:tcW w:w="2381" w:type="dxa"/>
            <w:tcBorders>
              <w:top w:val="single" w:sz="4" w:space="0" w:color="auto"/>
              <w:left w:val="single" w:sz="4" w:space="0" w:color="auto"/>
              <w:bottom w:val="single" w:sz="4" w:space="0" w:color="auto"/>
              <w:right w:val="single" w:sz="4" w:space="0" w:color="auto"/>
            </w:tcBorders>
            <w:vAlign w:val="center"/>
          </w:tcPr>
          <w:p w14:paraId="74D9399A" w14:textId="77777777" w:rsidR="00530D3B" w:rsidRPr="00D6757C" w:rsidRDefault="00530D3B" w:rsidP="00FC2D96">
            <w:pPr>
              <w:tabs>
                <w:tab w:val="left" w:pos="1134"/>
              </w:tabs>
              <w:suppressAutoHyphens/>
              <w:spacing w:after="0"/>
              <w:jc w:val="right"/>
              <w:rPr>
                <w:sz w:val="22"/>
                <w:szCs w:val="22"/>
              </w:rPr>
            </w:pPr>
          </w:p>
          <w:p w14:paraId="4C83C267" w14:textId="77777777" w:rsidR="00530D3B" w:rsidRPr="00D6757C" w:rsidRDefault="00530D3B" w:rsidP="00FC2D96">
            <w:pPr>
              <w:tabs>
                <w:tab w:val="left" w:pos="1134"/>
              </w:tabs>
              <w:suppressAutoHyphens/>
              <w:spacing w:after="0"/>
              <w:jc w:val="right"/>
              <w:rPr>
                <w:sz w:val="22"/>
                <w:szCs w:val="22"/>
              </w:rPr>
            </w:pPr>
            <w:r w:rsidRPr="00D6757C">
              <w:rPr>
                <w:sz w:val="22"/>
                <w:szCs w:val="22"/>
              </w:rPr>
              <w:t>84 789,50</w:t>
            </w:r>
          </w:p>
          <w:p w14:paraId="75C5D430" w14:textId="77777777" w:rsidR="00530D3B" w:rsidRPr="00D6757C" w:rsidRDefault="00530D3B" w:rsidP="00FC2D96">
            <w:pPr>
              <w:tabs>
                <w:tab w:val="left" w:pos="1134"/>
              </w:tabs>
              <w:suppressAutoHyphens/>
              <w:spacing w:after="0"/>
              <w:jc w:val="right"/>
              <w:rPr>
                <w:sz w:val="22"/>
                <w:szCs w:val="22"/>
              </w:rPr>
            </w:pPr>
          </w:p>
          <w:p w14:paraId="416A2F6C" w14:textId="77777777" w:rsidR="00530D3B" w:rsidRPr="00D6757C" w:rsidRDefault="00530D3B" w:rsidP="00FC2D96">
            <w:pPr>
              <w:tabs>
                <w:tab w:val="left" w:pos="1134"/>
              </w:tabs>
              <w:suppressAutoHyphens/>
              <w:spacing w:after="0"/>
              <w:jc w:val="right"/>
              <w:rPr>
                <w:sz w:val="22"/>
                <w:szCs w:val="22"/>
              </w:rPr>
            </w:pPr>
          </w:p>
          <w:p w14:paraId="21AA10FC" w14:textId="77777777" w:rsidR="00530D3B" w:rsidRPr="00D6757C" w:rsidRDefault="00530D3B" w:rsidP="00FC2D96">
            <w:pPr>
              <w:tabs>
                <w:tab w:val="left" w:pos="1134"/>
              </w:tabs>
              <w:suppressAutoHyphens/>
              <w:spacing w:after="0"/>
              <w:jc w:val="right"/>
              <w:rPr>
                <w:sz w:val="22"/>
                <w:szCs w:val="22"/>
              </w:rPr>
            </w:pPr>
          </w:p>
          <w:p w14:paraId="145A69B8" w14:textId="77777777" w:rsidR="00530D3B" w:rsidRPr="00D6757C" w:rsidRDefault="00530D3B" w:rsidP="00FC2D96">
            <w:pPr>
              <w:tabs>
                <w:tab w:val="left" w:pos="1134"/>
              </w:tabs>
              <w:suppressAutoHyphens/>
              <w:spacing w:after="0"/>
              <w:jc w:val="right"/>
              <w:rPr>
                <w:sz w:val="22"/>
                <w:szCs w:val="22"/>
              </w:rPr>
            </w:pPr>
          </w:p>
          <w:p w14:paraId="6B9666F9" w14:textId="77777777" w:rsidR="00530D3B" w:rsidRPr="00D6757C" w:rsidRDefault="00530D3B" w:rsidP="00FC2D96">
            <w:pPr>
              <w:tabs>
                <w:tab w:val="left" w:pos="1134"/>
              </w:tabs>
              <w:suppressAutoHyphens/>
              <w:spacing w:after="0"/>
              <w:jc w:val="right"/>
              <w:rPr>
                <w:sz w:val="22"/>
                <w:szCs w:val="22"/>
              </w:rPr>
            </w:pPr>
          </w:p>
          <w:p w14:paraId="03F941F7" w14:textId="77777777" w:rsidR="00530D3B" w:rsidRPr="00D6757C" w:rsidRDefault="00530D3B" w:rsidP="00FC2D96">
            <w:pPr>
              <w:tabs>
                <w:tab w:val="left" w:pos="1134"/>
              </w:tabs>
              <w:suppressAutoHyphens/>
              <w:spacing w:after="0"/>
              <w:jc w:val="right"/>
              <w:rPr>
                <w:sz w:val="22"/>
                <w:szCs w:val="22"/>
              </w:rPr>
            </w:pPr>
            <w:r w:rsidRPr="00D6757C">
              <w:rPr>
                <w:sz w:val="22"/>
                <w:szCs w:val="22"/>
              </w:rPr>
              <w:t>92 272,00</w:t>
            </w:r>
          </w:p>
        </w:tc>
      </w:tr>
      <w:tr w:rsidR="00530D3B" w:rsidRPr="00D6757C" w14:paraId="7595AC82" w14:textId="77777777" w:rsidTr="00FC2D96">
        <w:tc>
          <w:tcPr>
            <w:tcW w:w="2045" w:type="dxa"/>
            <w:tcBorders>
              <w:top w:val="single" w:sz="4" w:space="0" w:color="auto"/>
              <w:left w:val="single" w:sz="4" w:space="0" w:color="auto"/>
              <w:bottom w:val="single" w:sz="4" w:space="0" w:color="auto"/>
              <w:right w:val="single" w:sz="4" w:space="0" w:color="auto"/>
            </w:tcBorders>
            <w:vAlign w:val="center"/>
          </w:tcPr>
          <w:p w14:paraId="01413872" w14:textId="77777777" w:rsidR="00530D3B" w:rsidRPr="00D6757C" w:rsidRDefault="00530D3B" w:rsidP="00FC2D96">
            <w:pPr>
              <w:tabs>
                <w:tab w:val="left" w:pos="1134"/>
              </w:tabs>
              <w:suppressAutoHyphens/>
              <w:spacing w:after="0"/>
              <w:rPr>
                <w:sz w:val="22"/>
                <w:szCs w:val="22"/>
              </w:rPr>
            </w:pPr>
          </w:p>
          <w:p w14:paraId="3E1F1F3E" w14:textId="77777777" w:rsidR="00530D3B" w:rsidRPr="00D6757C" w:rsidRDefault="00530D3B" w:rsidP="00FC2D96">
            <w:pPr>
              <w:tabs>
                <w:tab w:val="left" w:pos="1134"/>
              </w:tabs>
              <w:suppressAutoHyphens/>
              <w:spacing w:after="0"/>
              <w:rPr>
                <w:sz w:val="22"/>
                <w:szCs w:val="22"/>
              </w:rPr>
            </w:pPr>
            <w:r w:rsidRPr="00D6757C">
              <w:rPr>
                <w:sz w:val="22"/>
                <w:szCs w:val="22"/>
              </w:rPr>
              <w:t>Гостиница «Полёт»,</w:t>
            </w:r>
          </w:p>
          <w:p w14:paraId="4AFE5F59" w14:textId="77777777" w:rsidR="00530D3B" w:rsidRPr="00D6757C" w:rsidRDefault="00530D3B" w:rsidP="00FC2D96">
            <w:pPr>
              <w:tabs>
                <w:tab w:val="left" w:pos="1134"/>
              </w:tabs>
              <w:suppressAutoHyphens/>
              <w:spacing w:after="0"/>
              <w:rPr>
                <w:b/>
                <w:sz w:val="22"/>
                <w:szCs w:val="22"/>
              </w:rPr>
            </w:pPr>
            <w:r w:rsidRPr="00D6757C">
              <w:rPr>
                <w:b/>
                <w:sz w:val="22"/>
                <w:szCs w:val="22"/>
              </w:rPr>
              <w:t xml:space="preserve">третий этаж </w:t>
            </w:r>
          </w:p>
          <w:p w14:paraId="1B9CA5C3" w14:textId="77777777" w:rsidR="00530D3B" w:rsidRPr="00D6757C" w:rsidRDefault="00530D3B" w:rsidP="00FC2D96">
            <w:pPr>
              <w:tabs>
                <w:tab w:val="left" w:pos="1134"/>
              </w:tabs>
              <w:suppressAutoHyphens/>
              <w:spacing w:after="0"/>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14:paraId="638FE7CE" w14:textId="77777777" w:rsidR="00530D3B" w:rsidRPr="00D6757C" w:rsidRDefault="00530D3B" w:rsidP="00FC2D96">
            <w:pPr>
              <w:tabs>
                <w:tab w:val="left" w:pos="1134"/>
              </w:tabs>
              <w:suppressAutoHyphens/>
              <w:spacing w:after="0"/>
              <w:jc w:val="left"/>
              <w:rPr>
                <w:sz w:val="22"/>
                <w:szCs w:val="22"/>
              </w:rPr>
            </w:pPr>
          </w:p>
          <w:p w14:paraId="22BCABFE" w14:textId="77777777" w:rsidR="00530D3B" w:rsidRPr="00D6757C" w:rsidRDefault="00530D3B" w:rsidP="00FC2D96">
            <w:pPr>
              <w:tabs>
                <w:tab w:val="left" w:pos="1134"/>
              </w:tabs>
              <w:suppressAutoHyphens/>
              <w:spacing w:after="0"/>
              <w:jc w:val="left"/>
              <w:rPr>
                <w:sz w:val="22"/>
                <w:szCs w:val="22"/>
              </w:rPr>
            </w:pPr>
            <w:r w:rsidRPr="00D6757C">
              <w:rPr>
                <w:sz w:val="22"/>
                <w:szCs w:val="22"/>
              </w:rPr>
              <w:t>1) Уборка номерного фонда.</w:t>
            </w:r>
          </w:p>
          <w:p w14:paraId="3B1F072A" w14:textId="77777777" w:rsidR="00530D3B" w:rsidRPr="00D6757C" w:rsidRDefault="00530D3B" w:rsidP="00FC2D96">
            <w:pPr>
              <w:tabs>
                <w:tab w:val="left" w:pos="1134"/>
              </w:tabs>
              <w:suppressAutoHyphens/>
              <w:spacing w:after="0"/>
              <w:jc w:val="left"/>
              <w:rPr>
                <w:sz w:val="22"/>
                <w:szCs w:val="22"/>
              </w:rPr>
            </w:pPr>
          </w:p>
          <w:p w14:paraId="3062B292" w14:textId="77777777" w:rsidR="00530D3B" w:rsidRPr="00D6757C" w:rsidRDefault="00530D3B" w:rsidP="00FC2D96">
            <w:pPr>
              <w:tabs>
                <w:tab w:val="left" w:pos="1134"/>
              </w:tabs>
              <w:suppressAutoHyphens/>
              <w:spacing w:after="0"/>
              <w:jc w:val="left"/>
              <w:rPr>
                <w:sz w:val="22"/>
                <w:szCs w:val="22"/>
              </w:rPr>
            </w:pPr>
            <w:r w:rsidRPr="00D6757C">
              <w:rPr>
                <w:sz w:val="22"/>
                <w:szCs w:val="22"/>
              </w:rPr>
              <w:t>2) Уборка общественных зон:</w:t>
            </w:r>
          </w:p>
          <w:p w14:paraId="55695C7C" w14:textId="77777777" w:rsidR="00530D3B" w:rsidRPr="00D6757C" w:rsidRDefault="00530D3B" w:rsidP="00FC2D96">
            <w:pPr>
              <w:tabs>
                <w:tab w:val="left" w:pos="1134"/>
              </w:tabs>
              <w:suppressAutoHyphens/>
              <w:spacing w:after="0"/>
              <w:jc w:val="left"/>
              <w:rPr>
                <w:sz w:val="22"/>
                <w:szCs w:val="22"/>
              </w:rPr>
            </w:pPr>
            <w:r w:rsidRPr="00D6757C">
              <w:rPr>
                <w:sz w:val="22"/>
                <w:szCs w:val="22"/>
              </w:rPr>
              <w:t>-вспомогательные (</w:t>
            </w:r>
            <w:proofErr w:type="spellStart"/>
            <w:r w:rsidRPr="00D6757C">
              <w:rPr>
                <w:sz w:val="22"/>
                <w:szCs w:val="22"/>
              </w:rPr>
              <w:t>подсобн</w:t>
            </w:r>
            <w:proofErr w:type="spellEnd"/>
            <w:r w:rsidRPr="00D6757C">
              <w:rPr>
                <w:sz w:val="22"/>
                <w:szCs w:val="22"/>
              </w:rPr>
              <w:t>.).</w:t>
            </w:r>
          </w:p>
          <w:p w14:paraId="460DEBE5" w14:textId="77777777" w:rsidR="00530D3B" w:rsidRPr="00D6757C" w:rsidRDefault="00530D3B" w:rsidP="00FC2D96">
            <w:pPr>
              <w:tabs>
                <w:tab w:val="left" w:pos="1134"/>
              </w:tabs>
              <w:suppressAutoHyphens/>
              <w:spacing w:after="0"/>
              <w:jc w:val="left"/>
              <w:rPr>
                <w:sz w:val="22"/>
                <w:szCs w:val="22"/>
              </w:rPr>
            </w:pPr>
          </w:p>
          <w:p w14:paraId="1F1F8AC8" w14:textId="77777777" w:rsidR="00530D3B" w:rsidRPr="00D6757C" w:rsidRDefault="00530D3B" w:rsidP="00FC2D96">
            <w:pPr>
              <w:tabs>
                <w:tab w:val="left" w:pos="1134"/>
              </w:tabs>
              <w:suppressAutoHyphens/>
              <w:spacing w:after="0"/>
              <w:jc w:val="left"/>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181BE54A" w14:textId="77777777" w:rsidR="00530D3B" w:rsidRPr="00D6757C" w:rsidRDefault="00530D3B" w:rsidP="00FC2D96">
            <w:pPr>
              <w:tabs>
                <w:tab w:val="left" w:pos="1134"/>
              </w:tabs>
              <w:suppressAutoHyphens/>
              <w:spacing w:after="0"/>
              <w:jc w:val="right"/>
              <w:rPr>
                <w:sz w:val="22"/>
                <w:szCs w:val="22"/>
              </w:rPr>
            </w:pPr>
          </w:p>
          <w:p w14:paraId="0137F811" w14:textId="77777777" w:rsidR="00530D3B" w:rsidRPr="00D6757C" w:rsidRDefault="00530D3B" w:rsidP="00FC2D96">
            <w:pPr>
              <w:tabs>
                <w:tab w:val="left" w:pos="1134"/>
              </w:tabs>
              <w:suppressAutoHyphens/>
              <w:spacing w:after="0"/>
              <w:jc w:val="right"/>
              <w:rPr>
                <w:sz w:val="22"/>
                <w:szCs w:val="22"/>
              </w:rPr>
            </w:pPr>
            <w:r w:rsidRPr="00D6757C">
              <w:rPr>
                <w:sz w:val="22"/>
                <w:szCs w:val="22"/>
              </w:rPr>
              <w:t>26/212,8</w:t>
            </w:r>
          </w:p>
          <w:p w14:paraId="5B344FC8" w14:textId="77777777" w:rsidR="00530D3B" w:rsidRPr="00D6757C" w:rsidRDefault="00530D3B" w:rsidP="00FC2D96">
            <w:pPr>
              <w:tabs>
                <w:tab w:val="left" w:pos="1134"/>
              </w:tabs>
              <w:suppressAutoHyphens/>
              <w:spacing w:after="0"/>
              <w:jc w:val="right"/>
              <w:rPr>
                <w:sz w:val="22"/>
                <w:szCs w:val="22"/>
              </w:rPr>
            </w:pPr>
          </w:p>
          <w:p w14:paraId="00E5A0ED" w14:textId="77777777" w:rsidR="00530D3B" w:rsidRPr="00D6757C" w:rsidRDefault="00530D3B" w:rsidP="00FC2D96">
            <w:pPr>
              <w:tabs>
                <w:tab w:val="left" w:pos="1134"/>
              </w:tabs>
              <w:suppressAutoHyphens/>
              <w:spacing w:after="0"/>
              <w:jc w:val="right"/>
              <w:rPr>
                <w:sz w:val="22"/>
                <w:szCs w:val="22"/>
              </w:rPr>
            </w:pPr>
          </w:p>
          <w:p w14:paraId="045B46F1" w14:textId="77777777" w:rsidR="00530D3B" w:rsidRPr="00D6757C" w:rsidRDefault="00530D3B" w:rsidP="00FC2D96">
            <w:pPr>
              <w:tabs>
                <w:tab w:val="left" w:pos="1134"/>
              </w:tabs>
              <w:suppressAutoHyphens/>
              <w:spacing w:after="0"/>
              <w:jc w:val="right"/>
              <w:rPr>
                <w:sz w:val="22"/>
                <w:szCs w:val="22"/>
              </w:rPr>
            </w:pPr>
          </w:p>
          <w:p w14:paraId="3CBD50C9" w14:textId="77777777" w:rsidR="00530D3B" w:rsidRPr="00D6757C" w:rsidRDefault="00530D3B" w:rsidP="00FC2D96">
            <w:pPr>
              <w:tabs>
                <w:tab w:val="left" w:pos="1134"/>
              </w:tabs>
              <w:suppressAutoHyphens/>
              <w:spacing w:after="0"/>
              <w:jc w:val="right"/>
              <w:rPr>
                <w:sz w:val="22"/>
                <w:szCs w:val="22"/>
              </w:rPr>
            </w:pPr>
          </w:p>
          <w:p w14:paraId="45D10E10" w14:textId="77777777" w:rsidR="00530D3B" w:rsidRPr="00D6757C" w:rsidRDefault="00530D3B" w:rsidP="00FC2D96">
            <w:pPr>
              <w:tabs>
                <w:tab w:val="left" w:pos="1134"/>
              </w:tabs>
              <w:suppressAutoHyphens/>
              <w:spacing w:after="0"/>
              <w:jc w:val="right"/>
              <w:rPr>
                <w:sz w:val="22"/>
                <w:szCs w:val="22"/>
              </w:rPr>
            </w:pPr>
            <w:r w:rsidRPr="00D6757C">
              <w:rPr>
                <w:sz w:val="22"/>
                <w:szCs w:val="22"/>
              </w:rPr>
              <w:t xml:space="preserve">       2/279,3</w:t>
            </w:r>
          </w:p>
          <w:p w14:paraId="00154AA4" w14:textId="77777777" w:rsidR="00530D3B" w:rsidRPr="00D6757C" w:rsidRDefault="00530D3B" w:rsidP="00FC2D96">
            <w:pPr>
              <w:tabs>
                <w:tab w:val="left" w:pos="1134"/>
              </w:tabs>
              <w:suppressAutoHyphens/>
              <w:spacing w:after="0"/>
              <w:jc w:val="right"/>
              <w:rPr>
                <w:sz w:val="22"/>
                <w:szCs w:val="22"/>
              </w:rPr>
            </w:pPr>
          </w:p>
          <w:p w14:paraId="4BDD2C5A" w14:textId="77777777" w:rsidR="00530D3B" w:rsidRPr="00D6757C" w:rsidRDefault="00530D3B" w:rsidP="00FC2D96">
            <w:pPr>
              <w:tabs>
                <w:tab w:val="left" w:pos="1134"/>
              </w:tabs>
              <w:suppressAutoHyphens/>
              <w:spacing w:after="0"/>
              <w:jc w:val="right"/>
              <w:rPr>
                <w:sz w:val="22"/>
                <w:szCs w:val="22"/>
              </w:rPr>
            </w:pPr>
          </w:p>
          <w:p w14:paraId="7EFB4A11" w14:textId="77777777" w:rsidR="00530D3B" w:rsidRPr="00D6757C" w:rsidRDefault="00530D3B" w:rsidP="00FC2D96">
            <w:pPr>
              <w:tabs>
                <w:tab w:val="left" w:pos="1134"/>
              </w:tabs>
              <w:suppressAutoHyphens/>
              <w:spacing w:after="0"/>
              <w:jc w:val="right"/>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09555FB2" w14:textId="77777777" w:rsidR="00530D3B" w:rsidRPr="00D6757C" w:rsidRDefault="00530D3B" w:rsidP="00FC2D96">
            <w:pPr>
              <w:tabs>
                <w:tab w:val="left" w:pos="147"/>
              </w:tabs>
              <w:suppressAutoHyphens/>
              <w:spacing w:after="0"/>
              <w:jc w:val="right"/>
              <w:rPr>
                <w:sz w:val="22"/>
                <w:szCs w:val="22"/>
              </w:rPr>
            </w:pPr>
          </w:p>
          <w:p w14:paraId="2B44EA56" w14:textId="77777777" w:rsidR="00530D3B" w:rsidRPr="00D6757C" w:rsidRDefault="00530D3B" w:rsidP="00FC2D96">
            <w:pPr>
              <w:tabs>
                <w:tab w:val="left" w:pos="147"/>
              </w:tabs>
              <w:suppressAutoHyphens/>
              <w:spacing w:after="0"/>
              <w:jc w:val="right"/>
              <w:rPr>
                <w:sz w:val="22"/>
                <w:szCs w:val="22"/>
              </w:rPr>
            </w:pPr>
            <w:r w:rsidRPr="00D6757C">
              <w:rPr>
                <w:sz w:val="22"/>
                <w:szCs w:val="22"/>
              </w:rPr>
              <w:t>212,8</w:t>
            </w:r>
          </w:p>
          <w:p w14:paraId="0DDEA157" w14:textId="77777777" w:rsidR="00530D3B" w:rsidRPr="00D6757C" w:rsidRDefault="00530D3B" w:rsidP="00FC2D96">
            <w:pPr>
              <w:tabs>
                <w:tab w:val="left" w:pos="147"/>
              </w:tabs>
              <w:suppressAutoHyphens/>
              <w:spacing w:after="0"/>
              <w:jc w:val="right"/>
              <w:rPr>
                <w:sz w:val="22"/>
                <w:szCs w:val="22"/>
              </w:rPr>
            </w:pPr>
          </w:p>
          <w:p w14:paraId="30E02DA5" w14:textId="77777777" w:rsidR="00530D3B" w:rsidRPr="00D6757C" w:rsidRDefault="00530D3B" w:rsidP="00FC2D96">
            <w:pPr>
              <w:tabs>
                <w:tab w:val="left" w:pos="147"/>
              </w:tabs>
              <w:suppressAutoHyphens/>
              <w:spacing w:after="0"/>
              <w:jc w:val="right"/>
              <w:rPr>
                <w:sz w:val="22"/>
                <w:szCs w:val="22"/>
              </w:rPr>
            </w:pPr>
          </w:p>
          <w:p w14:paraId="2343DEC5" w14:textId="77777777" w:rsidR="00530D3B" w:rsidRPr="00D6757C" w:rsidRDefault="00530D3B" w:rsidP="00FC2D96">
            <w:pPr>
              <w:tabs>
                <w:tab w:val="left" w:pos="147"/>
              </w:tabs>
              <w:suppressAutoHyphens/>
              <w:spacing w:after="0"/>
              <w:jc w:val="right"/>
              <w:rPr>
                <w:sz w:val="22"/>
                <w:szCs w:val="22"/>
              </w:rPr>
            </w:pPr>
          </w:p>
          <w:p w14:paraId="7DC5FE82" w14:textId="77777777" w:rsidR="00530D3B" w:rsidRPr="00D6757C" w:rsidRDefault="00530D3B" w:rsidP="00FC2D96">
            <w:pPr>
              <w:tabs>
                <w:tab w:val="left" w:pos="147"/>
              </w:tabs>
              <w:suppressAutoHyphens/>
              <w:spacing w:after="0"/>
              <w:jc w:val="right"/>
              <w:rPr>
                <w:sz w:val="22"/>
                <w:szCs w:val="22"/>
              </w:rPr>
            </w:pPr>
          </w:p>
          <w:p w14:paraId="2FC1C45A" w14:textId="77777777" w:rsidR="00530D3B" w:rsidRPr="00D6757C" w:rsidRDefault="00530D3B" w:rsidP="00FC2D96">
            <w:pPr>
              <w:tabs>
                <w:tab w:val="left" w:pos="147"/>
              </w:tabs>
              <w:suppressAutoHyphens/>
              <w:spacing w:after="0"/>
              <w:jc w:val="right"/>
              <w:rPr>
                <w:sz w:val="22"/>
                <w:szCs w:val="22"/>
              </w:rPr>
            </w:pPr>
            <w:r w:rsidRPr="00D6757C">
              <w:rPr>
                <w:sz w:val="22"/>
                <w:szCs w:val="22"/>
              </w:rPr>
              <w:t>279,3</w:t>
            </w:r>
          </w:p>
          <w:p w14:paraId="379685BD" w14:textId="77777777" w:rsidR="00530D3B" w:rsidRPr="00D6757C" w:rsidRDefault="00530D3B" w:rsidP="00FC2D96">
            <w:pPr>
              <w:tabs>
                <w:tab w:val="left" w:pos="147"/>
              </w:tabs>
              <w:suppressAutoHyphens/>
              <w:spacing w:after="0"/>
              <w:jc w:val="right"/>
              <w:rPr>
                <w:sz w:val="22"/>
                <w:szCs w:val="22"/>
              </w:rPr>
            </w:pPr>
          </w:p>
          <w:p w14:paraId="249583B8" w14:textId="77777777" w:rsidR="00530D3B" w:rsidRPr="00D6757C" w:rsidRDefault="00530D3B" w:rsidP="00FC2D96">
            <w:pPr>
              <w:tabs>
                <w:tab w:val="left" w:pos="147"/>
              </w:tabs>
              <w:suppressAutoHyphens/>
              <w:spacing w:after="0"/>
              <w:jc w:val="right"/>
              <w:rPr>
                <w:sz w:val="22"/>
                <w:szCs w:val="22"/>
              </w:rPr>
            </w:pPr>
          </w:p>
          <w:p w14:paraId="16EAFE71" w14:textId="77777777" w:rsidR="00530D3B" w:rsidRPr="00D6757C" w:rsidRDefault="00530D3B" w:rsidP="00FC2D96">
            <w:pPr>
              <w:tabs>
                <w:tab w:val="left" w:pos="147"/>
              </w:tabs>
              <w:suppressAutoHyphens/>
              <w:spacing w:after="0"/>
              <w:jc w:val="right"/>
              <w:rPr>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14:paraId="502FEB4C" w14:textId="77777777" w:rsidR="00530D3B" w:rsidRPr="00D6757C" w:rsidRDefault="00530D3B" w:rsidP="00FC2D96">
            <w:pPr>
              <w:tabs>
                <w:tab w:val="left" w:pos="1134"/>
              </w:tabs>
              <w:suppressAutoHyphens/>
              <w:spacing w:after="0"/>
              <w:jc w:val="right"/>
              <w:rPr>
                <w:sz w:val="22"/>
                <w:szCs w:val="22"/>
              </w:rPr>
            </w:pPr>
          </w:p>
          <w:p w14:paraId="5962AFEE" w14:textId="77777777" w:rsidR="00530D3B" w:rsidRPr="00D6757C" w:rsidRDefault="00530D3B" w:rsidP="00FC2D96">
            <w:pPr>
              <w:tabs>
                <w:tab w:val="left" w:pos="1134"/>
              </w:tabs>
              <w:suppressAutoHyphens/>
              <w:spacing w:after="0"/>
              <w:jc w:val="right"/>
              <w:rPr>
                <w:sz w:val="22"/>
                <w:szCs w:val="22"/>
              </w:rPr>
            </w:pPr>
            <w:r w:rsidRPr="00D6757C">
              <w:rPr>
                <w:sz w:val="22"/>
                <w:szCs w:val="22"/>
              </w:rPr>
              <w:t>77 672,00</w:t>
            </w:r>
          </w:p>
          <w:p w14:paraId="3A0417D3" w14:textId="77777777" w:rsidR="00530D3B" w:rsidRPr="00D6757C" w:rsidRDefault="00530D3B" w:rsidP="00FC2D96">
            <w:pPr>
              <w:spacing w:after="0"/>
              <w:jc w:val="right"/>
              <w:rPr>
                <w:sz w:val="22"/>
                <w:szCs w:val="22"/>
              </w:rPr>
            </w:pPr>
          </w:p>
          <w:p w14:paraId="4A12D5BD" w14:textId="77777777" w:rsidR="00530D3B" w:rsidRPr="00D6757C" w:rsidRDefault="00530D3B" w:rsidP="00FC2D96">
            <w:pPr>
              <w:spacing w:after="0"/>
              <w:jc w:val="right"/>
              <w:rPr>
                <w:sz w:val="22"/>
                <w:szCs w:val="22"/>
              </w:rPr>
            </w:pPr>
          </w:p>
          <w:p w14:paraId="4F9E9691" w14:textId="77777777" w:rsidR="00530D3B" w:rsidRPr="00D6757C" w:rsidRDefault="00530D3B" w:rsidP="00FC2D96">
            <w:pPr>
              <w:spacing w:after="0"/>
              <w:jc w:val="right"/>
              <w:rPr>
                <w:sz w:val="22"/>
                <w:szCs w:val="22"/>
              </w:rPr>
            </w:pPr>
          </w:p>
          <w:p w14:paraId="12030987" w14:textId="77777777" w:rsidR="00530D3B" w:rsidRPr="00D6757C" w:rsidRDefault="00530D3B" w:rsidP="00FC2D96">
            <w:pPr>
              <w:spacing w:after="0"/>
              <w:jc w:val="right"/>
              <w:rPr>
                <w:sz w:val="22"/>
                <w:szCs w:val="22"/>
              </w:rPr>
            </w:pPr>
          </w:p>
          <w:p w14:paraId="19913326" w14:textId="77777777" w:rsidR="00530D3B" w:rsidRPr="00D6757C" w:rsidRDefault="00530D3B" w:rsidP="00FC2D96">
            <w:pPr>
              <w:spacing w:after="0"/>
              <w:jc w:val="right"/>
              <w:rPr>
                <w:sz w:val="22"/>
                <w:szCs w:val="22"/>
              </w:rPr>
            </w:pPr>
            <w:r w:rsidRPr="00D6757C">
              <w:rPr>
                <w:sz w:val="22"/>
                <w:szCs w:val="22"/>
              </w:rPr>
              <w:t>101 944,50</w:t>
            </w:r>
          </w:p>
          <w:p w14:paraId="7263E7A2" w14:textId="77777777" w:rsidR="00530D3B" w:rsidRPr="00D6757C" w:rsidRDefault="00530D3B" w:rsidP="00FC2D96">
            <w:pPr>
              <w:spacing w:after="0"/>
              <w:jc w:val="right"/>
              <w:rPr>
                <w:sz w:val="22"/>
                <w:szCs w:val="22"/>
              </w:rPr>
            </w:pPr>
          </w:p>
          <w:p w14:paraId="7DBA1FD8" w14:textId="77777777" w:rsidR="00530D3B" w:rsidRPr="00D6757C" w:rsidRDefault="00530D3B" w:rsidP="00FC2D96">
            <w:pPr>
              <w:spacing w:after="0"/>
              <w:jc w:val="right"/>
              <w:rPr>
                <w:sz w:val="22"/>
                <w:szCs w:val="22"/>
              </w:rPr>
            </w:pPr>
          </w:p>
          <w:p w14:paraId="6864942F" w14:textId="77777777" w:rsidR="00530D3B" w:rsidRPr="00D6757C" w:rsidRDefault="00530D3B" w:rsidP="00FC2D96">
            <w:pPr>
              <w:spacing w:after="0"/>
              <w:jc w:val="right"/>
              <w:rPr>
                <w:sz w:val="22"/>
                <w:szCs w:val="22"/>
              </w:rPr>
            </w:pPr>
          </w:p>
        </w:tc>
      </w:tr>
      <w:tr w:rsidR="00530D3B" w:rsidRPr="00D6757C" w14:paraId="56A11D67" w14:textId="77777777" w:rsidTr="00FC2D96">
        <w:tc>
          <w:tcPr>
            <w:tcW w:w="2045" w:type="dxa"/>
            <w:tcBorders>
              <w:top w:val="single" w:sz="4" w:space="0" w:color="auto"/>
              <w:left w:val="single" w:sz="4" w:space="0" w:color="auto"/>
              <w:bottom w:val="single" w:sz="4" w:space="0" w:color="auto"/>
              <w:right w:val="single" w:sz="4" w:space="0" w:color="auto"/>
            </w:tcBorders>
            <w:vAlign w:val="center"/>
          </w:tcPr>
          <w:p w14:paraId="0A07E47A" w14:textId="77777777" w:rsidR="00530D3B" w:rsidRPr="00D6757C" w:rsidRDefault="00530D3B" w:rsidP="00FC2D96">
            <w:pPr>
              <w:tabs>
                <w:tab w:val="left" w:pos="1134"/>
              </w:tabs>
              <w:suppressAutoHyphens/>
              <w:spacing w:after="0"/>
              <w:rPr>
                <w:sz w:val="22"/>
                <w:szCs w:val="22"/>
              </w:rPr>
            </w:pPr>
          </w:p>
          <w:p w14:paraId="6BD4C980" w14:textId="77777777" w:rsidR="00530D3B" w:rsidRPr="00D6757C" w:rsidRDefault="00530D3B" w:rsidP="00FC2D96">
            <w:pPr>
              <w:tabs>
                <w:tab w:val="left" w:pos="1134"/>
              </w:tabs>
              <w:suppressAutoHyphens/>
              <w:spacing w:after="0"/>
              <w:rPr>
                <w:sz w:val="22"/>
                <w:szCs w:val="22"/>
              </w:rPr>
            </w:pPr>
            <w:r w:rsidRPr="00D6757C">
              <w:rPr>
                <w:sz w:val="22"/>
                <w:szCs w:val="22"/>
              </w:rPr>
              <w:t xml:space="preserve">Гостиница «Полёт»,          </w:t>
            </w:r>
            <w:r w:rsidRPr="00D6757C">
              <w:rPr>
                <w:b/>
                <w:sz w:val="22"/>
                <w:szCs w:val="22"/>
              </w:rPr>
              <w:t xml:space="preserve">четвёртый этаж </w:t>
            </w:r>
          </w:p>
        </w:tc>
        <w:tc>
          <w:tcPr>
            <w:tcW w:w="2297" w:type="dxa"/>
            <w:tcBorders>
              <w:top w:val="single" w:sz="4" w:space="0" w:color="auto"/>
              <w:left w:val="single" w:sz="4" w:space="0" w:color="auto"/>
              <w:bottom w:val="single" w:sz="4" w:space="0" w:color="auto"/>
              <w:right w:val="single" w:sz="4" w:space="0" w:color="auto"/>
            </w:tcBorders>
            <w:vAlign w:val="center"/>
          </w:tcPr>
          <w:p w14:paraId="5D4321A5" w14:textId="77777777" w:rsidR="00530D3B" w:rsidRPr="00D6757C" w:rsidRDefault="00530D3B" w:rsidP="00FC2D96">
            <w:pPr>
              <w:tabs>
                <w:tab w:val="left" w:pos="1134"/>
              </w:tabs>
              <w:suppressAutoHyphens/>
              <w:spacing w:after="0"/>
              <w:rPr>
                <w:sz w:val="22"/>
                <w:szCs w:val="22"/>
              </w:rPr>
            </w:pPr>
          </w:p>
          <w:p w14:paraId="736E9161" w14:textId="77777777" w:rsidR="00530D3B" w:rsidRPr="00D6757C" w:rsidRDefault="00530D3B" w:rsidP="00FC2D96">
            <w:pPr>
              <w:tabs>
                <w:tab w:val="left" w:pos="1134"/>
              </w:tabs>
              <w:suppressAutoHyphens/>
              <w:spacing w:after="0"/>
              <w:rPr>
                <w:sz w:val="22"/>
                <w:szCs w:val="22"/>
              </w:rPr>
            </w:pPr>
            <w:r w:rsidRPr="00D6757C">
              <w:rPr>
                <w:sz w:val="22"/>
                <w:szCs w:val="22"/>
              </w:rPr>
              <w:t>1) Уборка номерного фонда.</w:t>
            </w:r>
          </w:p>
          <w:p w14:paraId="73CC194A" w14:textId="77777777" w:rsidR="00530D3B" w:rsidRPr="00D6757C" w:rsidRDefault="00530D3B" w:rsidP="00FC2D96">
            <w:pPr>
              <w:tabs>
                <w:tab w:val="left" w:pos="1134"/>
              </w:tabs>
              <w:suppressAutoHyphens/>
              <w:spacing w:after="0"/>
              <w:rPr>
                <w:sz w:val="22"/>
                <w:szCs w:val="22"/>
              </w:rPr>
            </w:pPr>
          </w:p>
          <w:p w14:paraId="77F3312D" w14:textId="77777777" w:rsidR="00530D3B" w:rsidRPr="00D6757C" w:rsidRDefault="00530D3B" w:rsidP="00FC2D96">
            <w:pPr>
              <w:tabs>
                <w:tab w:val="left" w:pos="1134"/>
              </w:tabs>
              <w:suppressAutoHyphens/>
              <w:spacing w:after="0"/>
              <w:jc w:val="left"/>
              <w:rPr>
                <w:sz w:val="22"/>
                <w:szCs w:val="22"/>
              </w:rPr>
            </w:pPr>
            <w:r w:rsidRPr="00D6757C">
              <w:rPr>
                <w:sz w:val="22"/>
                <w:szCs w:val="22"/>
              </w:rPr>
              <w:t>2) Уборка общественных зон:</w:t>
            </w:r>
          </w:p>
          <w:p w14:paraId="47B290F2" w14:textId="77777777" w:rsidR="00530D3B" w:rsidRPr="00D6757C" w:rsidRDefault="00530D3B" w:rsidP="00FC2D96">
            <w:pPr>
              <w:tabs>
                <w:tab w:val="left" w:pos="1134"/>
              </w:tabs>
              <w:suppressAutoHyphens/>
              <w:spacing w:after="0"/>
              <w:jc w:val="left"/>
              <w:rPr>
                <w:sz w:val="22"/>
                <w:szCs w:val="22"/>
              </w:rPr>
            </w:pPr>
          </w:p>
          <w:p w14:paraId="286F68A9" w14:textId="77777777" w:rsidR="00530D3B" w:rsidRPr="00D6757C" w:rsidRDefault="00530D3B" w:rsidP="00FC2D96">
            <w:pPr>
              <w:tabs>
                <w:tab w:val="left" w:pos="1134"/>
              </w:tabs>
              <w:suppressAutoHyphens/>
              <w:spacing w:after="0"/>
              <w:jc w:val="left"/>
              <w:rPr>
                <w:sz w:val="22"/>
                <w:szCs w:val="22"/>
              </w:rPr>
            </w:pPr>
            <w:r w:rsidRPr="00D6757C">
              <w:rPr>
                <w:sz w:val="22"/>
                <w:szCs w:val="22"/>
              </w:rPr>
              <w:t xml:space="preserve"> -вспомогательные (</w:t>
            </w:r>
            <w:proofErr w:type="spellStart"/>
            <w:r w:rsidRPr="00D6757C">
              <w:rPr>
                <w:sz w:val="22"/>
                <w:szCs w:val="22"/>
              </w:rPr>
              <w:t>подсобн</w:t>
            </w:r>
            <w:proofErr w:type="spellEnd"/>
            <w:r w:rsidRPr="00D6757C">
              <w:rPr>
                <w:sz w:val="22"/>
                <w:szCs w:val="22"/>
              </w:rPr>
              <w:t>.).</w:t>
            </w:r>
          </w:p>
          <w:p w14:paraId="550EDF94" w14:textId="77777777" w:rsidR="00530D3B" w:rsidRPr="00D6757C" w:rsidRDefault="00530D3B" w:rsidP="00FC2D96">
            <w:pPr>
              <w:tabs>
                <w:tab w:val="left" w:pos="1134"/>
              </w:tabs>
              <w:suppressAutoHyphens/>
              <w:spacing w:after="0"/>
              <w:rPr>
                <w:sz w:val="22"/>
                <w:szCs w:val="22"/>
              </w:rPr>
            </w:pPr>
          </w:p>
          <w:p w14:paraId="36A415D8" w14:textId="77777777" w:rsidR="00530D3B" w:rsidRPr="00D6757C" w:rsidRDefault="00530D3B" w:rsidP="00FC2D96">
            <w:pPr>
              <w:tabs>
                <w:tab w:val="left" w:pos="1134"/>
              </w:tabs>
              <w:suppressAutoHyphens/>
              <w:spacing w:after="0"/>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FE6DA95" w14:textId="77777777" w:rsidR="00530D3B" w:rsidRPr="00D6757C" w:rsidRDefault="00530D3B" w:rsidP="00FC2D96">
            <w:pPr>
              <w:tabs>
                <w:tab w:val="left" w:pos="1134"/>
              </w:tabs>
              <w:suppressAutoHyphens/>
              <w:spacing w:after="0"/>
              <w:jc w:val="right"/>
              <w:rPr>
                <w:sz w:val="22"/>
                <w:szCs w:val="22"/>
              </w:rPr>
            </w:pPr>
          </w:p>
          <w:p w14:paraId="665C5B2C" w14:textId="77777777" w:rsidR="00530D3B" w:rsidRPr="00D6757C" w:rsidRDefault="00530D3B" w:rsidP="00FC2D96">
            <w:pPr>
              <w:tabs>
                <w:tab w:val="left" w:pos="1134"/>
              </w:tabs>
              <w:suppressAutoHyphens/>
              <w:spacing w:after="0"/>
              <w:jc w:val="right"/>
              <w:rPr>
                <w:sz w:val="22"/>
                <w:szCs w:val="22"/>
              </w:rPr>
            </w:pPr>
          </w:p>
          <w:p w14:paraId="0022870C" w14:textId="77777777" w:rsidR="00530D3B" w:rsidRPr="00D6757C" w:rsidRDefault="00530D3B" w:rsidP="00FC2D96">
            <w:pPr>
              <w:tabs>
                <w:tab w:val="left" w:pos="1134"/>
              </w:tabs>
              <w:suppressAutoHyphens/>
              <w:spacing w:after="0"/>
              <w:jc w:val="right"/>
              <w:rPr>
                <w:sz w:val="22"/>
                <w:szCs w:val="22"/>
              </w:rPr>
            </w:pPr>
            <w:r w:rsidRPr="00D6757C">
              <w:rPr>
                <w:sz w:val="22"/>
                <w:szCs w:val="22"/>
              </w:rPr>
              <w:t>26/210,4</w:t>
            </w:r>
          </w:p>
          <w:p w14:paraId="47A38597" w14:textId="77777777" w:rsidR="00530D3B" w:rsidRPr="00D6757C" w:rsidRDefault="00530D3B" w:rsidP="00FC2D96">
            <w:pPr>
              <w:spacing w:after="0"/>
              <w:jc w:val="right"/>
              <w:rPr>
                <w:sz w:val="22"/>
                <w:szCs w:val="22"/>
              </w:rPr>
            </w:pPr>
          </w:p>
          <w:p w14:paraId="6748CE77" w14:textId="77777777" w:rsidR="00530D3B" w:rsidRPr="00D6757C" w:rsidRDefault="00530D3B" w:rsidP="00FC2D96">
            <w:pPr>
              <w:spacing w:after="0"/>
              <w:jc w:val="right"/>
              <w:rPr>
                <w:sz w:val="22"/>
                <w:szCs w:val="22"/>
              </w:rPr>
            </w:pPr>
          </w:p>
          <w:p w14:paraId="6F25A6EF" w14:textId="77777777" w:rsidR="00530D3B" w:rsidRPr="00D6757C" w:rsidRDefault="00530D3B" w:rsidP="00FC2D96">
            <w:pPr>
              <w:spacing w:after="0"/>
              <w:jc w:val="right"/>
              <w:rPr>
                <w:sz w:val="22"/>
                <w:szCs w:val="22"/>
              </w:rPr>
            </w:pPr>
          </w:p>
          <w:p w14:paraId="12821AC2" w14:textId="77777777" w:rsidR="00530D3B" w:rsidRPr="00D6757C" w:rsidRDefault="00530D3B" w:rsidP="00FC2D96">
            <w:pPr>
              <w:spacing w:after="0"/>
              <w:jc w:val="right"/>
              <w:rPr>
                <w:sz w:val="22"/>
                <w:szCs w:val="22"/>
              </w:rPr>
            </w:pPr>
          </w:p>
          <w:p w14:paraId="244948BD" w14:textId="77777777" w:rsidR="00530D3B" w:rsidRPr="00D6757C" w:rsidRDefault="00530D3B" w:rsidP="00FC2D96">
            <w:pPr>
              <w:spacing w:after="0"/>
              <w:jc w:val="right"/>
              <w:rPr>
                <w:sz w:val="22"/>
                <w:szCs w:val="22"/>
              </w:rPr>
            </w:pPr>
            <w:r w:rsidRPr="00D6757C">
              <w:rPr>
                <w:sz w:val="22"/>
                <w:szCs w:val="22"/>
              </w:rPr>
              <w:t xml:space="preserve">   2/289,0</w:t>
            </w:r>
          </w:p>
          <w:p w14:paraId="2A784058" w14:textId="77777777" w:rsidR="00530D3B" w:rsidRPr="00D6757C" w:rsidRDefault="00530D3B" w:rsidP="00FC2D96">
            <w:pPr>
              <w:spacing w:after="0"/>
              <w:jc w:val="right"/>
              <w:rPr>
                <w:sz w:val="22"/>
                <w:szCs w:val="22"/>
              </w:rPr>
            </w:pPr>
          </w:p>
          <w:p w14:paraId="624946F5" w14:textId="77777777" w:rsidR="00530D3B" w:rsidRPr="00D6757C" w:rsidRDefault="00530D3B" w:rsidP="00FC2D96">
            <w:pPr>
              <w:spacing w:after="0"/>
              <w:jc w:val="right"/>
              <w:rPr>
                <w:sz w:val="22"/>
                <w:szCs w:val="22"/>
              </w:rPr>
            </w:pPr>
          </w:p>
          <w:p w14:paraId="303420C9" w14:textId="77777777" w:rsidR="00530D3B" w:rsidRPr="00D6757C" w:rsidRDefault="00530D3B" w:rsidP="00FC2D96">
            <w:pPr>
              <w:spacing w:after="0"/>
              <w:jc w:val="right"/>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5ADA9B8E" w14:textId="77777777" w:rsidR="00530D3B" w:rsidRPr="00D6757C" w:rsidRDefault="00530D3B" w:rsidP="00FC2D96">
            <w:pPr>
              <w:tabs>
                <w:tab w:val="left" w:pos="431"/>
              </w:tabs>
              <w:suppressAutoHyphens/>
              <w:spacing w:after="0"/>
              <w:jc w:val="right"/>
              <w:rPr>
                <w:sz w:val="22"/>
                <w:szCs w:val="22"/>
              </w:rPr>
            </w:pPr>
          </w:p>
          <w:p w14:paraId="0F8E7CF1" w14:textId="77777777" w:rsidR="00530D3B" w:rsidRPr="00D6757C" w:rsidRDefault="00530D3B" w:rsidP="00FC2D96">
            <w:pPr>
              <w:tabs>
                <w:tab w:val="left" w:pos="431"/>
              </w:tabs>
              <w:suppressAutoHyphens/>
              <w:spacing w:after="0"/>
              <w:jc w:val="right"/>
              <w:rPr>
                <w:sz w:val="22"/>
                <w:szCs w:val="22"/>
              </w:rPr>
            </w:pPr>
          </w:p>
          <w:p w14:paraId="685BE1AC" w14:textId="77777777" w:rsidR="00530D3B" w:rsidRPr="00D6757C" w:rsidRDefault="00530D3B" w:rsidP="00FC2D96">
            <w:pPr>
              <w:tabs>
                <w:tab w:val="left" w:pos="431"/>
              </w:tabs>
              <w:suppressAutoHyphens/>
              <w:spacing w:after="0"/>
              <w:jc w:val="right"/>
              <w:rPr>
                <w:sz w:val="22"/>
                <w:szCs w:val="22"/>
              </w:rPr>
            </w:pPr>
            <w:r w:rsidRPr="00D6757C">
              <w:rPr>
                <w:sz w:val="22"/>
                <w:szCs w:val="22"/>
              </w:rPr>
              <w:t>210,4</w:t>
            </w:r>
          </w:p>
          <w:p w14:paraId="27ED5F33" w14:textId="77777777" w:rsidR="00530D3B" w:rsidRPr="00D6757C" w:rsidRDefault="00530D3B" w:rsidP="00FC2D96">
            <w:pPr>
              <w:tabs>
                <w:tab w:val="left" w:pos="431"/>
              </w:tabs>
              <w:spacing w:after="0"/>
              <w:jc w:val="right"/>
              <w:rPr>
                <w:sz w:val="22"/>
                <w:szCs w:val="22"/>
              </w:rPr>
            </w:pPr>
          </w:p>
          <w:p w14:paraId="5869E797" w14:textId="77777777" w:rsidR="00530D3B" w:rsidRPr="00D6757C" w:rsidRDefault="00530D3B" w:rsidP="00FC2D96">
            <w:pPr>
              <w:tabs>
                <w:tab w:val="left" w:pos="431"/>
              </w:tabs>
              <w:spacing w:after="0"/>
              <w:jc w:val="right"/>
              <w:rPr>
                <w:sz w:val="22"/>
                <w:szCs w:val="22"/>
              </w:rPr>
            </w:pPr>
          </w:p>
          <w:p w14:paraId="71E6714E" w14:textId="77777777" w:rsidR="00530D3B" w:rsidRPr="00D6757C" w:rsidRDefault="00530D3B" w:rsidP="00FC2D96">
            <w:pPr>
              <w:tabs>
                <w:tab w:val="left" w:pos="431"/>
              </w:tabs>
              <w:spacing w:after="0"/>
              <w:jc w:val="right"/>
              <w:rPr>
                <w:sz w:val="22"/>
                <w:szCs w:val="22"/>
              </w:rPr>
            </w:pPr>
          </w:p>
          <w:p w14:paraId="3095BB4B" w14:textId="77777777" w:rsidR="00530D3B" w:rsidRPr="00D6757C" w:rsidRDefault="00530D3B" w:rsidP="00FC2D96">
            <w:pPr>
              <w:tabs>
                <w:tab w:val="left" w:pos="431"/>
              </w:tabs>
              <w:spacing w:after="0"/>
              <w:jc w:val="right"/>
              <w:rPr>
                <w:sz w:val="22"/>
                <w:szCs w:val="22"/>
              </w:rPr>
            </w:pPr>
          </w:p>
          <w:p w14:paraId="7B3EECC2" w14:textId="77777777" w:rsidR="00530D3B" w:rsidRPr="00D6757C" w:rsidRDefault="00530D3B" w:rsidP="00FC2D96">
            <w:pPr>
              <w:tabs>
                <w:tab w:val="left" w:pos="431"/>
              </w:tabs>
              <w:spacing w:after="0"/>
              <w:jc w:val="right"/>
              <w:rPr>
                <w:sz w:val="22"/>
                <w:szCs w:val="22"/>
              </w:rPr>
            </w:pPr>
            <w:r w:rsidRPr="00D6757C">
              <w:rPr>
                <w:sz w:val="22"/>
                <w:szCs w:val="22"/>
              </w:rPr>
              <w:t xml:space="preserve">     289,0</w:t>
            </w:r>
          </w:p>
          <w:p w14:paraId="380DB761" w14:textId="77777777" w:rsidR="00530D3B" w:rsidRPr="00D6757C" w:rsidRDefault="00530D3B" w:rsidP="00FC2D96">
            <w:pPr>
              <w:tabs>
                <w:tab w:val="left" w:pos="431"/>
              </w:tabs>
              <w:spacing w:after="0"/>
              <w:jc w:val="right"/>
              <w:rPr>
                <w:sz w:val="22"/>
                <w:szCs w:val="22"/>
              </w:rPr>
            </w:pPr>
          </w:p>
          <w:p w14:paraId="0140C31B" w14:textId="77777777" w:rsidR="00530D3B" w:rsidRPr="00D6757C" w:rsidRDefault="00530D3B" w:rsidP="00FC2D96">
            <w:pPr>
              <w:tabs>
                <w:tab w:val="left" w:pos="431"/>
              </w:tabs>
              <w:spacing w:after="0"/>
              <w:jc w:val="right"/>
              <w:rPr>
                <w:sz w:val="22"/>
                <w:szCs w:val="22"/>
              </w:rPr>
            </w:pPr>
          </w:p>
          <w:p w14:paraId="2C89A57F" w14:textId="77777777" w:rsidR="00530D3B" w:rsidRPr="00D6757C" w:rsidRDefault="00530D3B" w:rsidP="00FC2D96">
            <w:pPr>
              <w:tabs>
                <w:tab w:val="left" w:pos="431"/>
              </w:tabs>
              <w:spacing w:after="0"/>
              <w:jc w:val="right"/>
              <w:rPr>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14:paraId="379EC5F1" w14:textId="77777777" w:rsidR="00530D3B" w:rsidRPr="00D6757C" w:rsidRDefault="00530D3B" w:rsidP="00FC2D96">
            <w:pPr>
              <w:tabs>
                <w:tab w:val="left" w:pos="1134"/>
              </w:tabs>
              <w:suppressAutoHyphens/>
              <w:spacing w:after="0"/>
              <w:jc w:val="right"/>
              <w:rPr>
                <w:sz w:val="22"/>
                <w:szCs w:val="22"/>
              </w:rPr>
            </w:pPr>
          </w:p>
          <w:p w14:paraId="611C747F" w14:textId="77777777" w:rsidR="00530D3B" w:rsidRPr="00D6757C" w:rsidRDefault="00530D3B" w:rsidP="00FC2D96">
            <w:pPr>
              <w:tabs>
                <w:tab w:val="left" w:pos="1134"/>
              </w:tabs>
              <w:suppressAutoHyphens/>
              <w:spacing w:after="0"/>
              <w:jc w:val="right"/>
              <w:rPr>
                <w:sz w:val="22"/>
                <w:szCs w:val="22"/>
              </w:rPr>
            </w:pPr>
          </w:p>
          <w:p w14:paraId="1BAE084D" w14:textId="77777777" w:rsidR="00530D3B" w:rsidRPr="00D6757C" w:rsidRDefault="00530D3B" w:rsidP="00FC2D96">
            <w:pPr>
              <w:tabs>
                <w:tab w:val="left" w:pos="1134"/>
              </w:tabs>
              <w:suppressAutoHyphens/>
              <w:spacing w:after="0"/>
              <w:jc w:val="right"/>
              <w:rPr>
                <w:sz w:val="22"/>
                <w:szCs w:val="22"/>
              </w:rPr>
            </w:pPr>
            <w:r w:rsidRPr="00D6757C">
              <w:rPr>
                <w:sz w:val="22"/>
                <w:szCs w:val="22"/>
              </w:rPr>
              <w:t>142 240,50</w:t>
            </w:r>
          </w:p>
          <w:p w14:paraId="7E81357B" w14:textId="77777777" w:rsidR="00530D3B" w:rsidRPr="00D6757C" w:rsidRDefault="00530D3B" w:rsidP="00FC2D96">
            <w:pPr>
              <w:spacing w:after="0"/>
              <w:jc w:val="right"/>
              <w:rPr>
                <w:sz w:val="22"/>
                <w:szCs w:val="22"/>
              </w:rPr>
            </w:pPr>
          </w:p>
          <w:p w14:paraId="3DEDA2C6" w14:textId="77777777" w:rsidR="00530D3B" w:rsidRPr="00D6757C" w:rsidRDefault="00530D3B" w:rsidP="00FC2D96">
            <w:pPr>
              <w:spacing w:after="0"/>
              <w:jc w:val="right"/>
              <w:rPr>
                <w:sz w:val="22"/>
                <w:szCs w:val="22"/>
              </w:rPr>
            </w:pPr>
          </w:p>
          <w:p w14:paraId="608A5FC4" w14:textId="77777777" w:rsidR="00530D3B" w:rsidRPr="00D6757C" w:rsidRDefault="00530D3B" w:rsidP="00FC2D96">
            <w:pPr>
              <w:spacing w:after="0"/>
              <w:jc w:val="right"/>
              <w:rPr>
                <w:sz w:val="22"/>
                <w:szCs w:val="22"/>
              </w:rPr>
            </w:pPr>
          </w:p>
          <w:p w14:paraId="3788DA3D" w14:textId="77777777" w:rsidR="00530D3B" w:rsidRPr="00D6757C" w:rsidRDefault="00530D3B" w:rsidP="00FC2D96">
            <w:pPr>
              <w:spacing w:after="0"/>
              <w:jc w:val="right"/>
              <w:rPr>
                <w:sz w:val="22"/>
                <w:szCs w:val="22"/>
              </w:rPr>
            </w:pPr>
          </w:p>
          <w:p w14:paraId="18292F8D" w14:textId="77777777" w:rsidR="00530D3B" w:rsidRPr="00D6757C" w:rsidRDefault="00530D3B" w:rsidP="00FC2D96">
            <w:pPr>
              <w:spacing w:after="0"/>
              <w:jc w:val="right"/>
              <w:rPr>
                <w:sz w:val="22"/>
                <w:szCs w:val="22"/>
              </w:rPr>
            </w:pPr>
            <w:r w:rsidRPr="00D6757C">
              <w:rPr>
                <w:sz w:val="22"/>
                <w:szCs w:val="22"/>
              </w:rPr>
              <w:t>105 485,00</w:t>
            </w:r>
          </w:p>
          <w:p w14:paraId="7F120272" w14:textId="77777777" w:rsidR="00530D3B" w:rsidRPr="00D6757C" w:rsidRDefault="00530D3B" w:rsidP="00FC2D96">
            <w:pPr>
              <w:spacing w:after="0"/>
              <w:jc w:val="right"/>
              <w:rPr>
                <w:sz w:val="22"/>
                <w:szCs w:val="22"/>
              </w:rPr>
            </w:pPr>
          </w:p>
          <w:p w14:paraId="70F4C187" w14:textId="77777777" w:rsidR="00530D3B" w:rsidRPr="00D6757C" w:rsidRDefault="00530D3B" w:rsidP="00FC2D96">
            <w:pPr>
              <w:spacing w:after="0"/>
              <w:jc w:val="right"/>
              <w:rPr>
                <w:sz w:val="22"/>
                <w:szCs w:val="22"/>
              </w:rPr>
            </w:pPr>
          </w:p>
          <w:p w14:paraId="78B14A75" w14:textId="77777777" w:rsidR="00530D3B" w:rsidRPr="00D6757C" w:rsidRDefault="00530D3B" w:rsidP="00FC2D96">
            <w:pPr>
              <w:spacing w:after="0"/>
              <w:jc w:val="right"/>
              <w:rPr>
                <w:sz w:val="22"/>
                <w:szCs w:val="22"/>
              </w:rPr>
            </w:pPr>
          </w:p>
          <w:p w14:paraId="4482526E" w14:textId="77777777" w:rsidR="00530D3B" w:rsidRPr="00D6757C" w:rsidRDefault="00530D3B" w:rsidP="00FC2D96">
            <w:pPr>
              <w:spacing w:after="0"/>
              <w:jc w:val="right"/>
              <w:rPr>
                <w:sz w:val="22"/>
                <w:szCs w:val="22"/>
              </w:rPr>
            </w:pPr>
          </w:p>
        </w:tc>
      </w:tr>
      <w:tr w:rsidR="00530D3B" w:rsidRPr="00D6757C" w14:paraId="34244A9B" w14:textId="77777777" w:rsidTr="00FC2D96">
        <w:tc>
          <w:tcPr>
            <w:tcW w:w="2045" w:type="dxa"/>
            <w:tcBorders>
              <w:top w:val="single" w:sz="4" w:space="0" w:color="auto"/>
              <w:left w:val="single" w:sz="4" w:space="0" w:color="auto"/>
              <w:bottom w:val="single" w:sz="4" w:space="0" w:color="auto"/>
              <w:right w:val="single" w:sz="4" w:space="0" w:color="auto"/>
            </w:tcBorders>
            <w:vAlign w:val="center"/>
          </w:tcPr>
          <w:p w14:paraId="7DF1D148" w14:textId="77777777" w:rsidR="00530D3B" w:rsidRPr="00D6757C" w:rsidRDefault="00530D3B" w:rsidP="00FC2D96">
            <w:pPr>
              <w:tabs>
                <w:tab w:val="left" w:pos="1134"/>
              </w:tabs>
              <w:suppressAutoHyphens/>
              <w:spacing w:after="0"/>
              <w:rPr>
                <w:sz w:val="22"/>
                <w:szCs w:val="22"/>
              </w:rPr>
            </w:pPr>
          </w:p>
          <w:p w14:paraId="40F6A154" w14:textId="77777777" w:rsidR="00530D3B" w:rsidRPr="00D6757C" w:rsidRDefault="00530D3B" w:rsidP="00FC2D96">
            <w:pPr>
              <w:tabs>
                <w:tab w:val="left" w:pos="1134"/>
              </w:tabs>
              <w:suppressAutoHyphens/>
              <w:spacing w:after="0"/>
              <w:rPr>
                <w:sz w:val="22"/>
                <w:szCs w:val="22"/>
              </w:rPr>
            </w:pPr>
            <w:r w:rsidRPr="00D6757C">
              <w:rPr>
                <w:sz w:val="22"/>
                <w:szCs w:val="22"/>
              </w:rPr>
              <w:t>Гостиница «Полёт»,</w:t>
            </w:r>
          </w:p>
          <w:p w14:paraId="5097FC31" w14:textId="77777777" w:rsidR="00530D3B" w:rsidRPr="00D6757C" w:rsidRDefault="00530D3B" w:rsidP="00FC2D96">
            <w:pPr>
              <w:tabs>
                <w:tab w:val="left" w:pos="1134"/>
              </w:tabs>
              <w:suppressAutoHyphens/>
              <w:spacing w:after="0"/>
              <w:rPr>
                <w:b/>
                <w:sz w:val="22"/>
                <w:szCs w:val="22"/>
              </w:rPr>
            </w:pPr>
            <w:r w:rsidRPr="00D6757C">
              <w:rPr>
                <w:b/>
                <w:sz w:val="22"/>
                <w:szCs w:val="22"/>
              </w:rPr>
              <w:t>Подвал, Чердак</w:t>
            </w:r>
          </w:p>
          <w:p w14:paraId="71B2B41F" w14:textId="77777777" w:rsidR="00530D3B" w:rsidRPr="00D6757C" w:rsidRDefault="00530D3B" w:rsidP="00FC2D96">
            <w:pPr>
              <w:tabs>
                <w:tab w:val="left" w:pos="1134"/>
              </w:tabs>
              <w:suppressAutoHyphens/>
              <w:spacing w:after="0"/>
              <w:rPr>
                <w:b/>
                <w:sz w:val="22"/>
                <w:szCs w:val="22"/>
              </w:rPr>
            </w:pPr>
          </w:p>
        </w:tc>
        <w:tc>
          <w:tcPr>
            <w:tcW w:w="2297" w:type="dxa"/>
            <w:tcBorders>
              <w:top w:val="single" w:sz="4" w:space="0" w:color="auto"/>
              <w:left w:val="single" w:sz="4" w:space="0" w:color="auto"/>
              <w:bottom w:val="single" w:sz="4" w:space="0" w:color="auto"/>
              <w:right w:val="single" w:sz="4" w:space="0" w:color="auto"/>
            </w:tcBorders>
            <w:vAlign w:val="center"/>
          </w:tcPr>
          <w:p w14:paraId="6FB4FEAC" w14:textId="77777777" w:rsidR="00530D3B" w:rsidRPr="00D6757C" w:rsidRDefault="00530D3B" w:rsidP="00FC2D96">
            <w:pPr>
              <w:tabs>
                <w:tab w:val="left" w:pos="1134"/>
              </w:tabs>
              <w:suppressAutoHyphens/>
              <w:spacing w:after="0"/>
              <w:rPr>
                <w:sz w:val="22"/>
                <w:szCs w:val="22"/>
              </w:rPr>
            </w:pPr>
          </w:p>
          <w:p w14:paraId="0D9AFE9B" w14:textId="77777777" w:rsidR="00530D3B" w:rsidRPr="00D6757C" w:rsidRDefault="00530D3B" w:rsidP="00FC2D96">
            <w:pPr>
              <w:tabs>
                <w:tab w:val="left" w:pos="1134"/>
              </w:tabs>
              <w:suppressAutoHyphens/>
              <w:spacing w:after="0"/>
              <w:rPr>
                <w:sz w:val="22"/>
                <w:szCs w:val="22"/>
              </w:rPr>
            </w:pPr>
            <w:r w:rsidRPr="00D6757C">
              <w:rPr>
                <w:sz w:val="22"/>
                <w:szCs w:val="22"/>
              </w:rPr>
              <w:t>Согласно п. 13 Технического задания</w:t>
            </w:r>
          </w:p>
        </w:tc>
        <w:tc>
          <w:tcPr>
            <w:tcW w:w="1559" w:type="dxa"/>
            <w:tcBorders>
              <w:top w:val="single" w:sz="4" w:space="0" w:color="auto"/>
              <w:left w:val="single" w:sz="4" w:space="0" w:color="auto"/>
              <w:bottom w:val="single" w:sz="4" w:space="0" w:color="auto"/>
              <w:right w:val="single" w:sz="4" w:space="0" w:color="auto"/>
            </w:tcBorders>
            <w:vAlign w:val="center"/>
          </w:tcPr>
          <w:p w14:paraId="0E262600" w14:textId="77777777" w:rsidR="00530D3B" w:rsidRPr="00D6757C" w:rsidRDefault="00530D3B" w:rsidP="00FC2D96">
            <w:pPr>
              <w:tabs>
                <w:tab w:val="left" w:pos="1134"/>
              </w:tabs>
              <w:suppressAutoHyphens/>
              <w:spacing w:after="0"/>
              <w:jc w:val="right"/>
              <w:rPr>
                <w:b/>
                <w:sz w:val="22"/>
                <w:szCs w:val="22"/>
              </w:rPr>
            </w:pPr>
          </w:p>
          <w:p w14:paraId="688C8F7C" w14:textId="77777777" w:rsidR="00530D3B" w:rsidRPr="00D6757C" w:rsidRDefault="00530D3B" w:rsidP="00FC2D96">
            <w:pPr>
              <w:tabs>
                <w:tab w:val="left" w:pos="1134"/>
              </w:tabs>
              <w:suppressAutoHyphens/>
              <w:spacing w:after="0"/>
              <w:jc w:val="right"/>
              <w:rPr>
                <w:b/>
                <w:sz w:val="22"/>
                <w:szCs w:val="22"/>
              </w:rPr>
            </w:pPr>
            <w:r w:rsidRPr="00D6757C">
              <w:rPr>
                <w:b/>
                <w:sz w:val="22"/>
                <w:szCs w:val="22"/>
              </w:rPr>
              <w:t>___</w:t>
            </w:r>
          </w:p>
        </w:tc>
        <w:tc>
          <w:tcPr>
            <w:tcW w:w="1843" w:type="dxa"/>
            <w:tcBorders>
              <w:top w:val="single" w:sz="4" w:space="0" w:color="auto"/>
              <w:left w:val="single" w:sz="4" w:space="0" w:color="auto"/>
              <w:bottom w:val="single" w:sz="4" w:space="0" w:color="auto"/>
              <w:right w:val="single" w:sz="4" w:space="0" w:color="auto"/>
            </w:tcBorders>
            <w:vAlign w:val="center"/>
          </w:tcPr>
          <w:p w14:paraId="73697ECE" w14:textId="77777777" w:rsidR="00530D3B" w:rsidRPr="00D6757C" w:rsidRDefault="00530D3B" w:rsidP="00FC2D96">
            <w:pPr>
              <w:tabs>
                <w:tab w:val="left" w:pos="1134"/>
              </w:tabs>
              <w:suppressAutoHyphens/>
              <w:spacing w:after="0"/>
              <w:jc w:val="right"/>
              <w:rPr>
                <w:b/>
                <w:sz w:val="22"/>
                <w:szCs w:val="22"/>
              </w:rPr>
            </w:pPr>
          </w:p>
          <w:p w14:paraId="3132A138" w14:textId="77777777" w:rsidR="00530D3B" w:rsidRPr="00D6757C" w:rsidRDefault="00530D3B" w:rsidP="00FC2D96">
            <w:pPr>
              <w:tabs>
                <w:tab w:val="left" w:pos="1134"/>
              </w:tabs>
              <w:suppressAutoHyphens/>
              <w:spacing w:after="0"/>
              <w:jc w:val="right"/>
              <w:rPr>
                <w:b/>
                <w:sz w:val="22"/>
                <w:szCs w:val="22"/>
              </w:rPr>
            </w:pPr>
            <w:r w:rsidRPr="00D6757C">
              <w:rPr>
                <w:b/>
                <w:sz w:val="22"/>
                <w:szCs w:val="22"/>
              </w:rPr>
              <w:t>____</w:t>
            </w:r>
          </w:p>
        </w:tc>
        <w:tc>
          <w:tcPr>
            <w:tcW w:w="2381" w:type="dxa"/>
            <w:tcBorders>
              <w:top w:val="single" w:sz="4" w:space="0" w:color="auto"/>
              <w:left w:val="single" w:sz="4" w:space="0" w:color="auto"/>
              <w:bottom w:val="single" w:sz="4" w:space="0" w:color="auto"/>
              <w:right w:val="single" w:sz="4" w:space="0" w:color="auto"/>
            </w:tcBorders>
            <w:vAlign w:val="center"/>
          </w:tcPr>
          <w:p w14:paraId="7E5FA8E6" w14:textId="77777777" w:rsidR="00530D3B" w:rsidRPr="00D6757C" w:rsidRDefault="00530D3B" w:rsidP="00FC2D96">
            <w:pPr>
              <w:tabs>
                <w:tab w:val="left" w:pos="1134"/>
              </w:tabs>
              <w:suppressAutoHyphens/>
              <w:spacing w:after="0"/>
              <w:jc w:val="right"/>
              <w:rPr>
                <w:b/>
                <w:sz w:val="22"/>
                <w:szCs w:val="22"/>
              </w:rPr>
            </w:pPr>
          </w:p>
          <w:p w14:paraId="36DF6B4D" w14:textId="77777777" w:rsidR="00530D3B" w:rsidRPr="00D6757C" w:rsidRDefault="00530D3B" w:rsidP="00FC2D96">
            <w:pPr>
              <w:tabs>
                <w:tab w:val="left" w:pos="1134"/>
              </w:tabs>
              <w:suppressAutoHyphens/>
              <w:spacing w:after="0"/>
              <w:jc w:val="right"/>
              <w:rPr>
                <w:b/>
                <w:sz w:val="22"/>
                <w:szCs w:val="22"/>
              </w:rPr>
            </w:pPr>
            <w:r w:rsidRPr="00D6757C">
              <w:rPr>
                <w:b/>
                <w:sz w:val="22"/>
                <w:szCs w:val="22"/>
              </w:rPr>
              <w:t>____</w:t>
            </w:r>
          </w:p>
        </w:tc>
      </w:tr>
    </w:tbl>
    <w:p w14:paraId="6F4EE9C8" w14:textId="77777777" w:rsidR="00530D3B" w:rsidRPr="00D6757C" w:rsidRDefault="00530D3B" w:rsidP="00530D3B">
      <w:pPr>
        <w:spacing w:after="0" w:line="240" w:lineRule="atLeast"/>
        <w:rPr>
          <w:b/>
          <w:sz w:val="22"/>
          <w:szCs w:val="22"/>
        </w:rPr>
      </w:pPr>
      <w:r w:rsidRPr="00D6757C">
        <w:rPr>
          <w:b/>
          <w:sz w:val="22"/>
          <w:szCs w:val="22"/>
        </w:rPr>
        <w:t xml:space="preserve">                                   </w:t>
      </w:r>
      <w:r w:rsidRPr="00D6757C">
        <w:rPr>
          <w:b/>
          <w:sz w:val="22"/>
          <w:szCs w:val="22"/>
        </w:rPr>
        <w:tab/>
      </w:r>
      <w:r w:rsidRPr="00D6757C">
        <w:rPr>
          <w:b/>
          <w:sz w:val="22"/>
          <w:szCs w:val="22"/>
        </w:rPr>
        <w:tab/>
      </w:r>
      <w:r w:rsidRPr="00D6757C">
        <w:rPr>
          <w:b/>
          <w:sz w:val="22"/>
          <w:szCs w:val="22"/>
        </w:rPr>
        <w:tab/>
      </w:r>
      <w:r w:rsidRPr="00D6757C">
        <w:rPr>
          <w:b/>
          <w:sz w:val="22"/>
          <w:szCs w:val="22"/>
        </w:rPr>
        <w:tab/>
      </w:r>
      <w:r w:rsidRPr="00D6757C">
        <w:rPr>
          <w:b/>
          <w:sz w:val="22"/>
          <w:szCs w:val="22"/>
        </w:rPr>
        <w:tab/>
        <w:t xml:space="preserve">                                           </w:t>
      </w:r>
    </w:p>
    <w:p w14:paraId="416B96D1" w14:textId="77777777" w:rsidR="00530D3B" w:rsidRPr="00D6757C" w:rsidRDefault="00530D3B" w:rsidP="00530D3B">
      <w:pPr>
        <w:spacing w:after="0" w:line="240" w:lineRule="atLeast"/>
        <w:jc w:val="center"/>
        <w:rPr>
          <w:b/>
          <w:sz w:val="22"/>
          <w:szCs w:val="22"/>
        </w:rPr>
      </w:pPr>
      <w:r w:rsidRPr="00D6757C">
        <w:rPr>
          <w:b/>
          <w:sz w:val="22"/>
          <w:szCs w:val="22"/>
        </w:rPr>
        <w:t>Таблица № 3.1. Количественный состав раковин, санузлов, унитазов и душевых в гостинице «Полет», подлежащих уборке Исполнителем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127"/>
        <w:gridCol w:w="1984"/>
        <w:gridCol w:w="1985"/>
      </w:tblGrid>
      <w:tr w:rsidR="00530D3B" w:rsidRPr="00D6757C" w14:paraId="1C80DA36" w14:textId="77777777" w:rsidTr="00FC2D96">
        <w:tc>
          <w:tcPr>
            <w:tcW w:w="2660" w:type="dxa"/>
            <w:tcBorders>
              <w:top w:val="single" w:sz="4" w:space="0" w:color="auto"/>
              <w:left w:val="single" w:sz="4" w:space="0" w:color="auto"/>
              <w:bottom w:val="single" w:sz="4" w:space="0" w:color="auto"/>
              <w:right w:val="single" w:sz="4" w:space="0" w:color="auto"/>
            </w:tcBorders>
            <w:hideMark/>
          </w:tcPr>
          <w:p w14:paraId="57859ED3" w14:textId="77777777" w:rsidR="00530D3B" w:rsidRPr="00D6757C" w:rsidRDefault="00530D3B" w:rsidP="00FC2D96">
            <w:pPr>
              <w:spacing w:after="0" w:line="240" w:lineRule="atLeast"/>
              <w:ind w:firstLine="284"/>
              <w:jc w:val="left"/>
              <w:rPr>
                <w:sz w:val="22"/>
                <w:szCs w:val="22"/>
              </w:rPr>
            </w:pPr>
            <w:r w:rsidRPr="00D6757C">
              <w:rPr>
                <w:sz w:val="22"/>
                <w:szCs w:val="22"/>
              </w:rPr>
              <w:t>Наименование</w:t>
            </w:r>
          </w:p>
        </w:tc>
        <w:tc>
          <w:tcPr>
            <w:tcW w:w="1417" w:type="dxa"/>
            <w:tcBorders>
              <w:top w:val="single" w:sz="4" w:space="0" w:color="auto"/>
              <w:left w:val="single" w:sz="4" w:space="0" w:color="auto"/>
              <w:bottom w:val="single" w:sz="4" w:space="0" w:color="auto"/>
              <w:right w:val="single" w:sz="4" w:space="0" w:color="auto"/>
            </w:tcBorders>
            <w:hideMark/>
          </w:tcPr>
          <w:p w14:paraId="3C2AE8C2" w14:textId="77777777" w:rsidR="00530D3B" w:rsidRPr="00D6757C" w:rsidRDefault="00530D3B" w:rsidP="00FC2D96">
            <w:pPr>
              <w:spacing w:after="0" w:line="240" w:lineRule="atLeast"/>
              <w:jc w:val="center"/>
              <w:rPr>
                <w:sz w:val="22"/>
                <w:szCs w:val="22"/>
              </w:rPr>
            </w:pPr>
            <w:r w:rsidRPr="00D6757C">
              <w:rPr>
                <w:sz w:val="22"/>
                <w:szCs w:val="22"/>
              </w:rPr>
              <w:t>Раковина</w:t>
            </w:r>
          </w:p>
          <w:p w14:paraId="553027BA"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2127" w:type="dxa"/>
            <w:tcBorders>
              <w:top w:val="single" w:sz="4" w:space="0" w:color="auto"/>
              <w:left w:val="single" w:sz="4" w:space="0" w:color="auto"/>
              <w:bottom w:val="single" w:sz="4" w:space="0" w:color="auto"/>
              <w:right w:val="single" w:sz="4" w:space="0" w:color="auto"/>
            </w:tcBorders>
            <w:hideMark/>
          </w:tcPr>
          <w:p w14:paraId="3370EED3" w14:textId="77777777" w:rsidR="00530D3B" w:rsidRPr="00D6757C" w:rsidRDefault="00530D3B" w:rsidP="00FC2D96">
            <w:pPr>
              <w:spacing w:after="0" w:line="240" w:lineRule="atLeast"/>
              <w:jc w:val="center"/>
              <w:rPr>
                <w:sz w:val="22"/>
                <w:szCs w:val="22"/>
              </w:rPr>
            </w:pPr>
            <w:r w:rsidRPr="00D6757C">
              <w:rPr>
                <w:sz w:val="22"/>
                <w:szCs w:val="22"/>
              </w:rPr>
              <w:t>Санитарный узел (шт.)</w:t>
            </w:r>
          </w:p>
        </w:tc>
        <w:tc>
          <w:tcPr>
            <w:tcW w:w="1984" w:type="dxa"/>
            <w:tcBorders>
              <w:top w:val="single" w:sz="4" w:space="0" w:color="auto"/>
              <w:left w:val="single" w:sz="4" w:space="0" w:color="auto"/>
              <w:bottom w:val="single" w:sz="4" w:space="0" w:color="auto"/>
              <w:right w:val="single" w:sz="4" w:space="0" w:color="auto"/>
            </w:tcBorders>
            <w:hideMark/>
          </w:tcPr>
          <w:p w14:paraId="0E86EFD8" w14:textId="77777777" w:rsidR="00530D3B" w:rsidRPr="00D6757C" w:rsidRDefault="00530D3B" w:rsidP="00FC2D96">
            <w:pPr>
              <w:spacing w:after="0" w:line="240" w:lineRule="atLeast"/>
              <w:jc w:val="center"/>
              <w:rPr>
                <w:sz w:val="22"/>
                <w:szCs w:val="22"/>
              </w:rPr>
            </w:pPr>
            <w:r w:rsidRPr="00D6757C">
              <w:rPr>
                <w:sz w:val="22"/>
                <w:szCs w:val="22"/>
              </w:rPr>
              <w:t>Унитаз</w:t>
            </w:r>
          </w:p>
          <w:p w14:paraId="69ABE71D" w14:textId="77777777" w:rsidR="00530D3B" w:rsidRPr="00D6757C" w:rsidRDefault="00530D3B" w:rsidP="00FC2D96">
            <w:pPr>
              <w:spacing w:after="0" w:line="240" w:lineRule="atLeast"/>
              <w:jc w:val="center"/>
              <w:rPr>
                <w:sz w:val="22"/>
                <w:szCs w:val="22"/>
              </w:rPr>
            </w:pPr>
            <w:r w:rsidRPr="00D6757C">
              <w:rPr>
                <w:sz w:val="22"/>
                <w:szCs w:val="22"/>
              </w:rPr>
              <w:t>(шт.)</w:t>
            </w:r>
          </w:p>
        </w:tc>
        <w:tc>
          <w:tcPr>
            <w:tcW w:w="1985" w:type="dxa"/>
            <w:tcBorders>
              <w:top w:val="single" w:sz="4" w:space="0" w:color="auto"/>
              <w:left w:val="single" w:sz="4" w:space="0" w:color="auto"/>
              <w:bottom w:val="single" w:sz="4" w:space="0" w:color="auto"/>
              <w:right w:val="single" w:sz="4" w:space="0" w:color="auto"/>
            </w:tcBorders>
            <w:hideMark/>
          </w:tcPr>
          <w:p w14:paraId="02CE45D7" w14:textId="77777777" w:rsidR="00530D3B" w:rsidRPr="00D6757C" w:rsidRDefault="00530D3B" w:rsidP="00FC2D96">
            <w:pPr>
              <w:spacing w:after="0" w:line="240" w:lineRule="atLeast"/>
              <w:jc w:val="center"/>
              <w:rPr>
                <w:sz w:val="22"/>
                <w:szCs w:val="22"/>
              </w:rPr>
            </w:pPr>
            <w:r w:rsidRPr="00D6757C">
              <w:rPr>
                <w:sz w:val="22"/>
                <w:szCs w:val="22"/>
              </w:rPr>
              <w:t>Душевая</w:t>
            </w:r>
          </w:p>
          <w:p w14:paraId="3E59F7B6" w14:textId="77777777" w:rsidR="00530D3B" w:rsidRPr="00D6757C" w:rsidRDefault="00530D3B" w:rsidP="00FC2D96">
            <w:pPr>
              <w:spacing w:after="0" w:line="240" w:lineRule="atLeast"/>
              <w:jc w:val="center"/>
              <w:rPr>
                <w:sz w:val="22"/>
                <w:szCs w:val="22"/>
              </w:rPr>
            </w:pPr>
            <w:r w:rsidRPr="00D6757C">
              <w:rPr>
                <w:sz w:val="22"/>
                <w:szCs w:val="22"/>
              </w:rPr>
              <w:t>(шт.)</w:t>
            </w:r>
          </w:p>
        </w:tc>
      </w:tr>
      <w:tr w:rsidR="00530D3B" w:rsidRPr="00D6757C" w14:paraId="56D96CB1" w14:textId="77777777" w:rsidTr="00FC2D96">
        <w:tc>
          <w:tcPr>
            <w:tcW w:w="2660" w:type="dxa"/>
            <w:tcBorders>
              <w:top w:val="single" w:sz="4" w:space="0" w:color="auto"/>
              <w:left w:val="single" w:sz="4" w:space="0" w:color="auto"/>
              <w:bottom w:val="single" w:sz="4" w:space="0" w:color="auto"/>
              <w:right w:val="single" w:sz="4" w:space="0" w:color="auto"/>
            </w:tcBorders>
          </w:tcPr>
          <w:p w14:paraId="164012FA" w14:textId="77777777" w:rsidR="00530D3B" w:rsidRPr="00D6757C" w:rsidRDefault="00530D3B" w:rsidP="00FC2D96">
            <w:pPr>
              <w:tabs>
                <w:tab w:val="left" w:pos="1134"/>
              </w:tabs>
              <w:suppressAutoHyphens/>
              <w:spacing w:after="0" w:line="240" w:lineRule="atLeast"/>
              <w:rPr>
                <w:sz w:val="22"/>
                <w:szCs w:val="22"/>
              </w:rPr>
            </w:pPr>
            <w:r w:rsidRPr="00D6757C">
              <w:rPr>
                <w:sz w:val="22"/>
                <w:szCs w:val="22"/>
              </w:rPr>
              <w:t>Гостиница «Полёт»,</w:t>
            </w:r>
          </w:p>
          <w:p w14:paraId="3324ADA1" w14:textId="77777777" w:rsidR="00530D3B" w:rsidRPr="00D6757C" w:rsidRDefault="00530D3B" w:rsidP="00FC2D96">
            <w:pPr>
              <w:spacing w:after="0" w:line="240" w:lineRule="atLeast"/>
              <w:rPr>
                <w:b/>
                <w:sz w:val="22"/>
                <w:szCs w:val="22"/>
              </w:rPr>
            </w:pPr>
            <w:r w:rsidRPr="00D6757C">
              <w:rPr>
                <w:b/>
                <w:sz w:val="22"/>
                <w:szCs w:val="22"/>
              </w:rPr>
              <w:t>первый этаж</w:t>
            </w:r>
          </w:p>
        </w:tc>
        <w:tc>
          <w:tcPr>
            <w:tcW w:w="1417" w:type="dxa"/>
            <w:tcBorders>
              <w:top w:val="single" w:sz="4" w:space="0" w:color="auto"/>
              <w:left w:val="single" w:sz="4" w:space="0" w:color="auto"/>
              <w:bottom w:val="single" w:sz="4" w:space="0" w:color="auto"/>
              <w:right w:val="single" w:sz="4" w:space="0" w:color="auto"/>
            </w:tcBorders>
            <w:hideMark/>
          </w:tcPr>
          <w:p w14:paraId="2125C4CB" w14:textId="77777777" w:rsidR="00530D3B" w:rsidRPr="00D6757C" w:rsidRDefault="00530D3B" w:rsidP="00FC2D96">
            <w:pPr>
              <w:spacing w:after="0" w:line="240" w:lineRule="atLeast"/>
              <w:ind w:firstLine="851"/>
              <w:jc w:val="right"/>
              <w:rPr>
                <w:sz w:val="22"/>
                <w:szCs w:val="22"/>
              </w:rPr>
            </w:pPr>
            <w:r w:rsidRPr="00D6757C">
              <w:rPr>
                <w:sz w:val="22"/>
                <w:szCs w:val="22"/>
              </w:rPr>
              <w:t>2</w:t>
            </w:r>
          </w:p>
        </w:tc>
        <w:tc>
          <w:tcPr>
            <w:tcW w:w="2127" w:type="dxa"/>
            <w:tcBorders>
              <w:top w:val="single" w:sz="4" w:space="0" w:color="auto"/>
              <w:left w:val="single" w:sz="4" w:space="0" w:color="auto"/>
              <w:bottom w:val="single" w:sz="4" w:space="0" w:color="auto"/>
              <w:right w:val="single" w:sz="4" w:space="0" w:color="auto"/>
            </w:tcBorders>
            <w:hideMark/>
          </w:tcPr>
          <w:p w14:paraId="40FB6847" w14:textId="77777777" w:rsidR="00530D3B" w:rsidRPr="00D6757C" w:rsidRDefault="00530D3B" w:rsidP="00FC2D96">
            <w:pPr>
              <w:spacing w:after="0" w:line="240" w:lineRule="atLeast"/>
              <w:ind w:firstLine="851"/>
              <w:jc w:val="right"/>
              <w:rPr>
                <w:sz w:val="22"/>
                <w:szCs w:val="22"/>
              </w:rPr>
            </w:pPr>
            <w:r w:rsidRPr="00D6757C">
              <w:rPr>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14:paraId="07DC3F0B" w14:textId="77777777" w:rsidR="00530D3B" w:rsidRPr="00D6757C" w:rsidRDefault="00530D3B" w:rsidP="00FC2D96">
            <w:pPr>
              <w:spacing w:after="0" w:line="240" w:lineRule="atLeast"/>
              <w:ind w:firstLine="851"/>
              <w:jc w:val="right"/>
              <w:rPr>
                <w:sz w:val="22"/>
                <w:szCs w:val="22"/>
              </w:rPr>
            </w:pPr>
            <w:r w:rsidRPr="00D6757C">
              <w:rPr>
                <w:sz w:val="22"/>
                <w:szCs w:val="22"/>
              </w:rPr>
              <w:t>1</w:t>
            </w:r>
          </w:p>
        </w:tc>
        <w:tc>
          <w:tcPr>
            <w:tcW w:w="1985" w:type="dxa"/>
            <w:tcBorders>
              <w:top w:val="single" w:sz="4" w:space="0" w:color="auto"/>
              <w:left w:val="single" w:sz="4" w:space="0" w:color="auto"/>
              <w:bottom w:val="single" w:sz="4" w:space="0" w:color="auto"/>
              <w:right w:val="single" w:sz="4" w:space="0" w:color="auto"/>
            </w:tcBorders>
            <w:hideMark/>
          </w:tcPr>
          <w:p w14:paraId="276B34E8" w14:textId="77777777" w:rsidR="00530D3B" w:rsidRPr="00D6757C" w:rsidRDefault="00530D3B" w:rsidP="00FC2D96">
            <w:pPr>
              <w:spacing w:after="0" w:line="240" w:lineRule="atLeast"/>
              <w:ind w:firstLine="851"/>
              <w:jc w:val="right"/>
              <w:rPr>
                <w:sz w:val="22"/>
                <w:szCs w:val="22"/>
              </w:rPr>
            </w:pPr>
            <w:r w:rsidRPr="00D6757C">
              <w:rPr>
                <w:sz w:val="22"/>
                <w:szCs w:val="22"/>
              </w:rPr>
              <w:t>-</w:t>
            </w:r>
          </w:p>
        </w:tc>
      </w:tr>
      <w:tr w:rsidR="00530D3B" w:rsidRPr="00D6757C" w14:paraId="2719E618" w14:textId="77777777" w:rsidTr="00FC2D96">
        <w:tc>
          <w:tcPr>
            <w:tcW w:w="2660" w:type="dxa"/>
            <w:tcBorders>
              <w:top w:val="single" w:sz="4" w:space="0" w:color="auto"/>
              <w:left w:val="single" w:sz="4" w:space="0" w:color="auto"/>
              <w:bottom w:val="single" w:sz="4" w:space="0" w:color="auto"/>
              <w:right w:val="single" w:sz="4" w:space="0" w:color="auto"/>
            </w:tcBorders>
          </w:tcPr>
          <w:p w14:paraId="6E2B95EB" w14:textId="77777777" w:rsidR="00530D3B" w:rsidRPr="00D6757C" w:rsidRDefault="00530D3B" w:rsidP="00FC2D96">
            <w:pPr>
              <w:tabs>
                <w:tab w:val="left" w:pos="1134"/>
              </w:tabs>
              <w:suppressAutoHyphens/>
              <w:spacing w:after="0" w:line="240" w:lineRule="atLeast"/>
              <w:rPr>
                <w:sz w:val="22"/>
                <w:szCs w:val="22"/>
              </w:rPr>
            </w:pPr>
            <w:r w:rsidRPr="00D6757C">
              <w:rPr>
                <w:sz w:val="22"/>
                <w:szCs w:val="22"/>
              </w:rPr>
              <w:t>Гостиница «Полёт»,</w:t>
            </w:r>
          </w:p>
          <w:p w14:paraId="19234D7D" w14:textId="77777777" w:rsidR="00530D3B" w:rsidRPr="00D6757C" w:rsidRDefault="00530D3B" w:rsidP="00FC2D96">
            <w:pPr>
              <w:spacing w:after="0" w:line="240" w:lineRule="atLeast"/>
              <w:rPr>
                <w:b/>
                <w:sz w:val="22"/>
                <w:szCs w:val="22"/>
              </w:rPr>
            </w:pPr>
            <w:r w:rsidRPr="00D6757C">
              <w:rPr>
                <w:b/>
                <w:sz w:val="22"/>
                <w:szCs w:val="22"/>
              </w:rPr>
              <w:t>второй этаж</w:t>
            </w:r>
          </w:p>
        </w:tc>
        <w:tc>
          <w:tcPr>
            <w:tcW w:w="1417" w:type="dxa"/>
            <w:tcBorders>
              <w:top w:val="single" w:sz="4" w:space="0" w:color="auto"/>
              <w:left w:val="single" w:sz="4" w:space="0" w:color="auto"/>
              <w:bottom w:val="single" w:sz="4" w:space="0" w:color="auto"/>
              <w:right w:val="single" w:sz="4" w:space="0" w:color="auto"/>
            </w:tcBorders>
            <w:hideMark/>
          </w:tcPr>
          <w:p w14:paraId="7A606449" w14:textId="77777777" w:rsidR="00530D3B" w:rsidRPr="00D6757C" w:rsidRDefault="00530D3B" w:rsidP="00FC2D96">
            <w:pPr>
              <w:spacing w:after="0" w:line="240" w:lineRule="atLeast"/>
              <w:ind w:firstLine="851"/>
              <w:jc w:val="right"/>
              <w:rPr>
                <w:sz w:val="22"/>
                <w:szCs w:val="22"/>
              </w:rPr>
            </w:pPr>
            <w:r w:rsidRPr="00D6757C">
              <w:rPr>
                <w:sz w:val="22"/>
                <w:szCs w:val="22"/>
              </w:rPr>
              <w:t>19</w:t>
            </w:r>
          </w:p>
        </w:tc>
        <w:tc>
          <w:tcPr>
            <w:tcW w:w="2127" w:type="dxa"/>
            <w:tcBorders>
              <w:top w:val="single" w:sz="4" w:space="0" w:color="auto"/>
              <w:left w:val="single" w:sz="4" w:space="0" w:color="auto"/>
              <w:bottom w:val="single" w:sz="4" w:space="0" w:color="auto"/>
              <w:right w:val="single" w:sz="4" w:space="0" w:color="auto"/>
            </w:tcBorders>
            <w:hideMark/>
          </w:tcPr>
          <w:p w14:paraId="5EF44758" w14:textId="77777777" w:rsidR="00530D3B" w:rsidRPr="00D6757C" w:rsidRDefault="00530D3B" w:rsidP="00FC2D96">
            <w:pPr>
              <w:spacing w:after="0" w:line="240" w:lineRule="atLeast"/>
              <w:ind w:firstLine="851"/>
              <w:jc w:val="right"/>
              <w:rPr>
                <w:sz w:val="22"/>
                <w:szCs w:val="22"/>
              </w:rPr>
            </w:pPr>
            <w:r w:rsidRPr="00D6757C">
              <w:rPr>
                <w:sz w:val="22"/>
                <w:szCs w:val="22"/>
              </w:rPr>
              <w:t>19</w:t>
            </w:r>
          </w:p>
        </w:tc>
        <w:tc>
          <w:tcPr>
            <w:tcW w:w="1984" w:type="dxa"/>
            <w:tcBorders>
              <w:top w:val="single" w:sz="4" w:space="0" w:color="auto"/>
              <w:left w:val="single" w:sz="4" w:space="0" w:color="auto"/>
              <w:bottom w:val="single" w:sz="4" w:space="0" w:color="auto"/>
              <w:right w:val="single" w:sz="4" w:space="0" w:color="auto"/>
            </w:tcBorders>
            <w:hideMark/>
          </w:tcPr>
          <w:p w14:paraId="5C61DA80" w14:textId="77777777" w:rsidR="00530D3B" w:rsidRPr="00D6757C" w:rsidRDefault="00530D3B" w:rsidP="00FC2D96">
            <w:pPr>
              <w:spacing w:after="0" w:line="240" w:lineRule="atLeast"/>
              <w:ind w:firstLine="851"/>
              <w:jc w:val="right"/>
              <w:rPr>
                <w:sz w:val="22"/>
                <w:szCs w:val="22"/>
              </w:rPr>
            </w:pPr>
            <w:r w:rsidRPr="00D6757C">
              <w:rPr>
                <w:sz w:val="22"/>
                <w:szCs w:val="22"/>
              </w:rPr>
              <w:t>19</w:t>
            </w:r>
          </w:p>
        </w:tc>
        <w:tc>
          <w:tcPr>
            <w:tcW w:w="1985" w:type="dxa"/>
            <w:tcBorders>
              <w:top w:val="single" w:sz="4" w:space="0" w:color="auto"/>
              <w:left w:val="single" w:sz="4" w:space="0" w:color="auto"/>
              <w:bottom w:val="single" w:sz="4" w:space="0" w:color="auto"/>
              <w:right w:val="single" w:sz="4" w:space="0" w:color="auto"/>
            </w:tcBorders>
            <w:hideMark/>
          </w:tcPr>
          <w:p w14:paraId="3108510B" w14:textId="77777777" w:rsidR="00530D3B" w:rsidRPr="00D6757C" w:rsidRDefault="00530D3B" w:rsidP="00FC2D96">
            <w:pPr>
              <w:spacing w:after="0" w:line="240" w:lineRule="atLeast"/>
              <w:jc w:val="right"/>
              <w:rPr>
                <w:sz w:val="22"/>
                <w:szCs w:val="22"/>
              </w:rPr>
            </w:pPr>
            <w:r w:rsidRPr="00D6757C">
              <w:rPr>
                <w:sz w:val="22"/>
                <w:szCs w:val="22"/>
              </w:rPr>
              <w:t xml:space="preserve">          19</w:t>
            </w:r>
          </w:p>
        </w:tc>
      </w:tr>
      <w:tr w:rsidR="00530D3B" w:rsidRPr="00D6757C" w14:paraId="4AEA43C6" w14:textId="77777777" w:rsidTr="00FC2D96">
        <w:tc>
          <w:tcPr>
            <w:tcW w:w="2660" w:type="dxa"/>
            <w:tcBorders>
              <w:top w:val="single" w:sz="4" w:space="0" w:color="auto"/>
              <w:left w:val="single" w:sz="4" w:space="0" w:color="auto"/>
              <w:bottom w:val="single" w:sz="4" w:space="0" w:color="auto"/>
              <w:right w:val="single" w:sz="4" w:space="0" w:color="auto"/>
            </w:tcBorders>
          </w:tcPr>
          <w:p w14:paraId="279CEB0E" w14:textId="77777777" w:rsidR="00530D3B" w:rsidRPr="00D6757C" w:rsidRDefault="00530D3B" w:rsidP="00FC2D96">
            <w:pPr>
              <w:tabs>
                <w:tab w:val="left" w:pos="1134"/>
              </w:tabs>
              <w:suppressAutoHyphens/>
              <w:spacing w:after="0" w:line="240" w:lineRule="atLeast"/>
              <w:rPr>
                <w:sz w:val="22"/>
                <w:szCs w:val="22"/>
              </w:rPr>
            </w:pPr>
            <w:r w:rsidRPr="00D6757C">
              <w:rPr>
                <w:sz w:val="22"/>
                <w:szCs w:val="22"/>
              </w:rPr>
              <w:t>Гостиница «Полёт»,</w:t>
            </w:r>
          </w:p>
          <w:p w14:paraId="49F244BD" w14:textId="77777777" w:rsidR="00530D3B" w:rsidRPr="00D6757C" w:rsidRDefault="00530D3B" w:rsidP="00FC2D96">
            <w:pPr>
              <w:spacing w:after="0" w:line="240" w:lineRule="atLeast"/>
              <w:rPr>
                <w:b/>
                <w:sz w:val="22"/>
                <w:szCs w:val="22"/>
              </w:rPr>
            </w:pPr>
            <w:r w:rsidRPr="00D6757C">
              <w:rPr>
                <w:b/>
                <w:sz w:val="22"/>
                <w:szCs w:val="22"/>
              </w:rPr>
              <w:t>третий этаж</w:t>
            </w:r>
          </w:p>
        </w:tc>
        <w:tc>
          <w:tcPr>
            <w:tcW w:w="1417" w:type="dxa"/>
            <w:tcBorders>
              <w:top w:val="single" w:sz="4" w:space="0" w:color="auto"/>
              <w:left w:val="single" w:sz="4" w:space="0" w:color="auto"/>
              <w:bottom w:val="single" w:sz="4" w:space="0" w:color="auto"/>
              <w:right w:val="single" w:sz="4" w:space="0" w:color="auto"/>
            </w:tcBorders>
            <w:hideMark/>
          </w:tcPr>
          <w:p w14:paraId="6E43D987" w14:textId="77777777" w:rsidR="00530D3B" w:rsidRPr="00D6757C" w:rsidRDefault="00530D3B" w:rsidP="00FC2D96">
            <w:pPr>
              <w:spacing w:after="0" w:line="240" w:lineRule="atLeast"/>
              <w:ind w:firstLine="851"/>
              <w:jc w:val="right"/>
              <w:rPr>
                <w:sz w:val="22"/>
                <w:szCs w:val="22"/>
              </w:rPr>
            </w:pPr>
            <w:r w:rsidRPr="00D6757C">
              <w:rPr>
                <w:sz w:val="22"/>
                <w:szCs w:val="22"/>
              </w:rPr>
              <w:t>25</w:t>
            </w:r>
          </w:p>
        </w:tc>
        <w:tc>
          <w:tcPr>
            <w:tcW w:w="2127" w:type="dxa"/>
            <w:tcBorders>
              <w:top w:val="single" w:sz="4" w:space="0" w:color="auto"/>
              <w:left w:val="single" w:sz="4" w:space="0" w:color="auto"/>
              <w:bottom w:val="single" w:sz="4" w:space="0" w:color="auto"/>
              <w:right w:val="single" w:sz="4" w:space="0" w:color="auto"/>
            </w:tcBorders>
            <w:hideMark/>
          </w:tcPr>
          <w:p w14:paraId="3BFD0C33" w14:textId="77777777" w:rsidR="00530D3B" w:rsidRPr="00D6757C" w:rsidRDefault="00530D3B" w:rsidP="00FC2D96">
            <w:pPr>
              <w:spacing w:after="0" w:line="240" w:lineRule="atLeast"/>
              <w:ind w:firstLine="851"/>
              <w:jc w:val="right"/>
              <w:rPr>
                <w:sz w:val="22"/>
                <w:szCs w:val="22"/>
              </w:rPr>
            </w:pPr>
            <w:r w:rsidRPr="00D6757C">
              <w:rPr>
                <w:sz w:val="22"/>
                <w:szCs w:val="22"/>
              </w:rPr>
              <w:t>24</w:t>
            </w:r>
          </w:p>
        </w:tc>
        <w:tc>
          <w:tcPr>
            <w:tcW w:w="1984" w:type="dxa"/>
            <w:tcBorders>
              <w:top w:val="single" w:sz="4" w:space="0" w:color="auto"/>
              <w:left w:val="single" w:sz="4" w:space="0" w:color="auto"/>
              <w:bottom w:val="single" w:sz="4" w:space="0" w:color="auto"/>
              <w:right w:val="single" w:sz="4" w:space="0" w:color="auto"/>
            </w:tcBorders>
            <w:hideMark/>
          </w:tcPr>
          <w:p w14:paraId="75C9D99D" w14:textId="77777777" w:rsidR="00530D3B" w:rsidRPr="00D6757C" w:rsidRDefault="00530D3B" w:rsidP="00FC2D96">
            <w:pPr>
              <w:spacing w:after="0" w:line="240" w:lineRule="atLeast"/>
              <w:ind w:firstLine="851"/>
              <w:jc w:val="right"/>
              <w:rPr>
                <w:sz w:val="22"/>
                <w:szCs w:val="22"/>
              </w:rPr>
            </w:pPr>
            <w:r w:rsidRPr="00D6757C">
              <w:rPr>
                <w:sz w:val="22"/>
                <w:szCs w:val="22"/>
              </w:rPr>
              <w:t>24</w:t>
            </w:r>
          </w:p>
        </w:tc>
        <w:tc>
          <w:tcPr>
            <w:tcW w:w="1985" w:type="dxa"/>
            <w:tcBorders>
              <w:top w:val="single" w:sz="4" w:space="0" w:color="auto"/>
              <w:left w:val="single" w:sz="4" w:space="0" w:color="auto"/>
              <w:bottom w:val="single" w:sz="4" w:space="0" w:color="auto"/>
              <w:right w:val="single" w:sz="4" w:space="0" w:color="auto"/>
            </w:tcBorders>
            <w:hideMark/>
          </w:tcPr>
          <w:p w14:paraId="5BAE5B1D" w14:textId="77777777" w:rsidR="00530D3B" w:rsidRPr="00D6757C" w:rsidRDefault="00530D3B" w:rsidP="00FC2D96">
            <w:pPr>
              <w:spacing w:after="0" w:line="240" w:lineRule="atLeast"/>
              <w:ind w:firstLine="851"/>
              <w:jc w:val="right"/>
              <w:rPr>
                <w:sz w:val="22"/>
                <w:szCs w:val="22"/>
              </w:rPr>
            </w:pPr>
            <w:r w:rsidRPr="00D6757C">
              <w:rPr>
                <w:sz w:val="22"/>
                <w:szCs w:val="22"/>
              </w:rPr>
              <w:t>24</w:t>
            </w:r>
          </w:p>
        </w:tc>
      </w:tr>
      <w:tr w:rsidR="00530D3B" w:rsidRPr="00D6757C" w14:paraId="2B496F91" w14:textId="77777777" w:rsidTr="00FC2D96">
        <w:tc>
          <w:tcPr>
            <w:tcW w:w="2660" w:type="dxa"/>
            <w:tcBorders>
              <w:top w:val="single" w:sz="4" w:space="0" w:color="auto"/>
              <w:left w:val="single" w:sz="4" w:space="0" w:color="auto"/>
              <w:bottom w:val="single" w:sz="4" w:space="0" w:color="auto"/>
              <w:right w:val="single" w:sz="4" w:space="0" w:color="auto"/>
            </w:tcBorders>
          </w:tcPr>
          <w:p w14:paraId="1836CD69" w14:textId="77777777" w:rsidR="00530D3B" w:rsidRPr="00D6757C" w:rsidRDefault="00530D3B" w:rsidP="00FC2D96">
            <w:pPr>
              <w:spacing w:after="0" w:line="240" w:lineRule="atLeast"/>
              <w:rPr>
                <w:b/>
                <w:sz w:val="22"/>
                <w:szCs w:val="22"/>
              </w:rPr>
            </w:pPr>
            <w:r w:rsidRPr="00D6757C">
              <w:rPr>
                <w:sz w:val="22"/>
                <w:szCs w:val="22"/>
              </w:rPr>
              <w:t xml:space="preserve">Гостиница «Полёт»,          </w:t>
            </w:r>
            <w:r w:rsidRPr="00D6757C">
              <w:rPr>
                <w:b/>
                <w:sz w:val="22"/>
                <w:szCs w:val="22"/>
              </w:rPr>
              <w:t>четвёртый этаж</w:t>
            </w:r>
          </w:p>
        </w:tc>
        <w:tc>
          <w:tcPr>
            <w:tcW w:w="1417" w:type="dxa"/>
            <w:tcBorders>
              <w:top w:val="single" w:sz="4" w:space="0" w:color="auto"/>
              <w:left w:val="single" w:sz="4" w:space="0" w:color="auto"/>
              <w:bottom w:val="single" w:sz="4" w:space="0" w:color="auto"/>
              <w:right w:val="single" w:sz="4" w:space="0" w:color="auto"/>
            </w:tcBorders>
            <w:hideMark/>
          </w:tcPr>
          <w:p w14:paraId="0972FDC1" w14:textId="77777777" w:rsidR="00530D3B" w:rsidRPr="00D6757C" w:rsidRDefault="00530D3B" w:rsidP="00FC2D96">
            <w:pPr>
              <w:spacing w:after="0" w:line="240" w:lineRule="atLeast"/>
              <w:ind w:firstLine="851"/>
              <w:jc w:val="right"/>
              <w:rPr>
                <w:sz w:val="22"/>
                <w:szCs w:val="22"/>
              </w:rPr>
            </w:pPr>
            <w:r w:rsidRPr="00D6757C">
              <w:rPr>
                <w:sz w:val="22"/>
                <w:szCs w:val="22"/>
              </w:rPr>
              <w:t>26</w:t>
            </w:r>
          </w:p>
        </w:tc>
        <w:tc>
          <w:tcPr>
            <w:tcW w:w="2127" w:type="dxa"/>
            <w:tcBorders>
              <w:top w:val="single" w:sz="4" w:space="0" w:color="auto"/>
              <w:left w:val="single" w:sz="4" w:space="0" w:color="auto"/>
              <w:bottom w:val="single" w:sz="4" w:space="0" w:color="auto"/>
              <w:right w:val="single" w:sz="4" w:space="0" w:color="auto"/>
            </w:tcBorders>
            <w:hideMark/>
          </w:tcPr>
          <w:p w14:paraId="1B7D88F7" w14:textId="77777777" w:rsidR="00530D3B" w:rsidRPr="00D6757C" w:rsidRDefault="00530D3B" w:rsidP="00FC2D96">
            <w:pPr>
              <w:spacing w:after="0" w:line="240" w:lineRule="atLeast"/>
              <w:ind w:firstLine="851"/>
              <w:jc w:val="right"/>
              <w:rPr>
                <w:sz w:val="22"/>
                <w:szCs w:val="22"/>
              </w:rPr>
            </w:pPr>
            <w:r w:rsidRPr="00D6757C">
              <w:rPr>
                <w:sz w:val="22"/>
                <w:szCs w:val="22"/>
              </w:rPr>
              <w:t>25</w:t>
            </w:r>
          </w:p>
        </w:tc>
        <w:tc>
          <w:tcPr>
            <w:tcW w:w="1984" w:type="dxa"/>
            <w:tcBorders>
              <w:top w:val="single" w:sz="4" w:space="0" w:color="auto"/>
              <w:left w:val="single" w:sz="4" w:space="0" w:color="auto"/>
              <w:bottom w:val="single" w:sz="4" w:space="0" w:color="auto"/>
              <w:right w:val="single" w:sz="4" w:space="0" w:color="auto"/>
            </w:tcBorders>
            <w:hideMark/>
          </w:tcPr>
          <w:p w14:paraId="39FC39E2" w14:textId="77777777" w:rsidR="00530D3B" w:rsidRPr="00D6757C" w:rsidRDefault="00530D3B" w:rsidP="00FC2D96">
            <w:pPr>
              <w:spacing w:after="0" w:line="240" w:lineRule="atLeast"/>
              <w:ind w:firstLine="851"/>
              <w:jc w:val="right"/>
              <w:rPr>
                <w:sz w:val="22"/>
                <w:szCs w:val="22"/>
              </w:rPr>
            </w:pPr>
            <w:r w:rsidRPr="00D6757C">
              <w:rPr>
                <w:sz w:val="22"/>
                <w:szCs w:val="22"/>
              </w:rPr>
              <w:t>25</w:t>
            </w:r>
          </w:p>
        </w:tc>
        <w:tc>
          <w:tcPr>
            <w:tcW w:w="1985" w:type="dxa"/>
            <w:tcBorders>
              <w:top w:val="single" w:sz="4" w:space="0" w:color="auto"/>
              <w:left w:val="single" w:sz="4" w:space="0" w:color="auto"/>
              <w:bottom w:val="single" w:sz="4" w:space="0" w:color="auto"/>
              <w:right w:val="single" w:sz="4" w:space="0" w:color="auto"/>
            </w:tcBorders>
            <w:hideMark/>
          </w:tcPr>
          <w:p w14:paraId="1C4557E3" w14:textId="77777777" w:rsidR="00530D3B" w:rsidRPr="00D6757C" w:rsidRDefault="00530D3B" w:rsidP="00FC2D96">
            <w:pPr>
              <w:spacing w:after="0" w:line="240" w:lineRule="atLeast"/>
              <w:ind w:firstLine="851"/>
              <w:jc w:val="right"/>
              <w:rPr>
                <w:sz w:val="22"/>
                <w:szCs w:val="22"/>
              </w:rPr>
            </w:pPr>
            <w:r w:rsidRPr="00D6757C">
              <w:rPr>
                <w:sz w:val="22"/>
                <w:szCs w:val="22"/>
              </w:rPr>
              <w:t>25</w:t>
            </w:r>
          </w:p>
        </w:tc>
      </w:tr>
      <w:tr w:rsidR="00530D3B" w:rsidRPr="00D6757C" w14:paraId="458BACC9" w14:textId="77777777" w:rsidTr="00FC2D96">
        <w:tc>
          <w:tcPr>
            <w:tcW w:w="2660" w:type="dxa"/>
            <w:tcBorders>
              <w:top w:val="single" w:sz="4" w:space="0" w:color="auto"/>
              <w:left w:val="single" w:sz="4" w:space="0" w:color="auto"/>
              <w:bottom w:val="single" w:sz="4" w:space="0" w:color="auto"/>
              <w:right w:val="single" w:sz="4" w:space="0" w:color="auto"/>
            </w:tcBorders>
            <w:hideMark/>
          </w:tcPr>
          <w:p w14:paraId="3B49C7D2" w14:textId="77777777" w:rsidR="00530D3B" w:rsidRPr="00D6757C" w:rsidRDefault="00530D3B" w:rsidP="00FC2D96">
            <w:pPr>
              <w:spacing w:after="0" w:line="240" w:lineRule="atLeast"/>
              <w:ind w:firstLine="851"/>
              <w:rPr>
                <w:sz w:val="22"/>
                <w:szCs w:val="22"/>
              </w:rPr>
            </w:pPr>
            <w:r w:rsidRPr="00D6757C">
              <w:rPr>
                <w:sz w:val="22"/>
                <w:szCs w:val="22"/>
              </w:rPr>
              <w:t>Итого:</w:t>
            </w:r>
          </w:p>
        </w:tc>
        <w:tc>
          <w:tcPr>
            <w:tcW w:w="1417" w:type="dxa"/>
            <w:tcBorders>
              <w:top w:val="single" w:sz="4" w:space="0" w:color="auto"/>
              <w:left w:val="single" w:sz="4" w:space="0" w:color="auto"/>
              <w:bottom w:val="single" w:sz="4" w:space="0" w:color="auto"/>
              <w:right w:val="single" w:sz="4" w:space="0" w:color="auto"/>
            </w:tcBorders>
            <w:hideMark/>
          </w:tcPr>
          <w:p w14:paraId="18839B55" w14:textId="77777777" w:rsidR="00530D3B" w:rsidRPr="00D6757C" w:rsidRDefault="00530D3B" w:rsidP="00FC2D96">
            <w:pPr>
              <w:spacing w:after="0" w:line="240" w:lineRule="atLeast"/>
              <w:ind w:firstLine="851"/>
              <w:jc w:val="right"/>
              <w:rPr>
                <w:sz w:val="22"/>
                <w:szCs w:val="22"/>
              </w:rPr>
            </w:pPr>
            <w:r w:rsidRPr="00D6757C">
              <w:rPr>
                <w:sz w:val="22"/>
                <w:szCs w:val="22"/>
              </w:rPr>
              <w:t>72</w:t>
            </w:r>
          </w:p>
        </w:tc>
        <w:tc>
          <w:tcPr>
            <w:tcW w:w="2127" w:type="dxa"/>
            <w:tcBorders>
              <w:top w:val="single" w:sz="4" w:space="0" w:color="auto"/>
              <w:left w:val="single" w:sz="4" w:space="0" w:color="auto"/>
              <w:bottom w:val="single" w:sz="4" w:space="0" w:color="auto"/>
              <w:right w:val="single" w:sz="4" w:space="0" w:color="auto"/>
            </w:tcBorders>
            <w:hideMark/>
          </w:tcPr>
          <w:p w14:paraId="0BEACFC4" w14:textId="77777777" w:rsidR="00530D3B" w:rsidRPr="00D6757C" w:rsidRDefault="00530D3B" w:rsidP="00FC2D96">
            <w:pPr>
              <w:spacing w:after="0" w:line="240" w:lineRule="atLeast"/>
              <w:ind w:firstLine="851"/>
              <w:jc w:val="right"/>
              <w:rPr>
                <w:sz w:val="22"/>
                <w:szCs w:val="22"/>
              </w:rPr>
            </w:pPr>
            <w:r w:rsidRPr="00D6757C">
              <w:rPr>
                <w:sz w:val="22"/>
                <w:szCs w:val="22"/>
              </w:rPr>
              <w:t>69</w:t>
            </w:r>
          </w:p>
        </w:tc>
        <w:tc>
          <w:tcPr>
            <w:tcW w:w="1984" w:type="dxa"/>
            <w:tcBorders>
              <w:top w:val="single" w:sz="4" w:space="0" w:color="auto"/>
              <w:left w:val="single" w:sz="4" w:space="0" w:color="auto"/>
              <w:bottom w:val="single" w:sz="4" w:space="0" w:color="auto"/>
              <w:right w:val="single" w:sz="4" w:space="0" w:color="auto"/>
            </w:tcBorders>
            <w:hideMark/>
          </w:tcPr>
          <w:p w14:paraId="4A315B68" w14:textId="77777777" w:rsidR="00530D3B" w:rsidRPr="00D6757C" w:rsidRDefault="00530D3B" w:rsidP="00FC2D96">
            <w:pPr>
              <w:spacing w:after="0" w:line="240" w:lineRule="atLeast"/>
              <w:ind w:firstLine="851"/>
              <w:jc w:val="right"/>
              <w:rPr>
                <w:sz w:val="22"/>
                <w:szCs w:val="22"/>
              </w:rPr>
            </w:pPr>
            <w:r w:rsidRPr="00D6757C">
              <w:rPr>
                <w:sz w:val="22"/>
                <w:szCs w:val="22"/>
              </w:rPr>
              <w:t>69</w:t>
            </w:r>
          </w:p>
        </w:tc>
        <w:tc>
          <w:tcPr>
            <w:tcW w:w="1985" w:type="dxa"/>
            <w:tcBorders>
              <w:top w:val="single" w:sz="4" w:space="0" w:color="auto"/>
              <w:left w:val="single" w:sz="4" w:space="0" w:color="auto"/>
              <w:bottom w:val="single" w:sz="4" w:space="0" w:color="auto"/>
              <w:right w:val="single" w:sz="4" w:space="0" w:color="auto"/>
            </w:tcBorders>
            <w:hideMark/>
          </w:tcPr>
          <w:p w14:paraId="628C9060" w14:textId="77777777" w:rsidR="00530D3B" w:rsidRPr="00D6757C" w:rsidRDefault="00530D3B" w:rsidP="00FC2D96">
            <w:pPr>
              <w:spacing w:after="0" w:line="240" w:lineRule="atLeast"/>
              <w:ind w:firstLine="851"/>
              <w:jc w:val="right"/>
              <w:rPr>
                <w:sz w:val="22"/>
                <w:szCs w:val="22"/>
              </w:rPr>
            </w:pPr>
            <w:r w:rsidRPr="00D6757C">
              <w:rPr>
                <w:sz w:val="22"/>
                <w:szCs w:val="22"/>
              </w:rPr>
              <w:t>68</w:t>
            </w:r>
          </w:p>
        </w:tc>
      </w:tr>
    </w:tbl>
    <w:p w14:paraId="1A7062CE" w14:textId="77777777" w:rsidR="00530D3B" w:rsidRPr="00D6757C" w:rsidRDefault="00530D3B" w:rsidP="00530D3B">
      <w:pPr>
        <w:tabs>
          <w:tab w:val="left" w:pos="1134"/>
        </w:tabs>
        <w:suppressAutoHyphens/>
        <w:spacing w:after="0" w:line="240" w:lineRule="atLeast"/>
        <w:rPr>
          <w:b/>
          <w:sz w:val="22"/>
          <w:szCs w:val="22"/>
        </w:rPr>
      </w:pPr>
      <w:r w:rsidRPr="00D6757C">
        <w:rPr>
          <w:b/>
          <w:sz w:val="22"/>
          <w:szCs w:val="22"/>
        </w:rPr>
        <w:t xml:space="preserve">       </w:t>
      </w:r>
    </w:p>
    <w:p w14:paraId="648B2CC2" w14:textId="77777777" w:rsidR="00530D3B" w:rsidRPr="00D6757C" w:rsidRDefault="00530D3B" w:rsidP="00530D3B">
      <w:pPr>
        <w:tabs>
          <w:tab w:val="left" w:pos="1134"/>
        </w:tabs>
        <w:suppressAutoHyphens/>
        <w:spacing w:after="0"/>
        <w:ind w:firstLine="567"/>
        <w:rPr>
          <w:b/>
          <w:sz w:val="22"/>
          <w:szCs w:val="22"/>
        </w:rPr>
      </w:pPr>
      <w:r w:rsidRPr="00D6757C">
        <w:rPr>
          <w:b/>
          <w:sz w:val="22"/>
          <w:szCs w:val="22"/>
        </w:rPr>
        <w:t xml:space="preserve">       7.Требования к Исполнителю при уборке гостиницы «Полёт»:</w:t>
      </w:r>
    </w:p>
    <w:p w14:paraId="4A4109F5" w14:textId="2646A8E2" w:rsidR="00530D3B" w:rsidRPr="00D6757C" w:rsidRDefault="00530D3B" w:rsidP="00530D3B">
      <w:pPr>
        <w:tabs>
          <w:tab w:val="num" w:pos="851"/>
        </w:tabs>
        <w:suppressAutoHyphens/>
        <w:spacing w:after="0"/>
        <w:ind w:firstLine="567"/>
        <w:rPr>
          <w:sz w:val="22"/>
          <w:szCs w:val="22"/>
        </w:rPr>
      </w:pPr>
      <w:r w:rsidRPr="00D6757C">
        <w:rPr>
          <w:b/>
          <w:sz w:val="22"/>
          <w:szCs w:val="22"/>
        </w:rPr>
        <w:t xml:space="preserve">       </w:t>
      </w:r>
      <w:r w:rsidRPr="00D6757C">
        <w:rPr>
          <w:sz w:val="22"/>
          <w:szCs w:val="22"/>
        </w:rPr>
        <w:t xml:space="preserve">7.1. Количество персонала, привлекаемого для уборки номерного фонда, административных помещений и общественных зон, должно быть достаточным для качественного </w:t>
      </w:r>
      <w:r w:rsidR="007E2689" w:rsidRPr="00D6757C">
        <w:rPr>
          <w:sz w:val="22"/>
          <w:szCs w:val="22"/>
        </w:rPr>
        <w:t xml:space="preserve">оказания </w:t>
      </w:r>
      <w:r w:rsidRPr="00D6757C">
        <w:rPr>
          <w:sz w:val="22"/>
          <w:szCs w:val="22"/>
        </w:rPr>
        <w:t xml:space="preserve">услуг, </w:t>
      </w:r>
      <w:r w:rsidRPr="00D6757C">
        <w:rPr>
          <w:sz w:val="22"/>
          <w:szCs w:val="22"/>
          <w:u w:val="single"/>
        </w:rPr>
        <w:t>но не менее 3-х человек ежедневно в смену, в том числе:</w:t>
      </w:r>
    </w:p>
    <w:p w14:paraId="3C27E308" w14:textId="77777777" w:rsidR="00530D3B" w:rsidRPr="00D6757C" w:rsidRDefault="00530D3B" w:rsidP="00530D3B">
      <w:pPr>
        <w:tabs>
          <w:tab w:val="num" w:pos="851"/>
        </w:tabs>
        <w:suppressAutoHyphens/>
        <w:spacing w:after="0"/>
        <w:ind w:firstLine="567"/>
        <w:rPr>
          <w:sz w:val="22"/>
          <w:szCs w:val="22"/>
        </w:rPr>
      </w:pPr>
    </w:p>
    <w:p w14:paraId="613D7A61" w14:textId="77777777" w:rsidR="00530D3B" w:rsidRPr="00D6757C" w:rsidRDefault="00530D3B" w:rsidP="00530D3B">
      <w:pPr>
        <w:tabs>
          <w:tab w:val="num" w:pos="851"/>
        </w:tabs>
        <w:suppressAutoHyphens/>
        <w:spacing w:after="0"/>
        <w:ind w:firstLine="567"/>
        <w:rPr>
          <w:sz w:val="22"/>
          <w:szCs w:val="22"/>
        </w:rPr>
      </w:pPr>
      <w:r w:rsidRPr="00D6757C">
        <w:rPr>
          <w:sz w:val="22"/>
          <w:szCs w:val="22"/>
        </w:rPr>
        <w:lastRenderedPageBreak/>
        <w:t xml:space="preserve">- горничная - </w:t>
      </w:r>
      <w:r w:rsidRPr="00D6757C">
        <w:rPr>
          <w:b/>
          <w:sz w:val="22"/>
          <w:szCs w:val="22"/>
          <w:u w:val="single"/>
        </w:rPr>
        <w:t>не менее трех работников ежедневно в смену</w:t>
      </w:r>
      <w:r w:rsidRPr="00D6757C">
        <w:rPr>
          <w:sz w:val="22"/>
          <w:szCs w:val="22"/>
        </w:rPr>
        <w:t xml:space="preserve">. 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14:paraId="0E8CB83A" w14:textId="77777777" w:rsidR="00530D3B" w:rsidRPr="00D6757C" w:rsidRDefault="00530D3B" w:rsidP="00530D3B">
      <w:pPr>
        <w:tabs>
          <w:tab w:val="num" w:pos="851"/>
        </w:tabs>
        <w:suppressAutoHyphens/>
        <w:spacing w:after="0"/>
        <w:ind w:firstLine="567"/>
        <w:rPr>
          <w:sz w:val="22"/>
          <w:szCs w:val="22"/>
        </w:rPr>
      </w:pPr>
    </w:p>
    <w:p w14:paraId="47844C81" w14:textId="77777777" w:rsidR="00530D3B" w:rsidRPr="00D6757C" w:rsidRDefault="00530D3B" w:rsidP="00530D3B">
      <w:pPr>
        <w:tabs>
          <w:tab w:val="num" w:pos="0"/>
        </w:tabs>
        <w:suppressAutoHyphens/>
        <w:spacing w:after="0"/>
        <w:ind w:firstLine="567"/>
        <w:rPr>
          <w:b/>
          <w:sz w:val="22"/>
          <w:szCs w:val="22"/>
          <w:u w:val="single"/>
        </w:rPr>
      </w:pPr>
      <w:r w:rsidRPr="00D6757C">
        <w:rPr>
          <w:sz w:val="22"/>
          <w:szCs w:val="22"/>
        </w:rPr>
        <w:t xml:space="preserve">       7.2. Весь привлекаемый персонал Исполнителя должен иметь все установленные законом Российской Федерации документы, </w:t>
      </w:r>
      <w:r w:rsidRPr="00D6757C">
        <w:rPr>
          <w:b/>
          <w:sz w:val="22"/>
          <w:szCs w:val="22"/>
          <w:u w:val="single"/>
        </w:rPr>
        <w:t>с обязательным наличием медицинских книжек.</w:t>
      </w:r>
    </w:p>
    <w:p w14:paraId="3977DCFC" w14:textId="77777777" w:rsidR="00530D3B" w:rsidRPr="00D6757C" w:rsidRDefault="00530D3B" w:rsidP="00530D3B">
      <w:pPr>
        <w:tabs>
          <w:tab w:val="num" w:pos="0"/>
        </w:tabs>
        <w:suppressAutoHyphens/>
        <w:spacing w:after="0"/>
        <w:ind w:firstLine="567"/>
        <w:rPr>
          <w:b/>
          <w:sz w:val="22"/>
          <w:szCs w:val="22"/>
          <w:u w:val="single"/>
        </w:rPr>
      </w:pPr>
    </w:p>
    <w:p w14:paraId="46658D82" w14:textId="6D83B5DC" w:rsidR="00530D3B" w:rsidRPr="00D6757C" w:rsidRDefault="00530D3B" w:rsidP="00530D3B">
      <w:pPr>
        <w:tabs>
          <w:tab w:val="num" w:pos="0"/>
          <w:tab w:val="left" w:pos="1134"/>
        </w:tabs>
        <w:suppressAutoHyphens/>
        <w:spacing w:after="0"/>
        <w:ind w:firstLine="567"/>
        <w:rPr>
          <w:b/>
          <w:spacing w:val="-2"/>
          <w:w w:val="101"/>
          <w:sz w:val="22"/>
          <w:szCs w:val="22"/>
          <w:lang w:eastAsia="zh-CN"/>
        </w:rPr>
      </w:pPr>
      <w:r w:rsidRPr="00D6757C">
        <w:rPr>
          <w:b/>
          <w:spacing w:val="-2"/>
          <w:w w:val="101"/>
          <w:sz w:val="22"/>
          <w:szCs w:val="22"/>
          <w:lang w:eastAsia="zh-CN"/>
        </w:rPr>
        <w:t xml:space="preserve">       8. Требования, стандарты и параметры оказываемых услуг по уборке гостиницы «Полет».</w:t>
      </w:r>
    </w:p>
    <w:p w14:paraId="40F28586" w14:textId="77777777" w:rsidR="00530D3B" w:rsidRPr="00D6757C" w:rsidRDefault="00530D3B" w:rsidP="00530D3B">
      <w:pPr>
        <w:tabs>
          <w:tab w:val="num" w:pos="0"/>
          <w:tab w:val="left" w:pos="1134"/>
        </w:tabs>
        <w:suppressAutoHyphens/>
        <w:spacing w:after="0"/>
        <w:ind w:firstLine="567"/>
        <w:rPr>
          <w:b/>
          <w:spacing w:val="-2"/>
          <w:w w:val="101"/>
          <w:sz w:val="22"/>
          <w:szCs w:val="22"/>
          <w:lang w:eastAsia="zh-CN"/>
        </w:rPr>
      </w:pPr>
    </w:p>
    <w:p w14:paraId="32F94298" w14:textId="77777777" w:rsidR="00530D3B" w:rsidRPr="00D6757C" w:rsidRDefault="00530D3B" w:rsidP="00530D3B">
      <w:pPr>
        <w:tabs>
          <w:tab w:val="num" w:pos="0"/>
          <w:tab w:val="left" w:pos="1134"/>
        </w:tabs>
        <w:suppressAutoHyphens/>
        <w:spacing w:after="0"/>
        <w:ind w:firstLine="567"/>
        <w:rPr>
          <w:b/>
          <w:spacing w:val="-2"/>
          <w:w w:val="101"/>
          <w:sz w:val="22"/>
          <w:szCs w:val="22"/>
          <w:lang w:eastAsia="zh-CN"/>
        </w:rPr>
      </w:pPr>
      <w:r w:rsidRPr="00D6757C">
        <w:rPr>
          <w:b/>
          <w:spacing w:val="-2"/>
          <w:w w:val="101"/>
          <w:sz w:val="22"/>
          <w:szCs w:val="22"/>
          <w:lang w:eastAsia="zh-CN"/>
        </w:rPr>
        <w:t xml:space="preserve">       8.1. Требования к работникам Исполнителя, функции и обязанности работников Исполнителя</w:t>
      </w:r>
    </w:p>
    <w:p w14:paraId="1F7C7DB0" w14:textId="77777777" w:rsidR="00530D3B" w:rsidRPr="00D6757C" w:rsidRDefault="00530D3B" w:rsidP="00530D3B">
      <w:pPr>
        <w:tabs>
          <w:tab w:val="num" w:pos="0"/>
        </w:tabs>
        <w:spacing w:after="0"/>
        <w:ind w:firstLine="567"/>
        <w:rPr>
          <w:snapToGrid w:val="0"/>
          <w:sz w:val="22"/>
          <w:szCs w:val="22"/>
        </w:rPr>
      </w:pPr>
      <w:r w:rsidRPr="00D6757C">
        <w:rPr>
          <w:snapToGrid w:val="0"/>
          <w:sz w:val="22"/>
          <w:szCs w:val="22"/>
        </w:rPr>
        <w:t xml:space="preserve">       8.1.1. Основные функции работников Исполнителя:</w:t>
      </w:r>
    </w:p>
    <w:p w14:paraId="05EE92D2" w14:textId="77777777" w:rsidR="00530D3B" w:rsidRPr="00D6757C" w:rsidRDefault="00530D3B" w:rsidP="00530D3B">
      <w:pPr>
        <w:tabs>
          <w:tab w:val="num" w:pos="0"/>
        </w:tabs>
        <w:spacing w:after="0"/>
        <w:ind w:firstLine="567"/>
        <w:rPr>
          <w:b/>
          <w:snapToGrid w:val="0"/>
          <w:sz w:val="22"/>
          <w:szCs w:val="22"/>
          <w:u w:val="single"/>
        </w:rPr>
      </w:pPr>
      <w:r w:rsidRPr="00D6757C">
        <w:rPr>
          <w:b/>
          <w:snapToGrid w:val="0"/>
          <w:sz w:val="22"/>
          <w:szCs w:val="22"/>
        </w:rPr>
        <w:t xml:space="preserve"> - </w:t>
      </w:r>
      <w:r w:rsidRPr="00D6757C">
        <w:rPr>
          <w:b/>
          <w:snapToGrid w:val="0"/>
          <w:sz w:val="22"/>
          <w:szCs w:val="22"/>
          <w:u w:val="single"/>
        </w:rPr>
        <w:t>уборка помещений и уборка номерного фонда с заменой мягкого инвентаря (перестилкой постельного белья, заменой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мелкого ремонта, или хранения.</w:t>
      </w:r>
    </w:p>
    <w:p w14:paraId="2C833983" w14:textId="77777777" w:rsidR="00530D3B" w:rsidRPr="00D6757C" w:rsidRDefault="00530D3B" w:rsidP="00530D3B">
      <w:pPr>
        <w:tabs>
          <w:tab w:val="num" w:pos="0"/>
        </w:tabs>
        <w:spacing w:after="0"/>
        <w:ind w:firstLine="567"/>
        <w:rPr>
          <w:snapToGrid w:val="0"/>
          <w:sz w:val="22"/>
          <w:szCs w:val="22"/>
        </w:rPr>
      </w:pPr>
      <w:r w:rsidRPr="00D6757C">
        <w:rPr>
          <w:snapToGrid w:val="0"/>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гостиницы «Полёт»; </w:t>
      </w:r>
    </w:p>
    <w:p w14:paraId="41422B69" w14:textId="77777777" w:rsidR="00530D3B" w:rsidRPr="00D6757C" w:rsidRDefault="00530D3B" w:rsidP="00530D3B">
      <w:pPr>
        <w:tabs>
          <w:tab w:val="num" w:pos="0"/>
        </w:tabs>
        <w:spacing w:after="0"/>
        <w:ind w:firstLine="567"/>
        <w:rPr>
          <w:snapToGrid w:val="0"/>
          <w:sz w:val="22"/>
          <w:szCs w:val="22"/>
        </w:rPr>
      </w:pPr>
      <w:r w:rsidRPr="00D6757C">
        <w:rPr>
          <w:snapToGrid w:val="0"/>
          <w:sz w:val="22"/>
          <w:szCs w:val="22"/>
        </w:rPr>
        <w:t>- незамедлительное информирование Заказчика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 а также о запросах и особых требованиях гостей гостиницы «Полёт».</w:t>
      </w:r>
    </w:p>
    <w:p w14:paraId="2288264D" w14:textId="77777777" w:rsidR="00530D3B" w:rsidRPr="00D6757C" w:rsidRDefault="00530D3B" w:rsidP="00530D3B">
      <w:pPr>
        <w:tabs>
          <w:tab w:val="num" w:pos="0"/>
        </w:tabs>
        <w:spacing w:after="0"/>
        <w:ind w:firstLine="567"/>
        <w:rPr>
          <w:sz w:val="22"/>
          <w:szCs w:val="22"/>
        </w:rPr>
      </w:pPr>
      <w:r w:rsidRPr="00D6757C">
        <w:rPr>
          <w:b/>
          <w:sz w:val="22"/>
          <w:szCs w:val="22"/>
        </w:rPr>
        <w:t xml:space="preserve">Контролирующий орган со стороны Заказчика </w:t>
      </w:r>
      <w:r w:rsidRPr="00D6757C">
        <w:rPr>
          <w:sz w:val="22"/>
          <w:szCs w:val="22"/>
        </w:rPr>
        <w:t>– руководитель комплекса сервисного обеспечения (КСО), начальник центра гостиничных услуг (ЦГУ), заведующий хозяйством номерного фонда гостиницы «Полёт» ЦГУ КСО.</w:t>
      </w:r>
    </w:p>
    <w:p w14:paraId="5C321291" w14:textId="77777777" w:rsidR="00530D3B" w:rsidRPr="00D6757C" w:rsidRDefault="00530D3B" w:rsidP="00530D3B">
      <w:pPr>
        <w:tabs>
          <w:tab w:val="num" w:pos="0"/>
        </w:tabs>
        <w:spacing w:after="0"/>
        <w:ind w:firstLine="567"/>
        <w:rPr>
          <w:sz w:val="22"/>
          <w:szCs w:val="22"/>
        </w:rPr>
      </w:pPr>
    </w:p>
    <w:p w14:paraId="07FF202B" w14:textId="77777777" w:rsidR="00530D3B" w:rsidRPr="00D6757C" w:rsidRDefault="00530D3B" w:rsidP="00530D3B">
      <w:pPr>
        <w:tabs>
          <w:tab w:val="num" w:pos="0"/>
        </w:tabs>
        <w:spacing w:after="0"/>
        <w:ind w:firstLine="567"/>
        <w:rPr>
          <w:sz w:val="22"/>
          <w:szCs w:val="22"/>
        </w:rPr>
      </w:pPr>
      <w:r w:rsidRPr="00D6757C">
        <w:rPr>
          <w:sz w:val="22"/>
          <w:szCs w:val="22"/>
        </w:rPr>
        <w:t xml:space="preserve">      8.1.2. Требования к работникам Исполнителя:</w:t>
      </w:r>
    </w:p>
    <w:p w14:paraId="6181BCC7" w14:textId="77777777" w:rsidR="00530D3B" w:rsidRPr="00D6757C" w:rsidRDefault="00530D3B" w:rsidP="00530D3B">
      <w:pPr>
        <w:numPr>
          <w:ilvl w:val="1"/>
          <w:numId w:val="11"/>
        </w:numPr>
        <w:tabs>
          <w:tab w:val="num" w:pos="0"/>
          <w:tab w:val="left" w:pos="426"/>
          <w:tab w:val="num" w:pos="567"/>
          <w:tab w:val="left" w:pos="1276"/>
        </w:tabs>
        <w:suppressAutoHyphens/>
        <w:spacing w:after="0"/>
        <w:ind w:left="0" w:firstLine="567"/>
        <w:rPr>
          <w:sz w:val="22"/>
          <w:szCs w:val="22"/>
        </w:rPr>
      </w:pPr>
      <w:r w:rsidRPr="00D6757C">
        <w:rPr>
          <w:sz w:val="22"/>
          <w:szCs w:val="22"/>
        </w:rPr>
        <w:t>Знание санитарных требований.</w:t>
      </w:r>
    </w:p>
    <w:p w14:paraId="4934101C" w14:textId="77777777" w:rsidR="00530D3B" w:rsidRPr="00D6757C" w:rsidRDefault="00530D3B" w:rsidP="00530D3B">
      <w:pPr>
        <w:numPr>
          <w:ilvl w:val="1"/>
          <w:numId w:val="11"/>
        </w:numPr>
        <w:tabs>
          <w:tab w:val="num" w:pos="0"/>
          <w:tab w:val="left" w:pos="426"/>
          <w:tab w:val="num" w:pos="567"/>
          <w:tab w:val="num" w:pos="1276"/>
        </w:tabs>
        <w:suppressAutoHyphens/>
        <w:spacing w:after="0"/>
        <w:ind w:left="0" w:firstLine="567"/>
        <w:rPr>
          <w:sz w:val="22"/>
          <w:szCs w:val="22"/>
        </w:rPr>
      </w:pPr>
      <w:r w:rsidRPr="00D6757C">
        <w:rPr>
          <w:sz w:val="22"/>
          <w:szCs w:val="22"/>
        </w:rPr>
        <w:t>Знание правил использования чистящих веществ.</w:t>
      </w:r>
    </w:p>
    <w:p w14:paraId="6D5AD8A3" w14:textId="77777777" w:rsidR="00530D3B" w:rsidRPr="00D6757C" w:rsidRDefault="00530D3B" w:rsidP="00530D3B">
      <w:pPr>
        <w:numPr>
          <w:ilvl w:val="1"/>
          <w:numId w:val="11"/>
        </w:numPr>
        <w:tabs>
          <w:tab w:val="num" w:pos="0"/>
          <w:tab w:val="left" w:pos="426"/>
          <w:tab w:val="num" w:pos="567"/>
          <w:tab w:val="num" w:pos="1276"/>
        </w:tabs>
        <w:suppressAutoHyphens/>
        <w:spacing w:after="0"/>
        <w:ind w:left="0" w:firstLine="567"/>
        <w:rPr>
          <w:sz w:val="22"/>
          <w:szCs w:val="22"/>
        </w:rPr>
      </w:pPr>
      <w:r w:rsidRPr="00D6757C">
        <w:rPr>
          <w:sz w:val="22"/>
          <w:szCs w:val="22"/>
        </w:rPr>
        <w:t>Умение четко и быстро выполнять поручения и следовать указаниям Заказчика.</w:t>
      </w:r>
    </w:p>
    <w:p w14:paraId="5135D695" w14:textId="77777777" w:rsidR="00530D3B" w:rsidRPr="00D6757C" w:rsidRDefault="00530D3B" w:rsidP="00530D3B">
      <w:pPr>
        <w:numPr>
          <w:ilvl w:val="1"/>
          <w:numId w:val="11"/>
        </w:numPr>
        <w:tabs>
          <w:tab w:val="num" w:pos="0"/>
          <w:tab w:val="left" w:pos="426"/>
          <w:tab w:val="num" w:pos="567"/>
          <w:tab w:val="num" w:pos="1276"/>
        </w:tabs>
        <w:suppressAutoHyphens/>
        <w:spacing w:after="0"/>
        <w:ind w:left="0" w:firstLine="567"/>
        <w:rPr>
          <w:sz w:val="22"/>
          <w:szCs w:val="22"/>
        </w:rPr>
      </w:pPr>
      <w:r w:rsidRPr="00D6757C">
        <w:rPr>
          <w:sz w:val="22"/>
          <w:szCs w:val="22"/>
        </w:rPr>
        <w:t>Знание правил эксплуатации уборочного оборудования.</w:t>
      </w:r>
    </w:p>
    <w:p w14:paraId="1975E53A" w14:textId="77777777" w:rsidR="00530D3B" w:rsidRPr="00D6757C" w:rsidRDefault="00530D3B" w:rsidP="00530D3B">
      <w:pPr>
        <w:widowControl w:val="0"/>
        <w:numPr>
          <w:ilvl w:val="1"/>
          <w:numId w:val="11"/>
        </w:numPr>
        <w:tabs>
          <w:tab w:val="num" w:pos="0"/>
          <w:tab w:val="num" w:pos="426"/>
          <w:tab w:val="num" w:pos="1276"/>
        </w:tabs>
        <w:suppressAutoHyphens/>
        <w:spacing w:after="0"/>
        <w:ind w:left="0" w:firstLine="567"/>
        <w:rPr>
          <w:snapToGrid w:val="0"/>
          <w:sz w:val="22"/>
          <w:szCs w:val="22"/>
        </w:rPr>
      </w:pPr>
      <w:r w:rsidRPr="00D6757C">
        <w:rPr>
          <w:snapToGrid w:val="0"/>
          <w:sz w:val="22"/>
          <w:szCs w:val="22"/>
        </w:rPr>
        <w:t>Знание всех способов уборки и принципов работы стандартного оборудования.</w:t>
      </w:r>
    </w:p>
    <w:p w14:paraId="5AE7A667" w14:textId="77777777" w:rsidR="00530D3B" w:rsidRPr="00D6757C" w:rsidRDefault="00530D3B" w:rsidP="00530D3B">
      <w:pPr>
        <w:numPr>
          <w:ilvl w:val="1"/>
          <w:numId w:val="11"/>
        </w:numPr>
        <w:tabs>
          <w:tab w:val="num" w:pos="0"/>
          <w:tab w:val="num" w:pos="426"/>
          <w:tab w:val="num" w:pos="1276"/>
        </w:tabs>
        <w:suppressAutoHyphens/>
        <w:spacing w:after="0"/>
        <w:ind w:left="0" w:firstLine="567"/>
        <w:rPr>
          <w:sz w:val="22"/>
          <w:szCs w:val="22"/>
        </w:rPr>
      </w:pPr>
      <w:r w:rsidRPr="00D6757C">
        <w:rPr>
          <w:sz w:val="22"/>
          <w:szCs w:val="22"/>
        </w:rPr>
        <w:t>Приветствуется наличие у работников Исполнителя опыта работы в уборочной службе.</w:t>
      </w:r>
    </w:p>
    <w:p w14:paraId="03E7B070" w14:textId="77777777" w:rsidR="00530D3B" w:rsidRPr="00D6757C" w:rsidRDefault="00530D3B" w:rsidP="00530D3B">
      <w:pPr>
        <w:numPr>
          <w:ilvl w:val="1"/>
          <w:numId w:val="11"/>
        </w:numPr>
        <w:tabs>
          <w:tab w:val="num" w:pos="0"/>
          <w:tab w:val="num" w:pos="426"/>
          <w:tab w:val="num" w:pos="1276"/>
        </w:tabs>
        <w:suppressAutoHyphens/>
        <w:spacing w:after="0"/>
        <w:ind w:left="0" w:firstLine="567"/>
        <w:rPr>
          <w:sz w:val="22"/>
          <w:szCs w:val="22"/>
        </w:rPr>
      </w:pPr>
      <w:r w:rsidRPr="00D6757C">
        <w:rPr>
          <w:snapToGrid w:val="0"/>
          <w:sz w:val="22"/>
          <w:szCs w:val="22"/>
        </w:rPr>
        <w:t>Быть одетыми в специальную одежду.</w:t>
      </w:r>
    </w:p>
    <w:p w14:paraId="6A686531" w14:textId="77777777" w:rsidR="00530D3B" w:rsidRPr="00D6757C" w:rsidRDefault="00530D3B" w:rsidP="00530D3B">
      <w:pPr>
        <w:numPr>
          <w:ilvl w:val="1"/>
          <w:numId w:val="11"/>
        </w:numPr>
        <w:tabs>
          <w:tab w:val="num" w:pos="0"/>
          <w:tab w:val="num" w:pos="426"/>
          <w:tab w:val="num" w:pos="1276"/>
        </w:tabs>
        <w:suppressAutoHyphens/>
        <w:spacing w:after="0"/>
        <w:ind w:left="0" w:firstLine="567"/>
        <w:rPr>
          <w:sz w:val="22"/>
          <w:szCs w:val="22"/>
        </w:rPr>
      </w:pPr>
      <w:r w:rsidRPr="00D6757C">
        <w:rPr>
          <w:snapToGrid w:val="0"/>
          <w:sz w:val="22"/>
          <w:szCs w:val="22"/>
        </w:rPr>
        <w:t>Наличие медицинской книжки.</w:t>
      </w:r>
    </w:p>
    <w:p w14:paraId="41FF04F5" w14:textId="77777777" w:rsidR="00530D3B" w:rsidRPr="00D6757C" w:rsidRDefault="00530D3B" w:rsidP="00530D3B">
      <w:pPr>
        <w:tabs>
          <w:tab w:val="num" w:pos="0"/>
          <w:tab w:val="num" w:pos="1276"/>
          <w:tab w:val="num" w:pos="2345"/>
        </w:tabs>
        <w:suppressAutoHyphens/>
        <w:spacing w:after="0"/>
        <w:ind w:firstLine="567"/>
        <w:rPr>
          <w:sz w:val="22"/>
          <w:szCs w:val="22"/>
        </w:rPr>
      </w:pPr>
    </w:p>
    <w:p w14:paraId="6F6E0404" w14:textId="74B96D10" w:rsidR="00530D3B" w:rsidRPr="00D6757C" w:rsidRDefault="00530D3B" w:rsidP="00530D3B">
      <w:pPr>
        <w:tabs>
          <w:tab w:val="num" w:pos="0"/>
        </w:tabs>
        <w:spacing w:after="0"/>
        <w:ind w:firstLine="567"/>
        <w:rPr>
          <w:sz w:val="22"/>
          <w:szCs w:val="22"/>
        </w:rPr>
      </w:pPr>
      <w:r w:rsidRPr="00D6757C">
        <w:rPr>
          <w:sz w:val="22"/>
          <w:szCs w:val="22"/>
        </w:rPr>
        <w:t xml:space="preserve">      8.1.3. При оказании услуг работник Исполнителя обязан:</w:t>
      </w:r>
    </w:p>
    <w:p w14:paraId="6A9D0590"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Использовать чистящие и моющие средства в соответствии с требованиями Заказчика. Производить уборку, соблюдая все требования Заказчика.</w:t>
      </w:r>
    </w:p>
    <w:p w14:paraId="24EB45BF"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Проводить все виды уборки номерного фонда, общественных зон, административных помещений, подвала и чердака гостиницы «Полет» в соответствии с настоящим техническим заданием, условиями договора и требованиями Заказчика.</w:t>
      </w:r>
    </w:p>
    <w:p w14:paraId="70DF8175"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Прочищать и промывать канализационные сливы и решётки.</w:t>
      </w:r>
    </w:p>
    <w:p w14:paraId="497653DF"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Проверять чистоту и состояние всего вымытого оборудования и всех помещений. Повторить обработку, если чистота не соответствует требованиям.</w:t>
      </w:r>
    </w:p>
    <w:p w14:paraId="5B7C8147"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Аккуратно использовать оборудование и инвентарь, избегать поломок и повреждений.</w:t>
      </w:r>
    </w:p>
    <w:p w14:paraId="527876E1"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Эксплуатировать уборочное оборудование строго согласно инструкциям и с использованием   соответствующих химикатов в правильной дозировке.</w:t>
      </w:r>
    </w:p>
    <w:p w14:paraId="727579C4"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Контролировать потребление и использование чистящих средств.</w:t>
      </w:r>
    </w:p>
    <w:p w14:paraId="1FCD40DA"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Поддерживать чистоту рабочих мест на протяжении всей смены.</w:t>
      </w:r>
    </w:p>
    <w:p w14:paraId="203DAD5C"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Производить уборку помещений в течение рабочего процесса согласно графику, согласованному Заказчиком, и в соответствии с заданием Заказчика.</w:t>
      </w:r>
    </w:p>
    <w:p w14:paraId="793064CE" w14:textId="77777777" w:rsidR="00530D3B" w:rsidRPr="00D6757C" w:rsidRDefault="00530D3B" w:rsidP="00530D3B">
      <w:pPr>
        <w:numPr>
          <w:ilvl w:val="0"/>
          <w:numId w:val="17"/>
        </w:numPr>
        <w:tabs>
          <w:tab w:val="num" w:pos="0"/>
          <w:tab w:val="left" w:pos="1134"/>
        </w:tabs>
        <w:suppressAutoHyphens/>
        <w:spacing w:after="0"/>
        <w:ind w:left="0" w:firstLine="567"/>
        <w:rPr>
          <w:sz w:val="22"/>
          <w:szCs w:val="22"/>
        </w:rPr>
      </w:pPr>
      <w:r w:rsidRPr="00D6757C">
        <w:rPr>
          <w:sz w:val="22"/>
          <w:szCs w:val="22"/>
        </w:rPr>
        <w:t>Использовать чистящие средства и оборудование, соответствующие тому или иному виду полов (швабры, метлы и. т. д.)</w:t>
      </w:r>
    </w:p>
    <w:p w14:paraId="5098307D" w14:textId="77777777" w:rsidR="00530D3B" w:rsidRPr="00D6757C" w:rsidRDefault="00530D3B" w:rsidP="00530D3B">
      <w:pPr>
        <w:suppressAutoHyphens/>
        <w:spacing w:after="0"/>
        <w:ind w:firstLine="567"/>
        <w:rPr>
          <w:sz w:val="22"/>
          <w:szCs w:val="22"/>
        </w:rPr>
      </w:pPr>
      <w:r w:rsidRPr="00D6757C">
        <w:rPr>
          <w:sz w:val="22"/>
          <w:szCs w:val="22"/>
        </w:rPr>
        <w:t xml:space="preserve">  - один комплект (швабра, </w:t>
      </w:r>
      <w:proofErr w:type="spellStart"/>
      <w:r w:rsidRPr="00D6757C">
        <w:rPr>
          <w:sz w:val="22"/>
          <w:szCs w:val="22"/>
        </w:rPr>
        <w:t>моп</w:t>
      </w:r>
      <w:proofErr w:type="spellEnd"/>
      <w:r w:rsidRPr="00D6757C">
        <w:rPr>
          <w:sz w:val="22"/>
          <w:szCs w:val="22"/>
        </w:rPr>
        <w:t xml:space="preserve"> (2шт.), ведро </w:t>
      </w:r>
      <w:r w:rsidRPr="00D6757C">
        <w:rPr>
          <w:b/>
          <w:sz w:val="22"/>
          <w:szCs w:val="22"/>
        </w:rPr>
        <w:t>(</w:t>
      </w:r>
      <w:r w:rsidRPr="00D6757C">
        <w:rPr>
          <w:b/>
          <w:sz w:val="22"/>
          <w:szCs w:val="22"/>
          <w:lang w:val="en-US"/>
        </w:rPr>
        <w:t>VILEDA</w:t>
      </w:r>
      <w:r w:rsidRPr="00D6757C">
        <w:rPr>
          <w:b/>
          <w:sz w:val="22"/>
          <w:szCs w:val="22"/>
        </w:rPr>
        <w:t xml:space="preserve"> </w:t>
      </w:r>
      <w:r w:rsidRPr="00D6757C">
        <w:rPr>
          <w:b/>
          <w:sz w:val="22"/>
          <w:szCs w:val="22"/>
          <w:lang w:val="en-US"/>
        </w:rPr>
        <w:t>professional</w:t>
      </w:r>
      <w:r w:rsidRPr="00D6757C">
        <w:rPr>
          <w:b/>
          <w:sz w:val="22"/>
          <w:szCs w:val="22"/>
        </w:rPr>
        <w:t xml:space="preserve"> или аналог, который указывается участником закупки в заявке на участие в закупке в составе улучшенного предложения)</w:t>
      </w:r>
      <w:r w:rsidRPr="00D6757C">
        <w:rPr>
          <w:sz w:val="22"/>
          <w:szCs w:val="22"/>
        </w:rPr>
        <w:t xml:space="preserve"> – для номерного фонда, коридора, кухонных и курительных зон, лестничных маршей.</w:t>
      </w:r>
    </w:p>
    <w:p w14:paraId="79891CC6" w14:textId="77777777" w:rsidR="00530D3B" w:rsidRPr="00D6757C" w:rsidRDefault="00530D3B" w:rsidP="00530D3B">
      <w:pPr>
        <w:suppressAutoHyphens/>
        <w:spacing w:after="0"/>
        <w:ind w:firstLine="567"/>
        <w:rPr>
          <w:sz w:val="22"/>
          <w:szCs w:val="22"/>
        </w:rPr>
      </w:pPr>
      <w:r w:rsidRPr="00D6757C">
        <w:rPr>
          <w:sz w:val="22"/>
          <w:szCs w:val="22"/>
        </w:rPr>
        <w:lastRenderedPageBreak/>
        <w:t xml:space="preserve"> - второй комплект (швабра, </w:t>
      </w:r>
      <w:proofErr w:type="spellStart"/>
      <w:r w:rsidRPr="00D6757C">
        <w:rPr>
          <w:sz w:val="22"/>
          <w:szCs w:val="22"/>
        </w:rPr>
        <w:t>моп</w:t>
      </w:r>
      <w:proofErr w:type="spellEnd"/>
      <w:r w:rsidRPr="00D6757C">
        <w:rPr>
          <w:sz w:val="22"/>
          <w:szCs w:val="22"/>
        </w:rPr>
        <w:t xml:space="preserve"> (2 шт.), ведро </w:t>
      </w:r>
      <w:r w:rsidRPr="00D6757C">
        <w:rPr>
          <w:b/>
          <w:sz w:val="22"/>
          <w:szCs w:val="22"/>
        </w:rPr>
        <w:t>(</w:t>
      </w:r>
      <w:r w:rsidRPr="00D6757C">
        <w:rPr>
          <w:b/>
          <w:sz w:val="22"/>
          <w:szCs w:val="22"/>
          <w:lang w:val="en-US"/>
        </w:rPr>
        <w:t>VILEDA</w:t>
      </w:r>
      <w:r w:rsidRPr="00D6757C">
        <w:rPr>
          <w:b/>
          <w:sz w:val="22"/>
          <w:szCs w:val="22"/>
        </w:rPr>
        <w:t xml:space="preserve"> </w:t>
      </w:r>
      <w:r w:rsidRPr="00D6757C">
        <w:rPr>
          <w:b/>
          <w:sz w:val="22"/>
          <w:szCs w:val="22"/>
          <w:lang w:val="en-US"/>
        </w:rPr>
        <w:t>professional</w:t>
      </w:r>
      <w:r w:rsidRPr="00D6757C">
        <w:rPr>
          <w:b/>
          <w:sz w:val="22"/>
          <w:szCs w:val="22"/>
        </w:rPr>
        <w:t xml:space="preserve"> или аналог, который указывается участником закупки в заявке на участие в закупке в составе улучшенного предложения) </w:t>
      </w:r>
      <w:r w:rsidRPr="00D6757C">
        <w:rPr>
          <w:sz w:val="22"/>
          <w:szCs w:val="22"/>
        </w:rPr>
        <w:t xml:space="preserve">– для санитарных узлов и душевых комнат.                                </w:t>
      </w:r>
    </w:p>
    <w:p w14:paraId="1C21D151"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 xml:space="preserve">Поддерживать чистоту и порядок в подсобных и складских помещениях. Инвентарь и оборудование хранить в строго предусмотренных для этого местах. </w:t>
      </w:r>
    </w:p>
    <w:p w14:paraId="5867CDCA" w14:textId="4C990DC7" w:rsidR="00530D3B" w:rsidRPr="00D6757C" w:rsidRDefault="00530D3B" w:rsidP="00530D3B">
      <w:pPr>
        <w:tabs>
          <w:tab w:val="left" w:pos="1134"/>
        </w:tabs>
        <w:suppressAutoHyphens/>
        <w:spacing w:after="0"/>
        <w:ind w:firstLine="567"/>
        <w:rPr>
          <w:sz w:val="22"/>
          <w:szCs w:val="22"/>
        </w:rPr>
      </w:pPr>
      <w:r w:rsidRPr="00D6757C">
        <w:rPr>
          <w:sz w:val="22"/>
          <w:szCs w:val="22"/>
        </w:rPr>
        <w:t xml:space="preserve">     В случае возникновения необходимости, Заказчик предоставляет Исполнителю подсобное (-</w:t>
      </w:r>
      <w:proofErr w:type="spellStart"/>
      <w:r w:rsidRPr="00D6757C">
        <w:rPr>
          <w:sz w:val="22"/>
          <w:szCs w:val="22"/>
        </w:rPr>
        <w:t>ые</w:t>
      </w:r>
      <w:proofErr w:type="spellEnd"/>
      <w:r w:rsidRPr="00D6757C">
        <w:rPr>
          <w:sz w:val="22"/>
          <w:szCs w:val="22"/>
        </w:rPr>
        <w:t>) помещение (-я) для хранения используемых в процессе оказания услуг уборочного инвентаря и химических моющих средств</w:t>
      </w:r>
      <w:r w:rsidR="00C87990" w:rsidRPr="00D6757C">
        <w:rPr>
          <w:sz w:val="22"/>
          <w:szCs w:val="22"/>
        </w:rPr>
        <w:t>.</w:t>
      </w:r>
    </w:p>
    <w:p w14:paraId="214EB585"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Соблюдать график уборки санитарных узлов, утвержденный Исполнителем и согласованный с Заказчиком.</w:t>
      </w:r>
    </w:p>
    <w:p w14:paraId="639681D0"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Соблюдать график уборки прочих помещений общественных гостевых и служебных зон, утвержденный Исполнителем и согласованный с Заказчиком.</w:t>
      </w:r>
    </w:p>
    <w:p w14:paraId="1FFEE1E1"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14:paraId="102C3C00"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 xml:space="preserve">   Производить уборку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ванных комнатах, душевых).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D6757C">
        <w:rPr>
          <w:sz w:val="22"/>
          <w:szCs w:val="22"/>
        </w:rPr>
        <w:t>мопом</w:t>
      </w:r>
      <w:proofErr w:type="spellEnd"/>
      <w:r w:rsidRPr="00D6757C">
        <w:rPr>
          <w:sz w:val="22"/>
          <w:szCs w:val="22"/>
        </w:rPr>
        <w:t>, покрытые линолеумом, ламинатом.</w:t>
      </w:r>
    </w:p>
    <w:p w14:paraId="0C067584"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 xml:space="preserve">Пополнять расходные материалы на вверенной территории. </w:t>
      </w:r>
    </w:p>
    <w:p w14:paraId="6ED6EE31"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Производить комплектацию подсобных помещений необходимой запасной продукцией, бельем (выданным Заказчиком), расходными материалами.</w:t>
      </w:r>
    </w:p>
    <w:p w14:paraId="467CB234"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 xml:space="preserve">Четко отвечать на вопросы, делать все возможное для разрешения возникающих проблем. Доброжелательно и в профессиональной манере общаться с гостями и сотрудниками. </w:t>
      </w:r>
    </w:p>
    <w:p w14:paraId="38CD5E04"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Выполнять задания Заказчика исходя из информации, полученной в течение рабочей смены.</w:t>
      </w:r>
    </w:p>
    <w:p w14:paraId="399C9339"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14:paraId="46C8CE65"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Перемещать грузы, мебель и иное имущество гостиницы в соответствии с заданием Заказчика.</w:t>
      </w:r>
    </w:p>
    <w:p w14:paraId="20A2C69E"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14:paraId="1FAA71A5"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Соблюдать все санитарные нормы и меры безопасности.</w:t>
      </w:r>
    </w:p>
    <w:p w14:paraId="68D67D0A"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Подготавливать рабочее место к следующей смене.</w:t>
      </w:r>
    </w:p>
    <w:p w14:paraId="0787C805"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Вымытую посуду, приборы и стекло размещать по предусмотренным местам постоянного хранения.</w:t>
      </w:r>
    </w:p>
    <w:p w14:paraId="7F11240E"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Соблюдать все меры охраны труда, пожарной и рабочей безопасности, требования Заказчика.</w:t>
      </w:r>
    </w:p>
    <w:p w14:paraId="4FA12EC9" w14:textId="72448A3E"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Выполнять прочие поручения контролирующего лица со стороны Заказчика, при условии, что они непосредственно связанны с оказанием услуг.</w:t>
      </w:r>
    </w:p>
    <w:p w14:paraId="758CBF0A"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Поддерживать чистоту, порядок и санитарное состояние в комнате, используемой для переодевания персонала.</w:t>
      </w:r>
    </w:p>
    <w:p w14:paraId="3389E3A9"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Соблюдать правила личной гигиены и опрятный внешних вид на рабочем месте и во время работы.</w:t>
      </w:r>
    </w:p>
    <w:p w14:paraId="4BEF9C24" w14:textId="7777777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napToGrid w:val="0"/>
          <w:sz w:val="22"/>
          <w:szCs w:val="22"/>
        </w:rPr>
        <w:t>После выезда проживающих обеспечить уборку в шкафах и тумбочках;</w:t>
      </w:r>
    </w:p>
    <w:p w14:paraId="4245F170" w14:textId="4A785DF7" w:rsidR="00530D3B" w:rsidRPr="00D6757C" w:rsidRDefault="00530D3B" w:rsidP="00530D3B">
      <w:pPr>
        <w:numPr>
          <w:ilvl w:val="0"/>
          <w:numId w:val="17"/>
        </w:numPr>
        <w:tabs>
          <w:tab w:val="left" w:pos="1134"/>
        </w:tabs>
        <w:suppressAutoHyphens/>
        <w:spacing w:after="0"/>
        <w:ind w:left="0" w:firstLine="567"/>
        <w:rPr>
          <w:sz w:val="22"/>
          <w:szCs w:val="22"/>
        </w:rPr>
      </w:pPr>
      <w:r w:rsidRPr="00D6757C">
        <w:rPr>
          <w:sz w:val="22"/>
          <w:szCs w:val="22"/>
        </w:rPr>
        <w:t>Выполнять иные обязанности по требованию Заказчика.</w:t>
      </w:r>
    </w:p>
    <w:p w14:paraId="104C1FCB" w14:textId="77777777" w:rsidR="00530D3B" w:rsidRPr="00D6757C" w:rsidRDefault="00530D3B" w:rsidP="00530D3B">
      <w:pPr>
        <w:tabs>
          <w:tab w:val="left" w:pos="1134"/>
        </w:tabs>
        <w:suppressAutoHyphens/>
        <w:spacing w:after="0"/>
        <w:ind w:firstLine="567"/>
        <w:rPr>
          <w:sz w:val="22"/>
          <w:szCs w:val="22"/>
        </w:rPr>
      </w:pPr>
    </w:p>
    <w:p w14:paraId="536C7ADF" w14:textId="06B9A6DF" w:rsidR="00530D3B" w:rsidRPr="00D6757C" w:rsidRDefault="00530D3B" w:rsidP="00530D3B">
      <w:pPr>
        <w:widowControl w:val="0"/>
        <w:spacing w:after="0"/>
        <w:ind w:firstLine="567"/>
        <w:outlineLvl w:val="7"/>
        <w:rPr>
          <w:b/>
          <w:sz w:val="22"/>
          <w:szCs w:val="22"/>
        </w:rPr>
      </w:pPr>
      <w:r w:rsidRPr="00D6757C">
        <w:rPr>
          <w:b/>
          <w:bCs/>
          <w:spacing w:val="1"/>
          <w:sz w:val="22"/>
          <w:szCs w:val="22"/>
          <w:lang w:eastAsia="zh-CN"/>
        </w:rPr>
        <w:t>9. Порядок оказания услуг по уборке гостиницы «Полёт».</w:t>
      </w:r>
      <w:r w:rsidRPr="00D6757C">
        <w:rPr>
          <w:b/>
          <w:sz w:val="22"/>
          <w:szCs w:val="22"/>
        </w:rPr>
        <w:t xml:space="preserve"> </w:t>
      </w:r>
    </w:p>
    <w:p w14:paraId="03B2ABD6" w14:textId="77777777" w:rsidR="00530D3B" w:rsidRPr="00D6757C" w:rsidRDefault="00530D3B" w:rsidP="00530D3B">
      <w:pPr>
        <w:widowControl w:val="0"/>
        <w:spacing w:after="0"/>
        <w:ind w:firstLine="567"/>
        <w:outlineLvl w:val="7"/>
        <w:rPr>
          <w:b/>
          <w:sz w:val="22"/>
          <w:szCs w:val="22"/>
        </w:rPr>
      </w:pPr>
      <w:r w:rsidRPr="00D6757C">
        <w:rPr>
          <w:sz w:val="22"/>
          <w:szCs w:val="22"/>
        </w:rPr>
        <w:t xml:space="preserve">Комплексная уборка гостиницы «Полет» осуществляется из расчета, согласно Таблицам №№ 3; 3.1 и № 4, включает в себя следующие </w:t>
      </w:r>
      <w:r w:rsidRPr="00D6757C">
        <w:rPr>
          <w:b/>
          <w:sz w:val="22"/>
          <w:szCs w:val="22"/>
        </w:rPr>
        <w:t>ВИДЫ УБОРКИ:</w:t>
      </w:r>
    </w:p>
    <w:p w14:paraId="7876D6A7" w14:textId="77777777" w:rsidR="00530D3B" w:rsidRPr="00D6757C" w:rsidRDefault="00530D3B" w:rsidP="00530D3B">
      <w:pPr>
        <w:widowControl w:val="0"/>
        <w:spacing w:after="0"/>
        <w:ind w:firstLine="567"/>
        <w:outlineLvl w:val="7"/>
        <w:rPr>
          <w:b/>
          <w:bCs/>
          <w:spacing w:val="1"/>
          <w:sz w:val="22"/>
          <w:szCs w:val="22"/>
          <w:lang w:eastAsia="zh-CN"/>
        </w:rPr>
      </w:pPr>
    </w:p>
    <w:p w14:paraId="0215C16D" w14:textId="77777777" w:rsidR="00530D3B" w:rsidRPr="00D6757C" w:rsidRDefault="00530D3B" w:rsidP="00530D3B">
      <w:pPr>
        <w:tabs>
          <w:tab w:val="left" w:pos="14570"/>
        </w:tabs>
        <w:spacing w:after="0"/>
        <w:ind w:firstLine="567"/>
        <w:rPr>
          <w:sz w:val="22"/>
          <w:szCs w:val="22"/>
        </w:rPr>
      </w:pPr>
      <w:r w:rsidRPr="00D6757C">
        <w:rPr>
          <w:b/>
          <w:sz w:val="22"/>
          <w:szCs w:val="22"/>
        </w:rPr>
        <w:t xml:space="preserve">9.1. </w:t>
      </w:r>
      <w:r w:rsidRPr="00D6757C">
        <w:rPr>
          <w:b/>
          <w:sz w:val="22"/>
          <w:szCs w:val="22"/>
          <w:u w:val="single"/>
        </w:rPr>
        <w:t>Ежедневную уборку</w:t>
      </w:r>
      <w:r w:rsidRPr="00D6757C">
        <w:rPr>
          <w:b/>
          <w:sz w:val="22"/>
          <w:szCs w:val="22"/>
        </w:rPr>
        <w:t xml:space="preserve"> номерного фонда гостиницы «Полёт»,</w:t>
      </w:r>
      <w:r w:rsidRPr="00D6757C">
        <w:rPr>
          <w:sz w:val="22"/>
          <w:szCs w:val="22"/>
        </w:rPr>
        <w:t xml:space="preserve"> в том числе:</w:t>
      </w:r>
    </w:p>
    <w:p w14:paraId="17AA36B6"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 удаление грязи, мусора, пыли; </w:t>
      </w:r>
    </w:p>
    <w:p w14:paraId="78019BDD"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уборка мусора из урн; оснащение урн чистыми мешками для мусора; </w:t>
      </w:r>
    </w:p>
    <w:p w14:paraId="70C56385"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уборка пола от предметов; влажная уборка полов с применением моющих средств; </w:t>
      </w:r>
    </w:p>
    <w:p w14:paraId="5F87D76E"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уборка грязезащитных покрытий, отопительных приборов и радиаторных решеток, бытовых электроприборов; </w:t>
      </w:r>
    </w:p>
    <w:p w14:paraId="79608960"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протирка межкомнатных дверных блоков, дверных ручек, выключателей; удаление загрязнений с дверей и стен; </w:t>
      </w:r>
    </w:p>
    <w:p w14:paraId="07830FBB"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lastRenderedPageBreak/>
        <w:t>- удаление пыли с открытых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w:t>
      </w:r>
    </w:p>
    <w:p w14:paraId="49FF231E"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влажная уборка половых покрытий шваброй с </w:t>
      </w:r>
      <w:proofErr w:type="spellStart"/>
      <w:r w:rsidRPr="00D6757C">
        <w:rPr>
          <w:sz w:val="22"/>
          <w:szCs w:val="22"/>
        </w:rPr>
        <w:t>мопом</w:t>
      </w:r>
      <w:proofErr w:type="spellEnd"/>
      <w:r w:rsidRPr="00D6757C">
        <w:rPr>
          <w:sz w:val="22"/>
          <w:szCs w:val="22"/>
        </w:rPr>
        <w:t xml:space="preserve"> </w:t>
      </w:r>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w:t>
      </w:r>
      <w:r w:rsidRPr="00D6757C">
        <w:rPr>
          <w:sz w:val="22"/>
          <w:szCs w:val="22"/>
        </w:rPr>
        <w:t xml:space="preserve"> и чистка ковровых покрытий пылесосом;</w:t>
      </w:r>
    </w:p>
    <w:p w14:paraId="5BF319DA"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влажная уборка металлических отливов; </w:t>
      </w:r>
    </w:p>
    <w:p w14:paraId="1833A5E0"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мытье внутреннего остекления оконных блоков;</w:t>
      </w:r>
    </w:p>
    <w:p w14:paraId="106F4883"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наполнение санузлов туалетной бумагой, баллонами освежителей воздуха;</w:t>
      </w:r>
    </w:p>
    <w:p w14:paraId="183D7DAB"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комплектация ванной комнаты разовыми косметическими средствами индивидуального пользования и принадлежностями для гостей; Санузлы установлены в каждом номере.</w:t>
      </w:r>
    </w:p>
    <w:p w14:paraId="0A0AC5D1"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мытье и протирка посуды в номерном фонде (столовые приборы, тарелки, бокалы, стаканы, графины);</w:t>
      </w:r>
    </w:p>
    <w:p w14:paraId="5A539B58"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протирка плинтуса, подоконников, откосов, перегородок; </w:t>
      </w:r>
    </w:p>
    <w:p w14:paraId="547B768E"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xml:space="preserve">- удаление жевательной резинки, пятен и липких субстанций с подоконников (с внешней и внутренней сторон подоконника) и пола; </w:t>
      </w:r>
    </w:p>
    <w:p w14:paraId="1F7FFB88" w14:textId="77777777" w:rsidR="00530D3B" w:rsidRPr="00D6757C" w:rsidRDefault="00530D3B" w:rsidP="00530D3B">
      <w:pPr>
        <w:tabs>
          <w:tab w:val="left" w:pos="142"/>
        </w:tabs>
        <w:suppressAutoHyphens/>
        <w:spacing w:after="0"/>
        <w:ind w:firstLine="567"/>
        <w:contextualSpacing/>
        <w:rPr>
          <w:sz w:val="22"/>
          <w:szCs w:val="22"/>
        </w:rPr>
      </w:pPr>
      <w:r w:rsidRPr="00D6757C">
        <w:rPr>
          <w:sz w:val="22"/>
          <w:szCs w:val="22"/>
        </w:rPr>
        <w:t>- сортировка и вынос мусора,</w:t>
      </w:r>
    </w:p>
    <w:p w14:paraId="0BE150FF" w14:textId="77777777" w:rsidR="00530D3B" w:rsidRPr="00D6757C" w:rsidRDefault="00530D3B" w:rsidP="00530D3B">
      <w:pPr>
        <w:tabs>
          <w:tab w:val="left" w:pos="142"/>
        </w:tabs>
        <w:spacing w:after="0"/>
        <w:ind w:firstLine="567"/>
        <w:rPr>
          <w:snapToGrid w:val="0"/>
          <w:sz w:val="22"/>
          <w:szCs w:val="22"/>
          <w:u w:val="single"/>
        </w:rPr>
      </w:pPr>
      <w:r w:rsidRPr="00D6757C">
        <w:rPr>
          <w:sz w:val="22"/>
          <w:szCs w:val="22"/>
        </w:rPr>
        <w:t xml:space="preserve">- </w:t>
      </w:r>
      <w:r w:rsidRPr="00D6757C">
        <w:rPr>
          <w:snapToGrid w:val="0"/>
          <w:sz w:val="22"/>
          <w:szCs w:val="22"/>
          <w:u w:val="single"/>
        </w:rPr>
        <w:t>замена мягкого инвентаря (перестилка постельного белья, замена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и/или ремонта, и/или хранения;</w:t>
      </w:r>
    </w:p>
    <w:p w14:paraId="5DED1024" w14:textId="77777777" w:rsidR="00530D3B" w:rsidRPr="00D6757C" w:rsidRDefault="00530D3B" w:rsidP="00530D3B">
      <w:pPr>
        <w:tabs>
          <w:tab w:val="left" w:pos="142"/>
        </w:tabs>
        <w:spacing w:after="0"/>
        <w:ind w:firstLine="567"/>
        <w:rPr>
          <w:snapToGrid w:val="0"/>
          <w:sz w:val="22"/>
          <w:szCs w:val="22"/>
        </w:rPr>
      </w:pPr>
      <w:r w:rsidRPr="00D6757C">
        <w:rPr>
          <w:snapToGrid w:val="0"/>
          <w:sz w:val="22"/>
          <w:szCs w:val="22"/>
        </w:rPr>
        <w:t>- выполнение других поручений Заказчика.</w:t>
      </w:r>
    </w:p>
    <w:p w14:paraId="6A91162F" w14:textId="77777777" w:rsidR="00530D3B" w:rsidRPr="00D6757C" w:rsidRDefault="00530D3B" w:rsidP="00530D3B">
      <w:pPr>
        <w:spacing w:after="0"/>
        <w:ind w:firstLine="567"/>
        <w:rPr>
          <w:snapToGrid w:val="0"/>
          <w:sz w:val="22"/>
          <w:szCs w:val="22"/>
        </w:rPr>
      </w:pPr>
    </w:p>
    <w:p w14:paraId="5B0CF27F" w14:textId="77777777" w:rsidR="00530D3B" w:rsidRPr="00D6757C" w:rsidRDefault="00530D3B" w:rsidP="00530D3B">
      <w:pPr>
        <w:tabs>
          <w:tab w:val="left" w:pos="14570"/>
        </w:tabs>
        <w:spacing w:after="0"/>
        <w:ind w:firstLine="567"/>
        <w:rPr>
          <w:b/>
          <w:sz w:val="22"/>
          <w:szCs w:val="22"/>
        </w:rPr>
      </w:pPr>
      <w:r w:rsidRPr="00D6757C">
        <w:rPr>
          <w:b/>
          <w:sz w:val="22"/>
          <w:szCs w:val="22"/>
        </w:rPr>
        <w:t>9.2. Уборку общественных зон и административных помещений гостиницы «Полёт» включает в себя:</w:t>
      </w:r>
    </w:p>
    <w:p w14:paraId="1ABFE1C8" w14:textId="77777777" w:rsidR="00530D3B" w:rsidRPr="00D6757C" w:rsidRDefault="00530D3B" w:rsidP="00530D3B">
      <w:pPr>
        <w:tabs>
          <w:tab w:val="left" w:pos="14570"/>
        </w:tabs>
        <w:spacing w:after="0"/>
        <w:ind w:firstLine="567"/>
        <w:rPr>
          <w:b/>
          <w:sz w:val="22"/>
          <w:szCs w:val="22"/>
        </w:rPr>
      </w:pPr>
      <w:r w:rsidRPr="00D6757C">
        <w:rPr>
          <w:b/>
          <w:sz w:val="22"/>
          <w:szCs w:val="22"/>
        </w:rPr>
        <w:t>9.2.1. Ежедневную уборку:</w:t>
      </w:r>
    </w:p>
    <w:p w14:paraId="4E4581DC"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удаление грязи, пыли и песка, сортировка мусора; </w:t>
      </w:r>
    </w:p>
    <w:p w14:paraId="5B93A458"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уборка пола от предметов; </w:t>
      </w:r>
    </w:p>
    <w:p w14:paraId="4A14B27D"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уборка и сортировка мусора из урн; оснащение урн чистыми мешками для мусора; </w:t>
      </w:r>
    </w:p>
    <w:p w14:paraId="17103C2E"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влажная уборка полов с применением моющих средств; </w:t>
      </w:r>
    </w:p>
    <w:p w14:paraId="64E17139"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протирание межкомнатных дверных блоков, дверных ручек, выключателей; </w:t>
      </w:r>
    </w:p>
    <w:p w14:paraId="37C1809C"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удаление загрязнений с дверей и стен, перегородок; </w:t>
      </w:r>
    </w:p>
    <w:p w14:paraId="156F9F8A"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удаление пыли с открытых поверхностей мебели, картин, обивки стульев и кресел, декоративных элементов; </w:t>
      </w:r>
    </w:p>
    <w:p w14:paraId="764833D1"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наполнение санузлов туалетной бумагой, баллонами освежителей воздуха;</w:t>
      </w:r>
    </w:p>
    <w:p w14:paraId="4AF8CC17"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мытье и протирка держателей туалетной бумаги, мыльниц; протирка зеркал; чистка раковин, сантехнического оборудования, унитазов чистящими и дезинфицирующими средствами; протирка кафеля на высоту не менее 2 м.;</w:t>
      </w:r>
    </w:p>
    <w:p w14:paraId="45BA6F3D"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удаление пятен и натирка зеркал, стеклянных поверхностей, металлических ручек;</w:t>
      </w:r>
    </w:p>
    <w:p w14:paraId="1C4A4BAF"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влажная уборка половых покрытий, шваброй с </w:t>
      </w:r>
      <w:proofErr w:type="spellStart"/>
      <w:r w:rsidRPr="00D6757C">
        <w:rPr>
          <w:sz w:val="22"/>
          <w:szCs w:val="22"/>
        </w:rPr>
        <w:t>мопом</w:t>
      </w:r>
      <w:proofErr w:type="spellEnd"/>
      <w:r w:rsidRPr="00D6757C">
        <w:rPr>
          <w:sz w:val="22"/>
          <w:szCs w:val="22"/>
        </w:rPr>
        <w:t xml:space="preserve"> </w:t>
      </w:r>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w:t>
      </w:r>
      <w:r w:rsidRPr="00D6757C">
        <w:rPr>
          <w:sz w:val="22"/>
          <w:szCs w:val="22"/>
        </w:rPr>
        <w:t xml:space="preserve"> и чистка ковровых покрытий пылесосом;</w:t>
      </w:r>
    </w:p>
    <w:p w14:paraId="694627DA"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мытье и протирка оконных жалюзи; потолочных и настенных светильников, пожарных датчиков, пожарного инвентаря, дверей лифтов, вентиляционных решеток, металлических ограждений (перил) на парадной и запасной лестницах;</w:t>
      </w:r>
    </w:p>
    <w:p w14:paraId="4373C7A3"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протирка плинтуса, подоконников, откосов, перегородок, стен; </w:t>
      </w:r>
    </w:p>
    <w:p w14:paraId="4BBE9234"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удаление жевательной резинки с поверхностей; </w:t>
      </w:r>
    </w:p>
    <w:p w14:paraId="68FBB47F"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удаление грязи с подоконников (с внешней и внутренней сторон подоконника), </w:t>
      </w:r>
    </w:p>
    <w:p w14:paraId="1B4863A6" w14:textId="77777777" w:rsidR="00530D3B" w:rsidRPr="00D6757C" w:rsidRDefault="00530D3B" w:rsidP="00530D3B">
      <w:pPr>
        <w:tabs>
          <w:tab w:val="left" w:pos="0"/>
        </w:tabs>
        <w:suppressAutoHyphens/>
        <w:spacing w:after="0"/>
        <w:ind w:firstLine="567"/>
        <w:contextualSpacing/>
        <w:rPr>
          <w:sz w:val="22"/>
          <w:szCs w:val="22"/>
        </w:rPr>
      </w:pPr>
      <w:r w:rsidRPr="00D6757C">
        <w:rPr>
          <w:sz w:val="22"/>
          <w:szCs w:val="22"/>
        </w:rPr>
        <w:t>- сортировка и вынос мусора;</w:t>
      </w:r>
    </w:p>
    <w:p w14:paraId="4323A647" w14:textId="0156C4CC" w:rsidR="00530D3B" w:rsidRPr="00D6757C" w:rsidRDefault="00530D3B" w:rsidP="00530D3B">
      <w:pPr>
        <w:tabs>
          <w:tab w:val="left" w:pos="0"/>
        </w:tabs>
        <w:suppressAutoHyphens/>
        <w:spacing w:after="0"/>
        <w:ind w:firstLine="567"/>
        <w:contextualSpacing/>
        <w:rPr>
          <w:sz w:val="22"/>
          <w:szCs w:val="22"/>
        </w:rPr>
      </w:pPr>
      <w:r w:rsidRPr="00D6757C">
        <w:rPr>
          <w:sz w:val="22"/>
          <w:szCs w:val="22"/>
        </w:rPr>
        <w:t xml:space="preserve">          9.2.2. </w:t>
      </w:r>
      <w:r w:rsidR="007E2689" w:rsidRPr="00D6757C">
        <w:rPr>
          <w:sz w:val="22"/>
          <w:szCs w:val="22"/>
        </w:rPr>
        <w:t xml:space="preserve">Оказание </w:t>
      </w:r>
      <w:r w:rsidRPr="00D6757C">
        <w:rPr>
          <w:sz w:val="22"/>
          <w:szCs w:val="22"/>
        </w:rPr>
        <w:t>отдельных видов услуг в соответствии с дополнительными Требованиями, указанными в Таблице № 4:</w:t>
      </w:r>
    </w:p>
    <w:p w14:paraId="49AEDCDD" w14:textId="77777777" w:rsidR="00530D3B" w:rsidRPr="00D6757C" w:rsidRDefault="00530D3B" w:rsidP="00530D3B">
      <w:pPr>
        <w:tabs>
          <w:tab w:val="left" w:pos="284"/>
        </w:tabs>
        <w:suppressAutoHyphens/>
        <w:spacing w:after="0"/>
        <w:ind w:firstLine="567"/>
        <w:contextualSpacing/>
        <w:rPr>
          <w:sz w:val="22"/>
          <w:szCs w:val="22"/>
        </w:rPr>
      </w:pPr>
    </w:p>
    <w:p w14:paraId="1735A768" w14:textId="77777777" w:rsidR="007E2689" w:rsidRPr="00D6757C" w:rsidRDefault="007E2689" w:rsidP="00530D3B">
      <w:pPr>
        <w:tabs>
          <w:tab w:val="left" w:pos="284"/>
        </w:tabs>
        <w:suppressAutoHyphens/>
        <w:spacing w:after="0"/>
        <w:ind w:firstLine="567"/>
        <w:contextualSpacing/>
        <w:rPr>
          <w:sz w:val="22"/>
          <w:szCs w:val="22"/>
        </w:rPr>
      </w:pPr>
    </w:p>
    <w:p w14:paraId="545BF9C7" w14:textId="77777777" w:rsidR="00530D3B" w:rsidRPr="00D6757C" w:rsidRDefault="00530D3B" w:rsidP="00530D3B">
      <w:pPr>
        <w:tabs>
          <w:tab w:val="left" w:pos="284"/>
        </w:tabs>
        <w:suppressAutoHyphens/>
        <w:spacing w:after="0" w:line="240" w:lineRule="atLeast"/>
        <w:contextualSpacing/>
        <w:rPr>
          <w:sz w:val="22"/>
          <w:szCs w:val="22"/>
        </w:rPr>
      </w:pPr>
    </w:p>
    <w:p w14:paraId="678A2BEB" w14:textId="77777777" w:rsidR="00530D3B" w:rsidRPr="00D6757C" w:rsidRDefault="00530D3B" w:rsidP="00530D3B">
      <w:pPr>
        <w:tabs>
          <w:tab w:val="left" w:pos="284"/>
        </w:tabs>
        <w:suppressAutoHyphens/>
        <w:spacing w:after="0" w:line="240" w:lineRule="atLeast"/>
        <w:contextualSpacing/>
        <w:rPr>
          <w:sz w:val="22"/>
          <w:szCs w:val="22"/>
        </w:rPr>
      </w:pPr>
    </w:p>
    <w:p w14:paraId="3AC3D467" w14:textId="77777777" w:rsidR="00530D3B" w:rsidRPr="00D6757C" w:rsidRDefault="00530D3B" w:rsidP="00530D3B">
      <w:pPr>
        <w:tabs>
          <w:tab w:val="left" w:pos="284"/>
        </w:tabs>
        <w:suppressAutoHyphens/>
        <w:spacing w:after="0" w:line="240" w:lineRule="atLeast"/>
        <w:contextualSpacing/>
        <w:rPr>
          <w:sz w:val="22"/>
          <w:szCs w:val="22"/>
        </w:rPr>
      </w:pPr>
    </w:p>
    <w:p w14:paraId="427253D3" w14:textId="77777777" w:rsidR="00443A19" w:rsidRPr="00D6757C" w:rsidRDefault="00443A19" w:rsidP="00530D3B">
      <w:pPr>
        <w:tabs>
          <w:tab w:val="left" w:pos="284"/>
        </w:tabs>
        <w:suppressAutoHyphens/>
        <w:spacing w:after="0" w:line="240" w:lineRule="atLeast"/>
        <w:contextualSpacing/>
        <w:rPr>
          <w:sz w:val="22"/>
          <w:szCs w:val="22"/>
        </w:rPr>
      </w:pPr>
    </w:p>
    <w:p w14:paraId="13F65863" w14:textId="77777777" w:rsidR="00443A19" w:rsidRPr="00D6757C" w:rsidRDefault="00443A19" w:rsidP="00530D3B">
      <w:pPr>
        <w:tabs>
          <w:tab w:val="left" w:pos="284"/>
        </w:tabs>
        <w:suppressAutoHyphens/>
        <w:spacing w:after="0" w:line="240" w:lineRule="atLeast"/>
        <w:contextualSpacing/>
        <w:rPr>
          <w:sz w:val="22"/>
          <w:szCs w:val="22"/>
        </w:rPr>
      </w:pPr>
    </w:p>
    <w:p w14:paraId="05B83AD4" w14:textId="77777777" w:rsidR="00530D3B" w:rsidRPr="00D6757C" w:rsidRDefault="00530D3B" w:rsidP="00530D3B">
      <w:pPr>
        <w:tabs>
          <w:tab w:val="left" w:pos="284"/>
        </w:tabs>
        <w:suppressAutoHyphens/>
        <w:spacing w:after="0" w:line="240" w:lineRule="atLeast"/>
        <w:contextualSpacing/>
        <w:rPr>
          <w:sz w:val="22"/>
          <w:szCs w:val="22"/>
        </w:rPr>
      </w:pPr>
    </w:p>
    <w:p w14:paraId="07B58E77" w14:textId="291D3675" w:rsidR="00530D3B" w:rsidRPr="00D6757C" w:rsidRDefault="00530D3B" w:rsidP="00530D3B">
      <w:pPr>
        <w:tabs>
          <w:tab w:val="left" w:pos="284"/>
        </w:tabs>
        <w:suppressAutoHyphens/>
        <w:spacing w:after="0" w:line="240" w:lineRule="atLeast"/>
        <w:contextualSpacing/>
        <w:jc w:val="center"/>
        <w:rPr>
          <w:b/>
          <w:sz w:val="22"/>
          <w:szCs w:val="22"/>
        </w:rPr>
      </w:pPr>
      <w:r w:rsidRPr="00D6757C">
        <w:rPr>
          <w:b/>
          <w:sz w:val="22"/>
          <w:szCs w:val="22"/>
        </w:rPr>
        <w:lastRenderedPageBreak/>
        <w:t xml:space="preserve">Таблица № 4. Виды и график услуг по уборке общественных зон и административных помещений гостиницы «Полёт»                                                                                               </w:t>
      </w:r>
    </w:p>
    <w:tbl>
      <w:tblPr>
        <w:tblpPr w:leftFromText="180" w:rightFromText="180" w:vertAnchor="text" w:tblpXSpec="center"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5701"/>
        <w:gridCol w:w="2520"/>
      </w:tblGrid>
      <w:tr w:rsidR="00530D3B" w:rsidRPr="00D6757C" w14:paraId="43D5B6BD" w14:textId="77777777" w:rsidTr="00FC2D96">
        <w:tc>
          <w:tcPr>
            <w:tcW w:w="392" w:type="dxa"/>
            <w:tcBorders>
              <w:top w:val="single" w:sz="4" w:space="0" w:color="auto"/>
              <w:left w:val="single" w:sz="4" w:space="0" w:color="auto"/>
              <w:bottom w:val="single" w:sz="4" w:space="0" w:color="auto"/>
              <w:right w:val="single" w:sz="4" w:space="0" w:color="auto"/>
            </w:tcBorders>
            <w:vAlign w:val="center"/>
            <w:hideMark/>
          </w:tcPr>
          <w:p w14:paraId="5B272E97" w14:textId="77777777" w:rsidR="00530D3B" w:rsidRPr="00D6757C" w:rsidRDefault="00530D3B" w:rsidP="00FC2D96">
            <w:pPr>
              <w:spacing w:after="0" w:line="240" w:lineRule="atLeast"/>
              <w:rPr>
                <w:b/>
                <w:sz w:val="22"/>
                <w:szCs w:val="22"/>
                <w:lang w:val="en-GB"/>
              </w:rPr>
            </w:pPr>
            <w:r w:rsidRPr="00D6757C">
              <w:rPr>
                <w:b/>
                <w:sz w:val="22"/>
                <w:szCs w:val="22"/>
                <w:lang w:val="en-GB"/>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333C03" w14:textId="77777777" w:rsidR="00530D3B" w:rsidRPr="00D6757C" w:rsidRDefault="00530D3B" w:rsidP="00FC2D96">
            <w:pPr>
              <w:spacing w:after="0" w:line="240" w:lineRule="atLeast"/>
              <w:rPr>
                <w:b/>
                <w:sz w:val="22"/>
                <w:szCs w:val="22"/>
                <w:lang w:val="en-GB"/>
              </w:rPr>
            </w:pPr>
            <w:proofErr w:type="spellStart"/>
            <w:r w:rsidRPr="00D6757C">
              <w:rPr>
                <w:b/>
                <w:sz w:val="22"/>
                <w:szCs w:val="22"/>
                <w:lang w:val="en-GB"/>
              </w:rPr>
              <w:t>Наименование</w:t>
            </w:r>
            <w:proofErr w:type="spellEnd"/>
            <w:r w:rsidRPr="00D6757C">
              <w:rPr>
                <w:b/>
                <w:sz w:val="22"/>
                <w:szCs w:val="22"/>
                <w:lang w:val="en-GB"/>
              </w:rPr>
              <w:t xml:space="preserve"> </w:t>
            </w:r>
            <w:proofErr w:type="spellStart"/>
            <w:r w:rsidRPr="00D6757C">
              <w:rPr>
                <w:b/>
                <w:sz w:val="22"/>
                <w:szCs w:val="22"/>
                <w:lang w:val="en-GB"/>
              </w:rPr>
              <w:t>помещения</w:t>
            </w:r>
            <w:proofErr w:type="spellEnd"/>
          </w:p>
        </w:tc>
        <w:tc>
          <w:tcPr>
            <w:tcW w:w="5701" w:type="dxa"/>
            <w:tcBorders>
              <w:top w:val="single" w:sz="4" w:space="0" w:color="auto"/>
              <w:left w:val="single" w:sz="4" w:space="0" w:color="auto"/>
              <w:bottom w:val="single" w:sz="4" w:space="0" w:color="auto"/>
              <w:right w:val="single" w:sz="4" w:space="0" w:color="auto"/>
            </w:tcBorders>
            <w:vAlign w:val="center"/>
            <w:hideMark/>
          </w:tcPr>
          <w:p w14:paraId="0D91FAD0" w14:textId="105CE0DC" w:rsidR="00530D3B" w:rsidRPr="00D6757C" w:rsidRDefault="00530D3B" w:rsidP="00FC2D96">
            <w:pPr>
              <w:spacing w:after="0" w:line="240" w:lineRule="atLeast"/>
              <w:jc w:val="center"/>
              <w:rPr>
                <w:b/>
                <w:sz w:val="22"/>
                <w:szCs w:val="22"/>
              </w:rPr>
            </w:pPr>
            <w:proofErr w:type="spellStart"/>
            <w:r w:rsidRPr="00D6757C">
              <w:rPr>
                <w:b/>
                <w:sz w:val="22"/>
                <w:szCs w:val="22"/>
                <w:lang w:val="en-GB"/>
              </w:rPr>
              <w:t>Наименование</w:t>
            </w:r>
            <w:proofErr w:type="spellEnd"/>
            <w:r w:rsidRPr="00D6757C">
              <w:rPr>
                <w:b/>
                <w:sz w:val="22"/>
                <w:szCs w:val="22"/>
                <w:lang w:val="en-GB"/>
              </w:rPr>
              <w:t xml:space="preserve"> </w:t>
            </w:r>
            <w:r w:rsidRPr="00D6757C">
              <w:rPr>
                <w:b/>
                <w:sz w:val="22"/>
                <w:szCs w:val="22"/>
              </w:rPr>
              <w:t>услуг</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44FA81F" w14:textId="5CF156CB" w:rsidR="00530D3B" w:rsidRPr="00D6757C" w:rsidRDefault="00530D3B" w:rsidP="00FC2D96">
            <w:pPr>
              <w:spacing w:after="0" w:line="240" w:lineRule="atLeast"/>
              <w:jc w:val="center"/>
              <w:rPr>
                <w:b/>
                <w:sz w:val="22"/>
                <w:szCs w:val="22"/>
              </w:rPr>
            </w:pPr>
            <w:r w:rsidRPr="00D6757C">
              <w:rPr>
                <w:b/>
                <w:sz w:val="22"/>
                <w:szCs w:val="22"/>
              </w:rPr>
              <w:t xml:space="preserve">График </w:t>
            </w:r>
          </w:p>
          <w:p w14:paraId="6EF18DB1" w14:textId="3AF592F5" w:rsidR="00530D3B" w:rsidRPr="00D6757C" w:rsidRDefault="00530D3B" w:rsidP="00FC2D96">
            <w:pPr>
              <w:spacing w:after="0" w:line="240" w:lineRule="atLeast"/>
              <w:jc w:val="center"/>
              <w:rPr>
                <w:b/>
                <w:sz w:val="22"/>
                <w:szCs w:val="22"/>
              </w:rPr>
            </w:pPr>
            <w:r w:rsidRPr="00D6757C">
              <w:rPr>
                <w:b/>
                <w:sz w:val="22"/>
                <w:szCs w:val="22"/>
              </w:rPr>
              <w:t>оказания услуг</w:t>
            </w:r>
          </w:p>
        </w:tc>
      </w:tr>
      <w:tr w:rsidR="00530D3B" w:rsidRPr="00D6757C" w14:paraId="73134E90" w14:textId="77777777" w:rsidTr="00FC2D96">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78D038D0" w14:textId="77777777" w:rsidR="00530D3B" w:rsidRPr="00D6757C" w:rsidRDefault="00530D3B" w:rsidP="00FC2D96">
            <w:pPr>
              <w:spacing w:after="0" w:line="240" w:lineRule="atLeast"/>
              <w:jc w:val="center"/>
              <w:rPr>
                <w:sz w:val="22"/>
                <w:szCs w:val="22"/>
              </w:rPr>
            </w:pPr>
            <w:r w:rsidRPr="00D6757C">
              <w:rPr>
                <w:sz w:val="22"/>
                <w:szCs w:val="22"/>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672080B1" w14:textId="77777777" w:rsidR="00530D3B" w:rsidRPr="00D6757C" w:rsidRDefault="00530D3B" w:rsidP="00FC2D96">
            <w:pPr>
              <w:spacing w:after="0" w:line="240" w:lineRule="atLeast"/>
              <w:ind w:right="-392"/>
              <w:rPr>
                <w:sz w:val="22"/>
                <w:szCs w:val="22"/>
              </w:rPr>
            </w:pPr>
            <w:proofErr w:type="spellStart"/>
            <w:r w:rsidRPr="00D6757C">
              <w:rPr>
                <w:sz w:val="22"/>
                <w:szCs w:val="22"/>
                <w:lang w:val="en-GB"/>
              </w:rPr>
              <w:t>Входная</w:t>
            </w:r>
            <w:proofErr w:type="spellEnd"/>
            <w:r w:rsidRPr="00D6757C">
              <w:rPr>
                <w:sz w:val="22"/>
                <w:szCs w:val="22"/>
                <w:lang w:val="en-GB"/>
              </w:rPr>
              <w:t xml:space="preserve"> </w:t>
            </w:r>
            <w:proofErr w:type="spellStart"/>
            <w:r w:rsidRPr="00D6757C">
              <w:rPr>
                <w:sz w:val="22"/>
                <w:szCs w:val="22"/>
                <w:lang w:val="en-GB"/>
              </w:rPr>
              <w:t>зона</w:t>
            </w:r>
            <w:proofErr w:type="spellEnd"/>
            <w:r w:rsidRPr="00D6757C">
              <w:rPr>
                <w:sz w:val="22"/>
                <w:szCs w:val="22"/>
                <w:lang w:val="en-GB"/>
              </w:rPr>
              <w:t xml:space="preserve"> </w:t>
            </w:r>
          </w:p>
          <w:p w14:paraId="64F5ED53" w14:textId="77777777" w:rsidR="00530D3B" w:rsidRPr="00D6757C" w:rsidRDefault="00530D3B" w:rsidP="00FC2D96">
            <w:pPr>
              <w:spacing w:after="0" w:line="240" w:lineRule="atLeast"/>
              <w:ind w:right="-392"/>
              <w:rPr>
                <w:sz w:val="22"/>
                <w:szCs w:val="22"/>
                <w:lang w:val="en-GB"/>
              </w:rPr>
            </w:pPr>
            <w:r w:rsidRPr="00D6757C">
              <w:rPr>
                <w:sz w:val="22"/>
                <w:szCs w:val="22"/>
                <w:lang w:val="en-GB"/>
              </w:rPr>
              <w:t>(</w:t>
            </w:r>
            <w:proofErr w:type="spellStart"/>
            <w:r w:rsidRPr="00D6757C">
              <w:rPr>
                <w:sz w:val="22"/>
                <w:szCs w:val="22"/>
                <w:lang w:val="en-GB"/>
              </w:rPr>
              <w:t>ресепшн</w:t>
            </w:r>
            <w:proofErr w:type="spellEnd"/>
            <w:r w:rsidRPr="00D6757C">
              <w:rPr>
                <w:sz w:val="22"/>
                <w:szCs w:val="22"/>
              </w:rPr>
              <w:t>, холл</w:t>
            </w:r>
            <w:r w:rsidRPr="00D6757C">
              <w:rPr>
                <w:sz w:val="22"/>
                <w:szCs w:val="22"/>
                <w:lang w:val="en-GB"/>
              </w:rPr>
              <w:t>)</w:t>
            </w:r>
          </w:p>
          <w:p w14:paraId="499E7FFD" w14:textId="77777777" w:rsidR="00530D3B" w:rsidRPr="00D6757C" w:rsidRDefault="00530D3B" w:rsidP="00FC2D96">
            <w:pPr>
              <w:spacing w:after="0" w:line="240" w:lineRule="atLeas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14:paraId="60A0E9E5" w14:textId="77777777" w:rsidR="00530D3B" w:rsidRPr="00D6757C" w:rsidRDefault="00530D3B" w:rsidP="00FC2D96">
            <w:pPr>
              <w:spacing w:after="0" w:line="240" w:lineRule="atLeast"/>
              <w:rPr>
                <w:sz w:val="22"/>
                <w:szCs w:val="22"/>
              </w:rPr>
            </w:pPr>
            <w:proofErr w:type="spellStart"/>
            <w:r w:rsidRPr="00D6757C">
              <w:rPr>
                <w:sz w:val="22"/>
                <w:szCs w:val="22"/>
                <w:lang w:val="en-GB"/>
              </w:rPr>
              <w:t>Чистка</w:t>
            </w:r>
            <w:proofErr w:type="spellEnd"/>
            <w:r w:rsidRPr="00D6757C">
              <w:rPr>
                <w:sz w:val="22"/>
                <w:szCs w:val="22"/>
                <w:lang w:val="en-GB"/>
              </w:rPr>
              <w:t xml:space="preserve"> </w:t>
            </w:r>
            <w:proofErr w:type="spellStart"/>
            <w:r w:rsidRPr="00D6757C">
              <w:rPr>
                <w:sz w:val="22"/>
                <w:szCs w:val="22"/>
                <w:lang w:val="en-GB"/>
              </w:rPr>
              <w:t>грязезащитного</w:t>
            </w:r>
            <w:proofErr w:type="spellEnd"/>
            <w:r w:rsidRPr="00D6757C">
              <w:rPr>
                <w:sz w:val="22"/>
                <w:szCs w:val="22"/>
                <w:lang w:val="en-GB"/>
              </w:rPr>
              <w:t xml:space="preserve"> </w:t>
            </w:r>
            <w:proofErr w:type="spellStart"/>
            <w:r w:rsidRPr="00D6757C">
              <w:rPr>
                <w:sz w:val="22"/>
                <w:szCs w:val="22"/>
                <w:lang w:val="en-GB"/>
              </w:rPr>
              <w:t>покрытия</w:t>
            </w:r>
            <w:proofErr w:type="spellEnd"/>
            <w:r w:rsidRPr="00D6757C">
              <w:rPr>
                <w:sz w:val="22"/>
                <w:szCs w:val="22"/>
              </w:rPr>
              <w:t xml:space="preserve"> </w:t>
            </w:r>
            <w:proofErr w:type="spellStart"/>
            <w:r w:rsidRPr="00D6757C">
              <w:rPr>
                <w:sz w:val="22"/>
                <w:szCs w:val="22"/>
              </w:rPr>
              <w:t>пылесом</w:t>
            </w:r>
            <w:proofErr w:type="spellEnd"/>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1839DFFE" w14:textId="77777777" w:rsidR="00530D3B" w:rsidRPr="00D6757C" w:rsidRDefault="00530D3B" w:rsidP="00FC2D96">
            <w:pPr>
              <w:spacing w:after="0" w:line="240" w:lineRule="atLeast"/>
              <w:jc w:val="center"/>
              <w:rPr>
                <w:sz w:val="22"/>
                <w:szCs w:val="22"/>
              </w:rPr>
            </w:pPr>
          </w:p>
          <w:p w14:paraId="7F52D907" w14:textId="77777777" w:rsidR="00530D3B" w:rsidRPr="00D6757C" w:rsidRDefault="00530D3B" w:rsidP="00FC2D96">
            <w:pPr>
              <w:spacing w:after="0" w:line="240" w:lineRule="atLeast"/>
              <w:jc w:val="center"/>
              <w:rPr>
                <w:sz w:val="22"/>
                <w:szCs w:val="22"/>
              </w:rPr>
            </w:pPr>
            <w:r w:rsidRPr="00D6757C">
              <w:rPr>
                <w:sz w:val="22"/>
                <w:szCs w:val="22"/>
              </w:rPr>
              <w:t xml:space="preserve">Ежедневно, </w:t>
            </w:r>
          </w:p>
          <w:p w14:paraId="285CE5DE" w14:textId="77777777" w:rsidR="00530D3B" w:rsidRPr="00D6757C" w:rsidRDefault="00530D3B" w:rsidP="00FC2D96">
            <w:pPr>
              <w:spacing w:after="0" w:line="240" w:lineRule="atLeast"/>
              <w:jc w:val="center"/>
              <w:rPr>
                <w:b/>
                <w:sz w:val="22"/>
                <w:szCs w:val="22"/>
              </w:rPr>
            </w:pPr>
            <w:r w:rsidRPr="00D6757C">
              <w:rPr>
                <w:sz w:val="22"/>
                <w:szCs w:val="22"/>
              </w:rPr>
              <w:t>не менее 6 раз в день</w:t>
            </w:r>
          </w:p>
          <w:p w14:paraId="0EEB4719" w14:textId="77777777" w:rsidR="00530D3B" w:rsidRPr="00D6757C" w:rsidRDefault="00530D3B" w:rsidP="00FC2D96">
            <w:pPr>
              <w:spacing w:after="0" w:line="240" w:lineRule="atLeast"/>
              <w:jc w:val="center"/>
              <w:rPr>
                <w:b/>
                <w:sz w:val="22"/>
                <w:szCs w:val="22"/>
              </w:rPr>
            </w:pPr>
          </w:p>
        </w:tc>
      </w:tr>
      <w:tr w:rsidR="00530D3B" w:rsidRPr="00D6757C" w14:paraId="638C9A6E"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46B9EB44"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835A68"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B30254A" w14:textId="77777777" w:rsidR="00530D3B" w:rsidRPr="00D6757C" w:rsidRDefault="00530D3B" w:rsidP="00FC2D96">
            <w:pPr>
              <w:spacing w:after="0" w:line="240" w:lineRule="atLeast"/>
              <w:rPr>
                <w:sz w:val="22"/>
                <w:szCs w:val="22"/>
              </w:rPr>
            </w:pPr>
            <w:r w:rsidRPr="00D6757C">
              <w:rPr>
                <w:sz w:val="22"/>
                <w:szCs w:val="22"/>
              </w:rPr>
              <w:t>Очистка пола от видимых загрязнений с использованием чистящих средств</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01137C1A" w14:textId="77777777" w:rsidR="00530D3B" w:rsidRPr="00D6757C" w:rsidRDefault="00530D3B" w:rsidP="00FC2D96">
            <w:pPr>
              <w:spacing w:after="0"/>
              <w:jc w:val="left"/>
              <w:rPr>
                <w:b/>
                <w:sz w:val="22"/>
                <w:szCs w:val="22"/>
              </w:rPr>
            </w:pPr>
          </w:p>
        </w:tc>
      </w:tr>
      <w:tr w:rsidR="00530D3B" w:rsidRPr="00D6757C" w14:paraId="34C54B9D"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240D5584"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E9668F1"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B44C409" w14:textId="77777777" w:rsidR="00530D3B" w:rsidRPr="00D6757C" w:rsidRDefault="00530D3B" w:rsidP="00FC2D96">
            <w:pPr>
              <w:spacing w:after="0" w:line="240" w:lineRule="atLeast"/>
              <w:rPr>
                <w:sz w:val="22"/>
                <w:szCs w:val="22"/>
              </w:rPr>
            </w:pPr>
            <w:r w:rsidRPr="00D6757C">
              <w:rPr>
                <w:sz w:val="22"/>
                <w:szCs w:val="22"/>
              </w:rPr>
              <w:t>Уборка пола от предметов (мусорные пакеты, пустые бутылки, бумажный мусор, жевательная резинка, пустые коробки)</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82168FB" w14:textId="77777777" w:rsidR="00530D3B" w:rsidRPr="00D6757C" w:rsidRDefault="00530D3B" w:rsidP="00FC2D96">
            <w:pPr>
              <w:spacing w:after="0"/>
              <w:jc w:val="left"/>
              <w:rPr>
                <w:b/>
                <w:sz w:val="22"/>
                <w:szCs w:val="22"/>
              </w:rPr>
            </w:pPr>
          </w:p>
        </w:tc>
      </w:tr>
      <w:tr w:rsidR="00530D3B" w:rsidRPr="00D6757C" w14:paraId="78107535"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FF28534"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ECD416"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499132AC" w14:textId="77777777" w:rsidR="00530D3B" w:rsidRPr="00D6757C" w:rsidRDefault="00530D3B" w:rsidP="00FC2D96">
            <w:pPr>
              <w:spacing w:after="0" w:line="240" w:lineRule="atLeast"/>
              <w:rPr>
                <w:sz w:val="22"/>
                <w:szCs w:val="22"/>
              </w:rPr>
            </w:pPr>
            <w:r w:rsidRPr="00D6757C">
              <w:rPr>
                <w:sz w:val="22"/>
                <w:szCs w:val="22"/>
              </w:rPr>
              <w:t>Влажная уборка твердых покрытий пола</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6251D2CA" w14:textId="77777777" w:rsidR="00530D3B" w:rsidRPr="00D6757C" w:rsidRDefault="00530D3B" w:rsidP="00FC2D96">
            <w:pPr>
              <w:spacing w:after="0"/>
              <w:jc w:val="left"/>
              <w:rPr>
                <w:b/>
                <w:sz w:val="22"/>
                <w:szCs w:val="22"/>
              </w:rPr>
            </w:pPr>
          </w:p>
        </w:tc>
      </w:tr>
      <w:tr w:rsidR="00530D3B" w:rsidRPr="00D6757C" w14:paraId="5613AC49"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2A6D6CB0"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EF6E49"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666B1E5" w14:textId="77777777" w:rsidR="00530D3B" w:rsidRPr="00D6757C" w:rsidRDefault="00530D3B" w:rsidP="00FC2D96">
            <w:pPr>
              <w:spacing w:after="0" w:line="240" w:lineRule="atLeast"/>
              <w:rPr>
                <w:sz w:val="22"/>
                <w:szCs w:val="22"/>
              </w:rPr>
            </w:pPr>
            <w:r w:rsidRPr="00D6757C">
              <w:rPr>
                <w:sz w:val="22"/>
                <w:szCs w:val="22"/>
              </w:rPr>
              <w:t>Удаление локальных загрязнений с дверей</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5CC3940D" w14:textId="77777777" w:rsidR="00530D3B" w:rsidRPr="00D6757C" w:rsidRDefault="00530D3B" w:rsidP="00FC2D96">
            <w:pPr>
              <w:spacing w:after="0"/>
              <w:jc w:val="left"/>
              <w:rPr>
                <w:b/>
                <w:sz w:val="22"/>
                <w:szCs w:val="22"/>
              </w:rPr>
            </w:pPr>
          </w:p>
        </w:tc>
      </w:tr>
      <w:tr w:rsidR="00530D3B" w:rsidRPr="00D6757C" w14:paraId="3801BF54"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4BC54622"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A20697B"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87B796F" w14:textId="77777777" w:rsidR="00530D3B" w:rsidRPr="00D6757C" w:rsidRDefault="00530D3B" w:rsidP="00FC2D96">
            <w:pPr>
              <w:spacing w:after="0" w:line="240" w:lineRule="atLeast"/>
              <w:rPr>
                <w:sz w:val="22"/>
                <w:szCs w:val="22"/>
              </w:rPr>
            </w:pPr>
            <w:r w:rsidRPr="00D6757C">
              <w:rPr>
                <w:sz w:val="22"/>
                <w:szCs w:val="22"/>
              </w:rPr>
              <w:t>Удаление локальных загрязнений со стен</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33EE8ACA" w14:textId="77777777" w:rsidR="00530D3B" w:rsidRPr="00D6757C" w:rsidRDefault="00530D3B" w:rsidP="00FC2D96">
            <w:pPr>
              <w:spacing w:after="0" w:line="240" w:lineRule="atLeast"/>
              <w:jc w:val="center"/>
              <w:rPr>
                <w:sz w:val="22"/>
                <w:szCs w:val="22"/>
              </w:rPr>
            </w:pPr>
            <w:r w:rsidRPr="00D6757C">
              <w:rPr>
                <w:sz w:val="22"/>
                <w:szCs w:val="22"/>
              </w:rPr>
              <w:t>Ежедневно,</w:t>
            </w:r>
          </w:p>
          <w:p w14:paraId="614F3DC6" w14:textId="77777777" w:rsidR="00530D3B" w:rsidRPr="00D6757C" w:rsidRDefault="00530D3B" w:rsidP="00FC2D96">
            <w:pPr>
              <w:spacing w:after="0" w:line="240" w:lineRule="atLeast"/>
              <w:jc w:val="center"/>
              <w:rPr>
                <w:b/>
                <w:sz w:val="22"/>
                <w:szCs w:val="22"/>
              </w:rPr>
            </w:pPr>
            <w:r w:rsidRPr="00D6757C">
              <w:rPr>
                <w:sz w:val="22"/>
                <w:szCs w:val="22"/>
              </w:rPr>
              <w:t>не менее 2-х раз в день</w:t>
            </w:r>
          </w:p>
        </w:tc>
      </w:tr>
      <w:tr w:rsidR="00530D3B" w:rsidRPr="00D6757C" w14:paraId="42740F94"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3615D0A8"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DF2A062"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FFFCA42" w14:textId="77777777" w:rsidR="00530D3B" w:rsidRPr="00D6757C" w:rsidRDefault="00530D3B" w:rsidP="00FC2D96">
            <w:pPr>
              <w:spacing w:after="0" w:line="240" w:lineRule="atLeast"/>
              <w:rPr>
                <w:sz w:val="22"/>
                <w:szCs w:val="22"/>
              </w:rPr>
            </w:pPr>
            <w:r w:rsidRPr="00D6757C">
              <w:rPr>
                <w:sz w:val="22"/>
                <w:szCs w:val="22"/>
              </w:rPr>
              <w:t>Удаление пыли, чистка диванов</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2FF2D26" w14:textId="77777777" w:rsidR="00530D3B" w:rsidRPr="00D6757C" w:rsidRDefault="00530D3B" w:rsidP="00FC2D96">
            <w:pPr>
              <w:spacing w:after="0"/>
              <w:jc w:val="left"/>
              <w:rPr>
                <w:b/>
                <w:sz w:val="22"/>
                <w:szCs w:val="22"/>
              </w:rPr>
            </w:pPr>
          </w:p>
        </w:tc>
      </w:tr>
      <w:tr w:rsidR="00530D3B" w:rsidRPr="00D6757C" w14:paraId="352662EE"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79867582"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656E6C7" w14:textId="77777777" w:rsidR="00530D3B" w:rsidRPr="00D6757C" w:rsidRDefault="00530D3B" w:rsidP="00FC2D96">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14:paraId="3EE01F28" w14:textId="77777777" w:rsidR="00530D3B" w:rsidRPr="00D6757C" w:rsidRDefault="00530D3B" w:rsidP="00FC2D96">
            <w:pPr>
              <w:spacing w:after="0" w:line="240" w:lineRule="atLeast"/>
              <w:rPr>
                <w:sz w:val="22"/>
                <w:szCs w:val="22"/>
              </w:rPr>
            </w:pPr>
            <w:r w:rsidRPr="00D6757C">
              <w:rPr>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37182A95" w14:textId="77777777" w:rsidR="00530D3B" w:rsidRPr="00D6757C" w:rsidRDefault="00530D3B" w:rsidP="00FC2D96">
            <w:pPr>
              <w:spacing w:after="0"/>
              <w:jc w:val="left"/>
              <w:rPr>
                <w:b/>
                <w:sz w:val="22"/>
                <w:szCs w:val="22"/>
              </w:rPr>
            </w:pPr>
          </w:p>
        </w:tc>
      </w:tr>
      <w:tr w:rsidR="00530D3B" w:rsidRPr="00D6757C" w14:paraId="293A43E1"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1CAE2545"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FD8959E"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12F0A82A" w14:textId="77777777" w:rsidR="00530D3B" w:rsidRPr="00D6757C" w:rsidRDefault="00530D3B" w:rsidP="00FC2D96">
            <w:pPr>
              <w:spacing w:after="0" w:line="240" w:lineRule="atLeast"/>
              <w:rPr>
                <w:sz w:val="22"/>
                <w:szCs w:val="22"/>
                <w:lang w:val="en-GB"/>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подоконников</w:t>
            </w:r>
            <w:proofErr w:type="spellEnd"/>
            <w:r w:rsidRPr="00D6757C">
              <w:rPr>
                <w:sz w:val="22"/>
                <w:szCs w:val="22"/>
                <w:lang w:val="en-GB"/>
              </w:rPr>
              <w:tab/>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35701DF6" w14:textId="77777777" w:rsidR="00530D3B" w:rsidRPr="00D6757C" w:rsidRDefault="00530D3B" w:rsidP="00FC2D96">
            <w:pPr>
              <w:spacing w:after="0"/>
              <w:jc w:val="left"/>
              <w:rPr>
                <w:b/>
                <w:sz w:val="22"/>
                <w:szCs w:val="22"/>
              </w:rPr>
            </w:pPr>
          </w:p>
        </w:tc>
      </w:tr>
      <w:tr w:rsidR="00530D3B" w:rsidRPr="00D6757C" w14:paraId="4409207D"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3B4ADC97"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1FD5C21" w14:textId="77777777" w:rsidR="00530D3B" w:rsidRPr="00D6757C" w:rsidRDefault="00530D3B" w:rsidP="00FC2D96">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14:paraId="2FC43E92" w14:textId="77777777" w:rsidR="00530D3B" w:rsidRPr="00D6757C" w:rsidRDefault="00530D3B" w:rsidP="00FC2D96">
            <w:pPr>
              <w:spacing w:after="0" w:line="240" w:lineRule="atLeast"/>
              <w:rPr>
                <w:sz w:val="22"/>
                <w:szCs w:val="22"/>
                <w:lang w:val="en-GB"/>
              </w:rPr>
            </w:pPr>
            <w:proofErr w:type="spellStart"/>
            <w:r w:rsidRPr="00D6757C">
              <w:rPr>
                <w:sz w:val="22"/>
                <w:szCs w:val="22"/>
                <w:lang w:val="en-GB"/>
              </w:rPr>
              <w:t>Влажная</w:t>
            </w:r>
            <w:proofErr w:type="spellEnd"/>
            <w:r w:rsidRPr="00D6757C">
              <w:rPr>
                <w:sz w:val="22"/>
                <w:szCs w:val="22"/>
                <w:lang w:val="en-GB"/>
              </w:rPr>
              <w:t xml:space="preserve"> </w:t>
            </w:r>
            <w:proofErr w:type="spellStart"/>
            <w:r w:rsidRPr="00D6757C">
              <w:rPr>
                <w:sz w:val="22"/>
                <w:szCs w:val="22"/>
                <w:lang w:val="en-GB"/>
              </w:rPr>
              <w:t>уборка</w:t>
            </w:r>
            <w:proofErr w:type="spellEnd"/>
            <w:r w:rsidRPr="00D6757C">
              <w:rPr>
                <w:sz w:val="22"/>
                <w:szCs w:val="22"/>
                <w:lang w:val="en-GB"/>
              </w:rPr>
              <w:t xml:space="preserve"> </w:t>
            </w:r>
            <w:proofErr w:type="spellStart"/>
            <w:r w:rsidRPr="00D6757C">
              <w:rPr>
                <w:sz w:val="22"/>
                <w:szCs w:val="22"/>
                <w:lang w:val="en-GB"/>
              </w:rPr>
              <w:t>информационного</w:t>
            </w:r>
            <w:proofErr w:type="spellEnd"/>
            <w:r w:rsidRPr="00D6757C">
              <w:rPr>
                <w:sz w:val="22"/>
                <w:szCs w:val="22"/>
                <w:lang w:val="en-GB"/>
              </w:rPr>
              <w:t xml:space="preserve"> </w:t>
            </w:r>
            <w:proofErr w:type="spellStart"/>
            <w:r w:rsidRPr="00D6757C">
              <w:rPr>
                <w:sz w:val="22"/>
                <w:szCs w:val="22"/>
                <w:lang w:val="en-GB"/>
              </w:rPr>
              <w:t>стенда</w:t>
            </w:r>
            <w:proofErr w:type="spellEnd"/>
            <w:r w:rsidRPr="00D6757C">
              <w:rPr>
                <w:sz w:val="22"/>
                <w:szCs w:val="22"/>
                <w:lang w:val="en-GB"/>
              </w:rPr>
              <w:t xml:space="preserve"> </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16A1460D" w14:textId="77777777" w:rsidR="00530D3B" w:rsidRPr="00D6757C" w:rsidRDefault="00530D3B" w:rsidP="00FC2D96">
            <w:pPr>
              <w:spacing w:after="0"/>
              <w:jc w:val="left"/>
              <w:rPr>
                <w:b/>
                <w:sz w:val="22"/>
                <w:szCs w:val="22"/>
              </w:rPr>
            </w:pPr>
          </w:p>
        </w:tc>
      </w:tr>
      <w:tr w:rsidR="00530D3B" w:rsidRPr="00D6757C" w14:paraId="13C5F8E1"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2D3024FE"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B07E5FD" w14:textId="77777777" w:rsidR="00530D3B" w:rsidRPr="00D6757C" w:rsidRDefault="00530D3B" w:rsidP="00FC2D96">
            <w:pPr>
              <w:spacing w:after="0"/>
              <w:jc w:val="left"/>
              <w:rPr>
                <w:b/>
                <w:sz w:val="22"/>
                <w:szCs w:val="22"/>
                <w:lang w:val="en-GB"/>
              </w:rPr>
            </w:pPr>
          </w:p>
        </w:tc>
        <w:tc>
          <w:tcPr>
            <w:tcW w:w="5701" w:type="dxa"/>
            <w:tcBorders>
              <w:top w:val="single" w:sz="4" w:space="0" w:color="auto"/>
              <w:left w:val="single" w:sz="4" w:space="0" w:color="auto"/>
              <w:bottom w:val="single" w:sz="4" w:space="0" w:color="auto"/>
              <w:right w:val="single" w:sz="4" w:space="0" w:color="auto"/>
            </w:tcBorders>
            <w:hideMark/>
          </w:tcPr>
          <w:p w14:paraId="690ED9D9" w14:textId="77777777" w:rsidR="00530D3B" w:rsidRPr="00D6757C" w:rsidRDefault="00530D3B" w:rsidP="00FC2D96">
            <w:pPr>
              <w:spacing w:after="0" w:line="240" w:lineRule="atLeast"/>
              <w:rPr>
                <w:sz w:val="22"/>
                <w:szCs w:val="22"/>
              </w:rPr>
            </w:pPr>
            <w:r w:rsidRPr="00D6757C">
              <w:rPr>
                <w:sz w:val="22"/>
                <w:szCs w:val="22"/>
              </w:rPr>
              <w:t>Вынос мусора из мусорных корзин</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9C849D9" w14:textId="77777777" w:rsidR="00530D3B" w:rsidRPr="00D6757C" w:rsidRDefault="00530D3B" w:rsidP="00FC2D96">
            <w:pPr>
              <w:spacing w:after="0"/>
              <w:jc w:val="left"/>
              <w:rPr>
                <w:b/>
                <w:sz w:val="22"/>
                <w:szCs w:val="22"/>
              </w:rPr>
            </w:pPr>
          </w:p>
        </w:tc>
      </w:tr>
      <w:tr w:rsidR="00530D3B" w:rsidRPr="00D6757C" w14:paraId="7FF7B07F"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2CE98AB5"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67B19B9"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0B968B21" w14:textId="77777777" w:rsidR="00530D3B" w:rsidRPr="00D6757C" w:rsidRDefault="00530D3B" w:rsidP="00FC2D96">
            <w:pPr>
              <w:spacing w:after="0" w:line="240" w:lineRule="atLeast"/>
              <w:rPr>
                <w:sz w:val="22"/>
                <w:szCs w:val="22"/>
              </w:rPr>
            </w:pPr>
            <w:r w:rsidRPr="00D6757C">
              <w:rPr>
                <w:sz w:val="22"/>
                <w:szCs w:val="22"/>
              </w:rPr>
              <w:t>Замена мусорных пакетов в корзинах</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296417F4" w14:textId="77777777" w:rsidR="00530D3B" w:rsidRPr="00D6757C" w:rsidRDefault="00530D3B" w:rsidP="00FC2D96">
            <w:pPr>
              <w:spacing w:after="0"/>
              <w:jc w:val="left"/>
              <w:rPr>
                <w:b/>
                <w:sz w:val="22"/>
                <w:szCs w:val="22"/>
              </w:rPr>
            </w:pPr>
          </w:p>
        </w:tc>
      </w:tr>
      <w:tr w:rsidR="00530D3B" w:rsidRPr="00D6757C" w14:paraId="161D8E7B"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5C3AF591"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CEB9836"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53B35F8" w14:textId="77777777" w:rsidR="00530D3B" w:rsidRPr="00D6757C" w:rsidRDefault="00530D3B" w:rsidP="00FC2D96">
            <w:pPr>
              <w:spacing w:after="0" w:line="240" w:lineRule="atLeast"/>
              <w:rPr>
                <w:sz w:val="22"/>
                <w:szCs w:val="22"/>
              </w:rPr>
            </w:pPr>
            <w:r w:rsidRPr="00D6757C">
              <w:rPr>
                <w:sz w:val="22"/>
                <w:szCs w:val="22"/>
              </w:rPr>
              <w:t>Очистка от пыли пожарного инвентаря</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B924994" w14:textId="77777777" w:rsidR="00530D3B" w:rsidRPr="00D6757C" w:rsidRDefault="00530D3B" w:rsidP="00FC2D96">
            <w:pPr>
              <w:spacing w:after="0" w:line="240" w:lineRule="atLeast"/>
              <w:rPr>
                <w:sz w:val="22"/>
                <w:szCs w:val="22"/>
              </w:rPr>
            </w:pPr>
            <w:r w:rsidRPr="00D6757C">
              <w:rPr>
                <w:sz w:val="22"/>
                <w:szCs w:val="22"/>
              </w:rPr>
              <w:t xml:space="preserve">  Не менее 1 раза в неделю </w:t>
            </w:r>
          </w:p>
        </w:tc>
      </w:tr>
      <w:tr w:rsidR="00530D3B" w:rsidRPr="00D6757C" w14:paraId="6C81773E"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6EFC4C0"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75BB8D7"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4CEE7B2" w14:textId="77777777" w:rsidR="00530D3B" w:rsidRPr="00D6757C" w:rsidRDefault="00530D3B" w:rsidP="00FC2D96">
            <w:pPr>
              <w:spacing w:after="0" w:line="240" w:lineRule="atLeast"/>
              <w:rPr>
                <w:sz w:val="22"/>
                <w:szCs w:val="22"/>
              </w:rPr>
            </w:pPr>
            <w:r w:rsidRPr="00D6757C">
              <w:rPr>
                <w:sz w:val="22"/>
                <w:szCs w:val="22"/>
              </w:rPr>
              <w:t>Удаление пыли с потолочных светильников снаружи (сухая уборка)</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09B7E78" w14:textId="77777777" w:rsidR="00530D3B" w:rsidRPr="00D6757C" w:rsidRDefault="00530D3B" w:rsidP="00FC2D96">
            <w:pPr>
              <w:spacing w:after="0" w:line="240" w:lineRule="atLeast"/>
              <w:jc w:val="center"/>
              <w:rPr>
                <w:sz w:val="22"/>
                <w:szCs w:val="22"/>
              </w:rPr>
            </w:pPr>
            <w:r w:rsidRPr="00D6757C">
              <w:rPr>
                <w:sz w:val="22"/>
                <w:szCs w:val="22"/>
              </w:rPr>
              <w:t>Не менее</w:t>
            </w:r>
          </w:p>
          <w:p w14:paraId="084F7D2A" w14:textId="77777777" w:rsidR="00530D3B" w:rsidRPr="00D6757C" w:rsidRDefault="00530D3B" w:rsidP="00FC2D96">
            <w:pPr>
              <w:spacing w:after="0" w:line="240" w:lineRule="atLeast"/>
              <w:jc w:val="center"/>
              <w:rPr>
                <w:sz w:val="22"/>
                <w:szCs w:val="22"/>
              </w:rPr>
            </w:pPr>
            <w:r w:rsidRPr="00D6757C">
              <w:rPr>
                <w:sz w:val="22"/>
                <w:szCs w:val="22"/>
              </w:rPr>
              <w:t>1 раза в месяц</w:t>
            </w:r>
          </w:p>
        </w:tc>
      </w:tr>
      <w:tr w:rsidR="00530D3B" w:rsidRPr="00D6757C" w14:paraId="251B77E4"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3DC86E33"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386AED"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086ADC1E" w14:textId="77777777" w:rsidR="00530D3B" w:rsidRPr="00D6757C" w:rsidRDefault="00530D3B" w:rsidP="00FC2D96">
            <w:pPr>
              <w:spacing w:after="0" w:line="240" w:lineRule="atLeast"/>
              <w:rPr>
                <w:sz w:val="22"/>
                <w:szCs w:val="22"/>
              </w:rPr>
            </w:pPr>
            <w:r w:rsidRPr="00D6757C">
              <w:rPr>
                <w:sz w:val="22"/>
                <w:szCs w:val="22"/>
              </w:rPr>
              <w:t>Удаление паутины на стенах и потолках</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68B3275" w14:textId="77777777" w:rsidR="00530D3B" w:rsidRPr="00D6757C" w:rsidRDefault="00530D3B" w:rsidP="00FC2D96">
            <w:pPr>
              <w:spacing w:after="0" w:line="240" w:lineRule="atLeast"/>
              <w:rPr>
                <w:sz w:val="22"/>
                <w:szCs w:val="22"/>
              </w:rPr>
            </w:pPr>
            <w:r w:rsidRPr="00D6757C">
              <w:rPr>
                <w:sz w:val="22"/>
                <w:szCs w:val="22"/>
              </w:rPr>
              <w:t xml:space="preserve">       Не менее 3 раз в год </w:t>
            </w:r>
          </w:p>
        </w:tc>
      </w:tr>
      <w:tr w:rsidR="00530D3B" w:rsidRPr="00D6757C" w14:paraId="79B02903"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29D320F3"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3A3C9D2"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D8231F6" w14:textId="77777777" w:rsidR="00530D3B" w:rsidRPr="00D6757C" w:rsidRDefault="00530D3B" w:rsidP="00FC2D96">
            <w:pPr>
              <w:spacing w:after="0" w:line="240" w:lineRule="atLeast"/>
              <w:rPr>
                <w:sz w:val="22"/>
                <w:szCs w:val="22"/>
              </w:rPr>
            </w:pPr>
            <w:r w:rsidRPr="00D6757C">
              <w:rPr>
                <w:sz w:val="22"/>
                <w:szCs w:val="22"/>
              </w:rPr>
              <w:t>Мытьё окон и жалюзи</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6C39ECE" w14:textId="77777777" w:rsidR="00530D3B" w:rsidRPr="00D6757C" w:rsidRDefault="00530D3B" w:rsidP="00FC2D96">
            <w:pPr>
              <w:spacing w:after="0" w:line="240" w:lineRule="atLeast"/>
              <w:jc w:val="center"/>
              <w:rPr>
                <w:sz w:val="22"/>
                <w:szCs w:val="22"/>
              </w:rPr>
            </w:pPr>
            <w:r w:rsidRPr="00D6757C">
              <w:rPr>
                <w:sz w:val="22"/>
                <w:szCs w:val="22"/>
              </w:rPr>
              <w:t>Не менее 3 раз в год</w:t>
            </w:r>
          </w:p>
        </w:tc>
      </w:tr>
      <w:tr w:rsidR="00530D3B" w:rsidRPr="00D6757C" w14:paraId="13FAF724"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762252AB"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DCA709F"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A4F3908" w14:textId="77777777" w:rsidR="00530D3B" w:rsidRPr="00D6757C" w:rsidRDefault="00530D3B" w:rsidP="00FC2D96">
            <w:pPr>
              <w:spacing w:after="0" w:line="240" w:lineRule="atLeast"/>
              <w:rPr>
                <w:sz w:val="22"/>
                <w:szCs w:val="22"/>
              </w:rPr>
            </w:pPr>
            <w:r w:rsidRPr="00D6757C">
              <w:rPr>
                <w:sz w:val="22"/>
                <w:szCs w:val="22"/>
              </w:rPr>
              <w:t>Влажная уборка и натирка зеркал с использованием чистящих и моющих средств</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4C4BEDBA" w14:textId="77777777" w:rsidR="00530D3B" w:rsidRPr="00D6757C" w:rsidRDefault="00530D3B" w:rsidP="00FC2D96">
            <w:pPr>
              <w:spacing w:after="0" w:line="240" w:lineRule="atLeast"/>
              <w:jc w:val="center"/>
              <w:rPr>
                <w:sz w:val="22"/>
                <w:szCs w:val="22"/>
              </w:rPr>
            </w:pPr>
          </w:p>
          <w:p w14:paraId="17EBE24C" w14:textId="77777777" w:rsidR="00530D3B" w:rsidRPr="00D6757C" w:rsidRDefault="00530D3B" w:rsidP="00FC2D96">
            <w:pPr>
              <w:spacing w:after="0" w:line="240" w:lineRule="atLeast"/>
              <w:jc w:val="center"/>
              <w:rPr>
                <w:sz w:val="22"/>
                <w:szCs w:val="22"/>
              </w:rPr>
            </w:pPr>
            <w:r w:rsidRPr="00D6757C">
              <w:rPr>
                <w:sz w:val="22"/>
                <w:szCs w:val="22"/>
              </w:rPr>
              <w:t>Ежедневно,</w:t>
            </w:r>
          </w:p>
          <w:p w14:paraId="4F553C66" w14:textId="77777777" w:rsidR="00530D3B" w:rsidRPr="00D6757C" w:rsidRDefault="00530D3B" w:rsidP="00FC2D96">
            <w:pPr>
              <w:spacing w:after="0" w:line="240" w:lineRule="atLeast"/>
              <w:jc w:val="center"/>
              <w:rPr>
                <w:sz w:val="22"/>
                <w:szCs w:val="22"/>
              </w:rPr>
            </w:pPr>
            <w:r w:rsidRPr="00D6757C">
              <w:rPr>
                <w:sz w:val="22"/>
                <w:szCs w:val="22"/>
              </w:rPr>
              <w:t>не менее 1 раза в день</w:t>
            </w:r>
          </w:p>
        </w:tc>
      </w:tr>
      <w:tr w:rsidR="00530D3B" w:rsidRPr="00D6757C" w14:paraId="44B20AB8"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1DE7CAA4"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55AFA5" w14:textId="77777777" w:rsidR="00530D3B" w:rsidRPr="00D6757C" w:rsidRDefault="00530D3B" w:rsidP="00FC2D96">
            <w:pPr>
              <w:spacing w:after="0"/>
              <w:jc w:val="left"/>
              <w:rPr>
                <w:b/>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2404460" w14:textId="77777777" w:rsidR="00530D3B" w:rsidRPr="00D6757C" w:rsidRDefault="00530D3B" w:rsidP="00FC2D96">
            <w:pPr>
              <w:spacing w:after="0" w:line="240" w:lineRule="atLeast"/>
              <w:rPr>
                <w:sz w:val="22"/>
                <w:szCs w:val="22"/>
              </w:rPr>
            </w:pPr>
            <w:r w:rsidRPr="00D6757C">
              <w:rPr>
                <w:sz w:val="22"/>
                <w:szCs w:val="22"/>
              </w:rPr>
              <w:t>Влажная уборка отопительных приборов и радиаторных решеток с внешней стороны</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068C0540" w14:textId="77777777" w:rsidR="00530D3B" w:rsidRPr="00D6757C" w:rsidRDefault="00530D3B" w:rsidP="00FC2D96">
            <w:pPr>
              <w:spacing w:after="0"/>
              <w:jc w:val="left"/>
              <w:rPr>
                <w:sz w:val="22"/>
                <w:szCs w:val="22"/>
              </w:rPr>
            </w:pPr>
          </w:p>
        </w:tc>
      </w:tr>
      <w:tr w:rsidR="00530D3B" w:rsidRPr="00D6757C" w14:paraId="7DCA62DD" w14:textId="77777777" w:rsidTr="00FC2D96">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7D51FD99" w14:textId="77777777" w:rsidR="00530D3B" w:rsidRPr="00D6757C" w:rsidRDefault="00530D3B" w:rsidP="00FC2D96">
            <w:pPr>
              <w:spacing w:after="0" w:line="240" w:lineRule="atLeast"/>
              <w:jc w:val="center"/>
              <w:rPr>
                <w:sz w:val="22"/>
                <w:szCs w:val="22"/>
                <w:lang w:val="en-GB"/>
              </w:rPr>
            </w:pPr>
            <w:r w:rsidRPr="00D6757C">
              <w:rPr>
                <w:sz w:val="22"/>
                <w:szCs w:val="22"/>
              </w:rPr>
              <w:t>2</w:t>
            </w:r>
          </w:p>
        </w:tc>
        <w:tc>
          <w:tcPr>
            <w:tcW w:w="1843" w:type="dxa"/>
            <w:vMerge w:val="restart"/>
            <w:tcBorders>
              <w:top w:val="single" w:sz="4" w:space="0" w:color="auto"/>
              <w:left w:val="single" w:sz="4" w:space="0" w:color="auto"/>
              <w:bottom w:val="single" w:sz="4" w:space="0" w:color="auto"/>
              <w:right w:val="single" w:sz="4" w:space="0" w:color="auto"/>
            </w:tcBorders>
          </w:tcPr>
          <w:p w14:paraId="4D7ABEBB" w14:textId="77777777" w:rsidR="00530D3B" w:rsidRPr="00D6757C" w:rsidRDefault="00530D3B" w:rsidP="00FC2D96">
            <w:pPr>
              <w:spacing w:after="0" w:line="240" w:lineRule="atLeast"/>
              <w:rPr>
                <w:sz w:val="22"/>
                <w:szCs w:val="22"/>
              </w:rPr>
            </w:pPr>
          </w:p>
          <w:p w14:paraId="78F3F85A" w14:textId="77777777" w:rsidR="00530D3B" w:rsidRPr="00D6757C" w:rsidRDefault="00530D3B" w:rsidP="00FC2D96">
            <w:pPr>
              <w:spacing w:after="0" w:line="240" w:lineRule="atLeast"/>
              <w:rPr>
                <w:sz w:val="22"/>
                <w:szCs w:val="22"/>
              </w:rPr>
            </w:pPr>
          </w:p>
          <w:p w14:paraId="428B8E87" w14:textId="77777777" w:rsidR="00530D3B" w:rsidRPr="00D6757C" w:rsidRDefault="00530D3B" w:rsidP="00FC2D96">
            <w:pPr>
              <w:spacing w:after="0" w:line="240" w:lineRule="atLeast"/>
              <w:rPr>
                <w:sz w:val="22"/>
                <w:szCs w:val="22"/>
              </w:rPr>
            </w:pPr>
          </w:p>
          <w:p w14:paraId="7EE7B85E" w14:textId="77777777" w:rsidR="00530D3B" w:rsidRPr="00D6757C" w:rsidRDefault="00530D3B" w:rsidP="00FC2D96">
            <w:pPr>
              <w:spacing w:after="0" w:line="240" w:lineRule="atLeast"/>
              <w:rPr>
                <w:sz w:val="22"/>
                <w:szCs w:val="22"/>
              </w:rPr>
            </w:pPr>
            <w:proofErr w:type="spellStart"/>
            <w:r w:rsidRPr="00D6757C">
              <w:rPr>
                <w:sz w:val="22"/>
                <w:szCs w:val="22"/>
                <w:lang w:val="en-GB"/>
              </w:rPr>
              <w:t>Туалетные</w:t>
            </w:r>
            <w:proofErr w:type="spellEnd"/>
            <w:r w:rsidRPr="00D6757C">
              <w:rPr>
                <w:sz w:val="22"/>
                <w:szCs w:val="22"/>
                <w:lang w:val="en-GB"/>
              </w:rPr>
              <w:t xml:space="preserve"> </w:t>
            </w:r>
          </w:p>
          <w:p w14:paraId="1A98DA7F" w14:textId="77777777" w:rsidR="00530D3B" w:rsidRPr="00D6757C" w:rsidRDefault="00530D3B" w:rsidP="00FC2D96">
            <w:pPr>
              <w:spacing w:after="0" w:line="240" w:lineRule="atLeast"/>
              <w:rPr>
                <w:sz w:val="22"/>
                <w:szCs w:val="22"/>
              </w:rPr>
            </w:pPr>
            <w:proofErr w:type="spellStart"/>
            <w:r w:rsidRPr="00D6757C">
              <w:rPr>
                <w:sz w:val="22"/>
                <w:szCs w:val="22"/>
                <w:lang w:val="en-GB"/>
              </w:rPr>
              <w:t>комнаты</w:t>
            </w:r>
            <w:proofErr w:type="spellEnd"/>
          </w:p>
          <w:p w14:paraId="750306C9" w14:textId="77777777" w:rsidR="00530D3B" w:rsidRPr="00D6757C" w:rsidRDefault="00530D3B" w:rsidP="00FC2D96">
            <w:pPr>
              <w:spacing w:after="0" w:line="240" w:lineRule="atLeast"/>
              <w:rPr>
                <w:sz w:val="22"/>
                <w:szCs w:val="22"/>
              </w:rPr>
            </w:pPr>
          </w:p>
          <w:p w14:paraId="10284642" w14:textId="77777777" w:rsidR="00530D3B" w:rsidRPr="00D6757C" w:rsidRDefault="00530D3B" w:rsidP="00FC2D96">
            <w:pPr>
              <w:spacing w:after="0" w:line="240" w:lineRule="atLeast"/>
              <w:rPr>
                <w:sz w:val="22"/>
                <w:szCs w:val="22"/>
              </w:rPr>
            </w:pPr>
          </w:p>
          <w:p w14:paraId="741C018E" w14:textId="77777777" w:rsidR="00530D3B" w:rsidRPr="00D6757C" w:rsidRDefault="00530D3B" w:rsidP="00FC2D96">
            <w:pPr>
              <w:spacing w:after="0" w:line="240" w:lineRule="atLeas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1748B89" w14:textId="77777777" w:rsidR="00530D3B" w:rsidRPr="00D6757C" w:rsidRDefault="00530D3B" w:rsidP="00FC2D96">
            <w:pPr>
              <w:spacing w:after="0" w:line="240" w:lineRule="atLeast"/>
              <w:rPr>
                <w:sz w:val="22"/>
                <w:szCs w:val="22"/>
              </w:rPr>
            </w:pPr>
            <w:r w:rsidRPr="00D6757C">
              <w:rPr>
                <w:sz w:val="22"/>
                <w:szCs w:val="22"/>
              </w:rPr>
              <w:t>Очистка от пыли пожарного инвентаря</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1F19F6CA" w14:textId="77777777" w:rsidR="00530D3B" w:rsidRPr="00D6757C" w:rsidRDefault="00530D3B" w:rsidP="00FC2D96">
            <w:pPr>
              <w:spacing w:after="0" w:line="240" w:lineRule="atLeast"/>
              <w:jc w:val="center"/>
              <w:rPr>
                <w:sz w:val="22"/>
                <w:szCs w:val="22"/>
              </w:rPr>
            </w:pPr>
            <w:r w:rsidRPr="00D6757C">
              <w:rPr>
                <w:sz w:val="22"/>
                <w:szCs w:val="22"/>
              </w:rPr>
              <w:t>Ежедневно,</w:t>
            </w:r>
          </w:p>
          <w:p w14:paraId="421D6C23" w14:textId="77777777" w:rsidR="00530D3B" w:rsidRPr="00D6757C" w:rsidRDefault="00530D3B" w:rsidP="00FC2D96">
            <w:pPr>
              <w:spacing w:after="0" w:line="240" w:lineRule="atLeast"/>
              <w:jc w:val="center"/>
              <w:rPr>
                <w:sz w:val="22"/>
                <w:szCs w:val="22"/>
              </w:rPr>
            </w:pPr>
            <w:r w:rsidRPr="00D6757C">
              <w:rPr>
                <w:sz w:val="22"/>
                <w:szCs w:val="22"/>
              </w:rPr>
              <w:t>не менее 3 раза в день</w:t>
            </w:r>
          </w:p>
        </w:tc>
      </w:tr>
      <w:tr w:rsidR="00530D3B" w:rsidRPr="00D6757C" w14:paraId="75E0BFCC" w14:textId="77777777" w:rsidTr="00FC2D96">
        <w:trPr>
          <w:trHeight w:val="525"/>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583FA48E"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C98C78F"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C2C88F9" w14:textId="77777777" w:rsidR="00530D3B" w:rsidRPr="00D6757C" w:rsidRDefault="00530D3B" w:rsidP="00FC2D96">
            <w:pPr>
              <w:spacing w:after="0" w:line="240" w:lineRule="atLeast"/>
              <w:rPr>
                <w:sz w:val="22"/>
                <w:szCs w:val="22"/>
              </w:rPr>
            </w:pPr>
            <w:r w:rsidRPr="00D6757C">
              <w:rPr>
                <w:sz w:val="22"/>
                <w:szCs w:val="22"/>
              </w:rPr>
              <w:t>Промывание ершиков и емкостей для них</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438F91FF" w14:textId="77777777" w:rsidR="00530D3B" w:rsidRPr="00D6757C" w:rsidRDefault="00530D3B" w:rsidP="00FC2D96">
            <w:pPr>
              <w:spacing w:after="0"/>
              <w:jc w:val="left"/>
              <w:rPr>
                <w:sz w:val="22"/>
                <w:szCs w:val="22"/>
              </w:rPr>
            </w:pPr>
          </w:p>
        </w:tc>
      </w:tr>
      <w:tr w:rsidR="00530D3B" w:rsidRPr="00D6757C" w14:paraId="142B6142" w14:textId="77777777" w:rsidTr="00FC2D96">
        <w:trPr>
          <w:trHeight w:val="510"/>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4A2ADEFC"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B93659"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0166D525" w14:textId="77777777" w:rsidR="00530D3B" w:rsidRPr="00D6757C" w:rsidRDefault="00530D3B" w:rsidP="00FC2D96">
            <w:pPr>
              <w:spacing w:after="0" w:line="240" w:lineRule="atLeast"/>
              <w:rPr>
                <w:sz w:val="22"/>
                <w:szCs w:val="22"/>
              </w:rPr>
            </w:pPr>
            <w:r w:rsidRPr="00D6757C">
              <w:rPr>
                <w:sz w:val="22"/>
                <w:szCs w:val="22"/>
              </w:rPr>
              <w:t>Мытье и натирка сантехнических приборов, мытье, протирка и наполнение ёмкостей для жидкого мыла.</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610B93A1" w14:textId="77777777" w:rsidR="00530D3B" w:rsidRPr="00D6757C" w:rsidRDefault="00530D3B" w:rsidP="00FC2D96">
            <w:pPr>
              <w:spacing w:after="0"/>
              <w:jc w:val="left"/>
              <w:rPr>
                <w:sz w:val="22"/>
                <w:szCs w:val="22"/>
              </w:rPr>
            </w:pPr>
          </w:p>
        </w:tc>
      </w:tr>
      <w:tr w:rsidR="00530D3B" w:rsidRPr="00D6757C" w14:paraId="0DD13453"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5F3ED0C7"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7DC5E27"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C14BB50" w14:textId="77777777" w:rsidR="00530D3B" w:rsidRPr="00D6757C" w:rsidRDefault="00530D3B" w:rsidP="00FC2D96">
            <w:pPr>
              <w:spacing w:after="0" w:line="240" w:lineRule="atLeast"/>
              <w:rPr>
                <w:sz w:val="22"/>
                <w:szCs w:val="22"/>
              </w:rPr>
            </w:pPr>
            <w:r w:rsidRPr="00D6757C">
              <w:rPr>
                <w:sz w:val="22"/>
                <w:szCs w:val="22"/>
              </w:rPr>
              <w:t>Мойка и дезинфекция мусорных корзин</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3262A7EE" w14:textId="77777777" w:rsidR="00530D3B" w:rsidRPr="00D6757C" w:rsidRDefault="00530D3B" w:rsidP="00FC2D96">
            <w:pPr>
              <w:spacing w:after="0"/>
              <w:jc w:val="left"/>
              <w:rPr>
                <w:sz w:val="22"/>
                <w:szCs w:val="22"/>
              </w:rPr>
            </w:pPr>
          </w:p>
        </w:tc>
      </w:tr>
      <w:tr w:rsidR="00530D3B" w:rsidRPr="00D6757C" w14:paraId="6CDACE2B"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2DD105FB"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6DF4001"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DA74DB0" w14:textId="77777777" w:rsidR="00530D3B" w:rsidRPr="00D6757C" w:rsidRDefault="00530D3B" w:rsidP="00FC2D96">
            <w:pPr>
              <w:spacing w:after="0" w:line="240" w:lineRule="atLeast"/>
              <w:rPr>
                <w:sz w:val="22"/>
                <w:szCs w:val="22"/>
              </w:rPr>
            </w:pPr>
            <w:r w:rsidRPr="00D6757C">
              <w:rPr>
                <w:sz w:val="22"/>
                <w:szCs w:val="22"/>
              </w:rPr>
              <w:t>Нанесение полимерных покрытий на твёрдые полы</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65C4549" w14:textId="77777777" w:rsidR="00530D3B" w:rsidRPr="00D6757C" w:rsidRDefault="00530D3B" w:rsidP="00FC2D96">
            <w:pPr>
              <w:spacing w:after="0" w:line="240" w:lineRule="atLeast"/>
              <w:jc w:val="center"/>
              <w:rPr>
                <w:sz w:val="22"/>
                <w:szCs w:val="22"/>
              </w:rPr>
            </w:pPr>
            <w:r w:rsidRPr="00D6757C">
              <w:rPr>
                <w:sz w:val="22"/>
                <w:szCs w:val="22"/>
              </w:rPr>
              <w:t>Не менее 1 раза в неделю</w:t>
            </w:r>
          </w:p>
        </w:tc>
      </w:tr>
      <w:tr w:rsidR="00530D3B" w:rsidRPr="00D6757C" w14:paraId="11E33A0D"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212440DB"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D8E781"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4A360074" w14:textId="77777777" w:rsidR="00530D3B" w:rsidRPr="00D6757C" w:rsidRDefault="00530D3B" w:rsidP="00FC2D96">
            <w:pPr>
              <w:spacing w:after="0" w:line="240" w:lineRule="atLeast"/>
              <w:rPr>
                <w:sz w:val="22"/>
                <w:szCs w:val="22"/>
              </w:rPr>
            </w:pPr>
            <w:r w:rsidRPr="00D6757C">
              <w:rPr>
                <w:sz w:val="22"/>
                <w:szCs w:val="22"/>
              </w:rPr>
              <w:t>Удаление паутины на стенах и потолках</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4BC2BA6" w14:textId="77777777" w:rsidR="00530D3B" w:rsidRPr="00D6757C" w:rsidRDefault="00530D3B" w:rsidP="00FC2D96">
            <w:pPr>
              <w:spacing w:after="0" w:line="240" w:lineRule="atLeast"/>
              <w:jc w:val="center"/>
              <w:rPr>
                <w:sz w:val="22"/>
                <w:szCs w:val="22"/>
              </w:rPr>
            </w:pPr>
            <w:r w:rsidRPr="00D6757C">
              <w:rPr>
                <w:sz w:val="22"/>
                <w:szCs w:val="22"/>
              </w:rPr>
              <w:t>Не менее 1 раза в месяц</w:t>
            </w:r>
          </w:p>
        </w:tc>
      </w:tr>
      <w:tr w:rsidR="00530D3B" w:rsidRPr="00D6757C" w14:paraId="4428D52C" w14:textId="77777777" w:rsidTr="00FC2D96">
        <w:tc>
          <w:tcPr>
            <w:tcW w:w="392" w:type="dxa"/>
            <w:vMerge w:val="restart"/>
            <w:tcBorders>
              <w:top w:val="single" w:sz="4" w:space="0" w:color="auto"/>
              <w:left w:val="single" w:sz="4" w:space="0" w:color="auto"/>
              <w:bottom w:val="single" w:sz="4" w:space="0" w:color="auto"/>
              <w:right w:val="single" w:sz="4" w:space="0" w:color="auto"/>
            </w:tcBorders>
            <w:vAlign w:val="center"/>
          </w:tcPr>
          <w:p w14:paraId="5536C7C8" w14:textId="77777777" w:rsidR="00530D3B" w:rsidRPr="00D6757C" w:rsidRDefault="00530D3B" w:rsidP="00FC2D96">
            <w:pPr>
              <w:spacing w:after="0" w:line="240" w:lineRule="atLeast"/>
              <w:rPr>
                <w:sz w:val="22"/>
                <w:szCs w:val="22"/>
              </w:rPr>
            </w:pPr>
            <w:r w:rsidRPr="00D6757C">
              <w:rPr>
                <w:sz w:val="22"/>
                <w:szCs w:val="22"/>
              </w:rPr>
              <w:t>3</w:t>
            </w:r>
          </w:p>
          <w:p w14:paraId="319B334D" w14:textId="77777777" w:rsidR="00530D3B" w:rsidRPr="00D6757C" w:rsidRDefault="00530D3B" w:rsidP="00FC2D96">
            <w:pPr>
              <w:spacing w:after="0" w:line="240" w:lineRule="atLeast"/>
              <w:rPr>
                <w:sz w:val="22"/>
                <w:szCs w:val="22"/>
              </w:rPr>
            </w:pPr>
          </w:p>
          <w:p w14:paraId="2A0BDD2D" w14:textId="77777777" w:rsidR="00530D3B" w:rsidRPr="00D6757C" w:rsidRDefault="00530D3B" w:rsidP="00FC2D96">
            <w:pPr>
              <w:spacing w:after="0" w:line="240" w:lineRule="atLeast"/>
              <w:rPr>
                <w:sz w:val="22"/>
                <w:szCs w:val="22"/>
              </w:rPr>
            </w:pPr>
          </w:p>
          <w:p w14:paraId="2430D6C6" w14:textId="77777777" w:rsidR="00530D3B" w:rsidRPr="00D6757C" w:rsidRDefault="00530D3B" w:rsidP="00FC2D96">
            <w:pPr>
              <w:spacing w:after="0" w:line="240" w:lineRule="atLeast"/>
              <w:rPr>
                <w:sz w:val="22"/>
                <w:szCs w:val="22"/>
              </w:rPr>
            </w:pPr>
          </w:p>
          <w:p w14:paraId="00AC3217" w14:textId="77777777" w:rsidR="00530D3B" w:rsidRPr="00D6757C" w:rsidRDefault="00530D3B" w:rsidP="00FC2D96">
            <w:pPr>
              <w:spacing w:after="0" w:line="240" w:lineRule="atLeast"/>
              <w:rPr>
                <w:sz w:val="22"/>
                <w:szCs w:val="22"/>
              </w:rPr>
            </w:pPr>
          </w:p>
          <w:p w14:paraId="690A4CC2" w14:textId="77777777" w:rsidR="00530D3B" w:rsidRPr="00D6757C" w:rsidRDefault="00530D3B" w:rsidP="00FC2D96">
            <w:pPr>
              <w:spacing w:after="0" w:line="240" w:lineRule="atLeast"/>
              <w:rPr>
                <w:sz w:val="22"/>
                <w:szCs w:val="22"/>
              </w:rPr>
            </w:pPr>
          </w:p>
          <w:p w14:paraId="4B2F955B" w14:textId="77777777" w:rsidR="00530D3B" w:rsidRPr="00D6757C" w:rsidRDefault="00530D3B" w:rsidP="00FC2D96">
            <w:pPr>
              <w:spacing w:after="0" w:line="240" w:lineRule="atLeast"/>
              <w:rPr>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7B81920E" w14:textId="77777777" w:rsidR="00530D3B" w:rsidRPr="00D6757C" w:rsidRDefault="00530D3B" w:rsidP="00FC2D96">
            <w:pPr>
              <w:spacing w:after="0" w:line="240" w:lineRule="atLeast"/>
              <w:rPr>
                <w:sz w:val="22"/>
                <w:szCs w:val="22"/>
              </w:rPr>
            </w:pPr>
            <w:r w:rsidRPr="00D6757C">
              <w:rPr>
                <w:sz w:val="22"/>
                <w:szCs w:val="22"/>
              </w:rPr>
              <w:t>Прочие помещения    (лестницы, коридоры,    бытовки)</w:t>
            </w:r>
          </w:p>
          <w:p w14:paraId="34CD26A9" w14:textId="77777777" w:rsidR="00530D3B" w:rsidRPr="00D6757C" w:rsidRDefault="00530D3B" w:rsidP="00FC2D96">
            <w:pPr>
              <w:spacing w:after="0" w:line="240" w:lineRule="atLeas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3D50F9BC" w14:textId="77777777" w:rsidR="00530D3B" w:rsidRPr="00D6757C" w:rsidRDefault="00530D3B" w:rsidP="00FC2D96">
            <w:pPr>
              <w:spacing w:after="0" w:line="240" w:lineRule="atLeast"/>
              <w:rPr>
                <w:sz w:val="22"/>
                <w:szCs w:val="22"/>
              </w:rPr>
            </w:pPr>
            <w:r w:rsidRPr="00D6757C">
              <w:rPr>
                <w:sz w:val="22"/>
                <w:szCs w:val="22"/>
              </w:rPr>
              <w:t>Влажная уборка твердых покрытий пола</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6689810E" w14:textId="77777777" w:rsidR="00530D3B" w:rsidRPr="00D6757C" w:rsidRDefault="00530D3B" w:rsidP="00FC2D96">
            <w:pPr>
              <w:spacing w:after="0" w:line="240" w:lineRule="atLeast"/>
              <w:jc w:val="center"/>
              <w:rPr>
                <w:sz w:val="22"/>
                <w:szCs w:val="22"/>
              </w:rPr>
            </w:pPr>
            <w:r w:rsidRPr="00D6757C">
              <w:rPr>
                <w:sz w:val="22"/>
                <w:szCs w:val="22"/>
              </w:rPr>
              <w:t>Ежедневно, не менее 1 раза в день</w:t>
            </w:r>
          </w:p>
        </w:tc>
      </w:tr>
      <w:tr w:rsidR="00530D3B" w:rsidRPr="00D6757C" w14:paraId="2A2934E8"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6D86BFB7"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75BB4D"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709F617F" w14:textId="77777777" w:rsidR="00530D3B" w:rsidRPr="00D6757C" w:rsidRDefault="00530D3B" w:rsidP="00FC2D96">
            <w:pPr>
              <w:spacing w:after="0" w:line="240" w:lineRule="atLeast"/>
              <w:rPr>
                <w:sz w:val="22"/>
                <w:szCs w:val="22"/>
              </w:rPr>
            </w:pPr>
            <w:r w:rsidRPr="00D6757C">
              <w:rPr>
                <w:sz w:val="22"/>
                <w:szCs w:val="22"/>
              </w:rPr>
              <w:t>Очистка пола от видимых загрязнений с использованием чистящих и моющих средств</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2D6C2DE3" w14:textId="77777777" w:rsidR="00530D3B" w:rsidRPr="00D6757C" w:rsidRDefault="00530D3B" w:rsidP="00FC2D96">
            <w:pPr>
              <w:spacing w:after="0"/>
              <w:jc w:val="left"/>
              <w:rPr>
                <w:sz w:val="22"/>
                <w:szCs w:val="22"/>
              </w:rPr>
            </w:pPr>
          </w:p>
        </w:tc>
      </w:tr>
      <w:tr w:rsidR="00530D3B" w:rsidRPr="00D6757C" w14:paraId="025D1337"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9DF8126"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6A529D"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2FF039A3" w14:textId="77777777" w:rsidR="00530D3B" w:rsidRPr="00D6757C" w:rsidRDefault="00530D3B" w:rsidP="00FC2D96">
            <w:pPr>
              <w:spacing w:after="0" w:line="240" w:lineRule="atLeast"/>
              <w:rPr>
                <w:sz w:val="22"/>
                <w:szCs w:val="22"/>
                <w:lang w:val="en-GB"/>
              </w:rPr>
            </w:pPr>
            <w:proofErr w:type="spellStart"/>
            <w:r w:rsidRPr="00D6757C">
              <w:rPr>
                <w:sz w:val="22"/>
                <w:szCs w:val="22"/>
                <w:lang w:val="en-GB"/>
              </w:rPr>
              <w:t>Удаление</w:t>
            </w:r>
            <w:proofErr w:type="spellEnd"/>
            <w:r w:rsidRPr="00D6757C">
              <w:rPr>
                <w:sz w:val="22"/>
                <w:szCs w:val="22"/>
                <w:lang w:val="en-GB"/>
              </w:rPr>
              <w:t xml:space="preserve"> </w:t>
            </w:r>
            <w:proofErr w:type="spellStart"/>
            <w:r w:rsidRPr="00D6757C">
              <w:rPr>
                <w:sz w:val="22"/>
                <w:szCs w:val="22"/>
                <w:lang w:val="en-GB"/>
              </w:rPr>
              <w:t>пыли</w:t>
            </w:r>
            <w:proofErr w:type="spellEnd"/>
            <w:r w:rsidRPr="00D6757C">
              <w:rPr>
                <w:sz w:val="22"/>
                <w:szCs w:val="22"/>
                <w:lang w:val="en-GB"/>
              </w:rPr>
              <w:t xml:space="preserve"> с </w:t>
            </w:r>
            <w:proofErr w:type="spellStart"/>
            <w:r w:rsidRPr="00D6757C">
              <w:rPr>
                <w:sz w:val="22"/>
                <w:szCs w:val="22"/>
                <w:lang w:val="en-GB"/>
              </w:rPr>
              <w:t>плинтусов</w:t>
            </w:r>
            <w:proofErr w:type="spellEnd"/>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2DDFEB92" w14:textId="77777777" w:rsidR="00530D3B" w:rsidRPr="00D6757C" w:rsidRDefault="00530D3B" w:rsidP="00FC2D96">
            <w:pPr>
              <w:spacing w:after="0"/>
              <w:jc w:val="left"/>
              <w:rPr>
                <w:sz w:val="22"/>
                <w:szCs w:val="22"/>
              </w:rPr>
            </w:pPr>
          </w:p>
        </w:tc>
      </w:tr>
      <w:tr w:rsidR="00530D3B" w:rsidRPr="00D6757C" w14:paraId="375FE011"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47B6C9EC"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A6D2B44"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5921B9F3" w14:textId="77777777" w:rsidR="00530D3B" w:rsidRPr="00D6757C" w:rsidRDefault="00530D3B" w:rsidP="00FC2D96">
            <w:pPr>
              <w:spacing w:after="0" w:line="240" w:lineRule="atLeast"/>
              <w:rPr>
                <w:sz w:val="22"/>
                <w:szCs w:val="22"/>
              </w:rPr>
            </w:pPr>
            <w:r w:rsidRPr="00D6757C">
              <w:rPr>
                <w:sz w:val="22"/>
                <w:szCs w:val="22"/>
              </w:rPr>
              <w:t>Уборка пола от предметов (мусорные пакеты, пустые бутылки, бумажный мусор, жевательная резинка)</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DE78ED8" w14:textId="77777777" w:rsidR="00530D3B" w:rsidRPr="00D6757C" w:rsidRDefault="00530D3B" w:rsidP="00FC2D96">
            <w:pPr>
              <w:spacing w:after="0"/>
              <w:jc w:val="left"/>
              <w:rPr>
                <w:sz w:val="22"/>
                <w:szCs w:val="22"/>
              </w:rPr>
            </w:pPr>
          </w:p>
        </w:tc>
      </w:tr>
      <w:tr w:rsidR="00530D3B" w:rsidRPr="00D6757C" w14:paraId="287ABCC0"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7423BFB8"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A7EE3FE"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10FD3B5A" w14:textId="77777777" w:rsidR="00530D3B" w:rsidRPr="00D6757C" w:rsidRDefault="00530D3B" w:rsidP="00FC2D96">
            <w:pPr>
              <w:spacing w:after="0" w:line="240" w:lineRule="atLeast"/>
              <w:rPr>
                <w:sz w:val="22"/>
                <w:szCs w:val="22"/>
              </w:rPr>
            </w:pPr>
            <w:r w:rsidRPr="00D6757C">
              <w:rPr>
                <w:sz w:val="22"/>
                <w:szCs w:val="22"/>
              </w:rPr>
              <w:t>Удаление загрязнений со стен и перегородок</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5DDAA863" w14:textId="77777777" w:rsidR="00530D3B" w:rsidRPr="00D6757C" w:rsidRDefault="00530D3B" w:rsidP="00FC2D96">
            <w:pPr>
              <w:spacing w:after="0"/>
              <w:jc w:val="left"/>
              <w:rPr>
                <w:sz w:val="22"/>
                <w:szCs w:val="22"/>
              </w:rPr>
            </w:pPr>
          </w:p>
        </w:tc>
      </w:tr>
      <w:tr w:rsidR="00530D3B" w:rsidRPr="00D6757C" w14:paraId="5C54A68A" w14:textId="77777777" w:rsidTr="00FC2D96">
        <w:trPr>
          <w:trHeight w:val="303"/>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07A7E2FA" w14:textId="77777777" w:rsidR="00530D3B" w:rsidRPr="00D6757C" w:rsidRDefault="00530D3B" w:rsidP="00FC2D96">
            <w:pPr>
              <w:spacing w:after="0"/>
              <w:jc w:val="left"/>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EBB4066" w14:textId="77777777" w:rsidR="00530D3B" w:rsidRPr="00D6757C" w:rsidRDefault="00530D3B" w:rsidP="00FC2D96">
            <w:pPr>
              <w:spacing w:after="0"/>
              <w:jc w:val="left"/>
              <w:rPr>
                <w:sz w:val="22"/>
                <w:szCs w:val="22"/>
              </w:rPr>
            </w:pPr>
          </w:p>
        </w:tc>
        <w:tc>
          <w:tcPr>
            <w:tcW w:w="5701" w:type="dxa"/>
            <w:tcBorders>
              <w:top w:val="single" w:sz="4" w:space="0" w:color="auto"/>
              <w:left w:val="single" w:sz="4" w:space="0" w:color="auto"/>
              <w:bottom w:val="single" w:sz="4" w:space="0" w:color="auto"/>
              <w:right w:val="single" w:sz="4" w:space="0" w:color="auto"/>
            </w:tcBorders>
            <w:hideMark/>
          </w:tcPr>
          <w:p w14:paraId="00A27003" w14:textId="77777777" w:rsidR="00530D3B" w:rsidRPr="00D6757C" w:rsidRDefault="00530D3B" w:rsidP="00FC2D96">
            <w:pPr>
              <w:spacing w:after="0" w:line="240" w:lineRule="atLeast"/>
              <w:rPr>
                <w:sz w:val="22"/>
                <w:szCs w:val="22"/>
              </w:rPr>
            </w:pPr>
            <w:r w:rsidRPr="00D6757C">
              <w:rPr>
                <w:sz w:val="22"/>
                <w:szCs w:val="22"/>
              </w:rPr>
              <w:t>Вынос мусора из мусорных корзин</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2AFC63A" w14:textId="77777777" w:rsidR="00530D3B" w:rsidRPr="00D6757C" w:rsidRDefault="00530D3B" w:rsidP="00FC2D96">
            <w:pPr>
              <w:spacing w:after="0"/>
              <w:jc w:val="left"/>
              <w:rPr>
                <w:sz w:val="22"/>
                <w:szCs w:val="22"/>
              </w:rPr>
            </w:pPr>
          </w:p>
        </w:tc>
      </w:tr>
      <w:tr w:rsidR="00530D3B" w:rsidRPr="00D6757C" w14:paraId="4FEB827F" w14:textId="77777777" w:rsidTr="00FC2D96">
        <w:tc>
          <w:tcPr>
            <w:tcW w:w="392" w:type="dxa"/>
            <w:tcBorders>
              <w:top w:val="single" w:sz="4" w:space="0" w:color="auto"/>
              <w:left w:val="single" w:sz="4" w:space="0" w:color="auto"/>
              <w:bottom w:val="single" w:sz="4" w:space="0" w:color="auto"/>
              <w:right w:val="single" w:sz="4" w:space="0" w:color="auto"/>
            </w:tcBorders>
            <w:vAlign w:val="center"/>
            <w:hideMark/>
          </w:tcPr>
          <w:p w14:paraId="3685F119" w14:textId="77777777" w:rsidR="00530D3B" w:rsidRPr="00D6757C" w:rsidRDefault="00530D3B" w:rsidP="00FC2D96">
            <w:pPr>
              <w:spacing w:after="0" w:line="240" w:lineRule="atLeast"/>
              <w:rPr>
                <w:sz w:val="22"/>
                <w:szCs w:val="22"/>
              </w:rPr>
            </w:pPr>
            <w:r w:rsidRPr="00D6757C">
              <w:rPr>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B7F1450" w14:textId="77777777" w:rsidR="00530D3B" w:rsidRPr="00D6757C" w:rsidRDefault="00530D3B" w:rsidP="00FC2D96">
            <w:pPr>
              <w:spacing w:after="0" w:line="240" w:lineRule="atLeast"/>
              <w:rPr>
                <w:sz w:val="22"/>
                <w:szCs w:val="22"/>
              </w:rPr>
            </w:pPr>
            <w:proofErr w:type="spellStart"/>
            <w:r w:rsidRPr="00D6757C">
              <w:rPr>
                <w:sz w:val="22"/>
                <w:szCs w:val="22"/>
              </w:rPr>
              <w:t>Административ-ные</w:t>
            </w:r>
            <w:proofErr w:type="spellEnd"/>
            <w:r w:rsidRPr="00D6757C">
              <w:rPr>
                <w:sz w:val="22"/>
                <w:szCs w:val="22"/>
              </w:rPr>
              <w:t xml:space="preserve"> помещения</w:t>
            </w:r>
          </w:p>
        </w:tc>
        <w:tc>
          <w:tcPr>
            <w:tcW w:w="5701" w:type="dxa"/>
            <w:tcBorders>
              <w:top w:val="single" w:sz="4" w:space="0" w:color="auto"/>
              <w:left w:val="single" w:sz="4" w:space="0" w:color="auto"/>
              <w:bottom w:val="single" w:sz="4" w:space="0" w:color="auto"/>
              <w:right w:val="single" w:sz="4" w:space="0" w:color="auto"/>
            </w:tcBorders>
            <w:hideMark/>
          </w:tcPr>
          <w:p w14:paraId="653B1ECC" w14:textId="77777777" w:rsidR="00530D3B" w:rsidRPr="00D6757C" w:rsidRDefault="00530D3B" w:rsidP="00FC2D96">
            <w:pPr>
              <w:spacing w:after="0" w:line="240" w:lineRule="atLeast"/>
              <w:rPr>
                <w:sz w:val="22"/>
                <w:szCs w:val="22"/>
              </w:rPr>
            </w:pPr>
            <w:r w:rsidRPr="00D6757C">
              <w:rPr>
                <w:sz w:val="22"/>
                <w:szCs w:val="22"/>
              </w:rPr>
              <w:t>Вынос мусора из мусорных корзин</w:t>
            </w:r>
          </w:p>
          <w:p w14:paraId="28195ADE" w14:textId="77777777" w:rsidR="00530D3B" w:rsidRPr="00D6757C" w:rsidRDefault="00530D3B" w:rsidP="00FC2D96">
            <w:pPr>
              <w:spacing w:after="0" w:line="240" w:lineRule="atLeast"/>
              <w:rPr>
                <w:sz w:val="22"/>
                <w:szCs w:val="22"/>
              </w:rPr>
            </w:pPr>
            <w:r w:rsidRPr="00D6757C">
              <w:rPr>
                <w:sz w:val="22"/>
                <w:szCs w:val="22"/>
              </w:rPr>
              <w:t>Влажная уборка межкомнатных дверных блоков (с 2-х сторон), выключателей, дверных ручек</w:t>
            </w:r>
          </w:p>
          <w:p w14:paraId="6FBFB98F" w14:textId="77777777" w:rsidR="00530D3B" w:rsidRPr="00D6757C" w:rsidRDefault="00530D3B" w:rsidP="00FC2D96">
            <w:pPr>
              <w:spacing w:after="0" w:line="240" w:lineRule="atLeast"/>
              <w:rPr>
                <w:sz w:val="22"/>
                <w:szCs w:val="22"/>
              </w:rPr>
            </w:pPr>
            <w:r w:rsidRPr="00D6757C">
              <w:rPr>
                <w:sz w:val="22"/>
                <w:szCs w:val="22"/>
              </w:rPr>
              <w:t>Удаление локальных пятен, липких субстанций с покрытий пола, открытых поверхностей мебели</w:t>
            </w:r>
          </w:p>
          <w:p w14:paraId="293E84A8" w14:textId="77777777" w:rsidR="00530D3B" w:rsidRPr="00D6757C" w:rsidRDefault="00530D3B" w:rsidP="00FC2D96">
            <w:pPr>
              <w:spacing w:after="0" w:line="240" w:lineRule="atLeast"/>
              <w:rPr>
                <w:sz w:val="22"/>
                <w:szCs w:val="22"/>
              </w:rPr>
            </w:pPr>
            <w:r w:rsidRPr="00D6757C">
              <w:rPr>
                <w:sz w:val="22"/>
                <w:szCs w:val="22"/>
              </w:rPr>
              <w:t>Уборка мебели:</w:t>
            </w:r>
          </w:p>
          <w:p w14:paraId="5E73F579" w14:textId="77777777" w:rsidR="00530D3B" w:rsidRPr="00D6757C" w:rsidRDefault="00530D3B" w:rsidP="00FC2D96">
            <w:pPr>
              <w:spacing w:after="0" w:line="240" w:lineRule="atLeast"/>
              <w:rPr>
                <w:sz w:val="22"/>
                <w:szCs w:val="22"/>
              </w:rPr>
            </w:pPr>
            <w:r w:rsidRPr="00D6757C">
              <w:rPr>
                <w:sz w:val="22"/>
                <w:szCs w:val="22"/>
              </w:rPr>
              <w:t>- открытые поверхности столов, тумбочек, ножки стульев, кресел;</w:t>
            </w:r>
          </w:p>
          <w:p w14:paraId="219D17FF" w14:textId="77777777" w:rsidR="00530D3B" w:rsidRPr="00D6757C" w:rsidRDefault="00530D3B" w:rsidP="00FC2D96">
            <w:pPr>
              <w:spacing w:after="0" w:line="240" w:lineRule="atLeast"/>
              <w:rPr>
                <w:sz w:val="22"/>
                <w:szCs w:val="22"/>
              </w:rPr>
            </w:pPr>
            <w:r w:rsidRPr="00D6757C">
              <w:rPr>
                <w:sz w:val="22"/>
                <w:szCs w:val="22"/>
              </w:rPr>
              <w:t>- открытые поверхности шкафов;</w:t>
            </w:r>
          </w:p>
          <w:p w14:paraId="22AE60D7" w14:textId="77777777" w:rsidR="00530D3B" w:rsidRPr="00D6757C" w:rsidRDefault="00530D3B" w:rsidP="00FC2D96">
            <w:pPr>
              <w:spacing w:after="0" w:line="240" w:lineRule="atLeast"/>
              <w:rPr>
                <w:sz w:val="22"/>
                <w:szCs w:val="22"/>
              </w:rPr>
            </w:pPr>
            <w:r w:rsidRPr="00D6757C">
              <w:rPr>
                <w:sz w:val="22"/>
                <w:szCs w:val="22"/>
              </w:rPr>
              <w:t>- натирка зеркал;</w:t>
            </w:r>
          </w:p>
          <w:p w14:paraId="16C5CB5C" w14:textId="77777777" w:rsidR="00530D3B" w:rsidRPr="00D6757C" w:rsidRDefault="00530D3B" w:rsidP="00FC2D96">
            <w:pPr>
              <w:spacing w:after="0" w:line="240" w:lineRule="atLeast"/>
              <w:rPr>
                <w:sz w:val="22"/>
                <w:szCs w:val="22"/>
              </w:rPr>
            </w:pPr>
            <w:r w:rsidRPr="00D6757C">
              <w:rPr>
                <w:sz w:val="22"/>
                <w:szCs w:val="22"/>
              </w:rPr>
              <w:lastRenderedPageBreak/>
              <w:t>- чистка тканевой обивки мягкой мебели</w:t>
            </w:r>
          </w:p>
          <w:p w14:paraId="3D174530" w14:textId="77777777" w:rsidR="00530D3B" w:rsidRPr="00D6757C" w:rsidRDefault="00530D3B" w:rsidP="00FC2D96">
            <w:pPr>
              <w:spacing w:after="0" w:line="240" w:lineRule="atLeast"/>
              <w:rPr>
                <w:sz w:val="22"/>
                <w:szCs w:val="22"/>
              </w:rPr>
            </w:pPr>
            <w:r w:rsidRPr="00D6757C">
              <w:rPr>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p w14:paraId="40C62831" w14:textId="77777777" w:rsidR="00530D3B" w:rsidRPr="00D6757C" w:rsidRDefault="00530D3B" w:rsidP="00FC2D96">
            <w:pPr>
              <w:spacing w:after="0" w:line="240" w:lineRule="atLeast"/>
              <w:rPr>
                <w:sz w:val="22"/>
                <w:szCs w:val="22"/>
              </w:rPr>
            </w:pPr>
            <w:r w:rsidRPr="00D6757C">
              <w:rPr>
                <w:sz w:val="22"/>
                <w:szCs w:val="22"/>
              </w:rPr>
              <w:t>Уборка мебели:</w:t>
            </w:r>
          </w:p>
          <w:p w14:paraId="0D00ACE8" w14:textId="77777777" w:rsidR="00530D3B" w:rsidRPr="00D6757C" w:rsidRDefault="00530D3B" w:rsidP="00FC2D96">
            <w:pPr>
              <w:spacing w:after="0" w:line="240" w:lineRule="atLeast"/>
              <w:rPr>
                <w:sz w:val="22"/>
                <w:szCs w:val="22"/>
              </w:rPr>
            </w:pPr>
            <w:r w:rsidRPr="00D6757C">
              <w:rPr>
                <w:sz w:val="22"/>
                <w:szCs w:val="22"/>
              </w:rPr>
              <w:t>- влажная уборка и натирка стеклянных поверхностей шкафов от видимых загрязнений (пыли, пятен, разводов) с использованием чистящих и моющих средств;</w:t>
            </w:r>
          </w:p>
          <w:p w14:paraId="6DF5F03C" w14:textId="77777777" w:rsidR="00530D3B" w:rsidRPr="00D6757C" w:rsidRDefault="00530D3B" w:rsidP="00FC2D96">
            <w:pPr>
              <w:spacing w:after="0" w:line="240" w:lineRule="atLeast"/>
              <w:rPr>
                <w:sz w:val="22"/>
                <w:szCs w:val="22"/>
              </w:rPr>
            </w:pPr>
            <w:r w:rsidRPr="00D6757C">
              <w:rPr>
                <w:sz w:val="22"/>
                <w:szCs w:val="22"/>
              </w:rPr>
              <w:t>- верхние поверхности шкафов</w:t>
            </w:r>
          </w:p>
          <w:p w14:paraId="0F0E113B" w14:textId="77777777" w:rsidR="00530D3B" w:rsidRPr="00D6757C" w:rsidRDefault="00530D3B" w:rsidP="00FC2D96">
            <w:pPr>
              <w:spacing w:after="0" w:line="240" w:lineRule="atLeast"/>
              <w:rPr>
                <w:sz w:val="22"/>
                <w:szCs w:val="22"/>
              </w:rPr>
            </w:pPr>
            <w:r w:rsidRPr="00D6757C">
              <w:rPr>
                <w:sz w:val="22"/>
                <w:szCs w:val="22"/>
              </w:rPr>
              <w:t>Влажная уборка отопительных приборов и радиаторных решеток с внешней стороны</w:t>
            </w:r>
          </w:p>
          <w:p w14:paraId="29B7B969" w14:textId="77777777" w:rsidR="00530D3B" w:rsidRPr="00D6757C" w:rsidRDefault="00530D3B" w:rsidP="00FC2D96">
            <w:pPr>
              <w:spacing w:after="0" w:line="240" w:lineRule="atLeast"/>
              <w:rPr>
                <w:sz w:val="22"/>
                <w:szCs w:val="22"/>
              </w:rPr>
            </w:pPr>
            <w:r w:rsidRPr="00D6757C">
              <w:rPr>
                <w:sz w:val="22"/>
                <w:szCs w:val="22"/>
              </w:rPr>
              <w:t>Влажная протирка панелей стен, стендов</w:t>
            </w:r>
          </w:p>
          <w:p w14:paraId="0850B4BC" w14:textId="77777777" w:rsidR="00530D3B" w:rsidRPr="00D6757C" w:rsidRDefault="00530D3B" w:rsidP="00FC2D96">
            <w:pPr>
              <w:spacing w:after="0" w:line="240" w:lineRule="atLeast"/>
              <w:rPr>
                <w:sz w:val="22"/>
                <w:szCs w:val="22"/>
              </w:rPr>
            </w:pPr>
            <w:r w:rsidRPr="00D6757C">
              <w:rPr>
                <w:sz w:val="22"/>
                <w:szCs w:val="22"/>
              </w:rPr>
              <w:t>Полив и уход за цветами в кабинетах</w:t>
            </w:r>
          </w:p>
          <w:p w14:paraId="1B323DA2" w14:textId="77777777" w:rsidR="00530D3B" w:rsidRPr="00D6757C" w:rsidRDefault="00530D3B" w:rsidP="00FC2D96">
            <w:pPr>
              <w:spacing w:after="0" w:line="240" w:lineRule="atLeast"/>
              <w:rPr>
                <w:sz w:val="22"/>
                <w:szCs w:val="22"/>
              </w:rPr>
            </w:pPr>
            <w:r w:rsidRPr="00D6757C">
              <w:rPr>
                <w:sz w:val="22"/>
                <w:szCs w:val="22"/>
              </w:rPr>
              <w:t>Удаление пыли с настенных светильников снаружи (сухая уборка)</w:t>
            </w:r>
          </w:p>
          <w:p w14:paraId="71731F34" w14:textId="77777777" w:rsidR="00530D3B" w:rsidRPr="00D6757C" w:rsidRDefault="00530D3B" w:rsidP="00FC2D96">
            <w:pPr>
              <w:spacing w:after="0" w:line="240" w:lineRule="atLeast"/>
              <w:rPr>
                <w:sz w:val="22"/>
                <w:szCs w:val="22"/>
              </w:rPr>
            </w:pPr>
            <w:r w:rsidRPr="00D6757C">
              <w:rPr>
                <w:sz w:val="22"/>
                <w:szCs w:val="22"/>
              </w:rPr>
              <w:t>Натирка полиролью мебели и элементов интерьера</w:t>
            </w:r>
          </w:p>
          <w:p w14:paraId="6881064C" w14:textId="77777777" w:rsidR="00530D3B" w:rsidRPr="00D6757C" w:rsidRDefault="00530D3B" w:rsidP="00FC2D96">
            <w:pPr>
              <w:spacing w:after="0" w:line="240" w:lineRule="atLeast"/>
              <w:rPr>
                <w:sz w:val="22"/>
                <w:szCs w:val="22"/>
              </w:rPr>
            </w:pPr>
            <w:r w:rsidRPr="00D6757C">
              <w:rPr>
                <w:sz w:val="22"/>
                <w:szCs w:val="22"/>
              </w:rPr>
              <w:t>Чистка паркета (ламината) с использованием чистящих средств для паркета (ламината)</w:t>
            </w:r>
          </w:p>
          <w:p w14:paraId="38DB8DEB" w14:textId="77777777" w:rsidR="00530D3B" w:rsidRPr="00D6757C" w:rsidRDefault="00530D3B" w:rsidP="00FC2D96">
            <w:pPr>
              <w:spacing w:after="0" w:line="240" w:lineRule="atLeast"/>
              <w:rPr>
                <w:sz w:val="22"/>
                <w:szCs w:val="22"/>
              </w:rPr>
            </w:pPr>
            <w:r w:rsidRPr="00D6757C">
              <w:rPr>
                <w:sz w:val="22"/>
                <w:szCs w:val="22"/>
              </w:rPr>
              <w:t>Чистка мягкой мебели, кресел и сидений стульев с использованием средств для чистки мебели</w:t>
            </w:r>
          </w:p>
          <w:p w14:paraId="59E030F5" w14:textId="77777777" w:rsidR="00530D3B" w:rsidRPr="00D6757C" w:rsidRDefault="00530D3B" w:rsidP="00FC2D96">
            <w:pPr>
              <w:spacing w:after="0" w:line="240" w:lineRule="atLeast"/>
              <w:rPr>
                <w:sz w:val="22"/>
                <w:szCs w:val="22"/>
              </w:rPr>
            </w:pPr>
            <w:r w:rsidRPr="00D6757C">
              <w:rPr>
                <w:sz w:val="22"/>
                <w:szCs w:val="22"/>
              </w:rPr>
              <w:t xml:space="preserve">Нанесение полимерных покрытий на твёрдые полы </w:t>
            </w:r>
          </w:p>
          <w:p w14:paraId="08C316E0" w14:textId="77777777" w:rsidR="00530D3B" w:rsidRPr="00D6757C" w:rsidRDefault="00530D3B" w:rsidP="00FC2D96">
            <w:pPr>
              <w:spacing w:after="0" w:line="240" w:lineRule="atLeast"/>
              <w:rPr>
                <w:sz w:val="22"/>
                <w:szCs w:val="22"/>
              </w:rPr>
            </w:pPr>
            <w:r w:rsidRPr="00D6757C">
              <w:rPr>
                <w:sz w:val="22"/>
                <w:szCs w:val="22"/>
              </w:rPr>
              <w:t>Удаление паутины на стенах и потолках</w:t>
            </w:r>
          </w:p>
          <w:p w14:paraId="3F514A1F" w14:textId="77777777" w:rsidR="00530D3B" w:rsidRPr="00D6757C" w:rsidRDefault="00530D3B" w:rsidP="00FC2D96">
            <w:pPr>
              <w:spacing w:after="0" w:line="240" w:lineRule="atLeast"/>
              <w:rPr>
                <w:sz w:val="22"/>
                <w:szCs w:val="22"/>
              </w:rPr>
            </w:pPr>
            <w:r w:rsidRPr="00D6757C">
              <w:rPr>
                <w:sz w:val="22"/>
                <w:szCs w:val="22"/>
              </w:rPr>
              <w:t>Мойка и дезинфекция мусорных корзин</w:t>
            </w:r>
          </w:p>
          <w:p w14:paraId="2C954A53" w14:textId="77777777" w:rsidR="00530D3B" w:rsidRPr="00D6757C" w:rsidRDefault="00530D3B" w:rsidP="00FC2D96">
            <w:pPr>
              <w:spacing w:after="0" w:line="240" w:lineRule="atLeast"/>
              <w:rPr>
                <w:sz w:val="22"/>
                <w:szCs w:val="22"/>
              </w:rPr>
            </w:pPr>
            <w:r w:rsidRPr="00D6757C">
              <w:rPr>
                <w:sz w:val="22"/>
                <w:szCs w:val="22"/>
              </w:rPr>
              <w:t>Влажная уборка пола (кафель)</w:t>
            </w:r>
          </w:p>
          <w:p w14:paraId="76511B6E" w14:textId="77777777" w:rsidR="00530D3B" w:rsidRPr="00D6757C" w:rsidRDefault="00530D3B" w:rsidP="00FC2D96">
            <w:pPr>
              <w:spacing w:after="0" w:line="240" w:lineRule="atLeast"/>
              <w:rPr>
                <w:sz w:val="22"/>
                <w:szCs w:val="22"/>
              </w:rPr>
            </w:pPr>
            <w:r w:rsidRPr="00D6757C">
              <w:rPr>
                <w:sz w:val="22"/>
                <w:szCs w:val="22"/>
              </w:rPr>
              <w:t xml:space="preserve">Удаление локальных загрязнений с санитарно-технического оборудования с использованием чистящих и моющих средств (с крышек унитазов, включая шарниры, с внешней и внутренней поверхности раковин, </w:t>
            </w:r>
            <w:proofErr w:type="spellStart"/>
            <w:r w:rsidRPr="00D6757C">
              <w:rPr>
                <w:sz w:val="22"/>
                <w:szCs w:val="22"/>
              </w:rPr>
              <w:t>писуаров</w:t>
            </w:r>
            <w:proofErr w:type="spellEnd"/>
            <w:r w:rsidRPr="00D6757C">
              <w:rPr>
                <w:sz w:val="22"/>
                <w:szCs w:val="22"/>
              </w:rPr>
              <w:t xml:space="preserve">, унитазов душевых кабин) </w:t>
            </w:r>
          </w:p>
          <w:p w14:paraId="20963D87" w14:textId="77777777" w:rsidR="00530D3B" w:rsidRPr="00D6757C" w:rsidRDefault="00530D3B" w:rsidP="00FC2D96">
            <w:pPr>
              <w:spacing w:after="0" w:line="240" w:lineRule="atLeast"/>
              <w:rPr>
                <w:sz w:val="22"/>
                <w:szCs w:val="22"/>
              </w:rPr>
            </w:pPr>
            <w:r w:rsidRPr="00D6757C">
              <w:rPr>
                <w:sz w:val="22"/>
                <w:szCs w:val="22"/>
              </w:rPr>
              <w:t>Влажная уборка перегородок и дверей</w:t>
            </w:r>
          </w:p>
          <w:p w14:paraId="3EC3338B" w14:textId="77777777" w:rsidR="00530D3B" w:rsidRPr="00D6757C" w:rsidRDefault="00530D3B" w:rsidP="00FC2D96">
            <w:pPr>
              <w:spacing w:after="0" w:line="240" w:lineRule="atLeast"/>
              <w:rPr>
                <w:sz w:val="22"/>
                <w:szCs w:val="22"/>
              </w:rPr>
            </w:pPr>
            <w:r w:rsidRPr="00D6757C">
              <w:rPr>
                <w:sz w:val="22"/>
                <w:szCs w:val="22"/>
              </w:rPr>
              <w:t>Контроль наличия расходных материалов (жидкое мыло, туалетная бумага, бумажные полотенца, освежитель воздуха)</w:t>
            </w:r>
          </w:p>
          <w:p w14:paraId="619D2A9E" w14:textId="77777777" w:rsidR="00530D3B" w:rsidRPr="00D6757C" w:rsidRDefault="00530D3B" w:rsidP="00FC2D96">
            <w:pPr>
              <w:spacing w:after="0" w:line="240" w:lineRule="atLeast"/>
              <w:rPr>
                <w:sz w:val="22"/>
                <w:szCs w:val="22"/>
              </w:rPr>
            </w:pPr>
            <w:r w:rsidRPr="00D6757C">
              <w:rPr>
                <w:sz w:val="22"/>
                <w:szCs w:val="22"/>
              </w:rPr>
              <w:t>Замена мусорных пакетов в корзинах</w:t>
            </w:r>
          </w:p>
          <w:p w14:paraId="6578E868" w14:textId="77777777" w:rsidR="00530D3B" w:rsidRPr="00D6757C" w:rsidRDefault="00530D3B" w:rsidP="00FC2D96">
            <w:pPr>
              <w:spacing w:after="0" w:line="240" w:lineRule="atLeast"/>
              <w:rPr>
                <w:sz w:val="22"/>
                <w:szCs w:val="22"/>
              </w:rPr>
            </w:pPr>
            <w:r w:rsidRPr="00D6757C">
              <w:rPr>
                <w:sz w:val="22"/>
                <w:szCs w:val="22"/>
              </w:rPr>
              <w:t>Влажная уборка подоконников</w:t>
            </w:r>
          </w:p>
          <w:p w14:paraId="6A78C508" w14:textId="77777777" w:rsidR="00530D3B" w:rsidRPr="00D6757C" w:rsidRDefault="00530D3B" w:rsidP="00FC2D96">
            <w:pPr>
              <w:spacing w:after="0" w:line="240" w:lineRule="atLeast"/>
              <w:rPr>
                <w:sz w:val="22"/>
                <w:szCs w:val="22"/>
              </w:rPr>
            </w:pPr>
            <w:r w:rsidRPr="00D6757C">
              <w:rPr>
                <w:sz w:val="22"/>
                <w:szCs w:val="22"/>
              </w:rPr>
              <w:t>Чистка кафельных стен</w:t>
            </w:r>
          </w:p>
          <w:p w14:paraId="362BA949" w14:textId="77777777" w:rsidR="00530D3B" w:rsidRPr="00D6757C" w:rsidRDefault="00530D3B" w:rsidP="00FC2D96">
            <w:pPr>
              <w:spacing w:after="0" w:line="240" w:lineRule="atLeast"/>
              <w:rPr>
                <w:sz w:val="22"/>
                <w:szCs w:val="22"/>
              </w:rPr>
            </w:pPr>
            <w:r w:rsidRPr="00D6757C">
              <w:rPr>
                <w:sz w:val="22"/>
                <w:szCs w:val="22"/>
              </w:rPr>
              <w:t xml:space="preserve">Чистка диспенсеров и держателей </w:t>
            </w:r>
          </w:p>
          <w:p w14:paraId="440A2624" w14:textId="77777777" w:rsidR="00530D3B" w:rsidRPr="00D6757C" w:rsidRDefault="00530D3B" w:rsidP="00FC2D96">
            <w:pPr>
              <w:spacing w:after="0" w:line="240" w:lineRule="atLeast"/>
              <w:rPr>
                <w:sz w:val="22"/>
                <w:szCs w:val="22"/>
              </w:rPr>
            </w:pPr>
            <w:r w:rsidRPr="00D6757C">
              <w:rPr>
                <w:sz w:val="22"/>
                <w:szCs w:val="22"/>
              </w:rPr>
              <w:t>Влажная уборка и натирка зеркал с использованием чистящих и моющих средств</w:t>
            </w:r>
          </w:p>
          <w:p w14:paraId="54661E00" w14:textId="77777777" w:rsidR="00530D3B" w:rsidRPr="00D6757C" w:rsidRDefault="00530D3B" w:rsidP="00FC2D96">
            <w:pPr>
              <w:spacing w:after="0" w:line="240" w:lineRule="atLeast"/>
              <w:rPr>
                <w:sz w:val="22"/>
                <w:szCs w:val="22"/>
              </w:rPr>
            </w:pPr>
            <w:r w:rsidRPr="00D6757C">
              <w:rPr>
                <w:sz w:val="22"/>
                <w:szCs w:val="22"/>
              </w:rPr>
              <w:t>Влажная уборка отопительных приборов и радиаторных решеток с внешней стороны</w:t>
            </w:r>
          </w:p>
        </w:tc>
        <w:tc>
          <w:tcPr>
            <w:tcW w:w="2520" w:type="dxa"/>
            <w:tcBorders>
              <w:top w:val="single" w:sz="4" w:space="0" w:color="auto"/>
              <w:left w:val="single" w:sz="4" w:space="0" w:color="auto"/>
              <w:bottom w:val="single" w:sz="4" w:space="0" w:color="auto"/>
              <w:right w:val="single" w:sz="4" w:space="0" w:color="auto"/>
            </w:tcBorders>
            <w:vAlign w:val="center"/>
          </w:tcPr>
          <w:p w14:paraId="6C99C78E" w14:textId="77777777" w:rsidR="00530D3B" w:rsidRPr="00D6757C" w:rsidRDefault="00530D3B" w:rsidP="00FC2D96">
            <w:pPr>
              <w:spacing w:after="0" w:line="240" w:lineRule="atLeast"/>
              <w:jc w:val="center"/>
              <w:rPr>
                <w:sz w:val="22"/>
                <w:szCs w:val="22"/>
              </w:rPr>
            </w:pPr>
            <w:r w:rsidRPr="00D6757C">
              <w:rPr>
                <w:sz w:val="22"/>
                <w:szCs w:val="22"/>
              </w:rPr>
              <w:lastRenderedPageBreak/>
              <w:t>Ежедневно не менее 1 раза в день</w:t>
            </w:r>
          </w:p>
          <w:p w14:paraId="62897F74" w14:textId="77777777" w:rsidR="00530D3B" w:rsidRPr="00D6757C" w:rsidRDefault="00530D3B" w:rsidP="00FC2D96">
            <w:pPr>
              <w:spacing w:after="0" w:line="240" w:lineRule="atLeast"/>
              <w:rPr>
                <w:sz w:val="22"/>
                <w:szCs w:val="22"/>
              </w:rPr>
            </w:pPr>
          </w:p>
        </w:tc>
      </w:tr>
      <w:tr w:rsidR="00530D3B" w:rsidRPr="00D6757C" w14:paraId="7027AE9C" w14:textId="77777777" w:rsidTr="00FC2D96">
        <w:tc>
          <w:tcPr>
            <w:tcW w:w="10456" w:type="dxa"/>
            <w:gridSpan w:val="4"/>
            <w:tcBorders>
              <w:top w:val="single" w:sz="4" w:space="0" w:color="auto"/>
              <w:left w:val="single" w:sz="4" w:space="0" w:color="auto"/>
              <w:bottom w:val="single" w:sz="4" w:space="0" w:color="auto"/>
              <w:right w:val="single" w:sz="4" w:space="0" w:color="auto"/>
            </w:tcBorders>
            <w:vAlign w:val="center"/>
          </w:tcPr>
          <w:p w14:paraId="18FA178F" w14:textId="4D8C0C47" w:rsidR="00530D3B" w:rsidRPr="00D6757C" w:rsidRDefault="00530D3B" w:rsidP="00FC2D96">
            <w:pPr>
              <w:spacing w:after="0" w:line="240" w:lineRule="atLeast"/>
              <w:rPr>
                <w:sz w:val="22"/>
                <w:szCs w:val="22"/>
              </w:rPr>
            </w:pPr>
            <w:r w:rsidRPr="00D6757C">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p w14:paraId="4D667F1F" w14:textId="77777777" w:rsidR="00530D3B" w:rsidRPr="00D6757C" w:rsidRDefault="00530D3B" w:rsidP="00FC2D96">
            <w:pPr>
              <w:spacing w:after="0" w:line="240" w:lineRule="atLeast"/>
              <w:rPr>
                <w:sz w:val="22"/>
                <w:szCs w:val="22"/>
              </w:rPr>
            </w:pPr>
          </w:p>
        </w:tc>
      </w:tr>
    </w:tbl>
    <w:p w14:paraId="3D629B85" w14:textId="77777777" w:rsidR="00530D3B" w:rsidRPr="00D6757C" w:rsidRDefault="00530D3B" w:rsidP="00530D3B">
      <w:pPr>
        <w:tabs>
          <w:tab w:val="left" w:pos="284"/>
        </w:tabs>
        <w:suppressAutoHyphens/>
        <w:spacing w:after="0" w:line="240" w:lineRule="atLeast"/>
        <w:contextualSpacing/>
        <w:rPr>
          <w:sz w:val="22"/>
          <w:szCs w:val="22"/>
        </w:rPr>
      </w:pPr>
    </w:p>
    <w:p w14:paraId="0AF5191B" w14:textId="60DCF585" w:rsidR="00530D3B" w:rsidRPr="00D6757C" w:rsidRDefault="00530D3B" w:rsidP="00530D3B">
      <w:pPr>
        <w:suppressAutoHyphens/>
        <w:spacing w:after="0" w:line="240" w:lineRule="atLeast"/>
        <w:ind w:firstLine="567"/>
        <w:rPr>
          <w:b/>
          <w:sz w:val="22"/>
          <w:szCs w:val="22"/>
        </w:rPr>
      </w:pPr>
      <w:r w:rsidRPr="00D6757C">
        <w:rPr>
          <w:b/>
          <w:sz w:val="22"/>
          <w:szCs w:val="22"/>
        </w:rPr>
        <w:t>9.3. Генеральную уборку номерного фонда, общественных зон и административных помещений гостиницы «Полёт» (периодичность уборки - 1 раз в месяц, либо по требованию Заказчика):</w:t>
      </w:r>
    </w:p>
    <w:p w14:paraId="77D0E7D6" w14:textId="77777777" w:rsidR="00530D3B" w:rsidRPr="00D6757C" w:rsidRDefault="00530D3B" w:rsidP="00530D3B">
      <w:pPr>
        <w:suppressAutoHyphens/>
        <w:spacing w:after="0" w:line="240" w:lineRule="atLeast"/>
        <w:ind w:firstLine="567"/>
        <w:rPr>
          <w:sz w:val="22"/>
          <w:szCs w:val="22"/>
        </w:rPr>
      </w:pPr>
    </w:p>
    <w:p w14:paraId="245B0470" w14:textId="77777777" w:rsidR="00530D3B" w:rsidRPr="00D6757C" w:rsidRDefault="00530D3B" w:rsidP="00530D3B">
      <w:pPr>
        <w:suppressAutoHyphens/>
        <w:spacing w:after="0" w:line="240" w:lineRule="atLeast"/>
        <w:ind w:firstLine="567"/>
        <w:contextualSpacing/>
        <w:rPr>
          <w:sz w:val="22"/>
          <w:szCs w:val="22"/>
        </w:rPr>
      </w:pPr>
      <w:r w:rsidRPr="00D6757C">
        <w:rPr>
          <w:b/>
          <w:sz w:val="22"/>
          <w:szCs w:val="22"/>
        </w:rPr>
        <w:t xml:space="preserve">- </w:t>
      </w:r>
      <w:r w:rsidRPr="00D6757C">
        <w:rPr>
          <w:sz w:val="22"/>
          <w:szCs w:val="22"/>
        </w:rPr>
        <w:t xml:space="preserve">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14:paraId="52C614BA"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lastRenderedPageBreak/>
        <w:t xml:space="preserve">- влажная уборка половых покрытий, шваброй с </w:t>
      </w:r>
      <w:proofErr w:type="spellStart"/>
      <w:r w:rsidRPr="00D6757C">
        <w:rPr>
          <w:sz w:val="22"/>
          <w:szCs w:val="22"/>
        </w:rPr>
        <w:t>мопом</w:t>
      </w:r>
      <w:proofErr w:type="spellEnd"/>
      <w:r w:rsidRPr="00D6757C">
        <w:rPr>
          <w:sz w:val="22"/>
          <w:szCs w:val="22"/>
        </w:rPr>
        <w:t xml:space="preserve"> </w:t>
      </w:r>
      <w:r w:rsidRPr="00D6757C">
        <w:rPr>
          <w:b/>
          <w:sz w:val="22"/>
          <w:szCs w:val="22"/>
          <w:lang w:eastAsia="zh-CN"/>
        </w:rPr>
        <w:t>(</w:t>
      </w:r>
      <w:r w:rsidRPr="00D6757C">
        <w:rPr>
          <w:b/>
          <w:sz w:val="22"/>
          <w:szCs w:val="22"/>
          <w:lang w:val="en-US" w:eastAsia="zh-CN"/>
        </w:rPr>
        <w:t>VILEDA</w:t>
      </w:r>
      <w:r w:rsidRPr="00D6757C">
        <w:rPr>
          <w:b/>
          <w:sz w:val="22"/>
          <w:szCs w:val="22"/>
          <w:lang w:eastAsia="zh-CN"/>
        </w:rPr>
        <w:t xml:space="preserve"> </w:t>
      </w:r>
      <w:r w:rsidRPr="00D6757C">
        <w:rPr>
          <w:b/>
          <w:sz w:val="22"/>
          <w:szCs w:val="22"/>
          <w:lang w:val="en-US" w:eastAsia="zh-CN"/>
        </w:rPr>
        <w:t>professional</w:t>
      </w:r>
      <w:r w:rsidRPr="00D6757C">
        <w:rPr>
          <w:b/>
          <w:sz w:val="22"/>
          <w:szCs w:val="22"/>
          <w:lang w:eastAsia="zh-CN"/>
        </w:rPr>
        <w:t xml:space="preserve"> или аналог, который указывается участником закупки в составе заявки на участие в закупке в составе улучшенного предложения)</w:t>
      </w:r>
      <w:r w:rsidRPr="00D6757C">
        <w:rPr>
          <w:sz w:val="22"/>
          <w:szCs w:val="22"/>
        </w:rPr>
        <w:t xml:space="preserve">  и чистка ковровых покрытий пылесосом</w:t>
      </w:r>
    </w:p>
    <w:p w14:paraId="14160DD2"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 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14:paraId="2D1CFA7F"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14:paraId="4BC29F5F"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мусора; </w:t>
      </w:r>
    </w:p>
    <w:p w14:paraId="0468D310"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14:paraId="4475AE3B"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14:paraId="71A9E7B8"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удаление грязи и протирка входных дверей на этажи;</w:t>
      </w:r>
    </w:p>
    <w:p w14:paraId="1E2B7954"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уборка номерного фонда на основании требований гостиницы «Полёт» и заданий Заказчика;</w:t>
      </w:r>
    </w:p>
    <w:p w14:paraId="04DA4C2F"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выполнение иных заданий Заказчика, связанных с генеральной уборкой.</w:t>
      </w:r>
    </w:p>
    <w:p w14:paraId="45A9512F" w14:textId="77777777" w:rsidR="00530D3B" w:rsidRPr="00D6757C" w:rsidRDefault="00530D3B" w:rsidP="00530D3B">
      <w:pPr>
        <w:tabs>
          <w:tab w:val="left" w:pos="284"/>
        </w:tabs>
        <w:suppressAutoHyphens/>
        <w:spacing w:after="0" w:line="240" w:lineRule="atLeast"/>
        <w:ind w:firstLine="567"/>
        <w:contextualSpacing/>
        <w:rPr>
          <w:sz w:val="22"/>
          <w:szCs w:val="22"/>
        </w:rPr>
      </w:pPr>
    </w:p>
    <w:p w14:paraId="0B9C5510" w14:textId="77777777" w:rsidR="00530D3B" w:rsidRPr="00D6757C" w:rsidRDefault="00530D3B" w:rsidP="00530D3B">
      <w:pPr>
        <w:tabs>
          <w:tab w:val="left" w:pos="14570"/>
        </w:tabs>
        <w:spacing w:after="0" w:line="240" w:lineRule="atLeast"/>
        <w:ind w:firstLine="567"/>
        <w:rPr>
          <w:b/>
          <w:sz w:val="22"/>
          <w:szCs w:val="22"/>
        </w:rPr>
      </w:pPr>
      <w:r w:rsidRPr="00D6757C">
        <w:rPr>
          <w:b/>
          <w:sz w:val="22"/>
          <w:szCs w:val="22"/>
        </w:rPr>
        <w:t>9.4. Оперативную уборку номерного фонда, административных помещений и общественных зон гостиницы «Полёт»:</w:t>
      </w:r>
    </w:p>
    <w:p w14:paraId="07780A40" w14:textId="2F9A36D2"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9.4.1. В случае чрезвычайных обстоятельств (при протечках,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круглосуточно, по требованию Заказчика, обеспечить оперативную уборку, удаление воды и других загрязнений, вызванных указанными обстоятельствами. </w:t>
      </w:r>
    </w:p>
    <w:p w14:paraId="232DFF03" w14:textId="10BFD298"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Указанные услуги должны быть оказаны в рамках исполнения договора без дополнительной оплаты. </w:t>
      </w:r>
    </w:p>
    <w:p w14:paraId="369CCDB0"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w:t>
      </w:r>
      <w:r w:rsidRPr="00D6757C">
        <w:rPr>
          <w:b/>
          <w:sz w:val="22"/>
          <w:szCs w:val="22"/>
        </w:rPr>
        <w:t>10 (десяти) минут</w:t>
      </w:r>
      <w:r w:rsidRPr="00D6757C">
        <w:rPr>
          <w:sz w:val="22"/>
          <w:szCs w:val="22"/>
        </w:rPr>
        <w:t xml:space="preserve"> с момента вызова в дневное время (с 08-00 до 20-00) и в течение часа в ночное время (с 20-00 до 08-00).</w:t>
      </w:r>
    </w:p>
    <w:p w14:paraId="388BAA3C"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Так же, в течение </w:t>
      </w:r>
      <w:r w:rsidRPr="00D6757C">
        <w:rPr>
          <w:b/>
          <w:sz w:val="22"/>
          <w:szCs w:val="22"/>
        </w:rPr>
        <w:t>15 (пятнадцати) минут</w:t>
      </w:r>
      <w:r w:rsidRPr="00D6757C">
        <w:rPr>
          <w:sz w:val="22"/>
          <w:szCs w:val="22"/>
        </w:rPr>
        <w:t xml:space="preserve">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др.).</w:t>
      </w:r>
    </w:p>
    <w:p w14:paraId="610E9CB5"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9.4.2. Вовремя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9.4.1 настоящего Технического задания.</w:t>
      </w:r>
    </w:p>
    <w:p w14:paraId="089EAE97"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10. Оперативный мелкий ремонт номерного фонда, административных помещений и общественных зон гостиницы «Полёт», а также перемещение товароматериальных ценностей в/из и внутри здания:</w:t>
      </w:r>
    </w:p>
    <w:p w14:paraId="700F6C18" w14:textId="77777777"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10.1. В случае возникновения определенных обстоятельств, требующих проведение ремонта средней сложности в помещениях номерного фонда и других непредвиденных обстоятельствах локального характера в том числе, связанных с гостями, последствиями неблагоприятных погодных условий и др., в том числе связанных с переносом/перемещением товароматериальных ценностей в/из и внутри здания, Исполнитель обязан, по требованию Заказчика,  обеспечить выполнение данного вида работ в течение 24 часов после подачи заявки. Для выполнения данного вида работ необходимо обеспечить - не менее одного работника по комплексному обслуживанию здания ежедневно в смену. 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работника за рамками обычной продолжительности рабочей смены, данные требования выполняются в рамках исполнения действующего контракта.  </w:t>
      </w:r>
    </w:p>
    <w:p w14:paraId="1AB2CFE7" w14:textId="29FEB9AF"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ab/>
        <w:t xml:space="preserve">Указанные услуги должны быть оказаны в рамках исполнения договора без дополнительной оплаты. </w:t>
      </w:r>
    </w:p>
    <w:p w14:paraId="58DE9C12" w14:textId="77777777" w:rsidR="00530D3B" w:rsidRPr="00D6757C" w:rsidRDefault="00530D3B" w:rsidP="00530D3B">
      <w:pPr>
        <w:shd w:val="clear" w:color="auto" w:fill="FFFFFF"/>
        <w:tabs>
          <w:tab w:val="left" w:leader="underscore" w:pos="5285"/>
        </w:tabs>
        <w:suppressAutoHyphens/>
        <w:spacing w:after="0" w:line="240" w:lineRule="atLeast"/>
        <w:ind w:firstLine="567"/>
        <w:rPr>
          <w:b/>
          <w:bCs/>
          <w:spacing w:val="1"/>
          <w:sz w:val="22"/>
          <w:szCs w:val="22"/>
          <w:lang w:eastAsia="zh-CN"/>
        </w:rPr>
      </w:pPr>
    </w:p>
    <w:p w14:paraId="3B4751D2" w14:textId="77777777" w:rsidR="0060338F" w:rsidRPr="00D6757C" w:rsidRDefault="0060338F" w:rsidP="00530D3B">
      <w:pPr>
        <w:shd w:val="clear" w:color="auto" w:fill="FFFFFF"/>
        <w:tabs>
          <w:tab w:val="left" w:leader="underscore" w:pos="5285"/>
        </w:tabs>
        <w:suppressAutoHyphens/>
        <w:spacing w:after="0" w:line="240" w:lineRule="atLeast"/>
        <w:ind w:firstLine="567"/>
        <w:rPr>
          <w:b/>
          <w:bCs/>
          <w:spacing w:val="1"/>
          <w:sz w:val="22"/>
          <w:szCs w:val="22"/>
          <w:lang w:eastAsia="zh-CN"/>
        </w:rPr>
      </w:pPr>
    </w:p>
    <w:p w14:paraId="6F163F7E" w14:textId="33683375" w:rsidR="00530D3B" w:rsidRPr="00D6757C" w:rsidRDefault="00530D3B" w:rsidP="00530D3B">
      <w:pPr>
        <w:shd w:val="clear" w:color="auto" w:fill="FFFFFF"/>
        <w:tabs>
          <w:tab w:val="left" w:leader="underscore" w:pos="5285"/>
        </w:tabs>
        <w:suppressAutoHyphens/>
        <w:spacing w:after="0" w:line="240" w:lineRule="atLeast"/>
        <w:ind w:firstLine="567"/>
        <w:rPr>
          <w:b/>
          <w:bCs/>
          <w:spacing w:val="1"/>
          <w:sz w:val="22"/>
          <w:szCs w:val="22"/>
          <w:lang w:eastAsia="zh-CN"/>
        </w:rPr>
      </w:pPr>
      <w:r w:rsidRPr="00D6757C">
        <w:rPr>
          <w:b/>
          <w:bCs/>
          <w:spacing w:val="1"/>
          <w:sz w:val="22"/>
          <w:szCs w:val="22"/>
          <w:lang w:eastAsia="zh-CN"/>
        </w:rPr>
        <w:lastRenderedPageBreak/>
        <w:t xml:space="preserve">11. </w:t>
      </w:r>
      <w:r w:rsidRPr="00D6757C">
        <w:rPr>
          <w:b/>
          <w:sz w:val="22"/>
          <w:szCs w:val="22"/>
        </w:rPr>
        <w:t xml:space="preserve">Характеристики материалов и оборудования, используемых при </w:t>
      </w:r>
      <w:r w:rsidR="007E2689" w:rsidRPr="00D6757C">
        <w:rPr>
          <w:b/>
          <w:sz w:val="22"/>
          <w:szCs w:val="22"/>
        </w:rPr>
        <w:t>оказании</w:t>
      </w:r>
      <w:r w:rsidRPr="00D6757C">
        <w:rPr>
          <w:b/>
          <w:sz w:val="22"/>
          <w:szCs w:val="22"/>
        </w:rPr>
        <w:t xml:space="preserve"> услуг Исполнителем по договору:</w:t>
      </w:r>
    </w:p>
    <w:p w14:paraId="438EC6A0" w14:textId="0D7CA9D7" w:rsidR="00530D3B" w:rsidRPr="00D6757C" w:rsidRDefault="00530D3B" w:rsidP="00530D3B">
      <w:pPr>
        <w:spacing w:after="0" w:line="240" w:lineRule="atLeast"/>
        <w:ind w:firstLine="567"/>
        <w:rPr>
          <w:sz w:val="22"/>
          <w:szCs w:val="22"/>
        </w:rPr>
      </w:pPr>
      <w:r w:rsidRPr="00D6757C">
        <w:rPr>
          <w:sz w:val="22"/>
          <w:szCs w:val="22"/>
        </w:rPr>
        <w:t xml:space="preserve">11.1. Все используемые при 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w:t>
      </w:r>
      <w:r w:rsidR="007E2689" w:rsidRPr="00D6757C">
        <w:rPr>
          <w:sz w:val="22"/>
          <w:szCs w:val="22"/>
        </w:rPr>
        <w:t>оказания</w:t>
      </w:r>
      <w:r w:rsidRPr="00D6757C">
        <w:rPr>
          <w:sz w:val="22"/>
          <w:szCs w:val="22"/>
        </w:rPr>
        <w:t xml:space="preserve"> услуг, исполняемых с использованием этих материалов и оборудования.</w:t>
      </w:r>
    </w:p>
    <w:p w14:paraId="5766B9B9" w14:textId="17C3CDCE" w:rsidR="00530D3B" w:rsidRPr="00D6757C" w:rsidRDefault="00530D3B" w:rsidP="00530D3B">
      <w:pPr>
        <w:widowControl w:val="0"/>
        <w:shd w:val="clear" w:color="auto" w:fill="FFFFFF"/>
        <w:autoSpaceDE w:val="0"/>
        <w:autoSpaceDN w:val="0"/>
        <w:adjustRightInd w:val="0"/>
        <w:spacing w:after="0" w:line="240" w:lineRule="atLeast"/>
        <w:ind w:firstLine="567"/>
        <w:rPr>
          <w:sz w:val="22"/>
          <w:szCs w:val="22"/>
        </w:rPr>
      </w:pPr>
      <w:r w:rsidRPr="00D6757C">
        <w:rPr>
          <w:sz w:val="22"/>
          <w:szCs w:val="22"/>
        </w:rPr>
        <w:t>11.2.</w:t>
      </w:r>
      <w:r w:rsidR="003D51F2" w:rsidRPr="00D6757C">
        <w:rPr>
          <w:sz w:val="22"/>
          <w:szCs w:val="22"/>
        </w:rPr>
        <w:t xml:space="preserve"> </w:t>
      </w:r>
      <w:r w:rsidRPr="00D6757C">
        <w:rPr>
          <w:sz w:val="22"/>
          <w:szCs w:val="22"/>
        </w:rPr>
        <w:t>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14:paraId="1AEFC0A1" w14:textId="4DBB0D2F" w:rsidR="00530D3B" w:rsidRPr="00D6757C" w:rsidRDefault="00530D3B" w:rsidP="00530D3B">
      <w:pPr>
        <w:widowControl w:val="0"/>
        <w:shd w:val="clear" w:color="auto" w:fill="FFFFFF"/>
        <w:autoSpaceDE w:val="0"/>
        <w:autoSpaceDN w:val="0"/>
        <w:adjustRightInd w:val="0"/>
        <w:spacing w:after="0" w:line="240" w:lineRule="atLeast"/>
        <w:ind w:firstLine="567"/>
        <w:rPr>
          <w:sz w:val="22"/>
          <w:szCs w:val="22"/>
        </w:rPr>
      </w:pPr>
      <w:r w:rsidRPr="00D6757C">
        <w:rPr>
          <w:sz w:val="22"/>
          <w:szCs w:val="22"/>
        </w:rPr>
        <w:t>11.3.</w:t>
      </w:r>
      <w:r w:rsidR="003D51F2" w:rsidRPr="00D6757C">
        <w:rPr>
          <w:sz w:val="22"/>
          <w:szCs w:val="22"/>
        </w:rPr>
        <w:t xml:space="preserve"> </w:t>
      </w:r>
      <w:r w:rsidRPr="00D6757C">
        <w:rPr>
          <w:sz w:val="22"/>
          <w:szCs w:val="22"/>
        </w:rPr>
        <w:t>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7ABDB2D5" w14:textId="72A8F11B" w:rsidR="00530D3B" w:rsidRPr="00D6757C" w:rsidRDefault="00530D3B" w:rsidP="00530D3B">
      <w:pPr>
        <w:spacing w:after="0" w:line="240" w:lineRule="atLeast"/>
        <w:ind w:firstLine="567"/>
        <w:rPr>
          <w:b/>
          <w:sz w:val="22"/>
          <w:szCs w:val="22"/>
        </w:rPr>
      </w:pPr>
      <w:r w:rsidRPr="00D6757C">
        <w:rPr>
          <w:b/>
          <w:sz w:val="22"/>
          <w:szCs w:val="22"/>
        </w:rPr>
        <w:t xml:space="preserve">Требования к моющим средствам при </w:t>
      </w:r>
      <w:r w:rsidR="007E2689" w:rsidRPr="00D6757C">
        <w:rPr>
          <w:b/>
          <w:sz w:val="22"/>
          <w:szCs w:val="22"/>
        </w:rPr>
        <w:t xml:space="preserve">оказании </w:t>
      </w:r>
      <w:r w:rsidRPr="00D6757C">
        <w:rPr>
          <w:b/>
          <w:sz w:val="22"/>
          <w:szCs w:val="22"/>
        </w:rPr>
        <w:t>услуг Исполнителем в гостинице «Полёт».</w:t>
      </w:r>
    </w:p>
    <w:p w14:paraId="5A82871E" w14:textId="77777777" w:rsidR="00530D3B" w:rsidRPr="00D6757C" w:rsidRDefault="00530D3B" w:rsidP="00530D3B">
      <w:pPr>
        <w:spacing w:after="0" w:line="240" w:lineRule="atLeast"/>
        <w:ind w:firstLine="567"/>
        <w:rPr>
          <w:sz w:val="22"/>
          <w:szCs w:val="22"/>
        </w:rPr>
      </w:pPr>
      <w:r w:rsidRPr="00D6757C">
        <w:rPr>
          <w:sz w:val="22"/>
          <w:szCs w:val="22"/>
        </w:rPr>
        <w:t>11.4. 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14:paraId="5C867FE9" w14:textId="77777777" w:rsidR="00530D3B" w:rsidRPr="00D6757C" w:rsidRDefault="00530D3B" w:rsidP="00530D3B">
      <w:pPr>
        <w:spacing w:after="0" w:line="240" w:lineRule="atLeast"/>
        <w:ind w:firstLine="567"/>
        <w:rPr>
          <w:b/>
          <w:sz w:val="22"/>
          <w:szCs w:val="22"/>
        </w:rPr>
      </w:pPr>
      <w:r w:rsidRPr="00D6757C">
        <w:rPr>
          <w:sz w:val="22"/>
          <w:szCs w:val="22"/>
        </w:rPr>
        <w:t>11.5 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гипоаллергенны;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14:paraId="2EE5EAB5" w14:textId="77777777" w:rsidR="00530D3B" w:rsidRPr="00D6757C" w:rsidRDefault="00530D3B" w:rsidP="00530D3B">
      <w:pPr>
        <w:tabs>
          <w:tab w:val="left" w:pos="993"/>
        </w:tabs>
        <w:spacing w:after="0" w:line="240" w:lineRule="atLeast"/>
        <w:ind w:firstLine="567"/>
        <w:contextualSpacing/>
        <w:rPr>
          <w:sz w:val="22"/>
          <w:szCs w:val="22"/>
        </w:rPr>
      </w:pPr>
      <w:r w:rsidRPr="00D6757C">
        <w:rPr>
          <w:sz w:val="22"/>
          <w:szCs w:val="22"/>
        </w:rPr>
        <w:t>11.6.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4569EC28" w14:textId="77777777" w:rsidR="00530D3B" w:rsidRPr="00D6757C" w:rsidRDefault="00530D3B" w:rsidP="00530D3B">
      <w:pPr>
        <w:shd w:val="clear" w:color="auto" w:fill="FFFFFF"/>
        <w:tabs>
          <w:tab w:val="left" w:leader="underscore" w:pos="5285"/>
        </w:tabs>
        <w:suppressAutoHyphens/>
        <w:spacing w:after="0" w:line="240" w:lineRule="atLeast"/>
        <w:ind w:firstLine="567"/>
        <w:rPr>
          <w:b/>
          <w:color w:val="FF0000"/>
          <w:sz w:val="22"/>
          <w:szCs w:val="22"/>
        </w:rPr>
      </w:pPr>
    </w:p>
    <w:p w14:paraId="0B95A289" w14:textId="77777777" w:rsidR="00530D3B" w:rsidRPr="00D6757C" w:rsidRDefault="00530D3B" w:rsidP="00530D3B">
      <w:pPr>
        <w:spacing w:after="0" w:line="240" w:lineRule="atLeast"/>
        <w:rPr>
          <w:b/>
          <w:color w:val="FF0000"/>
          <w:sz w:val="22"/>
          <w:szCs w:val="22"/>
        </w:rPr>
      </w:pPr>
    </w:p>
    <w:tbl>
      <w:tblPr>
        <w:tblStyle w:val="56"/>
        <w:tblW w:w="13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4728"/>
      </w:tblGrid>
      <w:tr w:rsidR="00530D3B" w:rsidRPr="00D6757C" w14:paraId="5ADD7A45" w14:textId="77777777" w:rsidTr="00052B40">
        <w:trPr>
          <w:trHeight w:val="80"/>
        </w:trPr>
        <w:tc>
          <w:tcPr>
            <w:tcW w:w="9072" w:type="dxa"/>
          </w:tcPr>
          <w:p w14:paraId="068919BF" w14:textId="43077CA3" w:rsidR="00530D3B" w:rsidRPr="00D6757C" w:rsidRDefault="00530D3B" w:rsidP="00052B40">
            <w:pPr>
              <w:widowControl w:val="0"/>
              <w:autoSpaceDE w:val="0"/>
              <w:autoSpaceDN w:val="0"/>
              <w:adjustRightInd w:val="0"/>
              <w:spacing w:after="0"/>
              <w:ind w:firstLine="0"/>
              <w:jc w:val="left"/>
              <w:rPr>
                <w:bCs/>
                <w:sz w:val="22"/>
                <w:szCs w:val="22"/>
              </w:rPr>
            </w:pPr>
            <w:r w:rsidRPr="00D6757C">
              <w:rPr>
                <w:bCs/>
                <w:sz w:val="22"/>
                <w:szCs w:val="22"/>
              </w:rPr>
              <w:t xml:space="preserve">Руководитель КСО АО «Аэропорт Сургут» </w:t>
            </w:r>
            <w:r w:rsidR="00052B40" w:rsidRPr="00D6757C">
              <w:rPr>
                <w:bCs/>
                <w:sz w:val="22"/>
                <w:szCs w:val="22"/>
              </w:rPr>
              <w:t xml:space="preserve">                                        Н.Р. Шевченко</w:t>
            </w:r>
          </w:p>
        </w:tc>
        <w:tc>
          <w:tcPr>
            <w:tcW w:w="4728" w:type="dxa"/>
          </w:tcPr>
          <w:p w14:paraId="02DB8DA1" w14:textId="77777777" w:rsidR="00530D3B" w:rsidRPr="00D6757C" w:rsidRDefault="00530D3B" w:rsidP="00FC2D96">
            <w:pPr>
              <w:widowControl w:val="0"/>
              <w:autoSpaceDE w:val="0"/>
              <w:autoSpaceDN w:val="0"/>
              <w:adjustRightInd w:val="0"/>
              <w:spacing w:after="0"/>
              <w:ind w:firstLine="0"/>
              <w:rPr>
                <w:bCs/>
                <w:sz w:val="22"/>
                <w:szCs w:val="22"/>
              </w:rPr>
            </w:pPr>
          </w:p>
          <w:p w14:paraId="4C43A9FF" w14:textId="77777777" w:rsidR="003D51F2" w:rsidRPr="00D6757C" w:rsidRDefault="003D51F2" w:rsidP="00FC2D96">
            <w:pPr>
              <w:widowControl w:val="0"/>
              <w:autoSpaceDE w:val="0"/>
              <w:autoSpaceDN w:val="0"/>
              <w:adjustRightInd w:val="0"/>
              <w:spacing w:after="0"/>
              <w:ind w:firstLine="0"/>
              <w:rPr>
                <w:bCs/>
                <w:sz w:val="22"/>
                <w:szCs w:val="22"/>
              </w:rPr>
            </w:pPr>
          </w:p>
        </w:tc>
      </w:tr>
    </w:tbl>
    <w:p w14:paraId="2B45551F" w14:textId="77777777" w:rsidR="00052B40" w:rsidRPr="00D6757C" w:rsidRDefault="00052B40" w:rsidP="00530D3B">
      <w:pPr>
        <w:jc w:val="center"/>
        <w:rPr>
          <w:b/>
          <w:color w:val="C00000"/>
          <w:sz w:val="22"/>
          <w:szCs w:val="22"/>
          <w:u w:val="single"/>
        </w:rPr>
      </w:pPr>
    </w:p>
    <w:p w14:paraId="1C34A59B" w14:textId="77777777" w:rsidR="00052B40" w:rsidRPr="00D6757C" w:rsidRDefault="00052B40" w:rsidP="00530D3B">
      <w:pPr>
        <w:jc w:val="center"/>
        <w:rPr>
          <w:b/>
          <w:color w:val="C00000"/>
          <w:sz w:val="22"/>
          <w:szCs w:val="22"/>
          <w:u w:val="single"/>
        </w:rPr>
      </w:pPr>
    </w:p>
    <w:p w14:paraId="6AA95565" w14:textId="77777777" w:rsidR="00052B40" w:rsidRPr="00D6757C" w:rsidRDefault="00052B40" w:rsidP="00530D3B">
      <w:pPr>
        <w:jc w:val="center"/>
        <w:rPr>
          <w:b/>
          <w:color w:val="C00000"/>
          <w:sz w:val="22"/>
          <w:szCs w:val="22"/>
          <w:u w:val="single"/>
        </w:rPr>
      </w:pPr>
    </w:p>
    <w:p w14:paraId="4EA9BF8E" w14:textId="77777777" w:rsidR="00052B40" w:rsidRPr="00D6757C" w:rsidRDefault="00052B40" w:rsidP="00530D3B">
      <w:pPr>
        <w:jc w:val="center"/>
        <w:rPr>
          <w:b/>
          <w:color w:val="C00000"/>
          <w:sz w:val="22"/>
          <w:szCs w:val="22"/>
          <w:u w:val="single"/>
        </w:rPr>
      </w:pPr>
    </w:p>
    <w:p w14:paraId="1C152DE5" w14:textId="77777777" w:rsidR="00052B40" w:rsidRPr="00D6757C" w:rsidRDefault="00052B40" w:rsidP="00530D3B">
      <w:pPr>
        <w:jc w:val="center"/>
        <w:rPr>
          <w:b/>
          <w:color w:val="C00000"/>
          <w:sz w:val="22"/>
          <w:szCs w:val="22"/>
          <w:u w:val="single"/>
        </w:rPr>
      </w:pPr>
    </w:p>
    <w:p w14:paraId="3A4CDC88" w14:textId="77777777" w:rsidR="00052B40" w:rsidRPr="00D6757C" w:rsidRDefault="00052B40" w:rsidP="00530D3B">
      <w:pPr>
        <w:jc w:val="center"/>
        <w:rPr>
          <w:b/>
          <w:color w:val="C00000"/>
          <w:sz w:val="22"/>
          <w:szCs w:val="22"/>
          <w:u w:val="single"/>
        </w:rPr>
      </w:pPr>
    </w:p>
    <w:p w14:paraId="0CD4F764" w14:textId="77777777" w:rsidR="00052B40" w:rsidRPr="00D6757C" w:rsidRDefault="00052B40" w:rsidP="00530D3B">
      <w:pPr>
        <w:jc w:val="center"/>
        <w:rPr>
          <w:b/>
          <w:color w:val="C00000"/>
          <w:sz w:val="22"/>
          <w:szCs w:val="22"/>
          <w:u w:val="single"/>
        </w:rPr>
      </w:pPr>
    </w:p>
    <w:p w14:paraId="27A5686C" w14:textId="77777777" w:rsidR="00052B40" w:rsidRPr="00D6757C" w:rsidRDefault="00052B40" w:rsidP="00530D3B">
      <w:pPr>
        <w:jc w:val="center"/>
        <w:rPr>
          <w:b/>
          <w:color w:val="C00000"/>
          <w:sz w:val="22"/>
          <w:szCs w:val="22"/>
          <w:u w:val="single"/>
        </w:rPr>
      </w:pPr>
    </w:p>
    <w:p w14:paraId="1859B171" w14:textId="77777777" w:rsidR="00052B40" w:rsidRPr="00D6757C" w:rsidRDefault="00052B40" w:rsidP="00530D3B">
      <w:pPr>
        <w:jc w:val="center"/>
        <w:rPr>
          <w:b/>
          <w:color w:val="C00000"/>
          <w:sz w:val="22"/>
          <w:szCs w:val="22"/>
          <w:u w:val="single"/>
        </w:rPr>
      </w:pPr>
    </w:p>
    <w:p w14:paraId="42C1806B" w14:textId="77777777" w:rsidR="00052B40" w:rsidRPr="00D6757C" w:rsidRDefault="00052B40" w:rsidP="00530D3B">
      <w:pPr>
        <w:jc w:val="center"/>
        <w:rPr>
          <w:b/>
          <w:color w:val="C00000"/>
          <w:sz w:val="22"/>
          <w:szCs w:val="22"/>
          <w:u w:val="single"/>
        </w:rPr>
      </w:pPr>
    </w:p>
    <w:p w14:paraId="0394324F" w14:textId="77777777" w:rsidR="00052B40" w:rsidRPr="00D6757C" w:rsidRDefault="00052B40" w:rsidP="00530D3B">
      <w:pPr>
        <w:jc w:val="center"/>
        <w:rPr>
          <w:b/>
          <w:color w:val="C00000"/>
          <w:sz w:val="22"/>
          <w:szCs w:val="22"/>
          <w:u w:val="single"/>
        </w:rPr>
      </w:pPr>
    </w:p>
    <w:p w14:paraId="20261859" w14:textId="77777777" w:rsidR="00052B40" w:rsidRPr="00D6757C" w:rsidRDefault="00052B40" w:rsidP="00530D3B">
      <w:pPr>
        <w:jc w:val="center"/>
        <w:rPr>
          <w:b/>
          <w:color w:val="C00000"/>
          <w:sz w:val="22"/>
          <w:szCs w:val="22"/>
          <w:u w:val="single"/>
        </w:rPr>
      </w:pPr>
    </w:p>
    <w:p w14:paraId="1697F3E0" w14:textId="77777777" w:rsidR="00052B40" w:rsidRPr="00D6757C" w:rsidRDefault="00052B40" w:rsidP="00530D3B">
      <w:pPr>
        <w:jc w:val="center"/>
        <w:rPr>
          <w:b/>
          <w:color w:val="C00000"/>
          <w:sz w:val="22"/>
          <w:szCs w:val="22"/>
          <w:u w:val="single"/>
        </w:rPr>
      </w:pPr>
    </w:p>
    <w:p w14:paraId="11BD7C63" w14:textId="77777777" w:rsidR="00052B40" w:rsidRPr="00D6757C" w:rsidRDefault="00052B40" w:rsidP="00530D3B">
      <w:pPr>
        <w:jc w:val="center"/>
        <w:rPr>
          <w:b/>
          <w:color w:val="C00000"/>
          <w:sz w:val="22"/>
          <w:szCs w:val="22"/>
          <w:u w:val="single"/>
        </w:rPr>
      </w:pPr>
    </w:p>
    <w:p w14:paraId="632E060C" w14:textId="77777777" w:rsidR="00052B40" w:rsidRPr="00D6757C" w:rsidRDefault="00052B40" w:rsidP="00530D3B">
      <w:pPr>
        <w:jc w:val="center"/>
        <w:rPr>
          <w:b/>
          <w:color w:val="C00000"/>
          <w:sz w:val="22"/>
          <w:szCs w:val="22"/>
          <w:u w:val="single"/>
        </w:rPr>
      </w:pPr>
    </w:p>
    <w:p w14:paraId="6F9B7A32" w14:textId="77777777" w:rsidR="00052B40" w:rsidRPr="00D6757C" w:rsidRDefault="00052B40" w:rsidP="00530D3B">
      <w:pPr>
        <w:jc w:val="center"/>
        <w:rPr>
          <w:b/>
          <w:color w:val="C00000"/>
          <w:sz w:val="22"/>
          <w:szCs w:val="22"/>
          <w:u w:val="single"/>
        </w:rPr>
      </w:pPr>
    </w:p>
    <w:p w14:paraId="6C59F869" w14:textId="77777777" w:rsidR="00052B40" w:rsidRPr="00D6757C" w:rsidRDefault="00052B40" w:rsidP="00530D3B">
      <w:pPr>
        <w:jc w:val="center"/>
        <w:rPr>
          <w:b/>
          <w:color w:val="C00000"/>
          <w:sz w:val="22"/>
          <w:szCs w:val="22"/>
          <w:u w:val="single"/>
        </w:rPr>
      </w:pPr>
    </w:p>
    <w:p w14:paraId="3CE0E6AB" w14:textId="77777777" w:rsidR="00052B40" w:rsidRPr="00D6757C" w:rsidRDefault="00052B40" w:rsidP="00530D3B">
      <w:pPr>
        <w:jc w:val="center"/>
        <w:rPr>
          <w:b/>
          <w:color w:val="C00000"/>
          <w:sz w:val="22"/>
          <w:szCs w:val="22"/>
          <w:u w:val="single"/>
        </w:rPr>
      </w:pPr>
    </w:p>
    <w:p w14:paraId="2E177FB9" w14:textId="77777777" w:rsidR="00D213F4" w:rsidRPr="00D6757C" w:rsidRDefault="00D213F4" w:rsidP="00530D3B">
      <w:pPr>
        <w:jc w:val="center"/>
        <w:rPr>
          <w:b/>
          <w:color w:val="C00000"/>
          <w:sz w:val="22"/>
          <w:szCs w:val="22"/>
          <w:u w:val="single"/>
        </w:rPr>
      </w:pPr>
    </w:p>
    <w:p w14:paraId="1AE9838E" w14:textId="77777777" w:rsidR="00052B40" w:rsidRPr="00D6757C" w:rsidRDefault="00052B40" w:rsidP="00530D3B">
      <w:pPr>
        <w:jc w:val="center"/>
        <w:rPr>
          <w:b/>
          <w:color w:val="C00000"/>
          <w:sz w:val="22"/>
          <w:szCs w:val="22"/>
          <w:u w:val="single"/>
        </w:rPr>
      </w:pPr>
    </w:p>
    <w:p w14:paraId="064E48A3" w14:textId="77777777" w:rsidR="007E2689" w:rsidRPr="00D6757C" w:rsidRDefault="007E2689" w:rsidP="00530D3B">
      <w:pPr>
        <w:jc w:val="center"/>
        <w:rPr>
          <w:b/>
          <w:color w:val="C00000"/>
          <w:sz w:val="22"/>
          <w:szCs w:val="22"/>
          <w:u w:val="single"/>
        </w:rPr>
      </w:pPr>
    </w:p>
    <w:p w14:paraId="7DA892B6" w14:textId="1AFDEFE9" w:rsidR="00530D3B" w:rsidRPr="00D6757C" w:rsidRDefault="00530D3B" w:rsidP="00530D3B">
      <w:pPr>
        <w:jc w:val="center"/>
        <w:rPr>
          <w:b/>
          <w:color w:val="C00000"/>
          <w:sz w:val="22"/>
          <w:szCs w:val="22"/>
          <w:u w:val="single"/>
        </w:rPr>
      </w:pPr>
      <w:r w:rsidRPr="00D6757C">
        <w:rPr>
          <w:b/>
          <w:color w:val="C00000"/>
          <w:sz w:val="22"/>
          <w:szCs w:val="22"/>
          <w:u w:val="single"/>
        </w:rPr>
        <w:t>ЧАСТЬ 4</w:t>
      </w:r>
    </w:p>
    <w:p w14:paraId="471154AA" w14:textId="0C0CFD32" w:rsidR="00530D3B" w:rsidRPr="00D6757C" w:rsidRDefault="00530D3B" w:rsidP="00D213F4">
      <w:pPr>
        <w:spacing w:after="0" w:line="240" w:lineRule="atLeast"/>
        <w:jc w:val="center"/>
        <w:rPr>
          <w:b/>
          <w:color w:val="C00000"/>
          <w:sz w:val="22"/>
          <w:szCs w:val="22"/>
        </w:rPr>
      </w:pPr>
      <w:r w:rsidRPr="00D6757C">
        <w:rPr>
          <w:b/>
          <w:color w:val="C00000"/>
          <w:sz w:val="22"/>
          <w:szCs w:val="22"/>
        </w:rPr>
        <w:t xml:space="preserve">Предмет: </w:t>
      </w:r>
      <w:r w:rsidR="00D213F4" w:rsidRPr="00D6757C">
        <w:rPr>
          <w:b/>
          <w:color w:val="C00000"/>
          <w:sz w:val="22"/>
          <w:szCs w:val="22"/>
        </w:rPr>
        <w:t>О</w:t>
      </w:r>
      <w:r w:rsidRPr="00D6757C">
        <w:rPr>
          <w:b/>
          <w:color w:val="C00000"/>
          <w:sz w:val="22"/>
          <w:szCs w:val="22"/>
        </w:rPr>
        <w:t>казание услуг по комплексной уборке территорий,</w:t>
      </w:r>
    </w:p>
    <w:p w14:paraId="7EE9E408" w14:textId="77777777" w:rsidR="00530D3B" w:rsidRPr="00D6757C" w:rsidRDefault="00530D3B" w:rsidP="00530D3B">
      <w:pPr>
        <w:spacing w:after="0" w:line="240" w:lineRule="atLeast"/>
        <w:jc w:val="center"/>
        <w:rPr>
          <w:b/>
          <w:color w:val="C00000"/>
          <w:sz w:val="22"/>
          <w:szCs w:val="22"/>
        </w:rPr>
      </w:pPr>
      <w:r w:rsidRPr="00D6757C">
        <w:rPr>
          <w:b/>
          <w:color w:val="C00000"/>
          <w:sz w:val="22"/>
          <w:szCs w:val="22"/>
        </w:rPr>
        <w:t>прилегающих к профилакторию «Полёт»</w:t>
      </w:r>
    </w:p>
    <w:p w14:paraId="6DDE04C9" w14:textId="77777777" w:rsidR="00530D3B" w:rsidRPr="00D6757C" w:rsidRDefault="00530D3B" w:rsidP="00530D3B">
      <w:pPr>
        <w:spacing w:after="0" w:line="240" w:lineRule="atLeast"/>
        <w:jc w:val="center"/>
        <w:rPr>
          <w:color w:val="C00000"/>
          <w:spacing w:val="2"/>
          <w:sz w:val="22"/>
          <w:szCs w:val="22"/>
        </w:rPr>
      </w:pPr>
    </w:p>
    <w:p w14:paraId="1A087DE4" w14:textId="77777777" w:rsidR="000A56C2" w:rsidRPr="00D6757C" w:rsidRDefault="000A56C2" w:rsidP="00530D3B">
      <w:pPr>
        <w:spacing w:after="0" w:line="240" w:lineRule="atLeast"/>
        <w:jc w:val="center"/>
        <w:rPr>
          <w:color w:val="C00000"/>
          <w:spacing w:val="2"/>
          <w:sz w:val="22"/>
          <w:szCs w:val="22"/>
        </w:rPr>
      </w:pPr>
    </w:p>
    <w:p w14:paraId="796A72DA" w14:textId="2DFC719D" w:rsidR="00530D3B" w:rsidRPr="00D6757C" w:rsidRDefault="00530D3B" w:rsidP="00530D3B">
      <w:pPr>
        <w:spacing w:after="0" w:line="240" w:lineRule="atLeast"/>
        <w:ind w:firstLine="567"/>
        <w:rPr>
          <w:sz w:val="22"/>
          <w:szCs w:val="22"/>
        </w:rPr>
      </w:pPr>
      <w:r w:rsidRPr="00D6757C">
        <w:rPr>
          <w:sz w:val="22"/>
          <w:szCs w:val="22"/>
        </w:rPr>
        <w:t xml:space="preserve">Настоящее техническое задание определяет технические и организационные требования к организации оказания услуг по комплексной уборке территорий, прилегающих к профилакторию «Полёт», а именно услуг по обеспечению комплекса мер, направленных на ежедневную комплексную уборку прилегающих территорий на основе договора. </w:t>
      </w:r>
    </w:p>
    <w:p w14:paraId="03C4FB54" w14:textId="77777777" w:rsidR="00530D3B" w:rsidRPr="00D6757C" w:rsidRDefault="00530D3B" w:rsidP="00530D3B">
      <w:pPr>
        <w:spacing w:after="0" w:line="240" w:lineRule="atLeast"/>
        <w:ind w:firstLine="567"/>
        <w:rPr>
          <w:sz w:val="22"/>
          <w:szCs w:val="22"/>
        </w:rPr>
      </w:pPr>
    </w:p>
    <w:p w14:paraId="59C395E1" w14:textId="3370FD76" w:rsidR="00530D3B" w:rsidRPr="00D6757C" w:rsidRDefault="00530D3B" w:rsidP="008C06F7">
      <w:pPr>
        <w:spacing w:after="0" w:line="240" w:lineRule="atLeast"/>
        <w:ind w:firstLine="567"/>
        <w:contextualSpacing/>
        <w:rPr>
          <w:b/>
          <w:sz w:val="22"/>
          <w:szCs w:val="22"/>
        </w:rPr>
      </w:pPr>
      <w:r w:rsidRPr="00D6757C">
        <w:rPr>
          <w:b/>
          <w:sz w:val="22"/>
          <w:szCs w:val="22"/>
        </w:rPr>
        <w:t xml:space="preserve">1. Предмет: </w:t>
      </w:r>
      <w:r w:rsidR="007E2689" w:rsidRPr="00D6757C">
        <w:rPr>
          <w:b/>
          <w:sz w:val="22"/>
          <w:szCs w:val="22"/>
        </w:rPr>
        <w:t>О</w:t>
      </w:r>
      <w:r w:rsidRPr="00D6757C">
        <w:rPr>
          <w:b/>
          <w:sz w:val="22"/>
          <w:szCs w:val="22"/>
        </w:rPr>
        <w:t>казание услуг по комплексной уборке территорий,</w:t>
      </w:r>
      <w:r w:rsidR="008C06F7" w:rsidRPr="00D6757C">
        <w:rPr>
          <w:b/>
          <w:sz w:val="22"/>
          <w:szCs w:val="22"/>
        </w:rPr>
        <w:t xml:space="preserve"> </w:t>
      </w:r>
      <w:r w:rsidRPr="00D6757C">
        <w:rPr>
          <w:b/>
          <w:sz w:val="22"/>
          <w:szCs w:val="22"/>
        </w:rPr>
        <w:t>прилегающих к профилакторию «Полёт»</w:t>
      </w:r>
      <w:r w:rsidRPr="00D6757C">
        <w:rPr>
          <w:b/>
          <w:bCs/>
          <w:sz w:val="22"/>
          <w:szCs w:val="22"/>
        </w:rPr>
        <w:t>.</w:t>
      </w:r>
    </w:p>
    <w:p w14:paraId="3F59B9EC" w14:textId="7E4762A4" w:rsidR="00530D3B" w:rsidRPr="00D6757C" w:rsidRDefault="00C7706F" w:rsidP="00530D3B">
      <w:pPr>
        <w:spacing w:after="0" w:line="240" w:lineRule="atLeast"/>
        <w:ind w:firstLine="567"/>
        <w:contextualSpacing/>
        <w:rPr>
          <w:b/>
          <w:sz w:val="22"/>
          <w:szCs w:val="22"/>
        </w:rPr>
      </w:pPr>
      <w:r w:rsidRPr="00D6757C">
        <w:rPr>
          <w:b/>
          <w:bCs/>
          <w:sz w:val="22"/>
          <w:szCs w:val="22"/>
        </w:rPr>
        <w:t xml:space="preserve">2. </w:t>
      </w:r>
      <w:r w:rsidR="00530D3B" w:rsidRPr="00D6757C">
        <w:rPr>
          <w:b/>
          <w:bCs/>
          <w:sz w:val="22"/>
          <w:szCs w:val="22"/>
        </w:rPr>
        <w:t xml:space="preserve">Сроки </w:t>
      </w:r>
      <w:r w:rsidR="00530D3B" w:rsidRPr="00D6757C">
        <w:rPr>
          <w:b/>
          <w:sz w:val="22"/>
          <w:szCs w:val="22"/>
        </w:rPr>
        <w:t>оказания услуг: с 01.01.2025 г. по 31.03.2026 включительно.</w:t>
      </w:r>
    </w:p>
    <w:p w14:paraId="703E5CC3" w14:textId="0381DDFA" w:rsidR="00530D3B" w:rsidRPr="00D6757C" w:rsidRDefault="00530D3B" w:rsidP="00530D3B">
      <w:pPr>
        <w:spacing w:after="0" w:line="240" w:lineRule="atLeast"/>
        <w:ind w:firstLine="567"/>
        <w:contextualSpacing/>
        <w:rPr>
          <w:b/>
          <w:sz w:val="22"/>
          <w:szCs w:val="22"/>
        </w:rPr>
      </w:pPr>
      <w:r w:rsidRPr="00D6757C">
        <w:rPr>
          <w:b/>
          <w:sz w:val="22"/>
          <w:szCs w:val="22"/>
        </w:rPr>
        <w:t>3. Место оказания услуг:</w:t>
      </w:r>
    </w:p>
    <w:p w14:paraId="7329B956" w14:textId="77777777" w:rsidR="00C7706F" w:rsidRPr="00D6757C" w:rsidRDefault="00C7706F" w:rsidP="00530D3B">
      <w:pPr>
        <w:spacing w:after="0" w:line="240" w:lineRule="atLeast"/>
        <w:ind w:firstLine="567"/>
        <w:contextualSpacing/>
        <w:rPr>
          <w:b/>
          <w:sz w:val="22"/>
          <w:szCs w:val="22"/>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237"/>
      </w:tblGrid>
      <w:tr w:rsidR="00530D3B" w:rsidRPr="00D6757C" w14:paraId="7C8EFEBD" w14:textId="77777777" w:rsidTr="00FC2D96">
        <w:tc>
          <w:tcPr>
            <w:tcW w:w="3799" w:type="dxa"/>
            <w:shd w:val="clear" w:color="auto" w:fill="auto"/>
          </w:tcPr>
          <w:p w14:paraId="2379905D" w14:textId="77777777" w:rsidR="00530D3B" w:rsidRPr="00D6757C" w:rsidRDefault="00530D3B" w:rsidP="00FC2D96">
            <w:pPr>
              <w:spacing w:after="0" w:line="240" w:lineRule="atLeast"/>
              <w:ind w:firstLine="5"/>
              <w:contextualSpacing/>
              <w:jc w:val="left"/>
              <w:rPr>
                <w:b/>
                <w:sz w:val="22"/>
                <w:szCs w:val="22"/>
              </w:rPr>
            </w:pPr>
            <w:r w:rsidRPr="00D6757C">
              <w:rPr>
                <w:b/>
                <w:sz w:val="22"/>
                <w:szCs w:val="22"/>
              </w:rPr>
              <w:t>Адрес:</w:t>
            </w:r>
          </w:p>
        </w:tc>
        <w:tc>
          <w:tcPr>
            <w:tcW w:w="6237" w:type="dxa"/>
            <w:shd w:val="clear" w:color="auto" w:fill="auto"/>
          </w:tcPr>
          <w:p w14:paraId="09A40C71" w14:textId="77777777" w:rsidR="00530D3B" w:rsidRPr="00D6757C" w:rsidRDefault="00530D3B" w:rsidP="00FC2D96">
            <w:pPr>
              <w:spacing w:after="0" w:line="240" w:lineRule="atLeast"/>
              <w:contextualSpacing/>
              <w:rPr>
                <w:b/>
                <w:sz w:val="22"/>
                <w:szCs w:val="22"/>
              </w:rPr>
            </w:pPr>
            <w:r w:rsidRPr="00D6757C">
              <w:rPr>
                <w:b/>
                <w:sz w:val="22"/>
                <w:szCs w:val="22"/>
              </w:rPr>
              <w:t>улица Аэрофлотская, дом 47,</w:t>
            </w:r>
          </w:p>
          <w:p w14:paraId="757DF78E" w14:textId="77777777" w:rsidR="00530D3B" w:rsidRPr="00D6757C" w:rsidRDefault="00530D3B" w:rsidP="00FC2D96">
            <w:pPr>
              <w:spacing w:after="0" w:line="240" w:lineRule="atLeast"/>
              <w:contextualSpacing/>
              <w:rPr>
                <w:b/>
                <w:sz w:val="22"/>
                <w:szCs w:val="22"/>
              </w:rPr>
            </w:pPr>
            <w:r w:rsidRPr="00D6757C">
              <w:rPr>
                <w:b/>
                <w:sz w:val="22"/>
                <w:szCs w:val="22"/>
              </w:rPr>
              <w:t>г.Сургут, ХМАО – Югра, Тюменская область, 628422 и прилегающие территории по адресу, согласно Таблице № 5 настоящего Технического задания</w:t>
            </w:r>
          </w:p>
        </w:tc>
      </w:tr>
      <w:tr w:rsidR="00530D3B" w:rsidRPr="00D6757C" w14:paraId="2774ECB7" w14:textId="77777777" w:rsidTr="00FC2D96">
        <w:tc>
          <w:tcPr>
            <w:tcW w:w="3799" w:type="dxa"/>
            <w:shd w:val="clear" w:color="auto" w:fill="auto"/>
          </w:tcPr>
          <w:p w14:paraId="14CF981E" w14:textId="77777777" w:rsidR="00530D3B" w:rsidRPr="00D6757C" w:rsidRDefault="00530D3B" w:rsidP="00FC2D96">
            <w:pPr>
              <w:spacing w:after="0" w:line="240" w:lineRule="atLeast"/>
              <w:ind w:firstLine="5"/>
              <w:contextualSpacing/>
              <w:jc w:val="left"/>
              <w:rPr>
                <w:b/>
                <w:sz w:val="22"/>
                <w:szCs w:val="22"/>
              </w:rPr>
            </w:pPr>
            <w:r w:rsidRPr="00D6757C">
              <w:rPr>
                <w:b/>
                <w:sz w:val="22"/>
                <w:szCs w:val="22"/>
              </w:rPr>
              <w:t>Объект уборки (далее по тексту – Объект Заказчика, Объект уборки, Объект):</w:t>
            </w:r>
          </w:p>
        </w:tc>
        <w:tc>
          <w:tcPr>
            <w:tcW w:w="6237" w:type="dxa"/>
            <w:shd w:val="clear" w:color="auto" w:fill="auto"/>
          </w:tcPr>
          <w:p w14:paraId="7B0B6952" w14:textId="77777777" w:rsidR="00530D3B" w:rsidRPr="00D6757C" w:rsidRDefault="00530D3B" w:rsidP="00FC2D96">
            <w:pPr>
              <w:spacing w:after="0" w:line="240" w:lineRule="atLeast"/>
              <w:contextualSpacing/>
              <w:rPr>
                <w:b/>
                <w:sz w:val="22"/>
                <w:szCs w:val="22"/>
              </w:rPr>
            </w:pPr>
            <w:r w:rsidRPr="00D6757C">
              <w:rPr>
                <w:b/>
                <w:sz w:val="22"/>
                <w:szCs w:val="22"/>
              </w:rPr>
              <w:t>Прилегающие территории к профилакторию «Полёт»</w:t>
            </w:r>
          </w:p>
          <w:p w14:paraId="7FD4785B" w14:textId="77777777" w:rsidR="00530D3B" w:rsidRPr="00D6757C" w:rsidRDefault="00530D3B" w:rsidP="00FC2D96">
            <w:pPr>
              <w:spacing w:after="0" w:line="240" w:lineRule="atLeast"/>
              <w:contextualSpacing/>
              <w:rPr>
                <w:b/>
                <w:sz w:val="22"/>
                <w:szCs w:val="22"/>
              </w:rPr>
            </w:pPr>
            <w:r w:rsidRPr="00D6757C">
              <w:rPr>
                <w:b/>
                <w:sz w:val="22"/>
                <w:szCs w:val="22"/>
              </w:rPr>
              <w:t>86:10:0101001:192</w:t>
            </w:r>
          </w:p>
          <w:p w14:paraId="151A27C8" w14:textId="77777777" w:rsidR="00530D3B" w:rsidRPr="00D6757C" w:rsidRDefault="00530D3B" w:rsidP="00FC2D96">
            <w:pPr>
              <w:spacing w:after="0" w:line="240" w:lineRule="atLeast"/>
              <w:contextualSpacing/>
              <w:rPr>
                <w:b/>
                <w:sz w:val="22"/>
                <w:szCs w:val="22"/>
              </w:rPr>
            </w:pPr>
          </w:p>
        </w:tc>
      </w:tr>
    </w:tbl>
    <w:p w14:paraId="4BA9DFC7" w14:textId="77777777" w:rsidR="00530D3B" w:rsidRPr="00D6757C" w:rsidRDefault="00530D3B" w:rsidP="00530D3B">
      <w:pPr>
        <w:tabs>
          <w:tab w:val="left" w:pos="993"/>
        </w:tabs>
        <w:spacing w:after="0" w:line="240" w:lineRule="atLeast"/>
        <w:ind w:firstLine="709"/>
        <w:contextualSpacing/>
        <w:rPr>
          <w:sz w:val="22"/>
          <w:szCs w:val="22"/>
        </w:rPr>
      </w:pPr>
    </w:p>
    <w:p w14:paraId="4EFAB114" w14:textId="77777777" w:rsidR="00530D3B" w:rsidRPr="00D6757C" w:rsidRDefault="00530D3B" w:rsidP="00530D3B">
      <w:pPr>
        <w:tabs>
          <w:tab w:val="left" w:pos="993"/>
        </w:tabs>
        <w:spacing w:after="0" w:line="240" w:lineRule="atLeast"/>
        <w:ind w:firstLine="709"/>
        <w:contextualSpacing/>
        <w:rPr>
          <w:b/>
          <w:sz w:val="22"/>
          <w:szCs w:val="22"/>
        </w:rPr>
      </w:pPr>
      <w:r w:rsidRPr="00D6757C">
        <w:rPr>
          <w:b/>
          <w:sz w:val="22"/>
          <w:szCs w:val="22"/>
        </w:rPr>
        <w:t xml:space="preserve"> 4. ТРЕБОВАНИЯ ПО УБОРКЕ ИСПОЛНИТЕЛЕМ ПРИЛЕГАЮЩИХ ТЕРРИТОРИЙ</w:t>
      </w:r>
    </w:p>
    <w:p w14:paraId="026839AA" w14:textId="77777777" w:rsidR="00530D3B" w:rsidRPr="00D6757C" w:rsidRDefault="00530D3B" w:rsidP="00530D3B">
      <w:pPr>
        <w:tabs>
          <w:tab w:val="left" w:pos="993"/>
        </w:tabs>
        <w:spacing w:after="0" w:line="240" w:lineRule="atLeast"/>
        <w:ind w:firstLine="709"/>
        <w:contextualSpacing/>
        <w:rPr>
          <w:b/>
          <w:sz w:val="22"/>
          <w:szCs w:val="22"/>
        </w:rPr>
      </w:pPr>
    </w:p>
    <w:p w14:paraId="7378E9B9" w14:textId="77777777" w:rsidR="00530D3B" w:rsidRPr="00D6757C" w:rsidRDefault="00530D3B" w:rsidP="00530D3B">
      <w:pPr>
        <w:tabs>
          <w:tab w:val="left" w:pos="14570"/>
        </w:tabs>
        <w:spacing w:after="0" w:line="240" w:lineRule="atLeast"/>
        <w:rPr>
          <w:sz w:val="22"/>
          <w:szCs w:val="22"/>
        </w:rPr>
      </w:pPr>
      <w:r w:rsidRPr="00D6757C">
        <w:rPr>
          <w:sz w:val="22"/>
          <w:szCs w:val="22"/>
        </w:rPr>
        <w:t xml:space="preserve">        4.1. 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общими сведениями, согласно таблице № 5.</w:t>
      </w:r>
    </w:p>
    <w:p w14:paraId="00AB5C8B" w14:textId="77777777" w:rsidR="00530D3B" w:rsidRPr="00D6757C" w:rsidRDefault="00530D3B" w:rsidP="00530D3B">
      <w:pPr>
        <w:tabs>
          <w:tab w:val="left" w:pos="14570"/>
        </w:tabs>
        <w:spacing w:after="0" w:line="240" w:lineRule="atLeast"/>
        <w:rPr>
          <w:sz w:val="22"/>
          <w:szCs w:val="22"/>
        </w:rPr>
      </w:pPr>
    </w:p>
    <w:p w14:paraId="4909EE21" w14:textId="77777777" w:rsidR="00530D3B" w:rsidRPr="00D6757C" w:rsidRDefault="00530D3B" w:rsidP="00530D3B">
      <w:pPr>
        <w:tabs>
          <w:tab w:val="left" w:pos="14570"/>
        </w:tabs>
        <w:spacing w:after="0" w:line="240" w:lineRule="atLeast"/>
        <w:jc w:val="center"/>
        <w:rPr>
          <w:b/>
          <w:sz w:val="22"/>
          <w:szCs w:val="22"/>
        </w:rPr>
      </w:pPr>
      <w:r w:rsidRPr="00D6757C">
        <w:rPr>
          <w:b/>
          <w:sz w:val="22"/>
          <w:szCs w:val="22"/>
        </w:rPr>
        <w:t>Таблица № 5. Общие сведения по уборке прилегающих территорий в ОЗП и ВЛП</w:t>
      </w:r>
    </w:p>
    <w:p w14:paraId="1D013338" w14:textId="77777777" w:rsidR="00530D3B" w:rsidRPr="00D6757C" w:rsidRDefault="00530D3B" w:rsidP="00530D3B">
      <w:pPr>
        <w:tabs>
          <w:tab w:val="left" w:pos="14570"/>
        </w:tabs>
        <w:spacing w:after="0" w:line="240" w:lineRule="atLeast"/>
        <w:rPr>
          <w:b/>
          <w:sz w:val="22"/>
          <w:szCs w:val="22"/>
        </w:rPr>
      </w:pPr>
    </w:p>
    <w:p w14:paraId="62E99C6C" w14:textId="77777777" w:rsidR="00C7706F" w:rsidRPr="00D6757C" w:rsidRDefault="00C7706F" w:rsidP="00530D3B">
      <w:pPr>
        <w:tabs>
          <w:tab w:val="left" w:pos="14570"/>
        </w:tabs>
        <w:spacing w:after="0" w:line="240" w:lineRule="atLeast"/>
        <w:rPr>
          <w:b/>
          <w:sz w:val="22"/>
          <w:szCs w:val="22"/>
        </w:rPr>
      </w:pPr>
    </w:p>
    <w:p w14:paraId="4A38C3AF" w14:textId="77777777" w:rsidR="00C7706F" w:rsidRPr="00D6757C" w:rsidRDefault="00C7706F" w:rsidP="00530D3B">
      <w:pPr>
        <w:tabs>
          <w:tab w:val="left" w:pos="14570"/>
        </w:tabs>
        <w:spacing w:after="0" w:line="240" w:lineRule="atLeast"/>
        <w:rPr>
          <w:b/>
          <w:sz w:val="22"/>
          <w:szCs w:val="22"/>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375"/>
        <w:gridCol w:w="1885"/>
        <w:gridCol w:w="1416"/>
        <w:gridCol w:w="2128"/>
        <w:gridCol w:w="1701"/>
      </w:tblGrid>
      <w:tr w:rsidR="00530D3B" w:rsidRPr="00D6757C" w14:paraId="1AFBA99E" w14:textId="77777777" w:rsidTr="0031597D">
        <w:tc>
          <w:tcPr>
            <w:tcW w:w="851" w:type="dxa"/>
            <w:shd w:val="clear" w:color="auto" w:fill="auto"/>
            <w:vAlign w:val="center"/>
          </w:tcPr>
          <w:p w14:paraId="5216B85F" w14:textId="77777777" w:rsidR="00530D3B" w:rsidRPr="00D6757C" w:rsidRDefault="00530D3B" w:rsidP="00FC2D96">
            <w:pPr>
              <w:tabs>
                <w:tab w:val="left" w:pos="14570"/>
              </w:tabs>
              <w:spacing w:after="0" w:line="240" w:lineRule="atLeast"/>
              <w:jc w:val="left"/>
              <w:rPr>
                <w:b/>
                <w:sz w:val="22"/>
                <w:szCs w:val="22"/>
              </w:rPr>
            </w:pPr>
            <w:r w:rsidRPr="00D6757C">
              <w:rPr>
                <w:b/>
                <w:sz w:val="22"/>
                <w:szCs w:val="22"/>
              </w:rPr>
              <w:t>№ п/п</w:t>
            </w:r>
          </w:p>
        </w:tc>
        <w:tc>
          <w:tcPr>
            <w:tcW w:w="1559" w:type="dxa"/>
            <w:shd w:val="clear" w:color="auto" w:fill="auto"/>
          </w:tcPr>
          <w:p w14:paraId="4CABE3DC" w14:textId="77777777" w:rsidR="00530D3B" w:rsidRPr="00D6757C" w:rsidRDefault="00530D3B" w:rsidP="00FC2D96">
            <w:pPr>
              <w:tabs>
                <w:tab w:val="left" w:pos="14570"/>
              </w:tabs>
              <w:spacing w:after="0" w:line="240" w:lineRule="atLeast"/>
              <w:jc w:val="left"/>
              <w:rPr>
                <w:b/>
                <w:sz w:val="22"/>
                <w:szCs w:val="22"/>
              </w:rPr>
            </w:pPr>
            <w:r w:rsidRPr="00D6757C">
              <w:rPr>
                <w:b/>
                <w:sz w:val="22"/>
                <w:szCs w:val="22"/>
              </w:rPr>
              <w:t>Наименование объекта</w:t>
            </w:r>
          </w:p>
        </w:tc>
        <w:tc>
          <w:tcPr>
            <w:tcW w:w="1375" w:type="dxa"/>
            <w:shd w:val="clear" w:color="auto" w:fill="auto"/>
          </w:tcPr>
          <w:p w14:paraId="79515678" w14:textId="77777777" w:rsidR="00530D3B" w:rsidRPr="00D6757C" w:rsidRDefault="00530D3B" w:rsidP="00FC2D96">
            <w:pPr>
              <w:tabs>
                <w:tab w:val="left" w:pos="14570"/>
              </w:tabs>
              <w:spacing w:after="0" w:line="240" w:lineRule="atLeast"/>
              <w:jc w:val="center"/>
              <w:rPr>
                <w:b/>
                <w:sz w:val="22"/>
                <w:szCs w:val="22"/>
              </w:rPr>
            </w:pPr>
            <w:r w:rsidRPr="00D6757C">
              <w:rPr>
                <w:b/>
                <w:sz w:val="22"/>
                <w:szCs w:val="22"/>
              </w:rPr>
              <w:t>Адрес</w:t>
            </w:r>
          </w:p>
        </w:tc>
        <w:tc>
          <w:tcPr>
            <w:tcW w:w="1885" w:type="dxa"/>
            <w:shd w:val="clear" w:color="auto" w:fill="auto"/>
          </w:tcPr>
          <w:p w14:paraId="406F3AD8" w14:textId="77777777" w:rsidR="00530D3B" w:rsidRPr="00D6757C" w:rsidRDefault="00530D3B" w:rsidP="00FC2D96">
            <w:pPr>
              <w:tabs>
                <w:tab w:val="left" w:pos="14570"/>
              </w:tabs>
              <w:spacing w:after="0" w:line="240" w:lineRule="atLeast"/>
              <w:jc w:val="center"/>
              <w:rPr>
                <w:b/>
                <w:sz w:val="22"/>
                <w:szCs w:val="22"/>
              </w:rPr>
            </w:pPr>
            <w:r w:rsidRPr="00D6757C">
              <w:rPr>
                <w:b/>
                <w:sz w:val="22"/>
                <w:szCs w:val="22"/>
              </w:rPr>
              <w:t>Здание, описание территории</w:t>
            </w:r>
          </w:p>
        </w:tc>
        <w:tc>
          <w:tcPr>
            <w:tcW w:w="1416" w:type="dxa"/>
            <w:shd w:val="clear" w:color="auto" w:fill="auto"/>
          </w:tcPr>
          <w:p w14:paraId="0631570D" w14:textId="77777777" w:rsidR="00530D3B" w:rsidRPr="00D6757C" w:rsidRDefault="00530D3B" w:rsidP="00FC2D96">
            <w:pPr>
              <w:tabs>
                <w:tab w:val="left" w:pos="14570"/>
              </w:tabs>
              <w:spacing w:after="0" w:line="240" w:lineRule="atLeast"/>
              <w:jc w:val="left"/>
              <w:rPr>
                <w:b/>
                <w:sz w:val="22"/>
                <w:szCs w:val="22"/>
              </w:rPr>
            </w:pPr>
            <w:r w:rsidRPr="00D6757C">
              <w:rPr>
                <w:b/>
                <w:sz w:val="22"/>
                <w:szCs w:val="22"/>
              </w:rPr>
              <w:t>Убираемая площадь</w:t>
            </w:r>
          </w:p>
        </w:tc>
        <w:tc>
          <w:tcPr>
            <w:tcW w:w="2128" w:type="dxa"/>
            <w:shd w:val="clear" w:color="auto" w:fill="auto"/>
          </w:tcPr>
          <w:p w14:paraId="2DE53463" w14:textId="77777777" w:rsidR="00530D3B" w:rsidRPr="00D6757C" w:rsidRDefault="00530D3B" w:rsidP="00FC2D96">
            <w:pPr>
              <w:tabs>
                <w:tab w:val="left" w:pos="14570"/>
              </w:tabs>
              <w:spacing w:after="0" w:line="240" w:lineRule="atLeast"/>
              <w:jc w:val="center"/>
              <w:rPr>
                <w:b/>
                <w:sz w:val="22"/>
                <w:szCs w:val="22"/>
              </w:rPr>
            </w:pPr>
            <w:r w:rsidRPr="00D6757C">
              <w:rPr>
                <w:b/>
                <w:sz w:val="22"/>
                <w:szCs w:val="22"/>
              </w:rPr>
              <w:t>Вид уборки, периодичность</w:t>
            </w:r>
          </w:p>
        </w:tc>
        <w:tc>
          <w:tcPr>
            <w:tcW w:w="1701" w:type="dxa"/>
            <w:shd w:val="clear" w:color="auto" w:fill="auto"/>
          </w:tcPr>
          <w:p w14:paraId="4D178950" w14:textId="77777777" w:rsidR="00530D3B" w:rsidRPr="00D6757C" w:rsidRDefault="00530D3B" w:rsidP="00FC2D96">
            <w:pPr>
              <w:tabs>
                <w:tab w:val="left" w:pos="14570"/>
              </w:tabs>
              <w:spacing w:after="0" w:line="240" w:lineRule="atLeast"/>
              <w:jc w:val="left"/>
              <w:rPr>
                <w:b/>
                <w:sz w:val="22"/>
                <w:szCs w:val="22"/>
              </w:rPr>
            </w:pPr>
            <w:r w:rsidRPr="00D6757C">
              <w:rPr>
                <w:b/>
                <w:sz w:val="22"/>
                <w:szCs w:val="22"/>
              </w:rPr>
              <w:t>Примечание</w:t>
            </w:r>
          </w:p>
        </w:tc>
      </w:tr>
      <w:tr w:rsidR="00530D3B" w:rsidRPr="00D6757C" w14:paraId="27837445" w14:textId="77777777" w:rsidTr="0031597D">
        <w:tc>
          <w:tcPr>
            <w:tcW w:w="851" w:type="dxa"/>
            <w:shd w:val="clear" w:color="auto" w:fill="auto"/>
            <w:vAlign w:val="center"/>
          </w:tcPr>
          <w:p w14:paraId="43A6C6EC" w14:textId="77777777" w:rsidR="00530D3B" w:rsidRPr="00D6757C" w:rsidRDefault="00530D3B" w:rsidP="00FC2D96">
            <w:pPr>
              <w:tabs>
                <w:tab w:val="left" w:pos="14570"/>
              </w:tabs>
              <w:spacing w:after="0" w:line="240" w:lineRule="atLeast"/>
              <w:rPr>
                <w:sz w:val="22"/>
                <w:szCs w:val="22"/>
              </w:rPr>
            </w:pPr>
            <w:r w:rsidRPr="00D6757C">
              <w:rPr>
                <w:sz w:val="22"/>
                <w:szCs w:val="22"/>
              </w:rPr>
              <w:t>1.</w:t>
            </w:r>
          </w:p>
        </w:tc>
        <w:tc>
          <w:tcPr>
            <w:tcW w:w="1559" w:type="dxa"/>
            <w:shd w:val="clear" w:color="auto" w:fill="auto"/>
          </w:tcPr>
          <w:p w14:paraId="702A323C" w14:textId="77777777" w:rsidR="00530D3B" w:rsidRPr="00D6757C" w:rsidRDefault="00530D3B" w:rsidP="00FC2D96">
            <w:pPr>
              <w:tabs>
                <w:tab w:val="left" w:pos="14570"/>
              </w:tabs>
              <w:spacing w:after="0" w:line="240" w:lineRule="atLeast"/>
              <w:rPr>
                <w:sz w:val="22"/>
                <w:szCs w:val="22"/>
              </w:rPr>
            </w:pPr>
            <w:r w:rsidRPr="00D6757C">
              <w:rPr>
                <w:sz w:val="22"/>
                <w:szCs w:val="22"/>
              </w:rPr>
              <w:t>Профилакторий «Полёт»</w:t>
            </w:r>
          </w:p>
        </w:tc>
        <w:tc>
          <w:tcPr>
            <w:tcW w:w="1375" w:type="dxa"/>
            <w:shd w:val="clear" w:color="auto" w:fill="auto"/>
          </w:tcPr>
          <w:p w14:paraId="1DD61438" w14:textId="77777777" w:rsidR="00530D3B" w:rsidRPr="00D6757C" w:rsidRDefault="00530D3B" w:rsidP="00FC2D96">
            <w:pPr>
              <w:tabs>
                <w:tab w:val="left" w:pos="14570"/>
              </w:tabs>
              <w:spacing w:after="0" w:line="240" w:lineRule="atLeast"/>
              <w:jc w:val="left"/>
              <w:rPr>
                <w:sz w:val="22"/>
                <w:szCs w:val="22"/>
              </w:rPr>
            </w:pPr>
            <w:r w:rsidRPr="00D6757C">
              <w:rPr>
                <w:sz w:val="22"/>
                <w:szCs w:val="22"/>
              </w:rPr>
              <w:t>г. Сургут, ул. Аэрофлотская 47</w:t>
            </w:r>
          </w:p>
        </w:tc>
        <w:tc>
          <w:tcPr>
            <w:tcW w:w="1885" w:type="dxa"/>
            <w:shd w:val="clear" w:color="auto" w:fill="auto"/>
          </w:tcPr>
          <w:p w14:paraId="38D27BE4" w14:textId="6F90DF40" w:rsidR="00530D3B" w:rsidRPr="00D6757C" w:rsidRDefault="00530D3B" w:rsidP="00FC2D96">
            <w:pPr>
              <w:tabs>
                <w:tab w:val="left" w:pos="14570"/>
              </w:tabs>
              <w:spacing w:after="0" w:line="240" w:lineRule="atLeast"/>
              <w:rPr>
                <w:sz w:val="22"/>
                <w:szCs w:val="22"/>
              </w:rPr>
            </w:pPr>
            <w:r w:rsidRPr="00D6757C">
              <w:rPr>
                <w:sz w:val="22"/>
                <w:szCs w:val="22"/>
              </w:rPr>
              <w:t>6-ти этажное здание, прилегающая территория, шлагбаум, пешеходные дорожки, зелёная зона, газоны, клумбы</w:t>
            </w:r>
            <w:r w:rsidR="00C7706F" w:rsidRPr="00D6757C">
              <w:rPr>
                <w:sz w:val="22"/>
                <w:szCs w:val="22"/>
              </w:rPr>
              <w:t>.</w:t>
            </w:r>
          </w:p>
        </w:tc>
        <w:tc>
          <w:tcPr>
            <w:tcW w:w="1416" w:type="dxa"/>
            <w:shd w:val="clear" w:color="auto" w:fill="auto"/>
          </w:tcPr>
          <w:p w14:paraId="7DE7A19B" w14:textId="5C291E10" w:rsidR="00530D3B" w:rsidRPr="00D6757C" w:rsidRDefault="00FC2D96" w:rsidP="00FC2D96">
            <w:pPr>
              <w:tabs>
                <w:tab w:val="left" w:pos="14570"/>
              </w:tabs>
              <w:spacing w:after="0" w:line="240" w:lineRule="atLeast"/>
              <w:rPr>
                <w:sz w:val="22"/>
                <w:szCs w:val="22"/>
              </w:rPr>
            </w:pPr>
            <w:r w:rsidRPr="00D6757C">
              <w:rPr>
                <w:sz w:val="22"/>
                <w:szCs w:val="22"/>
              </w:rPr>
              <w:t>3780,9</w:t>
            </w:r>
            <w:r w:rsidR="00530D3B" w:rsidRPr="00D6757C">
              <w:rPr>
                <w:sz w:val="22"/>
                <w:szCs w:val="22"/>
              </w:rPr>
              <w:t xml:space="preserve"> кв. м</w:t>
            </w:r>
          </w:p>
        </w:tc>
        <w:tc>
          <w:tcPr>
            <w:tcW w:w="2128" w:type="dxa"/>
            <w:shd w:val="clear" w:color="auto" w:fill="auto"/>
          </w:tcPr>
          <w:p w14:paraId="3A2FB7F6" w14:textId="37C3BC3F" w:rsidR="00530D3B" w:rsidRPr="00D6757C" w:rsidRDefault="00530D3B" w:rsidP="00FC2D96">
            <w:pPr>
              <w:tabs>
                <w:tab w:val="left" w:pos="14570"/>
              </w:tabs>
              <w:spacing w:after="0" w:line="240" w:lineRule="atLeast"/>
              <w:rPr>
                <w:sz w:val="22"/>
                <w:szCs w:val="22"/>
              </w:rPr>
            </w:pPr>
            <w:r w:rsidRPr="00D6757C">
              <w:rPr>
                <w:sz w:val="22"/>
                <w:szCs w:val="22"/>
              </w:rPr>
              <w:t>Очистка от снега, от мусор</w:t>
            </w:r>
            <w:r w:rsidR="00C7706F" w:rsidRPr="00D6757C">
              <w:rPr>
                <w:sz w:val="22"/>
                <w:szCs w:val="22"/>
              </w:rPr>
              <w:t xml:space="preserve">а - </w:t>
            </w:r>
            <w:r w:rsidRPr="00D6757C">
              <w:rPr>
                <w:sz w:val="22"/>
                <w:szCs w:val="22"/>
              </w:rPr>
              <w:t>мусорных баков, очистка газонов, полив цветов, очистка зелёной зоны и др.</w:t>
            </w:r>
          </w:p>
          <w:p w14:paraId="53B12D8F" w14:textId="77777777" w:rsidR="00530D3B" w:rsidRPr="00D6757C" w:rsidRDefault="00530D3B" w:rsidP="00FC2D96">
            <w:pPr>
              <w:tabs>
                <w:tab w:val="left" w:pos="14570"/>
              </w:tabs>
              <w:spacing w:after="0" w:line="240" w:lineRule="atLeast"/>
              <w:rPr>
                <w:sz w:val="22"/>
                <w:szCs w:val="22"/>
                <w:u w:val="single"/>
              </w:rPr>
            </w:pPr>
            <w:r w:rsidRPr="00D6757C">
              <w:rPr>
                <w:sz w:val="22"/>
                <w:szCs w:val="22"/>
                <w:u w:val="single"/>
              </w:rPr>
              <w:t>(полный перечень и периодичность согласно п. 12.2 и 12.3 настоящего Технического задания)</w:t>
            </w:r>
          </w:p>
        </w:tc>
        <w:tc>
          <w:tcPr>
            <w:tcW w:w="1701" w:type="dxa"/>
            <w:shd w:val="clear" w:color="auto" w:fill="auto"/>
          </w:tcPr>
          <w:p w14:paraId="4F2DB4F1" w14:textId="77777777" w:rsidR="00530D3B" w:rsidRPr="00D6757C" w:rsidRDefault="00530D3B" w:rsidP="00FC2D96">
            <w:pPr>
              <w:tabs>
                <w:tab w:val="left" w:pos="14570"/>
              </w:tabs>
              <w:spacing w:after="0" w:line="240" w:lineRule="atLeast"/>
              <w:jc w:val="left"/>
              <w:rPr>
                <w:sz w:val="22"/>
                <w:szCs w:val="22"/>
              </w:rPr>
            </w:pPr>
            <w:r w:rsidRPr="00D6757C">
              <w:rPr>
                <w:sz w:val="22"/>
                <w:szCs w:val="22"/>
              </w:rPr>
              <w:t xml:space="preserve">При не благоприятных погодных условиях, посыпка дорожек и тротуаров песком (в зимний период) </w:t>
            </w:r>
          </w:p>
        </w:tc>
      </w:tr>
      <w:tr w:rsidR="00530D3B" w:rsidRPr="00D6757C" w14:paraId="442E1D4F" w14:textId="77777777" w:rsidTr="0031597D">
        <w:tc>
          <w:tcPr>
            <w:tcW w:w="851" w:type="dxa"/>
            <w:shd w:val="clear" w:color="auto" w:fill="auto"/>
            <w:vAlign w:val="center"/>
          </w:tcPr>
          <w:p w14:paraId="79103210" w14:textId="77777777" w:rsidR="00530D3B" w:rsidRPr="00D6757C" w:rsidRDefault="00530D3B" w:rsidP="00FC2D96">
            <w:pPr>
              <w:tabs>
                <w:tab w:val="left" w:pos="14570"/>
              </w:tabs>
              <w:spacing w:after="0" w:line="240" w:lineRule="atLeast"/>
              <w:rPr>
                <w:sz w:val="22"/>
                <w:szCs w:val="22"/>
              </w:rPr>
            </w:pPr>
            <w:r w:rsidRPr="00D6757C">
              <w:rPr>
                <w:sz w:val="22"/>
                <w:szCs w:val="22"/>
              </w:rPr>
              <w:t>2.</w:t>
            </w:r>
          </w:p>
        </w:tc>
        <w:tc>
          <w:tcPr>
            <w:tcW w:w="1559" w:type="dxa"/>
            <w:shd w:val="clear" w:color="auto" w:fill="auto"/>
          </w:tcPr>
          <w:p w14:paraId="7D5D7616" w14:textId="77777777" w:rsidR="00530D3B" w:rsidRPr="00D6757C" w:rsidRDefault="00530D3B" w:rsidP="00FC2D96">
            <w:pPr>
              <w:tabs>
                <w:tab w:val="left" w:pos="14570"/>
              </w:tabs>
              <w:spacing w:after="0" w:line="240" w:lineRule="atLeast"/>
              <w:rPr>
                <w:sz w:val="22"/>
                <w:szCs w:val="22"/>
              </w:rPr>
            </w:pPr>
            <w:r w:rsidRPr="00D6757C">
              <w:rPr>
                <w:sz w:val="22"/>
                <w:szCs w:val="22"/>
              </w:rPr>
              <w:t xml:space="preserve">Спортивный комплекс </w:t>
            </w:r>
          </w:p>
        </w:tc>
        <w:tc>
          <w:tcPr>
            <w:tcW w:w="1375" w:type="dxa"/>
            <w:shd w:val="clear" w:color="auto" w:fill="auto"/>
          </w:tcPr>
          <w:p w14:paraId="058827F3" w14:textId="77777777" w:rsidR="00530D3B" w:rsidRPr="00D6757C" w:rsidRDefault="00530D3B" w:rsidP="00FC2D96">
            <w:pPr>
              <w:tabs>
                <w:tab w:val="left" w:pos="14570"/>
              </w:tabs>
              <w:spacing w:after="0" w:line="240" w:lineRule="atLeast"/>
              <w:rPr>
                <w:sz w:val="22"/>
                <w:szCs w:val="22"/>
              </w:rPr>
            </w:pPr>
            <w:r w:rsidRPr="00D6757C">
              <w:rPr>
                <w:sz w:val="22"/>
                <w:szCs w:val="22"/>
              </w:rPr>
              <w:t>г.Сургут ул. Аэрофлотская 47/1 (рядом с профилакторием «Полет»)</w:t>
            </w:r>
          </w:p>
        </w:tc>
        <w:tc>
          <w:tcPr>
            <w:tcW w:w="1885" w:type="dxa"/>
            <w:shd w:val="clear" w:color="auto" w:fill="auto"/>
          </w:tcPr>
          <w:p w14:paraId="537155CA" w14:textId="77777777" w:rsidR="00530D3B" w:rsidRPr="00D6757C" w:rsidRDefault="00530D3B" w:rsidP="00FC2D96">
            <w:pPr>
              <w:tabs>
                <w:tab w:val="left" w:pos="14570"/>
              </w:tabs>
              <w:spacing w:after="0" w:line="240" w:lineRule="atLeast"/>
              <w:rPr>
                <w:sz w:val="22"/>
                <w:szCs w:val="22"/>
              </w:rPr>
            </w:pPr>
            <w:r w:rsidRPr="00D6757C">
              <w:rPr>
                <w:sz w:val="22"/>
                <w:szCs w:val="22"/>
              </w:rPr>
              <w:t xml:space="preserve">2-ух этажное здание, прилегающая территория, пожарная лестница, шлагбаум, пешеходные дорожки, зелёная зона, газоны, </w:t>
            </w:r>
            <w:r w:rsidRPr="00D6757C">
              <w:rPr>
                <w:sz w:val="22"/>
                <w:szCs w:val="22"/>
              </w:rPr>
              <w:lastRenderedPageBreak/>
              <w:t>клумбы, крылечки.</w:t>
            </w:r>
          </w:p>
          <w:p w14:paraId="3DF50F48" w14:textId="77777777" w:rsidR="00530D3B" w:rsidRPr="00D6757C" w:rsidRDefault="00530D3B" w:rsidP="00FC2D96">
            <w:pPr>
              <w:tabs>
                <w:tab w:val="left" w:pos="14570"/>
              </w:tabs>
              <w:spacing w:after="0" w:line="240" w:lineRule="atLeast"/>
              <w:rPr>
                <w:sz w:val="22"/>
                <w:szCs w:val="22"/>
              </w:rPr>
            </w:pPr>
          </w:p>
          <w:p w14:paraId="7D582262" w14:textId="77777777" w:rsidR="00530D3B" w:rsidRPr="00D6757C" w:rsidRDefault="00530D3B" w:rsidP="00FC2D96">
            <w:pPr>
              <w:tabs>
                <w:tab w:val="left" w:pos="14570"/>
              </w:tabs>
              <w:spacing w:after="0" w:line="240" w:lineRule="atLeast"/>
              <w:rPr>
                <w:sz w:val="22"/>
                <w:szCs w:val="22"/>
              </w:rPr>
            </w:pPr>
          </w:p>
        </w:tc>
        <w:tc>
          <w:tcPr>
            <w:tcW w:w="1416" w:type="dxa"/>
            <w:shd w:val="clear" w:color="auto" w:fill="auto"/>
          </w:tcPr>
          <w:p w14:paraId="392BF2A7" w14:textId="509739E0" w:rsidR="00530D3B" w:rsidRPr="00D6757C" w:rsidRDefault="00FC2D96" w:rsidP="00FC2D96">
            <w:pPr>
              <w:tabs>
                <w:tab w:val="left" w:pos="14570"/>
              </w:tabs>
              <w:spacing w:after="0" w:line="240" w:lineRule="atLeast"/>
              <w:rPr>
                <w:sz w:val="22"/>
                <w:szCs w:val="22"/>
              </w:rPr>
            </w:pPr>
            <w:r w:rsidRPr="00D6757C">
              <w:rPr>
                <w:sz w:val="22"/>
                <w:szCs w:val="22"/>
              </w:rPr>
              <w:lastRenderedPageBreak/>
              <w:t>10874,9</w:t>
            </w:r>
            <w:r w:rsidR="00530D3B" w:rsidRPr="00D6757C">
              <w:rPr>
                <w:sz w:val="22"/>
                <w:szCs w:val="22"/>
              </w:rPr>
              <w:t xml:space="preserve"> кв. м</w:t>
            </w:r>
          </w:p>
        </w:tc>
        <w:tc>
          <w:tcPr>
            <w:tcW w:w="2128" w:type="dxa"/>
            <w:shd w:val="clear" w:color="auto" w:fill="auto"/>
          </w:tcPr>
          <w:p w14:paraId="6608BD9E" w14:textId="365B9D6B" w:rsidR="00530D3B" w:rsidRPr="00D6757C" w:rsidRDefault="00530D3B" w:rsidP="00FC2D96">
            <w:pPr>
              <w:tabs>
                <w:tab w:val="left" w:pos="14570"/>
              </w:tabs>
              <w:spacing w:after="0" w:line="240" w:lineRule="atLeast"/>
              <w:rPr>
                <w:sz w:val="22"/>
                <w:szCs w:val="22"/>
              </w:rPr>
            </w:pPr>
            <w:r w:rsidRPr="00D6757C">
              <w:rPr>
                <w:sz w:val="22"/>
                <w:szCs w:val="22"/>
              </w:rPr>
              <w:t xml:space="preserve">Очистка от снега, от мусора – крылечек, бордюров, тротуаров, мусорных баков, покраска </w:t>
            </w:r>
            <w:r w:rsidR="003D51F2" w:rsidRPr="00D6757C">
              <w:rPr>
                <w:sz w:val="22"/>
                <w:szCs w:val="22"/>
              </w:rPr>
              <w:t>бордюров, очистка</w:t>
            </w:r>
            <w:r w:rsidRPr="00D6757C">
              <w:rPr>
                <w:sz w:val="22"/>
                <w:szCs w:val="22"/>
              </w:rPr>
              <w:t xml:space="preserve"> газонов, полив цветов, очистка зелёной зоны.</w:t>
            </w:r>
          </w:p>
          <w:p w14:paraId="785F4524" w14:textId="77777777" w:rsidR="00530D3B" w:rsidRPr="00D6757C" w:rsidRDefault="00530D3B" w:rsidP="00FC2D96">
            <w:pPr>
              <w:tabs>
                <w:tab w:val="left" w:pos="14570"/>
              </w:tabs>
              <w:spacing w:after="0" w:line="240" w:lineRule="atLeast"/>
              <w:rPr>
                <w:sz w:val="22"/>
                <w:szCs w:val="22"/>
                <w:u w:val="single"/>
              </w:rPr>
            </w:pPr>
            <w:r w:rsidRPr="00D6757C">
              <w:rPr>
                <w:sz w:val="22"/>
                <w:szCs w:val="22"/>
                <w:u w:val="single"/>
              </w:rPr>
              <w:lastRenderedPageBreak/>
              <w:t>(полный перечень и периодичность согласно п. 12.2 и 12.3 настоящего Технического задания)</w:t>
            </w:r>
          </w:p>
        </w:tc>
        <w:tc>
          <w:tcPr>
            <w:tcW w:w="1701" w:type="dxa"/>
            <w:shd w:val="clear" w:color="auto" w:fill="auto"/>
          </w:tcPr>
          <w:p w14:paraId="79EC61BF" w14:textId="77777777" w:rsidR="00530D3B" w:rsidRPr="00D6757C" w:rsidRDefault="00530D3B" w:rsidP="00FC2D96">
            <w:pPr>
              <w:tabs>
                <w:tab w:val="left" w:pos="14570"/>
              </w:tabs>
              <w:spacing w:after="0" w:line="240" w:lineRule="atLeast"/>
              <w:jc w:val="left"/>
              <w:rPr>
                <w:sz w:val="22"/>
                <w:szCs w:val="22"/>
              </w:rPr>
            </w:pPr>
            <w:r w:rsidRPr="00D6757C">
              <w:rPr>
                <w:sz w:val="22"/>
                <w:szCs w:val="22"/>
              </w:rPr>
              <w:lastRenderedPageBreak/>
              <w:t>При не благоприятных   погодных условиях, посыпка дорожек и тротуаров песком (в зимний период)</w:t>
            </w:r>
          </w:p>
          <w:p w14:paraId="7C6EDD56" w14:textId="77777777" w:rsidR="00530D3B" w:rsidRPr="00D6757C" w:rsidRDefault="00530D3B" w:rsidP="00FC2D96">
            <w:pPr>
              <w:tabs>
                <w:tab w:val="left" w:pos="14570"/>
              </w:tabs>
              <w:spacing w:after="0" w:line="240" w:lineRule="atLeast"/>
              <w:jc w:val="left"/>
              <w:rPr>
                <w:sz w:val="22"/>
                <w:szCs w:val="22"/>
              </w:rPr>
            </w:pPr>
          </w:p>
        </w:tc>
      </w:tr>
      <w:tr w:rsidR="00530D3B" w:rsidRPr="00D6757C" w14:paraId="5064260D" w14:textId="77777777" w:rsidTr="0031597D">
        <w:tc>
          <w:tcPr>
            <w:tcW w:w="851" w:type="dxa"/>
            <w:shd w:val="clear" w:color="auto" w:fill="auto"/>
            <w:vAlign w:val="center"/>
          </w:tcPr>
          <w:p w14:paraId="38273D49" w14:textId="77777777" w:rsidR="00530D3B" w:rsidRPr="00D6757C" w:rsidRDefault="00530D3B" w:rsidP="00FC2D96">
            <w:pPr>
              <w:tabs>
                <w:tab w:val="left" w:pos="14570"/>
              </w:tabs>
              <w:spacing w:after="0" w:line="240" w:lineRule="atLeast"/>
              <w:rPr>
                <w:sz w:val="22"/>
                <w:szCs w:val="22"/>
              </w:rPr>
            </w:pPr>
            <w:r w:rsidRPr="00D6757C">
              <w:rPr>
                <w:sz w:val="22"/>
                <w:szCs w:val="22"/>
              </w:rPr>
              <w:lastRenderedPageBreak/>
              <w:t>3.</w:t>
            </w:r>
          </w:p>
        </w:tc>
        <w:tc>
          <w:tcPr>
            <w:tcW w:w="1559" w:type="dxa"/>
            <w:shd w:val="clear" w:color="auto" w:fill="auto"/>
          </w:tcPr>
          <w:p w14:paraId="5466EE56" w14:textId="77777777" w:rsidR="00530D3B" w:rsidRPr="00D6757C" w:rsidRDefault="00530D3B" w:rsidP="00FC2D96">
            <w:pPr>
              <w:tabs>
                <w:tab w:val="left" w:pos="14570"/>
              </w:tabs>
              <w:spacing w:after="0" w:line="240" w:lineRule="atLeast"/>
              <w:rPr>
                <w:sz w:val="22"/>
                <w:szCs w:val="22"/>
              </w:rPr>
            </w:pPr>
            <w:r w:rsidRPr="00D6757C">
              <w:rPr>
                <w:sz w:val="22"/>
                <w:szCs w:val="22"/>
              </w:rPr>
              <w:t>Мемориал, вертолёт МИ-6</w:t>
            </w:r>
          </w:p>
        </w:tc>
        <w:tc>
          <w:tcPr>
            <w:tcW w:w="1375" w:type="dxa"/>
            <w:shd w:val="clear" w:color="auto" w:fill="auto"/>
          </w:tcPr>
          <w:p w14:paraId="0BD24AC3" w14:textId="77777777" w:rsidR="00530D3B" w:rsidRPr="00D6757C" w:rsidRDefault="00530D3B" w:rsidP="00FC2D96">
            <w:pPr>
              <w:tabs>
                <w:tab w:val="left" w:pos="14570"/>
              </w:tabs>
              <w:spacing w:after="0" w:line="240" w:lineRule="atLeast"/>
              <w:jc w:val="left"/>
              <w:rPr>
                <w:sz w:val="22"/>
                <w:szCs w:val="22"/>
              </w:rPr>
            </w:pPr>
            <w:r w:rsidRPr="00D6757C">
              <w:rPr>
                <w:sz w:val="22"/>
                <w:szCs w:val="22"/>
              </w:rPr>
              <w:t>г. Сургут Аэропорт (напротив профилактория «Полёт»)</w:t>
            </w:r>
          </w:p>
        </w:tc>
        <w:tc>
          <w:tcPr>
            <w:tcW w:w="1885" w:type="dxa"/>
            <w:shd w:val="clear" w:color="auto" w:fill="auto"/>
          </w:tcPr>
          <w:p w14:paraId="1D8AD570" w14:textId="77777777" w:rsidR="00530D3B" w:rsidRPr="00D6757C" w:rsidRDefault="00530D3B" w:rsidP="00FC2D96">
            <w:pPr>
              <w:tabs>
                <w:tab w:val="left" w:pos="14570"/>
              </w:tabs>
              <w:spacing w:after="0" w:line="240" w:lineRule="atLeast"/>
              <w:rPr>
                <w:sz w:val="22"/>
                <w:szCs w:val="22"/>
              </w:rPr>
            </w:pPr>
            <w:r w:rsidRPr="00D6757C">
              <w:rPr>
                <w:sz w:val="22"/>
                <w:szCs w:val="22"/>
              </w:rPr>
              <w:t>Вертолёт МИ-6, прилегающая территория, пешеходные дорожки, зелёная зона, газоны.</w:t>
            </w:r>
          </w:p>
        </w:tc>
        <w:tc>
          <w:tcPr>
            <w:tcW w:w="1416" w:type="dxa"/>
            <w:shd w:val="clear" w:color="auto" w:fill="auto"/>
          </w:tcPr>
          <w:p w14:paraId="722ADECF" w14:textId="54E36A47" w:rsidR="00530D3B" w:rsidRPr="00D6757C" w:rsidRDefault="00FC2D96" w:rsidP="00FC2D96">
            <w:pPr>
              <w:tabs>
                <w:tab w:val="left" w:pos="14570"/>
              </w:tabs>
              <w:spacing w:after="0" w:line="240" w:lineRule="atLeast"/>
              <w:rPr>
                <w:sz w:val="22"/>
                <w:szCs w:val="22"/>
              </w:rPr>
            </w:pPr>
            <w:r w:rsidRPr="00D6757C">
              <w:rPr>
                <w:sz w:val="22"/>
                <w:szCs w:val="22"/>
              </w:rPr>
              <w:t>4851</w:t>
            </w:r>
            <w:r w:rsidR="00530D3B" w:rsidRPr="00D6757C">
              <w:rPr>
                <w:sz w:val="22"/>
                <w:szCs w:val="22"/>
              </w:rPr>
              <w:t xml:space="preserve"> кв. м</w:t>
            </w:r>
          </w:p>
        </w:tc>
        <w:tc>
          <w:tcPr>
            <w:tcW w:w="2128" w:type="dxa"/>
            <w:shd w:val="clear" w:color="auto" w:fill="auto"/>
          </w:tcPr>
          <w:p w14:paraId="71B2A315" w14:textId="7F9C5E56" w:rsidR="00530D3B" w:rsidRPr="00D6757C" w:rsidRDefault="00530D3B" w:rsidP="00FC2D96">
            <w:pPr>
              <w:tabs>
                <w:tab w:val="left" w:pos="14570"/>
              </w:tabs>
              <w:spacing w:after="0" w:line="240" w:lineRule="atLeast"/>
              <w:rPr>
                <w:sz w:val="22"/>
                <w:szCs w:val="22"/>
              </w:rPr>
            </w:pPr>
            <w:r w:rsidRPr="00D6757C">
              <w:rPr>
                <w:sz w:val="22"/>
                <w:szCs w:val="22"/>
              </w:rPr>
              <w:t xml:space="preserve">Очистка от снега, от мусора   бордюров, тротуаров, мусорных баков, покраска </w:t>
            </w:r>
            <w:r w:rsidR="003D51F2" w:rsidRPr="00D6757C">
              <w:rPr>
                <w:sz w:val="22"/>
                <w:szCs w:val="22"/>
              </w:rPr>
              <w:t>бордюров, очистка</w:t>
            </w:r>
            <w:r w:rsidRPr="00D6757C">
              <w:rPr>
                <w:sz w:val="22"/>
                <w:szCs w:val="22"/>
              </w:rPr>
              <w:t xml:space="preserve"> газонов, очистка зелёной зоны.</w:t>
            </w:r>
          </w:p>
          <w:p w14:paraId="6D274E71" w14:textId="77777777" w:rsidR="00530D3B" w:rsidRPr="00D6757C" w:rsidRDefault="00530D3B" w:rsidP="00FC2D96">
            <w:pPr>
              <w:tabs>
                <w:tab w:val="left" w:pos="14570"/>
              </w:tabs>
              <w:spacing w:after="0" w:line="240" w:lineRule="atLeast"/>
              <w:rPr>
                <w:sz w:val="22"/>
                <w:szCs w:val="22"/>
                <w:u w:val="single"/>
              </w:rPr>
            </w:pPr>
            <w:r w:rsidRPr="00D6757C">
              <w:rPr>
                <w:sz w:val="22"/>
                <w:szCs w:val="22"/>
                <w:u w:val="single"/>
              </w:rPr>
              <w:t>(полный перечень и периодичность согласно п. 12.2 и 12.3 настоящего Технического задания)</w:t>
            </w:r>
          </w:p>
        </w:tc>
        <w:tc>
          <w:tcPr>
            <w:tcW w:w="1701" w:type="dxa"/>
            <w:shd w:val="clear" w:color="auto" w:fill="auto"/>
          </w:tcPr>
          <w:p w14:paraId="17F941F6" w14:textId="77777777" w:rsidR="00530D3B" w:rsidRPr="00D6757C" w:rsidRDefault="00530D3B" w:rsidP="00FC2D96">
            <w:pPr>
              <w:tabs>
                <w:tab w:val="left" w:pos="14570"/>
              </w:tabs>
              <w:spacing w:after="0" w:line="240" w:lineRule="atLeast"/>
              <w:jc w:val="left"/>
              <w:rPr>
                <w:sz w:val="22"/>
                <w:szCs w:val="22"/>
              </w:rPr>
            </w:pPr>
            <w:r w:rsidRPr="00D6757C">
              <w:rPr>
                <w:sz w:val="22"/>
                <w:szCs w:val="22"/>
              </w:rPr>
              <w:t xml:space="preserve">При не благоприятных погодных условиях, посыпка дорожек и тротуаров песком. (в зимний период) </w:t>
            </w:r>
          </w:p>
        </w:tc>
      </w:tr>
    </w:tbl>
    <w:p w14:paraId="2D149698" w14:textId="77777777" w:rsidR="00530D3B" w:rsidRPr="00D6757C" w:rsidRDefault="00530D3B" w:rsidP="00530D3B">
      <w:pPr>
        <w:spacing w:after="0" w:line="240" w:lineRule="atLeast"/>
        <w:rPr>
          <w:b/>
          <w:sz w:val="22"/>
          <w:szCs w:val="22"/>
        </w:rPr>
      </w:pPr>
    </w:p>
    <w:p w14:paraId="09E1FED8" w14:textId="26436100" w:rsidR="00530D3B" w:rsidRPr="00D6757C" w:rsidRDefault="00530D3B" w:rsidP="00530D3B">
      <w:pPr>
        <w:spacing w:after="0" w:line="240" w:lineRule="atLeast"/>
        <w:rPr>
          <w:b/>
          <w:sz w:val="22"/>
          <w:szCs w:val="22"/>
        </w:rPr>
      </w:pPr>
      <w:r w:rsidRPr="00D6757C">
        <w:rPr>
          <w:b/>
          <w:sz w:val="22"/>
          <w:szCs w:val="22"/>
        </w:rPr>
        <w:t xml:space="preserve">12.2. Содержание и уборка прилегающих территорий в летний период (в период ориентировочно с мая по сентябрь включительно) включает в себя </w:t>
      </w:r>
      <w:r w:rsidR="007E2689" w:rsidRPr="00D6757C">
        <w:rPr>
          <w:b/>
          <w:bCs/>
          <w:sz w:val="22"/>
          <w:szCs w:val="22"/>
        </w:rPr>
        <w:t xml:space="preserve">оказание </w:t>
      </w:r>
      <w:r w:rsidRPr="00D6757C">
        <w:rPr>
          <w:b/>
          <w:bCs/>
          <w:sz w:val="22"/>
          <w:szCs w:val="22"/>
        </w:rPr>
        <w:t>услуг Исполнителем</w:t>
      </w:r>
      <w:r w:rsidRPr="00D6757C">
        <w:rPr>
          <w:sz w:val="22"/>
          <w:szCs w:val="22"/>
        </w:rPr>
        <w:t xml:space="preserve"> </w:t>
      </w:r>
      <w:r w:rsidRPr="00D6757C">
        <w:rPr>
          <w:b/>
          <w:sz w:val="22"/>
          <w:szCs w:val="22"/>
        </w:rPr>
        <w:t>в соответствии с Таблицей № 6 по участкам, указанным в Таблице № 5.</w:t>
      </w:r>
    </w:p>
    <w:p w14:paraId="3DFA4BBB" w14:textId="77777777" w:rsidR="00530D3B" w:rsidRPr="00D6757C" w:rsidRDefault="00530D3B" w:rsidP="00530D3B">
      <w:pPr>
        <w:spacing w:after="0" w:line="240" w:lineRule="atLeast"/>
        <w:rPr>
          <w:sz w:val="22"/>
          <w:szCs w:val="22"/>
        </w:rPr>
      </w:pPr>
    </w:p>
    <w:p w14:paraId="463825AA" w14:textId="3071400D" w:rsidR="00530D3B" w:rsidRPr="00D6757C" w:rsidRDefault="00530D3B" w:rsidP="00530D3B">
      <w:pPr>
        <w:spacing w:after="0" w:line="240" w:lineRule="atLeast"/>
        <w:jc w:val="center"/>
        <w:rPr>
          <w:b/>
          <w:sz w:val="22"/>
          <w:szCs w:val="22"/>
        </w:rPr>
      </w:pPr>
      <w:r w:rsidRPr="00D6757C">
        <w:rPr>
          <w:b/>
          <w:sz w:val="22"/>
          <w:szCs w:val="22"/>
        </w:rPr>
        <w:t xml:space="preserve">Таблица № 6. Виды и периодичность </w:t>
      </w:r>
      <w:r w:rsidR="007E2689" w:rsidRPr="00D6757C">
        <w:rPr>
          <w:b/>
          <w:sz w:val="22"/>
          <w:szCs w:val="22"/>
        </w:rPr>
        <w:t>о</w:t>
      </w:r>
      <w:r w:rsidRPr="00D6757C">
        <w:rPr>
          <w:b/>
          <w:sz w:val="22"/>
          <w:szCs w:val="22"/>
        </w:rPr>
        <w:t xml:space="preserve">казания услуг (летний период).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4922"/>
        <w:gridCol w:w="4536"/>
      </w:tblGrid>
      <w:tr w:rsidR="00530D3B" w:rsidRPr="00D6757C" w14:paraId="36175E2A" w14:textId="77777777" w:rsidTr="00FC2D96">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09D7B3" w14:textId="77777777" w:rsidR="00530D3B" w:rsidRPr="00D6757C" w:rsidRDefault="00530D3B" w:rsidP="00FC2D96">
            <w:pPr>
              <w:spacing w:after="0" w:line="240" w:lineRule="atLeast"/>
              <w:rPr>
                <w:b/>
                <w:sz w:val="22"/>
                <w:szCs w:val="22"/>
              </w:rPr>
            </w:pPr>
            <w:r w:rsidRPr="00D6757C">
              <w:rPr>
                <w:b/>
                <w:sz w:val="22"/>
                <w:szCs w:val="22"/>
              </w:rPr>
              <w:t>№ п/п</w:t>
            </w:r>
          </w:p>
        </w:tc>
        <w:tc>
          <w:tcPr>
            <w:tcW w:w="49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A4F246" w14:textId="211486ED" w:rsidR="00530D3B" w:rsidRPr="00D6757C" w:rsidRDefault="00530D3B" w:rsidP="00FC2D96">
            <w:pPr>
              <w:spacing w:after="0" w:line="240" w:lineRule="atLeast"/>
              <w:jc w:val="center"/>
              <w:rPr>
                <w:b/>
                <w:sz w:val="22"/>
                <w:szCs w:val="22"/>
              </w:rPr>
            </w:pPr>
            <w:r w:rsidRPr="00D6757C">
              <w:rPr>
                <w:b/>
                <w:sz w:val="22"/>
                <w:szCs w:val="22"/>
              </w:rPr>
              <w:t xml:space="preserve">Виды </w:t>
            </w:r>
            <w:r w:rsidR="001C7764" w:rsidRPr="00D6757C">
              <w:rPr>
                <w:b/>
                <w:sz w:val="22"/>
                <w:szCs w:val="22"/>
              </w:rPr>
              <w:t>услуг</w:t>
            </w:r>
            <w:r w:rsidRPr="00D6757C">
              <w:rPr>
                <w:b/>
                <w:sz w:val="22"/>
                <w:szCs w:val="22"/>
              </w:rPr>
              <w:t xml:space="preserve">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EF5832" w14:textId="77777777" w:rsidR="00530D3B" w:rsidRPr="00D6757C" w:rsidRDefault="00530D3B" w:rsidP="00FC2D96">
            <w:pPr>
              <w:spacing w:after="0" w:line="240" w:lineRule="atLeast"/>
              <w:jc w:val="center"/>
              <w:rPr>
                <w:b/>
                <w:sz w:val="22"/>
                <w:szCs w:val="22"/>
              </w:rPr>
            </w:pPr>
            <w:r w:rsidRPr="00D6757C">
              <w:rPr>
                <w:b/>
                <w:sz w:val="22"/>
                <w:szCs w:val="22"/>
              </w:rPr>
              <w:t>Периодичность</w:t>
            </w:r>
          </w:p>
        </w:tc>
      </w:tr>
      <w:tr w:rsidR="00530D3B" w:rsidRPr="00D6757C" w14:paraId="27EC0742" w14:textId="77777777" w:rsidTr="00FC2D96">
        <w:tc>
          <w:tcPr>
            <w:tcW w:w="573" w:type="dxa"/>
            <w:tcBorders>
              <w:top w:val="single" w:sz="4" w:space="0" w:color="auto"/>
              <w:left w:val="single" w:sz="4" w:space="0" w:color="auto"/>
              <w:bottom w:val="single" w:sz="4" w:space="0" w:color="auto"/>
              <w:right w:val="single" w:sz="4" w:space="0" w:color="auto"/>
            </w:tcBorders>
          </w:tcPr>
          <w:p w14:paraId="39844F98" w14:textId="77777777" w:rsidR="00530D3B" w:rsidRPr="00D6757C" w:rsidRDefault="00530D3B" w:rsidP="00FC2D96">
            <w:pPr>
              <w:spacing w:after="0" w:line="240" w:lineRule="atLeast"/>
              <w:rPr>
                <w:sz w:val="22"/>
                <w:szCs w:val="22"/>
              </w:rPr>
            </w:pPr>
            <w:r w:rsidRPr="00D6757C">
              <w:rPr>
                <w:sz w:val="22"/>
                <w:szCs w:val="22"/>
              </w:rPr>
              <w:t>1.</w:t>
            </w:r>
          </w:p>
        </w:tc>
        <w:tc>
          <w:tcPr>
            <w:tcW w:w="4922" w:type="dxa"/>
            <w:tcBorders>
              <w:top w:val="single" w:sz="4" w:space="0" w:color="auto"/>
              <w:left w:val="single" w:sz="4" w:space="0" w:color="auto"/>
              <w:bottom w:val="single" w:sz="4" w:space="0" w:color="auto"/>
              <w:right w:val="single" w:sz="4" w:space="0" w:color="auto"/>
            </w:tcBorders>
          </w:tcPr>
          <w:p w14:paraId="23EE47FF" w14:textId="77777777" w:rsidR="00530D3B" w:rsidRPr="00D6757C" w:rsidRDefault="00530D3B" w:rsidP="00FC2D96">
            <w:pPr>
              <w:spacing w:after="0" w:line="240" w:lineRule="atLeast"/>
              <w:ind w:hanging="6"/>
              <w:jc w:val="left"/>
              <w:rPr>
                <w:sz w:val="22"/>
                <w:szCs w:val="22"/>
              </w:rPr>
            </w:pPr>
            <w:r w:rsidRPr="00D6757C">
              <w:rPr>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tcPr>
          <w:p w14:paraId="074CC9F2" w14:textId="2CDC06C0" w:rsidR="00530D3B" w:rsidRPr="00D6757C" w:rsidRDefault="00530D3B" w:rsidP="00FC2D96">
            <w:pPr>
              <w:spacing w:after="0" w:line="240" w:lineRule="atLeast"/>
              <w:jc w:val="center"/>
              <w:rPr>
                <w:sz w:val="22"/>
                <w:szCs w:val="22"/>
              </w:rPr>
            </w:pPr>
            <w:r w:rsidRPr="00D6757C">
              <w:rPr>
                <w:sz w:val="22"/>
                <w:szCs w:val="22"/>
              </w:rPr>
              <w:t>ежедневно с 06.00 час до 16.00 час</w:t>
            </w:r>
          </w:p>
        </w:tc>
      </w:tr>
      <w:tr w:rsidR="00530D3B" w:rsidRPr="00D6757C" w14:paraId="0A2394D9" w14:textId="77777777" w:rsidTr="00FC2D96">
        <w:tc>
          <w:tcPr>
            <w:tcW w:w="573" w:type="dxa"/>
            <w:tcBorders>
              <w:top w:val="single" w:sz="4" w:space="0" w:color="auto"/>
              <w:left w:val="single" w:sz="4" w:space="0" w:color="auto"/>
              <w:bottom w:val="single" w:sz="4" w:space="0" w:color="auto"/>
              <w:right w:val="single" w:sz="4" w:space="0" w:color="auto"/>
            </w:tcBorders>
          </w:tcPr>
          <w:p w14:paraId="24DF2740" w14:textId="77777777" w:rsidR="00530D3B" w:rsidRPr="00D6757C" w:rsidRDefault="00530D3B" w:rsidP="00FC2D96">
            <w:pPr>
              <w:spacing w:after="0" w:line="240" w:lineRule="atLeast"/>
              <w:rPr>
                <w:sz w:val="22"/>
                <w:szCs w:val="22"/>
              </w:rPr>
            </w:pPr>
            <w:r w:rsidRPr="00D6757C">
              <w:rPr>
                <w:sz w:val="22"/>
                <w:szCs w:val="22"/>
              </w:rPr>
              <w:t>2.</w:t>
            </w:r>
          </w:p>
        </w:tc>
        <w:tc>
          <w:tcPr>
            <w:tcW w:w="4922" w:type="dxa"/>
            <w:tcBorders>
              <w:top w:val="single" w:sz="4" w:space="0" w:color="auto"/>
              <w:left w:val="single" w:sz="4" w:space="0" w:color="auto"/>
              <w:bottom w:val="single" w:sz="4" w:space="0" w:color="auto"/>
              <w:right w:val="single" w:sz="4" w:space="0" w:color="auto"/>
            </w:tcBorders>
          </w:tcPr>
          <w:p w14:paraId="1FF1858A" w14:textId="77777777" w:rsidR="00530D3B" w:rsidRPr="00D6757C" w:rsidRDefault="00530D3B" w:rsidP="00FC2D96">
            <w:pPr>
              <w:spacing w:after="0" w:line="240" w:lineRule="atLeast"/>
              <w:ind w:hanging="6"/>
              <w:jc w:val="left"/>
              <w:rPr>
                <w:sz w:val="22"/>
                <w:szCs w:val="22"/>
              </w:rPr>
            </w:pPr>
            <w:r w:rsidRPr="00D6757C">
              <w:rPr>
                <w:sz w:val="22"/>
                <w:szCs w:val="22"/>
              </w:rPr>
              <w:t xml:space="preserve"> Уборка площадок под контейнеры для отходов, территории в местах установки баков под мусор (отходы), определенных Заказчиком</w:t>
            </w:r>
          </w:p>
        </w:tc>
        <w:tc>
          <w:tcPr>
            <w:tcW w:w="4536" w:type="dxa"/>
            <w:tcBorders>
              <w:top w:val="single" w:sz="4" w:space="0" w:color="auto"/>
              <w:left w:val="single" w:sz="4" w:space="0" w:color="auto"/>
              <w:bottom w:val="single" w:sz="4" w:space="0" w:color="auto"/>
              <w:right w:val="single" w:sz="4" w:space="0" w:color="auto"/>
            </w:tcBorders>
          </w:tcPr>
          <w:p w14:paraId="0F9CB6F5" w14:textId="0FFBB0D2" w:rsidR="00530D3B" w:rsidRPr="00D6757C" w:rsidRDefault="00530D3B" w:rsidP="00FC2D96">
            <w:pPr>
              <w:spacing w:after="0" w:line="240" w:lineRule="atLeast"/>
              <w:jc w:val="center"/>
              <w:rPr>
                <w:sz w:val="22"/>
                <w:szCs w:val="22"/>
              </w:rPr>
            </w:pPr>
            <w:r w:rsidRPr="00D6757C">
              <w:rPr>
                <w:sz w:val="22"/>
                <w:szCs w:val="22"/>
              </w:rPr>
              <w:t>ежедневно с 06.00 час до 16.00 час</w:t>
            </w:r>
          </w:p>
        </w:tc>
      </w:tr>
      <w:tr w:rsidR="00530D3B" w:rsidRPr="00D6757C" w14:paraId="4DCB0800" w14:textId="77777777" w:rsidTr="00FC2D96">
        <w:tc>
          <w:tcPr>
            <w:tcW w:w="573" w:type="dxa"/>
            <w:tcBorders>
              <w:top w:val="single" w:sz="4" w:space="0" w:color="auto"/>
              <w:left w:val="single" w:sz="4" w:space="0" w:color="auto"/>
              <w:bottom w:val="single" w:sz="4" w:space="0" w:color="auto"/>
              <w:right w:val="single" w:sz="4" w:space="0" w:color="auto"/>
            </w:tcBorders>
          </w:tcPr>
          <w:p w14:paraId="1211F305" w14:textId="77777777" w:rsidR="00530D3B" w:rsidRPr="00D6757C" w:rsidRDefault="00530D3B" w:rsidP="00FC2D96">
            <w:pPr>
              <w:spacing w:after="0" w:line="240" w:lineRule="atLeast"/>
              <w:rPr>
                <w:sz w:val="22"/>
                <w:szCs w:val="22"/>
              </w:rPr>
            </w:pPr>
            <w:r w:rsidRPr="00D6757C">
              <w:rPr>
                <w:sz w:val="22"/>
                <w:szCs w:val="22"/>
              </w:rPr>
              <w:t>3.</w:t>
            </w:r>
          </w:p>
        </w:tc>
        <w:tc>
          <w:tcPr>
            <w:tcW w:w="4922" w:type="dxa"/>
            <w:tcBorders>
              <w:top w:val="single" w:sz="4" w:space="0" w:color="auto"/>
              <w:left w:val="single" w:sz="4" w:space="0" w:color="auto"/>
              <w:bottom w:val="single" w:sz="4" w:space="0" w:color="auto"/>
              <w:right w:val="single" w:sz="4" w:space="0" w:color="auto"/>
            </w:tcBorders>
          </w:tcPr>
          <w:p w14:paraId="55A4C468" w14:textId="77777777" w:rsidR="00530D3B" w:rsidRPr="00D6757C" w:rsidRDefault="00530D3B" w:rsidP="00FC2D96">
            <w:pPr>
              <w:spacing w:after="0" w:line="240" w:lineRule="atLeast"/>
              <w:ind w:hanging="6"/>
              <w:jc w:val="left"/>
              <w:rPr>
                <w:sz w:val="22"/>
                <w:szCs w:val="22"/>
              </w:rPr>
            </w:pPr>
            <w:r w:rsidRPr="00D6757C">
              <w:rPr>
                <w:sz w:val="22"/>
                <w:szCs w:val="22"/>
              </w:rPr>
              <w:t xml:space="preserve"> Уборка прилегающей зеленой зоны от мусора, вынос мусора</w:t>
            </w:r>
          </w:p>
        </w:tc>
        <w:tc>
          <w:tcPr>
            <w:tcW w:w="4536" w:type="dxa"/>
            <w:tcBorders>
              <w:top w:val="single" w:sz="4" w:space="0" w:color="auto"/>
              <w:left w:val="single" w:sz="4" w:space="0" w:color="auto"/>
              <w:bottom w:val="single" w:sz="4" w:space="0" w:color="auto"/>
              <w:right w:val="single" w:sz="4" w:space="0" w:color="auto"/>
            </w:tcBorders>
          </w:tcPr>
          <w:p w14:paraId="2D0FAF76" w14:textId="77777777" w:rsidR="00530D3B" w:rsidRPr="00D6757C" w:rsidRDefault="00530D3B" w:rsidP="00FC2D96">
            <w:pPr>
              <w:spacing w:after="0" w:line="240" w:lineRule="atLeast"/>
              <w:jc w:val="center"/>
              <w:rPr>
                <w:sz w:val="22"/>
                <w:szCs w:val="22"/>
              </w:rPr>
            </w:pPr>
            <w:r w:rsidRPr="00D6757C">
              <w:rPr>
                <w:sz w:val="22"/>
                <w:szCs w:val="22"/>
              </w:rPr>
              <w:t>ежедневно с 06.00 час до 16.00 час</w:t>
            </w:r>
          </w:p>
        </w:tc>
      </w:tr>
      <w:tr w:rsidR="00530D3B" w:rsidRPr="00D6757C" w14:paraId="552E89E2" w14:textId="77777777" w:rsidTr="00FC2D96">
        <w:tc>
          <w:tcPr>
            <w:tcW w:w="573" w:type="dxa"/>
            <w:tcBorders>
              <w:top w:val="single" w:sz="4" w:space="0" w:color="auto"/>
              <w:left w:val="single" w:sz="4" w:space="0" w:color="auto"/>
              <w:bottom w:val="single" w:sz="4" w:space="0" w:color="auto"/>
              <w:right w:val="single" w:sz="4" w:space="0" w:color="auto"/>
            </w:tcBorders>
          </w:tcPr>
          <w:p w14:paraId="00FEC271" w14:textId="77777777" w:rsidR="00530D3B" w:rsidRPr="00D6757C" w:rsidRDefault="00530D3B" w:rsidP="00FC2D96">
            <w:pPr>
              <w:spacing w:after="0" w:line="240" w:lineRule="atLeast"/>
              <w:rPr>
                <w:sz w:val="22"/>
                <w:szCs w:val="22"/>
              </w:rPr>
            </w:pPr>
            <w:r w:rsidRPr="00D6757C">
              <w:rPr>
                <w:sz w:val="22"/>
                <w:szCs w:val="22"/>
              </w:rPr>
              <w:t>4.</w:t>
            </w:r>
          </w:p>
        </w:tc>
        <w:tc>
          <w:tcPr>
            <w:tcW w:w="4922" w:type="dxa"/>
            <w:tcBorders>
              <w:top w:val="single" w:sz="4" w:space="0" w:color="auto"/>
              <w:left w:val="single" w:sz="4" w:space="0" w:color="auto"/>
              <w:bottom w:val="single" w:sz="4" w:space="0" w:color="auto"/>
              <w:right w:val="single" w:sz="4" w:space="0" w:color="auto"/>
            </w:tcBorders>
          </w:tcPr>
          <w:p w14:paraId="487625BE" w14:textId="77777777" w:rsidR="00530D3B" w:rsidRPr="00D6757C" w:rsidRDefault="00530D3B" w:rsidP="00FC2D96">
            <w:pPr>
              <w:spacing w:after="0" w:line="240" w:lineRule="atLeast"/>
              <w:ind w:hanging="6"/>
              <w:jc w:val="left"/>
              <w:rPr>
                <w:sz w:val="22"/>
                <w:szCs w:val="22"/>
              </w:rPr>
            </w:pPr>
            <w:r w:rsidRPr="00D6757C">
              <w:rPr>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tcPr>
          <w:p w14:paraId="7792C8CE" w14:textId="77777777" w:rsidR="00530D3B" w:rsidRPr="00D6757C" w:rsidRDefault="00530D3B" w:rsidP="00FC2D96">
            <w:pPr>
              <w:spacing w:after="0" w:line="240" w:lineRule="atLeast"/>
              <w:jc w:val="center"/>
              <w:rPr>
                <w:sz w:val="22"/>
                <w:szCs w:val="22"/>
              </w:rPr>
            </w:pPr>
            <w:r w:rsidRPr="00D6757C">
              <w:rPr>
                <w:sz w:val="22"/>
                <w:szCs w:val="22"/>
              </w:rPr>
              <w:t>1 раз при подготовке к летнему периоду</w:t>
            </w:r>
          </w:p>
        </w:tc>
      </w:tr>
      <w:tr w:rsidR="00530D3B" w:rsidRPr="00D6757C" w14:paraId="7D351713" w14:textId="77777777" w:rsidTr="00FC2D96">
        <w:tc>
          <w:tcPr>
            <w:tcW w:w="573" w:type="dxa"/>
            <w:tcBorders>
              <w:top w:val="single" w:sz="4" w:space="0" w:color="auto"/>
              <w:left w:val="single" w:sz="4" w:space="0" w:color="auto"/>
              <w:bottom w:val="single" w:sz="4" w:space="0" w:color="auto"/>
              <w:right w:val="single" w:sz="4" w:space="0" w:color="auto"/>
            </w:tcBorders>
          </w:tcPr>
          <w:p w14:paraId="756C9776" w14:textId="77777777" w:rsidR="00530D3B" w:rsidRPr="00D6757C" w:rsidRDefault="00530D3B" w:rsidP="00FC2D96">
            <w:pPr>
              <w:spacing w:after="0" w:line="240" w:lineRule="atLeast"/>
              <w:rPr>
                <w:sz w:val="22"/>
                <w:szCs w:val="22"/>
              </w:rPr>
            </w:pPr>
            <w:r w:rsidRPr="00D6757C">
              <w:rPr>
                <w:sz w:val="22"/>
                <w:szCs w:val="22"/>
              </w:rPr>
              <w:t>5.</w:t>
            </w:r>
          </w:p>
        </w:tc>
        <w:tc>
          <w:tcPr>
            <w:tcW w:w="4922" w:type="dxa"/>
            <w:tcBorders>
              <w:top w:val="single" w:sz="4" w:space="0" w:color="auto"/>
              <w:left w:val="single" w:sz="4" w:space="0" w:color="auto"/>
              <w:bottom w:val="single" w:sz="4" w:space="0" w:color="auto"/>
              <w:right w:val="single" w:sz="4" w:space="0" w:color="auto"/>
            </w:tcBorders>
          </w:tcPr>
          <w:p w14:paraId="61FB8D71" w14:textId="77777777" w:rsidR="00530D3B" w:rsidRPr="00D6757C" w:rsidRDefault="00530D3B" w:rsidP="00FC2D96">
            <w:pPr>
              <w:spacing w:after="0" w:line="240" w:lineRule="atLeast"/>
              <w:ind w:hanging="6"/>
              <w:jc w:val="left"/>
              <w:rPr>
                <w:sz w:val="22"/>
                <w:szCs w:val="22"/>
              </w:rPr>
            </w:pPr>
            <w:r w:rsidRPr="00D6757C">
              <w:rPr>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tcPr>
          <w:p w14:paraId="0A6E0065" w14:textId="77777777" w:rsidR="00530D3B" w:rsidRPr="00D6757C" w:rsidRDefault="00530D3B" w:rsidP="00FC2D96">
            <w:pPr>
              <w:spacing w:after="0" w:line="240" w:lineRule="atLeast"/>
              <w:jc w:val="center"/>
              <w:rPr>
                <w:sz w:val="22"/>
                <w:szCs w:val="22"/>
              </w:rPr>
            </w:pPr>
            <w:r w:rsidRPr="00D6757C">
              <w:rPr>
                <w:sz w:val="22"/>
                <w:szCs w:val="22"/>
              </w:rPr>
              <w:t>1 раз в месяц</w:t>
            </w:r>
          </w:p>
          <w:p w14:paraId="3911DC16" w14:textId="77777777" w:rsidR="00530D3B" w:rsidRPr="00D6757C" w:rsidRDefault="00530D3B" w:rsidP="00FC2D96">
            <w:pPr>
              <w:spacing w:after="0" w:line="240" w:lineRule="atLeast"/>
              <w:jc w:val="center"/>
              <w:rPr>
                <w:sz w:val="22"/>
                <w:szCs w:val="22"/>
              </w:rPr>
            </w:pPr>
          </w:p>
        </w:tc>
      </w:tr>
      <w:tr w:rsidR="00530D3B" w:rsidRPr="00D6757C" w14:paraId="1FF2545F"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8C320FF" w14:textId="77777777" w:rsidR="00530D3B" w:rsidRPr="00D6757C" w:rsidRDefault="00530D3B" w:rsidP="00FC2D96">
            <w:pPr>
              <w:spacing w:after="0" w:line="240" w:lineRule="atLeast"/>
              <w:rPr>
                <w:sz w:val="22"/>
                <w:szCs w:val="22"/>
              </w:rPr>
            </w:pPr>
            <w:r w:rsidRPr="00D6757C">
              <w:rPr>
                <w:sz w:val="22"/>
                <w:szCs w:val="22"/>
              </w:rPr>
              <w:t>6.</w:t>
            </w:r>
          </w:p>
        </w:tc>
        <w:tc>
          <w:tcPr>
            <w:tcW w:w="4922" w:type="dxa"/>
            <w:tcBorders>
              <w:top w:val="single" w:sz="4" w:space="0" w:color="auto"/>
              <w:left w:val="single" w:sz="4" w:space="0" w:color="auto"/>
              <w:bottom w:val="single" w:sz="4" w:space="0" w:color="auto"/>
              <w:right w:val="single" w:sz="4" w:space="0" w:color="auto"/>
            </w:tcBorders>
            <w:hideMark/>
          </w:tcPr>
          <w:p w14:paraId="70D5C275" w14:textId="77777777" w:rsidR="00530D3B" w:rsidRPr="00D6757C" w:rsidRDefault="00530D3B" w:rsidP="00FC2D96">
            <w:pPr>
              <w:spacing w:after="0" w:line="240" w:lineRule="atLeast"/>
              <w:ind w:hanging="6"/>
              <w:jc w:val="left"/>
              <w:rPr>
                <w:sz w:val="22"/>
                <w:szCs w:val="22"/>
              </w:rPr>
            </w:pPr>
            <w:r w:rsidRPr="00D6757C">
              <w:rPr>
                <w:sz w:val="22"/>
                <w:szCs w:val="22"/>
              </w:rPr>
              <w:t>Очистка урн от мусора, вынос мусора из урн</w:t>
            </w:r>
          </w:p>
        </w:tc>
        <w:tc>
          <w:tcPr>
            <w:tcW w:w="4536" w:type="dxa"/>
            <w:tcBorders>
              <w:top w:val="single" w:sz="4" w:space="0" w:color="auto"/>
              <w:left w:val="single" w:sz="4" w:space="0" w:color="auto"/>
              <w:bottom w:val="single" w:sz="4" w:space="0" w:color="auto"/>
              <w:right w:val="single" w:sz="4" w:space="0" w:color="auto"/>
            </w:tcBorders>
            <w:hideMark/>
          </w:tcPr>
          <w:p w14:paraId="5391EB07" w14:textId="77777777" w:rsidR="00530D3B" w:rsidRPr="00D6757C" w:rsidRDefault="00530D3B" w:rsidP="00FC2D96">
            <w:pPr>
              <w:spacing w:after="0" w:line="240" w:lineRule="atLeast"/>
              <w:jc w:val="center"/>
              <w:rPr>
                <w:sz w:val="22"/>
                <w:szCs w:val="22"/>
              </w:rPr>
            </w:pPr>
            <w:r w:rsidRPr="00D6757C">
              <w:rPr>
                <w:sz w:val="22"/>
                <w:szCs w:val="22"/>
              </w:rPr>
              <w:t>ежедневно, не менее 2-х раз в смену</w:t>
            </w:r>
          </w:p>
        </w:tc>
      </w:tr>
      <w:tr w:rsidR="00530D3B" w:rsidRPr="00D6757C" w14:paraId="69F1A381"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2E9B7869" w14:textId="77777777" w:rsidR="00530D3B" w:rsidRPr="00D6757C" w:rsidRDefault="00530D3B" w:rsidP="00FC2D96">
            <w:pPr>
              <w:spacing w:after="0" w:line="240" w:lineRule="atLeast"/>
              <w:rPr>
                <w:sz w:val="22"/>
                <w:szCs w:val="22"/>
              </w:rPr>
            </w:pPr>
            <w:r w:rsidRPr="00D6757C">
              <w:rPr>
                <w:sz w:val="22"/>
                <w:szCs w:val="22"/>
              </w:rPr>
              <w:t>7.</w:t>
            </w:r>
          </w:p>
        </w:tc>
        <w:tc>
          <w:tcPr>
            <w:tcW w:w="4922" w:type="dxa"/>
            <w:tcBorders>
              <w:top w:val="single" w:sz="4" w:space="0" w:color="auto"/>
              <w:left w:val="single" w:sz="4" w:space="0" w:color="auto"/>
              <w:bottom w:val="single" w:sz="4" w:space="0" w:color="auto"/>
              <w:right w:val="single" w:sz="4" w:space="0" w:color="auto"/>
            </w:tcBorders>
            <w:hideMark/>
          </w:tcPr>
          <w:p w14:paraId="1D671AF4" w14:textId="77777777" w:rsidR="00530D3B" w:rsidRPr="00D6757C" w:rsidRDefault="00530D3B" w:rsidP="00FC2D96">
            <w:pPr>
              <w:spacing w:after="0" w:line="240" w:lineRule="atLeast"/>
              <w:ind w:hanging="6"/>
              <w:jc w:val="left"/>
              <w:rPr>
                <w:sz w:val="22"/>
                <w:szCs w:val="22"/>
              </w:rPr>
            </w:pPr>
            <w:r w:rsidRPr="00D6757C">
              <w:rPr>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hideMark/>
          </w:tcPr>
          <w:p w14:paraId="1781CF12" w14:textId="77777777" w:rsidR="00530D3B" w:rsidRPr="00D6757C" w:rsidRDefault="00530D3B" w:rsidP="00FC2D96">
            <w:pPr>
              <w:spacing w:after="0" w:line="240" w:lineRule="atLeast"/>
              <w:jc w:val="center"/>
              <w:rPr>
                <w:sz w:val="22"/>
                <w:szCs w:val="22"/>
              </w:rPr>
            </w:pPr>
            <w:r w:rsidRPr="00D6757C">
              <w:rPr>
                <w:sz w:val="22"/>
                <w:szCs w:val="22"/>
              </w:rPr>
              <w:t>1 раз в месяц в летний период</w:t>
            </w:r>
          </w:p>
        </w:tc>
      </w:tr>
      <w:tr w:rsidR="00530D3B" w:rsidRPr="00D6757C" w14:paraId="759B7E91" w14:textId="77777777" w:rsidTr="00FC2D96">
        <w:tc>
          <w:tcPr>
            <w:tcW w:w="573" w:type="dxa"/>
            <w:tcBorders>
              <w:top w:val="single" w:sz="4" w:space="0" w:color="auto"/>
              <w:left w:val="single" w:sz="4" w:space="0" w:color="auto"/>
              <w:bottom w:val="single" w:sz="4" w:space="0" w:color="auto"/>
              <w:right w:val="single" w:sz="4" w:space="0" w:color="auto"/>
            </w:tcBorders>
          </w:tcPr>
          <w:p w14:paraId="761A6E04" w14:textId="77777777" w:rsidR="00530D3B" w:rsidRPr="00D6757C" w:rsidRDefault="00530D3B" w:rsidP="00FC2D96">
            <w:pPr>
              <w:spacing w:after="0" w:line="240" w:lineRule="atLeast"/>
              <w:rPr>
                <w:sz w:val="22"/>
                <w:szCs w:val="22"/>
              </w:rPr>
            </w:pPr>
            <w:r w:rsidRPr="00D6757C">
              <w:rPr>
                <w:sz w:val="22"/>
                <w:szCs w:val="22"/>
              </w:rPr>
              <w:t>8.</w:t>
            </w:r>
          </w:p>
        </w:tc>
        <w:tc>
          <w:tcPr>
            <w:tcW w:w="4922" w:type="dxa"/>
            <w:tcBorders>
              <w:top w:val="single" w:sz="4" w:space="0" w:color="auto"/>
              <w:left w:val="single" w:sz="4" w:space="0" w:color="auto"/>
              <w:bottom w:val="single" w:sz="4" w:space="0" w:color="auto"/>
              <w:right w:val="single" w:sz="4" w:space="0" w:color="auto"/>
            </w:tcBorders>
          </w:tcPr>
          <w:p w14:paraId="6EFB8DB4" w14:textId="77777777" w:rsidR="00530D3B" w:rsidRPr="00D6757C" w:rsidRDefault="00530D3B" w:rsidP="00FC2D96">
            <w:pPr>
              <w:spacing w:after="0" w:line="240" w:lineRule="atLeast"/>
              <w:ind w:hanging="6"/>
              <w:jc w:val="left"/>
              <w:rPr>
                <w:sz w:val="22"/>
                <w:szCs w:val="22"/>
              </w:rPr>
            </w:pPr>
            <w:r w:rsidRPr="00D6757C">
              <w:rPr>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tcPr>
          <w:p w14:paraId="43783524" w14:textId="77777777" w:rsidR="00530D3B" w:rsidRPr="00D6757C" w:rsidRDefault="00530D3B" w:rsidP="00FC2D96">
            <w:pPr>
              <w:spacing w:after="0" w:line="240" w:lineRule="atLeast"/>
              <w:jc w:val="center"/>
              <w:rPr>
                <w:sz w:val="22"/>
                <w:szCs w:val="22"/>
              </w:rPr>
            </w:pPr>
            <w:r w:rsidRPr="00D6757C">
              <w:rPr>
                <w:sz w:val="22"/>
                <w:szCs w:val="22"/>
              </w:rPr>
              <w:t>не менее 1 раза в неделю</w:t>
            </w:r>
          </w:p>
        </w:tc>
      </w:tr>
      <w:tr w:rsidR="00530D3B" w:rsidRPr="00D6757C" w14:paraId="385025EA"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69536E5E" w14:textId="77777777" w:rsidR="00530D3B" w:rsidRPr="00D6757C" w:rsidRDefault="00530D3B" w:rsidP="00FC2D96">
            <w:pPr>
              <w:spacing w:after="0" w:line="240" w:lineRule="atLeast"/>
              <w:rPr>
                <w:sz w:val="22"/>
                <w:szCs w:val="22"/>
              </w:rPr>
            </w:pPr>
            <w:r w:rsidRPr="00D6757C">
              <w:rPr>
                <w:sz w:val="22"/>
                <w:szCs w:val="22"/>
              </w:rPr>
              <w:t>9.</w:t>
            </w:r>
          </w:p>
        </w:tc>
        <w:tc>
          <w:tcPr>
            <w:tcW w:w="4922" w:type="dxa"/>
            <w:tcBorders>
              <w:top w:val="single" w:sz="4" w:space="0" w:color="auto"/>
              <w:left w:val="single" w:sz="4" w:space="0" w:color="auto"/>
              <w:bottom w:val="single" w:sz="4" w:space="0" w:color="auto"/>
              <w:right w:val="single" w:sz="4" w:space="0" w:color="auto"/>
            </w:tcBorders>
            <w:hideMark/>
          </w:tcPr>
          <w:p w14:paraId="40BE095B" w14:textId="77777777" w:rsidR="00530D3B" w:rsidRPr="00D6757C" w:rsidRDefault="00530D3B" w:rsidP="00FC2D96">
            <w:pPr>
              <w:spacing w:after="0" w:line="240" w:lineRule="atLeast"/>
              <w:ind w:hanging="6"/>
              <w:jc w:val="left"/>
              <w:rPr>
                <w:sz w:val="22"/>
                <w:szCs w:val="22"/>
              </w:rPr>
            </w:pPr>
            <w:proofErr w:type="spellStart"/>
            <w:r w:rsidRPr="00D6757C">
              <w:rPr>
                <w:sz w:val="22"/>
                <w:szCs w:val="22"/>
              </w:rPr>
              <w:t>Обкос</w:t>
            </w:r>
            <w:proofErr w:type="spellEnd"/>
            <w:r w:rsidRPr="00D6757C">
              <w:rPr>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hideMark/>
          </w:tcPr>
          <w:p w14:paraId="5579AF8A" w14:textId="77777777" w:rsidR="00530D3B" w:rsidRPr="00D6757C" w:rsidRDefault="00530D3B" w:rsidP="00FC2D96">
            <w:pPr>
              <w:spacing w:after="0" w:line="240" w:lineRule="atLeast"/>
              <w:jc w:val="center"/>
              <w:rPr>
                <w:sz w:val="22"/>
                <w:szCs w:val="22"/>
              </w:rPr>
            </w:pPr>
            <w:r w:rsidRPr="00D6757C">
              <w:rPr>
                <w:sz w:val="22"/>
                <w:szCs w:val="22"/>
              </w:rPr>
              <w:t>по мере разрастания (по заданию Заказчика), ориентировочно 3-4 раза за летний период</w:t>
            </w:r>
          </w:p>
        </w:tc>
      </w:tr>
      <w:tr w:rsidR="00530D3B" w:rsidRPr="00D6757C" w14:paraId="1A2A5BC2"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5CB413F" w14:textId="77777777" w:rsidR="00530D3B" w:rsidRPr="00D6757C" w:rsidRDefault="00530D3B" w:rsidP="00FC2D96">
            <w:pPr>
              <w:spacing w:after="0" w:line="240" w:lineRule="atLeast"/>
              <w:rPr>
                <w:sz w:val="22"/>
                <w:szCs w:val="22"/>
              </w:rPr>
            </w:pPr>
            <w:r w:rsidRPr="00D6757C">
              <w:rPr>
                <w:sz w:val="22"/>
                <w:szCs w:val="22"/>
              </w:rPr>
              <w:t>10.</w:t>
            </w:r>
          </w:p>
        </w:tc>
        <w:tc>
          <w:tcPr>
            <w:tcW w:w="4922" w:type="dxa"/>
            <w:tcBorders>
              <w:top w:val="single" w:sz="4" w:space="0" w:color="auto"/>
              <w:left w:val="single" w:sz="4" w:space="0" w:color="auto"/>
              <w:bottom w:val="single" w:sz="4" w:space="0" w:color="auto"/>
              <w:right w:val="single" w:sz="4" w:space="0" w:color="auto"/>
            </w:tcBorders>
            <w:hideMark/>
          </w:tcPr>
          <w:p w14:paraId="1192F36B" w14:textId="77777777" w:rsidR="00530D3B" w:rsidRPr="00D6757C" w:rsidRDefault="00530D3B" w:rsidP="00FC2D96">
            <w:pPr>
              <w:spacing w:after="0" w:line="240" w:lineRule="atLeast"/>
              <w:ind w:hanging="6"/>
              <w:jc w:val="left"/>
              <w:rPr>
                <w:sz w:val="22"/>
                <w:szCs w:val="22"/>
              </w:rPr>
            </w:pPr>
            <w:r w:rsidRPr="00D6757C">
              <w:rPr>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hideMark/>
          </w:tcPr>
          <w:p w14:paraId="4D910824" w14:textId="77777777" w:rsidR="00530D3B" w:rsidRPr="00D6757C" w:rsidRDefault="00530D3B" w:rsidP="00FC2D96">
            <w:pPr>
              <w:spacing w:after="0" w:line="240" w:lineRule="atLeast"/>
              <w:jc w:val="center"/>
              <w:rPr>
                <w:sz w:val="22"/>
                <w:szCs w:val="22"/>
              </w:rPr>
            </w:pPr>
            <w:r w:rsidRPr="00D6757C">
              <w:rPr>
                <w:sz w:val="22"/>
                <w:szCs w:val="22"/>
              </w:rPr>
              <w:t>2-3 раза в неделю</w:t>
            </w:r>
          </w:p>
          <w:p w14:paraId="4FF236BA" w14:textId="77777777" w:rsidR="00530D3B" w:rsidRPr="00D6757C" w:rsidRDefault="00530D3B" w:rsidP="00FC2D96">
            <w:pPr>
              <w:spacing w:after="0" w:line="240" w:lineRule="atLeast"/>
              <w:jc w:val="center"/>
              <w:rPr>
                <w:sz w:val="22"/>
                <w:szCs w:val="22"/>
              </w:rPr>
            </w:pPr>
          </w:p>
        </w:tc>
      </w:tr>
      <w:tr w:rsidR="00530D3B" w:rsidRPr="00D6757C" w14:paraId="0021B5D4"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660EE150" w14:textId="77777777" w:rsidR="00530D3B" w:rsidRPr="00D6757C" w:rsidRDefault="00530D3B" w:rsidP="00FC2D96">
            <w:pPr>
              <w:spacing w:after="0" w:line="240" w:lineRule="atLeast"/>
              <w:rPr>
                <w:sz w:val="22"/>
                <w:szCs w:val="22"/>
              </w:rPr>
            </w:pPr>
            <w:r w:rsidRPr="00D6757C">
              <w:rPr>
                <w:sz w:val="22"/>
                <w:szCs w:val="22"/>
              </w:rPr>
              <w:t>11.</w:t>
            </w:r>
          </w:p>
        </w:tc>
        <w:tc>
          <w:tcPr>
            <w:tcW w:w="4922" w:type="dxa"/>
            <w:tcBorders>
              <w:top w:val="single" w:sz="4" w:space="0" w:color="auto"/>
              <w:left w:val="single" w:sz="4" w:space="0" w:color="auto"/>
              <w:bottom w:val="single" w:sz="4" w:space="0" w:color="auto"/>
              <w:right w:val="single" w:sz="4" w:space="0" w:color="auto"/>
            </w:tcBorders>
            <w:hideMark/>
          </w:tcPr>
          <w:p w14:paraId="63E6B0F9" w14:textId="77777777" w:rsidR="00530D3B" w:rsidRPr="00D6757C" w:rsidRDefault="00530D3B" w:rsidP="00FC2D96">
            <w:pPr>
              <w:spacing w:after="0" w:line="240" w:lineRule="atLeast"/>
              <w:ind w:hanging="6"/>
              <w:jc w:val="left"/>
              <w:rPr>
                <w:sz w:val="22"/>
                <w:szCs w:val="22"/>
              </w:rPr>
            </w:pPr>
            <w:r w:rsidRPr="00D6757C">
              <w:rPr>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hideMark/>
          </w:tcPr>
          <w:p w14:paraId="2420246A" w14:textId="77777777" w:rsidR="00530D3B" w:rsidRPr="00D6757C" w:rsidRDefault="00530D3B" w:rsidP="00FC2D96">
            <w:pPr>
              <w:spacing w:after="0" w:line="240" w:lineRule="atLeast"/>
              <w:jc w:val="center"/>
              <w:rPr>
                <w:sz w:val="22"/>
                <w:szCs w:val="22"/>
              </w:rPr>
            </w:pPr>
            <w:r w:rsidRPr="00D6757C">
              <w:rPr>
                <w:sz w:val="22"/>
                <w:szCs w:val="22"/>
              </w:rPr>
              <w:t>ежедневно</w:t>
            </w:r>
          </w:p>
        </w:tc>
      </w:tr>
      <w:tr w:rsidR="00530D3B" w:rsidRPr="00D6757C" w14:paraId="3E214CE7"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284925C9" w14:textId="77777777" w:rsidR="00530D3B" w:rsidRPr="00D6757C" w:rsidRDefault="00530D3B" w:rsidP="00FC2D96">
            <w:pPr>
              <w:spacing w:after="0" w:line="240" w:lineRule="atLeast"/>
              <w:rPr>
                <w:sz w:val="22"/>
                <w:szCs w:val="22"/>
              </w:rPr>
            </w:pPr>
            <w:r w:rsidRPr="00D6757C">
              <w:rPr>
                <w:sz w:val="22"/>
                <w:szCs w:val="22"/>
              </w:rPr>
              <w:t>12.</w:t>
            </w:r>
          </w:p>
        </w:tc>
        <w:tc>
          <w:tcPr>
            <w:tcW w:w="4922" w:type="dxa"/>
            <w:tcBorders>
              <w:top w:val="single" w:sz="4" w:space="0" w:color="auto"/>
              <w:left w:val="single" w:sz="4" w:space="0" w:color="auto"/>
              <w:bottom w:val="single" w:sz="4" w:space="0" w:color="auto"/>
              <w:right w:val="single" w:sz="4" w:space="0" w:color="auto"/>
            </w:tcBorders>
            <w:hideMark/>
          </w:tcPr>
          <w:p w14:paraId="193B6A76" w14:textId="77777777" w:rsidR="00530D3B" w:rsidRPr="00D6757C" w:rsidRDefault="00530D3B" w:rsidP="00FC2D96">
            <w:pPr>
              <w:spacing w:after="0" w:line="240" w:lineRule="atLeast"/>
              <w:ind w:hanging="6"/>
              <w:jc w:val="left"/>
              <w:rPr>
                <w:sz w:val="22"/>
                <w:szCs w:val="22"/>
              </w:rPr>
            </w:pPr>
            <w:r w:rsidRPr="00D6757C">
              <w:rPr>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hideMark/>
          </w:tcPr>
          <w:p w14:paraId="176FFBF3" w14:textId="77777777" w:rsidR="00530D3B" w:rsidRPr="00D6757C" w:rsidRDefault="00530D3B" w:rsidP="00FC2D96">
            <w:pPr>
              <w:spacing w:after="0" w:line="240" w:lineRule="atLeast"/>
              <w:jc w:val="center"/>
              <w:rPr>
                <w:sz w:val="22"/>
                <w:szCs w:val="22"/>
              </w:rPr>
            </w:pPr>
            <w:r w:rsidRPr="00D6757C">
              <w:rPr>
                <w:sz w:val="22"/>
                <w:szCs w:val="22"/>
              </w:rPr>
              <w:t>По мере необходимости, а также при подготовке к осенне-зимнему периоду (ОЗП), весенне-летнему периоду (ВЛП)</w:t>
            </w:r>
          </w:p>
        </w:tc>
      </w:tr>
      <w:tr w:rsidR="00530D3B" w:rsidRPr="00D6757C" w14:paraId="1388457F"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1E901987" w14:textId="77777777" w:rsidR="00530D3B" w:rsidRPr="00D6757C" w:rsidRDefault="00530D3B" w:rsidP="00FC2D96">
            <w:pPr>
              <w:spacing w:after="0" w:line="240" w:lineRule="atLeast"/>
              <w:rPr>
                <w:sz w:val="22"/>
                <w:szCs w:val="22"/>
              </w:rPr>
            </w:pPr>
            <w:r w:rsidRPr="00D6757C">
              <w:rPr>
                <w:sz w:val="22"/>
                <w:szCs w:val="22"/>
              </w:rPr>
              <w:t>13.</w:t>
            </w:r>
          </w:p>
        </w:tc>
        <w:tc>
          <w:tcPr>
            <w:tcW w:w="4922" w:type="dxa"/>
            <w:tcBorders>
              <w:top w:val="single" w:sz="4" w:space="0" w:color="auto"/>
              <w:left w:val="single" w:sz="4" w:space="0" w:color="auto"/>
              <w:bottom w:val="single" w:sz="4" w:space="0" w:color="auto"/>
              <w:right w:val="single" w:sz="4" w:space="0" w:color="auto"/>
            </w:tcBorders>
            <w:hideMark/>
          </w:tcPr>
          <w:p w14:paraId="19302131" w14:textId="77777777" w:rsidR="00530D3B" w:rsidRPr="00D6757C" w:rsidRDefault="00530D3B" w:rsidP="00FC2D96">
            <w:pPr>
              <w:spacing w:after="0" w:line="240" w:lineRule="atLeast"/>
              <w:ind w:hanging="6"/>
              <w:jc w:val="left"/>
              <w:rPr>
                <w:sz w:val="22"/>
                <w:szCs w:val="22"/>
              </w:rPr>
            </w:pPr>
            <w:r w:rsidRPr="00D6757C">
              <w:rPr>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hideMark/>
          </w:tcPr>
          <w:p w14:paraId="667623C6" w14:textId="77777777" w:rsidR="00530D3B" w:rsidRPr="00D6757C" w:rsidRDefault="00530D3B" w:rsidP="00FC2D96">
            <w:pPr>
              <w:spacing w:after="0" w:line="240" w:lineRule="atLeast"/>
              <w:jc w:val="center"/>
              <w:rPr>
                <w:sz w:val="22"/>
                <w:szCs w:val="22"/>
              </w:rPr>
            </w:pPr>
            <w:r w:rsidRPr="00D6757C">
              <w:rPr>
                <w:sz w:val="22"/>
                <w:szCs w:val="22"/>
              </w:rPr>
              <w:t>по мере необходимости</w:t>
            </w:r>
          </w:p>
          <w:p w14:paraId="5D474E00" w14:textId="77777777" w:rsidR="00530D3B" w:rsidRPr="00D6757C" w:rsidRDefault="00530D3B" w:rsidP="00FC2D96">
            <w:pPr>
              <w:spacing w:after="0" w:line="240" w:lineRule="atLeast"/>
              <w:jc w:val="center"/>
              <w:rPr>
                <w:sz w:val="22"/>
                <w:szCs w:val="22"/>
              </w:rPr>
            </w:pPr>
          </w:p>
        </w:tc>
      </w:tr>
      <w:tr w:rsidR="00530D3B" w:rsidRPr="00D6757C" w14:paraId="67BBBF9B" w14:textId="77777777" w:rsidTr="00FC2D96">
        <w:tc>
          <w:tcPr>
            <w:tcW w:w="573" w:type="dxa"/>
            <w:tcBorders>
              <w:top w:val="single" w:sz="4" w:space="0" w:color="auto"/>
              <w:left w:val="single" w:sz="4" w:space="0" w:color="auto"/>
              <w:bottom w:val="single" w:sz="4" w:space="0" w:color="auto"/>
              <w:right w:val="single" w:sz="4" w:space="0" w:color="auto"/>
            </w:tcBorders>
          </w:tcPr>
          <w:p w14:paraId="6DDED766" w14:textId="77777777" w:rsidR="00530D3B" w:rsidRPr="00D6757C" w:rsidRDefault="00530D3B" w:rsidP="00FC2D96">
            <w:pPr>
              <w:spacing w:after="0" w:line="240" w:lineRule="atLeast"/>
              <w:rPr>
                <w:sz w:val="22"/>
                <w:szCs w:val="22"/>
              </w:rPr>
            </w:pPr>
            <w:r w:rsidRPr="00D6757C">
              <w:rPr>
                <w:sz w:val="22"/>
                <w:szCs w:val="22"/>
              </w:rPr>
              <w:t>14.</w:t>
            </w:r>
          </w:p>
        </w:tc>
        <w:tc>
          <w:tcPr>
            <w:tcW w:w="4922" w:type="dxa"/>
            <w:tcBorders>
              <w:top w:val="single" w:sz="4" w:space="0" w:color="auto"/>
              <w:left w:val="single" w:sz="4" w:space="0" w:color="auto"/>
              <w:bottom w:val="single" w:sz="4" w:space="0" w:color="auto"/>
              <w:right w:val="single" w:sz="4" w:space="0" w:color="auto"/>
            </w:tcBorders>
          </w:tcPr>
          <w:p w14:paraId="18FA6216" w14:textId="77777777" w:rsidR="00530D3B" w:rsidRPr="00D6757C" w:rsidRDefault="00530D3B" w:rsidP="00FC2D96">
            <w:pPr>
              <w:spacing w:after="0" w:line="240" w:lineRule="atLeast"/>
              <w:ind w:hanging="6"/>
              <w:jc w:val="left"/>
              <w:rPr>
                <w:sz w:val="22"/>
                <w:szCs w:val="22"/>
              </w:rPr>
            </w:pPr>
            <w:r w:rsidRPr="00D6757C">
              <w:rPr>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tcPr>
          <w:p w14:paraId="5891AD8C" w14:textId="77777777" w:rsidR="00530D3B" w:rsidRPr="00D6757C" w:rsidRDefault="00530D3B" w:rsidP="00FC2D96">
            <w:pPr>
              <w:spacing w:after="0" w:line="240" w:lineRule="atLeast"/>
              <w:jc w:val="center"/>
              <w:rPr>
                <w:sz w:val="22"/>
                <w:szCs w:val="22"/>
              </w:rPr>
            </w:pPr>
            <w:r w:rsidRPr="00D6757C">
              <w:rPr>
                <w:sz w:val="22"/>
                <w:szCs w:val="22"/>
              </w:rPr>
              <w:t>не менее одного раза за летний период</w:t>
            </w:r>
          </w:p>
        </w:tc>
      </w:tr>
      <w:tr w:rsidR="00530D3B" w:rsidRPr="00D6757C" w14:paraId="62B6F149" w14:textId="77777777" w:rsidTr="00FC2D96">
        <w:tc>
          <w:tcPr>
            <w:tcW w:w="10031" w:type="dxa"/>
            <w:gridSpan w:val="3"/>
            <w:tcBorders>
              <w:top w:val="single" w:sz="4" w:space="0" w:color="auto"/>
              <w:left w:val="single" w:sz="4" w:space="0" w:color="auto"/>
              <w:bottom w:val="single" w:sz="4" w:space="0" w:color="auto"/>
              <w:right w:val="single" w:sz="4" w:space="0" w:color="auto"/>
            </w:tcBorders>
          </w:tcPr>
          <w:p w14:paraId="28B27ECB" w14:textId="3FC4B417" w:rsidR="00530D3B" w:rsidRPr="00D6757C" w:rsidRDefault="00530D3B" w:rsidP="00FC2D96">
            <w:pPr>
              <w:spacing w:after="0" w:line="240" w:lineRule="atLeast"/>
              <w:ind w:hanging="142"/>
              <w:rPr>
                <w:sz w:val="22"/>
                <w:szCs w:val="22"/>
              </w:rPr>
            </w:pPr>
            <w:r w:rsidRPr="00D6757C">
              <w:rPr>
                <w:sz w:val="22"/>
                <w:szCs w:val="22"/>
              </w:rPr>
              <w:lastRenderedPageBreak/>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1F53588F" w14:textId="77777777" w:rsidR="00530D3B" w:rsidRPr="00D6757C" w:rsidRDefault="00530D3B" w:rsidP="00530D3B">
      <w:pPr>
        <w:spacing w:after="0" w:line="240" w:lineRule="atLeast"/>
        <w:ind w:hanging="142"/>
        <w:rPr>
          <w:sz w:val="22"/>
          <w:szCs w:val="22"/>
        </w:rPr>
      </w:pPr>
    </w:p>
    <w:p w14:paraId="5B793406" w14:textId="3379979C" w:rsidR="00530D3B" w:rsidRPr="00D6757C" w:rsidRDefault="00530D3B" w:rsidP="00530D3B">
      <w:pPr>
        <w:spacing w:after="0" w:line="240" w:lineRule="atLeast"/>
        <w:ind w:firstLine="567"/>
        <w:rPr>
          <w:sz w:val="22"/>
          <w:szCs w:val="22"/>
        </w:rPr>
      </w:pPr>
      <w:r w:rsidRPr="00D6757C">
        <w:rPr>
          <w:sz w:val="22"/>
          <w:szCs w:val="22"/>
        </w:rPr>
        <w:t xml:space="preserve">         12.2.1. </w:t>
      </w:r>
      <w:r w:rsidR="001C7764" w:rsidRPr="00D6757C">
        <w:rPr>
          <w:sz w:val="22"/>
          <w:szCs w:val="22"/>
        </w:rPr>
        <w:t>У</w:t>
      </w:r>
      <w:r w:rsidRPr="00D6757C">
        <w:rPr>
          <w:sz w:val="22"/>
          <w:szCs w:val="22"/>
        </w:rPr>
        <w:t xml:space="preserve">слуги </w:t>
      </w:r>
      <w:r w:rsidR="002502DF" w:rsidRPr="00D6757C">
        <w:rPr>
          <w:sz w:val="22"/>
          <w:szCs w:val="22"/>
        </w:rPr>
        <w:t>оказываются</w:t>
      </w:r>
      <w:r w:rsidRPr="00D6757C">
        <w:rPr>
          <w:sz w:val="22"/>
          <w:szCs w:val="22"/>
        </w:rPr>
        <w:t xml:space="preserve"> с использованием сезонной спецодежды и инструментов Исполнителя. </w:t>
      </w:r>
    </w:p>
    <w:p w14:paraId="53CDAE5C" w14:textId="4F5C6795" w:rsidR="00530D3B" w:rsidRPr="00D6757C" w:rsidRDefault="00530D3B" w:rsidP="00530D3B">
      <w:pPr>
        <w:spacing w:after="0" w:line="240" w:lineRule="atLeast"/>
        <w:ind w:firstLine="567"/>
        <w:rPr>
          <w:sz w:val="22"/>
          <w:szCs w:val="22"/>
        </w:rPr>
      </w:pPr>
      <w:r w:rsidRPr="00D6757C">
        <w:rPr>
          <w:sz w:val="22"/>
          <w:szCs w:val="22"/>
        </w:rPr>
        <w:t xml:space="preserve">         12.2.2. </w:t>
      </w:r>
      <w:r w:rsidR="001C7764" w:rsidRPr="00D6757C">
        <w:rPr>
          <w:sz w:val="22"/>
          <w:szCs w:val="22"/>
        </w:rPr>
        <w:t>У</w:t>
      </w:r>
      <w:r w:rsidRPr="00D6757C">
        <w:rPr>
          <w:sz w:val="22"/>
          <w:szCs w:val="22"/>
        </w:rPr>
        <w:t xml:space="preserve">слуги </w:t>
      </w:r>
      <w:r w:rsidR="002502DF" w:rsidRPr="00D6757C">
        <w:rPr>
          <w:sz w:val="22"/>
          <w:szCs w:val="22"/>
        </w:rPr>
        <w:t xml:space="preserve">оказываются </w:t>
      </w:r>
      <w:r w:rsidRPr="00D6757C">
        <w:rPr>
          <w:sz w:val="22"/>
          <w:szCs w:val="22"/>
        </w:rPr>
        <w:t>я в строгом соответствии с действующими санитарно-гигиеническими и противопожарными нормами и правилами.</w:t>
      </w:r>
    </w:p>
    <w:p w14:paraId="14A6D3A5" w14:textId="77777777" w:rsidR="00530D3B" w:rsidRPr="00D6757C" w:rsidRDefault="00530D3B" w:rsidP="00530D3B">
      <w:pPr>
        <w:spacing w:after="0" w:line="240" w:lineRule="atLeast"/>
        <w:ind w:firstLine="567"/>
        <w:rPr>
          <w:sz w:val="22"/>
          <w:szCs w:val="22"/>
        </w:rPr>
      </w:pPr>
      <w:r w:rsidRPr="00D6757C">
        <w:rPr>
          <w:sz w:val="22"/>
          <w:szCs w:val="22"/>
        </w:rPr>
        <w:t xml:space="preserve">         12.2.3.  Для производства уборки территории выделять </w:t>
      </w:r>
      <w:r w:rsidRPr="00D6757C">
        <w:rPr>
          <w:b/>
          <w:sz w:val="22"/>
          <w:szCs w:val="22"/>
          <w:u w:val="single"/>
        </w:rPr>
        <w:t>не менее 2 (двух) работников</w:t>
      </w:r>
      <w:r w:rsidRPr="00D6757C">
        <w:rPr>
          <w:sz w:val="22"/>
          <w:szCs w:val="22"/>
        </w:rPr>
        <w:t xml:space="preserve"> каждый день и назначать ответственного за ходом работ по уборке.</w:t>
      </w:r>
    </w:p>
    <w:p w14:paraId="5F121AB6" w14:textId="77777777" w:rsidR="00530D3B" w:rsidRPr="00D6757C" w:rsidRDefault="00530D3B" w:rsidP="00530D3B">
      <w:pPr>
        <w:spacing w:after="0" w:line="240" w:lineRule="atLeast"/>
        <w:ind w:firstLine="567"/>
        <w:rPr>
          <w:sz w:val="22"/>
          <w:szCs w:val="22"/>
        </w:rPr>
      </w:pPr>
      <w:r w:rsidRPr="00D6757C">
        <w:rPr>
          <w:sz w:val="22"/>
          <w:szCs w:val="22"/>
        </w:rPr>
        <w:t xml:space="preserve">         12.2.4 Очистку от мусора выполнять по участкам, указанным Заказчиком в Таблице № 5 настоящего Технического задания.</w:t>
      </w:r>
    </w:p>
    <w:p w14:paraId="549793AE" w14:textId="77777777" w:rsidR="00530D3B" w:rsidRPr="00D6757C" w:rsidRDefault="00530D3B" w:rsidP="00530D3B">
      <w:pPr>
        <w:spacing w:after="0" w:line="240" w:lineRule="atLeast"/>
        <w:ind w:firstLine="567"/>
        <w:rPr>
          <w:sz w:val="22"/>
          <w:szCs w:val="22"/>
        </w:rPr>
      </w:pPr>
      <w:r w:rsidRPr="00D6757C">
        <w:rPr>
          <w:sz w:val="22"/>
          <w:szCs w:val="22"/>
        </w:rPr>
        <w:t xml:space="preserve">          12.2.5.   Мешки с мусором выносить к бакам для мусора, в специально отведенные места, определенные Заказчиком</w:t>
      </w:r>
      <w:r w:rsidRPr="00D6757C">
        <w:rPr>
          <w:b/>
          <w:sz w:val="22"/>
          <w:szCs w:val="22"/>
        </w:rPr>
        <w:t>.</w:t>
      </w:r>
      <w:r w:rsidRPr="00D6757C">
        <w:rPr>
          <w:sz w:val="22"/>
          <w:szCs w:val="22"/>
        </w:rPr>
        <w:t xml:space="preserve">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560952B3" w14:textId="77777777" w:rsidR="00530D3B" w:rsidRPr="00D6757C" w:rsidRDefault="00530D3B" w:rsidP="00530D3B">
      <w:pPr>
        <w:spacing w:after="0" w:line="240" w:lineRule="atLeast"/>
        <w:ind w:firstLine="567"/>
        <w:rPr>
          <w:sz w:val="22"/>
          <w:szCs w:val="22"/>
        </w:rPr>
      </w:pPr>
      <w:r w:rsidRPr="00D6757C">
        <w:rPr>
          <w:sz w:val="22"/>
          <w:szCs w:val="22"/>
        </w:rPr>
        <w:t>12.2.6.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w:t>
      </w:r>
    </w:p>
    <w:p w14:paraId="3EB68AB9" w14:textId="77777777" w:rsidR="00530D3B" w:rsidRPr="00D6757C" w:rsidRDefault="00530D3B" w:rsidP="00530D3B">
      <w:pPr>
        <w:spacing w:after="0" w:line="240" w:lineRule="atLeast"/>
        <w:ind w:firstLine="567"/>
        <w:rPr>
          <w:sz w:val="22"/>
          <w:szCs w:val="22"/>
        </w:rPr>
      </w:pPr>
      <w:r w:rsidRPr="00D6757C">
        <w:rPr>
          <w:sz w:val="22"/>
          <w:szCs w:val="22"/>
        </w:rPr>
        <w:t>12.2.7. Заказчик обеспечивает Исполнителя лакокрасочными материалами и принадлежностями.</w:t>
      </w:r>
    </w:p>
    <w:p w14:paraId="7BF4B20C" w14:textId="77777777" w:rsidR="00530D3B" w:rsidRPr="00D6757C" w:rsidRDefault="00530D3B" w:rsidP="00530D3B">
      <w:pPr>
        <w:spacing w:after="0" w:line="240" w:lineRule="atLeast"/>
        <w:ind w:firstLine="567"/>
        <w:rPr>
          <w:sz w:val="22"/>
          <w:szCs w:val="22"/>
        </w:rPr>
      </w:pPr>
      <w:r w:rsidRPr="00D6757C">
        <w:rPr>
          <w:sz w:val="22"/>
          <w:szCs w:val="22"/>
        </w:rPr>
        <w:t>12.2.8. Выполнение иных требований, предусмотренных договором.</w:t>
      </w:r>
    </w:p>
    <w:p w14:paraId="755F6434" w14:textId="77777777" w:rsidR="00530D3B" w:rsidRPr="00D6757C" w:rsidRDefault="00530D3B" w:rsidP="00530D3B">
      <w:pPr>
        <w:spacing w:after="0" w:line="240" w:lineRule="atLeast"/>
        <w:ind w:firstLine="567"/>
        <w:rPr>
          <w:b/>
          <w:sz w:val="22"/>
          <w:szCs w:val="22"/>
        </w:rPr>
      </w:pPr>
      <w:r w:rsidRPr="00D6757C">
        <w:rPr>
          <w:b/>
          <w:sz w:val="22"/>
          <w:szCs w:val="22"/>
        </w:rPr>
        <w:t>12.3. Содержание прилегающей территории профилактория «Полет» в зимний период (в период ориентировочно с октября по апрель включительно) включает в себя нижеследующие требования к Исполнителю по участкам, указанным Заказчиком в Таблице № 5 настоящего Технического задания.</w:t>
      </w:r>
    </w:p>
    <w:p w14:paraId="679403D1" w14:textId="77777777" w:rsidR="00530D3B" w:rsidRPr="00D6757C" w:rsidRDefault="00530D3B" w:rsidP="00530D3B">
      <w:pPr>
        <w:spacing w:after="0" w:line="240" w:lineRule="atLeast"/>
        <w:ind w:firstLine="567"/>
        <w:rPr>
          <w:b/>
          <w:sz w:val="22"/>
          <w:szCs w:val="22"/>
        </w:rPr>
      </w:pPr>
    </w:p>
    <w:p w14:paraId="34635C8B" w14:textId="77777777" w:rsidR="00530D3B" w:rsidRPr="00D6757C" w:rsidRDefault="00530D3B" w:rsidP="00530D3B">
      <w:pPr>
        <w:spacing w:after="0" w:line="240" w:lineRule="atLeast"/>
        <w:ind w:firstLine="567"/>
        <w:rPr>
          <w:sz w:val="22"/>
          <w:szCs w:val="22"/>
        </w:rPr>
      </w:pPr>
      <w:r w:rsidRPr="00D6757C">
        <w:rPr>
          <w:sz w:val="22"/>
          <w:szCs w:val="22"/>
        </w:rPr>
        <w:t>12.3.1. Очистку от снега и мусора выполнять как вручную, так и с использованием средств механизации.</w:t>
      </w:r>
    </w:p>
    <w:p w14:paraId="62E1FE63" w14:textId="3E6FFCA3" w:rsidR="00530D3B" w:rsidRPr="00D6757C" w:rsidRDefault="00530D3B" w:rsidP="00530D3B">
      <w:pPr>
        <w:spacing w:after="0" w:line="240" w:lineRule="atLeast"/>
        <w:ind w:firstLine="567"/>
        <w:rPr>
          <w:sz w:val="22"/>
          <w:szCs w:val="22"/>
        </w:rPr>
      </w:pPr>
      <w:r w:rsidRPr="00D6757C">
        <w:rPr>
          <w:sz w:val="22"/>
          <w:szCs w:val="22"/>
        </w:rPr>
        <w:t xml:space="preserve">12.3.2. </w:t>
      </w:r>
      <w:r w:rsidR="007E2689" w:rsidRPr="00D6757C">
        <w:rPr>
          <w:sz w:val="22"/>
          <w:szCs w:val="22"/>
        </w:rPr>
        <w:t>Оказание</w:t>
      </w:r>
      <w:r w:rsidRPr="00D6757C">
        <w:rPr>
          <w:sz w:val="22"/>
          <w:szCs w:val="22"/>
        </w:rPr>
        <w:t xml:space="preserve"> видов </w:t>
      </w:r>
      <w:r w:rsidR="007E2689" w:rsidRPr="00D6757C">
        <w:rPr>
          <w:sz w:val="22"/>
          <w:szCs w:val="22"/>
        </w:rPr>
        <w:t>услуг</w:t>
      </w:r>
      <w:r w:rsidRPr="00D6757C">
        <w:rPr>
          <w:sz w:val="22"/>
          <w:szCs w:val="22"/>
        </w:rPr>
        <w:t xml:space="preserve"> и с периодичностью, согласно Таблице № 7.</w:t>
      </w:r>
    </w:p>
    <w:p w14:paraId="12E8F728" w14:textId="77777777" w:rsidR="00530D3B" w:rsidRPr="00D6757C" w:rsidRDefault="00530D3B" w:rsidP="00530D3B">
      <w:pPr>
        <w:spacing w:after="0" w:line="240" w:lineRule="atLeast"/>
        <w:ind w:hanging="142"/>
        <w:rPr>
          <w:b/>
          <w:sz w:val="22"/>
          <w:szCs w:val="22"/>
        </w:rPr>
      </w:pPr>
    </w:p>
    <w:p w14:paraId="0E5E6F2F" w14:textId="389C7DDB" w:rsidR="00530D3B" w:rsidRPr="00D6757C" w:rsidRDefault="00530D3B" w:rsidP="00530D3B">
      <w:pPr>
        <w:spacing w:after="0" w:line="240" w:lineRule="atLeast"/>
        <w:jc w:val="center"/>
        <w:rPr>
          <w:b/>
          <w:sz w:val="22"/>
          <w:szCs w:val="22"/>
        </w:rPr>
      </w:pPr>
      <w:r w:rsidRPr="00D6757C">
        <w:rPr>
          <w:b/>
          <w:sz w:val="22"/>
          <w:szCs w:val="22"/>
        </w:rPr>
        <w:t>Таблица № 7. Виды и периодичность оказания услуг (зимний период.)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25"/>
        <w:gridCol w:w="3541"/>
        <w:gridCol w:w="2694"/>
      </w:tblGrid>
      <w:tr w:rsidR="00530D3B" w:rsidRPr="00D6757C" w14:paraId="4FC5EC24" w14:textId="77777777" w:rsidTr="00FC2D96">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DC13A6" w14:textId="77777777" w:rsidR="00530D3B" w:rsidRPr="00D6757C" w:rsidRDefault="00530D3B" w:rsidP="00FC2D96">
            <w:pPr>
              <w:spacing w:after="0" w:line="240" w:lineRule="atLeast"/>
              <w:rPr>
                <w:b/>
                <w:sz w:val="22"/>
                <w:szCs w:val="22"/>
              </w:rPr>
            </w:pPr>
            <w:r w:rsidRPr="00D6757C">
              <w:rPr>
                <w:b/>
                <w:sz w:val="22"/>
                <w:szCs w:val="22"/>
              </w:rPr>
              <w:t>№ п/п</w:t>
            </w:r>
          </w:p>
        </w:tc>
        <w:tc>
          <w:tcPr>
            <w:tcW w:w="33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EA9C46" w14:textId="1F22E6E9" w:rsidR="00530D3B" w:rsidRPr="00D6757C" w:rsidRDefault="00530D3B" w:rsidP="00FC2D96">
            <w:pPr>
              <w:spacing w:after="0" w:line="240" w:lineRule="atLeast"/>
              <w:jc w:val="center"/>
              <w:rPr>
                <w:b/>
                <w:sz w:val="22"/>
                <w:szCs w:val="22"/>
              </w:rPr>
            </w:pPr>
            <w:r w:rsidRPr="00D6757C">
              <w:rPr>
                <w:b/>
                <w:sz w:val="22"/>
                <w:szCs w:val="22"/>
              </w:rPr>
              <w:t xml:space="preserve">Виды </w:t>
            </w:r>
            <w:r w:rsidR="001C7764" w:rsidRPr="00D6757C">
              <w:rPr>
                <w:b/>
                <w:sz w:val="22"/>
                <w:szCs w:val="22"/>
              </w:rPr>
              <w:t>услуг</w:t>
            </w:r>
            <w:r w:rsidRPr="00D6757C">
              <w:rPr>
                <w:b/>
                <w:sz w:val="22"/>
                <w:szCs w:val="22"/>
              </w:rPr>
              <w:t xml:space="preserve">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7A0285" w14:textId="77777777" w:rsidR="00530D3B" w:rsidRPr="00D6757C" w:rsidRDefault="00530D3B" w:rsidP="00FC2D96">
            <w:pPr>
              <w:spacing w:after="0" w:line="240" w:lineRule="atLeast"/>
              <w:jc w:val="center"/>
              <w:rPr>
                <w:b/>
                <w:sz w:val="22"/>
                <w:szCs w:val="22"/>
              </w:rPr>
            </w:pPr>
            <w:r w:rsidRPr="00D6757C">
              <w:rPr>
                <w:b/>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BF8107" w14:textId="77777777" w:rsidR="00530D3B" w:rsidRPr="00D6757C" w:rsidRDefault="00530D3B" w:rsidP="00FC2D96">
            <w:pPr>
              <w:spacing w:after="0" w:line="240" w:lineRule="atLeast"/>
              <w:jc w:val="center"/>
              <w:rPr>
                <w:b/>
                <w:sz w:val="22"/>
                <w:szCs w:val="22"/>
              </w:rPr>
            </w:pPr>
            <w:r w:rsidRPr="00D6757C">
              <w:rPr>
                <w:b/>
                <w:sz w:val="22"/>
                <w:szCs w:val="22"/>
              </w:rPr>
              <w:t>Примечание</w:t>
            </w:r>
          </w:p>
        </w:tc>
      </w:tr>
      <w:tr w:rsidR="00530D3B" w:rsidRPr="00D6757C" w14:paraId="69214598"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770111EB" w14:textId="77777777" w:rsidR="00530D3B" w:rsidRPr="00D6757C" w:rsidRDefault="00530D3B" w:rsidP="00FC2D96">
            <w:pPr>
              <w:spacing w:after="0" w:line="240" w:lineRule="atLeast"/>
              <w:rPr>
                <w:sz w:val="22"/>
                <w:szCs w:val="22"/>
              </w:rPr>
            </w:pPr>
            <w:r w:rsidRPr="00D6757C">
              <w:rPr>
                <w:sz w:val="22"/>
                <w:szCs w:val="22"/>
              </w:rPr>
              <w:t>1</w:t>
            </w:r>
          </w:p>
        </w:tc>
        <w:tc>
          <w:tcPr>
            <w:tcW w:w="3325" w:type="dxa"/>
            <w:tcBorders>
              <w:top w:val="single" w:sz="4" w:space="0" w:color="auto"/>
              <w:left w:val="single" w:sz="4" w:space="0" w:color="auto"/>
              <w:bottom w:val="single" w:sz="4" w:space="0" w:color="auto"/>
              <w:right w:val="single" w:sz="4" w:space="0" w:color="auto"/>
            </w:tcBorders>
            <w:vAlign w:val="center"/>
            <w:hideMark/>
          </w:tcPr>
          <w:p w14:paraId="7F195356" w14:textId="77777777" w:rsidR="00530D3B" w:rsidRPr="00D6757C" w:rsidRDefault="00530D3B" w:rsidP="00FC2D96">
            <w:pPr>
              <w:spacing w:after="0" w:line="240" w:lineRule="atLeast"/>
              <w:rPr>
                <w:sz w:val="22"/>
                <w:szCs w:val="22"/>
              </w:rPr>
            </w:pPr>
            <w:r w:rsidRPr="00D6757C">
              <w:rPr>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099F0AE6" w14:textId="77777777" w:rsidR="00530D3B" w:rsidRPr="00D6757C" w:rsidRDefault="00530D3B" w:rsidP="00FC2D96">
            <w:pPr>
              <w:spacing w:after="0" w:line="240" w:lineRule="atLeast"/>
              <w:rPr>
                <w:sz w:val="22"/>
                <w:szCs w:val="22"/>
              </w:rPr>
            </w:pPr>
            <w:r w:rsidRPr="00D6757C">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3571C863" w14:textId="77777777" w:rsidR="00530D3B" w:rsidRPr="00D6757C" w:rsidRDefault="00530D3B" w:rsidP="00FC2D96">
            <w:pPr>
              <w:spacing w:after="0" w:line="240" w:lineRule="atLeast"/>
              <w:rPr>
                <w:sz w:val="22"/>
                <w:szCs w:val="22"/>
              </w:rPr>
            </w:pPr>
          </w:p>
        </w:tc>
      </w:tr>
      <w:tr w:rsidR="00530D3B" w:rsidRPr="00D6757C" w14:paraId="70A80473"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3C77CAEF" w14:textId="77777777" w:rsidR="00530D3B" w:rsidRPr="00D6757C" w:rsidRDefault="00530D3B" w:rsidP="00FC2D96">
            <w:pPr>
              <w:spacing w:after="0" w:line="240" w:lineRule="atLeast"/>
              <w:rPr>
                <w:sz w:val="22"/>
                <w:szCs w:val="22"/>
              </w:rPr>
            </w:pPr>
            <w:r w:rsidRPr="00D6757C">
              <w:rPr>
                <w:sz w:val="22"/>
                <w:szCs w:val="22"/>
              </w:rPr>
              <w:t>2</w:t>
            </w:r>
          </w:p>
        </w:tc>
        <w:tc>
          <w:tcPr>
            <w:tcW w:w="3325" w:type="dxa"/>
            <w:tcBorders>
              <w:top w:val="single" w:sz="4" w:space="0" w:color="auto"/>
              <w:left w:val="single" w:sz="4" w:space="0" w:color="auto"/>
              <w:bottom w:val="single" w:sz="4" w:space="0" w:color="auto"/>
              <w:right w:val="single" w:sz="4" w:space="0" w:color="auto"/>
            </w:tcBorders>
            <w:vAlign w:val="center"/>
            <w:hideMark/>
          </w:tcPr>
          <w:p w14:paraId="5AB1102F" w14:textId="77777777" w:rsidR="00530D3B" w:rsidRPr="00D6757C" w:rsidRDefault="00530D3B" w:rsidP="00FC2D96">
            <w:pPr>
              <w:spacing w:after="0" w:line="240" w:lineRule="atLeast"/>
              <w:rPr>
                <w:sz w:val="22"/>
                <w:szCs w:val="22"/>
              </w:rPr>
            </w:pPr>
            <w:r w:rsidRPr="00D6757C">
              <w:rPr>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55C6C15A" w14:textId="77777777" w:rsidR="00530D3B" w:rsidRPr="00D6757C" w:rsidRDefault="00530D3B" w:rsidP="00FC2D96">
            <w:pPr>
              <w:spacing w:after="0" w:line="240" w:lineRule="atLeast"/>
              <w:rPr>
                <w:sz w:val="22"/>
                <w:szCs w:val="22"/>
              </w:rPr>
            </w:pPr>
            <w:r w:rsidRPr="00D6757C">
              <w:rPr>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4F47136" w14:textId="77777777" w:rsidR="00530D3B" w:rsidRPr="00D6757C" w:rsidRDefault="00530D3B" w:rsidP="00FC2D96">
            <w:pPr>
              <w:spacing w:after="0" w:line="240" w:lineRule="atLeast"/>
              <w:jc w:val="left"/>
              <w:rPr>
                <w:sz w:val="22"/>
                <w:szCs w:val="22"/>
              </w:rPr>
            </w:pPr>
            <w:r w:rsidRPr="00D6757C">
              <w:rPr>
                <w:sz w:val="22"/>
                <w:szCs w:val="22"/>
              </w:rPr>
              <w:t>Вывоз снега будет производиться транспортом Заказчика.</w:t>
            </w:r>
          </w:p>
        </w:tc>
      </w:tr>
      <w:tr w:rsidR="00530D3B" w:rsidRPr="00D6757C" w14:paraId="451A6622"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78BF95D4" w14:textId="77777777" w:rsidR="00530D3B" w:rsidRPr="00D6757C" w:rsidRDefault="00530D3B" w:rsidP="00FC2D96">
            <w:pPr>
              <w:spacing w:after="0" w:line="240" w:lineRule="atLeast"/>
              <w:rPr>
                <w:sz w:val="22"/>
                <w:szCs w:val="22"/>
              </w:rPr>
            </w:pPr>
            <w:r w:rsidRPr="00D6757C">
              <w:rPr>
                <w:sz w:val="22"/>
                <w:szCs w:val="22"/>
              </w:rPr>
              <w:t>3</w:t>
            </w:r>
          </w:p>
        </w:tc>
        <w:tc>
          <w:tcPr>
            <w:tcW w:w="3325" w:type="dxa"/>
            <w:tcBorders>
              <w:top w:val="single" w:sz="4" w:space="0" w:color="auto"/>
              <w:left w:val="single" w:sz="4" w:space="0" w:color="auto"/>
              <w:bottom w:val="single" w:sz="4" w:space="0" w:color="auto"/>
              <w:right w:val="single" w:sz="4" w:space="0" w:color="auto"/>
            </w:tcBorders>
            <w:vAlign w:val="center"/>
            <w:hideMark/>
          </w:tcPr>
          <w:p w14:paraId="68E3CF23" w14:textId="77777777" w:rsidR="00530D3B" w:rsidRPr="00D6757C" w:rsidRDefault="00530D3B" w:rsidP="00FC2D96">
            <w:pPr>
              <w:spacing w:after="0" w:line="240" w:lineRule="atLeast"/>
              <w:rPr>
                <w:sz w:val="22"/>
                <w:szCs w:val="22"/>
              </w:rPr>
            </w:pPr>
            <w:r w:rsidRPr="00D6757C">
              <w:rPr>
                <w:sz w:val="22"/>
                <w:szCs w:val="22"/>
              </w:rPr>
              <w:t>Очистка бордюров от снега</w:t>
            </w:r>
          </w:p>
        </w:tc>
        <w:tc>
          <w:tcPr>
            <w:tcW w:w="3541" w:type="dxa"/>
            <w:vMerge w:val="restart"/>
            <w:tcBorders>
              <w:top w:val="single" w:sz="4" w:space="0" w:color="auto"/>
              <w:left w:val="single" w:sz="4" w:space="0" w:color="auto"/>
              <w:right w:val="single" w:sz="4" w:space="0" w:color="auto"/>
            </w:tcBorders>
            <w:vAlign w:val="center"/>
          </w:tcPr>
          <w:p w14:paraId="068E6BED" w14:textId="77777777" w:rsidR="00530D3B" w:rsidRPr="00D6757C" w:rsidRDefault="00530D3B" w:rsidP="00FC2D96">
            <w:pPr>
              <w:spacing w:after="0" w:line="240" w:lineRule="atLeast"/>
              <w:rPr>
                <w:sz w:val="22"/>
                <w:szCs w:val="22"/>
              </w:rPr>
            </w:pPr>
            <w:r w:rsidRPr="00D6757C">
              <w:rPr>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20CF2064" w14:textId="77777777" w:rsidR="00530D3B" w:rsidRPr="00D6757C" w:rsidRDefault="00530D3B" w:rsidP="00FC2D96">
            <w:pPr>
              <w:spacing w:after="0" w:line="240" w:lineRule="atLeast"/>
              <w:rPr>
                <w:sz w:val="22"/>
                <w:szCs w:val="22"/>
              </w:rPr>
            </w:pPr>
          </w:p>
        </w:tc>
      </w:tr>
      <w:tr w:rsidR="00530D3B" w:rsidRPr="00D6757C" w14:paraId="7C66C093"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20CCFCF9" w14:textId="77777777" w:rsidR="00530D3B" w:rsidRPr="00D6757C" w:rsidRDefault="00530D3B" w:rsidP="00FC2D96">
            <w:pPr>
              <w:spacing w:after="0" w:line="240" w:lineRule="atLeast"/>
              <w:rPr>
                <w:sz w:val="22"/>
                <w:szCs w:val="22"/>
              </w:rPr>
            </w:pPr>
            <w:r w:rsidRPr="00D6757C">
              <w:rPr>
                <w:sz w:val="22"/>
                <w:szCs w:val="22"/>
              </w:rPr>
              <w:t>4</w:t>
            </w:r>
          </w:p>
        </w:tc>
        <w:tc>
          <w:tcPr>
            <w:tcW w:w="3325" w:type="dxa"/>
            <w:tcBorders>
              <w:top w:val="single" w:sz="4" w:space="0" w:color="auto"/>
              <w:left w:val="single" w:sz="4" w:space="0" w:color="auto"/>
              <w:bottom w:val="single" w:sz="4" w:space="0" w:color="auto"/>
              <w:right w:val="single" w:sz="4" w:space="0" w:color="auto"/>
            </w:tcBorders>
            <w:vAlign w:val="center"/>
            <w:hideMark/>
          </w:tcPr>
          <w:p w14:paraId="73118F08" w14:textId="77777777" w:rsidR="00530D3B" w:rsidRPr="00D6757C" w:rsidRDefault="00530D3B" w:rsidP="00FC2D96">
            <w:pPr>
              <w:spacing w:after="0" w:line="240" w:lineRule="atLeast"/>
              <w:rPr>
                <w:sz w:val="22"/>
                <w:szCs w:val="22"/>
              </w:rPr>
            </w:pPr>
            <w:r w:rsidRPr="00D6757C">
              <w:rPr>
                <w:sz w:val="22"/>
                <w:szCs w:val="22"/>
              </w:rPr>
              <w:t>Очистка пешеходных дорожек от снега</w:t>
            </w:r>
          </w:p>
        </w:tc>
        <w:tc>
          <w:tcPr>
            <w:tcW w:w="3541" w:type="dxa"/>
            <w:vMerge/>
            <w:tcBorders>
              <w:left w:val="single" w:sz="4" w:space="0" w:color="auto"/>
              <w:right w:val="single" w:sz="4" w:space="0" w:color="auto"/>
            </w:tcBorders>
            <w:vAlign w:val="center"/>
          </w:tcPr>
          <w:p w14:paraId="03A9170D"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08E60BFE" w14:textId="77777777" w:rsidR="00530D3B" w:rsidRPr="00D6757C" w:rsidRDefault="00530D3B" w:rsidP="00FC2D96">
            <w:pPr>
              <w:spacing w:after="0" w:line="240" w:lineRule="atLeast"/>
              <w:rPr>
                <w:sz w:val="22"/>
                <w:szCs w:val="22"/>
              </w:rPr>
            </w:pPr>
          </w:p>
        </w:tc>
      </w:tr>
      <w:tr w:rsidR="00530D3B" w:rsidRPr="00D6757C" w14:paraId="6DB9FCAB"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0CF6B52D" w14:textId="77777777" w:rsidR="00530D3B" w:rsidRPr="00D6757C" w:rsidRDefault="00530D3B" w:rsidP="00FC2D96">
            <w:pPr>
              <w:spacing w:after="0" w:line="240" w:lineRule="atLeast"/>
              <w:rPr>
                <w:sz w:val="22"/>
                <w:szCs w:val="22"/>
              </w:rPr>
            </w:pPr>
            <w:r w:rsidRPr="00D6757C">
              <w:rPr>
                <w:sz w:val="22"/>
                <w:szCs w:val="22"/>
              </w:rPr>
              <w:t>5</w:t>
            </w:r>
          </w:p>
        </w:tc>
        <w:tc>
          <w:tcPr>
            <w:tcW w:w="3325" w:type="dxa"/>
            <w:tcBorders>
              <w:top w:val="single" w:sz="4" w:space="0" w:color="auto"/>
              <w:left w:val="single" w:sz="4" w:space="0" w:color="auto"/>
              <w:bottom w:val="single" w:sz="4" w:space="0" w:color="auto"/>
              <w:right w:val="single" w:sz="4" w:space="0" w:color="auto"/>
            </w:tcBorders>
            <w:vAlign w:val="center"/>
            <w:hideMark/>
          </w:tcPr>
          <w:p w14:paraId="6F9136DE" w14:textId="77777777" w:rsidR="00530D3B" w:rsidRPr="00D6757C" w:rsidRDefault="00530D3B" w:rsidP="00FC2D96">
            <w:pPr>
              <w:spacing w:after="0" w:line="240" w:lineRule="atLeast"/>
              <w:rPr>
                <w:sz w:val="22"/>
                <w:szCs w:val="22"/>
              </w:rPr>
            </w:pPr>
            <w:r w:rsidRPr="00D6757C">
              <w:rPr>
                <w:sz w:val="22"/>
                <w:szCs w:val="22"/>
              </w:rPr>
              <w:t>Очистка крылечек от снега</w:t>
            </w:r>
          </w:p>
        </w:tc>
        <w:tc>
          <w:tcPr>
            <w:tcW w:w="3541" w:type="dxa"/>
            <w:vMerge/>
            <w:tcBorders>
              <w:left w:val="single" w:sz="4" w:space="0" w:color="auto"/>
              <w:right w:val="single" w:sz="4" w:space="0" w:color="auto"/>
            </w:tcBorders>
            <w:vAlign w:val="center"/>
          </w:tcPr>
          <w:p w14:paraId="30F2D358"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EA291A3" w14:textId="77777777" w:rsidR="00530D3B" w:rsidRPr="00D6757C" w:rsidRDefault="00530D3B" w:rsidP="00FC2D96">
            <w:pPr>
              <w:spacing w:after="0" w:line="240" w:lineRule="atLeast"/>
              <w:rPr>
                <w:sz w:val="22"/>
                <w:szCs w:val="22"/>
              </w:rPr>
            </w:pPr>
          </w:p>
        </w:tc>
      </w:tr>
      <w:tr w:rsidR="00530D3B" w:rsidRPr="00D6757C" w14:paraId="07BF3B27"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131F200A" w14:textId="77777777" w:rsidR="00530D3B" w:rsidRPr="00D6757C" w:rsidRDefault="00530D3B" w:rsidP="00FC2D96">
            <w:pPr>
              <w:spacing w:after="0" w:line="240" w:lineRule="atLeast"/>
              <w:rPr>
                <w:sz w:val="22"/>
                <w:szCs w:val="22"/>
              </w:rPr>
            </w:pPr>
            <w:r w:rsidRPr="00D6757C">
              <w:rPr>
                <w:sz w:val="22"/>
                <w:szCs w:val="22"/>
              </w:rPr>
              <w:t>6</w:t>
            </w:r>
          </w:p>
        </w:tc>
        <w:tc>
          <w:tcPr>
            <w:tcW w:w="3325" w:type="dxa"/>
            <w:tcBorders>
              <w:top w:val="single" w:sz="4" w:space="0" w:color="auto"/>
              <w:left w:val="single" w:sz="4" w:space="0" w:color="auto"/>
              <w:bottom w:val="single" w:sz="4" w:space="0" w:color="auto"/>
              <w:right w:val="single" w:sz="4" w:space="0" w:color="auto"/>
            </w:tcBorders>
            <w:vAlign w:val="center"/>
            <w:hideMark/>
          </w:tcPr>
          <w:p w14:paraId="2C1CD31C" w14:textId="77777777" w:rsidR="00530D3B" w:rsidRPr="00D6757C" w:rsidRDefault="00530D3B" w:rsidP="00FC2D96">
            <w:pPr>
              <w:spacing w:after="0" w:line="240" w:lineRule="atLeast"/>
              <w:rPr>
                <w:sz w:val="22"/>
                <w:szCs w:val="22"/>
              </w:rPr>
            </w:pPr>
            <w:r w:rsidRPr="00D6757C">
              <w:rPr>
                <w:sz w:val="22"/>
                <w:szCs w:val="22"/>
              </w:rPr>
              <w:t>Посыпка песком пешеходных дорожек, у зоны крылечек, проезжей части и тротуаров</w:t>
            </w:r>
          </w:p>
        </w:tc>
        <w:tc>
          <w:tcPr>
            <w:tcW w:w="3541" w:type="dxa"/>
            <w:vMerge/>
            <w:tcBorders>
              <w:left w:val="single" w:sz="4" w:space="0" w:color="auto"/>
              <w:right w:val="single" w:sz="4" w:space="0" w:color="auto"/>
            </w:tcBorders>
            <w:vAlign w:val="center"/>
          </w:tcPr>
          <w:p w14:paraId="68DBAAD7"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4E35F9DC" w14:textId="77777777" w:rsidR="00530D3B" w:rsidRPr="00D6757C" w:rsidRDefault="00530D3B" w:rsidP="00FC2D96">
            <w:pPr>
              <w:spacing w:after="0" w:line="240" w:lineRule="atLeast"/>
              <w:jc w:val="left"/>
              <w:rPr>
                <w:sz w:val="22"/>
                <w:szCs w:val="22"/>
              </w:rPr>
            </w:pPr>
            <w:r w:rsidRPr="00D6757C">
              <w:rPr>
                <w:sz w:val="22"/>
                <w:szCs w:val="22"/>
              </w:rPr>
              <w:t>Песок предоставляется Заказчиком.</w:t>
            </w:r>
          </w:p>
        </w:tc>
      </w:tr>
      <w:tr w:rsidR="00530D3B" w:rsidRPr="00D6757C" w14:paraId="470A08E7"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4E4CEC8F" w14:textId="77777777" w:rsidR="00530D3B" w:rsidRPr="00D6757C" w:rsidRDefault="00530D3B" w:rsidP="00FC2D96">
            <w:pPr>
              <w:spacing w:after="0" w:line="240" w:lineRule="atLeast"/>
              <w:rPr>
                <w:sz w:val="22"/>
                <w:szCs w:val="22"/>
              </w:rPr>
            </w:pPr>
            <w:r w:rsidRPr="00D6757C">
              <w:rPr>
                <w:sz w:val="22"/>
                <w:szCs w:val="22"/>
              </w:rPr>
              <w:t>7</w:t>
            </w:r>
          </w:p>
        </w:tc>
        <w:tc>
          <w:tcPr>
            <w:tcW w:w="3325" w:type="dxa"/>
            <w:tcBorders>
              <w:top w:val="single" w:sz="4" w:space="0" w:color="auto"/>
              <w:left w:val="single" w:sz="4" w:space="0" w:color="auto"/>
              <w:bottom w:val="single" w:sz="4" w:space="0" w:color="auto"/>
              <w:right w:val="single" w:sz="4" w:space="0" w:color="auto"/>
            </w:tcBorders>
            <w:vAlign w:val="center"/>
            <w:hideMark/>
          </w:tcPr>
          <w:p w14:paraId="781BF5EC" w14:textId="77777777" w:rsidR="00530D3B" w:rsidRPr="00D6757C" w:rsidRDefault="00530D3B" w:rsidP="00FC2D96">
            <w:pPr>
              <w:spacing w:after="0" w:line="240" w:lineRule="atLeast"/>
              <w:rPr>
                <w:sz w:val="22"/>
                <w:szCs w:val="22"/>
              </w:rPr>
            </w:pPr>
            <w:r w:rsidRPr="00D6757C">
              <w:rPr>
                <w:sz w:val="22"/>
                <w:szCs w:val="22"/>
              </w:rPr>
              <w:t>Очистка крылечек, пешеходных дорожек от наледи</w:t>
            </w:r>
          </w:p>
        </w:tc>
        <w:tc>
          <w:tcPr>
            <w:tcW w:w="3541" w:type="dxa"/>
            <w:vMerge/>
            <w:tcBorders>
              <w:left w:val="single" w:sz="4" w:space="0" w:color="auto"/>
              <w:right w:val="single" w:sz="4" w:space="0" w:color="auto"/>
            </w:tcBorders>
            <w:vAlign w:val="center"/>
          </w:tcPr>
          <w:p w14:paraId="63B665FA"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77322C7" w14:textId="77777777" w:rsidR="00530D3B" w:rsidRPr="00D6757C" w:rsidRDefault="00530D3B" w:rsidP="00FC2D96">
            <w:pPr>
              <w:spacing w:after="0" w:line="240" w:lineRule="atLeast"/>
              <w:rPr>
                <w:sz w:val="22"/>
                <w:szCs w:val="22"/>
              </w:rPr>
            </w:pPr>
          </w:p>
        </w:tc>
      </w:tr>
      <w:tr w:rsidR="00530D3B" w:rsidRPr="00D6757C" w14:paraId="42084605"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6704733C" w14:textId="77777777" w:rsidR="00530D3B" w:rsidRPr="00D6757C" w:rsidRDefault="00530D3B" w:rsidP="00FC2D96">
            <w:pPr>
              <w:spacing w:after="0" w:line="240" w:lineRule="atLeast"/>
              <w:rPr>
                <w:sz w:val="22"/>
                <w:szCs w:val="22"/>
              </w:rPr>
            </w:pPr>
            <w:r w:rsidRPr="00D6757C">
              <w:rPr>
                <w:sz w:val="22"/>
                <w:szCs w:val="22"/>
              </w:rPr>
              <w:t>8</w:t>
            </w:r>
          </w:p>
        </w:tc>
        <w:tc>
          <w:tcPr>
            <w:tcW w:w="3325" w:type="dxa"/>
            <w:tcBorders>
              <w:top w:val="single" w:sz="4" w:space="0" w:color="auto"/>
              <w:left w:val="single" w:sz="4" w:space="0" w:color="auto"/>
              <w:bottom w:val="single" w:sz="4" w:space="0" w:color="auto"/>
              <w:right w:val="single" w:sz="4" w:space="0" w:color="auto"/>
            </w:tcBorders>
            <w:vAlign w:val="center"/>
            <w:hideMark/>
          </w:tcPr>
          <w:p w14:paraId="30C5C586" w14:textId="77777777" w:rsidR="00530D3B" w:rsidRPr="00D6757C" w:rsidRDefault="00530D3B" w:rsidP="00FC2D96">
            <w:pPr>
              <w:spacing w:after="0" w:line="240" w:lineRule="atLeast"/>
              <w:rPr>
                <w:sz w:val="22"/>
                <w:szCs w:val="22"/>
              </w:rPr>
            </w:pPr>
            <w:r w:rsidRPr="00D6757C">
              <w:rPr>
                <w:sz w:val="22"/>
                <w:szCs w:val="22"/>
              </w:rPr>
              <w:t>Очистка площадок для контейнеров под отходы, от мусора</w:t>
            </w:r>
          </w:p>
        </w:tc>
        <w:tc>
          <w:tcPr>
            <w:tcW w:w="3541" w:type="dxa"/>
            <w:vMerge/>
            <w:tcBorders>
              <w:left w:val="single" w:sz="4" w:space="0" w:color="auto"/>
              <w:right w:val="single" w:sz="4" w:space="0" w:color="auto"/>
            </w:tcBorders>
            <w:vAlign w:val="center"/>
          </w:tcPr>
          <w:p w14:paraId="2E3781C5"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27A1F1C" w14:textId="77777777" w:rsidR="00530D3B" w:rsidRPr="00D6757C" w:rsidRDefault="00530D3B" w:rsidP="00FC2D96">
            <w:pPr>
              <w:spacing w:after="0" w:line="240" w:lineRule="atLeast"/>
              <w:rPr>
                <w:sz w:val="22"/>
                <w:szCs w:val="22"/>
              </w:rPr>
            </w:pPr>
          </w:p>
        </w:tc>
      </w:tr>
      <w:tr w:rsidR="00530D3B" w:rsidRPr="00D6757C" w14:paraId="202DF203"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52730748" w14:textId="77777777" w:rsidR="00530D3B" w:rsidRPr="00D6757C" w:rsidRDefault="00530D3B" w:rsidP="00FC2D96">
            <w:pPr>
              <w:spacing w:after="0" w:line="240" w:lineRule="atLeast"/>
              <w:rPr>
                <w:sz w:val="22"/>
                <w:szCs w:val="22"/>
              </w:rPr>
            </w:pPr>
            <w:r w:rsidRPr="00D6757C">
              <w:rPr>
                <w:sz w:val="22"/>
                <w:szCs w:val="22"/>
              </w:rPr>
              <w:t>9.</w:t>
            </w:r>
          </w:p>
        </w:tc>
        <w:tc>
          <w:tcPr>
            <w:tcW w:w="3325" w:type="dxa"/>
            <w:tcBorders>
              <w:top w:val="single" w:sz="4" w:space="0" w:color="auto"/>
              <w:left w:val="single" w:sz="4" w:space="0" w:color="auto"/>
              <w:bottom w:val="single" w:sz="4" w:space="0" w:color="auto"/>
              <w:right w:val="single" w:sz="4" w:space="0" w:color="auto"/>
            </w:tcBorders>
            <w:vAlign w:val="center"/>
          </w:tcPr>
          <w:p w14:paraId="21EB2A5A" w14:textId="77777777" w:rsidR="00530D3B" w:rsidRPr="00D6757C" w:rsidRDefault="00530D3B" w:rsidP="00FC2D96">
            <w:pPr>
              <w:spacing w:after="0" w:line="240" w:lineRule="atLeast"/>
              <w:rPr>
                <w:sz w:val="22"/>
                <w:szCs w:val="22"/>
              </w:rPr>
            </w:pPr>
            <w:r w:rsidRPr="00D6757C">
              <w:rPr>
                <w:sz w:val="22"/>
                <w:szCs w:val="22"/>
              </w:rPr>
              <w:t>Удаление снежных накатов, гололеда</w:t>
            </w:r>
          </w:p>
        </w:tc>
        <w:tc>
          <w:tcPr>
            <w:tcW w:w="3541" w:type="dxa"/>
            <w:vMerge/>
            <w:tcBorders>
              <w:left w:val="single" w:sz="4" w:space="0" w:color="auto"/>
              <w:right w:val="single" w:sz="4" w:space="0" w:color="auto"/>
            </w:tcBorders>
            <w:vAlign w:val="center"/>
          </w:tcPr>
          <w:p w14:paraId="55C48653"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F6210DD" w14:textId="77777777" w:rsidR="00530D3B" w:rsidRPr="00D6757C" w:rsidRDefault="00530D3B" w:rsidP="00FC2D96">
            <w:pPr>
              <w:spacing w:after="0" w:line="240" w:lineRule="atLeast"/>
              <w:rPr>
                <w:sz w:val="22"/>
                <w:szCs w:val="22"/>
              </w:rPr>
            </w:pPr>
          </w:p>
        </w:tc>
      </w:tr>
      <w:tr w:rsidR="00530D3B" w:rsidRPr="00D6757C" w14:paraId="11038212"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1DAA1D28" w14:textId="77777777" w:rsidR="00530D3B" w:rsidRPr="00D6757C" w:rsidRDefault="00530D3B" w:rsidP="00FC2D96">
            <w:pPr>
              <w:spacing w:after="0" w:line="240" w:lineRule="atLeast"/>
              <w:rPr>
                <w:sz w:val="22"/>
                <w:szCs w:val="22"/>
              </w:rPr>
            </w:pPr>
            <w:r w:rsidRPr="00D6757C">
              <w:rPr>
                <w:sz w:val="22"/>
                <w:szCs w:val="22"/>
              </w:rPr>
              <w:t>10</w:t>
            </w:r>
          </w:p>
        </w:tc>
        <w:tc>
          <w:tcPr>
            <w:tcW w:w="3325" w:type="dxa"/>
            <w:tcBorders>
              <w:top w:val="single" w:sz="4" w:space="0" w:color="auto"/>
              <w:left w:val="single" w:sz="4" w:space="0" w:color="auto"/>
              <w:bottom w:val="single" w:sz="4" w:space="0" w:color="auto"/>
              <w:right w:val="single" w:sz="4" w:space="0" w:color="auto"/>
            </w:tcBorders>
            <w:vAlign w:val="center"/>
            <w:hideMark/>
          </w:tcPr>
          <w:p w14:paraId="222D469F" w14:textId="77777777" w:rsidR="00530D3B" w:rsidRPr="00D6757C" w:rsidRDefault="00530D3B" w:rsidP="00FC2D96">
            <w:pPr>
              <w:spacing w:after="0" w:line="240" w:lineRule="atLeast"/>
              <w:rPr>
                <w:sz w:val="22"/>
                <w:szCs w:val="22"/>
              </w:rPr>
            </w:pPr>
            <w:r w:rsidRPr="00D6757C">
              <w:rPr>
                <w:sz w:val="22"/>
                <w:szCs w:val="22"/>
              </w:rPr>
              <w:t xml:space="preserve">Очистка площадок для контейнеров под отходы от снега </w:t>
            </w:r>
          </w:p>
        </w:tc>
        <w:tc>
          <w:tcPr>
            <w:tcW w:w="3541" w:type="dxa"/>
            <w:vMerge/>
            <w:tcBorders>
              <w:left w:val="single" w:sz="4" w:space="0" w:color="auto"/>
              <w:bottom w:val="single" w:sz="4" w:space="0" w:color="auto"/>
              <w:right w:val="single" w:sz="4" w:space="0" w:color="auto"/>
            </w:tcBorders>
            <w:vAlign w:val="center"/>
            <w:hideMark/>
          </w:tcPr>
          <w:p w14:paraId="3DFB195A"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6508787F" w14:textId="77777777" w:rsidR="00530D3B" w:rsidRPr="00D6757C" w:rsidRDefault="00530D3B" w:rsidP="00FC2D96">
            <w:pPr>
              <w:spacing w:after="0" w:line="240" w:lineRule="atLeast"/>
              <w:rPr>
                <w:sz w:val="22"/>
                <w:szCs w:val="22"/>
              </w:rPr>
            </w:pPr>
          </w:p>
        </w:tc>
      </w:tr>
      <w:tr w:rsidR="00530D3B" w:rsidRPr="00D6757C" w14:paraId="1837B359"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4EA1AF86" w14:textId="77777777" w:rsidR="00530D3B" w:rsidRPr="00D6757C" w:rsidRDefault="00530D3B" w:rsidP="00FC2D96">
            <w:pPr>
              <w:spacing w:after="0" w:line="240" w:lineRule="atLeast"/>
              <w:rPr>
                <w:sz w:val="22"/>
                <w:szCs w:val="22"/>
              </w:rPr>
            </w:pPr>
            <w:r w:rsidRPr="00D6757C">
              <w:rPr>
                <w:sz w:val="22"/>
                <w:szCs w:val="22"/>
              </w:rPr>
              <w:t>11.</w:t>
            </w:r>
          </w:p>
        </w:tc>
        <w:tc>
          <w:tcPr>
            <w:tcW w:w="3325" w:type="dxa"/>
            <w:tcBorders>
              <w:top w:val="single" w:sz="4" w:space="0" w:color="auto"/>
              <w:left w:val="single" w:sz="4" w:space="0" w:color="auto"/>
              <w:bottom w:val="single" w:sz="4" w:space="0" w:color="auto"/>
              <w:right w:val="single" w:sz="4" w:space="0" w:color="auto"/>
            </w:tcBorders>
            <w:vAlign w:val="center"/>
          </w:tcPr>
          <w:p w14:paraId="2BD7905B" w14:textId="77777777" w:rsidR="00530D3B" w:rsidRPr="00D6757C" w:rsidRDefault="00530D3B" w:rsidP="00FC2D96">
            <w:pPr>
              <w:spacing w:after="0" w:line="240" w:lineRule="atLeast"/>
              <w:ind w:left="-142"/>
              <w:rPr>
                <w:sz w:val="22"/>
                <w:szCs w:val="22"/>
              </w:rPr>
            </w:pPr>
            <w:r w:rsidRPr="00D6757C">
              <w:rPr>
                <w:sz w:val="22"/>
                <w:szCs w:val="22"/>
              </w:rPr>
              <w:t xml:space="preserve"> Вынос мусора из урн </w:t>
            </w:r>
          </w:p>
        </w:tc>
        <w:tc>
          <w:tcPr>
            <w:tcW w:w="3541" w:type="dxa"/>
            <w:vMerge w:val="restart"/>
            <w:tcBorders>
              <w:top w:val="single" w:sz="4" w:space="0" w:color="auto"/>
              <w:left w:val="single" w:sz="4" w:space="0" w:color="auto"/>
              <w:right w:val="single" w:sz="4" w:space="0" w:color="auto"/>
            </w:tcBorders>
            <w:vAlign w:val="center"/>
          </w:tcPr>
          <w:p w14:paraId="07C9C363" w14:textId="77777777" w:rsidR="00530D3B" w:rsidRPr="00D6757C" w:rsidRDefault="00530D3B" w:rsidP="00FC2D96">
            <w:pPr>
              <w:spacing w:after="0" w:line="240" w:lineRule="atLeast"/>
              <w:rPr>
                <w:sz w:val="22"/>
                <w:szCs w:val="22"/>
              </w:rPr>
            </w:pPr>
            <w:r w:rsidRPr="00D6757C">
              <w:rPr>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14:paraId="625955A6" w14:textId="77777777" w:rsidR="00530D3B" w:rsidRPr="00D6757C" w:rsidRDefault="00530D3B" w:rsidP="00FC2D96">
            <w:pPr>
              <w:spacing w:after="0" w:line="240" w:lineRule="atLeast"/>
              <w:rPr>
                <w:sz w:val="22"/>
                <w:szCs w:val="22"/>
              </w:rPr>
            </w:pPr>
          </w:p>
        </w:tc>
      </w:tr>
      <w:tr w:rsidR="00530D3B" w:rsidRPr="00D6757C" w14:paraId="4FF22D0A"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2BE82258" w14:textId="77777777" w:rsidR="00530D3B" w:rsidRPr="00D6757C" w:rsidRDefault="00530D3B" w:rsidP="00FC2D96">
            <w:pPr>
              <w:spacing w:after="0" w:line="240" w:lineRule="atLeast"/>
              <w:rPr>
                <w:sz w:val="22"/>
                <w:szCs w:val="22"/>
              </w:rPr>
            </w:pPr>
            <w:r w:rsidRPr="00D6757C">
              <w:rPr>
                <w:sz w:val="22"/>
                <w:szCs w:val="22"/>
              </w:rPr>
              <w:t>12.</w:t>
            </w:r>
          </w:p>
        </w:tc>
        <w:tc>
          <w:tcPr>
            <w:tcW w:w="3325" w:type="dxa"/>
            <w:tcBorders>
              <w:top w:val="single" w:sz="4" w:space="0" w:color="auto"/>
              <w:left w:val="single" w:sz="4" w:space="0" w:color="auto"/>
              <w:bottom w:val="single" w:sz="4" w:space="0" w:color="auto"/>
              <w:right w:val="single" w:sz="4" w:space="0" w:color="auto"/>
            </w:tcBorders>
            <w:vAlign w:val="center"/>
          </w:tcPr>
          <w:p w14:paraId="037A489D" w14:textId="77777777" w:rsidR="00530D3B" w:rsidRPr="00D6757C" w:rsidRDefault="00530D3B" w:rsidP="00FC2D96">
            <w:pPr>
              <w:spacing w:after="0" w:line="240" w:lineRule="atLeast"/>
              <w:rPr>
                <w:sz w:val="22"/>
                <w:szCs w:val="22"/>
              </w:rPr>
            </w:pPr>
            <w:r w:rsidRPr="00D6757C">
              <w:rPr>
                <w:sz w:val="22"/>
                <w:szCs w:val="22"/>
              </w:rPr>
              <w:t>Очистка урн от мусора</w:t>
            </w:r>
          </w:p>
        </w:tc>
        <w:tc>
          <w:tcPr>
            <w:tcW w:w="3541" w:type="dxa"/>
            <w:vMerge/>
            <w:tcBorders>
              <w:left w:val="single" w:sz="4" w:space="0" w:color="auto"/>
              <w:right w:val="single" w:sz="4" w:space="0" w:color="auto"/>
            </w:tcBorders>
            <w:vAlign w:val="center"/>
          </w:tcPr>
          <w:p w14:paraId="05405CD2"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11359718" w14:textId="77777777" w:rsidR="00530D3B" w:rsidRPr="00D6757C" w:rsidRDefault="00530D3B" w:rsidP="00FC2D96">
            <w:pPr>
              <w:spacing w:after="0" w:line="240" w:lineRule="atLeast"/>
              <w:rPr>
                <w:sz w:val="22"/>
                <w:szCs w:val="22"/>
              </w:rPr>
            </w:pPr>
          </w:p>
        </w:tc>
      </w:tr>
      <w:tr w:rsidR="00530D3B" w:rsidRPr="00D6757C" w14:paraId="1A775900"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18B6B0C0" w14:textId="77777777" w:rsidR="00530D3B" w:rsidRPr="00D6757C" w:rsidRDefault="00530D3B" w:rsidP="00FC2D96">
            <w:pPr>
              <w:spacing w:after="0" w:line="240" w:lineRule="atLeast"/>
              <w:rPr>
                <w:sz w:val="22"/>
                <w:szCs w:val="22"/>
              </w:rPr>
            </w:pPr>
            <w:r w:rsidRPr="00D6757C">
              <w:rPr>
                <w:sz w:val="22"/>
                <w:szCs w:val="22"/>
              </w:rPr>
              <w:lastRenderedPageBreak/>
              <w:t>13.</w:t>
            </w:r>
          </w:p>
        </w:tc>
        <w:tc>
          <w:tcPr>
            <w:tcW w:w="3325" w:type="dxa"/>
            <w:tcBorders>
              <w:top w:val="single" w:sz="4" w:space="0" w:color="auto"/>
              <w:left w:val="single" w:sz="4" w:space="0" w:color="auto"/>
              <w:bottom w:val="single" w:sz="4" w:space="0" w:color="auto"/>
              <w:right w:val="single" w:sz="4" w:space="0" w:color="auto"/>
            </w:tcBorders>
            <w:vAlign w:val="center"/>
          </w:tcPr>
          <w:p w14:paraId="33A7809B" w14:textId="77777777" w:rsidR="00530D3B" w:rsidRPr="00D6757C" w:rsidRDefault="00530D3B" w:rsidP="00FC2D96">
            <w:pPr>
              <w:spacing w:after="0" w:line="240" w:lineRule="atLeast"/>
              <w:rPr>
                <w:sz w:val="22"/>
                <w:szCs w:val="22"/>
              </w:rPr>
            </w:pPr>
            <w:r w:rsidRPr="00D6757C">
              <w:rPr>
                <w:sz w:val="22"/>
                <w:szCs w:val="22"/>
              </w:rPr>
              <w:t xml:space="preserve">Отчистка (уборка) территории, крылечек, тротуаров и пешеходных дорожек от мусора </w:t>
            </w:r>
          </w:p>
        </w:tc>
        <w:tc>
          <w:tcPr>
            <w:tcW w:w="3541" w:type="dxa"/>
            <w:vMerge/>
            <w:tcBorders>
              <w:left w:val="single" w:sz="4" w:space="0" w:color="auto"/>
              <w:bottom w:val="single" w:sz="4" w:space="0" w:color="auto"/>
              <w:right w:val="single" w:sz="4" w:space="0" w:color="auto"/>
            </w:tcBorders>
            <w:vAlign w:val="center"/>
          </w:tcPr>
          <w:p w14:paraId="3BFD7F65" w14:textId="77777777" w:rsidR="00530D3B" w:rsidRPr="00D6757C" w:rsidRDefault="00530D3B" w:rsidP="00FC2D96">
            <w:pPr>
              <w:spacing w:after="0" w:line="240" w:lineRule="atLeast"/>
              <w:rPr>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070D0B4E" w14:textId="77777777" w:rsidR="00530D3B" w:rsidRPr="00D6757C" w:rsidRDefault="00530D3B" w:rsidP="00FC2D96">
            <w:pPr>
              <w:spacing w:after="0" w:line="240" w:lineRule="atLeast"/>
              <w:rPr>
                <w:sz w:val="22"/>
                <w:szCs w:val="22"/>
              </w:rPr>
            </w:pPr>
          </w:p>
        </w:tc>
      </w:tr>
      <w:tr w:rsidR="00530D3B" w:rsidRPr="00D6757C" w14:paraId="62CEFABA"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6F9E082C" w14:textId="77777777" w:rsidR="00530D3B" w:rsidRPr="00D6757C" w:rsidRDefault="00530D3B" w:rsidP="00FC2D96">
            <w:pPr>
              <w:spacing w:after="0" w:line="240" w:lineRule="atLeast"/>
              <w:rPr>
                <w:sz w:val="22"/>
                <w:szCs w:val="22"/>
              </w:rPr>
            </w:pPr>
            <w:r w:rsidRPr="00D6757C">
              <w:rPr>
                <w:sz w:val="22"/>
                <w:szCs w:val="22"/>
              </w:rPr>
              <w:t>14.</w:t>
            </w:r>
          </w:p>
        </w:tc>
        <w:tc>
          <w:tcPr>
            <w:tcW w:w="3325" w:type="dxa"/>
            <w:tcBorders>
              <w:top w:val="single" w:sz="4" w:space="0" w:color="auto"/>
              <w:left w:val="single" w:sz="4" w:space="0" w:color="auto"/>
              <w:bottom w:val="single" w:sz="4" w:space="0" w:color="auto"/>
              <w:right w:val="single" w:sz="4" w:space="0" w:color="auto"/>
            </w:tcBorders>
            <w:vAlign w:val="center"/>
          </w:tcPr>
          <w:p w14:paraId="1CAC8283" w14:textId="77777777" w:rsidR="00530D3B" w:rsidRPr="00D6757C" w:rsidRDefault="00530D3B" w:rsidP="00FC2D96">
            <w:pPr>
              <w:spacing w:after="0" w:line="240" w:lineRule="atLeast"/>
              <w:ind w:hanging="142"/>
              <w:rPr>
                <w:sz w:val="22"/>
                <w:szCs w:val="22"/>
              </w:rPr>
            </w:pPr>
            <w:r w:rsidRPr="00D6757C">
              <w:rPr>
                <w:sz w:val="22"/>
                <w:szCs w:val="22"/>
              </w:rPr>
              <w:t>Мешки с мусором выносить к бакам для мусора, в специально отведенные места, определенные Заказчиком. Следить, чтобы крышки баков были закрытыми.</w:t>
            </w:r>
          </w:p>
          <w:p w14:paraId="21179F41" w14:textId="77777777" w:rsidR="00530D3B" w:rsidRPr="00D6757C" w:rsidRDefault="00530D3B" w:rsidP="00FC2D96">
            <w:pPr>
              <w:spacing w:after="0" w:line="240" w:lineRule="atLeast"/>
              <w:rPr>
                <w:sz w:val="22"/>
                <w:szCs w:val="22"/>
              </w:rPr>
            </w:pPr>
            <w:r w:rsidRPr="00D6757C">
              <w:rPr>
                <w:sz w:val="22"/>
                <w:szCs w:val="22"/>
              </w:rPr>
              <w:t xml:space="preserve"> Уборка площадок под контейнеры для отходов, территории в местах установки баков под мусор (отходы).</w:t>
            </w:r>
          </w:p>
        </w:tc>
        <w:tc>
          <w:tcPr>
            <w:tcW w:w="3541" w:type="dxa"/>
            <w:tcBorders>
              <w:top w:val="single" w:sz="4" w:space="0" w:color="auto"/>
              <w:left w:val="single" w:sz="4" w:space="0" w:color="auto"/>
              <w:bottom w:val="single" w:sz="4" w:space="0" w:color="auto"/>
              <w:right w:val="single" w:sz="4" w:space="0" w:color="auto"/>
            </w:tcBorders>
            <w:vAlign w:val="center"/>
          </w:tcPr>
          <w:p w14:paraId="224534EA" w14:textId="77777777" w:rsidR="00530D3B" w:rsidRPr="00D6757C" w:rsidRDefault="00530D3B" w:rsidP="00FC2D96">
            <w:pPr>
              <w:spacing w:after="0" w:line="240" w:lineRule="atLeast"/>
              <w:rPr>
                <w:sz w:val="22"/>
                <w:szCs w:val="22"/>
              </w:rPr>
            </w:pPr>
            <w:r w:rsidRPr="00D6757C">
              <w:rPr>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14:paraId="540BC69B" w14:textId="77777777" w:rsidR="00530D3B" w:rsidRPr="00D6757C" w:rsidRDefault="00530D3B" w:rsidP="00FC2D96">
            <w:pPr>
              <w:spacing w:after="0" w:line="240" w:lineRule="atLeast"/>
              <w:rPr>
                <w:sz w:val="22"/>
                <w:szCs w:val="22"/>
              </w:rPr>
            </w:pPr>
            <w:r w:rsidRPr="00D6757C">
              <w:rPr>
                <w:sz w:val="22"/>
                <w:szCs w:val="22"/>
              </w:rPr>
              <w:t>Вывоз мусора из баков (контейнеров) производится Заказчиком.</w:t>
            </w:r>
          </w:p>
        </w:tc>
      </w:tr>
      <w:tr w:rsidR="00530D3B" w:rsidRPr="00D6757C" w14:paraId="72125788" w14:textId="77777777" w:rsidTr="00FC2D96">
        <w:tc>
          <w:tcPr>
            <w:tcW w:w="10173" w:type="dxa"/>
            <w:gridSpan w:val="4"/>
            <w:tcBorders>
              <w:top w:val="single" w:sz="4" w:space="0" w:color="auto"/>
              <w:left w:val="single" w:sz="4" w:space="0" w:color="auto"/>
              <w:bottom w:val="single" w:sz="4" w:space="0" w:color="auto"/>
              <w:right w:val="single" w:sz="4" w:space="0" w:color="auto"/>
            </w:tcBorders>
            <w:vAlign w:val="center"/>
          </w:tcPr>
          <w:p w14:paraId="3975AA48" w14:textId="60116FE2" w:rsidR="00530D3B" w:rsidRPr="00D6757C" w:rsidRDefault="00530D3B" w:rsidP="00FC2D96">
            <w:pPr>
              <w:spacing w:after="0" w:line="240" w:lineRule="atLeast"/>
              <w:rPr>
                <w:sz w:val="22"/>
                <w:szCs w:val="22"/>
              </w:rPr>
            </w:pPr>
            <w:r w:rsidRPr="00D6757C">
              <w:rPr>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 </w:t>
            </w:r>
          </w:p>
        </w:tc>
      </w:tr>
    </w:tbl>
    <w:p w14:paraId="44B4F245" w14:textId="77777777" w:rsidR="00530D3B" w:rsidRPr="00D6757C" w:rsidRDefault="00530D3B" w:rsidP="00530D3B">
      <w:pPr>
        <w:spacing w:after="0" w:line="240" w:lineRule="atLeast"/>
        <w:ind w:hanging="142"/>
        <w:rPr>
          <w:sz w:val="22"/>
          <w:szCs w:val="22"/>
        </w:rPr>
      </w:pPr>
    </w:p>
    <w:p w14:paraId="6CBF1043" w14:textId="1075DCC7" w:rsidR="00530D3B" w:rsidRPr="00D6757C" w:rsidRDefault="00530D3B" w:rsidP="00530D3B">
      <w:pPr>
        <w:spacing w:after="0" w:line="240" w:lineRule="atLeast"/>
        <w:ind w:hanging="142"/>
        <w:rPr>
          <w:sz w:val="22"/>
          <w:szCs w:val="22"/>
        </w:rPr>
      </w:pPr>
      <w:r w:rsidRPr="00D6757C">
        <w:rPr>
          <w:sz w:val="22"/>
          <w:szCs w:val="22"/>
        </w:rPr>
        <w:t xml:space="preserve">             12.3.3. </w:t>
      </w:r>
      <w:r w:rsidR="001C7764" w:rsidRPr="00D6757C">
        <w:rPr>
          <w:sz w:val="22"/>
          <w:szCs w:val="22"/>
        </w:rPr>
        <w:t>У</w:t>
      </w:r>
      <w:r w:rsidRPr="00D6757C">
        <w:rPr>
          <w:sz w:val="22"/>
          <w:szCs w:val="22"/>
        </w:rPr>
        <w:t xml:space="preserve">слуги </w:t>
      </w:r>
      <w:r w:rsidR="002502DF" w:rsidRPr="00D6757C">
        <w:rPr>
          <w:sz w:val="22"/>
          <w:szCs w:val="22"/>
        </w:rPr>
        <w:t>оказываются</w:t>
      </w:r>
      <w:r w:rsidRPr="00D6757C">
        <w:rPr>
          <w:sz w:val="22"/>
          <w:szCs w:val="22"/>
        </w:rPr>
        <w:t xml:space="preserve"> с использованием сезонной спецодежды и инструментов Исполнителя. Для производства работ выделять </w:t>
      </w:r>
      <w:r w:rsidRPr="00D6757C">
        <w:rPr>
          <w:b/>
          <w:sz w:val="22"/>
          <w:szCs w:val="22"/>
        </w:rPr>
        <w:t>не менее 2 (двух) работников</w:t>
      </w:r>
      <w:r w:rsidRPr="00D6757C">
        <w:rPr>
          <w:sz w:val="22"/>
          <w:szCs w:val="22"/>
        </w:rPr>
        <w:t xml:space="preserve"> каждый день и назначать ответственного за ходом работ по уборке.</w:t>
      </w:r>
    </w:p>
    <w:p w14:paraId="78DFDA50" w14:textId="69133A8C" w:rsidR="00530D3B" w:rsidRPr="00D6757C" w:rsidRDefault="00530D3B" w:rsidP="00530D3B">
      <w:pPr>
        <w:spacing w:after="0" w:line="240" w:lineRule="atLeast"/>
        <w:ind w:firstLine="567"/>
        <w:rPr>
          <w:sz w:val="22"/>
          <w:szCs w:val="22"/>
        </w:rPr>
      </w:pPr>
      <w:r w:rsidRPr="00D6757C">
        <w:rPr>
          <w:sz w:val="22"/>
          <w:szCs w:val="22"/>
        </w:rPr>
        <w:t xml:space="preserve">12.3.4 Работы </w:t>
      </w:r>
      <w:r w:rsidR="002502DF" w:rsidRPr="00D6757C">
        <w:rPr>
          <w:sz w:val="22"/>
          <w:szCs w:val="22"/>
        </w:rPr>
        <w:t>оказывать</w:t>
      </w:r>
      <w:r w:rsidRPr="00D6757C">
        <w:rPr>
          <w:sz w:val="22"/>
          <w:szCs w:val="22"/>
        </w:rPr>
        <w:t xml:space="preserve"> в строгом соответствии с действующими санитарно-гигиеническими и противопожарными нормами и правилами.</w:t>
      </w:r>
    </w:p>
    <w:p w14:paraId="3EC7388E" w14:textId="77777777" w:rsidR="00530D3B" w:rsidRPr="00D6757C" w:rsidRDefault="00530D3B" w:rsidP="00530D3B">
      <w:pPr>
        <w:spacing w:after="0" w:line="240" w:lineRule="atLeast"/>
        <w:ind w:firstLine="567"/>
        <w:rPr>
          <w:sz w:val="22"/>
          <w:szCs w:val="22"/>
        </w:rPr>
      </w:pPr>
      <w:r w:rsidRPr="00D6757C">
        <w:rPr>
          <w:sz w:val="22"/>
          <w:szCs w:val="22"/>
        </w:rPr>
        <w:t>12.3.5.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7BD18569" w14:textId="77777777" w:rsidR="00530D3B" w:rsidRPr="00D6757C" w:rsidRDefault="00530D3B" w:rsidP="00530D3B">
      <w:pPr>
        <w:spacing w:after="0" w:line="240" w:lineRule="atLeast"/>
        <w:ind w:firstLine="567"/>
        <w:rPr>
          <w:sz w:val="22"/>
          <w:szCs w:val="22"/>
        </w:rPr>
      </w:pPr>
      <w:r w:rsidRPr="00D6757C">
        <w:rPr>
          <w:sz w:val="22"/>
          <w:szCs w:val="22"/>
        </w:rPr>
        <w:t>12.3.6.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2FF80794" w14:textId="77777777" w:rsidR="00530D3B" w:rsidRPr="00D6757C" w:rsidRDefault="00530D3B" w:rsidP="00530D3B">
      <w:pPr>
        <w:spacing w:after="0" w:line="240" w:lineRule="atLeast"/>
        <w:ind w:firstLine="567"/>
        <w:rPr>
          <w:sz w:val="22"/>
          <w:szCs w:val="22"/>
        </w:rPr>
      </w:pPr>
      <w:r w:rsidRPr="00D6757C">
        <w:rPr>
          <w:sz w:val="22"/>
          <w:szCs w:val="22"/>
        </w:rPr>
        <w:t xml:space="preserve">12.3.7. Очистку от снега пешеходной дорожки, </w:t>
      </w:r>
      <w:proofErr w:type="spellStart"/>
      <w:r w:rsidRPr="00D6757C">
        <w:rPr>
          <w:sz w:val="22"/>
          <w:szCs w:val="22"/>
        </w:rPr>
        <w:t>отмостков</w:t>
      </w:r>
      <w:proofErr w:type="spellEnd"/>
      <w:r w:rsidRPr="00D6757C">
        <w:rPr>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14:paraId="59478B1C" w14:textId="77777777" w:rsidR="00530D3B" w:rsidRPr="00D6757C" w:rsidRDefault="00530D3B" w:rsidP="00530D3B">
      <w:pPr>
        <w:spacing w:after="0" w:line="240" w:lineRule="atLeast"/>
        <w:ind w:firstLine="567"/>
        <w:rPr>
          <w:sz w:val="22"/>
          <w:szCs w:val="22"/>
        </w:rPr>
      </w:pPr>
      <w:r w:rsidRPr="00D6757C">
        <w:rPr>
          <w:sz w:val="22"/>
          <w:szCs w:val="22"/>
        </w:rPr>
        <w:t>12.3.8. Координировать работу средств механизации при производстве работ.</w:t>
      </w:r>
    </w:p>
    <w:p w14:paraId="28B0A2EA" w14:textId="77777777" w:rsidR="00530D3B" w:rsidRPr="00D6757C" w:rsidRDefault="00530D3B" w:rsidP="00530D3B">
      <w:pPr>
        <w:spacing w:after="0" w:line="240" w:lineRule="atLeast"/>
        <w:ind w:firstLine="567"/>
        <w:rPr>
          <w:sz w:val="22"/>
          <w:szCs w:val="22"/>
        </w:rPr>
      </w:pPr>
      <w:r w:rsidRPr="00D6757C">
        <w:rPr>
          <w:sz w:val="22"/>
          <w:szCs w:val="22"/>
        </w:rPr>
        <w:t>12.3.9. Мешки с мусором выносить к бакам для мусора в места, определенные Заказчиком</w:t>
      </w:r>
    </w:p>
    <w:p w14:paraId="1B66BA82" w14:textId="77777777" w:rsidR="00530D3B" w:rsidRPr="00D6757C" w:rsidRDefault="00530D3B" w:rsidP="00530D3B">
      <w:pPr>
        <w:tabs>
          <w:tab w:val="left" w:pos="851"/>
        </w:tabs>
        <w:suppressAutoHyphens/>
        <w:spacing w:after="0" w:line="240" w:lineRule="atLeast"/>
        <w:ind w:firstLine="567"/>
        <w:rPr>
          <w:b/>
          <w:sz w:val="22"/>
          <w:szCs w:val="22"/>
        </w:rPr>
      </w:pPr>
    </w:p>
    <w:p w14:paraId="4F0DDC5A" w14:textId="77777777" w:rsidR="00530D3B" w:rsidRPr="00D6757C" w:rsidRDefault="00530D3B" w:rsidP="00530D3B">
      <w:pPr>
        <w:tabs>
          <w:tab w:val="left" w:pos="851"/>
        </w:tabs>
        <w:suppressAutoHyphens/>
        <w:spacing w:after="0" w:line="240" w:lineRule="atLeast"/>
        <w:ind w:firstLine="567"/>
        <w:rPr>
          <w:b/>
          <w:sz w:val="22"/>
          <w:szCs w:val="22"/>
        </w:rPr>
      </w:pPr>
      <w:r w:rsidRPr="00D6757C">
        <w:rPr>
          <w:b/>
          <w:sz w:val="22"/>
          <w:szCs w:val="22"/>
        </w:rPr>
        <w:t>12.4. Исполнитель приобретает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14:paraId="61CB3B57" w14:textId="77777777" w:rsidR="00530D3B" w:rsidRPr="00D6757C" w:rsidRDefault="00530D3B" w:rsidP="00530D3B">
      <w:pPr>
        <w:tabs>
          <w:tab w:val="left" w:pos="851"/>
        </w:tabs>
        <w:suppressAutoHyphens/>
        <w:spacing w:after="0" w:line="240" w:lineRule="atLeast"/>
        <w:ind w:firstLine="709"/>
        <w:jc w:val="right"/>
        <w:rPr>
          <w:b/>
          <w:sz w:val="22"/>
          <w:szCs w:val="22"/>
        </w:rPr>
      </w:pPr>
      <w:r w:rsidRPr="00D6757C">
        <w:rPr>
          <w:b/>
          <w:sz w:val="22"/>
          <w:szCs w:val="22"/>
        </w:rPr>
        <w:t xml:space="preserve">                                                                 </w:t>
      </w:r>
    </w:p>
    <w:p w14:paraId="4CB05FDB" w14:textId="77777777" w:rsidR="00530D3B" w:rsidRPr="00D6757C" w:rsidRDefault="00530D3B" w:rsidP="00530D3B">
      <w:pPr>
        <w:tabs>
          <w:tab w:val="left" w:pos="851"/>
        </w:tabs>
        <w:suppressAutoHyphens/>
        <w:spacing w:after="0" w:line="240" w:lineRule="atLeast"/>
        <w:ind w:firstLine="709"/>
        <w:jc w:val="center"/>
        <w:rPr>
          <w:b/>
          <w:sz w:val="22"/>
          <w:szCs w:val="22"/>
        </w:rPr>
      </w:pPr>
      <w:r w:rsidRPr="00D6757C">
        <w:rPr>
          <w:b/>
          <w:sz w:val="22"/>
          <w:szCs w:val="22"/>
        </w:rPr>
        <w:t xml:space="preserve">Таблица № 8. Инвентарь и расходные материалы, применяемые Исполнителем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3939"/>
        <w:gridCol w:w="1622"/>
        <w:gridCol w:w="3481"/>
      </w:tblGrid>
      <w:tr w:rsidR="00530D3B" w:rsidRPr="00D6757C" w14:paraId="28C41107"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255A39F0" w14:textId="77777777" w:rsidR="00530D3B" w:rsidRPr="00D6757C" w:rsidRDefault="00530D3B" w:rsidP="00FC2D96">
            <w:pPr>
              <w:tabs>
                <w:tab w:val="left" w:pos="3240"/>
              </w:tabs>
              <w:spacing w:after="0" w:line="240" w:lineRule="atLeast"/>
              <w:rPr>
                <w:b/>
                <w:bCs/>
                <w:sz w:val="22"/>
                <w:szCs w:val="22"/>
              </w:rPr>
            </w:pPr>
            <w:r w:rsidRPr="00D6757C">
              <w:rPr>
                <w:b/>
                <w:bCs/>
                <w:sz w:val="22"/>
                <w:szCs w:val="22"/>
              </w:rPr>
              <w:t>№</w:t>
            </w:r>
          </w:p>
        </w:tc>
        <w:tc>
          <w:tcPr>
            <w:tcW w:w="3939" w:type="dxa"/>
            <w:tcBorders>
              <w:top w:val="single" w:sz="4" w:space="0" w:color="auto"/>
              <w:left w:val="single" w:sz="4" w:space="0" w:color="auto"/>
              <w:bottom w:val="single" w:sz="4" w:space="0" w:color="auto"/>
              <w:right w:val="single" w:sz="4" w:space="0" w:color="auto"/>
            </w:tcBorders>
          </w:tcPr>
          <w:p w14:paraId="116D7CD0"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Наименование</w:t>
            </w:r>
          </w:p>
          <w:p w14:paraId="3059FC20" w14:textId="77777777" w:rsidR="00530D3B" w:rsidRPr="00D6757C" w:rsidRDefault="00530D3B" w:rsidP="00FC2D96">
            <w:pPr>
              <w:tabs>
                <w:tab w:val="left" w:pos="3240"/>
              </w:tabs>
              <w:spacing w:after="0" w:line="240" w:lineRule="atLeast"/>
              <w:rPr>
                <w:b/>
                <w:bCs/>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14:paraId="072A12D2"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Ед.</w:t>
            </w:r>
            <w:r w:rsidRPr="00D6757C">
              <w:rPr>
                <w:b/>
                <w:bCs/>
                <w:sz w:val="22"/>
                <w:szCs w:val="22"/>
                <w:lang w:val="en-US"/>
              </w:rPr>
              <w:t xml:space="preserve"> </w:t>
            </w:r>
            <w:r w:rsidRPr="00D6757C">
              <w:rPr>
                <w:b/>
                <w:bCs/>
                <w:sz w:val="22"/>
                <w:szCs w:val="22"/>
              </w:rPr>
              <w:t>изм.</w:t>
            </w:r>
          </w:p>
        </w:tc>
        <w:tc>
          <w:tcPr>
            <w:tcW w:w="3481" w:type="dxa"/>
            <w:tcBorders>
              <w:top w:val="single" w:sz="4" w:space="0" w:color="auto"/>
              <w:left w:val="single" w:sz="4" w:space="0" w:color="auto"/>
              <w:bottom w:val="single" w:sz="4" w:space="0" w:color="auto"/>
              <w:right w:val="single" w:sz="4" w:space="0" w:color="auto"/>
            </w:tcBorders>
            <w:hideMark/>
          </w:tcPr>
          <w:p w14:paraId="7420C8CB" w14:textId="77777777" w:rsidR="00530D3B" w:rsidRPr="00D6757C" w:rsidRDefault="00530D3B" w:rsidP="00FC2D96">
            <w:pPr>
              <w:tabs>
                <w:tab w:val="left" w:pos="3240"/>
              </w:tabs>
              <w:spacing w:after="0" w:line="240" w:lineRule="atLeast"/>
              <w:jc w:val="center"/>
              <w:rPr>
                <w:b/>
                <w:bCs/>
                <w:sz w:val="22"/>
                <w:szCs w:val="22"/>
              </w:rPr>
            </w:pPr>
            <w:r w:rsidRPr="00D6757C">
              <w:rPr>
                <w:b/>
                <w:bCs/>
                <w:sz w:val="22"/>
                <w:szCs w:val="22"/>
              </w:rPr>
              <w:t>кол –</w:t>
            </w:r>
            <w:r w:rsidRPr="00D6757C">
              <w:rPr>
                <w:b/>
                <w:bCs/>
                <w:sz w:val="22"/>
                <w:szCs w:val="22"/>
                <w:lang w:val="en-US"/>
              </w:rPr>
              <w:t xml:space="preserve"> </w:t>
            </w:r>
            <w:r w:rsidRPr="00D6757C">
              <w:rPr>
                <w:b/>
                <w:bCs/>
                <w:sz w:val="22"/>
                <w:szCs w:val="22"/>
              </w:rPr>
              <w:t>во</w:t>
            </w:r>
          </w:p>
        </w:tc>
      </w:tr>
      <w:tr w:rsidR="00530D3B" w:rsidRPr="00D6757C" w14:paraId="54218F7D"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04CE07FF" w14:textId="77777777" w:rsidR="00530D3B" w:rsidRPr="00D6757C" w:rsidRDefault="00530D3B" w:rsidP="00FC2D96">
            <w:pPr>
              <w:tabs>
                <w:tab w:val="left" w:pos="3240"/>
              </w:tabs>
              <w:spacing w:after="0" w:line="240" w:lineRule="atLeast"/>
              <w:rPr>
                <w:sz w:val="22"/>
                <w:szCs w:val="22"/>
              </w:rPr>
            </w:pPr>
            <w:r w:rsidRPr="00D6757C">
              <w:rPr>
                <w:sz w:val="22"/>
                <w:szCs w:val="22"/>
              </w:rPr>
              <w:t>1.</w:t>
            </w:r>
          </w:p>
        </w:tc>
        <w:tc>
          <w:tcPr>
            <w:tcW w:w="3939" w:type="dxa"/>
            <w:tcBorders>
              <w:top w:val="single" w:sz="4" w:space="0" w:color="auto"/>
              <w:left w:val="single" w:sz="4" w:space="0" w:color="auto"/>
              <w:bottom w:val="single" w:sz="4" w:space="0" w:color="auto"/>
              <w:right w:val="single" w:sz="4" w:space="0" w:color="auto"/>
            </w:tcBorders>
            <w:hideMark/>
          </w:tcPr>
          <w:p w14:paraId="6F157BEE" w14:textId="77777777" w:rsidR="00530D3B" w:rsidRPr="00D6757C" w:rsidRDefault="00530D3B" w:rsidP="00FC2D96">
            <w:pPr>
              <w:tabs>
                <w:tab w:val="left" w:pos="3240"/>
              </w:tabs>
              <w:spacing w:after="0" w:line="240" w:lineRule="atLeast"/>
              <w:rPr>
                <w:sz w:val="22"/>
                <w:szCs w:val="22"/>
              </w:rPr>
            </w:pPr>
            <w:r w:rsidRPr="00D6757C">
              <w:rPr>
                <w:sz w:val="22"/>
                <w:szCs w:val="22"/>
              </w:rPr>
              <w:t>Ведро металлическое 12 л.</w:t>
            </w:r>
          </w:p>
        </w:tc>
        <w:tc>
          <w:tcPr>
            <w:tcW w:w="1622" w:type="dxa"/>
            <w:tcBorders>
              <w:top w:val="single" w:sz="4" w:space="0" w:color="auto"/>
              <w:left w:val="single" w:sz="4" w:space="0" w:color="auto"/>
              <w:bottom w:val="single" w:sz="4" w:space="0" w:color="auto"/>
              <w:right w:val="single" w:sz="4" w:space="0" w:color="auto"/>
            </w:tcBorders>
            <w:hideMark/>
          </w:tcPr>
          <w:p w14:paraId="26403F7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09CE8DC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4389536B"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268A8ED8" w14:textId="77777777" w:rsidR="00530D3B" w:rsidRPr="00D6757C" w:rsidRDefault="00530D3B" w:rsidP="00FC2D96">
            <w:pPr>
              <w:tabs>
                <w:tab w:val="left" w:pos="3240"/>
              </w:tabs>
              <w:spacing w:after="0" w:line="240" w:lineRule="atLeast"/>
              <w:rPr>
                <w:sz w:val="22"/>
                <w:szCs w:val="22"/>
              </w:rPr>
            </w:pPr>
            <w:r w:rsidRPr="00D6757C">
              <w:rPr>
                <w:sz w:val="22"/>
                <w:szCs w:val="22"/>
              </w:rPr>
              <w:t>2.</w:t>
            </w:r>
          </w:p>
        </w:tc>
        <w:tc>
          <w:tcPr>
            <w:tcW w:w="3939" w:type="dxa"/>
            <w:tcBorders>
              <w:top w:val="single" w:sz="4" w:space="0" w:color="auto"/>
              <w:left w:val="single" w:sz="4" w:space="0" w:color="auto"/>
              <w:bottom w:val="single" w:sz="4" w:space="0" w:color="auto"/>
              <w:right w:val="single" w:sz="4" w:space="0" w:color="auto"/>
            </w:tcBorders>
            <w:hideMark/>
          </w:tcPr>
          <w:p w14:paraId="2C96C58B" w14:textId="77777777" w:rsidR="00530D3B" w:rsidRPr="00D6757C" w:rsidRDefault="00530D3B" w:rsidP="00FC2D96">
            <w:pPr>
              <w:tabs>
                <w:tab w:val="left" w:pos="3240"/>
              </w:tabs>
              <w:spacing w:after="0" w:line="240" w:lineRule="atLeast"/>
              <w:rPr>
                <w:sz w:val="22"/>
                <w:szCs w:val="22"/>
              </w:rPr>
            </w:pPr>
            <w:r w:rsidRPr="00D6757C">
              <w:rPr>
                <w:sz w:val="22"/>
                <w:szCs w:val="22"/>
              </w:rPr>
              <w:t>Комплект (метла +совок)</w:t>
            </w:r>
          </w:p>
        </w:tc>
        <w:tc>
          <w:tcPr>
            <w:tcW w:w="1622" w:type="dxa"/>
            <w:tcBorders>
              <w:top w:val="single" w:sz="4" w:space="0" w:color="auto"/>
              <w:left w:val="single" w:sz="4" w:space="0" w:color="auto"/>
              <w:bottom w:val="single" w:sz="4" w:space="0" w:color="auto"/>
              <w:right w:val="single" w:sz="4" w:space="0" w:color="auto"/>
            </w:tcBorders>
            <w:hideMark/>
          </w:tcPr>
          <w:p w14:paraId="2F252D8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404F76B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5EF725D6"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06521806" w14:textId="77777777" w:rsidR="00530D3B" w:rsidRPr="00D6757C" w:rsidRDefault="00530D3B" w:rsidP="00FC2D96">
            <w:pPr>
              <w:tabs>
                <w:tab w:val="left" w:pos="3240"/>
              </w:tabs>
              <w:spacing w:after="0" w:line="240" w:lineRule="atLeast"/>
              <w:rPr>
                <w:sz w:val="22"/>
                <w:szCs w:val="22"/>
              </w:rPr>
            </w:pPr>
            <w:r w:rsidRPr="00D6757C">
              <w:rPr>
                <w:sz w:val="22"/>
                <w:szCs w:val="22"/>
              </w:rPr>
              <w:t>3.</w:t>
            </w:r>
          </w:p>
        </w:tc>
        <w:tc>
          <w:tcPr>
            <w:tcW w:w="3939" w:type="dxa"/>
            <w:tcBorders>
              <w:top w:val="single" w:sz="4" w:space="0" w:color="auto"/>
              <w:left w:val="single" w:sz="4" w:space="0" w:color="auto"/>
              <w:bottom w:val="single" w:sz="4" w:space="0" w:color="auto"/>
              <w:right w:val="single" w:sz="4" w:space="0" w:color="auto"/>
            </w:tcBorders>
            <w:hideMark/>
          </w:tcPr>
          <w:p w14:paraId="16706417" w14:textId="77777777" w:rsidR="00530D3B" w:rsidRPr="00D6757C" w:rsidRDefault="00530D3B" w:rsidP="00FC2D96">
            <w:pPr>
              <w:tabs>
                <w:tab w:val="left" w:pos="3240"/>
              </w:tabs>
              <w:spacing w:after="0" w:line="240" w:lineRule="atLeast"/>
              <w:rPr>
                <w:sz w:val="22"/>
                <w:szCs w:val="22"/>
              </w:rPr>
            </w:pPr>
            <w:r w:rsidRPr="00D6757C">
              <w:rPr>
                <w:sz w:val="22"/>
                <w:szCs w:val="22"/>
              </w:rPr>
              <w:t>Лопата для уборки снега полипропиленовая</w:t>
            </w:r>
          </w:p>
        </w:tc>
        <w:tc>
          <w:tcPr>
            <w:tcW w:w="1622" w:type="dxa"/>
            <w:tcBorders>
              <w:top w:val="single" w:sz="4" w:space="0" w:color="auto"/>
              <w:left w:val="single" w:sz="4" w:space="0" w:color="auto"/>
              <w:bottom w:val="single" w:sz="4" w:space="0" w:color="auto"/>
              <w:right w:val="single" w:sz="4" w:space="0" w:color="auto"/>
            </w:tcBorders>
            <w:hideMark/>
          </w:tcPr>
          <w:p w14:paraId="70BC8BE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0C4F72E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4</w:t>
            </w:r>
          </w:p>
        </w:tc>
      </w:tr>
      <w:tr w:rsidR="00530D3B" w:rsidRPr="00D6757C" w14:paraId="3CA6F441"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4A73657F" w14:textId="77777777" w:rsidR="00530D3B" w:rsidRPr="00D6757C" w:rsidRDefault="00530D3B" w:rsidP="00FC2D96">
            <w:pPr>
              <w:tabs>
                <w:tab w:val="left" w:pos="3240"/>
              </w:tabs>
              <w:spacing w:after="0" w:line="240" w:lineRule="atLeast"/>
              <w:rPr>
                <w:sz w:val="22"/>
                <w:szCs w:val="22"/>
              </w:rPr>
            </w:pPr>
            <w:r w:rsidRPr="00D6757C">
              <w:rPr>
                <w:sz w:val="22"/>
                <w:szCs w:val="22"/>
              </w:rPr>
              <w:t>4.</w:t>
            </w:r>
          </w:p>
        </w:tc>
        <w:tc>
          <w:tcPr>
            <w:tcW w:w="3939" w:type="dxa"/>
            <w:tcBorders>
              <w:top w:val="single" w:sz="4" w:space="0" w:color="auto"/>
              <w:left w:val="single" w:sz="4" w:space="0" w:color="auto"/>
              <w:bottom w:val="single" w:sz="4" w:space="0" w:color="auto"/>
              <w:right w:val="single" w:sz="4" w:space="0" w:color="auto"/>
            </w:tcBorders>
            <w:hideMark/>
          </w:tcPr>
          <w:p w14:paraId="4809A269" w14:textId="77777777" w:rsidR="00530D3B" w:rsidRPr="00D6757C" w:rsidRDefault="00530D3B" w:rsidP="00FC2D96">
            <w:pPr>
              <w:tabs>
                <w:tab w:val="left" w:pos="3240"/>
              </w:tabs>
              <w:spacing w:after="0" w:line="240" w:lineRule="atLeast"/>
              <w:rPr>
                <w:sz w:val="22"/>
                <w:szCs w:val="22"/>
              </w:rPr>
            </w:pPr>
            <w:r w:rsidRPr="00D6757C">
              <w:rPr>
                <w:sz w:val="22"/>
                <w:szCs w:val="22"/>
              </w:rPr>
              <w:t>Лопата совковая</w:t>
            </w:r>
          </w:p>
        </w:tc>
        <w:tc>
          <w:tcPr>
            <w:tcW w:w="1622" w:type="dxa"/>
            <w:tcBorders>
              <w:top w:val="single" w:sz="4" w:space="0" w:color="auto"/>
              <w:left w:val="single" w:sz="4" w:space="0" w:color="auto"/>
              <w:bottom w:val="single" w:sz="4" w:space="0" w:color="auto"/>
              <w:right w:val="single" w:sz="4" w:space="0" w:color="auto"/>
            </w:tcBorders>
            <w:hideMark/>
          </w:tcPr>
          <w:p w14:paraId="34A877D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3E0ABAA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49BE0E01"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6BF530CF" w14:textId="77777777" w:rsidR="00530D3B" w:rsidRPr="00D6757C" w:rsidRDefault="00530D3B" w:rsidP="00FC2D96">
            <w:pPr>
              <w:tabs>
                <w:tab w:val="left" w:pos="3240"/>
              </w:tabs>
              <w:spacing w:after="0" w:line="240" w:lineRule="atLeast"/>
              <w:rPr>
                <w:sz w:val="22"/>
                <w:szCs w:val="22"/>
              </w:rPr>
            </w:pPr>
            <w:r w:rsidRPr="00D6757C">
              <w:rPr>
                <w:sz w:val="22"/>
                <w:szCs w:val="22"/>
              </w:rPr>
              <w:t>5.</w:t>
            </w:r>
          </w:p>
        </w:tc>
        <w:tc>
          <w:tcPr>
            <w:tcW w:w="3939" w:type="dxa"/>
            <w:tcBorders>
              <w:top w:val="single" w:sz="4" w:space="0" w:color="auto"/>
              <w:left w:val="single" w:sz="4" w:space="0" w:color="auto"/>
              <w:bottom w:val="single" w:sz="4" w:space="0" w:color="auto"/>
              <w:right w:val="single" w:sz="4" w:space="0" w:color="auto"/>
            </w:tcBorders>
            <w:hideMark/>
          </w:tcPr>
          <w:p w14:paraId="385E752D" w14:textId="77777777" w:rsidR="00530D3B" w:rsidRPr="00D6757C" w:rsidRDefault="00530D3B" w:rsidP="00FC2D96">
            <w:pPr>
              <w:tabs>
                <w:tab w:val="left" w:pos="3240"/>
              </w:tabs>
              <w:spacing w:after="0" w:line="240" w:lineRule="atLeast"/>
              <w:rPr>
                <w:sz w:val="22"/>
                <w:szCs w:val="22"/>
              </w:rPr>
            </w:pPr>
            <w:r w:rsidRPr="00D6757C">
              <w:rPr>
                <w:sz w:val="22"/>
                <w:szCs w:val="22"/>
              </w:rPr>
              <w:t>Лопата штыковая</w:t>
            </w:r>
          </w:p>
        </w:tc>
        <w:tc>
          <w:tcPr>
            <w:tcW w:w="1622" w:type="dxa"/>
            <w:tcBorders>
              <w:top w:val="single" w:sz="4" w:space="0" w:color="auto"/>
              <w:left w:val="single" w:sz="4" w:space="0" w:color="auto"/>
              <w:bottom w:val="single" w:sz="4" w:space="0" w:color="auto"/>
              <w:right w:val="single" w:sz="4" w:space="0" w:color="auto"/>
            </w:tcBorders>
            <w:hideMark/>
          </w:tcPr>
          <w:p w14:paraId="1AC2227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24B18813"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1539D0D0"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1B2C12AF" w14:textId="77777777" w:rsidR="00530D3B" w:rsidRPr="00D6757C" w:rsidRDefault="00530D3B" w:rsidP="00FC2D96">
            <w:pPr>
              <w:tabs>
                <w:tab w:val="left" w:pos="3240"/>
              </w:tabs>
              <w:spacing w:after="0" w:line="240" w:lineRule="atLeast"/>
              <w:rPr>
                <w:sz w:val="22"/>
                <w:szCs w:val="22"/>
              </w:rPr>
            </w:pPr>
            <w:r w:rsidRPr="00D6757C">
              <w:rPr>
                <w:sz w:val="22"/>
                <w:szCs w:val="22"/>
              </w:rPr>
              <w:t>6.</w:t>
            </w:r>
          </w:p>
        </w:tc>
        <w:tc>
          <w:tcPr>
            <w:tcW w:w="3939" w:type="dxa"/>
            <w:tcBorders>
              <w:top w:val="single" w:sz="4" w:space="0" w:color="auto"/>
              <w:left w:val="single" w:sz="4" w:space="0" w:color="auto"/>
              <w:bottom w:val="single" w:sz="4" w:space="0" w:color="auto"/>
              <w:right w:val="single" w:sz="4" w:space="0" w:color="auto"/>
            </w:tcBorders>
            <w:hideMark/>
          </w:tcPr>
          <w:p w14:paraId="04D580A5"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Грабли веерные пластинчатые </w:t>
            </w:r>
          </w:p>
        </w:tc>
        <w:tc>
          <w:tcPr>
            <w:tcW w:w="1622" w:type="dxa"/>
            <w:tcBorders>
              <w:top w:val="single" w:sz="4" w:space="0" w:color="auto"/>
              <w:left w:val="single" w:sz="4" w:space="0" w:color="auto"/>
              <w:bottom w:val="single" w:sz="4" w:space="0" w:color="auto"/>
              <w:right w:val="single" w:sz="4" w:space="0" w:color="auto"/>
            </w:tcBorders>
            <w:hideMark/>
          </w:tcPr>
          <w:p w14:paraId="0DB4EED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713B9115"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39B581B9"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660C6A8A" w14:textId="77777777" w:rsidR="00530D3B" w:rsidRPr="00D6757C" w:rsidRDefault="00530D3B" w:rsidP="00FC2D96">
            <w:pPr>
              <w:tabs>
                <w:tab w:val="left" w:pos="3240"/>
              </w:tabs>
              <w:spacing w:after="0" w:line="240" w:lineRule="atLeast"/>
              <w:rPr>
                <w:sz w:val="22"/>
                <w:szCs w:val="22"/>
              </w:rPr>
            </w:pPr>
            <w:r w:rsidRPr="00D6757C">
              <w:rPr>
                <w:sz w:val="22"/>
                <w:szCs w:val="22"/>
              </w:rPr>
              <w:t>7.</w:t>
            </w:r>
          </w:p>
        </w:tc>
        <w:tc>
          <w:tcPr>
            <w:tcW w:w="3939" w:type="dxa"/>
            <w:tcBorders>
              <w:top w:val="single" w:sz="4" w:space="0" w:color="auto"/>
              <w:left w:val="single" w:sz="4" w:space="0" w:color="auto"/>
              <w:bottom w:val="single" w:sz="4" w:space="0" w:color="auto"/>
              <w:right w:val="single" w:sz="4" w:space="0" w:color="auto"/>
            </w:tcBorders>
            <w:hideMark/>
          </w:tcPr>
          <w:p w14:paraId="05602C11" w14:textId="77777777" w:rsidR="00530D3B" w:rsidRPr="00D6757C" w:rsidRDefault="00530D3B" w:rsidP="00FC2D96">
            <w:pPr>
              <w:tabs>
                <w:tab w:val="left" w:pos="3240"/>
              </w:tabs>
              <w:spacing w:after="0" w:line="240" w:lineRule="atLeast"/>
              <w:rPr>
                <w:sz w:val="22"/>
                <w:szCs w:val="22"/>
              </w:rPr>
            </w:pPr>
            <w:r w:rsidRPr="00D6757C">
              <w:rPr>
                <w:sz w:val="22"/>
                <w:szCs w:val="22"/>
              </w:rPr>
              <w:t>Метла капроновая</w:t>
            </w:r>
          </w:p>
        </w:tc>
        <w:tc>
          <w:tcPr>
            <w:tcW w:w="1622" w:type="dxa"/>
            <w:tcBorders>
              <w:top w:val="single" w:sz="4" w:space="0" w:color="auto"/>
              <w:left w:val="single" w:sz="4" w:space="0" w:color="auto"/>
              <w:bottom w:val="single" w:sz="4" w:space="0" w:color="auto"/>
              <w:right w:val="single" w:sz="4" w:space="0" w:color="auto"/>
            </w:tcBorders>
            <w:hideMark/>
          </w:tcPr>
          <w:p w14:paraId="55874C49"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42866AA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46FAAC5B"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033E6AE1" w14:textId="77777777" w:rsidR="00530D3B" w:rsidRPr="00D6757C" w:rsidRDefault="00530D3B" w:rsidP="00FC2D96">
            <w:pPr>
              <w:tabs>
                <w:tab w:val="left" w:pos="3240"/>
              </w:tabs>
              <w:spacing w:after="0" w:line="240" w:lineRule="atLeast"/>
              <w:rPr>
                <w:sz w:val="22"/>
                <w:szCs w:val="22"/>
              </w:rPr>
            </w:pPr>
            <w:r w:rsidRPr="00D6757C">
              <w:rPr>
                <w:sz w:val="22"/>
                <w:szCs w:val="22"/>
              </w:rPr>
              <w:t>8.</w:t>
            </w:r>
          </w:p>
        </w:tc>
        <w:tc>
          <w:tcPr>
            <w:tcW w:w="3939" w:type="dxa"/>
            <w:tcBorders>
              <w:top w:val="single" w:sz="4" w:space="0" w:color="auto"/>
              <w:left w:val="single" w:sz="4" w:space="0" w:color="auto"/>
              <w:bottom w:val="single" w:sz="4" w:space="0" w:color="auto"/>
              <w:right w:val="single" w:sz="4" w:space="0" w:color="auto"/>
            </w:tcBorders>
            <w:hideMark/>
          </w:tcPr>
          <w:p w14:paraId="0C96F6F5" w14:textId="77777777" w:rsidR="00530D3B" w:rsidRPr="00D6757C" w:rsidRDefault="00530D3B" w:rsidP="00FC2D96">
            <w:pPr>
              <w:tabs>
                <w:tab w:val="left" w:pos="3240"/>
              </w:tabs>
              <w:spacing w:after="0" w:line="240" w:lineRule="atLeast"/>
              <w:rPr>
                <w:sz w:val="22"/>
                <w:szCs w:val="22"/>
              </w:rPr>
            </w:pPr>
            <w:r w:rsidRPr="00D6757C">
              <w:rPr>
                <w:sz w:val="22"/>
                <w:szCs w:val="22"/>
              </w:rPr>
              <w:t>Тележка (тачка) садовая ручная, с одним колесом, нагрузка 90 кг, объем кузова 65 литров</w:t>
            </w:r>
          </w:p>
        </w:tc>
        <w:tc>
          <w:tcPr>
            <w:tcW w:w="1622" w:type="dxa"/>
            <w:tcBorders>
              <w:top w:val="single" w:sz="4" w:space="0" w:color="auto"/>
              <w:left w:val="single" w:sz="4" w:space="0" w:color="auto"/>
              <w:bottom w:val="single" w:sz="4" w:space="0" w:color="auto"/>
              <w:right w:val="single" w:sz="4" w:space="0" w:color="auto"/>
            </w:tcBorders>
            <w:hideMark/>
          </w:tcPr>
          <w:p w14:paraId="168CD7D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344144D7"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669AD5BE"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19B302C1" w14:textId="77777777" w:rsidR="00530D3B" w:rsidRPr="00D6757C" w:rsidRDefault="00530D3B" w:rsidP="00FC2D96">
            <w:pPr>
              <w:tabs>
                <w:tab w:val="left" w:pos="3240"/>
              </w:tabs>
              <w:spacing w:after="0" w:line="240" w:lineRule="atLeast"/>
              <w:rPr>
                <w:sz w:val="22"/>
                <w:szCs w:val="22"/>
              </w:rPr>
            </w:pPr>
            <w:r w:rsidRPr="00D6757C">
              <w:rPr>
                <w:sz w:val="22"/>
                <w:szCs w:val="22"/>
              </w:rPr>
              <w:t>9.</w:t>
            </w:r>
          </w:p>
        </w:tc>
        <w:tc>
          <w:tcPr>
            <w:tcW w:w="3939" w:type="dxa"/>
            <w:tcBorders>
              <w:top w:val="single" w:sz="4" w:space="0" w:color="auto"/>
              <w:left w:val="single" w:sz="4" w:space="0" w:color="auto"/>
              <w:bottom w:val="single" w:sz="4" w:space="0" w:color="auto"/>
              <w:right w:val="single" w:sz="4" w:space="0" w:color="auto"/>
            </w:tcBorders>
            <w:hideMark/>
          </w:tcPr>
          <w:p w14:paraId="037D6043" w14:textId="77777777" w:rsidR="00530D3B" w:rsidRPr="00D6757C" w:rsidRDefault="00530D3B" w:rsidP="00FC2D96">
            <w:pPr>
              <w:tabs>
                <w:tab w:val="left" w:pos="3240"/>
              </w:tabs>
              <w:spacing w:after="0" w:line="240" w:lineRule="atLeast"/>
              <w:rPr>
                <w:sz w:val="22"/>
                <w:szCs w:val="22"/>
              </w:rPr>
            </w:pPr>
            <w:r w:rsidRPr="00D6757C">
              <w:rPr>
                <w:sz w:val="22"/>
                <w:szCs w:val="22"/>
              </w:rPr>
              <w:t>Леска для газонокосилки, сечение 3 мм, длина не менее 45 м.</w:t>
            </w:r>
          </w:p>
        </w:tc>
        <w:tc>
          <w:tcPr>
            <w:tcW w:w="1622" w:type="dxa"/>
            <w:tcBorders>
              <w:top w:val="single" w:sz="4" w:space="0" w:color="auto"/>
              <w:left w:val="single" w:sz="4" w:space="0" w:color="auto"/>
              <w:bottom w:val="single" w:sz="4" w:space="0" w:color="auto"/>
              <w:right w:val="single" w:sz="4" w:space="0" w:color="auto"/>
            </w:tcBorders>
            <w:hideMark/>
          </w:tcPr>
          <w:p w14:paraId="7BE29C0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3F882FB4"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4</w:t>
            </w:r>
          </w:p>
        </w:tc>
      </w:tr>
      <w:tr w:rsidR="00530D3B" w:rsidRPr="00D6757C" w14:paraId="5B0EEE35" w14:textId="77777777" w:rsidTr="00FC2D96">
        <w:trPr>
          <w:trHeight w:val="305"/>
        </w:trPr>
        <w:tc>
          <w:tcPr>
            <w:tcW w:w="847" w:type="dxa"/>
            <w:tcBorders>
              <w:top w:val="single" w:sz="4" w:space="0" w:color="auto"/>
              <w:left w:val="single" w:sz="4" w:space="0" w:color="auto"/>
              <w:bottom w:val="single" w:sz="4" w:space="0" w:color="auto"/>
              <w:right w:val="single" w:sz="4" w:space="0" w:color="auto"/>
            </w:tcBorders>
            <w:hideMark/>
          </w:tcPr>
          <w:p w14:paraId="5D06D38E" w14:textId="77777777" w:rsidR="00530D3B" w:rsidRPr="00D6757C" w:rsidRDefault="00530D3B" w:rsidP="00FC2D96">
            <w:pPr>
              <w:tabs>
                <w:tab w:val="left" w:pos="3240"/>
              </w:tabs>
              <w:spacing w:after="0" w:line="240" w:lineRule="atLeast"/>
              <w:rPr>
                <w:sz w:val="22"/>
                <w:szCs w:val="22"/>
              </w:rPr>
            </w:pPr>
            <w:r w:rsidRPr="00D6757C">
              <w:rPr>
                <w:sz w:val="22"/>
                <w:szCs w:val="22"/>
              </w:rPr>
              <w:t>10.</w:t>
            </w:r>
          </w:p>
        </w:tc>
        <w:tc>
          <w:tcPr>
            <w:tcW w:w="3939" w:type="dxa"/>
            <w:tcBorders>
              <w:top w:val="single" w:sz="4" w:space="0" w:color="auto"/>
              <w:left w:val="single" w:sz="4" w:space="0" w:color="auto"/>
              <w:bottom w:val="single" w:sz="4" w:space="0" w:color="auto"/>
              <w:right w:val="single" w:sz="4" w:space="0" w:color="auto"/>
            </w:tcBorders>
            <w:hideMark/>
          </w:tcPr>
          <w:p w14:paraId="69EEE040"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Совок большой для мусора </w:t>
            </w:r>
          </w:p>
        </w:tc>
        <w:tc>
          <w:tcPr>
            <w:tcW w:w="1622" w:type="dxa"/>
            <w:tcBorders>
              <w:top w:val="single" w:sz="4" w:space="0" w:color="auto"/>
              <w:left w:val="single" w:sz="4" w:space="0" w:color="auto"/>
              <w:bottom w:val="single" w:sz="4" w:space="0" w:color="auto"/>
              <w:right w:val="single" w:sz="4" w:space="0" w:color="auto"/>
            </w:tcBorders>
            <w:hideMark/>
          </w:tcPr>
          <w:p w14:paraId="0C1DE626"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7212ECAF"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37DEEB6C"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66D5522D" w14:textId="77777777" w:rsidR="00530D3B" w:rsidRPr="00D6757C" w:rsidRDefault="00530D3B" w:rsidP="00FC2D96">
            <w:pPr>
              <w:tabs>
                <w:tab w:val="left" w:pos="3240"/>
              </w:tabs>
              <w:spacing w:after="0" w:line="240" w:lineRule="atLeast"/>
              <w:rPr>
                <w:sz w:val="22"/>
                <w:szCs w:val="22"/>
              </w:rPr>
            </w:pPr>
            <w:r w:rsidRPr="00D6757C">
              <w:rPr>
                <w:sz w:val="22"/>
                <w:szCs w:val="22"/>
              </w:rPr>
              <w:t>11.</w:t>
            </w:r>
          </w:p>
        </w:tc>
        <w:tc>
          <w:tcPr>
            <w:tcW w:w="3939" w:type="dxa"/>
            <w:tcBorders>
              <w:top w:val="single" w:sz="4" w:space="0" w:color="auto"/>
              <w:left w:val="single" w:sz="4" w:space="0" w:color="auto"/>
              <w:bottom w:val="single" w:sz="4" w:space="0" w:color="auto"/>
              <w:right w:val="single" w:sz="4" w:space="0" w:color="auto"/>
            </w:tcBorders>
            <w:hideMark/>
          </w:tcPr>
          <w:p w14:paraId="20BE69E8" w14:textId="77777777" w:rsidR="00530D3B" w:rsidRPr="00D6757C" w:rsidRDefault="00530D3B" w:rsidP="00FC2D96">
            <w:pPr>
              <w:tabs>
                <w:tab w:val="left" w:pos="3240"/>
              </w:tabs>
              <w:spacing w:after="0" w:line="240" w:lineRule="atLeast"/>
              <w:rPr>
                <w:sz w:val="22"/>
                <w:szCs w:val="22"/>
              </w:rPr>
            </w:pPr>
            <w:r w:rsidRPr="00D6757C">
              <w:rPr>
                <w:sz w:val="22"/>
                <w:szCs w:val="22"/>
              </w:rPr>
              <w:t>Ледокол</w:t>
            </w:r>
          </w:p>
        </w:tc>
        <w:tc>
          <w:tcPr>
            <w:tcW w:w="1622" w:type="dxa"/>
            <w:tcBorders>
              <w:top w:val="single" w:sz="4" w:space="0" w:color="auto"/>
              <w:left w:val="single" w:sz="4" w:space="0" w:color="auto"/>
              <w:bottom w:val="single" w:sz="4" w:space="0" w:color="auto"/>
              <w:right w:val="single" w:sz="4" w:space="0" w:color="auto"/>
            </w:tcBorders>
            <w:hideMark/>
          </w:tcPr>
          <w:p w14:paraId="43F1AFC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29F1AF4D"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56F5E3AD"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7DFA6EE3" w14:textId="77777777" w:rsidR="00530D3B" w:rsidRPr="00D6757C" w:rsidRDefault="00530D3B" w:rsidP="00FC2D96">
            <w:pPr>
              <w:tabs>
                <w:tab w:val="left" w:pos="3240"/>
              </w:tabs>
              <w:spacing w:after="0" w:line="240" w:lineRule="atLeast"/>
              <w:rPr>
                <w:sz w:val="22"/>
                <w:szCs w:val="22"/>
              </w:rPr>
            </w:pPr>
            <w:r w:rsidRPr="00D6757C">
              <w:rPr>
                <w:sz w:val="22"/>
                <w:szCs w:val="22"/>
              </w:rPr>
              <w:t>12.</w:t>
            </w:r>
          </w:p>
        </w:tc>
        <w:tc>
          <w:tcPr>
            <w:tcW w:w="3939" w:type="dxa"/>
            <w:tcBorders>
              <w:top w:val="single" w:sz="4" w:space="0" w:color="auto"/>
              <w:left w:val="single" w:sz="4" w:space="0" w:color="auto"/>
              <w:bottom w:val="single" w:sz="4" w:space="0" w:color="auto"/>
              <w:right w:val="single" w:sz="4" w:space="0" w:color="auto"/>
            </w:tcBorders>
            <w:hideMark/>
          </w:tcPr>
          <w:p w14:paraId="0B7D06CF" w14:textId="77777777" w:rsidR="00530D3B" w:rsidRPr="00D6757C" w:rsidRDefault="00530D3B" w:rsidP="00FC2D96">
            <w:pPr>
              <w:tabs>
                <w:tab w:val="left" w:pos="3240"/>
              </w:tabs>
              <w:spacing w:after="0" w:line="240" w:lineRule="atLeast"/>
              <w:rPr>
                <w:sz w:val="22"/>
                <w:szCs w:val="22"/>
              </w:rPr>
            </w:pPr>
            <w:r w:rsidRPr="00D6757C">
              <w:rPr>
                <w:sz w:val="22"/>
                <w:szCs w:val="22"/>
              </w:rPr>
              <w:t>Секатор садовый</w:t>
            </w:r>
          </w:p>
        </w:tc>
        <w:tc>
          <w:tcPr>
            <w:tcW w:w="1622" w:type="dxa"/>
            <w:tcBorders>
              <w:top w:val="single" w:sz="4" w:space="0" w:color="auto"/>
              <w:left w:val="single" w:sz="4" w:space="0" w:color="auto"/>
              <w:bottom w:val="single" w:sz="4" w:space="0" w:color="auto"/>
              <w:right w:val="single" w:sz="4" w:space="0" w:color="auto"/>
            </w:tcBorders>
            <w:hideMark/>
          </w:tcPr>
          <w:p w14:paraId="567AEEE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452C7E4B"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2B70CA24"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322C5B49" w14:textId="77777777" w:rsidR="00530D3B" w:rsidRPr="00D6757C" w:rsidRDefault="00530D3B" w:rsidP="00FC2D96">
            <w:pPr>
              <w:tabs>
                <w:tab w:val="left" w:pos="3240"/>
              </w:tabs>
              <w:spacing w:after="0" w:line="240" w:lineRule="atLeast"/>
              <w:rPr>
                <w:sz w:val="22"/>
                <w:szCs w:val="22"/>
              </w:rPr>
            </w:pPr>
            <w:r w:rsidRPr="00D6757C">
              <w:rPr>
                <w:sz w:val="22"/>
                <w:szCs w:val="22"/>
              </w:rPr>
              <w:t>13.</w:t>
            </w:r>
          </w:p>
        </w:tc>
        <w:tc>
          <w:tcPr>
            <w:tcW w:w="3939" w:type="dxa"/>
            <w:tcBorders>
              <w:top w:val="single" w:sz="4" w:space="0" w:color="auto"/>
              <w:left w:val="single" w:sz="4" w:space="0" w:color="auto"/>
              <w:bottom w:val="single" w:sz="4" w:space="0" w:color="auto"/>
              <w:right w:val="single" w:sz="4" w:space="0" w:color="auto"/>
            </w:tcBorders>
            <w:hideMark/>
          </w:tcPr>
          <w:p w14:paraId="6AB6C786"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Масло для газонокосилки 2-х тактное </w:t>
            </w:r>
          </w:p>
        </w:tc>
        <w:tc>
          <w:tcPr>
            <w:tcW w:w="1622" w:type="dxa"/>
            <w:tcBorders>
              <w:top w:val="single" w:sz="4" w:space="0" w:color="auto"/>
              <w:left w:val="single" w:sz="4" w:space="0" w:color="auto"/>
              <w:bottom w:val="single" w:sz="4" w:space="0" w:color="auto"/>
              <w:right w:val="single" w:sz="4" w:space="0" w:color="auto"/>
            </w:tcBorders>
            <w:hideMark/>
          </w:tcPr>
          <w:p w14:paraId="01114EE1"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бут.</w:t>
            </w:r>
          </w:p>
        </w:tc>
        <w:tc>
          <w:tcPr>
            <w:tcW w:w="3481" w:type="dxa"/>
            <w:tcBorders>
              <w:top w:val="single" w:sz="4" w:space="0" w:color="auto"/>
              <w:left w:val="single" w:sz="4" w:space="0" w:color="auto"/>
              <w:bottom w:val="single" w:sz="4" w:space="0" w:color="auto"/>
              <w:right w:val="single" w:sz="4" w:space="0" w:color="auto"/>
            </w:tcBorders>
            <w:hideMark/>
          </w:tcPr>
          <w:p w14:paraId="100BB02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2</w:t>
            </w:r>
          </w:p>
        </w:tc>
      </w:tr>
      <w:tr w:rsidR="00530D3B" w:rsidRPr="00D6757C" w14:paraId="5A80067A" w14:textId="77777777" w:rsidTr="00FC2D96">
        <w:trPr>
          <w:trHeight w:val="345"/>
        </w:trPr>
        <w:tc>
          <w:tcPr>
            <w:tcW w:w="847" w:type="dxa"/>
            <w:tcBorders>
              <w:top w:val="single" w:sz="4" w:space="0" w:color="auto"/>
              <w:left w:val="single" w:sz="4" w:space="0" w:color="auto"/>
              <w:bottom w:val="single" w:sz="4" w:space="0" w:color="auto"/>
              <w:right w:val="single" w:sz="4" w:space="0" w:color="auto"/>
            </w:tcBorders>
            <w:hideMark/>
          </w:tcPr>
          <w:p w14:paraId="2107987D" w14:textId="77777777" w:rsidR="00530D3B" w:rsidRPr="00D6757C" w:rsidRDefault="00530D3B" w:rsidP="00FC2D96">
            <w:pPr>
              <w:tabs>
                <w:tab w:val="left" w:pos="3240"/>
              </w:tabs>
              <w:spacing w:after="0" w:line="240" w:lineRule="atLeast"/>
              <w:rPr>
                <w:sz w:val="22"/>
                <w:szCs w:val="22"/>
              </w:rPr>
            </w:pPr>
            <w:r w:rsidRPr="00D6757C">
              <w:rPr>
                <w:sz w:val="22"/>
                <w:szCs w:val="22"/>
              </w:rPr>
              <w:t>14.</w:t>
            </w:r>
          </w:p>
        </w:tc>
        <w:tc>
          <w:tcPr>
            <w:tcW w:w="3939" w:type="dxa"/>
            <w:tcBorders>
              <w:top w:val="single" w:sz="4" w:space="0" w:color="auto"/>
              <w:left w:val="single" w:sz="4" w:space="0" w:color="auto"/>
              <w:bottom w:val="single" w:sz="4" w:space="0" w:color="auto"/>
              <w:right w:val="single" w:sz="4" w:space="0" w:color="auto"/>
            </w:tcBorders>
            <w:hideMark/>
          </w:tcPr>
          <w:p w14:paraId="3B71C798"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Бензин для тримера </w:t>
            </w:r>
          </w:p>
        </w:tc>
        <w:tc>
          <w:tcPr>
            <w:tcW w:w="1622" w:type="dxa"/>
            <w:tcBorders>
              <w:top w:val="single" w:sz="4" w:space="0" w:color="auto"/>
              <w:left w:val="single" w:sz="4" w:space="0" w:color="auto"/>
              <w:bottom w:val="single" w:sz="4" w:space="0" w:color="auto"/>
              <w:right w:val="single" w:sz="4" w:space="0" w:color="auto"/>
            </w:tcBorders>
            <w:hideMark/>
          </w:tcPr>
          <w:p w14:paraId="1702DBB0"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литр.</w:t>
            </w:r>
          </w:p>
        </w:tc>
        <w:tc>
          <w:tcPr>
            <w:tcW w:w="3481" w:type="dxa"/>
            <w:tcBorders>
              <w:top w:val="single" w:sz="4" w:space="0" w:color="auto"/>
              <w:left w:val="single" w:sz="4" w:space="0" w:color="auto"/>
              <w:bottom w:val="single" w:sz="4" w:space="0" w:color="auto"/>
              <w:right w:val="single" w:sz="4" w:space="0" w:color="auto"/>
            </w:tcBorders>
            <w:hideMark/>
          </w:tcPr>
          <w:p w14:paraId="63B2B96A"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15</w:t>
            </w:r>
          </w:p>
        </w:tc>
      </w:tr>
      <w:tr w:rsidR="00530D3B" w:rsidRPr="00D6757C" w14:paraId="6D75DDE7" w14:textId="77777777" w:rsidTr="00FC2D96">
        <w:trPr>
          <w:trHeight w:val="345"/>
        </w:trPr>
        <w:tc>
          <w:tcPr>
            <w:tcW w:w="847" w:type="dxa"/>
            <w:tcBorders>
              <w:top w:val="single" w:sz="4" w:space="0" w:color="auto"/>
              <w:left w:val="single" w:sz="4" w:space="0" w:color="auto"/>
              <w:bottom w:val="single" w:sz="4" w:space="0" w:color="auto"/>
              <w:right w:val="single" w:sz="4" w:space="0" w:color="auto"/>
            </w:tcBorders>
            <w:hideMark/>
          </w:tcPr>
          <w:p w14:paraId="7C855088"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15. </w:t>
            </w:r>
          </w:p>
        </w:tc>
        <w:tc>
          <w:tcPr>
            <w:tcW w:w="3939" w:type="dxa"/>
            <w:tcBorders>
              <w:top w:val="single" w:sz="4" w:space="0" w:color="auto"/>
              <w:left w:val="single" w:sz="4" w:space="0" w:color="auto"/>
              <w:bottom w:val="single" w:sz="4" w:space="0" w:color="auto"/>
              <w:right w:val="single" w:sz="4" w:space="0" w:color="auto"/>
            </w:tcBorders>
            <w:hideMark/>
          </w:tcPr>
          <w:p w14:paraId="216F65EC" w14:textId="77777777" w:rsidR="00530D3B" w:rsidRPr="00D6757C" w:rsidRDefault="00530D3B" w:rsidP="00FC2D96">
            <w:pPr>
              <w:tabs>
                <w:tab w:val="left" w:pos="3240"/>
              </w:tabs>
              <w:spacing w:after="0" w:line="240" w:lineRule="atLeast"/>
              <w:rPr>
                <w:sz w:val="22"/>
                <w:szCs w:val="22"/>
              </w:rPr>
            </w:pPr>
            <w:proofErr w:type="spellStart"/>
            <w:r w:rsidRPr="00D6757C">
              <w:rPr>
                <w:sz w:val="22"/>
                <w:szCs w:val="22"/>
              </w:rPr>
              <w:t>Бензотример</w:t>
            </w:r>
            <w:proofErr w:type="spellEnd"/>
            <w:r w:rsidRPr="00D6757C">
              <w:rPr>
                <w:sz w:val="22"/>
                <w:szCs w:val="22"/>
              </w:rPr>
              <w:t xml:space="preserve"> Штиль</w:t>
            </w:r>
          </w:p>
        </w:tc>
        <w:tc>
          <w:tcPr>
            <w:tcW w:w="1622" w:type="dxa"/>
            <w:tcBorders>
              <w:top w:val="single" w:sz="4" w:space="0" w:color="auto"/>
              <w:left w:val="single" w:sz="4" w:space="0" w:color="auto"/>
              <w:bottom w:val="single" w:sz="4" w:space="0" w:color="auto"/>
              <w:right w:val="single" w:sz="4" w:space="0" w:color="auto"/>
            </w:tcBorders>
            <w:hideMark/>
          </w:tcPr>
          <w:p w14:paraId="49A5D39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79B34548"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1</w:t>
            </w:r>
          </w:p>
        </w:tc>
      </w:tr>
      <w:tr w:rsidR="00530D3B" w:rsidRPr="00D6757C" w14:paraId="5C99A391" w14:textId="77777777" w:rsidTr="00FC2D96">
        <w:trPr>
          <w:trHeight w:val="345"/>
        </w:trPr>
        <w:tc>
          <w:tcPr>
            <w:tcW w:w="847" w:type="dxa"/>
            <w:tcBorders>
              <w:top w:val="single" w:sz="4" w:space="0" w:color="auto"/>
              <w:left w:val="single" w:sz="4" w:space="0" w:color="auto"/>
              <w:bottom w:val="single" w:sz="4" w:space="0" w:color="auto"/>
              <w:right w:val="single" w:sz="4" w:space="0" w:color="auto"/>
            </w:tcBorders>
          </w:tcPr>
          <w:p w14:paraId="5DCEE5C5" w14:textId="77777777" w:rsidR="00530D3B" w:rsidRPr="00D6757C" w:rsidRDefault="00530D3B" w:rsidP="00FC2D96">
            <w:pPr>
              <w:tabs>
                <w:tab w:val="left" w:pos="3240"/>
              </w:tabs>
              <w:spacing w:after="0" w:line="240" w:lineRule="atLeast"/>
              <w:rPr>
                <w:sz w:val="22"/>
                <w:szCs w:val="22"/>
              </w:rPr>
            </w:pPr>
            <w:r w:rsidRPr="00D6757C">
              <w:rPr>
                <w:sz w:val="22"/>
                <w:szCs w:val="22"/>
              </w:rPr>
              <w:lastRenderedPageBreak/>
              <w:t>16.</w:t>
            </w:r>
          </w:p>
        </w:tc>
        <w:tc>
          <w:tcPr>
            <w:tcW w:w="3939" w:type="dxa"/>
            <w:tcBorders>
              <w:top w:val="single" w:sz="4" w:space="0" w:color="auto"/>
              <w:left w:val="single" w:sz="4" w:space="0" w:color="auto"/>
              <w:bottom w:val="single" w:sz="4" w:space="0" w:color="auto"/>
              <w:right w:val="single" w:sz="4" w:space="0" w:color="auto"/>
            </w:tcBorders>
          </w:tcPr>
          <w:p w14:paraId="6551A456" w14:textId="77777777" w:rsidR="00530D3B" w:rsidRPr="00D6757C" w:rsidRDefault="00530D3B" w:rsidP="00FC2D96">
            <w:pPr>
              <w:tabs>
                <w:tab w:val="left" w:pos="3240"/>
              </w:tabs>
              <w:spacing w:after="0" w:line="240" w:lineRule="atLeast"/>
              <w:rPr>
                <w:sz w:val="22"/>
                <w:szCs w:val="22"/>
              </w:rPr>
            </w:pPr>
            <w:r w:rsidRPr="00D6757C">
              <w:rPr>
                <w:sz w:val="22"/>
                <w:szCs w:val="22"/>
              </w:rPr>
              <w:t xml:space="preserve">Скребок </w:t>
            </w:r>
          </w:p>
        </w:tc>
        <w:tc>
          <w:tcPr>
            <w:tcW w:w="1622" w:type="dxa"/>
            <w:tcBorders>
              <w:top w:val="single" w:sz="4" w:space="0" w:color="auto"/>
              <w:left w:val="single" w:sz="4" w:space="0" w:color="auto"/>
              <w:bottom w:val="single" w:sz="4" w:space="0" w:color="auto"/>
              <w:right w:val="single" w:sz="4" w:space="0" w:color="auto"/>
            </w:tcBorders>
          </w:tcPr>
          <w:p w14:paraId="081A550E"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шт.</w:t>
            </w:r>
          </w:p>
        </w:tc>
        <w:tc>
          <w:tcPr>
            <w:tcW w:w="3481" w:type="dxa"/>
            <w:tcBorders>
              <w:top w:val="single" w:sz="4" w:space="0" w:color="auto"/>
              <w:left w:val="single" w:sz="4" w:space="0" w:color="auto"/>
              <w:bottom w:val="single" w:sz="4" w:space="0" w:color="auto"/>
              <w:right w:val="single" w:sz="4" w:space="0" w:color="auto"/>
            </w:tcBorders>
          </w:tcPr>
          <w:p w14:paraId="753DBD72" w14:textId="77777777" w:rsidR="00530D3B" w:rsidRPr="00D6757C" w:rsidRDefault="00530D3B" w:rsidP="00FC2D96">
            <w:pPr>
              <w:tabs>
                <w:tab w:val="left" w:pos="3240"/>
              </w:tabs>
              <w:spacing w:after="0" w:line="240" w:lineRule="atLeast"/>
              <w:jc w:val="center"/>
              <w:rPr>
                <w:sz w:val="22"/>
                <w:szCs w:val="22"/>
              </w:rPr>
            </w:pPr>
            <w:r w:rsidRPr="00D6757C">
              <w:rPr>
                <w:sz w:val="22"/>
                <w:szCs w:val="22"/>
              </w:rPr>
              <w:t>4</w:t>
            </w:r>
          </w:p>
        </w:tc>
      </w:tr>
      <w:tr w:rsidR="00530D3B" w:rsidRPr="00D6757C" w14:paraId="58E24A24" w14:textId="77777777" w:rsidTr="00FC2D96">
        <w:trPr>
          <w:trHeight w:val="345"/>
        </w:trPr>
        <w:tc>
          <w:tcPr>
            <w:tcW w:w="9889" w:type="dxa"/>
            <w:gridSpan w:val="4"/>
            <w:tcBorders>
              <w:top w:val="single" w:sz="4" w:space="0" w:color="auto"/>
              <w:left w:val="single" w:sz="4" w:space="0" w:color="auto"/>
              <w:bottom w:val="single" w:sz="4" w:space="0" w:color="auto"/>
              <w:right w:val="single" w:sz="4" w:space="0" w:color="auto"/>
            </w:tcBorders>
          </w:tcPr>
          <w:p w14:paraId="0D24D3E9" w14:textId="73B2E9AF" w:rsidR="00530D3B" w:rsidRPr="00D6757C" w:rsidRDefault="00530D3B" w:rsidP="00FC2D96">
            <w:pPr>
              <w:tabs>
                <w:tab w:val="left" w:pos="3240"/>
              </w:tabs>
              <w:spacing w:after="0" w:line="240" w:lineRule="atLeast"/>
              <w:jc w:val="center"/>
              <w:rPr>
                <w:sz w:val="22"/>
                <w:szCs w:val="22"/>
              </w:rPr>
            </w:pPr>
            <w:r w:rsidRPr="00D6757C">
              <w:rPr>
                <w:sz w:val="22"/>
                <w:szCs w:val="22"/>
              </w:rPr>
              <w:t xml:space="preserve"> Предлагаемый перечень инвентаря и материалов приводится участником закупки в заявке на участие в закупке в составе улучшенного предложения (при этом, уменьшение количества инвентаря и материалов – не допускается, увеличение количества - приветствуется)</w:t>
            </w:r>
          </w:p>
        </w:tc>
      </w:tr>
    </w:tbl>
    <w:p w14:paraId="7C431F44" w14:textId="77777777" w:rsidR="00530D3B" w:rsidRPr="00D6757C" w:rsidRDefault="00530D3B" w:rsidP="00530D3B">
      <w:pPr>
        <w:tabs>
          <w:tab w:val="left" w:pos="284"/>
        </w:tabs>
        <w:suppressAutoHyphens/>
        <w:spacing w:after="0" w:line="240" w:lineRule="atLeast"/>
        <w:jc w:val="center"/>
        <w:rPr>
          <w:b/>
          <w:sz w:val="22"/>
          <w:szCs w:val="22"/>
        </w:rPr>
      </w:pPr>
    </w:p>
    <w:p w14:paraId="36136BE4" w14:textId="77777777" w:rsidR="00530D3B" w:rsidRPr="00D6757C" w:rsidRDefault="00530D3B" w:rsidP="00530D3B">
      <w:pPr>
        <w:tabs>
          <w:tab w:val="left" w:pos="0"/>
        </w:tabs>
        <w:spacing w:after="0"/>
        <w:ind w:firstLine="567"/>
        <w:rPr>
          <w:b/>
          <w:sz w:val="22"/>
          <w:szCs w:val="22"/>
        </w:rPr>
      </w:pPr>
    </w:p>
    <w:p w14:paraId="221ECACB" w14:textId="77777777" w:rsidR="00530D3B" w:rsidRPr="00D6757C" w:rsidRDefault="00530D3B" w:rsidP="00530D3B">
      <w:pPr>
        <w:tabs>
          <w:tab w:val="left" w:pos="0"/>
        </w:tabs>
        <w:spacing w:after="0"/>
        <w:ind w:firstLine="567"/>
        <w:rPr>
          <w:b/>
          <w:sz w:val="22"/>
          <w:szCs w:val="22"/>
        </w:rPr>
      </w:pPr>
      <w:r w:rsidRPr="00D6757C">
        <w:rPr>
          <w:b/>
          <w:sz w:val="22"/>
          <w:szCs w:val="22"/>
        </w:rPr>
        <w:t>14. Исполнитель обязан выполнять иные требования и условия, определенные проектом договора (п. 2.10 Документации о закупке).</w:t>
      </w:r>
    </w:p>
    <w:p w14:paraId="125693BB" w14:textId="66951059" w:rsidR="00530D3B" w:rsidRPr="00D6757C" w:rsidRDefault="00530D3B" w:rsidP="00530D3B">
      <w:pPr>
        <w:tabs>
          <w:tab w:val="left" w:pos="0"/>
          <w:tab w:val="num" w:pos="851"/>
        </w:tabs>
        <w:suppressAutoHyphens/>
        <w:spacing w:after="0"/>
        <w:ind w:firstLine="567"/>
        <w:rPr>
          <w:sz w:val="22"/>
          <w:szCs w:val="22"/>
        </w:rPr>
      </w:pPr>
      <w:r w:rsidRPr="00D6757C">
        <w:rPr>
          <w:sz w:val="22"/>
          <w:szCs w:val="22"/>
        </w:rPr>
        <w:t>15. П</w:t>
      </w:r>
      <w:r w:rsidRPr="00D6757C">
        <w:rPr>
          <w:b/>
          <w:sz w:val="22"/>
          <w:szCs w:val="22"/>
        </w:rPr>
        <w:t xml:space="preserve">риветствуется </w:t>
      </w:r>
      <w:r w:rsidRPr="00D6757C">
        <w:rPr>
          <w:sz w:val="22"/>
          <w:szCs w:val="22"/>
        </w:rPr>
        <w:t>наличие у участника закупки опыта работы по оказанию аналогичных услуг в том числе предприятиям гражданской авиации.</w:t>
      </w:r>
    </w:p>
    <w:p w14:paraId="1E6E3970" w14:textId="77777777" w:rsidR="00530D3B" w:rsidRPr="00D6757C" w:rsidRDefault="00530D3B" w:rsidP="00530D3B">
      <w:pPr>
        <w:tabs>
          <w:tab w:val="left" w:pos="0"/>
        </w:tabs>
        <w:spacing w:after="0"/>
        <w:ind w:firstLine="567"/>
        <w:rPr>
          <w:b/>
          <w:sz w:val="22"/>
          <w:szCs w:val="22"/>
        </w:rPr>
      </w:pPr>
      <w:r w:rsidRPr="00D6757C">
        <w:rPr>
          <w:b/>
          <w:sz w:val="22"/>
          <w:szCs w:val="22"/>
        </w:rPr>
        <w:t>16. Приветствуется предложение Участником закупки дополнительных (улучшенных в сравнении с настоящим Техническим заданием) условий исполнения договора в составе заявки на участие в закупке, которое оформляется отдельным документом «Улучшенное предложение».</w:t>
      </w:r>
    </w:p>
    <w:p w14:paraId="059E42A0" w14:textId="77777777" w:rsidR="00530D3B" w:rsidRPr="00D6757C" w:rsidRDefault="00530D3B" w:rsidP="00530D3B">
      <w:pPr>
        <w:pStyle w:val="ad"/>
        <w:spacing w:line="276" w:lineRule="auto"/>
        <w:rPr>
          <w:b/>
          <w:sz w:val="22"/>
          <w:szCs w:val="22"/>
        </w:rPr>
      </w:pPr>
    </w:p>
    <w:p w14:paraId="236EABCC" w14:textId="77777777" w:rsidR="00530D3B" w:rsidRPr="00D6757C" w:rsidRDefault="00530D3B" w:rsidP="00530D3B">
      <w:pPr>
        <w:spacing w:after="0" w:line="240" w:lineRule="atLeast"/>
        <w:rPr>
          <w:b/>
          <w:color w:val="FF0000"/>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897"/>
      </w:tblGrid>
      <w:tr w:rsidR="00530D3B" w:rsidRPr="00D6757C" w14:paraId="4851A81F" w14:textId="77777777" w:rsidTr="00FC2D96">
        <w:trPr>
          <w:trHeight w:val="80"/>
        </w:trPr>
        <w:tc>
          <w:tcPr>
            <w:tcW w:w="7280" w:type="dxa"/>
          </w:tcPr>
          <w:p w14:paraId="67C1895F" w14:textId="31BBDA48"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Руководитель КСО АО «Аэропорт Сургут»</w:t>
            </w:r>
          </w:p>
          <w:p w14:paraId="06C000AB" w14:textId="77777777" w:rsidR="00530D3B" w:rsidRPr="00D6757C" w:rsidRDefault="00530D3B" w:rsidP="00FC2D96">
            <w:pPr>
              <w:widowControl w:val="0"/>
              <w:autoSpaceDE w:val="0"/>
              <w:autoSpaceDN w:val="0"/>
              <w:adjustRightInd w:val="0"/>
              <w:spacing w:after="0"/>
              <w:ind w:firstLine="0"/>
              <w:rPr>
                <w:bCs/>
                <w:sz w:val="22"/>
                <w:szCs w:val="22"/>
              </w:rPr>
            </w:pPr>
          </w:p>
          <w:p w14:paraId="0EE65CF7" w14:textId="77777777" w:rsidR="00530D3B" w:rsidRPr="00D6757C" w:rsidRDefault="00530D3B" w:rsidP="00FC2D96">
            <w:pPr>
              <w:widowControl w:val="0"/>
              <w:autoSpaceDE w:val="0"/>
              <w:autoSpaceDN w:val="0"/>
              <w:adjustRightInd w:val="0"/>
              <w:spacing w:after="0"/>
              <w:ind w:firstLine="0"/>
              <w:rPr>
                <w:bCs/>
                <w:sz w:val="22"/>
                <w:szCs w:val="22"/>
              </w:rPr>
            </w:pPr>
          </w:p>
          <w:p w14:paraId="36893617" w14:textId="77777777" w:rsidR="00530D3B" w:rsidRPr="00D6757C" w:rsidRDefault="00530D3B" w:rsidP="00FC2D96">
            <w:pPr>
              <w:widowControl w:val="0"/>
              <w:autoSpaceDE w:val="0"/>
              <w:autoSpaceDN w:val="0"/>
              <w:adjustRightInd w:val="0"/>
              <w:spacing w:after="0"/>
              <w:ind w:firstLine="0"/>
              <w:rPr>
                <w:bCs/>
                <w:sz w:val="22"/>
                <w:szCs w:val="22"/>
              </w:rPr>
            </w:pPr>
          </w:p>
          <w:p w14:paraId="48ECD956" w14:textId="77777777" w:rsidR="00530D3B" w:rsidRPr="00D6757C" w:rsidRDefault="00530D3B" w:rsidP="00FC2D96">
            <w:pPr>
              <w:widowControl w:val="0"/>
              <w:autoSpaceDE w:val="0"/>
              <w:autoSpaceDN w:val="0"/>
              <w:adjustRightInd w:val="0"/>
              <w:spacing w:after="0"/>
              <w:ind w:firstLine="0"/>
              <w:rPr>
                <w:bCs/>
                <w:sz w:val="22"/>
                <w:szCs w:val="22"/>
              </w:rPr>
            </w:pPr>
          </w:p>
          <w:p w14:paraId="415A8EEF" w14:textId="77777777" w:rsidR="00530D3B" w:rsidRPr="00D6757C" w:rsidRDefault="00530D3B" w:rsidP="00FC2D96">
            <w:pPr>
              <w:widowControl w:val="0"/>
              <w:autoSpaceDE w:val="0"/>
              <w:autoSpaceDN w:val="0"/>
              <w:adjustRightInd w:val="0"/>
              <w:spacing w:after="0"/>
              <w:ind w:firstLine="0"/>
              <w:rPr>
                <w:bCs/>
                <w:sz w:val="22"/>
                <w:szCs w:val="22"/>
              </w:rPr>
            </w:pPr>
          </w:p>
          <w:p w14:paraId="4A2A46BB" w14:textId="77777777" w:rsidR="00530D3B" w:rsidRPr="00D6757C" w:rsidRDefault="00530D3B" w:rsidP="00FC2D96">
            <w:pPr>
              <w:widowControl w:val="0"/>
              <w:autoSpaceDE w:val="0"/>
              <w:autoSpaceDN w:val="0"/>
              <w:adjustRightInd w:val="0"/>
              <w:spacing w:after="0"/>
              <w:ind w:firstLine="0"/>
              <w:rPr>
                <w:bCs/>
                <w:sz w:val="22"/>
                <w:szCs w:val="22"/>
              </w:rPr>
            </w:pPr>
          </w:p>
          <w:p w14:paraId="52E860F4"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w:t>
            </w:r>
          </w:p>
        </w:tc>
        <w:tc>
          <w:tcPr>
            <w:tcW w:w="7280" w:type="dxa"/>
          </w:tcPr>
          <w:p w14:paraId="37DC557F"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Н.Р. Шевченко</w:t>
            </w:r>
          </w:p>
          <w:p w14:paraId="1AC8AF59" w14:textId="77777777" w:rsidR="00530D3B" w:rsidRPr="00D6757C" w:rsidRDefault="00530D3B" w:rsidP="00FC2D96">
            <w:pPr>
              <w:widowControl w:val="0"/>
              <w:autoSpaceDE w:val="0"/>
              <w:autoSpaceDN w:val="0"/>
              <w:adjustRightInd w:val="0"/>
              <w:spacing w:after="0"/>
              <w:ind w:firstLine="0"/>
              <w:rPr>
                <w:bCs/>
                <w:sz w:val="22"/>
                <w:szCs w:val="22"/>
              </w:rPr>
            </w:pPr>
          </w:p>
          <w:p w14:paraId="1FFBA461" w14:textId="77777777" w:rsidR="00530D3B" w:rsidRPr="00D6757C" w:rsidRDefault="00530D3B" w:rsidP="00FC2D96">
            <w:pPr>
              <w:widowControl w:val="0"/>
              <w:autoSpaceDE w:val="0"/>
              <w:autoSpaceDN w:val="0"/>
              <w:adjustRightInd w:val="0"/>
              <w:spacing w:after="0"/>
              <w:ind w:firstLine="0"/>
              <w:rPr>
                <w:bCs/>
                <w:sz w:val="22"/>
                <w:szCs w:val="22"/>
              </w:rPr>
            </w:pPr>
          </w:p>
          <w:p w14:paraId="13DDD5D0" w14:textId="77777777" w:rsidR="00530D3B" w:rsidRPr="00D6757C" w:rsidRDefault="00530D3B" w:rsidP="00FC2D96">
            <w:pPr>
              <w:widowControl w:val="0"/>
              <w:autoSpaceDE w:val="0"/>
              <w:autoSpaceDN w:val="0"/>
              <w:adjustRightInd w:val="0"/>
              <w:spacing w:after="0"/>
              <w:ind w:firstLine="0"/>
              <w:rPr>
                <w:bCs/>
                <w:sz w:val="22"/>
                <w:szCs w:val="22"/>
              </w:rPr>
            </w:pPr>
          </w:p>
          <w:p w14:paraId="4060455C" w14:textId="77777777" w:rsidR="00530D3B" w:rsidRPr="00D6757C" w:rsidRDefault="00530D3B" w:rsidP="00FC2D96">
            <w:pPr>
              <w:widowControl w:val="0"/>
              <w:autoSpaceDE w:val="0"/>
              <w:autoSpaceDN w:val="0"/>
              <w:adjustRightInd w:val="0"/>
              <w:spacing w:after="0"/>
              <w:rPr>
                <w:bCs/>
                <w:sz w:val="22"/>
                <w:szCs w:val="22"/>
              </w:rPr>
            </w:pPr>
          </w:p>
        </w:tc>
      </w:tr>
    </w:tbl>
    <w:p w14:paraId="7FAB94F5" w14:textId="77777777" w:rsidR="00530D3B" w:rsidRPr="00D6757C" w:rsidRDefault="00530D3B" w:rsidP="00530D3B">
      <w:pPr>
        <w:jc w:val="center"/>
        <w:rPr>
          <w:b/>
          <w:color w:val="000000" w:themeColor="text1"/>
          <w:sz w:val="22"/>
          <w:szCs w:val="22"/>
          <w:u w:val="single"/>
        </w:rPr>
      </w:pPr>
    </w:p>
    <w:p w14:paraId="71042E78" w14:textId="77777777" w:rsidR="003D51F2" w:rsidRPr="00D6757C" w:rsidRDefault="003D51F2" w:rsidP="00530D3B">
      <w:pPr>
        <w:jc w:val="center"/>
        <w:rPr>
          <w:b/>
          <w:color w:val="000000" w:themeColor="text1"/>
          <w:sz w:val="22"/>
          <w:szCs w:val="22"/>
          <w:u w:val="single"/>
        </w:rPr>
      </w:pPr>
    </w:p>
    <w:p w14:paraId="2F8B77DC" w14:textId="77777777" w:rsidR="003D51F2" w:rsidRPr="00D6757C" w:rsidRDefault="003D51F2" w:rsidP="00530D3B">
      <w:pPr>
        <w:jc w:val="center"/>
        <w:rPr>
          <w:b/>
          <w:color w:val="000000" w:themeColor="text1"/>
          <w:sz w:val="22"/>
          <w:szCs w:val="22"/>
          <w:u w:val="single"/>
        </w:rPr>
      </w:pPr>
    </w:p>
    <w:p w14:paraId="5A619B55" w14:textId="77777777" w:rsidR="003D51F2" w:rsidRPr="00D6757C" w:rsidRDefault="003D51F2" w:rsidP="00530D3B">
      <w:pPr>
        <w:jc w:val="center"/>
        <w:rPr>
          <w:b/>
          <w:color w:val="000000" w:themeColor="text1"/>
          <w:sz w:val="22"/>
          <w:szCs w:val="22"/>
          <w:u w:val="single"/>
        </w:rPr>
      </w:pPr>
    </w:p>
    <w:p w14:paraId="6C6A62C3" w14:textId="77777777" w:rsidR="003D51F2" w:rsidRPr="00D6757C" w:rsidRDefault="003D51F2" w:rsidP="00530D3B">
      <w:pPr>
        <w:jc w:val="center"/>
        <w:rPr>
          <w:b/>
          <w:color w:val="000000" w:themeColor="text1"/>
          <w:sz w:val="22"/>
          <w:szCs w:val="22"/>
          <w:u w:val="single"/>
        </w:rPr>
      </w:pPr>
    </w:p>
    <w:p w14:paraId="025DC58B" w14:textId="77777777" w:rsidR="003D51F2" w:rsidRPr="00D6757C" w:rsidRDefault="003D51F2" w:rsidP="00530D3B">
      <w:pPr>
        <w:jc w:val="center"/>
        <w:rPr>
          <w:b/>
          <w:color w:val="000000" w:themeColor="text1"/>
          <w:sz w:val="22"/>
          <w:szCs w:val="22"/>
          <w:u w:val="single"/>
        </w:rPr>
      </w:pPr>
    </w:p>
    <w:p w14:paraId="03C25FE2" w14:textId="77777777" w:rsidR="003D51F2" w:rsidRPr="00D6757C" w:rsidRDefault="003D51F2" w:rsidP="00530D3B">
      <w:pPr>
        <w:jc w:val="center"/>
        <w:rPr>
          <w:b/>
          <w:color w:val="000000" w:themeColor="text1"/>
          <w:sz w:val="22"/>
          <w:szCs w:val="22"/>
          <w:u w:val="single"/>
        </w:rPr>
      </w:pPr>
    </w:p>
    <w:p w14:paraId="381151EC" w14:textId="77777777" w:rsidR="003D51F2" w:rsidRPr="00D6757C" w:rsidRDefault="003D51F2" w:rsidP="00530D3B">
      <w:pPr>
        <w:jc w:val="center"/>
        <w:rPr>
          <w:b/>
          <w:color w:val="000000" w:themeColor="text1"/>
          <w:sz w:val="22"/>
          <w:szCs w:val="22"/>
          <w:u w:val="single"/>
        </w:rPr>
      </w:pPr>
    </w:p>
    <w:p w14:paraId="61532BC7" w14:textId="77777777" w:rsidR="003D51F2" w:rsidRPr="00D6757C" w:rsidRDefault="003D51F2" w:rsidP="00530D3B">
      <w:pPr>
        <w:jc w:val="center"/>
        <w:rPr>
          <w:b/>
          <w:color w:val="000000" w:themeColor="text1"/>
          <w:sz w:val="22"/>
          <w:szCs w:val="22"/>
          <w:u w:val="single"/>
        </w:rPr>
      </w:pPr>
    </w:p>
    <w:p w14:paraId="3A676C80" w14:textId="77777777" w:rsidR="003D51F2" w:rsidRPr="00D6757C" w:rsidRDefault="003D51F2" w:rsidP="00530D3B">
      <w:pPr>
        <w:jc w:val="center"/>
        <w:rPr>
          <w:b/>
          <w:color w:val="000000" w:themeColor="text1"/>
          <w:sz w:val="22"/>
          <w:szCs w:val="22"/>
          <w:u w:val="single"/>
        </w:rPr>
      </w:pPr>
    </w:p>
    <w:p w14:paraId="7F38E228" w14:textId="77777777" w:rsidR="003D51F2" w:rsidRPr="00D6757C" w:rsidRDefault="003D51F2" w:rsidP="00530D3B">
      <w:pPr>
        <w:jc w:val="center"/>
        <w:rPr>
          <w:b/>
          <w:color w:val="000000" w:themeColor="text1"/>
          <w:sz w:val="22"/>
          <w:szCs w:val="22"/>
          <w:u w:val="single"/>
        </w:rPr>
      </w:pPr>
    </w:p>
    <w:p w14:paraId="4163CBC5" w14:textId="77777777" w:rsidR="003D51F2" w:rsidRPr="00D6757C" w:rsidRDefault="003D51F2" w:rsidP="00530D3B">
      <w:pPr>
        <w:jc w:val="center"/>
        <w:rPr>
          <w:b/>
          <w:color w:val="000000" w:themeColor="text1"/>
          <w:sz w:val="22"/>
          <w:szCs w:val="22"/>
          <w:u w:val="single"/>
        </w:rPr>
      </w:pPr>
    </w:p>
    <w:p w14:paraId="3E135F19" w14:textId="77777777" w:rsidR="003D51F2" w:rsidRPr="00D6757C" w:rsidRDefault="003D51F2" w:rsidP="00530D3B">
      <w:pPr>
        <w:jc w:val="center"/>
        <w:rPr>
          <w:b/>
          <w:color w:val="000000" w:themeColor="text1"/>
          <w:sz w:val="22"/>
          <w:szCs w:val="22"/>
          <w:u w:val="single"/>
        </w:rPr>
      </w:pPr>
    </w:p>
    <w:p w14:paraId="527EDA23" w14:textId="77777777" w:rsidR="003D51F2" w:rsidRPr="00D6757C" w:rsidRDefault="003D51F2" w:rsidP="00530D3B">
      <w:pPr>
        <w:jc w:val="center"/>
        <w:rPr>
          <w:b/>
          <w:color w:val="000000" w:themeColor="text1"/>
          <w:sz w:val="22"/>
          <w:szCs w:val="22"/>
          <w:u w:val="single"/>
        </w:rPr>
      </w:pPr>
    </w:p>
    <w:p w14:paraId="355C7DE7" w14:textId="77777777" w:rsidR="003D51F2" w:rsidRPr="00D6757C" w:rsidRDefault="003D51F2" w:rsidP="00530D3B">
      <w:pPr>
        <w:jc w:val="center"/>
        <w:rPr>
          <w:b/>
          <w:color w:val="000000" w:themeColor="text1"/>
          <w:sz w:val="22"/>
          <w:szCs w:val="22"/>
          <w:u w:val="single"/>
        </w:rPr>
      </w:pPr>
    </w:p>
    <w:p w14:paraId="75B1BE66" w14:textId="77777777" w:rsidR="003D51F2" w:rsidRPr="00D6757C" w:rsidRDefault="003D51F2" w:rsidP="00530D3B">
      <w:pPr>
        <w:jc w:val="center"/>
        <w:rPr>
          <w:b/>
          <w:color w:val="000000" w:themeColor="text1"/>
          <w:sz w:val="22"/>
          <w:szCs w:val="22"/>
          <w:u w:val="single"/>
        </w:rPr>
      </w:pPr>
    </w:p>
    <w:p w14:paraId="09D99662" w14:textId="77777777" w:rsidR="003D51F2" w:rsidRPr="00D6757C" w:rsidRDefault="003D51F2" w:rsidP="00530D3B">
      <w:pPr>
        <w:jc w:val="center"/>
        <w:rPr>
          <w:b/>
          <w:color w:val="000000" w:themeColor="text1"/>
          <w:sz w:val="22"/>
          <w:szCs w:val="22"/>
          <w:u w:val="single"/>
        </w:rPr>
      </w:pPr>
    </w:p>
    <w:p w14:paraId="4C2A4661" w14:textId="77777777" w:rsidR="003D51F2" w:rsidRPr="00D6757C" w:rsidRDefault="003D51F2" w:rsidP="00530D3B">
      <w:pPr>
        <w:jc w:val="center"/>
        <w:rPr>
          <w:b/>
          <w:color w:val="000000" w:themeColor="text1"/>
          <w:sz w:val="22"/>
          <w:szCs w:val="22"/>
          <w:u w:val="single"/>
        </w:rPr>
      </w:pPr>
    </w:p>
    <w:p w14:paraId="486D0251" w14:textId="77777777" w:rsidR="00052B40" w:rsidRPr="00D6757C" w:rsidRDefault="00052B40" w:rsidP="00530D3B">
      <w:pPr>
        <w:jc w:val="center"/>
        <w:rPr>
          <w:b/>
          <w:color w:val="000000" w:themeColor="text1"/>
          <w:sz w:val="22"/>
          <w:szCs w:val="22"/>
          <w:u w:val="single"/>
        </w:rPr>
      </w:pPr>
    </w:p>
    <w:p w14:paraId="7F5C16C7" w14:textId="77777777" w:rsidR="00052B40" w:rsidRPr="00D6757C" w:rsidRDefault="00052B40" w:rsidP="00530D3B">
      <w:pPr>
        <w:jc w:val="center"/>
        <w:rPr>
          <w:b/>
          <w:color w:val="000000" w:themeColor="text1"/>
          <w:sz w:val="22"/>
          <w:szCs w:val="22"/>
          <w:u w:val="single"/>
        </w:rPr>
      </w:pPr>
    </w:p>
    <w:p w14:paraId="3793EA45" w14:textId="77777777" w:rsidR="00052B40" w:rsidRPr="00D6757C" w:rsidRDefault="00052B40" w:rsidP="00530D3B">
      <w:pPr>
        <w:jc w:val="center"/>
        <w:rPr>
          <w:b/>
          <w:color w:val="000000" w:themeColor="text1"/>
          <w:sz w:val="22"/>
          <w:szCs w:val="22"/>
          <w:u w:val="single"/>
        </w:rPr>
      </w:pPr>
    </w:p>
    <w:p w14:paraId="5058E330" w14:textId="77777777" w:rsidR="00052B40" w:rsidRPr="00D6757C" w:rsidRDefault="00052B40" w:rsidP="00530D3B">
      <w:pPr>
        <w:jc w:val="center"/>
        <w:rPr>
          <w:b/>
          <w:color w:val="000000" w:themeColor="text1"/>
          <w:sz w:val="22"/>
          <w:szCs w:val="22"/>
          <w:u w:val="single"/>
        </w:rPr>
      </w:pPr>
    </w:p>
    <w:p w14:paraId="7B82A50F" w14:textId="77777777" w:rsidR="00052B40" w:rsidRPr="00D6757C" w:rsidRDefault="00052B40" w:rsidP="00530D3B">
      <w:pPr>
        <w:jc w:val="center"/>
        <w:rPr>
          <w:b/>
          <w:color w:val="000000" w:themeColor="text1"/>
          <w:sz w:val="22"/>
          <w:szCs w:val="22"/>
          <w:u w:val="single"/>
        </w:rPr>
      </w:pPr>
    </w:p>
    <w:p w14:paraId="3B06CD12" w14:textId="77777777" w:rsidR="00052B40" w:rsidRPr="00D6757C" w:rsidRDefault="00052B40" w:rsidP="00530D3B">
      <w:pPr>
        <w:jc w:val="center"/>
        <w:rPr>
          <w:b/>
          <w:color w:val="000000" w:themeColor="text1"/>
          <w:sz w:val="22"/>
          <w:szCs w:val="22"/>
          <w:u w:val="single"/>
        </w:rPr>
      </w:pPr>
    </w:p>
    <w:p w14:paraId="0F6FC975" w14:textId="77777777" w:rsidR="00052B40" w:rsidRPr="00D6757C" w:rsidRDefault="00052B40" w:rsidP="00530D3B">
      <w:pPr>
        <w:jc w:val="center"/>
        <w:rPr>
          <w:b/>
          <w:color w:val="000000" w:themeColor="text1"/>
          <w:sz w:val="22"/>
          <w:szCs w:val="22"/>
          <w:u w:val="single"/>
        </w:rPr>
      </w:pPr>
    </w:p>
    <w:p w14:paraId="0ECC125A" w14:textId="77777777" w:rsidR="00052B40" w:rsidRPr="00D6757C" w:rsidRDefault="00052B40" w:rsidP="00530D3B">
      <w:pPr>
        <w:jc w:val="center"/>
        <w:rPr>
          <w:b/>
          <w:color w:val="000000" w:themeColor="text1"/>
          <w:sz w:val="22"/>
          <w:szCs w:val="22"/>
          <w:u w:val="single"/>
        </w:rPr>
      </w:pPr>
    </w:p>
    <w:p w14:paraId="4342EA8A" w14:textId="77777777" w:rsidR="003D51F2" w:rsidRPr="00D6757C" w:rsidRDefault="003D51F2" w:rsidP="00530D3B">
      <w:pPr>
        <w:jc w:val="center"/>
        <w:rPr>
          <w:b/>
          <w:color w:val="000000" w:themeColor="text1"/>
          <w:sz w:val="22"/>
          <w:szCs w:val="22"/>
          <w:u w:val="single"/>
        </w:rPr>
      </w:pPr>
    </w:p>
    <w:p w14:paraId="3BFDEF68" w14:textId="77777777" w:rsidR="003D51F2" w:rsidRPr="00D6757C" w:rsidRDefault="003D51F2" w:rsidP="00530D3B">
      <w:pPr>
        <w:jc w:val="center"/>
        <w:rPr>
          <w:b/>
          <w:color w:val="000000" w:themeColor="text1"/>
          <w:sz w:val="22"/>
          <w:szCs w:val="22"/>
          <w:u w:val="single"/>
        </w:rPr>
      </w:pPr>
    </w:p>
    <w:p w14:paraId="4F5D9197" w14:textId="77777777" w:rsidR="003D51F2" w:rsidRPr="00D6757C" w:rsidRDefault="003D51F2" w:rsidP="003D51F2">
      <w:pPr>
        <w:rPr>
          <w:b/>
          <w:color w:val="000000" w:themeColor="text1"/>
          <w:sz w:val="22"/>
          <w:szCs w:val="22"/>
          <w:u w:val="single"/>
        </w:rPr>
      </w:pPr>
    </w:p>
    <w:p w14:paraId="747E8A30" w14:textId="77777777" w:rsidR="00530D3B" w:rsidRPr="00D6757C" w:rsidRDefault="00530D3B" w:rsidP="00530D3B">
      <w:pPr>
        <w:jc w:val="center"/>
        <w:rPr>
          <w:b/>
          <w:color w:val="FF0000"/>
          <w:sz w:val="22"/>
          <w:szCs w:val="22"/>
          <w:u w:val="single"/>
        </w:rPr>
      </w:pPr>
      <w:r w:rsidRPr="00D6757C">
        <w:rPr>
          <w:b/>
          <w:color w:val="FF0000"/>
          <w:sz w:val="22"/>
          <w:szCs w:val="22"/>
          <w:u w:val="single"/>
        </w:rPr>
        <w:lastRenderedPageBreak/>
        <w:t>ЧАСТЬ 5</w:t>
      </w:r>
    </w:p>
    <w:p w14:paraId="35885823" w14:textId="40DF55B3" w:rsidR="00530D3B" w:rsidRPr="00D6757C" w:rsidRDefault="00530D3B" w:rsidP="00530D3B">
      <w:pPr>
        <w:spacing w:after="0" w:line="240" w:lineRule="atLeast"/>
        <w:jc w:val="center"/>
        <w:rPr>
          <w:b/>
          <w:color w:val="FF0000"/>
          <w:sz w:val="22"/>
          <w:szCs w:val="22"/>
        </w:rPr>
      </w:pPr>
      <w:r w:rsidRPr="00D6757C">
        <w:rPr>
          <w:b/>
          <w:color w:val="FF0000"/>
          <w:sz w:val="22"/>
          <w:szCs w:val="22"/>
        </w:rPr>
        <w:t xml:space="preserve">Предмет: </w:t>
      </w:r>
      <w:r w:rsidR="00D213F4" w:rsidRPr="00D6757C">
        <w:rPr>
          <w:b/>
          <w:color w:val="FF0000"/>
          <w:sz w:val="22"/>
          <w:szCs w:val="22"/>
        </w:rPr>
        <w:t>О</w:t>
      </w:r>
      <w:r w:rsidRPr="00D6757C">
        <w:rPr>
          <w:b/>
          <w:color w:val="FF0000"/>
          <w:sz w:val="22"/>
          <w:szCs w:val="22"/>
        </w:rPr>
        <w:t>казание услуг по комплексной уборке гостиницы «Профилакторий № 2» и прилегающих территорий и помещений, расположенных в здании «База РСУ»</w:t>
      </w:r>
    </w:p>
    <w:p w14:paraId="4AAA0491" w14:textId="794D9B28" w:rsidR="00530D3B" w:rsidRPr="00D6757C" w:rsidRDefault="00530D3B" w:rsidP="00530D3B">
      <w:pPr>
        <w:spacing w:after="0" w:line="240" w:lineRule="atLeast"/>
        <w:jc w:val="center"/>
        <w:rPr>
          <w:color w:val="FF0000"/>
          <w:spacing w:val="2"/>
          <w:sz w:val="22"/>
          <w:szCs w:val="22"/>
        </w:rPr>
      </w:pPr>
      <w:r w:rsidRPr="00D6757C">
        <w:rPr>
          <w:color w:val="FF0000"/>
          <w:spacing w:val="2"/>
          <w:sz w:val="22"/>
          <w:szCs w:val="22"/>
        </w:rPr>
        <w:t xml:space="preserve">                                                                                                                                                                                                                                    </w:t>
      </w:r>
    </w:p>
    <w:p w14:paraId="777DFDF2" w14:textId="177BC6AE" w:rsidR="00530D3B" w:rsidRPr="00D6757C" w:rsidRDefault="00530D3B" w:rsidP="00530D3B">
      <w:pPr>
        <w:spacing w:after="0" w:line="240" w:lineRule="atLeast"/>
        <w:ind w:firstLine="720"/>
        <w:rPr>
          <w:color w:val="000000" w:themeColor="text1"/>
          <w:sz w:val="22"/>
          <w:szCs w:val="22"/>
        </w:rPr>
      </w:pPr>
      <w:r w:rsidRPr="00D6757C">
        <w:rPr>
          <w:color w:val="000000" w:themeColor="text1"/>
          <w:sz w:val="22"/>
          <w:szCs w:val="22"/>
        </w:rPr>
        <w:t xml:space="preserve">Настоящее техническое задание определяет технические и организационные требования к организации оказания услуг по комплексной уборке профилактория № 2 и прилегающей к ней территории и помещений, расположенных в здании «База РСУ», а именно услуг по обеспечению комплекса мер, направленных на ежедневную комплексную уборку внутренних помещений: номерного фонда, общественных зон и административных помещений, прилегающих территорий на основе договора. </w:t>
      </w:r>
    </w:p>
    <w:p w14:paraId="378433DC" w14:textId="77777777" w:rsidR="00530D3B" w:rsidRPr="00D6757C" w:rsidRDefault="00530D3B" w:rsidP="00530D3B">
      <w:pPr>
        <w:spacing w:after="0" w:line="240" w:lineRule="atLeast"/>
        <w:ind w:firstLine="720"/>
        <w:rPr>
          <w:color w:val="000000" w:themeColor="text1"/>
          <w:sz w:val="22"/>
          <w:szCs w:val="22"/>
        </w:rPr>
      </w:pPr>
    </w:p>
    <w:p w14:paraId="65C65E01" w14:textId="4F8E97AE" w:rsidR="00530D3B" w:rsidRPr="00D6757C" w:rsidRDefault="00530D3B" w:rsidP="00530D3B">
      <w:pPr>
        <w:pStyle w:val="ab"/>
        <w:numPr>
          <w:ilvl w:val="0"/>
          <w:numId w:val="20"/>
        </w:numPr>
        <w:spacing w:after="0" w:line="240" w:lineRule="atLeast"/>
        <w:jc w:val="both"/>
        <w:rPr>
          <w:rFonts w:ascii="Times New Roman" w:hAnsi="Times New Roman"/>
          <w:b/>
          <w:color w:val="000000" w:themeColor="text1"/>
        </w:rPr>
      </w:pPr>
      <w:r w:rsidRPr="00D6757C">
        <w:rPr>
          <w:rFonts w:ascii="Times New Roman" w:hAnsi="Times New Roman"/>
          <w:b/>
          <w:color w:val="000000" w:themeColor="text1"/>
        </w:rPr>
        <w:t xml:space="preserve">Предмет: </w:t>
      </w:r>
      <w:r w:rsidR="007E2689" w:rsidRPr="00D6757C">
        <w:rPr>
          <w:rFonts w:ascii="Times New Roman" w:hAnsi="Times New Roman"/>
          <w:b/>
          <w:color w:val="000000" w:themeColor="text1"/>
        </w:rPr>
        <w:t>О</w:t>
      </w:r>
      <w:r w:rsidRPr="00D6757C">
        <w:rPr>
          <w:rFonts w:ascii="Times New Roman" w:hAnsi="Times New Roman"/>
          <w:b/>
          <w:color w:val="000000" w:themeColor="text1"/>
        </w:rPr>
        <w:t>казание услуг по комплексной уборке гостиницы «Профилакторий №2» и прилегающих территорий.</w:t>
      </w:r>
    </w:p>
    <w:p w14:paraId="06113976" w14:textId="2C5DDADC" w:rsidR="00530D3B" w:rsidRPr="00D6757C" w:rsidRDefault="00530D3B" w:rsidP="00530D3B">
      <w:pPr>
        <w:spacing w:after="0" w:line="240" w:lineRule="atLeast"/>
        <w:ind w:left="142" w:hanging="284"/>
        <w:contextualSpacing/>
        <w:rPr>
          <w:b/>
          <w:color w:val="000000" w:themeColor="text1"/>
          <w:sz w:val="22"/>
          <w:szCs w:val="22"/>
        </w:rPr>
      </w:pPr>
      <w:r w:rsidRPr="00D6757C">
        <w:rPr>
          <w:b/>
          <w:bCs/>
          <w:color w:val="000000" w:themeColor="text1"/>
          <w:sz w:val="22"/>
          <w:szCs w:val="22"/>
        </w:rPr>
        <w:t xml:space="preserve">2. Сроки </w:t>
      </w:r>
      <w:r w:rsidRPr="00D6757C">
        <w:rPr>
          <w:b/>
          <w:color w:val="000000" w:themeColor="text1"/>
          <w:sz w:val="22"/>
          <w:szCs w:val="22"/>
        </w:rPr>
        <w:t>оказания услуг: с 01.10.2025 г. по 31.03.2026 включительно.</w:t>
      </w:r>
    </w:p>
    <w:p w14:paraId="5DD62953" w14:textId="09E50AA4" w:rsidR="00530D3B" w:rsidRPr="00D6757C" w:rsidRDefault="00530D3B" w:rsidP="00530D3B">
      <w:pPr>
        <w:spacing w:after="0" w:line="240" w:lineRule="atLeast"/>
        <w:ind w:left="142" w:hanging="284"/>
        <w:contextualSpacing/>
        <w:rPr>
          <w:b/>
          <w:color w:val="000000" w:themeColor="text1"/>
          <w:sz w:val="22"/>
          <w:szCs w:val="22"/>
        </w:rPr>
      </w:pPr>
      <w:r w:rsidRPr="00D6757C">
        <w:rPr>
          <w:b/>
          <w:color w:val="000000" w:themeColor="text1"/>
          <w:sz w:val="22"/>
          <w:szCs w:val="22"/>
        </w:rPr>
        <w:t>3. Место оказания услуг:</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237"/>
      </w:tblGrid>
      <w:tr w:rsidR="00530D3B" w:rsidRPr="00D6757C" w14:paraId="79A954E8" w14:textId="77777777" w:rsidTr="00FC2D96">
        <w:tc>
          <w:tcPr>
            <w:tcW w:w="3799" w:type="dxa"/>
            <w:shd w:val="clear" w:color="auto" w:fill="auto"/>
          </w:tcPr>
          <w:p w14:paraId="7BFC3D99" w14:textId="77777777" w:rsidR="00530D3B" w:rsidRPr="00D6757C" w:rsidRDefault="00530D3B" w:rsidP="00FC2D96">
            <w:pPr>
              <w:spacing w:after="0" w:line="240" w:lineRule="atLeast"/>
              <w:ind w:firstLine="5"/>
              <w:contextualSpacing/>
              <w:rPr>
                <w:b/>
                <w:color w:val="000000" w:themeColor="text1"/>
                <w:sz w:val="22"/>
                <w:szCs w:val="22"/>
              </w:rPr>
            </w:pPr>
            <w:r w:rsidRPr="00D6757C">
              <w:rPr>
                <w:b/>
                <w:color w:val="000000" w:themeColor="text1"/>
                <w:sz w:val="22"/>
                <w:szCs w:val="22"/>
              </w:rPr>
              <w:t>Адрес:</w:t>
            </w:r>
          </w:p>
        </w:tc>
        <w:tc>
          <w:tcPr>
            <w:tcW w:w="6237" w:type="dxa"/>
            <w:shd w:val="clear" w:color="auto" w:fill="auto"/>
          </w:tcPr>
          <w:p w14:paraId="16D41EBB" w14:textId="77777777" w:rsidR="00530D3B" w:rsidRPr="00D6757C" w:rsidRDefault="00530D3B" w:rsidP="00FC2D96">
            <w:pPr>
              <w:spacing w:after="0" w:line="240" w:lineRule="atLeast"/>
              <w:contextualSpacing/>
              <w:rPr>
                <w:b/>
                <w:color w:val="000000" w:themeColor="text1"/>
                <w:sz w:val="22"/>
                <w:szCs w:val="22"/>
              </w:rPr>
            </w:pPr>
            <w:r w:rsidRPr="00D6757C">
              <w:rPr>
                <w:b/>
                <w:color w:val="000000" w:themeColor="text1"/>
                <w:sz w:val="22"/>
                <w:szCs w:val="22"/>
              </w:rPr>
              <w:t>улица Аэрофлотская, дом 45/2, сооружение № 6</w:t>
            </w:r>
          </w:p>
          <w:p w14:paraId="62ABA10E" w14:textId="77777777" w:rsidR="00530D3B" w:rsidRPr="00D6757C" w:rsidRDefault="00530D3B" w:rsidP="00FC2D96">
            <w:pPr>
              <w:spacing w:after="0" w:line="240" w:lineRule="atLeast"/>
              <w:contextualSpacing/>
              <w:rPr>
                <w:b/>
                <w:color w:val="000000" w:themeColor="text1"/>
                <w:sz w:val="22"/>
                <w:szCs w:val="22"/>
              </w:rPr>
            </w:pPr>
            <w:r w:rsidRPr="00D6757C">
              <w:rPr>
                <w:b/>
                <w:color w:val="000000" w:themeColor="text1"/>
                <w:sz w:val="22"/>
                <w:szCs w:val="22"/>
              </w:rPr>
              <w:t>г.Сургут, ХМАО – Югра, Тюменская область, 628422 и прилегающие территории по адресу, согласно Таблице № 5 настоящего Технического задания</w:t>
            </w:r>
          </w:p>
          <w:p w14:paraId="6D4E8DF8" w14:textId="77777777" w:rsidR="00530D3B" w:rsidRPr="00D6757C" w:rsidRDefault="00530D3B" w:rsidP="00FC2D96">
            <w:pPr>
              <w:spacing w:after="0" w:line="240" w:lineRule="atLeast"/>
              <w:contextualSpacing/>
              <w:rPr>
                <w:b/>
                <w:color w:val="000000" w:themeColor="text1"/>
                <w:sz w:val="22"/>
                <w:szCs w:val="22"/>
              </w:rPr>
            </w:pPr>
            <w:r w:rsidRPr="00D6757C">
              <w:rPr>
                <w:b/>
                <w:color w:val="000000" w:themeColor="text1"/>
                <w:sz w:val="22"/>
                <w:szCs w:val="22"/>
              </w:rPr>
              <w:t>улица Аэрофлотская, дом 45/2</w:t>
            </w:r>
          </w:p>
        </w:tc>
      </w:tr>
      <w:tr w:rsidR="00530D3B" w:rsidRPr="00D6757C" w14:paraId="574AC77D" w14:textId="77777777" w:rsidTr="00FC2D96">
        <w:tc>
          <w:tcPr>
            <w:tcW w:w="3799" w:type="dxa"/>
            <w:shd w:val="clear" w:color="auto" w:fill="auto"/>
          </w:tcPr>
          <w:p w14:paraId="702B452F" w14:textId="77777777" w:rsidR="00530D3B" w:rsidRPr="00D6757C" w:rsidRDefault="00530D3B" w:rsidP="00FC2D96">
            <w:pPr>
              <w:spacing w:after="0" w:line="240" w:lineRule="atLeast"/>
              <w:ind w:firstLine="5"/>
              <w:contextualSpacing/>
              <w:rPr>
                <w:b/>
                <w:color w:val="000000" w:themeColor="text1"/>
                <w:sz w:val="22"/>
                <w:szCs w:val="22"/>
              </w:rPr>
            </w:pPr>
            <w:r w:rsidRPr="00D6757C">
              <w:rPr>
                <w:b/>
                <w:color w:val="000000" w:themeColor="text1"/>
                <w:sz w:val="22"/>
                <w:szCs w:val="22"/>
              </w:rPr>
              <w:t>Объект уборки (далее по тексту – Объект Заказчика, Объект уборки, Объект):</w:t>
            </w:r>
          </w:p>
        </w:tc>
        <w:tc>
          <w:tcPr>
            <w:tcW w:w="6237" w:type="dxa"/>
            <w:shd w:val="clear" w:color="auto" w:fill="auto"/>
          </w:tcPr>
          <w:p w14:paraId="470A147C" w14:textId="77777777" w:rsidR="00530D3B" w:rsidRPr="00D6757C" w:rsidRDefault="00530D3B" w:rsidP="00FC2D96">
            <w:pPr>
              <w:spacing w:after="0" w:line="240" w:lineRule="atLeast"/>
              <w:contextualSpacing/>
              <w:rPr>
                <w:b/>
                <w:color w:val="000000" w:themeColor="text1"/>
                <w:sz w:val="22"/>
                <w:szCs w:val="22"/>
              </w:rPr>
            </w:pPr>
            <w:r w:rsidRPr="00D6757C">
              <w:rPr>
                <w:b/>
                <w:color w:val="000000" w:themeColor="text1"/>
                <w:sz w:val="22"/>
                <w:szCs w:val="22"/>
              </w:rPr>
              <w:t xml:space="preserve">Гостиница «Профилакторий № 2» и прилегающая к ней территория </w:t>
            </w:r>
          </w:p>
          <w:p w14:paraId="68C0AEFD" w14:textId="77777777" w:rsidR="00530D3B" w:rsidRPr="00D6757C" w:rsidRDefault="00530D3B" w:rsidP="00FC2D96">
            <w:pPr>
              <w:spacing w:after="0" w:line="240" w:lineRule="atLeast"/>
              <w:contextualSpacing/>
              <w:rPr>
                <w:b/>
                <w:color w:val="000000" w:themeColor="text1"/>
                <w:sz w:val="22"/>
                <w:szCs w:val="22"/>
              </w:rPr>
            </w:pPr>
            <w:r w:rsidRPr="00D6757C">
              <w:rPr>
                <w:b/>
                <w:color w:val="000000" w:themeColor="text1"/>
                <w:sz w:val="22"/>
                <w:szCs w:val="22"/>
              </w:rPr>
              <w:t>86:10:0000000:7433</w:t>
            </w:r>
          </w:p>
          <w:p w14:paraId="430606DD" w14:textId="77777777" w:rsidR="00530D3B" w:rsidRPr="00D6757C" w:rsidRDefault="00530D3B" w:rsidP="00FC2D96">
            <w:pPr>
              <w:spacing w:after="0" w:line="240" w:lineRule="atLeast"/>
              <w:contextualSpacing/>
              <w:rPr>
                <w:b/>
                <w:color w:val="000000" w:themeColor="text1"/>
                <w:sz w:val="22"/>
                <w:szCs w:val="22"/>
              </w:rPr>
            </w:pPr>
            <w:r w:rsidRPr="00D6757C">
              <w:rPr>
                <w:b/>
                <w:color w:val="000000" w:themeColor="text1"/>
                <w:sz w:val="22"/>
                <w:szCs w:val="22"/>
              </w:rPr>
              <w:t>Помещения, расположенные в здании «База РСУ»</w:t>
            </w:r>
          </w:p>
          <w:p w14:paraId="594215CA" w14:textId="77777777" w:rsidR="00530D3B" w:rsidRPr="00D6757C" w:rsidRDefault="00530D3B" w:rsidP="00FC2D96">
            <w:pPr>
              <w:spacing w:after="0" w:line="240" w:lineRule="atLeast"/>
              <w:contextualSpacing/>
              <w:rPr>
                <w:b/>
                <w:color w:val="000000" w:themeColor="text1"/>
                <w:sz w:val="22"/>
                <w:szCs w:val="22"/>
              </w:rPr>
            </w:pPr>
          </w:p>
        </w:tc>
      </w:tr>
    </w:tbl>
    <w:p w14:paraId="6AD3EFD5" w14:textId="6EE86DC6"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3.1. График работы в помещениях здания гостиницы «Профилакторий № 2» и «База РСУ»   ежедневно, круглосуточно</w:t>
      </w:r>
    </w:p>
    <w:p w14:paraId="5FA4AE05"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3.2</w:t>
      </w:r>
      <w:r w:rsidRPr="00D6757C">
        <w:rPr>
          <w:b/>
          <w:color w:val="000000" w:themeColor="text1"/>
          <w:sz w:val="22"/>
          <w:szCs w:val="22"/>
        </w:rPr>
        <w:t>.</w:t>
      </w:r>
      <w:r w:rsidRPr="00D6757C">
        <w:rPr>
          <w:color w:val="000000" w:themeColor="text1"/>
          <w:sz w:val="22"/>
          <w:szCs w:val="22"/>
        </w:rPr>
        <w:t xml:space="preserve"> Краткая характеристика помещений:</w:t>
      </w:r>
    </w:p>
    <w:p w14:paraId="4BB4E888"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xml:space="preserve">гостиницы «Профилакторий № 2»: </w:t>
      </w:r>
    </w:p>
    <w:p w14:paraId="764986C4"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Общая площадь убираемых помещений составляет – 2817,8 кв.</w:t>
      </w:r>
      <w:r w:rsidRPr="00D6757C">
        <w:rPr>
          <w:bCs/>
          <w:color w:val="000000" w:themeColor="text1"/>
          <w:sz w:val="22"/>
          <w:szCs w:val="22"/>
        </w:rPr>
        <w:t xml:space="preserve"> м</w:t>
      </w:r>
    </w:p>
    <w:p w14:paraId="7DC3F37A"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Номерной фонд - 52 номеров разной площади: </w:t>
      </w:r>
    </w:p>
    <w:p w14:paraId="61608D46"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общая площадь номерного фонда составляет -  1266,4 кв. м</w:t>
      </w:r>
    </w:p>
    <w:p w14:paraId="50189D4E"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вспомогательные помещения – 1551,4 кв. м</w:t>
      </w:r>
      <w:r w:rsidRPr="00D6757C">
        <w:rPr>
          <w:color w:val="000000" w:themeColor="text1"/>
          <w:sz w:val="22"/>
          <w:szCs w:val="22"/>
          <w:vertAlign w:val="superscript"/>
        </w:rPr>
        <w:t> </w:t>
      </w:r>
      <w:r w:rsidRPr="00D6757C">
        <w:rPr>
          <w:color w:val="000000" w:themeColor="text1"/>
          <w:sz w:val="22"/>
          <w:szCs w:val="22"/>
        </w:rPr>
        <w:t>(санузлы, лестницы, коридоры, бытовки, прачечная, камеры хранения, холлы, тамбуры, технические помещения),</w:t>
      </w:r>
    </w:p>
    <w:p w14:paraId="5B57A23C"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xml:space="preserve">Помещения «База РСУ»: </w:t>
      </w:r>
    </w:p>
    <w:p w14:paraId="4BF7BD06" w14:textId="0F8A44F1"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xml:space="preserve">Общая площадь убираемых помещений составляет – </w:t>
      </w:r>
      <w:r w:rsidR="00B80C2B" w:rsidRPr="00D6757C">
        <w:rPr>
          <w:color w:val="000000" w:themeColor="text1"/>
          <w:sz w:val="22"/>
          <w:szCs w:val="22"/>
        </w:rPr>
        <w:t>306,45</w:t>
      </w:r>
      <w:r w:rsidRPr="00D6757C">
        <w:rPr>
          <w:color w:val="000000" w:themeColor="text1"/>
          <w:sz w:val="22"/>
          <w:szCs w:val="22"/>
        </w:rPr>
        <w:t xml:space="preserve"> кв. м</w:t>
      </w:r>
    </w:p>
    <w:p w14:paraId="7A1B783A"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xml:space="preserve">Номерной фонд – 10 номеров разной площади: </w:t>
      </w:r>
    </w:p>
    <w:p w14:paraId="0AE03C3D" w14:textId="36E4806A"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xml:space="preserve">- общая площадь номерного фонда составляет -  </w:t>
      </w:r>
      <w:r w:rsidR="00B80C2B" w:rsidRPr="00D6757C">
        <w:rPr>
          <w:color w:val="000000" w:themeColor="text1"/>
          <w:sz w:val="22"/>
          <w:szCs w:val="22"/>
        </w:rPr>
        <w:t>172,9</w:t>
      </w:r>
      <w:r w:rsidRPr="00D6757C">
        <w:rPr>
          <w:color w:val="000000" w:themeColor="text1"/>
          <w:sz w:val="22"/>
          <w:szCs w:val="22"/>
        </w:rPr>
        <w:t xml:space="preserve"> кв. м</w:t>
      </w:r>
    </w:p>
    <w:p w14:paraId="5773AAAE"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вспомогательные помещения – 133,55 кв. м (санузлы, лестницы, коридоры, бытовки, прачечная, камеры хранения, холлы, тамбуры, технические помещения),</w:t>
      </w:r>
    </w:p>
    <w:p w14:paraId="0B67A9BC" w14:textId="65C83060" w:rsidR="00530D3B" w:rsidRPr="00D6757C" w:rsidRDefault="00530D3B" w:rsidP="00530D3B">
      <w:pPr>
        <w:spacing w:after="0" w:line="240" w:lineRule="atLeast"/>
        <w:ind w:firstLine="567"/>
        <w:contextualSpacing/>
        <w:rPr>
          <w:b/>
          <w:color w:val="000000" w:themeColor="text1"/>
          <w:sz w:val="22"/>
          <w:szCs w:val="22"/>
        </w:rPr>
      </w:pPr>
      <w:r w:rsidRPr="00D6757C">
        <w:rPr>
          <w:b/>
          <w:color w:val="000000" w:themeColor="text1"/>
          <w:sz w:val="22"/>
          <w:szCs w:val="22"/>
        </w:rPr>
        <w:t>4. Общие требования к оказанию услуг.</w:t>
      </w:r>
    </w:p>
    <w:p w14:paraId="22E74094" w14:textId="77777777" w:rsidR="00530D3B" w:rsidRPr="00D6757C" w:rsidRDefault="00530D3B" w:rsidP="00530D3B">
      <w:pPr>
        <w:spacing w:after="0" w:line="240" w:lineRule="atLeast"/>
        <w:ind w:firstLine="567"/>
        <w:rPr>
          <w:color w:val="000000" w:themeColor="text1"/>
          <w:sz w:val="22"/>
          <w:szCs w:val="22"/>
        </w:rPr>
      </w:pPr>
      <w:r w:rsidRPr="00D6757C">
        <w:rPr>
          <w:color w:val="000000" w:themeColor="text1"/>
          <w:sz w:val="22"/>
          <w:szCs w:val="22"/>
        </w:rPr>
        <w:t xml:space="preserve">  4.1. Уборочный инвентарь, чистящие, моющие чистящие средства и расходные материалы предоставляются Исполнителем за свой счет. </w:t>
      </w:r>
    </w:p>
    <w:p w14:paraId="1CA538D9" w14:textId="07501A9A"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xml:space="preserve">  4.2. Исполнитель обеспечивает своими силами и предоставляет за свой счет своему персоналу, участвующему в оказании услуг: </w:t>
      </w:r>
    </w:p>
    <w:p w14:paraId="09829076"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специальную одежду (спецодежду);</w:t>
      </w:r>
    </w:p>
    <w:p w14:paraId="70ECB81C"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перчатки резиновые латексные с хлопковым напылением (</w:t>
      </w:r>
      <w:proofErr w:type="spellStart"/>
      <w:r w:rsidRPr="00D6757C">
        <w:rPr>
          <w:color w:val="000000" w:themeColor="text1"/>
          <w:sz w:val="22"/>
          <w:szCs w:val="22"/>
        </w:rPr>
        <w:t>спецоснастку</w:t>
      </w:r>
      <w:proofErr w:type="spellEnd"/>
      <w:r w:rsidRPr="00D6757C">
        <w:rPr>
          <w:color w:val="000000" w:themeColor="text1"/>
          <w:sz w:val="22"/>
          <w:szCs w:val="22"/>
        </w:rPr>
        <w:t>), перчатки с полимерным покрытием (х/б), перчатки для работы в зимний период и другие средства индивидуальной защиты (СИЗ).</w:t>
      </w:r>
    </w:p>
    <w:p w14:paraId="446001AF" w14:textId="77777777"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xml:space="preserve">- уборочный инвентарь, чистящие и моющие средства, расходные и иные материалы и оборудование в соответствии с наименованиями и количеством, указанными в настоящем Техническом задании (использование Исполнителем их количества в меньшую сторону, чем указано в настоящем техническом задании, – не допускается, большую сторону, чем указано в настоящем техническом задании, - </w:t>
      </w:r>
      <w:r w:rsidRPr="00D6757C">
        <w:rPr>
          <w:b/>
          <w:color w:val="000000" w:themeColor="text1"/>
          <w:sz w:val="22"/>
          <w:szCs w:val="22"/>
        </w:rPr>
        <w:t>приветствуется</w:t>
      </w:r>
      <w:r w:rsidRPr="00D6757C">
        <w:rPr>
          <w:color w:val="000000" w:themeColor="text1"/>
          <w:sz w:val="22"/>
          <w:szCs w:val="22"/>
        </w:rPr>
        <w:t>).</w:t>
      </w:r>
    </w:p>
    <w:p w14:paraId="322D65A0" w14:textId="7BDBF121" w:rsidR="00530D3B" w:rsidRPr="00D6757C" w:rsidRDefault="00530D3B" w:rsidP="00530D3B">
      <w:pPr>
        <w:spacing w:after="0" w:line="240" w:lineRule="atLeast"/>
        <w:ind w:firstLine="567"/>
        <w:contextualSpacing/>
        <w:rPr>
          <w:color w:val="000000" w:themeColor="text1"/>
          <w:sz w:val="22"/>
          <w:szCs w:val="22"/>
        </w:rPr>
      </w:pPr>
      <w:r w:rsidRPr="00D6757C">
        <w:rPr>
          <w:color w:val="000000" w:themeColor="text1"/>
          <w:sz w:val="22"/>
          <w:szCs w:val="22"/>
        </w:rPr>
        <w:t xml:space="preserve">  4.3. Исполнитель оказывает услуги </w:t>
      </w:r>
      <w:r w:rsidRPr="00D6757C">
        <w:rPr>
          <w:b/>
          <w:color w:val="000000" w:themeColor="text1"/>
          <w:sz w:val="22"/>
          <w:szCs w:val="22"/>
          <w:u w:val="single"/>
        </w:rPr>
        <w:t>собственным уборочным инвентарем</w:t>
      </w:r>
      <w:r w:rsidRPr="00D6757C">
        <w:rPr>
          <w:color w:val="000000" w:themeColor="text1"/>
          <w:sz w:val="22"/>
          <w:szCs w:val="22"/>
        </w:rPr>
        <w:t xml:space="preserve"> в соответствии с Таблицей № 1 (комплектующие к тележкам указаны в количестве из расчёта на один год (12 месяцев).</w:t>
      </w:r>
    </w:p>
    <w:p w14:paraId="12A076CE" w14:textId="77777777" w:rsidR="00530D3B" w:rsidRPr="00D6757C" w:rsidRDefault="00530D3B" w:rsidP="00530D3B">
      <w:pPr>
        <w:spacing w:after="0" w:line="240" w:lineRule="atLeast"/>
        <w:ind w:firstLine="709"/>
        <w:contextualSpacing/>
        <w:rPr>
          <w:color w:val="000000" w:themeColor="text1"/>
          <w:sz w:val="22"/>
          <w:szCs w:val="22"/>
        </w:rPr>
      </w:pPr>
    </w:p>
    <w:p w14:paraId="30FA81D9" w14:textId="77777777" w:rsidR="00530D3B" w:rsidRPr="00D6757C" w:rsidRDefault="00530D3B" w:rsidP="00530D3B">
      <w:pPr>
        <w:spacing w:after="0" w:line="240" w:lineRule="atLeast"/>
        <w:ind w:firstLine="709"/>
        <w:contextualSpacing/>
        <w:jc w:val="center"/>
        <w:rPr>
          <w:b/>
          <w:color w:val="000000" w:themeColor="text1"/>
          <w:sz w:val="22"/>
          <w:szCs w:val="22"/>
        </w:rPr>
      </w:pPr>
      <w:r w:rsidRPr="00D6757C">
        <w:rPr>
          <w:b/>
          <w:color w:val="000000" w:themeColor="text1"/>
          <w:sz w:val="22"/>
          <w:szCs w:val="22"/>
        </w:rPr>
        <w:t>Таблица №1. Уборочный инвентарь (из расчета на 12 месяцев):</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7251"/>
        <w:gridCol w:w="1548"/>
      </w:tblGrid>
      <w:tr w:rsidR="00530D3B" w:rsidRPr="00D6757C" w14:paraId="20FF0C5C" w14:textId="77777777" w:rsidTr="00FC2D96">
        <w:tc>
          <w:tcPr>
            <w:tcW w:w="1343" w:type="dxa"/>
            <w:shd w:val="clear" w:color="auto" w:fill="auto"/>
          </w:tcPr>
          <w:p w14:paraId="1554207A" w14:textId="77777777" w:rsidR="00530D3B" w:rsidRPr="00D6757C" w:rsidRDefault="00530D3B" w:rsidP="00FC2D96">
            <w:pPr>
              <w:spacing w:after="0" w:line="240" w:lineRule="atLeast"/>
              <w:contextualSpacing/>
              <w:rPr>
                <w:b/>
                <w:color w:val="000000" w:themeColor="text1"/>
                <w:sz w:val="22"/>
                <w:szCs w:val="22"/>
              </w:rPr>
            </w:pPr>
            <w:r w:rsidRPr="00D6757C">
              <w:rPr>
                <w:b/>
                <w:color w:val="000000" w:themeColor="text1"/>
                <w:sz w:val="22"/>
                <w:szCs w:val="22"/>
              </w:rPr>
              <w:t xml:space="preserve">   п/п</w:t>
            </w:r>
          </w:p>
        </w:tc>
        <w:tc>
          <w:tcPr>
            <w:tcW w:w="7251" w:type="dxa"/>
            <w:shd w:val="clear" w:color="auto" w:fill="auto"/>
          </w:tcPr>
          <w:p w14:paraId="576E961A" w14:textId="77777777" w:rsidR="00530D3B" w:rsidRPr="00D6757C" w:rsidRDefault="00530D3B" w:rsidP="00FC2D96">
            <w:pPr>
              <w:spacing w:after="0" w:line="240" w:lineRule="atLeast"/>
              <w:ind w:firstLine="851"/>
              <w:contextualSpacing/>
              <w:jc w:val="center"/>
              <w:rPr>
                <w:b/>
                <w:color w:val="000000" w:themeColor="text1"/>
                <w:sz w:val="22"/>
                <w:szCs w:val="22"/>
              </w:rPr>
            </w:pPr>
            <w:r w:rsidRPr="00D6757C">
              <w:rPr>
                <w:b/>
                <w:color w:val="000000" w:themeColor="text1"/>
                <w:sz w:val="22"/>
                <w:szCs w:val="22"/>
              </w:rPr>
              <w:t>Наименование</w:t>
            </w:r>
          </w:p>
        </w:tc>
        <w:tc>
          <w:tcPr>
            <w:tcW w:w="1548" w:type="dxa"/>
            <w:shd w:val="clear" w:color="auto" w:fill="auto"/>
          </w:tcPr>
          <w:p w14:paraId="48813C9C" w14:textId="77777777" w:rsidR="00530D3B" w:rsidRPr="00D6757C" w:rsidRDefault="00530D3B" w:rsidP="00FC2D96">
            <w:pPr>
              <w:spacing w:after="0" w:line="240" w:lineRule="atLeast"/>
              <w:contextualSpacing/>
              <w:jc w:val="center"/>
              <w:rPr>
                <w:b/>
                <w:color w:val="000000" w:themeColor="text1"/>
                <w:sz w:val="22"/>
                <w:szCs w:val="22"/>
              </w:rPr>
            </w:pPr>
            <w:r w:rsidRPr="00D6757C">
              <w:rPr>
                <w:b/>
                <w:color w:val="000000" w:themeColor="text1"/>
                <w:sz w:val="22"/>
                <w:szCs w:val="22"/>
              </w:rPr>
              <w:t>Кол-во (шт.)</w:t>
            </w:r>
          </w:p>
        </w:tc>
      </w:tr>
      <w:tr w:rsidR="00530D3B" w:rsidRPr="00D6757C" w14:paraId="0FD19CC6" w14:textId="77777777" w:rsidTr="00FC2D96">
        <w:tc>
          <w:tcPr>
            <w:tcW w:w="1343" w:type="dxa"/>
            <w:shd w:val="clear" w:color="auto" w:fill="auto"/>
          </w:tcPr>
          <w:p w14:paraId="7389D72C" w14:textId="77777777" w:rsidR="00530D3B" w:rsidRPr="00D6757C" w:rsidRDefault="00530D3B" w:rsidP="00FC2D96">
            <w:pPr>
              <w:spacing w:after="0" w:line="240" w:lineRule="atLeast"/>
              <w:ind w:firstLine="851"/>
              <w:contextualSpacing/>
              <w:jc w:val="center"/>
              <w:rPr>
                <w:color w:val="000000" w:themeColor="text1"/>
                <w:sz w:val="22"/>
                <w:szCs w:val="22"/>
              </w:rPr>
            </w:pPr>
            <w:r w:rsidRPr="00D6757C">
              <w:rPr>
                <w:color w:val="000000" w:themeColor="text1"/>
                <w:sz w:val="22"/>
                <w:szCs w:val="22"/>
              </w:rPr>
              <w:t>11.</w:t>
            </w:r>
          </w:p>
        </w:tc>
        <w:tc>
          <w:tcPr>
            <w:tcW w:w="7251" w:type="dxa"/>
            <w:shd w:val="clear" w:color="auto" w:fill="auto"/>
          </w:tcPr>
          <w:p w14:paraId="0A10A434"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 xml:space="preserve">     Тележка с комплектующим инвентарём (для уборки в номерном фонде):</w:t>
            </w:r>
          </w:p>
          <w:p w14:paraId="3B78240D"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lastRenderedPageBreak/>
              <w:t xml:space="preserve">- швабра </w:t>
            </w:r>
            <w:r w:rsidRPr="00D6757C">
              <w:rPr>
                <w:b/>
                <w:color w:val="000000" w:themeColor="text1"/>
                <w:sz w:val="22"/>
                <w:szCs w:val="22"/>
                <w:lang w:val="en-US" w:eastAsia="zh-CN"/>
              </w:rPr>
              <w:t>VILEDA</w:t>
            </w:r>
            <w:r w:rsidRPr="00D6757C">
              <w:rPr>
                <w:b/>
                <w:color w:val="000000" w:themeColor="text1"/>
                <w:sz w:val="22"/>
                <w:szCs w:val="22"/>
                <w:lang w:eastAsia="zh-CN"/>
              </w:rPr>
              <w:t xml:space="preserve"> </w:t>
            </w:r>
            <w:r w:rsidRPr="00D6757C">
              <w:rPr>
                <w:b/>
                <w:color w:val="000000" w:themeColor="text1"/>
                <w:sz w:val="22"/>
                <w:szCs w:val="22"/>
                <w:lang w:val="en-US" w:eastAsia="zh-CN"/>
              </w:rPr>
              <w:t>professional</w:t>
            </w:r>
            <w:r w:rsidRPr="00D6757C">
              <w:rPr>
                <w:color w:val="000000" w:themeColor="text1"/>
                <w:sz w:val="22"/>
                <w:szCs w:val="22"/>
              </w:rPr>
              <w:t xml:space="preserve"> </w:t>
            </w:r>
            <w:r w:rsidRPr="00D6757C">
              <w:rPr>
                <w:b/>
                <w:color w:val="000000" w:themeColor="text1"/>
                <w:sz w:val="22"/>
                <w:szCs w:val="22"/>
              </w:rPr>
              <w:t>или аналог</w:t>
            </w:r>
            <w:r w:rsidRPr="00D6757C">
              <w:rPr>
                <w:color w:val="000000" w:themeColor="text1"/>
                <w:sz w:val="22"/>
                <w:szCs w:val="22"/>
              </w:rPr>
              <w:t xml:space="preserve"> (2штуки);</w:t>
            </w:r>
          </w:p>
          <w:p w14:paraId="0B0BD34E"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 xml:space="preserve">- </w:t>
            </w:r>
            <w:proofErr w:type="spellStart"/>
            <w:r w:rsidRPr="00D6757C">
              <w:rPr>
                <w:color w:val="000000" w:themeColor="text1"/>
                <w:sz w:val="22"/>
                <w:szCs w:val="22"/>
              </w:rPr>
              <w:t>моп</w:t>
            </w:r>
            <w:proofErr w:type="spellEnd"/>
            <w:r w:rsidRPr="00D6757C">
              <w:rPr>
                <w:b/>
                <w:color w:val="000000" w:themeColor="text1"/>
                <w:sz w:val="22"/>
                <w:szCs w:val="22"/>
                <w:lang w:eastAsia="zh-CN"/>
              </w:rPr>
              <w:t xml:space="preserve"> </w:t>
            </w:r>
            <w:r w:rsidRPr="00D6757C">
              <w:rPr>
                <w:b/>
                <w:color w:val="000000" w:themeColor="text1"/>
                <w:sz w:val="22"/>
                <w:szCs w:val="22"/>
                <w:lang w:val="en-US" w:eastAsia="zh-CN"/>
              </w:rPr>
              <w:t>VILEDA</w:t>
            </w:r>
            <w:r w:rsidRPr="00D6757C">
              <w:rPr>
                <w:b/>
                <w:color w:val="000000" w:themeColor="text1"/>
                <w:sz w:val="22"/>
                <w:szCs w:val="22"/>
                <w:lang w:eastAsia="zh-CN"/>
              </w:rPr>
              <w:t xml:space="preserve"> </w:t>
            </w:r>
            <w:r w:rsidRPr="00D6757C">
              <w:rPr>
                <w:b/>
                <w:color w:val="000000" w:themeColor="text1"/>
                <w:sz w:val="22"/>
                <w:szCs w:val="22"/>
                <w:lang w:val="en-US" w:eastAsia="zh-CN"/>
              </w:rPr>
              <w:t>professional</w:t>
            </w:r>
            <w:r w:rsidRPr="00D6757C">
              <w:rPr>
                <w:b/>
                <w:color w:val="000000" w:themeColor="text1"/>
                <w:sz w:val="22"/>
                <w:szCs w:val="22"/>
                <w:lang w:eastAsia="zh-CN"/>
              </w:rPr>
              <w:t xml:space="preserve"> или аналог</w:t>
            </w:r>
            <w:r w:rsidRPr="00D6757C">
              <w:rPr>
                <w:color w:val="000000" w:themeColor="text1"/>
                <w:sz w:val="22"/>
                <w:szCs w:val="22"/>
              </w:rPr>
              <w:t xml:space="preserve"> (2штуки), с ежеквартальной    </w:t>
            </w:r>
          </w:p>
          <w:p w14:paraId="5FB5FCE0"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 xml:space="preserve">  заменой;</w:t>
            </w:r>
          </w:p>
          <w:p w14:paraId="63B2F749"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 ведро ( 4 штуки);</w:t>
            </w:r>
          </w:p>
          <w:p w14:paraId="63C5AA85"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 веник с совком (1комплект);</w:t>
            </w:r>
          </w:p>
          <w:p w14:paraId="312BABF3"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 щётка жёсткая (2 штуки);</w:t>
            </w:r>
          </w:p>
          <w:p w14:paraId="737057E0"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 метла (1 штука);</w:t>
            </w:r>
          </w:p>
          <w:p w14:paraId="37E81AF8"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 щётка (скребок) для мытья окон;</w:t>
            </w:r>
          </w:p>
        </w:tc>
        <w:tc>
          <w:tcPr>
            <w:tcW w:w="1548" w:type="dxa"/>
            <w:shd w:val="clear" w:color="auto" w:fill="auto"/>
          </w:tcPr>
          <w:p w14:paraId="5E5F79D4" w14:textId="77777777" w:rsidR="00530D3B" w:rsidRPr="00D6757C" w:rsidRDefault="00530D3B" w:rsidP="00FC2D96">
            <w:pPr>
              <w:spacing w:after="0" w:line="240" w:lineRule="atLeast"/>
              <w:ind w:firstLine="144"/>
              <w:contextualSpacing/>
              <w:jc w:val="center"/>
              <w:rPr>
                <w:color w:val="000000" w:themeColor="text1"/>
                <w:sz w:val="22"/>
                <w:szCs w:val="22"/>
              </w:rPr>
            </w:pPr>
            <w:r w:rsidRPr="00D6757C">
              <w:rPr>
                <w:color w:val="000000" w:themeColor="text1"/>
                <w:sz w:val="22"/>
                <w:szCs w:val="22"/>
              </w:rPr>
              <w:lastRenderedPageBreak/>
              <w:t>4</w:t>
            </w:r>
          </w:p>
        </w:tc>
      </w:tr>
      <w:tr w:rsidR="00530D3B" w:rsidRPr="00D6757C" w14:paraId="628F3E66" w14:textId="77777777" w:rsidTr="00FC2D96">
        <w:tc>
          <w:tcPr>
            <w:tcW w:w="1343" w:type="dxa"/>
            <w:shd w:val="clear" w:color="auto" w:fill="auto"/>
          </w:tcPr>
          <w:p w14:paraId="77781AD6" w14:textId="77777777" w:rsidR="00530D3B" w:rsidRPr="00D6757C" w:rsidRDefault="00530D3B" w:rsidP="00FC2D96">
            <w:pPr>
              <w:spacing w:after="0" w:line="240" w:lineRule="atLeast"/>
              <w:contextualSpacing/>
              <w:rPr>
                <w:color w:val="000000" w:themeColor="text1"/>
                <w:sz w:val="22"/>
                <w:szCs w:val="22"/>
              </w:rPr>
            </w:pPr>
            <w:r w:rsidRPr="00D6757C">
              <w:rPr>
                <w:color w:val="000000" w:themeColor="text1"/>
                <w:sz w:val="22"/>
                <w:szCs w:val="22"/>
              </w:rPr>
              <w:t xml:space="preserve">  2.</w:t>
            </w:r>
          </w:p>
        </w:tc>
        <w:tc>
          <w:tcPr>
            <w:tcW w:w="7251" w:type="dxa"/>
            <w:shd w:val="clear" w:color="auto" w:fill="auto"/>
          </w:tcPr>
          <w:p w14:paraId="55AA8BD0"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Ерши для унитаза</w:t>
            </w:r>
          </w:p>
        </w:tc>
        <w:tc>
          <w:tcPr>
            <w:tcW w:w="1548" w:type="dxa"/>
            <w:shd w:val="clear" w:color="auto" w:fill="auto"/>
          </w:tcPr>
          <w:p w14:paraId="0AC27F03" w14:textId="77777777" w:rsidR="00530D3B" w:rsidRPr="00D6757C" w:rsidRDefault="00530D3B" w:rsidP="00FC2D96">
            <w:pPr>
              <w:spacing w:after="0" w:line="240" w:lineRule="atLeast"/>
              <w:ind w:firstLine="144"/>
              <w:contextualSpacing/>
              <w:jc w:val="center"/>
              <w:rPr>
                <w:color w:val="000000" w:themeColor="text1"/>
                <w:sz w:val="22"/>
                <w:szCs w:val="22"/>
              </w:rPr>
            </w:pPr>
            <w:r w:rsidRPr="00D6757C">
              <w:rPr>
                <w:color w:val="000000" w:themeColor="text1"/>
                <w:sz w:val="22"/>
                <w:szCs w:val="22"/>
              </w:rPr>
              <w:t>50</w:t>
            </w:r>
          </w:p>
        </w:tc>
      </w:tr>
      <w:tr w:rsidR="00530D3B" w:rsidRPr="00D6757C" w14:paraId="74EB5B18" w14:textId="77777777" w:rsidTr="00FC2D96">
        <w:tc>
          <w:tcPr>
            <w:tcW w:w="1343" w:type="dxa"/>
            <w:shd w:val="clear" w:color="auto" w:fill="auto"/>
          </w:tcPr>
          <w:p w14:paraId="2C59C49E" w14:textId="77777777" w:rsidR="00530D3B" w:rsidRPr="00D6757C" w:rsidRDefault="00530D3B" w:rsidP="00FC2D96">
            <w:pPr>
              <w:spacing w:after="0" w:line="240" w:lineRule="atLeast"/>
              <w:contextualSpacing/>
              <w:rPr>
                <w:color w:val="000000" w:themeColor="text1"/>
                <w:sz w:val="22"/>
                <w:szCs w:val="22"/>
              </w:rPr>
            </w:pPr>
            <w:r w:rsidRPr="00D6757C">
              <w:rPr>
                <w:color w:val="000000" w:themeColor="text1"/>
                <w:sz w:val="22"/>
                <w:szCs w:val="22"/>
              </w:rPr>
              <w:t xml:space="preserve">  3.</w:t>
            </w:r>
          </w:p>
        </w:tc>
        <w:tc>
          <w:tcPr>
            <w:tcW w:w="7251" w:type="dxa"/>
            <w:shd w:val="clear" w:color="auto" w:fill="auto"/>
          </w:tcPr>
          <w:p w14:paraId="0AD8BB04"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Ведро пластмассовое (7л.)</w:t>
            </w:r>
          </w:p>
        </w:tc>
        <w:tc>
          <w:tcPr>
            <w:tcW w:w="1548" w:type="dxa"/>
            <w:shd w:val="clear" w:color="auto" w:fill="auto"/>
          </w:tcPr>
          <w:p w14:paraId="378B4539" w14:textId="77777777" w:rsidR="00530D3B" w:rsidRPr="00D6757C" w:rsidRDefault="00530D3B" w:rsidP="00FC2D96">
            <w:pPr>
              <w:spacing w:after="0" w:line="240" w:lineRule="atLeast"/>
              <w:ind w:firstLine="144"/>
              <w:contextualSpacing/>
              <w:jc w:val="center"/>
              <w:rPr>
                <w:color w:val="000000" w:themeColor="text1"/>
                <w:sz w:val="22"/>
                <w:szCs w:val="22"/>
              </w:rPr>
            </w:pPr>
            <w:r w:rsidRPr="00D6757C">
              <w:rPr>
                <w:color w:val="000000" w:themeColor="text1"/>
                <w:sz w:val="22"/>
                <w:szCs w:val="22"/>
              </w:rPr>
              <w:t>8</w:t>
            </w:r>
          </w:p>
        </w:tc>
      </w:tr>
      <w:tr w:rsidR="00530D3B" w:rsidRPr="00D6757C" w14:paraId="32D80AA2" w14:textId="77777777" w:rsidTr="00FC2D96">
        <w:tc>
          <w:tcPr>
            <w:tcW w:w="1343" w:type="dxa"/>
            <w:shd w:val="clear" w:color="auto" w:fill="auto"/>
          </w:tcPr>
          <w:p w14:paraId="04129B30" w14:textId="77777777" w:rsidR="00530D3B" w:rsidRPr="00D6757C" w:rsidRDefault="00530D3B" w:rsidP="00FC2D96">
            <w:pPr>
              <w:spacing w:after="0" w:line="240" w:lineRule="atLeast"/>
              <w:contextualSpacing/>
              <w:rPr>
                <w:color w:val="000000" w:themeColor="text1"/>
                <w:sz w:val="22"/>
                <w:szCs w:val="22"/>
              </w:rPr>
            </w:pPr>
            <w:r w:rsidRPr="00D6757C">
              <w:rPr>
                <w:color w:val="000000" w:themeColor="text1"/>
                <w:sz w:val="22"/>
                <w:szCs w:val="22"/>
              </w:rPr>
              <w:t xml:space="preserve">  4.</w:t>
            </w:r>
          </w:p>
        </w:tc>
        <w:tc>
          <w:tcPr>
            <w:tcW w:w="7251" w:type="dxa"/>
            <w:shd w:val="clear" w:color="auto" w:fill="auto"/>
          </w:tcPr>
          <w:p w14:paraId="58D83077"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Ведро пластмассовое (10л.)</w:t>
            </w:r>
          </w:p>
        </w:tc>
        <w:tc>
          <w:tcPr>
            <w:tcW w:w="1548" w:type="dxa"/>
            <w:shd w:val="clear" w:color="auto" w:fill="auto"/>
          </w:tcPr>
          <w:p w14:paraId="78C82FA0" w14:textId="77777777" w:rsidR="00530D3B" w:rsidRPr="00D6757C" w:rsidRDefault="00530D3B" w:rsidP="00FC2D96">
            <w:pPr>
              <w:spacing w:after="0" w:line="240" w:lineRule="atLeast"/>
              <w:ind w:firstLine="144"/>
              <w:contextualSpacing/>
              <w:jc w:val="center"/>
              <w:rPr>
                <w:color w:val="000000" w:themeColor="text1"/>
                <w:sz w:val="22"/>
                <w:szCs w:val="22"/>
              </w:rPr>
            </w:pPr>
            <w:r w:rsidRPr="00D6757C">
              <w:rPr>
                <w:color w:val="000000" w:themeColor="text1"/>
                <w:sz w:val="22"/>
                <w:szCs w:val="22"/>
              </w:rPr>
              <w:t>8</w:t>
            </w:r>
          </w:p>
        </w:tc>
      </w:tr>
      <w:tr w:rsidR="00530D3B" w:rsidRPr="00D6757C" w14:paraId="59420332" w14:textId="77777777" w:rsidTr="00FC2D96">
        <w:tc>
          <w:tcPr>
            <w:tcW w:w="1343" w:type="dxa"/>
            <w:shd w:val="clear" w:color="auto" w:fill="auto"/>
          </w:tcPr>
          <w:p w14:paraId="251CA5EC" w14:textId="77777777" w:rsidR="00530D3B" w:rsidRPr="00D6757C" w:rsidRDefault="00530D3B" w:rsidP="00FC2D96">
            <w:pPr>
              <w:spacing w:after="0" w:line="240" w:lineRule="atLeast"/>
              <w:contextualSpacing/>
              <w:rPr>
                <w:color w:val="000000" w:themeColor="text1"/>
                <w:sz w:val="22"/>
                <w:szCs w:val="22"/>
              </w:rPr>
            </w:pPr>
            <w:r w:rsidRPr="00D6757C">
              <w:rPr>
                <w:color w:val="000000" w:themeColor="text1"/>
                <w:sz w:val="22"/>
                <w:szCs w:val="22"/>
              </w:rPr>
              <w:t xml:space="preserve">  5.</w:t>
            </w:r>
          </w:p>
        </w:tc>
        <w:tc>
          <w:tcPr>
            <w:tcW w:w="7251" w:type="dxa"/>
            <w:shd w:val="clear" w:color="auto" w:fill="auto"/>
          </w:tcPr>
          <w:p w14:paraId="571603A2" w14:textId="77777777" w:rsidR="00530D3B" w:rsidRPr="00D6757C" w:rsidRDefault="00530D3B" w:rsidP="00FC2D96">
            <w:pPr>
              <w:spacing w:after="0" w:line="240" w:lineRule="atLeast"/>
              <w:ind w:firstLine="175"/>
              <w:contextualSpacing/>
              <w:rPr>
                <w:color w:val="000000" w:themeColor="text1"/>
                <w:sz w:val="22"/>
                <w:szCs w:val="22"/>
                <w:lang w:val="en-US"/>
              </w:rPr>
            </w:pPr>
            <w:r w:rsidRPr="00D6757C">
              <w:rPr>
                <w:color w:val="000000" w:themeColor="text1"/>
                <w:sz w:val="22"/>
                <w:szCs w:val="22"/>
              </w:rPr>
              <w:t>Пылесос</w:t>
            </w:r>
            <w:r w:rsidRPr="00D6757C">
              <w:rPr>
                <w:color w:val="000000" w:themeColor="text1"/>
                <w:sz w:val="22"/>
                <w:szCs w:val="22"/>
                <w:lang w:val="en-US"/>
              </w:rPr>
              <w:t xml:space="preserve"> GRASS </w:t>
            </w:r>
            <w:proofErr w:type="spellStart"/>
            <w:r w:rsidRPr="00D6757C">
              <w:rPr>
                <w:color w:val="000000" w:themeColor="text1"/>
                <w:sz w:val="22"/>
                <w:szCs w:val="22"/>
                <w:lang w:val="en-US"/>
              </w:rPr>
              <w:t>Baiyup</w:t>
            </w:r>
            <w:proofErr w:type="spellEnd"/>
            <w:r w:rsidRPr="00D6757C">
              <w:rPr>
                <w:color w:val="000000" w:themeColor="text1"/>
                <w:sz w:val="22"/>
                <w:szCs w:val="22"/>
                <w:lang w:val="en-US"/>
              </w:rPr>
              <w:t xml:space="preserve"> PS-0115</w:t>
            </w:r>
          </w:p>
        </w:tc>
        <w:tc>
          <w:tcPr>
            <w:tcW w:w="1548" w:type="dxa"/>
            <w:shd w:val="clear" w:color="auto" w:fill="auto"/>
          </w:tcPr>
          <w:p w14:paraId="029640D6" w14:textId="77777777" w:rsidR="00530D3B" w:rsidRPr="00D6757C" w:rsidRDefault="00530D3B" w:rsidP="00FC2D96">
            <w:pPr>
              <w:spacing w:after="0" w:line="240" w:lineRule="atLeast"/>
              <w:ind w:firstLine="144"/>
              <w:contextualSpacing/>
              <w:jc w:val="center"/>
              <w:rPr>
                <w:color w:val="000000" w:themeColor="text1"/>
                <w:sz w:val="22"/>
                <w:szCs w:val="22"/>
              </w:rPr>
            </w:pPr>
            <w:r w:rsidRPr="00D6757C">
              <w:rPr>
                <w:color w:val="000000" w:themeColor="text1"/>
                <w:sz w:val="22"/>
                <w:szCs w:val="22"/>
              </w:rPr>
              <w:t>4</w:t>
            </w:r>
          </w:p>
        </w:tc>
      </w:tr>
      <w:tr w:rsidR="00530D3B" w:rsidRPr="00D6757C" w14:paraId="1DCE5EE4" w14:textId="77777777" w:rsidTr="00FC2D96">
        <w:tc>
          <w:tcPr>
            <w:tcW w:w="1343" w:type="dxa"/>
            <w:shd w:val="clear" w:color="auto" w:fill="auto"/>
          </w:tcPr>
          <w:p w14:paraId="54816A82" w14:textId="77777777" w:rsidR="00530D3B" w:rsidRPr="00D6757C" w:rsidRDefault="00530D3B" w:rsidP="00FC2D96">
            <w:pPr>
              <w:spacing w:after="0" w:line="240" w:lineRule="atLeast"/>
              <w:contextualSpacing/>
              <w:rPr>
                <w:color w:val="000000" w:themeColor="text1"/>
                <w:sz w:val="22"/>
                <w:szCs w:val="22"/>
              </w:rPr>
            </w:pPr>
            <w:r w:rsidRPr="00D6757C">
              <w:rPr>
                <w:color w:val="000000" w:themeColor="text1"/>
                <w:sz w:val="22"/>
                <w:szCs w:val="22"/>
              </w:rPr>
              <w:t xml:space="preserve">  6.</w:t>
            </w:r>
          </w:p>
        </w:tc>
        <w:tc>
          <w:tcPr>
            <w:tcW w:w="7251" w:type="dxa"/>
            <w:shd w:val="clear" w:color="auto" w:fill="auto"/>
          </w:tcPr>
          <w:p w14:paraId="03DFE9CD"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Швабра</w:t>
            </w:r>
            <w:r w:rsidRPr="00D6757C">
              <w:rPr>
                <w:b/>
                <w:color w:val="000000" w:themeColor="text1"/>
                <w:sz w:val="22"/>
                <w:szCs w:val="22"/>
                <w:lang w:eastAsia="zh-CN"/>
              </w:rPr>
              <w:t xml:space="preserve"> (</w:t>
            </w:r>
            <w:r w:rsidRPr="00D6757C">
              <w:rPr>
                <w:b/>
                <w:color w:val="000000" w:themeColor="text1"/>
                <w:sz w:val="22"/>
                <w:szCs w:val="22"/>
                <w:lang w:val="en-US" w:eastAsia="zh-CN"/>
              </w:rPr>
              <w:t>VILEDA</w:t>
            </w:r>
            <w:r w:rsidRPr="00D6757C">
              <w:rPr>
                <w:b/>
                <w:color w:val="000000" w:themeColor="text1"/>
                <w:sz w:val="22"/>
                <w:szCs w:val="22"/>
                <w:lang w:eastAsia="zh-CN"/>
              </w:rPr>
              <w:t xml:space="preserve"> </w:t>
            </w:r>
            <w:r w:rsidRPr="00D6757C">
              <w:rPr>
                <w:b/>
                <w:color w:val="000000" w:themeColor="text1"/>
                <w:sz w:val="22"/>
                <w:szCs w:val="22"/>
                <w:lang w:val="en-US" w:eastAsia="zh-CN"/>
              </w:rPr>
              <w:t>professional</w:t>
            </w:r>
            <w:r w:rsidRPr="00D6757C">
              <w:rPr>
                <w:b/>
                <w:color w:val="000000" w:themeColor="text1"/>
                <w:sz w:val="22"/>
                <w:szCs w:val="22"/>
                <w:lang w:eastAsia="zh-CN"/>
              </w:rPr>
              <w:t xml:space="preserve"> или аналог </w:t>
            </w:r>
            <w:r w:rsidRPr="00D6757C">
              <w:rPr>
                <w:color w:val="000000" w:themeColor="text1"/>
                <w:sz w:val="22"/>
                <w:szCs w:val="22"/>
                <w:lang w:eastAsia="zh-CN"/>
              </w:rPr>
              <w:t>(для уборки общественных зон)</w:t>
            </w:r>
          </w:p>
        </w:tc>
        <w:tc>
          <w:tcPr>
            <w:tcW w:w="1548" w:type="dxa"/>
            <w:shd w:val="clear" w:color="auto" w:fill="auto"/>
          </w:tcPr>
          <w:p w14:paraId="40191884" w14:textId="77777777" w:rsidR="00530D3B" w:rsidRPr="00D6757C" w:rsidRDefault="00530D3B" w:rsidP="00FC2D96">
            <w:pPr>
              <w:spacing w:after="0" w:line="240" w:lineRule="atLeast"/>
              <w:ind w:firstLine="144"/>
              <w:contextualSpacing/>
              <w:jc w:val="center"/>
              <w:rPr>
                <w:color w:val="000000" w:themeColor="text1"/>
                <w:sz w:val="22"/>
                <w:szCs w:val="22"/>
              </w:rPr>
            </w:pPr>
            <w:r w:rsidRPr="00D6757C">
              <w:rPr>
                <w:color w:val="000000" w:themeColor="text1"/>
                <w:sz w:val="22"/>
                <w:szCs w:val="22"/>
              </w:rPr>
              <w:t>4</w:t>
            </w:r>
          </w:p>
        </w:tc>
      </w:tr>
      <w:tr w:rsidR="00530D3B" w:rsidRPr="00D6757C" w14:paraId="65857F85" w14:textId="77777777" w:rsidTr="00FC2D96">
        <w:tc>
          <w:tcPr>
            <w:tcW w:w="1343" w:type="dxa"/>
            <w:shd w:val="clear" w:color="auto" w:fill="auto"/>
          </w:tcPr>
          <w:p w14:paraId="111B09A1" w14:textId="77777777" w:rsidR="00530D3B" w:rsidRPr="00D6757C" w:rsidRDefault="00530D3B" w:rsidP="00FC2D96">
            <w:pPr>
              <w:spacing w:after="0" w:line="240" w:lineRule="atLeast"/>
              <w:contextualSpacing/>
              <w:rPr>
                <w:color w:val="000000" w:themeColor="text1"/>
                <w:sz w:val="22"/>
                <w:szCs w:val="22"/>
              </w:rPr>
            </w:pPr>
            <w:r w:rsidRPr="00D6757C">
              <w:rPr>
                <w:color w:val="000000" w:themeColor="text1"/>
                <w:sz w:val="22"/>
                <w:szCs w:val="22"/>
              </w:rPr>
              <w:t xml:space="preserve">  7.</w:t>
            </w:r>
          </w:p>
        </w:tc>
        <w:tc>
          <w:tcPr>
            <w:tcW w:w="7251" w:type="dxa"/>
            <w:shd w:val="clear" w:color="auto" w:fill="auto"/>
          </w:tcPr>
          <w:p w14:paraId="554D0CD3" w14:textId="77777777" w:rsidR="00530D3B" w:rsidRPr="00D6757C" w:rsidRDefault="00530D3B" w:rsidP="00FC2D96">
            <w:pPr>
              <w:spacing w:after="0" w:line="240" w:lineRule="atLeast"/>
              <w:ind w:firstLine="175"/>
              <w:contextualSpacing/>
              <w:rPr>
                <w:color w:val="000000" w:themeColor="text1"/>
                <w:sz w:val="22"/>
                <w:szCs w:val="22"/>
                <w:lang w:val="en-US"/>
              </w:rPr>
            </w:pPr>
            <w:proofErr w:type="spellStart"/>
            <w:r w:rsidRPr="00D6757C">
              <w:rPr>
                <w:color w:val="000000" w:themeColor="text1"/>
                <w:sz w:val="22"/>
                <w:szCs w:val="22"/>
              </w:rPr>
              <w:t>Моп</w:t>
            </w:r>
            <w:proofErr w:type="spellEnd"/>
            <w:r w:rsidRPr="00D6757C">
              <w:rPr>
                <w:color w:val="000000" w:themeColor="text1"/>
                <w:sz w:val="22"/>
                <w:szCs w:val="22"/>
                <w:lang w:val="en-US"/>
              </w:rPr>
              <w:t xml:space="preserve"> (</w:t>
            </w:r>
            <w:r w:rsidRPr="00D6757C">
              <w:rPr>
                <w:b/>
                <w:color w:val="000000" w:themeColor="text1"/>
                <w:sz w:val="22"/>
                <w:szCs w:val="22"/>
                <w:lang w:val="en-US" w:eastAsia="zh-CN"/>
              </w:rPr>
              <w:t xml:space="preserve">VILEDA professional </w:t>
            </w:r>
            <w:r w:rsidRPr="00D6757C">
              <w:rPr>
                <w:b/>
                <w:color w:val="000000" w:themeColor="text1"/>
                <w:sz w:val="22"/>
                <w:szCs w:val="22"/>
                <w:lang w:eastAsia="zh-CN"/>
              </w:rPr>
              <w:t>или</w:t>
            </w:r>
            <w:r w:rsidRPr="00D6757C">
              <w:rPr>
                <w:b/>
                <w:color w:val="000000" w:themeColor="text1"/>
                <w:sz w:val="22"/>
                <w:szCs w:val="22"/>
                <w:lang w:val="en-US" w:eastAsia="zh-CN"/>
              </w:rPr>
              <w:t xml:space="preserve"> </w:t>
            </w:r>
            <w:r w:rsidRPr="00D6757C">
              <w:rPr>
                <w:b/>
                <w:color w:val="000000" w:themeColor="text1"/>
                <w:sz w:val="22"/>
                <w:szCs w:val="22"/>
                <w:lang w:eastAsia="zh-CN"/>
              </w:rPr>
              <w:t>аналог</w:t>
            </w:r>
            <w:r w:rsidRPr="00D6757C">
              <w:rPr>
                <w:b/>
                <w:color w:val="000000" w:themeColor="text1"/>
                <w:sz w:val="22"/>
                <w:szCs w:val="22"/>
                <w:lang w:val="en-US" w:eastAsia="zh-CN"/>
              </w:rPr>
              <w:t>)</w:t>
            </w:r>
          </w:p>
        </w:tc>
        <w:tc>
          <w:tcPr>
            <w:tcW w:w="1548" w:type="dxa"/>
            <w:shd w:val="clear" w:color="auto" w:fill="auto"/>
          </w:tcPr>
          <w:p w14:paraId="07F1E25B" w14:textId="77777777" w:rsidR="00530D3B" w:rsidRPr="00D6757C" w:rsidRDefault="00530D3B" w:rsidP="00FC2D96">
            <w:pPr>
              <w:spacing w:after="0" w:line="240" w:lineRule="atLeast"/>
              <w:ind w:firstLine="144"/>
              <w:contextualSpacing/>
              <w:jc w:val="center"/>
              <w:rPr>
                <w:color w:val="000000" w:themeColor="text1"/>
                <w:sz w:val="22"/>
                <w:szCs w:val="22"/>
              </w:rPr>
            </w:pPr>
            <w:r w:rsidRPr="00D6757C">
              <w:rPr>
                <w:color w:val="000000" w:themeColor="text1"/>
                <w:sz w:val="22"/>
                <w:szCs w:val="22"/>
              </w:rPr>
              <w:t>24</w:t>
            </w:r>
          </w:p>
        </w:tc>
      </w:tr>
      <w:tr w:rsidR="00530D3B" w:rsidRPr="00D6757C" w14:paraId="0DD48F59" w14:textId="77777777" w:rsidTr="00FC2D96">
        <w:tc>
          <w:tcPr>
            <w:tcW w:w="1343" w:type="dxa"/>
            <w:shd w:val="clear" w:color="auto" w:fill="auto"/>
          </w:tcPr>
          <w:p w14:paraId="4D79EF93" w14:textId="77777777" w:rsidR="00530D3B" w:rsidRPr="00D6757C" w:rsidRDefault="00530D3B" w:rsidP="00FC2D96">
            <w:pPr>
              <w:spacing w:after="0" w:line="240" w:lineRule="atLeast"/>
              <w:contextualSpacing/>
              <w:rPr>
                <w:color w:val="000000" w:themeColor="text1"/>
                <w:sz w:val="22"/>
                <w:szCs w:val="22"/>
              </w:rPr>
            </w:pPr>
            <w:r w:rsidRPr="00D6757C">
              <w:rPr>
                <w:color w:val="000000" w:themeColor="text1"/>
                <w:sz w:val="22"/>
                <w:szCs w:val="22"/>
              </w:rPr>
              <w:t xml:space="preserve"> 8.</w:t>
            </w:r>
          </w:p>
        </w:tc>
        <w:tc>
          <w:tcPr>
            <w:tcW w:w="7251" w:type="dxa"/>
            <w:shd w:val="clear" w:color="auto" w:fill="auto"/>
          </w:tcPr>
          <w:p w14:paraId="59E8C792" w14:textId="77777777" w:rsidR="00530D3B" w:rsidRPr="00D6757C" w:rsidRDefault="00530D3B" w:rsidP="00FC2D96">
            <w:pPr>
              <w:spacing w:after="0" w:line="240" w:lineRule="atLeast"/>
              <w:ind w:firstLine="175"/>
              <w:contextualSpacing/>
              <w:rPr>
                <w:color w:val="000000" w:themeColor="text1"/>
                <w:sz w:val="22"/>
                <w:szCs w:val="22"/>
              </w:rPr>
            </w:pPr>
            <w:r w:rsidRPr="00D6757C">
              <w:rPr>
                <w:color w:val="000000" w:themeColor="text1"/>
                <w:sz w:val="22"/>
                <w:szCs w:val="22"/>
              </w:rPr>
              <w:t>Совок с веником (комплект)</w:t>
            </w:r>
          </w:p>
        </w:tc>
        <w:tc>
          <w:tcPr>
            <w:tcW w:w="1548" w:type="dxa"/>
            <w:shd w:val="clear" w:color="auto" w:fill="auto"/>
          </w:tcPr>
          <w:p w14:paraId="523D1ED4" w14:textId="77777777" w:rsidR="00530D3B" w:rsidRPr="00D6757C" w:rsidRDefault="00530D3B" w:rsidP="00FC2D96">
            <w:pPr>
              <w:spacing w:after="0" w:line="240" w:lineRule="atLeast"/>
              <w:ind w:firstLine="144"/>
              <w:contextualSpacing/>
              <w:jc w:val="center"/>
              <w:rPr>
                <w:color w:val="000000" w:themeColor="text1"/>
                <w:sz w:val="22"/>
                <w:szCs w:val="22"/>
              </w:rPr>
            </w:pPr>
            <w:r w:rsidRPr="00D6757C">
              <w:rPr>
                <w:color w:val="000000" w:themeColor="text1"/>
                <w:sz w:val="22"/>
                <w:szCs w:val="22"/>
              </w:rPr>
              <w:t>4</w:t>
            </w:r>
          </w:p>
        </w:tc>
      </w:tr>
      <w:tr w:rsidR="00530D3B" w:rsidRPr="00D6757C" w14:paraId="4CAD7484" w14:textId="77777777" w:rsidTr="00FC2D96">
        <w:tc>
          <w:tcPr>
            <w:tcW w:w="10142" w:type="dxa"/>
            <w:gridSpan w:val="3"/>
            <w:shd w:val="clear" w:color="auto" w:fill="auto"/>
          </w:tcPr>
          <w:p w14:paraId="2E8C0520" w14:textId="77777777" w:rsidR="00530D3B" w:rsidRPr="00D6757C" w:rsidRDefault="00530D3B" w:rsidP="00FC2D96">
            <w:pPr>
              <w:spacing w:after="0" w:line="240" w:lineRule="atLeast"/>
              <w:ind w:firstLine="144"/>
              <w:contextualSpacing/>
              <w:rPr>
                <w:color w:val="000000" w:themeColor="text1"/>
                <w:sz w:val="22"/>
                <w:szCs w:val="22"/>
              </w:rPr>
            </w:pPr>
            <w:r w:rsidRPr="00D6757C">
              <w:rPr>
                <w:color w:val="000000" w:themeColor="text1"/>
                <w:sz w:val="22"/>
                <w:szCs w:val="22"/>
                <w:lang w:eastAsia="zh-CN"/>
              </w:rPr>
              <w:t xml:space="preserve">Используется </w:t>
            </w:r>
            <w:r w:rsidRPr="00D6757C">
              <w:rPr>
                <w:color w:val="000000" w:themeColor="text1"/>
                <w:sz w:val="22"/>
                <w:szCs w:val="22"/>
                <w:lang w:val="en-US" w:eastAsia="zh-CN"/>
              </w:rPr>
              <w:t>VILEDA</w:t>
            </w:r>
            <w:r w:rsidRPr="00D6757C">
              <w:rPr>
                <w:color w:val="000000" w:themeColor="text1"/>
                <w:sz w:val="22"/>
                <w:szCs w:val="22"/>
                <w:lang w:eastAsia="zh-CN"/>
              </w:rPr>
              <w:t xml:space="preserve"> </w:t>
            </w:r>
            <w:r w:rsidRPr="00D6757C">
              <w:rPr>
                <w:color w:val="000000" w:themeColor="text1"/>
                <w:sz w:val="22"/>
                <w:szCs w:val="22"/>
                <w:lang w:val="en-US" w:eastAsia="zh-CN"/>
              </w:rPr>
              <w:t>professional</w:t>
            </w:r>
            <w:r w:rsidRPr="00D6757C">
              <w:rPr>
                <w:color w:val="000000" w:themeColor="text1"/>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r w:rsidRPr="00D6757C">
              <w:rPr>
                <w:color w:val="000000" w:themeColor="text1"/>
                <w:sz w:val="22"/>
                <w:szCs w:val="22"/>
              </w:rPr>
              <w:t>. Предлагаемый перечень уборочного инвентаря указывается участником закупки в заявке на участие в закупке в составе улучшенного предложения (при этом, уменьшение количества инвентаря – не допускается, увеличение количества - приветствуется)</w:t>
            </w:r>
          </w:p>
        </w:tc>
      </w:tr>
    </w:tbl>
    <w:p w14:paraId="355BC844" w14:textId="77777777" w:rsidR="00530D3B" w:rsidRPr="00D6757C" w:rsidRDefault="00530D3B" w:rsidP="00530D3B">
      <w:pPr>
        <w:spacing w:after="0" w:line="240" w:lineRule="atLeast"/>
        <w:contextualSpacing/>
        <w:rPr>
          <w:color w:val="000000" w:themeColor="text1"/>
          <w:sz w:val="22"/>
          <w:szCs w:val="22"/>
        </w:rPr>
      </w:pPr>
      <w:r w:rsidRPr="00D6757C">
        <w:rPr>
          <w:color w:val="000000" w:themeColor="text1"/>
          <w:sz w:val="22"/>
          <w:szCs w:val="22"/>
        </w:rPr>
        <w:t xml:space="preserve">      </w:t>
      </w:r>
    </w:p>
    <w:p w14:paraId="1D1EAA27" w14:textId="0A926795" w:rsidR="00530D3B" w:rsidRPr="00D6757C" w:rsidRDefault="00530D3B" w:rsidP="00530D3B">
      <w:pPr>
        <w:spacing w:after="0" w:line="240" w:lineRule="atLeast"/>
        <w:contextualSpacing/>
        <w:rPr>
          <w:color w:val="000000" w:themeColor="text1"/>
          <w:sz w:val="22"/>
          <w:szCs w:val="22"/>
        </w:rPr>
      </w:pPr>
      <w:r w:rsidRPr="00D6757C">
        <w:rPr>
          <w:color w:val="000000" w:themeColor="text1"/>
          <w:sz w:val="22"/>
          <w:szCs w:val="22"/>
        </w:rPr>
        <w:t xml:space="preserve">        4.4. Исполнитель оказывает услуги с приобретением за свой счет чистящих, моющих средств и расходных материалов согласно Таблице № 2 из расчета на один год (12 месяцев):</w:t>
      </w:r>
    </w:p>
    <w:p w14:paraId="3C725EA7" w14:textId="77777777" w:rsidR="00530D3B" w:rsidRPr="00D6757C" w:rsidRDefault="00530D3B" w:rsidP="00530D3B">
      <w:pPr>
        <w:spacing w:after="0" w:line="240" w:lineRule="atLeast"/>
        <w:ind w:firstLine="709"/>
        <w:contextualSpacing/>
        <w:rPr>
          <w:b/>
          <w:color w:val="000000" w:themeColor="text1"/>
          <w:sz w:val="22"/>
          <w:szCs w:val="22"/>
        </w:rPr>
      </w:pPr>
      <w:r w:rsidRPr="00D6757C">
        <w:rPr>
          <w:b/>
          <w:color w:val="000000" w:themeColor="text1"/>
          <w:sz w:val="22"/>
          <w:szCs w:val="22"/>
        </w:rPr>
        <w:t xml:space="preserve">                                                      </w:t>
      </w:r>
    </w:p>
    <w:p w14:paraId="0AA60743" w14:textId="77777777" w:rsidR="00530D3B" w:rsidRPr="00D6757C" w:rsidRDefault="00530D3B" w:rsidP="00530D3B">
      <w:pPr>
        <w:spacing w:after="0" w:line="240" w:lineRule="atLeast"/>
        <w:ind w:firstLine="709"/>
        <w:contextualSpacing/>
        <w:jc w:val="center"/>
        <w:rPr>
          <w:b/>
          <w:color w:val="000000" w:themeColor="text1"/>
          <w:sz w:val="22"/>
          <w:szCs w:val="22"/>
        </w:rPr>
      </w:pPr>
      <w:r w:rsidRPr="00D6757C">
        <w:rPr>
          <w:b/>
          <w:color w:val="000000" w:themeColor="text1"/>
          <w:sz w:val="22"/>
          <w:szCs w:val="22"/>
        </w:rPr>
        <w:t>Таблица №2. Чистящие и моющие средства, расходные материалы (из расчета на 12 месяцев).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6861"/>
        <w:gridCol w:w="992"/>
        <w:gridCol w:w="1531"/>
      </w:tblGrid>
      <w:tr w:rsidR="00530D3B" w:rsidRPr="00D6757C" w14:paraId="6837D029" w14:textId="77777777" w:rsidTr="00FC2D96">
        <w:trPr>
          <w:trHeight w:val="90"/>
        </w:trPr>
        <w:tc>
          <w:tcPr>
            <w:tcW w:w="647" w:type="dxa"/>
            <w:tcBorders>
              <w:top w:val="single" w:sz="4" w:space="0" w:color="auto"/>
              <w:left w:val="single" w:sz="4" w:space="0" w:color="auto"/>
              <w:bottom w:val="single" w:sz="4" w:space="0" w:color="auto"/>
              <w:right w:val="single" w:sz="4" w:space="0" w:color="auto"/>
            </w:tcBorders>
            <w:hideMark/>
          </w:tcPr>
          <w:p w14:paraId="1E71399C"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w:t>
            </w:r>
          </w:p>
        </w:tc>
        <w:tc>
          <w:tcPr>
            <w:tcW w:w="6861" w:type="dxa"/>
            <w:tcBorders>
              <w:top w:val="single" w:sz="4" w:space="0" w:color="auto"/>
              <w:left w:val="single" w:sz="4" w:space="0" w:color="auto"/>
              <w:bottom w:val="single" w:sz="4" w:space="0" w:color="auto"/>
              <w:right w:val="single" w:sz="4" w:space="0" w:color="auto"/>
            </w:tcBorders>
            <w:hideMark/>
          </w:tcPr>
          <w:p w14:paraId="78BBC5D9" w14:textId="77777777"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Наименование</w:t>
            </w:r>
          </w:p>
        </w:tc>
        <w:tc>
          <w:tcPr>
            <w:tcW w:w="992" w:type="dxa"/>
            <w:tcBorders>
              <w:top w:val="single" w:sz="4" w:space="0" w:color="auto"/>
              <w:left w:val="single" w:sz="4" w:space="0" w:color="auto"/>
              <w:bottom w:val="single" w:sz="4" w:space="0" w:color="auto"/>
              <w:right w:val="single" w:sz="4" w:space="0" w:color="auto"/>
            </w:tcBorders>
            <w:hideMark/>
          </w:tcPr>
          <w:p w14:paraId="56A20E2A" w14:textId="77777777" w:rsidR="00530D3B" w:rsidRPr="00D6757C" w:rsidRDefault="00530D3B" w:rsidP="00FC2D96">
            <w:pPr>
              <w:spacing w:after="0" w:line="240" w:lineRule="atLeast"/>
              <w:jc w:val="center"/>
              <w:rPr>
                <w:b/>
                <w:color w:val="000000" w:themeColor="text1"/>
                <w:sz w:val="22"/>
                <w:szCs w:val="22"/>
              </w:rPr>
            </w:pPr>
            <w:proofErr w:type="spellStart"/>
            <w:r w:rsidRPr="00D6757C">
              <w:rPr>
                <w:b/>
                <w:color w:val="000000" w:themeColor="text1"/>
                <w:sz w:val="22"/>
                <w:szCs w:val="22"/>
              </w:rPr>
              <w:t>Ед.изм</w:t>
            </w:r>
            <w:proofErr w:type="spellEnd"/>
          </w:p>
        </w:tc>
        <w:tc>
          <w:tcPr>
            <w:tcW w:w="1531" w:type="dxa"/>
            <w:tcBorders>
              <w:top w:val="single" w:sz="4" w:space="0" w:color="auto"/>
              <w:left w:val="single" w:sz="4" w:space="0" w:color="auto"/>
              <w:bottom w:val="single" w:sz="4" w:space="0" w:color="auto"/>
              <w:right w:val="single" w:sz="4" w:space="0" w:color="auto"/>
            </w:tcBorders>
            <w:hideMark/>
          </w:tcPr>
          <w:p w14:paraId="220656AC" w14:textId="77777777"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Кол-во</w:t>
            </w:r>
          </w:p>
        </w:tc>
      </w:tr>
      <w:tr w:rsidR="00530D3B" w:rsidRPr="00D6757C" w14:paraId="1C473666"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4039A04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w:t>
            </w:r>
          </w:p>
        </w:tc>
        <w:tc>
          <w:tcPr>
            <w:tcW w:w="6861" w:type="dxa"/>
            <w:tcBorders>
              <w:top w:val="single" w:sz="4" w:space="0" w:color="auto"/>
              <w:left w:val="single" w:sz="4" w:space="0" w:color="auto"/>
              <w:bottom w:val="single" w:sz="4" w:space="0" w:color="auto"/>
              <w:right w:val="single" w:sz="4" w:space="0" w:color="auto"/>
            </w:tcBorders>
            <w:hideMark/>
          </w:tcPr>
          <w:p w14:paraId="7DC635B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Средство для мытья посуды «</w:t>
            </w:r>
            <w:proofErr w:type="spellStart"/>
            <w:r w:rsidRPr="00D6757C">
              <w:rPr>
                <w:color w:val="000000" w:themeColor="text1"/>
                <w:sz w:val="22"/>
                <w:szCs w:val="22"/>
              </w:rPr>
              <w:t>Фери</w:t>
            </w:r>
            <w:proofErr w:type="spellEnd"/>
            <w:r w:rsidRPr="00D6757C">
              <w:rPr>
                <w:color w:val="000000" w:themeColor="text1"/>
                <w:sz w:val="22"/>
                <w:szCs w:val="22"/>
              </w:rPr>
              <w:t>» 500 мл</w:t>
            </w:r>
          </w:p>
        </w:tc>
        <w:tc>
          <w:tcPr>
            <w:tcW w:w="992" w:type="dxa"/>
            <w:tcBorders>
              <w:top w:val="single" w:sz="4" w:space="0" w:color="auto"/>
              <w:left w:val="single" w:sz="4" w:space="0" w:color="auto"/>
              <w:bottom w:val="single" w:sz="4" w:space="0" w:color="auto"/>
              <w:right w:val="single" w:sz="4" w:space="0" w:color="auto"/>
            </w:tcBorders>
            <w:hideMark/>
          </w:tcPr>
          <w:p w14:paraId="380734E6"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078534CC"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156</w:t>
            </w:r>
          </w:p>
        </w:tc>
      </w:tr>
      <w:tr w:rsidR="00530D3B" w:rsidRPr="00D6757C" w14:paraId="040A4E07"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72FEBB0C"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w:t>
            </w:r>
          </w:p>
        </w:tc>
        <w:tc>
          <w:tcPr>
            <w:tcW w:w="6861" w:type="dxa"/>
            <w:tcBorders>
              <w:top w:val="single" w:sz="4" w:space="0" w:color="auto"/>
              <w:left w:val="single" w:sz="4" w:space="0" w:color="auto"/>
              <w:bottom w:val="single" w:sz="4" w:space="0" w:color="auto"/>
              <w:right w:val="single" w:sz="4" w:space="0" w:color="auto"/>
            </w:tcBorders>
            <w:hideMark/>
          </w:tcPr>
          <w:p w14:paraId="315AACF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Средство для мытья стекол «Мистер Мускул» с курком 500 мл</w:t>
            </w:r>
          </w:p>
        </w:tc>
        <w:tc>
          <w:tcPr>
            <w:tcW w:w="992" w:type="dxa"/>
            <w:tcBorders>
              <w:top w:val="single" w:sz="4" w:space="0" w:color="auto"/>
              <w:left w:val="single" w:sz="4" w:space="0" w:color="auto"/>
              <w:bottom w:val="single" w:sz="4" w:space="0" w:color="auto"/>
              <w:right w:val="single" w:sz="4" w:space="0" w:color="auto"/>
            </w:tcBorders>
            <w:hideMark/>
          </w:tcPr>
          <w:p w14:paraId="7EA9CE33"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5358784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192</w:t>
            </w:r>
          </w:p>
        </w:tc>
      </w:tr>
      <w:tr w:rsidR="00530D3B" w:rsidRPr="00D6757C" w14:paraId="2D75B539"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A60120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w:t>
            </w:r>
          </w:p>
        </w:tc>
        <w:tc>
          <w:tcPr>
            <w:tcW w:w="6861" w:type="dxa"/>
            <w:tcBorders>
              <w:top w:val="single" w:sz="4" w:space="0" w:color="auto"/>
              <w:left w:val="single" w:sz="4" w:space="0" w:color="auto"/>
              <w:bottom w:val="single" w:sz="4" w:space="0" w:color="auto"/>
              <w:right w:val="single" w:sz="4" w:space="0" w:color="auto"/>
            </w:tcBorders>
            <w:hideMark/>
          </w:tcPr>
          <w:p w14:paraId="72A1365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Крем-мыло Красная Линия 240 мл</w:t>
            </w:r>
          </w:p>
        </w:tc>
        <w:tc>
          <w:tcPr>
            <w:tcW w:w="992" w:type="dxa"/>
            <w:tcBorders>
              <w:top w:val="single" w:sz="4" w:space="0" w:color="auto"/>
              <w:left w:val="single" w:sz="4" w:space="0" w:color="auto"/>
              <w:bottom w:val="single" w:sz="4" w:space="0" w:color="auto"/>
              <w:right w:val="single" w:sz="4" w:space="0" w:color="auto"/>
            </w:tcBorders>
            <w:hideMark/>
          </w:tcPr>
          <w:p w14:paraId="2DAE9B9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1E93F6F4"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97</w:t>
            </w:r>
          </w:p>
        </w:tc>
      </w:tr>
      <w:tr w:rsidR="00530D3B" w:rsidRPr="00D6757C" w14:paraId="4291B812"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7B6299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4.</w:t>
            </w:r>
          </w:p>
        </w:tc>
        <w:tc>
          <w:tcPr>
            <w:tcW w:w="6861" w:type="dxa"/>
            <w:tcBorders>
              <w:top w:val="single" w:sz="4" w:space="0" w:color="auto"/>
              <w:left w:val="single" w:sz="4" w:space="0" w:color="auto"/>
              <w:bottom w:val="single" w:sz="4" w:space="0" w:color="auto"/>
              <w:right w:val="single" w:sz="4" w:space="0" w:color="auto"/>
            </w:tcBorders>
            <w:hideMark/>
          </w:tcPr>
          <w:p w14:paraId="4266768C"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Мыло туалетное «</w:t>
            </w:r>
            <w:r w:rsidRPr="00D6757C">
              <w:rPr>
                <w:color w:val="000000" w:themeColor="text1"/>
                <w:sz w:val="22"/>
                <w:szCs w:val="22"/>
                <w:lang w:val="en-US"/>
              </w:rPr>
              <w:t>CAMAY</w:t>
            </w:r>
            <w:r w:rsidRPr="00D6757C">
              <w:rPr>
                <w:color w:val="000000" w:themeColor="text1"/>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14:paraId="6FDEB9E4"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4E8E424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240</w:t>
            </w:r>
          </w:p>
        </w:tc>
      </w:tr>
      <w:tr w:rsidR="00530D3B" w:rsidRPr="00D6757C" w14:paraId="69CDDB69"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6B4F644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5.</w:t>
            </w:r>
          </w:p>
        </w:tc>
        <w:tc>
          <w:tcPr>
            <w:tcW w:w="6861" w:type="dxa"/>
            <w:tcBorders>
              <w:top w:val="single" w:sz="4" w:space="0" w:color="auto"/>
              <w:left w:val="single" w:sz="4" w:space="0" w:color="auto"/>
              <w:bottom w:val="single" w:sz="4" w:space="0" w:color="auto"/>
              <w:right w:val="single" w:sz="4" w:space="0" w:color="auto"/>
            </w:tcBorders>
            <w:hideMark/>
          </w:tcPr>
          <w:p w14:paraId="5FC7CF0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Мыло хозяйственное</w:t>
            </w:r>
            <w:r w:rsidRPr="00D6757C">
              <w:rPr>
                <w:color w:val="000000" w:themeColor="text1"/>
                <w:sz w:val="22"/>
                <w:szCs w:val="22"/>
                <w:lang w:val="en-US"/>
              </w:rPr>
              <w:t xml:space="preserve"> 72% 300</w:t>
            </w:r>
            <w:proofErr w:type="spellStart"/>
            <w:r w:rsidRPr="00D6757C">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F5E903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39CF892A"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72</w:t>
            </w:r>
          </w:p>
        </w:tc>
      </w:tr>
      <w:tr w:rsidR="00530D3B" w:rsidRPr="00D6757C" w14:paraId="109AD07D"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9672C1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6.</w:t>
            </w:r>
          </w:p>
        </w:tc>
        <w:tc>
          <w:tcPr>
            <w:tcW w:w="6861" w:type="dxa"/>
            <w:tcBorders>
              <w:top w:val="single" w:sz="4" w:space="0" w:color="auto"/>
              <w:left w:val="single" w:sz="4" w:space="0" w:color="auto"/>
              <w:bottom w:val="single" w:sz="4" w:space="0" w:color="auto"/>
              <w:right w:val="single" w:sz="4" w:space="0" w:color="auto"/>
            </w:tcBorders>
            <w:hideMark/>
          </w:tcPr>
          <w:p w14:paraId="2613BCE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Мыло гостиничное 13 </w:t>
            </w:r>
            <w:proofErr w:type="spellStart"/>
            <w:r w:rsidRPr="00D6757C">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E43EE58"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6F1B97C8"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6000</w:t>
            </w:r>
          </w:p>
        </w:tc>
      </w:tr>
      <w:tr w:rsidR="00530D3B" w:rsidRPr="00D6757C" w14:paraId="66873797"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E3D169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7.</w:t>
            </w:r>
          </w:p>
        </w:tc>
        <w:tc>
          <w:tcPr>
            <w:tcW w:w="6861" w:type="dxa"/>
            <w:tcBorders>
              <w:top w:val="single" w:sz="4" w:space="0" w:color="auto"/>
              <w:left w:val="single" w:sz="4" w:space="0" w:color="auto"/>
              <w:bottom w:val="single" w:sz="4" w:space="0" w:color="auto"/>
              <w:right w:val="single" w:sz="4" w:space="0" w:color="auto"/>
            </w:tcBorders>
            <w:hideMark/>
          </w:tcPr>
          <w:p w14:paraId="2897734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Мыло жидкое 5л </w:t>
            </w:r>
          </w:p>
          <w:p w14:paraId="552DF98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«Вкусная косметика» с перламутром</w:t>
            </w:r>
          </w:p>
        </w:tc>
        <w:tc>
          <w:tcPr>
            <w:tcW w:w="992" w:type="dxa"/>
            <w:tcBorders>
              <w:top w:val="single" w:sz="4" w:space="0" w:color="auto"/>
              <w:left w:val="single" w:sz="4" w:space="0" w:color="auto"/>
              <w:bottom w:val="single" w:sz="4" w:space="0" w:color="auto"/>
              <w:right w:val="single" w:sz="4" w:space="0" w:color="auto"/>
            </w:tcBorders>
            <w:hideMark/>
          </w:tcPr>
          <w:p w14:paraId="5FCB8E1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1F1793A1"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60</w:t>
            </w:r>
          </w:p>
        </w:tc>
      </w:tr>
      <w:tr w:rsidR="00530D3B" w:rsidRPr="00D6757C" w14:paraId="28C32CE2"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6C6C8D3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8.</w:t>
            </w:r>
          </w:p>
        </w:tc>
        <w:tc>
          <w:tcPr>
            <w:tcW w:w="6861" w:type="dxa"/>
            <w:tcBorders>
              <w:top w:val="single" w:sz="4" w:space="0" w:color="auto"/>
              <w:left w:val="single" w:sz="4" w:space="0" w:color="auto"/>
              <w:bottom w:val="single" w:sz="4" w:space="0" w:color="auto"/>
              <w:right w:val="single" w:sz="4" w:space="0" w:color="auto"/>
            </w:tcBorders>
            <w:hideMark/>
          </w:tcPr>
          <w:p w14:paraId="1B7296B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Порошок «Дени Универсал» 400 </w:t>
            </w:r>
            <w:proofErr w:type="spellStart"/>
            <w:r w:rsidRPr="00D6757C">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60D414E"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158EF7C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120</w:t>
            </w:r>
          </w:p>
        </w:tc>
      </w:tr>
      <w:tr w:rsidR="00530D3B" w:rsidRPr="00D6757C" w14:paraId="76B449DE"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629DB36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9.</w:t>
            </w:r>
          </w:p>
        </w:tc>
        <w:tc>
          <w:tcPr>
            <w:tcW w:w="6861" w:type="dxa"/>
            <w:tcBorders>
              <w:top w:val="single" w:sz="4" w:space="0" w:color="auto"/>
              <w:left w:val="single" w:sz="4" w:space="0" w:color="auto"/>
              <w:bottom w:val="single" w:sz="4" w:space="0" w:color="auto"/>
              <w:right w:val="single" w:sz="4" w:space="0" w:color="auto"/>
            </w:tcBorders>
            <w:hideMark/>
          </w:tcPr>
          <w:p w14:paraId="56F8D72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Губка для посуды (10 штук в упаковке, «</w:t>
            </w:r>
            <w:r w:rsidRPr="00D6757C">
              <w:rPr>
                <w:color w:val="000000" w:themeColor="text1"/>
                <w:sz w:val="22"/>
                <w:szCs w:val="22"/>
                <w:lang w:val="en-US"/>
              </w:rPr>
              <w:t>Super</w:t>
            </w:r>
            <w:r w:rsidRPr="00D6757C">
              <w:rPr>
                <w:color w:val="000000" w:themeColor="text1"/>
                <w:sz w:val="22"/>
                <w:szCs w:val="22"/>
              </w:rPr>
              <w:t xml:space="preserve"> </w:t>
            </w:r>
            <w:r w:rsidRPr="00D6757C">
              <w:rPr>
                <w:color w:val="000000" w:themeColor="text1"/>
                <w:sz w:val="22"/>
                <w:szCs w:val="22"/>
                <w:lang w:val="en-US"/>
              </w:rPr>
              <w:t>Maxi</w:t>
            </w:r>
            <w:r w:rsidRPr="00D6757C">
              <w:rPr>
                <w:color w:val="000000" w:themeColor="text1"/>
                <w:sz w:val="22"/>
                <w:szCs w:val="22"/>
              </w:rPr>
              <w:t>» 90*65*35)</w:t>
            </w:r>
          </w:p>
        </w:tc>
        <w:tc>
          <w:tcPr>
            <w:tcW w:w="992" w:type="dxa"/>
            <w:tcBorders>
              <w:top w:val="single" w:sz="4" w:space="0" w:color="auto"/>
              <w:left w:val="single" w:sz="4" w:space="0" w:color="auto"/>
              <w:bottom w:val="single" w:sz="4" w:space="0" w:color="auto"/>
              <w:right w:val="single" w:sz="4" w:space="0" w:color="auto"/>
            </w:tcBorders>
            <w:hideMark/>
          </w:tcPr>
          <w:p w14:paraId="2361DCDD" w14:textId="77777777" w:rsidR="00530D3B" w:rsidRPr="00D6757C" w:rsidRDefault="00530D3B" w:rsidP="00FC2D96">
            <w:pPr>
              <w:spacing w:after="0" w:line="240" w:lineRule="atLeast"/>
              <w:jc w:val="center"/>
              <w:rPr>
                <w:color w:val="000000" w:themeColor="text1"/>
                <w:sz w:val="22"/>
                <w:szCs w:val="22"/>
              </w:rPr>
            </w:pPr>
            <w:proofErr w:type="spellStart"/>
            <w:r w:rsidRPr="00D6757C">
              <w:rPr>
                <w:color w:val="000000" w:themeColor="text1"/>
                <w:sz w:val="22"/>
                <w:szCs w:val="22"/>
              </w:rPr>
              <w:t>уп</w:t>
            </w:r>
            <w:proofErr w:type="spellEnd"/>
            <w:r w:rsidRPr="00D6757C">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14:paraId="7C62D5E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228</w:t>
            </w:r>
          </w:p>
        </w:tc>
      </w:tr>
      <w:tr w:rsidR="00530D3B" w:rsidRPr="00D6757C" w14:paraId="47A16C1E"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7D82B2C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10.</w:t>
            </w:r>
          </w:p>
        </w:tc>
        <w:tc>
          <w:tcPr>
            <w:tcW w:w="6861" w:type="dxa"/>
            <w:tcBorders>
              <w:top w:val="single" w:sz="4" w:space="0" w:color="auto"/>
              <w:left w:val="single" w:sz="4" w:space="0" w:color="auto"/>
              <w:bottom w:val="single" w:sz="4" w:space="0" w:color="auto"/>
              <w:right w:val="single" w:sz="4" w:space="0" w:color="auto"/>
            </w:tcBorders>
            <w:hideMark/>
          </w:tcPr>
          <w:p w14:paraId="1A1129C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Мешки для мусора «</w:t>
            </w:r>
            <w:proofErr w:type="spellStart"/>
            <w:r w:rsidRPr="00D6757C">
              <w:rPr>
                <w:color w:val="000000" w:themeColor="text1"/>
                <w:sz w:val="22"/>
                <w:szCs w:val="22"/>
              </w:rPr>
              <w:t>Крепак</w:t>
            </w:r>
            <w:proofErr w:type="spellEnd"/>
            <w:r w:rsidRPr="00D6757C">
              <w:rPr>
                <w:color w:val="000000" w:themeColor="text1"/>
                <w:sz w:val="22"/>
                <w:szCs w:val="22"/>
              </w:rPr>
              <w:t xml:space="preserve">», объем-30л (100 штук в рулоне) </w:t>
            </w:r>
          </w:p>
        </w:tc>
        <w:tc>
          <w:tcPr>
            <w:tcW w:w="992" w:type="dxa"/>
            <w:tcBorders>
              <w:top w:val="single" w:sz="4" w:space="0" w:color="auto"/>
              <w:left w:val="single" w:sz="4" w:space="0" w:color="auto"/>
              <w:bottom w:val="single" w:sz="4" w:space="0" w:color="auto"/>
              <w:right w:val="single" w:sz="4" w:space="0" w:color="auto"/>
            </w:tcBorders>
            <w:hideMark/>
          </w:tcPr>
          <w:p w14:paraId="1F7C74A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рулон</w:t>
            </w:r>
          </w:p>
        </w:tc>
        <w:tc>
          <w:tcPr>
            <w:tcW w:w="1531" w:type="dxa"/>
            <w:tcBorders>
              <w:top w:val="single" w:sz="4" w:space="0" w:color="auto"/>
              <w:left w:val="single" w:sz="4" w:space="0" w:color="auto"/>
              <w:bottom w:val="single" w:sz="4" w:space="0" w:color="auto"/>
              <w:right w:val="single" w:sz="4" w:space="0" w:color="auto"/>
            </w:tcBorders>
            <w:hideMark/>
          </w:tcPr>
          <w:p w14:paraId="0494482C"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1640</w:t>
            </w:r>
          </w:p>
        </w:tc>
      </w:tr>
      <w:tr w:rsidR="00530D3B" w:rsidRPr="00D6757C" w14:paraId="423617EE"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6BD943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11.</w:t>
            </w:r>
          </w:p>
        </w:tc>
        <w:tc>
          <w:tcPr>
            <w:tcW w:w="6861" w:type="dxa"/>
            <w:tcBorders>
              <w:top w:val="single" w:sz="4" w:space="0" w:color="auto"/>
              <w:left w:val="single" w:sz="4" w:space="0" w:color="auto"/>
              <w:bottom w:val="single" w:sz="4" w:space="0" w:color="auto"/>
              <w:right w:val="single" w:sz="4" w:space="0" w:color="auto"/>
            </w:tcBorders>
            <w:hideMark/>
          </w:tcPr>
          <w:p w14:paraId="01EBC93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Мешки для мусора ПВД повышенной прочности, объем-  </w:t>
            </w:r>
            <w:smartTag w:uri="urn:schemas-microsoft-com:office:smarttags" w:element="metricconverter">
              <w:smartTagPr>
                <w:attr w:name="ProductID" w:val="120 л"/>
              </w:smartTagPr>
              <w:r w:rsidRPr="00D6757C">
                <w:rPr>
                  <w:color w:val="000000" w:themeColor="text1"/>
                  <w:sz w:val="22"/>
                  <w:szCs w:val="22"/>
                </w:rPr>
                <w:t>120 л</w:t>
              </w:r>
            </w:smartTag>
            <w:r w:rsidRPr="00D6757C">
              <w:rPr>
                <w:color w:val="000000" w:themeColor="text1"/>
                <w:sz w:val="22"/>
                <w:szCs w:val="22"/>
              </w:rPr>
              <w:t xml:space="preserve"> (100 штук в пачке, 70*110)</w:t>
            </w:r>
          </w:p>
        </w:tc>
        <w:tc>
          <w:tcPr>
            <w:tcW w:w="992" w:type="dxa"/>
            <w:tcBorders>
              <w:top w:val="single" w:sz="4" w:space="0" w:color="auto"/>
              <w:left w:val="single" w:sz="4" w:space="0" w:color="auto"/>
              <w:bottom w:val="single" w:sz="4" w:space="0" w:color="auto"/>
              <w:right w:val="single" w:sz="4" w:space="0" w:color="auto"/>
            </w:tcBorders>
            <w:hideMark/>
          </w:tcPr>
          <w:p w14:paraId="4D93F90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пачка</w:t>
            </w:r>
          </w:p>
        </w:tc>
        <w:tc>
          <w:tcPr>
            <w:tcW w:w="1531" w:type="dxa"/>
            <w:tcBorders>
              <w:top w:val="single" w:sz="4" w:space="0" w:color="auto"/>
              <w:left w:val="single" w:sz="4" w:space="0" w:color="auto"/>
              <w:bottom w:val="single" w:sz="4" w:space="0" w:color="auto"/>
              <w:right w:val="single" w:sz="4" w:space="0" w:color="auto"/>
            </w:tcBorders>
          </w:tcPr>
          <w:p w14:paraId="40C599E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230</w:t>
            </w:r>
          </w:p>
          <w:p w14:paraId="77ACFB6A" w14:textId="77777777" w:rsidR="00530D3B" w:rsidRPr="00D6757C" w:rsidRDefault="00530D3B" w:rsidP="00FC2D96">
            <w:pPr>
              <w:spacing w:after="0" w:line="240" w:lineRule="atLeast"/>
              <w:jc w:val="center"/>
              <w:rPr>
                <w:color w:val="000000" w:themeColor="text1"/>
                <w:sz w:val="22"/>
                <w:szCs w:val="22"/>
              </w:rPr>
            </w:pPr>
          </w:p>
        </w:tc>
      </w:tr>
      <w:tr w:rsidR="00530D3B" w:rsidRPr="00D6757C" w14:paraId="24896279"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3040DA3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12.</w:t>
            </w:r>
          </w:p>
        </w:tc>
        <w:tc>
          <w:tcPr>
            <w:tcW w:w="6861" w:type="dxa"/>
            <w:tcBorders>
              <w:top w:val="single" w:sz="4" w:space="0" w:color="auto"/>
              <w:left w:val="single" w:sz="4" w:space="0" w:color="auto"/>
              <w:bottom w:val="single" w:sz="4" w:space="0" w:color="auto"/>
              <w:right w:val="single" w:sz="4" w:space="0" w:color="auto"/>
            </w:tcBorders>
            <w:hideMark/>
          </w:tcPr>
          <w:p w14:paraId="42FFE77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Порошок чистящий «Пемолюкс», 500 </w:t>
            </w:r>
            <w:proofErr w:type="spellStart"/>
            <w:r w:rsidRPr="00D6757C">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E5E98C3"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3E177251"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270</w:t>
            </w:r>
          </w:p>
        </w:tc>
      </w:tr>
      <w:tr w:rsidR="00530D3B" w:rsidRPr="00D6757C" w14:paraId="730DC4F1"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459375A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13.</w:t>
            </w:r>
          </w:p>
        </w:tc>
        <w:tc>
          <w:tcPr>
            <w:tcW w:w="6861" w:type="dxa"/>
            <w:tcBorders>
              <w:top w:val="single" w:sz="4" w:space="0" w:color="auto"/>
              <w:left w:val="single" w:sz="4" w:space="0" w:color="auto"/>
              <w:bottom w:val="single" w:sz="4" w:space="0" w:color="auto"/>
              <w:right w:val="single" w:sz="4" w:space="0" w:color="auto"/>
            </w:tcBorders>
            <w:hideMark/>
          </w:tcPr>
          <w:p w14:paraId="45155C4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Средство для удаления ржавчины «</w:t>
            </w:r>
            <w:proofErr w:type="spellStart"/>
            <w:r w:rsidRPr="00D6757C">
              <w:rPr>
                <w:color w:val="000000" w:themeColor="text1"/>
                <w:sz w:val="22"/>
                <w:szCs w:val="22"/>
              </w:rPr>
              <w:t>Санокс</w:t>
            </w:r>
            <w:proofErr w:type="spellEnd"/>
            <w:r w:rsidRPr="00D6757C">
              <w:rPr>
                <w:color w:val="000000" w:themeColor="text1"/>
                <w:sz w:val="22"/>
                <w:szCs w:val="22"/>
              </w:rPr>
              <w:t xml:space="preserve"> – гель» 750 мл</w:t>
            </w:r>
          </w:p>
        </w:tc>
        <w:tc>
          <w:tcPr>
            <w:tcW w:w="992" w:type="dxa"/>
            <w:tcBorders>
              <w:top w:val="single" w:sz="4" w:space="0" w:color="auto"/>
              <w:left w:val="single" w:sz="4" w:space="0" w:color="auto"/>
              <w:bottom w:val="single" w:sz="4" w:space="0" w:color="auto"/>
              <w:right w:val="single" w:sz="4" w:space="0" w:color="auto"/>
            </w:tcBorders>
            <w:hideMark/>
          </w:tcPr>
          <w:p w14:paraId="5F8152F3"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14:paraId="7F582198"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106</w:t>
            </w:r>
          </w:p>
        </w:tc>
      </w:tr>
      <w:tr w:rsidR="00530D3B" w:rsidRPr="00D6757C" w14:paraId="6462712B"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72495426"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14.</w:t>
            </w:r>
          </w:p>
        </w:tc>
        <w:tc>
          <w:tcPr>
            <w:tcW w:w="6861" w:type="dxa"/>
            <w:tcBorders>
              <w:top w:val="single" w:sz="4" w:space="0" w:color="auto"/>
              <w:left w:val="single" w:sz="4" w:space="0" w:color="auto"/>
              <w:bottom w:val="single" w:sz="4" w:space="0" w:color="auto"/>
              <w:right w:val="single" w:sz="4" w:space="0" w:color="auto"/>
            </w:tcBorders>
            <w:hideMark/>
          </w:tcPr>
          <w:p w14:paraId="022E26B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Гель чистящий «Комет-гель» 500 мл</w:t>
            </w:r>
          </w:p>
        </w:tc>
        <w:tc>
          <w:tcPr>
            <w:tcW w:w="992" w:type="dxa"/>
            <w:tcBorders>
              <w:top w:val="single" w:sz="4" w:space="0" w:color="auto"/>
              <w:left w:val="single" w:sz="4" w:space="0" w:color="auto"/>
              <w:bottom w:val="single" w:sz="4" w:space="0" w:color="auto"/>
              <w:right w:val="single" w:sz="4" w:space="0" w:color="auto"/>
            </w:tcBorders>
            <w:hideMark/>
          </w:tcPr>
          <w:p w14:paraId="3F9056D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14:paraId="1F60ECA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96</w:t>
            </w:r>
          </w:p>
        </w:tc>
      </w:tr>
      <w:tr w:rsidR="00530D3B" w:rsidRPr="00D6757C" w14:paraId="03093621"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2F9C5D8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15.</w:t>
            </w:r>
          </w:p>
        </w:tc>
        <w:tc>
          <w:tcPr>
            <w:tcW w:w="6861" w:type="dxa"/>
            <w:tcBorders>
              <w:top w:val="single" w:sz="4" w:space="0" w:color="auto"/>
              <w:left w:val="single" w:sz="4" w:space="0" w:color="auto"/>
              <w:bottom w:val="single" w:sz="4" w:space="0" w:color="auto"/>
              <w:right w:val="single" w:sz="4" w:space="0" w:color="auto"/>
            </w:tcBorders>
            <w:hideMark/>
          </w:tcPr>
          <w:p w14:paraId="1CBDEFB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Порошок чистящий «Комет», 500 </w:t>
            </w:r>
            <w:proofErr w:type="spellStart"/>
            <w:r w:rsidRPr="00D6757C">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DA34016"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банка</w:t>
            </w:r>
          </w:p>
        </w:tc>
        <w:tc>
          <w:tcPr>
            <w:tcW w:w="1531" w:type="dxa"/>
            <w:tcBorders>
              <w:top w:val="single" w:sz="4" w:space="0" w:color="auto"/>
              <w:left w:val="single" w:sz="4" w:space="0" w:color="auto"/>
              <w:bottom w:val="single" w:sz="4" w:space="0" w:color="auto"/>
              <w:right w:val="single" w:sz="4" w:space="0" w:color="auto"/>
            </w:tcBorders>
            <w:hideMark/>
          </w:tcPr>
          <w:p w14:paraId="3ADE73B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96</w:t>
            </w:r>
          </w:p>
        </w:tc>
      </w:tr>
      <w:tr w:rsidR="00530D3B" w:rsidRPr="00D6757C" w14:paraId="7260E30D"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36E47E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16.</w:t>
            </w:r>
          </w:p>
        </w:tc>
        <w:tc>
          <w:tcPr>
            <w:tcW w:w="6861" w:type="dxa"/>
            <w:tcBorders>
              <w:top w:val="single" w:sz="4" w:space="0" w:color="auto"/>
              <w:left w:val="single" w:sz="4" w:space="0" w:color="auto"/>
              <w:bottom w:val="single" w:sz="4" w:space="0" w:color="auto"/>
              <w:right w:val="single" w:sz="4" w:space="0" w:color="auto"/>
            </w:tcBorders>
            <w:hideMark/>
          </w:tcPr>
          <w:p w14:paraId="08C8964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Чистящее средство «Доместос», 1 литр</w:t>
            </w:r>
          </w:p>
        </w:tc>
        <w:tc>
          <w:tcPr>
            <w:tcW w:w="992" w:type="dxa"/>
            <w:tcBorders>
              <w:top w:val="single" w:sz="4" w:space="0" w:color="auto"/>
              <w:left w:val="single" w:sz="4" w:space="0" w:color="auto"/>
              <w:bottom w:val="single" w:sz="4" w:space="0" w:color="auto"/>
              <w:right w:val="single" w:sz="4" w:space="0" w:color="auto"/>
            </w:tcBorders>
            <w:hideMark/>
          </w:tcPr>
          <w:p w14:paraId="1239DEDD"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14:paraId="5127792F"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420</w:t>
            </w:r>
          </w:p>
        </w:tc>
      </w:tr>
      <w:tr w:rsidR="00530D3B" w:rsidRPr="00D6757C" w14:paraId="68D56D39"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09F367E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17.</w:t>
            </w:r>
          </w:p>
        </w:tc>
        <w:tc>
          <w:tcPr>
            <w:tcW w:w="6861" w:type="dxa"/>
            <w:tcBorders>
              <w:top w:val="single" w:sz="4" w:space="0" w:color="auto"/>
              <w:left w:val="single" w:sz="4" w:space="0" w:color="auto"/>
              <w:bottom w:val="single" w:sz="4" w:space="0" w:color="auto"/>
              <w:right w:val="single" w:sz="4" w:space="0" w:color="auto"/>
            </w:tcBorders>
            <w:hideMark/>
          </w:tcPr>
          <w:p w14:paraId="59E5DE4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Чистящее средство «</w:t>
            </w:r>
            <w:proofErr w:type="spellStart"/>
            <w:r w:rsidRPr="00D6757C">
              <w:rPr>
                <w:color w:val="000000" w:themeColor="text1"/>
                <w:sz w:val="22"/>
                <w:szCs w:val="22"/>
              </w:rPr>
              <w:t>Сиф</w:t>
            </w:r>
            <w:proofErr w:type="spellEnd"/>
            <w:r w:rsidRPr="00D6757C">
              <w:rPr>
                <w:color w:val="000000" w:themeColor="text1"/>
                <w:sz w:val="22"/>
                <w:szCs w:val="22"/>
              </w:rPr>
              <w:t xml:space="preserve">» - крем, 400 </w:t>
            </w:r>
            <w:proofErr w:type="spellStart"/>
            <w:r w:rsidRPr="00D6757C">
              <w:rPr>
                <w:color w:val="000000" w:themeColor="text1"/>
                <w:sz w:val="22"/>
                <w:szCs w:val="22"/>
              </w:rPr>
              <w:t>гр</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628C85E8"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14:paraId="43F9FFC1"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12</w:t>
            </w:r>
          </w:p>
        </w:tc>
      </w:tr>
      <w:tr w:rsidR="00530D3B" w:rsidRPr="00D6757C" w14:paraId="0C9E3491"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5ECC02F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18.</w:t>
            </w:r>
          </w:p>
        </w:tc>
        <w:tc>
          <w:tcPr>
            <w:tcW w:w="6861" w:type="dxa"/>
            <w:tcBorders>
              <w:top w:val="single" w:sz="4" w:space="0" w:color="auto"/>
              <w:left w:val="single" w:sz="4" w:space="0" w:color="auto"/>
              <w:bottom w:val="single" w:sz="4" w:space="0" w:color="auto"/>
              <w:right w:val="single" w:sz="4" w:space="0" w:color="auto"/>
            </w:tcBorders>
            <w:hideMark/>
          </w:tcPr>
          <w:p w14:paraId="5399AC3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Средство для мытья полов «Мистер Пропер», 1 литр</w:t>
            </w:r>
          </w:p>
        </w:tc>
        <w:tc>
          <w:tcPr>
            <w:tcW w:w="992" w:type="dxa"/>
            <w:tcBorders>
              <w:top w:val="single" w:sz="4" w:space="0" w:color="auto"/>
              <w:left w:val="single" w:sz="4" w:space="0" w:color="auto"/>
              <w:bottom w:val="single" w:sz="4" w:space="0" w:color="auto"/>
              <w:right w:val="single" w:sz="4" w:space="0" w:color="auto"/>
            </w:tcBorders>
            <w:hideMark/>
          </w:tcPr>
          <w:p w14:paraId="4970C3EC"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бут.</w:t>
            </w:r>
          </w:p>
        </w:tc>
        <w:tc>
          <w:tcPr>
            <w:tcW w:w="1531" w:type="dxa"/>
            <w:tcBorders>
              <w:top w:val="single" w:sz="4" w:space="0" w:color="auto"/>
              <w:left w:val="single" w:sz="4" w:space="0" w:color="auto"/>
              <w:bottom w:val="single" w:sz="4" w:space="0" w:color="auto"/>
              <w:right w:val="single" w:sz="4" w:space="0" w:color="auto"/>
            </w:tcBorders>
            <w:hideMark/>
          </w:tcPr>
          <w:p w14:paraId="06191DF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152</w:t>
            </w:r>
          </w:p>
        </w:tc>
      </w:tr>
      <w:tr w:rsidR="00530D3B" w:rsidRPr="00D6757C" w14:paraId="6619C443"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2C5350E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19.</w:t>
            </w:r>
          </w:p>
        </w:tc>
        <w:tc>
          <w:tcPr>
            <w:tcW w:w="6861" w:type="dxa"/>
            <w:tcBorders>
              <w:top w:val="single" w:sz="4" w:space="0" w:color="auto"/>
              <w:left w:val="single" w:sz="4" w:space="0" w:color="auto"/>
              <w:bottom w:val="single" w:sz="4" w:space="0" w:color="auto"/>
              <w:right w:val="single" w:sz="4" w:space="0" w:color="auto"/>
            </w:tcBorders>
            <w:hideMark/>
          </w:tcPr>
          <w:p w14:paraId="1352960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Туалетная бумага Сыктывкарская 52 м</w:t>
            </w:r>
          </w:p>
        </w:tc>
        <w:tc>
          <w:tcPr>
            <w:tcW w:w="992" w:type="dxa"/>
            <w:tcBorders>
              <w:top w:val="single" w:sz="4" w:space="0" w:color="auto"/>
              <w:left w:val="single" w:sz="4" w:space="0" w:color="auto"/>
              <w:bottom w:val="single" w:sz="4" w:space="0" w:color="auto"/>
              <w:right w:val="single" w:sz="4" w:space="0" w:color="auto"/>
            </w:tcBorders>
            <w:hideMark/>
          </w:tcPr>
          <w:p w14:paraId="6252D05A"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1E0FFAE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5328</w:t>
            </w:r>
          </w:p>
        </w:tc>
      </w:tr>
      <w:tr w:rsidR="00530D3B" w:rsidRPr="00D6757C" w14:paraId="3DE905A3"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058B35B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20.</w:t>
            </w:r>
          </w:p>
        </w:tc>
        <w:tc>
          <w:tcPr>
            <w:tcW w:w="6861" w:type="dxa"/>
            <w:tcBorders>
              <w:top w:val="single" w:sz="4" w:space="0" w:color="auto"/>
              <w:left w:val="single" w:sz="4" w:space="0" w:color="auto"/>
              <w:bottom w:val="single" w:sz="4" w:space="0" w:color="auto"/>
              <w:right w:val="single" w:sz="4" w:space="0" w:color="auto"/>
            </w:tcBorders>
            <w:hideMark/>
          </w:tcPr>
          <w:p w14:paraId="4897FB6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Туалетная бумага </w:t>
            </w:r>
            <w:r w:rsidRPr="00D6757C">
              <w:rPr>
                <w:color w:val="000000" w:themeColor="text1"/>
                <w:sz w:val="22"/>
                <w:szCs w:val="22"/>
                <w:lang w:val="en-US"/>
              </w:rPr>
              <w:t>ZEWA</w:t>
            </w:r>
            <w:r w:rsidRPr="00D6757C">
              <w:rPr>
                <w:color w:val="000000" w:themeColor="text1"/>
                <w:sz w:val="22"/>
                <w:szCs w:val="22"/>
              </w:rPr>
              <w:t xml:space="preserve"> 3-сл. 8 </w:t>
            </w:r>
            <w:proofErr w:type="spellStart"/>
            <w:r w:rsidRPr="00D6757C">
              <w:rPr>
                <w:color w:val="000000" w:themeColor="text1"/>
                <w:sz w:val="22"/>
                <w:szCs w:val="22"/>
              </w:rPr>
              <w:t>рул</w:t>
            </w:r>
            <w:proofErr w:type="spellEnd"/>
            <w:r w:rsidRPr="00D6757C">
              <w:rPr>
                <w:color w:val="000000" w:themeColor="text1"/>
                <w:sz w:val="22"/>
                <w:szCs w:val="22"/>
              </w:rPr>
              <w:t>/</w:t>
            </w:r>
            <w:proofErr w:type="spellStart"/>
            <w:r w:rsidRPr="00D6757C">
              <w:rPr>
                <w:color w:val="000000" w:themeColor="text1"/>
                <w:sz w:val="22"/>
                <w:szCs w:val="22"/>
              </w:rPr>
              <w:t>уп</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99577EA" w14:textId="77777777" w:rsidR="00530D3B" w:rsidRPr="00D6757C" w:rsidRDefault="00530D3B" w:rsidP="00FC2D96">
            <w:pPr>
              <w:spacing w:after="0" w:line="240" w:lineRule="atLeast"/>
              <w:jc w:val="center"/>
              <w:rPr>
                <w:color w:val="000000" w:themeColor="text1"/>
                <w:sz w:val="22"/>
                <w:szCs w:val="22"/>
              </w:rPr>
            </w:pPr>
            <w:proofErr w:type="spellStart"/>
            <w:r w:rsidRPr="00D6757C">
              <w:rPr>
                <w:color w:val="000000" w:themeColor="text1"/>
                <w:sz w:val="22"/>
                <w:szCs w:val="22"/>
              </w:rPr>
              <w:t>уп</w:t>
            </w:r>
            <w:proofErr w:type="spellEnd"/>
            <w:r w:rsidRPr="00D6757C">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14:paraId="46261463"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264</w:t>
            </w:r>
          </w:p>
        </w:tc>
      </w:tr>
      <w:tr w:rsidR="00530D3B" w:rsidRPr="00D6757C" w14:paraId="14272674"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2F8A18B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21.</w:t>
            </w:r>
          </w:p>
        </w:tc>
        <w:tc>
          <w:tcPr>
            <w:tcW w:w="6861" w:type="dxa"/>
            <w:tcBorders>
              <w:top w:val="single" w:sz="4" w:space="0" w:color="auto"/>
              <w:left w:val="single" w:sz="4" w:space="0" w:color="auto"/>
              <w:bottom w:val="single" w:sz="4" w:space="0" w:color="auto"/>
              <w:right w:val="single" w:sz="4" w:space="0" w:color="auto"/>
            </w:tcBorders>
            <w:hideMark/>
          </w:tcPr>
          <w:p w14:paraId="5FE3819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Салфетка /</w:t>
            </w:r>
            <w:r w:rsidRPr="00D6757C">
              <w:rPr>
                <w:color w:val="000000" w:themeColor="text1"/>
                <w:sz w:val="22"/>
                <w:szCs w:val="22"/>
                <w:lang w:val="en-US"/>
              </w:rPr>
              <w:t>DUNI</w:t>
            </w:r>
            <w:r w:rsidRPr="00D6757C">
              <w:rPr>
                <w:color w:val="000000" w:themeColor="text1"/>
                <w:sz w:val="22"/>
                <w:szCs w:val="22"/>
              </w:rPr>
              <w:t>/ 24*24 (3-х слойная 20 шт., цвет белый, синий)</w:t>
            </w:r>
          </w:p>
        </w:tc>
        <w:tc>
          <w:tcPr>
            <w:tcW w:w="992" w:type="dxa"/>
            <w:tcBorders>
              <w:top w:val="single" w:sz="4" w:space="0" w:color="auto"/>
              <w:left w:val="single" w:sz="4" w:space="0" w:color="auto"/>
              <w:bottom w:val="single" w:sz="4" w:space="0" w:color="auto"/>
              <w:right w:val="single" w:sz="4" w:space="0" w:color="auto"/>
            </w:tcBorders>
            <w:hideMark/>
          </w:tcPr>
          <w:p w14:paraId="35EF7EE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3FE375B3"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94</w:t>
            </w:r>
          </w:p>
        </w:tc>
      </w:tr>
      <w:tr w:rsidR="00530D3B" w:rsidRPr="00D6757C" w14:paraId="56AB73A9"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3CFADC2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22.</w:t>
            </w:r>
          </w:p>
        </w:tc>
        <w:tc>
          <w:tcPr>
            <w:tcW w:w="6861" w:type="dxa"/>
            <w:tcBorders>
              <w:top w:val="single" w:sz="4" w:space="0" w:color="auto"/>
              <w:left w:val="single" w:sz="4" w:space="0" w:color="auto"/>
              <w:bottom w:val="single" w:sz="4" w:space="0" w:color="auto"/>
              <w:right w:val="single" w:sz="4" w:space="0" w:color="auto"/>
            </w:tcBorders>
            <w:hideMark/>
          </w:tcPr>
          <w:p w14:paraId="7EDB830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Салфетка 33*33 (2-х слойная 20 шт. в пачке, цвет белый)</w:t>
            </w:r>
          </w:p>
        </w:tc>
        <w:tc>
          <w:tcPr>
            <w:tcW w:w="992" w:type="dxa"/>
            <w:tcBorders>
              <w:top w:val="single" w:sz="4" w:space="0" w:color="auto"/>
              <w:left w:val="single" w:sz="4" w:space="0" w:color="auto"/>
              <w:bottom w:val="single" w:sz="4" w:space="0" w:color="auto"/>
              <w:right w:val="single" w:sz="4" w:space="0" w:color="auto"/>
            </w:tcBorders>
            <w:hideMark/>
          </w:tcPr>
          <w:p w14:paraId="463D8CDD"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пачек</w:t>
            </w:r>
          </w:p>
        </w:tc>
        <w:tc>
          <w:tcPr>
            <w:tcW w:w="1531" w:type="dxa"/>
            <w:tcBorders>
              <w:top w:val="single" w:sz="4" w:space="0" w:color="auto"/>
              <w:left w:val="single" w:sz="4" w:space="0" w:color="auto"/>
              <w:bottom w:val="single" w:sz="4" w:space="0" w:color="auto"/>
              <w:right w:val="single" w:sz="4" w:space="0" w:color="auto"/>
            </w:tcBorders>
            <w:hideMark/>
          </w:tcPr>
          <w:p w14:paraId="4251C97C"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154</w:t>
            </w:r>
          </w:p>
        </w:tc>
      </w:tr>
      <w:tr w:rsidR="00530D3B" w:rsidRPr="00D6757C" w14:paraId="11482971"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0A80FD8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23.</w:t>
            </w:r>
          </w:p>
        </w:tc>
        <w:tc>
          <w:tcPr>
            <w:tcW w:w="6861" w:type="dxa"/>
            <w:tcBorders>
              <w:top w:val="single" w:sz="4" w:space="0" w:color="auto"/>
              <w:left w:val="single" w:sz="4" w:space="0" w:color="auto"/>
              <w:bottom w:val="single" w:sz="4" w:space="0" w:color="auto"/>
              <w:right w:val="single" w:sz="4" w:space="0" w:color="auto"/>
            </w:tcBorders>
            <w:hideMark/>
          </w:tcPr>
          <w:p w14:paraId="118AE36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Салфетка для уборки «Домашняя» (3 шт. в упаковке, вискоза, 35*38)</w:t>
            </w:r>
          </w:p>
        </w:tc>
        <w:tc>
          <w:tcPr>
            <w:tcW w:w="992" w:type="dxa"/>
            <w:tcBorders>
              <w:top w:val="single" w:sz="4" w:space="0" w:color="auto"/>
              <w:left w:val="single" w:sz="4" w:space="0" w:color="auto"/>
              <w:bottom w:val="single" w:sz="4" w:space="0" w:color="auto"/>
              <w:right w:val="single" w:sz="4" w:space="0" w:color="auto"/>
            </w:tcBorders>
            <w:hideMark/>
          </w:tcPr>
          <w:p w14:paraId="1843E66E" w14:textId="77777777" w:rsidR="00530D3B" w:rsidRPr="00D6757C" w:rsidRDefault="00530D3B" w:rsidP="00FC2D96">
            <w:pPr>
              <w:spacing w:after="0" w:line="240" w:lineRule="atLeast"/>
              <w:jc w:val="center"/>
              <w:rPr>
                <w:color w:val="000000" w:themeColor="text1"/>
                <w:sz w:val="22"/>
                <w:szCs w:val="22"/>
              </w:rPr>
            </w:pPr>
            <w:proofErr w:type="spellStart"/>
            <w:r w:rsidRPr="00D6757C">
              <w:rPr>
                <w:color w:val="000000" w:themeColor="text1"/>
                <w:sz w:val="22"/>
                <w:szCs w:val="22"/>
              </w:rPr>
              <w:t>уп</w:t>
            </w:r>
            <w:proofErr w:type="spellEnd"/>
            <w:r w:rsidRPr="00D6757C">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14:paraId="7FEBB9E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136</w:t>
            </w:r>
          </w:p>
        </w:tc>
      </w:tr>
      <w:tr w:rsidR="00530D3B" w:rsidRPr="00D6757C" w14:paraId="4CC5184B"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86A890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24.</w:t>
            </w:r>
          </w:p>
        </w:tc>
        <w:tc>
          <w:tcPr>
            <w:tcW w:w="6861" w:type="dxa"/>
            <w:tcBorders>
              <w:top w:val="single" w:sz="4" w:space="0" w:color="auto"/>
              <w:left w:val="single" w:sz="4" w:space="0" w:color="auto"/>
              <w:bottom w:val="single" w:sz="4" w:space="0" w:color="auto"/>
              <w:right w:val="single" w:sz="4" w:space="0" w:color="auto"/>
            </w:tcBorders>
            <w:hideMark/>
          </w:tcPr>
          <w:p w14:paraId="4A17952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Салфетка для уборки </w:t>
            </w:r>
            <w:proofErr w:type="spellStart"/>
            <w:r w:rsidRPr="00D6757C">
              <w:rPr>
                <w:color w:val="000000" w:themeColor="text1"/>
                <w:sz w:val="22"/>
                <w:szCs w:val="22"/>
              </w:rPr>
              <w:t>супервпитывающая</w:t>
            </w:r>
            <w:proofErr w:type="spellEnd"/>
            <w:r w:rsidRPr="00D6757C">
              <w:rPr>
                <w:color w:val="000000" w:themeColor="text1"/>
                <w:sz w:val="22"/>
                <w:szCs w:val="22"/>
              </w:rPr>
              <w:t xml:space="preserve"> (микрофибра 30*30), 3 штуки в упаковке</w:t>
            </w:r>
          </w:p>
        </w:tc>
        <w:tc>
          <w:tcPr>
            <w:tcW w:w="992" w:type="dxa"/>
            <w:tcBorders>
              <w:top w:val="single" w:sz="4" w:space="0" w:color="auto"/>
              <w:left w:val="single" w:sz="4" w:space="0" w:color="auto"/>
              <w:bottom w:val="single" w:sz="4" w:space="0" w:color="auto"/>
              <w:right w:val="single" w:sz="4" w:space="0" w:color="auto"/>
            </w:tcBorders>
            <w:hideMark/>
          </w:tcPr>
          <w:p w14:paraId="05C0E6B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545E9D4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132</w:t>
            </w:r>
          </w:p>
        </w:tc>
      </w:tr>
      <w:tr w:rsidR="00530D3B" w:rsidRPr="00D6757C" w14:paraId="2ED3A32E"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4041CB1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25.</w:t>
            </w:r>
          </w:p>
        </w:tc>
        <w:tc>
          <w:tcPr>
            <w:tcW w:w="6861" w:type="dxa"/>
            <w:tcBorders>
              <w:top w:val="single" w:sz="4" w:space="0" w:color="auto"/>
              <w:left w:val="single" w:sz="4" w:space="0" w:color="auto"/>
              <w:bottom w:val="single" w:sz="4" w:space="0" w:color="auto"/>
              <w:right w:val="single" w:sz="4" w:space="0" w:color="auto"/>
            </w:tcBorders>
            <w:hideMark/>
          </w:tcPr>
          <w:p w14:paraId="3719F78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Освежитель воздуха 300 мл</w:t>
            </w:r>
          </w:p>
        </w:tc>
        <w:tc>
          <w:tcPr>
            <w:tcW w:w="992" w:type="dxa"/>
            <w:tcBorders>
              <w:top w:val="single" w:sz="4" w:space="0" w:color="auto"/>
              <w:left w:val="single" w:sz="4" w:space="0" w:color="auto"/>
              <w:bottom w:val="single" w:sz="4" w:space="0" w:color="auto"/>
              <w:right w:val="single" w:sz="4" w:space="0" w:color="auto"/>
            </w:tcBorders>
            <w:hideMark/>
          </w:tcPr>
          <w:p w14:paraId="7A3976F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0994DC4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200</w:t>
            </w:r>
          </w:p>
        </w:tc>
      </w:tr>
      <w:tr w:rsidR="00530D3B" w:rsidRPr="00D6757C" w14:paraId="198C7035"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0827DA3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26.</w:t>
            </w:r>
          </w:p>
        </w:tc>
        <w:tc>
          <w:tcPr>
            <w:tcW w:w="6861" w:type="dxa"/>
            <w:tcBorders>
              <w:top w:val="single" w:sz="4" w:space="0" w:color="auto"/>
              <w:left w:val="single" w:sz="4" w:space="0" w:color="auto"/>
              <w:bottom w:val="single" w:sz="4" w:space="0" w:color="auto"/>
              <w:right w:val="single" w:sz="4" w:space="0" w:color="auto"/>
            </w:tcBorders>
            <w:hideMark/>
          </w:tcPr>
          <w:p w14:paraId="7BEAC31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Веник Сорго Люкс 400 гр.</w:t>
            </w:r>
          </w:p>
        </w:tc>
        <w:tc>
          <w:tcPr>
            <w:tcW w:w="992" w:type="dxa"/>
            <w:tcBorders>
              <w:top w:val="single" w:sz="4" w:space="0" w:color="auto"/>
              <w:left w:val="single" w:sz="4" w:space="0" w:color="auto"/>
              <w:bottom w:val="single" w:sz="4" w:space="0" w:color="auto"/>
              <w:right w:val="single" w:sz="4" w:space="0" w:color="auto"/>
            </w:tcBorders>
            <w:hideMark/>
          </w:tcPr>
          <w:p w14:paraId="784B777C"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0233D55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10</w:t>
            </w:r>
          </w:p>
        </w:tc>
      </w:tr>
      <w:tr w:rsidR="00530D3B" w:rsidRPr="00D6757C" w14:paraId="1BC3DA28"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3BB94F9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27.</w:t>
            </w:r>
          </w:p>
        </w:tc>
        <w:tc>
          <w:tcPr>
            <w:tcW w:w="6861" w:type="dxa"/>
            <w:tcBorders>
              <w:top w:val="single" w:sz="4" w:space="0" w:color="auto"/>
              <w:left w:val="single" w:sz="4" w:space="0" w:color="auto"/>
              <w:bottom w:val="single" w:sz="4" w:space="0" w:color="auto"/>
              <w:right w:val="single" w:sz="4" w:space="0" w:color="auto"/>
            </w:tcBorders>
            <w:hideMark/>
          </w:tcPr>
          <w:p w14:paraId="4F2E1B8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Бумажные полотенца </w:t>
            </w:r>
            <w:proofErr w:type="spellStart"/>
            <w:r w:rsidRPr="00D6757C">
              <w:rPr>
                <w:color w:val="000000" w:themeColor="text1"/>
                <w:sz w:val="22"/>
                <w:szCs w:val="22"/>
              </w:rPr>
              <w:t>Веиро</w:t>
            </w:r>
            <w:proofErr w:type="spellEnd"/>
            <w:r w:rsidRPr="00D6757C">
              <w:rPr>
                <w:color w:val="000000" w:themeColor="text1"/>
                <w:sz w:val="22"/>
                <w:szCs w:val="22"/>
              </w:rPr>
              <w:t xml:space="preserve"> (2-х слойные, 2 рулона в упаковке, 22*25)</w:t>
            </w:r>
          </w:p>
        </w:tc>
        <w:tc>
          <w:tcPr>
            <w:tcW w:w="992" w:type="dxa"/>
            <w:tcBorders>
              <w:top w:val="single" w:sz="4" w:space="0" w:color="auto"/>
              <w:left w:val="single" w:sz="4" w:space="0" w:color="auto"/>
              <w:bottom w:val="single" w:sz="4" w:space="0" w:color="auto"/>
              <w:right w:val="single" w:sz="4" w:space="0" w:color="auto"/>
            </w:tcBorders>
            <w:hideMark/>
          </w:tcPr>
          <w:p w14:paraId="36E3108A" w14:textId="77777777" w:rsidR="00530D3B" w:rsidRPr="00D6757C" w:rsidRDefault="00530D3B" w:rsidP="00FC2D96">
            <w:pPr>
              <w:spacing w:after="0" w:line="240" w:lineRule="atLeast"/>
              <w:jc w:val="center"/>
              <w:rPr>
                <w:color w:val="000000" w:themeColor="text1"/>
                <w:sz w:val="22"/>
                <w:szCs w:val="22"/>
              </w:rPr>
            </w:pPr>
            <w:proofErr w:type="spellStart"/>
            <w:r w:rsidRPr="00D6757C">
              <w:rPr>
                <w:color w:val="000000" w:themeColor="text1"/>
                <w:sz w:val="22"/>
                <w:szCs w:val="22"/>
              </w:rPr>
              <w:t>уп</w:t>
            </w:r>
            <w:proofErr w:type="spellEnd"/>
            <w:r w:rsidRPr="00D6757C">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14:paraId="3FFE59B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240</w:t>
            </w:r>
          </w:p>
        </w:tc>
      </w:tr>
      <w:tr w:rsidR="00530D3B" w:rsidRPr="00D6757C" w14:paraId="425E331D"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4394F7D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28.</w:t>
            </w:r>
          </w:p>
        </w:tc>
        <w:tc>
          <w:tcPr>
            <w:tcW w:w="6861" w:type="dxa"/>
            <w:tcBorders>
              <w:top w:val="single" w:sz="4" w:space="0" w:color="auto"/>
              <w:left w:val="single" w:sz="4" w:space="0" w:color="auto"/>
              <w:bottom w:val="single" w:sz="4" w:space="0" w:color="auto"/>
              <w:right w:val="single" w:sz="4" w:space="0" w:color="auto"/>
            </w:tcBorders>
            <w:hideMark/>
          </w:tcPr>
          <w:p w14:paraId="44F5B02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Подкладные круги (для унитаза) «</w:t>
            </w:r>
            <w:proofErr w:type="spellStart"/>
            <w:r w:rsidRPr="00D6757C">
              <w:rPr>
                <w:color w:val="000000" w:themeColor="text1"/>
                <w:sz w:val="22"/>
                <w:szCs w:val="22"/>
              </w:rPr>
              <w:t>Мерида</w:t>
            </w:r>
            <w:proofErr w:type="spellEnd"/>
            <w:r w:rsidRPr="00D6757C">
              <w:rPr>
                <w:color w:val="000000" w:themeColor="text1"/>
                <w:sz w:val="22"/>
                <w:szCs w:val="22"/>
              </w:rPr>
              <w:t>» 100шт. в упаковке</w:t>
            </w:r>
          </w:p>
        </w:tc>
        <w:tc>
          <w:tcPr>
            <w:tcW w:w="992" w:type="dxa"/>
            <w:tcBorders>
              <w:top w:val="single" w:sz="4" w:space="0" w:color="auto"/>
              <w:left w:val="single" w:sz="4" w:space="0" w:color="auto"/>
              <w:bottom w:val="single" w:sz="4" w:space="0" w:color="auto"/>
              <w:right w:val="single" w:sz="4" w:space="0" w:color="auto"/>
            </w:tcBorders>
            <w:hideMark/>
          </w:tcPr>
          <w:p w14:paraId="2072A979" w14:textId="77777777" w:rsidR="00530D3B" w:rsidRPr="00D6757C" w:rsidRDefault="00530D3B" w:rsidP="00FC2D96">
            <w:pPr>
              <w:spacing w:after="0" w:line="240" w:lineRule="atLeast"/>
              <w:jc w:val="center"/>
              <w:rPr>
                <w:color w:val="000000" w:themeColor="text1"/>
                <w:sz w:val="22"/>
                <w:szCs w:val="22"/>
              </w:rPr>
            </w:pPr>
            <w:proofErr w:type="spellStart"/>
            <w:r w:rsidRPr="00D6757C">
              <w:rPr>
                <w:color w:val="000000" w:themeColor="text1"/>
                <w:sz w:val="22"/>
                <w:szCs w:val="22"/>
              </w:rPr>
              <w:t>уп</w:t>
            </w:r>
            <w:proofErr w:type="spellEnd"/>
            <w:r w:rsidRPr="00D6757C">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14:paraId="69DC455F"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240</w:t>
            </w:r>
          </w:p>
        </w:tc>
      </w:tr>
      <w:tr w:rsidR="00530D3B" w:rsidRPr="00D6757C" w14:paraId="734F83A2"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32DBC51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lastRenderedPageBreak/>
              <w:t>29.</w:t>
            </w:r>
          </w:p>
        </w:tc>
        <w:tc>
          <w:tcPr>
            <w:tcW w:w="6861" w:type="dxa"/>
            <w:tcBorders>
              <w:top w:val="single" w:sz="4" w:space="0" w:color="auto"/>
              <w:left w:val="single" w:sz="4" w:space="0" w:color="auto"/>
              <w:bottom w:val="single" w:sz="4" w:space="0" w:color="auto"/>
              <w:right w:val="single" w:sz="4" w:space="0" w:color="auto"/>
            </w:tcBorders>
            <w:hideMark/>
          </w:tcPr>
          <w:p w14:paraId="3423D56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Полотенце «</w:t>
            </w:r>
            <w:r w:rsidRPr="00D6757C">
              <w:rPr>
                <w:color w:val="000000" w:themeColor="text1"/>
                <w:sz w:val="22"/>
                <w:szCs w:val="22"/>
                <w:lang w:val="en-US"/>
              </w:rPr>
              <w:t>Tork</w:t>
            </w:r>
            <w:r w:rsidRPr="00D6757C">
              <w:rPr>
                <w:color w:val="000000" w:themeColor="text1"/>
                <w:sz w:val="22"/>
                <w:szCs w:val="22"/>
              </w:rPr>
              <w:t xml:space="preserve"> </w:t>
            </w:r>
            <w:r w:rsidRPr="00D6757C">
              <w:rPr>
                <w:color w:val="000000" w:themeColor="text1"/>
                <w:sz w:val="22"/>
                <w:szCs w:val="22"/>
                <w:lang w:val="en-US"/>
              </w:rPr>
              <w:t>Advanced</w:t>
            </w:r>
            <w:r w:rsidRPr="00D6757C">
              <w:rPr>
                <w:color w:val="000000" w:themeColor="text1"/>
                <w:sz w:val="22"/>
                <w:szCs w:val="22"/>
              </w:rPr>
              <w:t xml:space="preserve">» (сложения </w:t>
            </w:r>
            <w:r w:rsidRPr="00D6757C">
              <w:rPr>
                <w:color w:val="000000" w:themeColor="text1"/>
                <w:sz w:val="22"/>
                <w:szCs w:val="22"/>
                <w:lang w:val="en-US"/>
              </w:rPr>
              <w:t>Interfold</w:t>
            </w:r>
            <w:r w:rsidRPr="00D6757C">
              <w:rPr>
                <w:color w:val="000000" w:themeColor="text1"/>
                <w:sz w:val="22"/>
                <w:szCs w:val="22"/>
              </w:rPr>
              <w:t xml:space="preserve"> мягкие система Н2 136 листов 2-сл 21*34 см)</w:t>
            </w:r>
          </w:p>
        </w:tc>
        <w:tc>
          <w:tcPr>
            <w:tcW w:w="992" w:type="dxa"/>
            <w:tcBorders>
              <w:top w:val="single" w:sz="4" w:space="0" w:color="auto"/>
              <w:left w:val="single" w:sz="4" w:space="0" w:color="auto"/>
              <w:bottom w:val="single" w:sz="4" w:space="0" w:color="auto"/>
              <w:right w:val="single" w:sz="4" w:space="0" w:color="auto"/>
            </w:tcBorders>
            <w:hideMark/>
          </w:tcPr>
          <w:p w14:paraId="5DBD8031" w14:textId="77777777" w:rsidR="00530D3B" w:rsidRPr="00D6757C" w:rsidRDefault="00530D3B" w:rsidP="00FC2D96">
            <w:pPr>
              <w:spacing w:after="0" w:line="240" w:lineRule="atLeast"/>
              <w:jc w:val="center"/>
              <w:rPr>
                <w:color w:val="000000" w:themeColor="text1"/>
                <w:sz w:val="22"/>
                <w:szCs w:val="22"/>
              </w:rPr>
            </w:pPr>
            <w:proofErr w:type="spellStart"/>
            <w:r w:rsidRPr="00D6757C">
              <w:rPr>
                <w:color w:val="000000" w:themeColor="text1"/>
                <w:sz w:val="22"/>
                <w:szCs w:val="22"/>
              </w:rPr>
              <w:t>уп</w:t>
            </w:r>
            <w:proofErr w:type="spellEnd"/>
            <w:r w:rsidRPr="00D6757C">
              <w:rPr>
                <w:color w:val="000000" w:themeColor="text1"/>
                <w:sz w:val="22"/>
                <w:szCs w:val="22"/>
              </w:rPr>
              <w:t>.</w:t>
            </w:r>
          </w:p>
        </w:tc>
        <w:tc>
          <w:tcPr>
            <w:tcW w:w="1531" w:type="dxa"/>
            <w:tcBorders>
              <w:top w:val="single" w:sz="4" w:space="0" w:color="auto"/>
              <w:left w:val="single" w:sz="4" w:space="0" w:color="auto"/>
              <w:bottom w:val="single" w:sz="4" w:space="0" w:color="auto"/>
              <w:right w:val="single" w:sz="4" w:space="0" w:color="auto"/>
            </w:tcBorders>
            <w:hideMark/>
          </w:tcPr>
          <w:p w14:paraId="49EBBA1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635</w:t>
            </w:r>
          </w:p>
        </w:tc>
      </w:tr>
      <w:tr w:rsidR="00530D3B" w:rsidRPr="00D6757C" w14:paraId="47D132B0"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4C79D84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30.</w:t>
            </w:r>
          </w:p>
        </w:tc>
        <w:tc>
          <w:tcPr>
            <w:tcW w:w="6861" w:type="dxa"/>
            <w:tcBorders>
              <w:top w:val="single" w:sz="4" w:space="0" w:color="auto"/>
              <w:left w:val="single" w:sz="4" w:space="0" w:color="auto"/>
              <w:bottom w:val="single" w:sz="4" w:space="0" w:color="auto"/>
              <w:right w:val="single" w:sz="4" w:space="0" w:color="auto"/>
            </w:tcBorders>
            <w:hideMark/>
          </w:tcPr>
          <w:p w14:paraId="796B3AD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Дезинфицирующие таблетки </w:t>
            </w:r>
          </w:p>
          <w:p w14:paraId="21BE220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w:t>
            </w:r>
            <w:proofErr w:type="spellStart"/>
            <w:r w:rsidRPr="00D6757C">
              <w:rPr>
                <w:color w:val="000000" w:themeColor="text1"/>
                <w:sz w:val="22"/>
                <w:szCs w:val="22"/>
              </w:rPr>
              <w:t>Део</w:t>
            </w:r>
            <w:proofErr w:type="spellEnd"/>
            <w:r w:rsidRPr="00D6757C">
              <w:rPr>
                <w:color w:val="000000" w:themeColor="text1"/>
                <w:sz w:val="22"/>
                <w:szCs w:val="22"/>
              </w:rPr>
              <w:t>-хлор» (300 таблеток в банке)</w:t>
            </w:r>
          </w:p>
        </w:tc>
        <w:tc>
          <w:tcPr>
            <w:tcW w:w="992" w:type="dxa"/>
            <w:tcBorders>
              <w:top w:val="single" w:sz="4" w:space="0" w:color="auto"/>
              <w:left w:val="single" w:sz="4" w:space="0" w:color="auto"/>
              <w:bottom w:val="single" w:sz="4" w:space="0" w:color="auto"/>
              <w:right w:val="single" w:sz="4" w:space="0" w:color="auto"/>
            </w:tcBorders>
            <w:hideMark/>
          </w:tcPr>
          <w:p w14:paraId="162C363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банка</w:t>
            </w:r>
          </w:p>
        </w:tc>
        <w:tc>
          <w:tcPr>
            <w:tcW w:w="1531" w:type="dxa"/>
            <w:tcBorders>
              <w:top w:val="single" w:sz="4" w:space="0" w:color="auto"/>
              <w:left w:val="single" w:sz="4" w:space="0" w:color="auto"/>
              <w:bottom w:val="single" w:sz="4" w:space="0" w:color="auto"/>
              <w:right w:val="single" w:sz="4" w:space="0" w:color="auto"/>
            </w:tcBorders>
            <w:hideMark/>
          </w:tcPr>
          <w:p w14:paraId="3927D2DD"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13</w:t>
            </w:r>
          </w:p>
        </w:tc>
      </w:tr>
      <w:tr w:rsidR="00530D3B" w:rsidRPr="00D6757C" w14:paraId="562195A5"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3F9271F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31.</w:t>
            </w:r>
          </w:p>
        </w:tc>
        <w:tc>
          <w:tcPr>
            <w:tcW w:w="6861" w:type="dxa"/>
            <w:tcBorders>
              <w:top w:val="single" w:sz="4" w:space="0" w:color="auto"/>
              <w:left w:val="single" w:sz="4" w:space="0" w:color="auto"/>
              <w:bottom w:val="single" w:sz="4" w:space="0" w:color="auto"/>
              <w:right w:val="single" w:sz="4" w:space="0" w:color="auto"/>
            </w:tcBorders>
            <w:hideMark/>
          </w:tcPr>
          <w:p w14:paraId="7029E28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Средство для чистки кухни «</w:t>
            </w:r>
            <w:proofErr w:type="spellStart"/>
            <w:r w:rsidRPr="00D6757C">
              <w:rPr>
                <w:color w:val="000000" w:themeColor="text1"/>
                <w:sz w:val="22"/>
                <w:szCs w:val="22"/>
              </w:rPr>
              <w:t>Санита</w:t>
            </w:r>
            <w:proofErr w:type="spellEnd"/>
            <w:r w:rsidRPr="00D6757C">
              <w:rPr>
                <w:color w:val="000000" w:themeColor="text1"/>
                <w:sz w:val="22"/>
                <w:szCs w:val="22"/>
              </w:rPr>
              <w:t xml:space="preserve">- гель» </w:t>
            </w:r>
            <w:proofErr w:type="spellStart"/>
            <w:r w:rsidRPr="00D6757C">
              <w:rPr>
                <w:color w:val="000000" w:themeColor="text1"/>
                <w:sz w:val="22"/>
                <w:szCs w:val="22"/>
              </w:rPr>
              <w:t>Антижир</w:t>
            </w:r>
            <w:proofErr w:type="spellEnd"/>
            <w:r w:rsidRPr="00D6757C">
              <w:rPr>
                <w:color w:val="000000" w:themeColor="text1"/>
                <w:sz w:val="22"/>
                <w:szCs w:val="22"/>
              </w:rPr>
              <w:t xml:space="preserve"> 500 мл</w:t>
            </w:r>
          </w:p>
        </w:tc>
        <w:tc>
          <w:tcPr>
            <w:tcW w:w="992" w:type="dxa"/>
            <w:tcBorders>
              <w:top w:val="single" w:sz="4" w:space="0" w:color="auto"/>
              <w:left w:val="single" w:sz="4" w:space="0" w:color="auto"/>
              <w:bottom w:val="single" w:sz="4" w:space="0" w:color="auto"/>
              <w:right w:val="single" w:sz="4" w:space="0" w:color="auto"/>
            </w:tcBorders>
            <w:hideMark/>
          </w:tcPr>
          <w:p w14:paraId="11E3FC75"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531" w:type="dxa"/>
            <w:tcBorders>
              <w:top w:val="single" w:sz="4" w:space="0" w:color="auto"/>
              <w:left w:val="single" w:sz="4" w:space="0" w:color="auto"/>
              <w:bottom w:val="single" w:sz="4" w:space="0" w:color="auto"/>
              <w:right w:val="single" w:sz="4" w:space="0" w:color="auto"/>
            </w:tcBorders>
            <w:hideMark/>
          </w:tcPr>
          <w:p w14:paraId="7258DCF5"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18</w:t>
            </w:r>
          </w:p>
        </w:tc>
      </w:tr>
      <w:tr w:rsidR="00530D3B" w:rsidRPr="00D6757C" w14:paraId="0E5559BF"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6176B17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32.</w:t>
            </w:r>
          </w:p>
        </w:tc>
        <w:tc>
          <w:tcPr>
            <w:tcW w:w="6861" w:type="dxa"/>
            <w:tcBorders>
              <w:top w:val="single" w:sz="4" w:space="0" w:color="auto"/>
              <w:left w:val="single" w:sz="4" w:space="0" w:color="auto"/>
              <w:bottom w:val="single" w:sz="4" w:space="0" w:color="auto"/>
              <w:right w:val="single" w:sz="4" w:space="0" w:color="auto"/>
            </w:tcBorders>
            <w:hideMark/>
          </w:tcPr>
          <w:p w14:paraId="2183B40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Очиститель для духовок «</w:t>
            </w:r>
            <w:proofErr w:type="spellStart"/>
            <w:r w:rsidRPr="00D6757C">
              <w:rPr>
                <w:color w:val="000000" w:themeColor="text1"/>
                <w:sz w:val="22"/>
                <w:szCs w:val="22"/>
              </w:rPr>
              <w:t>Чиртон</w:t>
            </w:r>
            <w:proofErr w:type="spellEnd"/>
            <w:r w:rsidRPr="00D6757C">
              <w:rPr>
                <w:color w:val="000000" w:themeColor="text1"/>
                <w:sz w:val="22"/>
                <w:szCs w:val="22"/>
              </w:rPr>
              <w:t>» 300 мл</w:t>
            </w:r>
          </w:p>
        </w:tc>
        <w:tc>
          <w:tcPr>
            <w:tcW w:w="992" w:type="dxa"/>
            <w:tcBorders>
              <w:top w:val="single" w:sz="4" w:space="0" w:color="auto"/>
              <w:left w:val="single" w:sz="4" w:space="0" w:color="auto"/>
              <w:bottom w:val="single" w:sz="4" w:space="0" w:color="auto"/>
              <w:right w:val="single" w:sz="4" w:space="0" w:color="auto"/>
            </w:tcBorders>
            <w:hideMark/>
          </w:tcPr>
          <w:p w14:paraId="549DF2B7" w14:textId="77777777" w:rsidR="00530D3B" w:rsidRPr="00D6757C" w:rsidRDefault="00530D3B" w:rsidP="00FC2D96">
            <w:pPr>
              <w:spacing w:after="0" w:line="240" w:lineRule="atLeast"/>
              <w:jc w:val="center"/>
              <w:rPr>
                <w:color w:val="000000" w:themeColor="text1"/>
                <w:sz w:val="22"/>
                <w:szCs w:val="22"/>
              </w:rPr>
            </w:pPr>
            <w:proofErr w:type="spellStart"/>
            <w:r w:rsidRPr="00D6757C">
              <w:rPr>
                <w:color w:val="000000" w:themeColor="text1"/>
                <w:sz w:val="22"/>
                <w:szCs w:val="22"/>
              </w:rPr>
              <w:t>шт</w:t>
            </w:r>
            <w:proofErr w:type="spellEnd"/>
          </w:p>
        </w:tc>
        <w:tc>
          <w:tcPr>
            <w:tcW w:w="1531" w:type="dxa"/>
            <w:tcBorders>
              <w:top w:val="single" w:sz="4" w:space="0" w:color="auto"/>
              <w:left w:val="single" w:sz="4" w:space="0" w:color="auto"/>
              <w:bottom w:val="single" w:sz="4" w:space="0" w:color="auto"/>
              <w:right w:val="single" w:sz="4" w:space="0" w:color="auto"/>
            </w:tcBorders>
            <w:hideMark/>
          </w:tcPr>
          <w:p w14:paraId="4A753A96"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8</w:t>
            </w:r>
          </w:p>
        </w:tc>
      </w:tr>
      <w:tr w:rsidR="00530D3B" w:rsidRPr="00D6757C" w14:paraId="67829F4D"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7B60B246"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33.</w:t>
            </w:r>
          </w:p>
        </w:tc>
        <w:tc>
          <w:tcPr>
            <w:tcW w:w="6861" w:type="dxa"/>
            <w:tcBorders>
              <w:top w:val="single" w:sz="4" w:space="0" w:color="auto"/>
              <w:left w:val="single" w:sz="4" w:space="0" w:color="auto"/>
              <w:bottom w:val="single" w:sz="4" w:space="0" w:color="auto"/>
              <w:right w:val="single" w:sz="4" w:space="0" w:color="auto"/>
            </w:tcBorders>
            <w:hideMark/>
          </w:tcPr>
          <w:p w14:paraId="47A428F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Полотно </w:t>
            </w:r>
            <w:proofErr w:type="spellStart"/>
            <w:r w:rsidRPr="00D6757C">
              <w:rPr>
                <w:color w:val="000000" w:themeColor="text1"/>
                <w:sz w:val="22"/>
                <w:szCs w:val="22"/>
              </w:rPr>
              <w:t>нетканное</w:t>
            </w:r>
            <w:proofErr w:type="spellEnd"/>
            <w:r w:rsidRPr="00D6757C">
              <w:rPr>
                <w:color w:val="000000" w:themeColor="text1"/>
                <w:sz w:val="22"/>
                <w:szCs w:val="22"/>
              </w:rPr>
              <w:t xml:space="preserve"> для мытья полов (1,5 м ширина)</w:t>
            </w:r>
          </w:p>
        </w:tc>
        <w:tc>
          <w:tcPr>
            <w:tcW w:w="992" w:type="dxa"/>
            <w:tcBorders>
              <w:top w:val="single" w:sz="4" w:space="0" w:color="auto"/>
              <w:left w:val="single" w:sz="4" w:space="0" w:color="auto"/>
              <w:bottom w:val="single" w:sz="4" w:space="0" w:color="auto"/>
              <w:right w:val="single" w:sz="4" w:space="0" w:color="auto"/>
            </w:tcBorders>
            <w:hideMark/>
          </w:tcPr>
          <w:p w14:paraId="7FC50144"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метр</w:t>
            </w:r>
          </w:p>
        </w:tc>
        <w:tc>
          <w:tcPr>
            <w:tcW w:w="1531" w:type="dxa"/>
            <w:tcBorders>
              <w:top w:val="single" w:sz="4" w:space="0" w:color="auto"/>
              <w:left w:val="single" w:sz="4" w:space="0" w:color="auto"/>
              <w:bottom w:val="single" w:sz="4" w:space="0" w:color="auto"/>
              <w:right w:val="single" w:sz="4" w:space="0" w:color="auto"/>
            </w:tcBorders>
            <w:hideMark/>
          </w:tcPr>
          <w:p w14:paraId="43CE96F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90</w:t>
            </w:r>
          </w:p>
        </w:tc>
      </w:tr>
      <w:tr w:rsidR="00530D3B" w:rsidRPr="00D6757C" w14:paraId="64A23697" w14:textId="77777777" w:rsidTr="00FC2D96">
        <w:tc>
          <w:tcPr>
            <w:tcW w:w="647" w:type="dxa"/>
            <w:tcBorders>
              <w:top w:val="single" w:sz="4" w:space="0" w:color="auto"/>
              <w:left w:val="single" w:sz="4" w:space="0" w:color="auto"/>
              <w:bottom w:val="single" w:sz="4" w:space="0" w:color="auto"/>
              <w:right w:val="single" w:sz="4" w:space="0" w:color="auto"/>
            </w:tcBorders>
            <w:hideMark/>
          </w:tcPr>
          <w:p w14:paraId="19264CC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34.</w:t>
            </w:r>
          </w:p>
        </w:tc>
        <w:tc>
          <w:tcPr>
            <w:tcW w:w="6861" w:type="dxa"/>
            <w:tcBorders>
              <w:top w:val="single" w:sz="4" w:space="0" w:color="auto"/>
              <w:left w:val="single" w:sz="4" w:space="0" w:color="auto"/>
              <w:bottom w:val="single" w:sz="4" w:space="0" w:color="auto"/>
              <w:right w:val="single" w:sz="4" w:space="0" w:color="auto"/>
            </w:tcBorders>
            <w:hideMark/>
          </w:tcPr>
          <w:p w14:paraId="6D5D29A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Полотно </w:t>
            </w:r>
            <w:proofErr w:type="spellStart"/>
            <w:r w:rsidRPr="00D6757C">
              <w:rPr>
                <w:color w:val="000000" w:themeColor="text1"/>
                <w:sz w:val="22"/>
                <w:szCs w:val="22"/>
              </w:rPr>
              <w:t>нетканное</w:t>
            </w:r>
            <w:proofErr w:type="spellEnd"/>
            <w:r w:rsidRPr="00D6757C">
              <w:rPr>
                <w:color w:val="000000" w:themeColor="text1"/>
                <w:sz w:val="22"/>
                <w:szCs w:val="22"/>
              </w:rPr>
              <w:t xml:space="preserve"> для мытья полов (0,8м ширина, длина 50 метров)</w:t>
            </w:r>
          </w:p>
        </w:tc>
        <w:tc>
          <w:tcPr>
            <w:tcW w:w="992" w:type="dxa"/>
            <w:tcBorders>
              <w:top w:val="single" w:sz="4" w:space="0" w:color="auto"/>
              <w:left w:val="single" w:sz="4" w:space="0" w:color="auto"/>
              <w:bottom w:val="single" w:sz="4" w:space="0" w:color="auto"/>
              <w:right w:val="single" w:sz="4" w:space="0" w:color="auto"/>
            </w:tcBorders>
            <w:hideMark/>
          </w:tcPr>
          <w:p w14:paraId="2A144CC1"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рулон</w:t>
            </w:r>
          </w:p>
        </w:tc>
        <w:tc>
          <w:tcPr>
            <w:tcW w:w="1531" w:type="dxa"/>
            <w:tcBorders>
              <w:top w:val="single" w:sz="4" w:space="0" w:color="auto"/>
              <w:left w:val="single" w:sz="4" w:space="0" w:color="auto"/>
              <w:bottom w:val="single" w:sz="4" w:space="0" w:color="auto"/>
              <w:right w:val="single" w:sz="4" w:space="0" w:color="auto"/>
            </w:tcBorders>
            <w:hideMark/>
          </w:tcPr>
          <w:p w14:paraId="67D15477"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40</w:t>
            </w:r>
          </w:p>
        </w:tc>
      </w:tr>
      <w:tr w:rsidR="00530D3B" w:rsidRPr="00D6757C" w14:paraId="4C3E60DE" w14:textId="77777777" w:rsidTr="00FC2D96">
        <w:tc>
          <w:tcPr>
            <w:tcW w:w="10031" w:type="dxa"/>
            <w:gridSpan w:val="4"/>
            <w:tcBorders>
              <w:top w:val="single" w:sz="4" w:space="0" w:color="auto"/>
              <w:left w:val="single" w:sz="4" w:space="0" w:color="auto"/>
              <w:bottom w:val="single" w:sz="4" w:space="0" w:color="auto"/>
              <w:right w:val="single" w:sz="4" w:space="0" w:color="auto"/>
            </w:tcBorders>
          </w:tcPr>
          <w:p w14:paraId="3E152522" w14:textId="1C71D1B3"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 xml:space="preserve">В процессе </w:t>
            </w:r>
            <w:r w:rsidR="00C9678D" w:rsidRPr="00D6757C">
              <w:rPr>
                <w:color w:val="000000" w:themeColor="text1"/>
                <w:sz w:val="22"/>
                <w:szCs w:val="22"/>
              </w:rPr>
              <w:t xml:space="preserve">оказания </w:t>
            </w:r>
            <w:r w:rsidRPr="00D6757C">
              <w:rPr>
                <w:color w:val="000000" w:themeColor="text1"/>
                <w:sz w:val="22"/>
                <w:szCs w:val="22"/>
              </w:rPr>
              <w:t>услуг допускается применение аналогов по согласованию с Заказчиком. Предлагаемый перечень аналогов приводится участником закупки в заявке на участие в закупке в составе улучшенного предложения (при этом, уменьшение количества средств и материалов – не допускается, увеличение количества - приветствуется)</w:t>
            </w:r>
          </w:p>
        </w:tc>
      </w:tr>
    </w:tbl>
    <w:p w14:paraId="1017047C" w14:textId="77777777" w:rsidR="00530D3B" w:rsidRPr="00D6757C" w:rsidRDefault="00530D3B" w:rsidP="00530D3B">
      <w:pPr>
        <w:spacing w:after="0" w:line="240" w:lineRule="atLeast"/>
        <w:contextualSpacing/>
        <w:rPr>
          <w:b/>
          <w:color w:val="000000" w:themeColor="text1"/>
          <w:sz w:val="22"/>
          <w:szCs w:val="22"/>
          <w:u w:val="single"/>
        </w:rPr>
      </w:pPr>
      <w:r w:rsidRPr="00D6757C">
        <w:rPr>
          <w:color w:val="000000" w:themeColor="text1"/>
          <w:sz w:val="22"/>
          <w:szCs w:val="22"/>
        </w:rPr>
        <w:t xml:space="preserve">          </w:t>
      </w:r>
      <w:r w:rsidRPr="00D6757C">
        <w:rPr>
          <w:b/>
          <w:color w:val="000000" w:themeColor="text1"/>
          <w:sz w:val="22"/>
          <w:szCs w:val="22"/>
        </w:rPr>
        <w:t xml:space="preserve">4.5. </w:t>
      </w:r>
      <w:r w:rsidRPr="00D6757C">
        <w:rPr>
          <w:b/>
          <w:color w:val="000000" w:themeColor="text1"/>
          <w:sz w:val="22"/>
          <w:szCs w:val="22"/>
          <w:u w:val="single"/>
        </w:rPr>
        <w:t xml:space="preserve">Исполнитель обязуется: </w:t>
      </w:r>
    </w:p>
    <w:p w14:paraId="5E13C8BC" w14:textId="77777777" w:rsidR="00530D3B" w:rsidRPr="00D6757C" w:rsidRDefault="00530D3B" w:rsidP="00530D3B">
      <w:pPr>
        <w:spacing w:after="0" w:line="240" w:lineRule="atLeast"/>
        <w:contextualSpacing/>
        <w:rPr>
          <w:color w:val="000000" w:themeColor="text1"/>
          <w:sz w:val="22"/>
          <w:szCs w:val="22"/>
        </w:rPr>
      </w:pPr>
      <w:r w:rsidRPr="00D6757C">
        <w:rPr>
          <w:color w:val="000000" w:themeColor="text1"/>
          <w:sz w:val="22"/>
          <w:szCs w:val="22"/>
        </w:rPr>
        <w:t xml:space="preserve">  - назначить ответственного представителя, уполномоченного решать в рамках Договора технические и   организационные вопросы;</w:t>
      </w:r>
    </w:p>
    <w:p w14:paraId="3808BD46" w14:textId="00C03D86" w:rsidR="00530D3B" w:rsidRPr="00D6757C" w:rsidRDefault="00530D3B" w:rsidP="00530D3B">
      <w:pPr>
        <w:spacing w:after="0" w:line="240" w:lineRule="atLeast"/>
        <w:contextualSpacing/>
        <w:rPr>
          <w:color w:val="000000" w:themeColor="text1"/>
          <w:sz w:val="22"/>
          <w:szCs w:val="22"/>
        </w:rPr>
      </w:pPr>
      <w:r w:rsidRPr="00D6757C">
        <w:rPr>
          <w:color w:val="000000" w:themeColor="text1"/>
          <w:sz w:val="22"/>
          <w:szCs w:val="22"/>
        </w:rPr>
        <w:t>- информировать Заказчика о вынужденных задержках или непредвиденных обстоятельствах, препятствующих своевременному и качественному оказанию услу</w:t>
      </w:r>
      <w:r w:rsidR="00B80C2B" w:rsidRPr="00D6757C">
        <w:rPr>
          <w:color w:val="000000" w:themeColor="text1"/>
          <w:sz w:val="22"/>
          <w:szCs w:val="22"/>
        </w:rPr>
        <w:t>г</w:t>
      </w:r>
      <w:r w:rsidRPr="00D6757C">
        <w:rPr>
          <w:color w:val="000000" w:themeColor="text1"/>
          <w:sz w:val="22"/>
          <w:szCs w:val="22"/>
        </w:rPr>
        <w:t>,</w:t>
      </w:r>
    </w:p>
    <w:p w14:paraId="4251EC43" w14:textId="77777777" w:rsidR="00530D3B" w:rsidRPr="00D6757C" w:rsidRDefault="00530D3B" w:rsidP="00530D3B">
      <w:pPr>
        <w:spacing w:after="0" w:line="240" w:lineRule="atLeast"/>
        <w:contextualSpacing/>
        <w:rPr>
          <w:color w:val="000000" w:themeColor="text1"/>
          <w:sz w:val="22"/>
          <w:szCs w:val="22"/>
        </w:rPr>
      </w:pPr>
      <w:r w:rsidRPr="00D6757C">
        <w:rPr>
          <w:color w:val="000000" w:themeColor="text1"/>
          <w:sz w:val="22"/>
          <w:szCs w:val="22"/>
        </w:rPr>
        <w:t>- выполнять иные обязанности, предусмотренный проектом договора (раздел 2.10 настоящей Документации о закупке).</w:t>
      </w:r>
    </w:p>
    <w:p w14:paraId="5BE1AB44" w14:textId="0C9AEAAB" w:rsidR="00530D3B" w:rsidRPr="00D6757C" w:rsidRDefault="00530D3B" w:rsidP="00530D3B">
      <w:pPr>
        <w:spacing w:after="0" w:line="240" w:lineRule="atLeast"/>
        <w:ind w:firstLine="709"/>
        <w:rPr>
          <w:b/>
          <w:color w:val="000000" w:themeColor="text1"/>
          <w:sz w:val="22"/>
          <w:szCs w:val="22"/>
          <w:u w:val="single"/>
        </w:rPr>
      </w:pPr>
      <w:r w:rsidRPr="00D6757C">
        <w:rPr>
          <w:b/>
          <w:color w:val="000000" w:themeColor="text1"/>
          <w:sz w:val="22"/>
          <w:szCs w:val="22"/>
        </w:rPr>
        <w:t xml:space="preserve">4.6. </w:t>
      </w:r>
      <w:r w:rsidRPr="00D6757C">
        <w:rPr>
          <w:b/>
          <w:color w:val="000000" w:themeColor="text1"/>
          <w:sz w:val="22"/>
          <w:szCs w:val="22"/>
          <w:u w:val="single"/>
        </w:rPr>
        <w:t>При оказании услуг Исполнителем обязательными условиями являются:</w:t>
      </w:r>
    </w:p>
    <w:p w14:paraId="7B74433D" w14:textId="01F6A992" w:rsidR="00530D3B" w:rsidRPr="00D6757C" w:rsidRDefault="00530D3B" w:rsidP="00530D3B">
      <w:pPr>
        <w:widowControl w:val="0"/>
        <w:suppressAutoHyphens/>
        <w:autoSpaceDN w:val="0"/>
        <w:spacing w:after="0" w:line="240" w:lineRule="atLeast"/>
        <w:ind w:firstLine="567"/>
        <w:textAlignment w:val="baseline"/>
        <w:rPr>
          <w:color w:val="000000" w:themeColor="text1"/>
          <w:sz w:val="22"/>
          <w:szCs w:val="22"/>
        </w:rPr>
      </w:pPr>
      <w:r w:rsidRPr="00D6757C">
        <w:rPr>
          <w:color w:val="000000" w:themeColor="text1"/>
          <w:sz w:val="22"/>
          <w:szCs w:val="22"/>
        </w:rPr>
        <w:t xml:space="preserve">- обеспечение Исполнителем безопасности при оказании услуг, </w:t>
      </w:r>
    </w:p>
    <w:p w14:paraId="36447ECF" w14:textId="77777777" w:rsidR="00530D3B" w:rsidRPr="00D6757C" w:rsidRDefault="00530D3B" w:rsidP="00530D3B">
      <w:pPr>
        <w:widowControl w:val="0"/>
        <w:suppressAutoHyphens/>
        <w:autoSpaceDN w:val="0"/>
        <w:spacing w:after="0" w:line="240" w:lineRule="atLeast"/>
        <w:ind w:firstLine="567"/>
        <w:textAlignment w:val="baseline"/>
        <w:rPr>
          <w:color w:val="000000" w:themeColor="text1"/>
          <w:sz w:val="22"/>
          <w:szCs w:val="22"/>
        </w:rPr>
      </w:pPr>
      <w:r w:rsidRPr="00D6757C">
        <w:rPr>
          <w:color w:val="000000" w:themeColor="text1"/>
          <w:sz w:val="22"/>
          <w:szCs w:val="22"/>
        </w:rPr>
        <w:t xml:space="preserve">- соблюдение правил обслуживания и санитарных правил и норм; </w:t>
      </w:r>
    </w:p>
    <w:p w14:paraId="7CC1AA94" w14:textId="77777777" w:rsidR="00530D3B" w:rsidRPr="00D6757C" w:rsidRDefault="00530D3B" w:rsidP="00530D3B">
      <w:pPr>
        <w:widowControl w:val="0"/>
        <w:suppressAutoHyphens/>
        <w:autoSpaceDN w:val="0"/>
        <w:spacing w:after="0" w:line="240" w:lineRule="atLeast"/>
        <w:ind w:firstLine="567"/>
        <w:textAlignment w:val="baseline"/>
        <w:rPr>
          <w:color w:val="000000" w:themeColor="text1"/>
          <w:sz w:val="22"/>
          <w:szCs w:val="22"/>
        </w:rPr>
      </w:pPr>
      <w:r w:rsidRPr="00D6757C">
        <w:rPr>
          <w:color w:val="000000" w:themeColor="text1"/>
          <w:sz w:val="22"/>
          <w:szCs w:val="22"/>
        </w:rPr>
        <w:t>- соблюдение правил и требований техники безопасности, охраны труда, пожарной безопасности, внутреннего распорядка, иных требований, установленных Заказчиком;</w:t>
      </w:r>
    </w:p>
    <w:p w14:paraId="2CB9F8BC" w14:textId="537FE0FE" w:rsidR="00530D3B" w:rsidRPr="00D6757C" w:rsidRDefault="00530D3B" w:rsidP="00530D3B">
      <w:pPr>
        <w:widowControl w:val="0"/>
        <w:suppressAutoHyphens/>
        <w:autoSpaceDN w:val="0"/>
        <w:spacing w:after="0" w:line="240" w:lineRule="atLeast"/>
        <w:ind w:firstLine="567"/>
        <w:textAlignment w:val="baseline"/>
        <w:rPr>
          <w:color w:val="000000" w:themeColor="text1"/>
          <w:sz w:val="22"/>
          <w:szCs w:val="22"/>
          <w:lang w:eastAsia="zh-CN"/>
        </w:rPr>
      </w:pPr>
      <w:r w:rsidRPr="00D6757C">
        <w:rPr>
          <w:color w:val="000000" w:themeColor="text1"/>
          <w:sz w:val="22"/>
          <w:szCs w:val="22"/>
          <w:lang w:eastAsia="zh-CN"/>
        </w:rPr>
        <w:t xml:space="preserve">- исполнение полученных в ходе </w:t>
      </w:r>
      <w:r w:rsidRPr="00D6757C">
        <w:rPr>
          <w:color w:val="000000" w:themeColor="text1"/>
          <w:sz w:val="22"/>
          <w:szCs w:val="22"/>
        </w:rPr>
        <w:t>оказании услуг</w:t>
      </w:r>
      <w:r w:rsidRPr="00D6757C">
        <w:rPr>
          <w:color w:val="000000" w:themeColor="text1"/>
          <w:sz w:val="22"/>
          <w:szCs w:val="22"/>
          <w:lang w:eastAsia="zh-CN"/>
        </w:rPr>
        <w:t xml:space="preserve"> требований и указаний Заказчика; </w:t>
      </w:r>
    </w:p>
    <w:p w14:paraId="75881FA2" w14:textId="77777777" w:rsidR="00530D3B" w:rsidRPr="00D6757C" w:rsidRDefault="00530D3B" w:rsidP="00530D3B">
      <w:pPr>
        <w:widowControl w:val="0"/>
        <w:tabs>
          <w:tab w:val="left" w:pos="946"/>
        </w:tabs>
        <w:suppressAutoHyphens/>
        <w:autoSpaceDN w:val="0"/>
        <w:spacing w:after="0" w:line="240" w:lineRule="atLeast"/>
        <w:ind w:firstLine="567"/>
        <w:textAlignment w:val="baseline"/>
        <w:rPr>
          <w:b/>
          <w:color w:val="000000" w:themeColor="text1"/>
          <w:sz w:val="22"/>
          <w:szCs w:val="22"/>
        </w:rPr>
      </w:pPr>
      <w:r w:rsidRPr="00D6757C">
        <w:rPr>
          <w:color w:val="000000" w:themeColor="text1"/>
          <w:sz w:val="22"/>
          <w:szCs w:val="22"/>
          <w:lang w:eastAsia="zh-CN"/>
        </w:rPr>
        <w:t xml:space="preserve">- химические средства, применяемые при оказании услуг по уборке, а также уборочный инвентарь должны использоваться в соответствии с требованиями инструкций фирм-изготовителей </w:t>
      </w:r>
      <w:r w:rsidRPr="00D6757C">
        <w:rPr>
          <w:b/>
          <w:color w:val="000000" w:themeColor="text1"/>
          <w:sz w:val="22"/>
          <w:szCs w:val="22"/>
          <w:lang w:eastAsia="zh-CN"/>
        </w:rPr>
        <w:t>(</w:t>
      </w:r>
      <w:r w:rsidRPr="00D6757C">
        <w:rPr>
          <w:b/>
          <w:color w:val="000000" w:themeColor="text1"/>
          <w:sz w:val="22"/>
          <w:szCs w:val="22"/>
          <w:lang w:val="en-US" w:eastAsia="zh-CN"/>
        </w:rPr>
        <w:t>VILEDA</w:t>
      </w:r>
      <w:r w:rsidRPr="00D6757C">
        <w:rPr>
          <w:b/>
          <w:color w:val="000000" w:themeColor="text1"/>
          <w:sz w:val="22"/>
          <w:szCs w:val="22"/>
          <w:lang w:eastAsia="zh-CN"/>
        </w:rPr>
        <w:t xml:space="preserve"> </w:t>
      </w:r>
      <w:r w:rsidRPr="00D6757C">
        <w:rPr>
          <w:b/>
          <w:color w:val="000000" w:themeColor="text1"/>
          <w:sz w:val="22"/>
          <w:szCs w:val="22"/>
          <w:lang w:val="en-US" w:eastAsia="zh-CN"/>
        </w:rPr>
        <w:t>professional</w:t>
      </w:r>
      <w:r w:rsidRPr="00D6757C">
        <w:rPr>
          <w:b/>
          <w:color w:val="000000" w:themeColor="text1"/>
          <w:sz w:val="22"/>
          <w:szCs w:val="22"/>
          <w:lang w:eastAsia="zh-CN"/>
        </w:rPr>
        <w:t xml:space="preserve"> или аналог, который указывается Участником закупки в заявке на участие в закупке в составе улучшенного предложения),</w:t>
      </w:r>
    </w:p>
    <w:p w14:paraId="023273CE" w14:textId="36C70F8B" w:rsidR="00530D3B" w:rsidRPr="00D6757C" w:rsidRDefault="00530D3B" w:rsidP="00530D3B">
      <w:pPr>
        <w:widowControl w:val="0"/>
        <w:suppressAutoHyphens/>
        <w:autoSpaceDN w:val="0"/>
        <w:spacing w:after="0" w:line="240" w:lineRule="atLeast"/>
        <w:ind w:firstLine="567"/>
        <w:textAlignment w:val="baseline"/>
        <w:rPr>
          <w:color w:val="000000" w:themeColor="text1"/>
          <w:sz w:val="22"/>
          <w:szCs w:val="22"/>
        </w:rPr>
      </w:pPr>
      <w:r w:rsidRPr="00D6757C">
        <w:rPr>
          <w:color w:val="000000" w:themeColor="text1"/>
          <w:sz w:val="22"/>
          <w:szCs w:val="22"/>
        </w:rPr>
        <w:t>- наличие у Исполнителя нормативных и технологических документов о оказании услуг по уборке;</w:t>
      </w:r>
    </w:p>
    <w:p w14:paraId="64915351" w14:textId="1B6301A3" w:rsidR="00530D3B" w:rsidRPr="00D6757C" w:rsidRDefault="00530D3B" w:rsidP="00530D3B">
      <w:pPr>
        <w:widowControl w:val="0"/>
        <w:suppressAutoHyphens/>
        <w:autoSpaceDN w:val="0"/>
        <w:spacing w:after="0" w:line="240" w:lineRule="atLeast"/>
        <w:ind w:firstLine="567"/>
        <w:textAlignment w:val="baseline"/>
        <w:rPr>
          <w:color w:val="000000" w:themeColor="text1"/>
          <w:sz w:val="22"/>
          <w:szCs w:val="22"/>
        </w:rPr>
      </w:pPr>
      <w:r w:rsidRPr="00D6757C">
        <w:rPr>
          <w:color w:val="000000" w:themeColor="text1"/>
          <w:sz w:val="22"/>
          <w:szCs w:val="22"/>
        </w:rPr>
        <w:t>- устранение всех обнаруженных недостатков, допущенных при оказании услуг, производится Исполнителем за собственный счет и собственными средствами;</w:t>
      </w:r>
    </w:p>
    <w:p w14:paraId="36362E15" w14:textId="77777777" w:rsidR="00530D3B" w:rsidRPr="00D6757C" w:rsidRDefault="00530D3B" w:rsidP="00530D3B">
      <w:pPr>
        <w:widowControl w:val="0"/>
        <w:suppressAutoHyphens/>
        <w:autoSpaceDN w:val="0"/>
        <w:spacing w:after="0" w:line="240" w:lineRule="atLeast"/>
        <w:ind w:firstLine="567"/>
        <w:textAlignment w:val="baseline"/>
        <w:rPr>
          <w:color w:val="000000" w:themeColor="text1"/>
          <w:sz w:val="22"/>
          <w:szCs w:val="22"/>
        </w:rPr>
      </w:pPr>
      <w:r w:rsidRPr="00D6757C">
        <w:rPr>
          <w:color w:val="000000" w:themeColor="text1"/>
          <w:sz w:val="22"/>
          <w:szCs w:val="22"/>
        </w:rPr>
        <w:t>- специальное технологическое оборудование и уборочный инвентарь, применяемые при выполнении уборки, должны быть использованы в соответствии с требованиями технологии уборки.</w:t>
      </w:r>
    </w:p>
    <w:p w14:paraId="5792BC6F" w14:textId="55777775" w:rsidR="00530D3B" w:rsidRPr="00D6757C" w:rsidRDefault="00530D3B" w:rsidP="00530D3B">
      <w:pPr>
        <w:spacing w:after="0" w:line="240" w:lineRule="atLeast"/>
        <w:ind w:firstLine="709"/>
        <w:contextualSpacing/>
        <w:rPr>
          <w:color w:val="000000" w:themeColor="text1"/>
          <w:sz w:val="22"/>
          <w:szCs w:val="22"/>
        </w:rPr>
      </w:pPr>
      <w:r w:rsidRPr="00D6757C">
        <w:rPr>
          <w:b/>
          <w:color w:val="000000" w:themeColor="text1"/>
          <w:sz w:val="22"/>
          <w:szCs w:val="22"/>
        </w:rPr>
        <w:t>5. Требования соответствия нормативным документам (лицензии, допуски, разрешения, согласования):</w:t>
      </w:r>
      <w:r w:rsidRPr="00D6757C">
        <w:rPr>
          <w:color w:val="000000" w:themeColor="text1"/>
          <w:sz w:val="22"/>
          <w:szCs w:val="22"/>
        </w:rPr>
        <w:t xml:space="preserve"> оказание услуг осуществляется Исполнителем в соответствии с ГОСТ Р 51870-2014.</w:t>
      </w:r>
    </w:p>
    <w:p w14:paraId="3353E23D" w14:textId="77777777" w:rsidR="00530D3B" w:rsidRPr="00D6757C" w:rsidRDefault="00530D3B" w:rsidP="00530D3B">
      <w:pPr>
        <w:spacing w:after="0" w:line="240" w:lineRule="atLeast"/>
        <w:ind w:firstLine="709"/>
        <w:contextualSpacing/>
        <w:rPr>
          <w:color w:val="000000" w:themeColor="text1"/>
          <w:sz w:val="22"/>
          <w:szCs w:val="22"/>
        </w:rPr>
      </w:pPr>
    </w:p>
    <w:p w14:paraId="341B17ED" w14:textId="66D40B3F" w:rsidR="00530D3B" w:rsidRPr="00D6757C" w:rsidRDefault="00530D3B" w:rsidP="00530D3B">
      <w:pPr>
        <w:suppressAutoHyphens/>
        <w:spacing w:after="0" w:line="240" w:lineRule="atLeast"/>
        <w:ind w:firstLine="709"/>
        <w:contextualSpacing/>
        <w:rPr>
          <w:b/>
          <w:color w:val="000000" w:themeColor="text1"/>
          <w:sz w:val="22"/>
          <w:szCs w:val="22"/>
        </w:rPr>
      </w:pPr>
      <w:r w:rsidRPr="00D6757C">
        <w:rPr>
          <w:b/>
          <w:color w:val="000000" w:themeColor="text1"/>
          <w:sz w:val="22"/>
          <w:szCs w:val="22"/>
        </w:rPr>
        <w:t>6. Количественные характеристики оказываемых услуг.</w:t>
      </w:r>
    </w:p>
    <w:p w14:paraId="0E71A9CE" w14:textId="2420E0BA" w:rsidR="00530D3B" w:rsidRPr="00D6757C" w:rsidRDefault="00530D3B" w:rsidP="00530D3B">
      <w:pPr>
        <w:spacing w:after="0" w:line="240" w:lineRule="atLeast"/>
        <w:ind w:firstLine="709"/>
        <w:rPr>
          <w:color w:val="000000" w:themeColor="text1"/>
          <w:sz w:val="22"/>
          <w:szCs w:val="22"/>
        </w:rPr>
      </w:pPr>
      <w:r w:rsidRPr="00D6757C">
        <w:rPr>
          <w:color w:val="000000" w:themeColor="text1"/>
          <w:sz w:val="22"/>
          <w:szCs w:val="22"/>
        </w:rPr>
        <w:t xml:space="preserve">Периодичность услуг Исполнителя включает в себя комплексную уборку всех помещений в соответствии с Таблицами № 3 и № 3.1, с графиком, предусмотренным настоящим Техническим заданием, графиками и/или временем уборки отдельных помещений (объектов), утвержденных Исполнителем и согласованных Заказчиком, а также в соответствии с отдельными поручениями (требованиями) Заказчика. </w:t>
      </w:r>
    </w:p>
    <w:p w14:paraId="398BFAFC" w14:textId="77777777" w:rsidR="00530D3B" w:rsidRPr="00D6757C" w:rsidRDefault="00530D3B" w:rsidP="00530D3B">
      <w:pPr>
        <w:suppressAutoHyphens/>
        <w:spacing w:after="0" w:line="240" w:lineRule="atLeast"/>
        <w:ind w:firstLine="709"/>
        <w:contextualSpacing/>
        <w:rPr>
          <w:b/>
          <w:color w:val="000000" w:themeColor="text1"/>
          <w:sz w:val="22"/>
          <w:szCs w:val="22"/>
        </w:rPr>
      </w:pPr>
      <w:r w:rsidRPr="00D6757C">
        <w:rPr>
          <w:color w:val="000000" w:themeColor="text1"/>
          <w:sz w:val="22"/>
          <w:szCs w:val="22"/>
        </w:rPr>
        <w:t>Ежедневная уборка, предусмотренная настоящим Техническим заданием (договором, графиками), осуществляется в том числе в выходные и праздничные дни.</w:t>
      </w:r>
    </w:p>
    <w:p w14:paraId="4A286366" w14:textId="77777777" w:rsidR="00530D3B" w:rsidRPr="00D6757C" w:rsidRDefault="00530D3B" w:rsidP="00530D3B">
      <w:pPr>
        <w:spacing w:after="0" w:line="240" w:lineRule="atLeast"/>
        <w:contextualSpacing/>
        <w:jc w:val="right"/>
        <w:rPr>
          <w:b/>
          <w:color w:val="000000" w:themeColor="text1"/>
          <w:sz w:val="22"/>
          <w:szCs w:val="22"/>
        </w:rPr>
      </w:pPr>
      <w:r w:rsidRPr="00D6757C">
        <w:rPr>
          <w:b/>
          <w:color w:val="000000" w:themeColor="text1"/>
          <w:sz w:val="22"/>
          <w:szCs w:val="22"/>
        </w:rPr>
        <w:t xml:space="preserve">                                                 </w:t>
      </w:r>
    </w:p>
    <w:p w14:paraId="0A7A0F55" w14:textId="77777777" w:rsidR="00530D3B" w:rsidRPr="00D6757C" w:rsidRDefault="00530D3B" w:rsidP="00530D3B">
      <w:pPr>
        <w:spacing w:after="0" w:line="240" w:lineRule="atLeast"/>
        <w:contextualSpacing/>
        <w:jc w:val="center"/>
        <w:rPr>
          <w:b/>
          <w:color w:val="000000" w:themeColor="text1"/>
          <w:sz w:val="22"/>
          <w:szCs w:val="22"/>
        </w:rPr>
      </w:pPr>
      <w:r w:rsidRPr="00D6757C">
        <w:rPr>
          <w:b/>
          <w:color w:val="000000" w:themeColor="text1"/>
          <w:sz w:val="22"/>
          <w:szCs w:val="22"/>
        </w:rPr>
        <w:t xml:space="preserve">Таблица № 3. Площадь и количество помещений профилактория № 2 и Базы РСУ, подлежащих уборке </w:t>
      </w:r>
    </w:p>
    <w:tbl>
      <w:tblPr>
        <w:tblW w:w="104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522"/>
        <w:gridCol w:w="1559"/>
        <w:gridCol w:w="1843"/>
        <w:gridCol w:w="2381"/>
      </w:tblGrid>
      <w:tr w:rsidR="00530D3B" w:rsidRPr="00D6757C" w14:paraId="0A9F36B8" w14:textId="77777777" w:rsidTr="00FC2D96">
        <w:tc>
          <w:tcPr>
            <w:tcW w:w="2156" w:type="dxa"/>
            <w:shd w:val="clear" w:color="auto" w:fill="auto"/>
            <w:vAlign w:val="center"/>
          </w:tcPr>
          <w:p w14:paraId="07AAEA1A" w14:textId="77777777" w:rsidR="00530D3B" w:rsidRPr="00D6757C" w:rsidRDefault="00530D3B" w:rsidP="00FC2D96">
            <w:pPr>
              <w:tabs>
                <w:tab w:val="left" w:pos="1134"/>
              </w:tabs>
              <w:suppressAutoHyphens/>
              <w:spacing w:after="0" w:line="240" w:lineRule="atLeast"/>
              <w:jc w:val="center"/>
              <w:rPr>
                <w:b/>
                <w:color w:val="000000" w:themeColor="text1"/>
                <w:sz w:val="22"/>
                <w:szCs w:val="22"/>
              </w:rPr>
            </w:pPr>
            <w:r w:rsidRPr="00D6757C">
              <w:rPr>
                <w:b/>
                <w:color w:val="000000" w:themeColor="text1"/>
                <w:sz w:val="22"/>
                <w:szCs w:val="22"/>
              </w:rPr>
              <w:t>Наименование</w:t>
            </w:r>
          </w:p>
        </w:tc>
        <w:tc>
          <w:tcPr>
            <w:tcW w:w="2522" w:type="dxa"/>
            <w:shd w:val="clear" w:color="auto" w:fill="auto"/>
            <w:vAlign w:val="center"/>
          </w:tcPr>
          <w:p w14:paraId="42E3A017" w14:textId="53A71F9A"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r w:rsidRPr="00D6757C">
              <w:rPr>
                <w:b/>
                <w:color w:val="000000" w:themeColor="text1"/>
                <w:sz w:val="22"/>
                <w:szCs w:val="22"/>
              </w:rPr>
              <w:t>Наименование услуги (дополнительная расшифровка функций, входящих в каждую услугу, указывается далее по тексту технического задания)</w:t>
            </w:r>
          </w:p>
          <w:p w14:paraId="3181787C" w14:textId="77777777"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p>
        </w:tc>
        <w:tc>
          <w:tcPr>
            <w:tcW w:w="1559" w:type="dxa"/>
            <w:shd w:val="clear" w:color="auto" w:fill="auto"/>
            <w:vAlign w:val="center"/>
          </w:tcPr>
          <w:p w14:paraId="4EF7F6A0" w14:textId="77777777"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r w:rsidRPr="00D6757C">
              <w:rPr>
                <w:b/>
                <w:color w:val="000000" w:themeColor="text1"/>
                <w:sz w:val="22"/>
                <w:szCs w:val="22"/>
              </w:rPr>
              <w:t>Ед. изм.</w:t>
            </w:r>
          </w:p>
          <w:p w14:paraId="19BD4034" w14:textId="77777777"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r w:rsidRPr="00D6757C">
              <w:rPr>
                <w:b/>
                <w:color w:val="000000" w:themeColor="text1"/>
                <w:sz w:val="22"/>
                <w:szCs w:val="22"/>
              </w:rPr>
              <w:t>(кол-во помещений/</w:t>
            </w:r>
          </w:p>
          <w:p w14:paraId="0C54C9D5" w14:textId="77777777"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r w:rsidRPr="00D6757C">
              <w:rPr>
                <w:b/>
                <w:color w:val="000000" w:themeColor="text1"/>
                <w:sz w:val="22"/>
                <w:szCs w:val="22"/>
              </w:rPr>
              <w:t>кв. м)</w:t>
            </w:r>
          </w:p>
        </w:tc>
        <w:tc>
          <w:tcPr>
            <w:tcW w:w="1843" w:type="dxa"/>
            <w:shd w:val="clear" w:color="auto" w:fill="auto"/>
            <w:vAlign w:val="center"/>
          </w:tcPr>
          <w:p w14:paraId="2BCFBA09" w14:textId="1268329A"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r w:rsidRPr="00D6757C">
              <w:rPr>
                <w:b/>
                <w:color w:val="000000" w:themeColor="text1"/>
                <w:sz w:val="22"/>
                <w:szCs w:val="22"/>
              </w:rPr>
              <w:t xml:space="preserve">Ориентировочный объём </w:t>
            </w:r>
            <w:r w:rsidR="001C7764" w:rsidRPr="00D6757C">
              <w:rPr>
                <w:b/>
                <w:color w:val="000000" w:themeColor="text1"/>
                <w:sz w:val="22"/>
                <w:szCs w:val="22"/>
              </w:rPr>
              <w:t xml:space="preserve">оказываемых </w:t>
            </w:r>
            <w:r w:rsidRPr="00D6757C">
              <w:rPr>
                <w:b/>
                <w:color w:val="000000" w:themeColor="text1"/>
                <w:sz w:val="22"/>
                <w:szCs w:val="22"/>
              </w:rPr>
              <w:t>услуг</w:t>
            </w:r>
          </w:p>
          <w:p w14:paraId="5B20B3F3" w14:textId="77777777"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r w:rsidRPr="00D6757C">
              <w:rPr>
                <w:b/>
                <w:color w:val="000000" w:themeColor="text1"/>
                <w:sz w:val="22"/>
                <w:szCs w:val="22"/>
              </w:rPr>
              <w:t>(кв.м. в день)</w:t>
            </w:r>
          </w:p>
        </w:tc>
        <w:tc>
          <w:tcPr>
            <w:tcW w:w="2381" w:type="dxa"/>
            <w:shd w:val="clear" w:color="auto" w:fill="auto"/>
            <w:vAlign w:val="center"/>
          </w:tcPr>
          <w:p w14:paraId="10A45276" w14:textId="31395C5B"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r w:rsidRPr="00D6757C">
              <w:rPr>
                <w:b/>
                <w:color w:val="000000" w:themeColor="text1"/>
                <w:sz w:val="22"/>
                <w:szCs w:val="22"/>
              </w:rPr>
              <w:t xml:space="preserve">Ориентировочный объём </w:t>
            </w:r>
            <w:r w:rsidR="001C7764" w:rsidRPr="00D6757C">
              <w:rPr>
                <w:b/>
                <w:color w:val="000000" w:themeColor="text1"/>
                <w:sz w:val="22"/>
                <w:szCs w:val="22"/>
              </w:rPr>
              <w:t xml:space="preserve">оказываемых </w:t>
            </w:r>
            <w:r w:rsidRPr="00D6757C">
              <w:rPr>
                <w:b/>
                <w:color w:val="000000" w:themeColor="text1"/>
                <w:sz w:val="22"/>
                <w:szCs w:val="22"/>
              </w:rPr>
              <w:t>услуг</w:t>
            </w:r>
            <w:r w:rsidR="001C7764" w:rsidRPr="00D6757C">
              <w:rPr>
                <w:b/>
                <w:color w:val="000000" w:themeColor="text1"/>
                <w:sz w:val="22"/>
                <w:szCs w:val="22"/>
              </w:rPr>
              <w:t xml:space="preserve"> </w:t>
            </w:r>
            <w:r w:rsidRPr="00D6757C">
              <w:rPr>
                <w:b/>
                <w:color w:val="000000" w:themeColor="text1"/>
                <w:sz w:val="22"/>
                <w:szCs w:val="22"/>
              </w:rPr>
              <w:t>в год</w:t>
            </w:r>
          </w:p>
          <w:p w14:paraId="0AFC42E6" w14:textId="77777777" w:rsidR="00530D3B" w:rsidRPr="00D6757C" w:rsidRDefault="00530D3B" w:rsidP="00FC2D96">
            <w:pPr>
              <w:tabs>
                <w:tab w:val="left" w:pos="1134"/>
              </w:tabs>
              <w:suppressAutoHyphens/>
              <w:spacing w:after="0" w:line="240" w:lineRule="atLeast"/>
              <w:ind w:firstLine="5"/>
              <w:jc w:val="center"/>
              <w:rPr>
                <w:b/>
                <w:color w:val="000000" w:themeColor="text1"/>
                <w:sz w:val="22"/>
                <w:szCs w:val="22"/>
              </w:rPr>
            </w:pPr>
            <w:r w:rsidRPr="00D6757C">
              <w:rPr>
                <w:b/>
                <w:color w:val="000000" w:themeColor="text1"/>
                <w:sz w:val="22"/>
                <w:szCs w:val="22"/>
              </w:rPr>
              <w:t>(кв.м. за 12 месяцев)</w:t>
            </w:r>
          </w:p>
        </w:tc>
      </w:tr>
      <w:tr w:rsidR="00530D3B" w:rsidRPr="00D6757C" w14:paraId="30CBA6BF" w14:textId="77777777" w:rsidTr="00FC2D96">
        <w:tc>
          <w:tcPr>
            <w:tcW w:w="2156" w:type="dxa"/>
            <w:shd w:val="clear" w:color="auto" w:fill="auto"/>
            <w:vAlign w:val="center"/>
          </w:tcPr>
          <w:p w14:paraId="1902D70F"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1D01265B"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Цокольный этаж</w:t>
            </w:r>
          </w:p>
          <w:p w14:paraId="5029249C"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(S 499,9 кв. м)</w:t>
            </w:r>
          </w:p>
        </w:tc>
        <w:tc>
          <w:tcPr>
            <w:tcW w:w="2522" w:type="dxa"/>
            <w:shd w:val="clear" w:color="auto" w:fill="auto"/>
            <w:vAlign w:val="center"/>
          </w:tcPr>
          <w:p w14:paraId="556E4D50"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1) Уборка прочих помещений</w:t>
            </w:r>
          </w:p>
        </w:tc>
        <w:tc>
          <w:tcPr>
            <w:tcW w:w="1559" w:type="dxa"/>
            <w:shd w:val="clear" w:color="auto" w:fill="auto"/>
            <w:vAlign w:val="center"/>
          </w:tcPr>
          <w:p w14:paraId="0398CB56"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19/499,2</w:t>
            </w:r>
          </w:p>
        </w:tc>
        <w:tc>
          <w:tcPr>
            <w:tcW w:w="1843" w:type="dxa"/>
            <w:shd w:val="clear" w:color="auto" w:fill="auto"/>
            <w:vAlign w:val="center"/>
          </w:tcPr>
          <w:p w14:paraId="17BD4A7B"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499,2</w:t>
            </w:r>
          </w:p>
        </w:tc>
        <w:tc>
          <w:tcPr>
            <w:tcW w:w="2381" w:type="dxa"/>
            <w:shd w:val="clear" w:color="auto" w:fill="auto"/>
            <w:vAlign w:val="center"/>
          </w:tcPr>
          <w:p w14:paraId="53DF18EA"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182 463,50</w:t>
            </w:r>
          </w:p>
        </w:tc>
      </w:tr>
      <w:tr w:rsidR="00530D3B" w:rsidRPr="00D6757C" w14:paraId="0E978A17" w14:textId="77777777" w:rsidTr="00FC2D96">
        <w:trPr>
          <w:trHeight w:val="962"/>
        </w:trPr>
        <w:tc>
          <w:tcPr>
            <w:tcW w:w="2156" w:type="dxa"/>
            <w:shd w:val="clear" w:color="auto" w:fill="auto"/>
          </w:tcPr>
          <w:p w14:paraId="0FC8A9C8"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lastRenderedPageBreak/>
              <w:t>Профилакторий № 2</w:t>
            </w:r>
          </w:p>
          <w:p w14:paraId="20262092"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первый этаж</w:t>
            </w:r>
          </w:p>
          <w:p w14:paraId="71BC3C61"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w:t>
            </w:r>
            <w:r w:rsidRPr="00D6757C">
              <w:rPr>
                <w:color w:val="000000" w:themeColor="text1"/>
                <w:sz w:val="22"/>
                <w:szCs w:val="22"/>
                <w:lang w:val="en-US"/>
              </w:rPr>
              <w:t>S</w:t>
            </w:r>
            <w:r w:rsidRPr="00D6757C">
              <w:rPr>
                <w:color w:val="000000" w:themeColor="text1"/>
                <w:sz w:val="22"/>
                <w:szCs w:val="22"/>
              </w:rPr>
              <w:t xml:space="preserve"> 518,2 кв. м)</w:t>
            </w:r>
          </w:p>
        </w:tc>
        <w:tc>
          <w:tcPr>
            <w:tcW w:w="2522" w:type="dxa"/>
            <w:shd w:val="clear" w:color="auto" w:fill="auto"/>
          </w:tcPr>
          <w:p w14:paraId="5D65500B"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12BCAB1D"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1)Уборка номерного фонда</w:t>
            </w:r>
          </w:p>
          <w:p w14:paraId="6AFD2756"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0CDB0A1A"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2)Уборка общественных зон:</w:t>
            </w:r>
          </w:p>
          <w:p w14:paraId="4A1F44A9"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2C99F098"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 административные помещения;</w:t>
            </w:r>
          </w:p>
          <w:p w14:paraId="28AFD1F5"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7C167C91"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 прочие помещения</w:t>
            </w:r>
          </w:p>
        </w:tc>
        <w:tc>
          <w:tcPr>
            <w:tcW w:w="1559" w:type="dxa"/>
            <w:shd w:val="clear" w:color="auto" w:fill="auto"/>
          </w:tcPr>
          <w:p w14:paraId="05B5BB58"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27E0CB67"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11/156,5</w:t>
            </w:r>
          </w:p>
          <w:p w14:paraId="75E7FD3D"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5FEB10A8"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57EAF4D7"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6BBFC6F3"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3740593B"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3AABF723"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2/49,5</w:t>
            </w:r>
          </w:p>
          <w:p w14:paraId="7234D739"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703199EB"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39EAC216"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16/312,2</w:t>
            </w:r>
          </w:p>
        </w:tc>
        <w:tc>
          <w:tcPr>
            <w:tcW w:w="1843" w:type="dxa"/>
            <w:shd w:val="clear" w:color="auto" w:fill="auto"/>
          </w:tcPr>
          <w:p w14:paraId="7E248740"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5A65AA78"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156,5</w:t>
            </w:r>
          </w:p>
          <w:p w14:paraId="0949A021"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6890BFFE"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14226159"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05FD404B"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5F98301F"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6C7AFBE9"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49,5</w:t>
            </w:r>
          </w:p>
          <w:p w14:paraId="451F1401"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544F35AA" w14:textId="77777777" w:rsidR="00530D3B" w:rsidRPr="00D6757C" w:rsidRDefault="00530D3B" w:rsidP="00FC2D96">
            <w:pPr>
              <w:tabs>
                <w:tab w:val="left" w:pos="147"/>
              </w:tabs>
              <w:suppressAutoHyphens/>
              <w:spacing w:after="0" w:line="240" w:lineRule="atLeast"/>
              <w:rPr>
                <w:color w:val="000000" w:themeColor="text1"/>
                <w:sz w:val="22"/>
                <w:szCs w:val="22"/>
              </w:rPr>
            </w:pPr>
          </w:p>
          <w:p w14:paraId="7DCAA9A6"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312,2</w:t>
            </w:r>
          </w:p>
        </w:tc>
        <w:tc>
          <w:tcPr>
            <w:tcW w:w="2381" w:type="dxa"/>
            <w:shd w:val="clear" w:color="auto" w:fill="auto"/>
          </w:tcPr>
          <w:p w14:paraId="62DB3EE9"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1009695B"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57 122,50</w:t>
            </w:r>
          </w:p>
          <w:p w14:paraId="541B9370"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40F3FF30"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6B91A38F"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4D3C9DF5"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2984A755"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61142DDC"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18 067,50</w:t>
            </w:r>
          </w:p>
          <w:p w14:paraId="5E3043C9"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7CA56150"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6F933E75"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113 953,00</w:t>
            </w:r>
          </w:p>
          <w:p w14:paraId="7ED00D34" w14:textId="77777777" w:rsidR="00530D3B" w:rsidRPr="00D6757C" w:rsidRDefault="00530D3B" w:rsidP="00FC2D96">
            <w:pPr>
              <w:tabs>
                <w:tab w:val="left" w:pos="1134"/>
              </w:tabs>
              <w:suppressAutoHyphens/>
              <w:spacing w:after="0" w:line="240" w:lineRule="atLeast"/>
              <w:ind w:firstLine="851"/>
              <w:rPr>
                <w:color w:val="000000" w:themeColor="text1"/>
                <w:sz w:val="22"/>
                <w:szCs w:val="22"/>
              </w:rPr>
            </w:pPr>
          </w:p>
        </w:tc>
      </w:tr>
      <w:tr w:rsidR="00530D3B" w:rsidRPr="00D6757C" w14:paraId="4EF88D14" w14:textId="77777777" w:rsidTr="00FC2D96">
        <w:trPr>
          <w:trHeight w:val="2139"/>
        </w:trPr>
        <w:tc>
          <w:tcPr>
            <w:tcW w:w="2156" w:type="dxa"/>
            <w:shd w:val="clear" w:color="auto" w:fill="auto"/>
          </w:tcPr>
          <w:p w14:paraId="6699541E"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233CF2D8"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743D0A2E"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Второй этаж</w:t>
            </w:r>
          </w:p>
          <w:p w14:paraId="64BC6C03"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(S 495,7 кв. м)</w:t>
            </w:r>
          </w:p>
        </w:tc>
        <w:tc>
          <w:tcPr>
            <w:tcW w:w="2522" w:type="dxa"/>
            <w:shd w:val="clear" w:color="auto" w:fill="auto"/>
          </w:tcPr>
          <w:p w14:paraId="2B889F1C"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334CBDDA"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1) Уборка номерного фонда.</w:t>
            </w:r>
          </w:p>
          <w:p w14:paraId="221C3561"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2F389445"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2)Уборка общественных зон:</w:t>
            </w:r>
          </w:p>
          <w:p w14:paraId="289CE03A"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2552DDA6"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-административные помещения;</w:t>
            </w:r>
          </w:p>
          <w:p w14:paraId="770DF534"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6D84CC2A"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-прочие помещения</w:t>
            </w:r>
          </w:p>
        </w:tc>
        <w:tc>
          <w:tcPr>
            <w:tcW w:w="1559" w:type="dxa"/>
            <w:shd w:val="clear" w:color="auto" w:fill="auto"/>
          </w:tcPr>
          <w:p w14:paraId="1A996644"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09F4EDB0"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13 /221,1</w:t>
            </w:r>
          </w:p>
          <w:p w14:paraId="144F2825" w14:textId="77777777" w:rsidR="00530D3B" w:rsidRPr="00D6757C" w:rsidRDefault="00530D3B" w:rsidP="00FC2D96">
            <w:pPr>
              <w:spacing w:after="0" w:line="240" w:lineRule="atLeast"/>
              <w:ind w:firstLine="851"/>
              <w:jc w:val="center"/>
              <w:rPr>
                <w:color w:val="000000" w:themeColor="text1"/>
                <w:sz w:val="22"/>
                <w:szCs w:val="22"/>
              </w:rPr>
            </w:pPr>
          </w:p>
          <w:p w14:paraId="3BC3D78D" w14:textId="77777777" w:rsidR="00530D3B" w:rsidRPr="00D6757C" w:rsidRDefault="00530D3B" w:rsidP="00FC2D96">
            <w:pPr>
              <w:spacing w:after="0" w:line="240" w:lineRule="atLeast"/>
              <w:ind w:firstLine="851"/>
              <w:jc w:val="center"/>
              <w:rPr>
                <w:color w:val="000000" w:themeColor="text1"/>
                <w:sz w:val="22"/>
                <w:szCs w:val="22"/>
              </w:rPr>
            </w:pPr>
          </w:p>
          <w:p w14:paraId="63311A55" w14:textId="77777777" w:rsidR="00530D3B" w:rsidRPr="00D6757C" w:rsidRDefault="00530D3B" w:rsidP="00FC2D96">
            <w:pPr>
              <w:spacing w:after="0" w:line="240" w:lineRule="atLeast"/>
              <w:ind w:firstLine="851"/>
              <w:jc w:val="center"/>
              <w:rPr>
                <w:color w:val="000000" w:themeColor="text1"/>
                <w:sz w:val="22"/>
                <w:szCs w:val="22"/>
              </w:rPr>
            </w:pPr>
          </w:p>
          <w:p w14:paraId="6DCC0E1C" w14:textId="77777777" w:rsidR="00530D3B" w:rsidRPr="00D6757C" w:rsidRDefault="00530D3B" w:rsidP="00FC2D96">
            <w:pPr>
              <w:spacing w:after="0" w:line="240" w:lineRule="atLeast"/>
              <w:jc w:val="center"/>
              <w:rPr>
                <w:color w:val="000000" w:themeColor="text1"/>
                <w:sz w:val="22"/>
                <w:szCs w:val="22"/>
              </w:rPr>
            </w:pPr>
          </w:p>
          <w:p w14:paraId="48464334" w14:textId="77777777" w:rsidR="00530D3B" w:rsidRPr="00D6757C" w:rsidRDefault="00530D3B" w:rsidP="00FC2D96">
            <w:pPr>
              <w:spacing w:after="0" w:line="240" w:lineRule="atLeast"/>
              <w:jc w:val="center"/>
              <w:rPr>
                <w:color w:val="000000" w:themeColor="text1"/>
                <w:sz w:val="22"/>
                <w:szCs w:val="22"/>
              </w:rPr>
            </w:pPr>
          </w:p>
          <w:p w14:paraId="4A8D059F"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1/15,4</w:t>
            </w:r>
          </w:p>
          <w:p w14:paraId="1F1D7589" w14:textId="77777777" w:rsidR="00530D3B" w:rsidRPr="00D6757C" w:rsidRDefault="00530D3B" w:rsidP="00FC2D96">
            <w:pPr>
              <w:spacing w:after="0" w:line="240" w:lineRule="atLeast"/>
              <w:ind w:firstLine="851"/>
              <w:jc w:val="center"/>
              <w:rPr>
                <w:color w:val="000000" w:themeColor="text1"/>
                <w:sz w:val="22"/>
                <w:szCs w:val="22"/>
              </w:rPr>
            </w:pPr>
          </w:p>
          <w:p w14:paraId="4832DB44" w14:textId="77777777" w:rsidR="00530D3B" w:rsidRPr="00D6757C" w:rsidRDefault="00530D3B" w:rsidP="00FC2D96">
            <w:pPr>
              <w:spacing w:after="0" w:line="240" w:lineRule="atLeast"/>
              <w:jc w:val="center"/>
              <w:rPr>
                <w:color w:val="000000" w:themeColor="text1"/>
                <w:sz w:val="22"/>
                <w:szCs w:val="22"/>
              </w:rPr>
            </w:pPr>
          </w:p>
          <w:p w14:paraId="62129904"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13/259,2</w:t>
            </w:r>
          </w:p>
        </w:tc>
        <w:tc>
          <w:tcPr>
            <w:tcW w:w="1843" w:type="dxa"/>
            <w:shd w:val="clear" w:color="auto" w:fill="auto"/>
          </w:tcPr>
          <w:p w14:paraId="7E851C12"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5392D4C6"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221,1</w:t>
            </w:r>
          </w:p>
          <w:p w14:paraId="42F9A20C"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7DCA7255"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5A912E20"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0EA35639"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2B2F7EF5"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582643F6"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15,4</w:t>
            </w:r>
          </w:p>
          <w:p w14:paraId="4F0A0EBB"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4FE3F805"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77AEBAB8"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259,2</w:t>
            </w:r>
          </w:p>
        </w:tc>
        <w:tc>
          <w:tcPr>
            <w:tcW w:w="2381" w:type="dxa"/>
            <w:shd w:val="clear" w:color="auto" w:fill="auto"/>
          </w:tcPr>
          <w:p w14:paraId="053E1C0F"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3AC71EA0"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80 701,50</w:t>
            </w:r>
          </w:p>
          <w:p w14:paraId="03EEBC4A"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78BA2664"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185FBD6C"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2BF28BB6"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12E696CB"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33339CC6"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5 621,00</w:t>
            </w:r>
          </w:p>
          <w:p w14:paraId="5E122627"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794E9848"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5734F47F"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94 608,00</w:t>
            </w:r>
          </w:p>
          <w:p w14:paraId="25948D2C"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tc>
      </w:tr>
      <w:tr w:rsidR="00530D3B" w:rsidRPr="00D6757C" w14:paraId="58FCD93E" w14:textId="77777777" w:rsidTr="00FC2D96">
        <w:tc>
          <w:tcPr>
            <w:tcW w:w="2156" w:type="dxa"/>
            <w:shd w:val="clear" w:color="auto" w:fill="auto"/>
          </w:tcPr>
          <w:p w14:paraId="304905AB"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7C6B3CF2"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390E0939"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 xml:space="preserve">третий этаж </w:t>
            </w:r>
          </w:p>
          <w:p w14:paraId="6A84AC8A"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w:t>
            </w:r>
            <w:r w:rsidRPr="00D6757C">
              <w:rPr>
                <w:color w:val="000000" w:themeColor="text1"/>
                <w:sz w:val="22"/>
                <w:szCs w:val="22"/>
                <w:lang w:val="en-US"/>
              </w:rPr>
              <w:t>S</w:t>
            </w:r>
            <w:r w:rsidRPr="00D6757C">
              <w:rPr>
                <w:color w:val="000000" w:themeColor="text1"/>
                <w:sz w:val="22"/>
                <w:szCs w:val="22"/>
              </w:rPr>
              <w:t xml:space="preserve"> 499,8 кв. м)</w:t>
            </w:r>
          </w:p>
        </w:tc>
        <w:tc>
          <w:tcPr>
            <w:tcW w:w="2522" w:type="dxa"/>
            <w:shd w:val="clear" w:color="auto" w:fill="auto"/>
          </w:tcPr>
          <w:p w14:paraId="7EDC2C5B"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5F9E936C"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1) Уборка номерного фонда.</w:t>
            </w:r>
          </w:p>
          <w:p w14:paraId="618A7385"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177E94A1"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2)Общественные зоны:</w:t>
            </w:r>
          </w:p>
          <w:p w14:paraId="6E1899C3"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40CFAD4C"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-административные помещения;</w:t>
            </w:r>
          </w:p>
          <w:p w14:paraId="7A382654"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57237008"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-прочие помещения.</w:t>
            </w:r>
          </w:p>
          <w:p w14:paraId="058DC524"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2AD0AE93" w14:textId="77777777" w:rsidR="00530D3B" w:rsidRPr="00D6757C" w:rsidRDefault="00530D3B" w:rsidP="00FC2D96">
            <w:pPr>
              <w:tabs>
                <w:tab w:val="left" w:pos="1134"/>
              </w:tabs>
              <w:suppressAutoHyphens/>
              <w:spacing w:after="0" w:line="240" w:lineRule="atLeast"/>
              <w:rPr>
                <w:color w:val="000000" w:themeColor="text1"/>
                <w:sz w:val="22"/>
                <w:szCs w:val="22"/>
              </w:rPr>
            </w:pPr>
          </w:p>
        </w:tc>
        <w:tc>
          <w:tcPr>
            <w:tcW w:w="1559" w:type="dxa"/>
            <w:shd w:val="clear" w:color="auto" w:fill="auto"/>
          </w:tcPr>
          <w:p w14:paraId="22C61598"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24373A0B"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14/238,1</w:t>
            </w:r>
          </w:p>
          <w:p w14:paraId="75BA78F5"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0DBF3B5B"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7C54B858"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59310134"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4807FDD5"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75A1BB54"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0/0</w:t>
            </w:r>
          </w:p>
          <w:p w14:paraId="589C7562"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055011CA"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6BC7160C"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13/261,7</w:t>
            </w:r>
          </w:p>
        </w:tc>
        <w:tc>
          <w:tcPr>
            <w:tcW w:w="1843" w:type="dxa"/>
            <w:shd w:val="clear" w:color="auto" w:fill="auto"/>
          </w:tcPr>
          <w:p w14:paraId="4FA5B5E1"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233F6BC1"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238,1</w:t>
            </w:r>
          </w:p>
          <w:p w14:paraId="53159DFC"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7F5AA256"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5312BC9F"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10DAF183"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3A6FE896"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723A8C98"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0</w:t>
            </w:r>
          </w:p>
          <w:p w14:paraId="4B3095B5"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21EC2F93"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p>
          <w:p w14:paraId="7CE9E6AD" w14:textId="77777777" w:rsidR="00530D3B" w:rsidRPr="00D6757C" w:rsidRDefault="00530D3B" w:rsidP="00FC2D96">
            <w:pPr>
              <w:tabs>
                <w:tab w:val="left" w:pos="147"/>
              </w:tabs>
              <w:suppressAutoHyphens/>
              <w:spacing w:after="0" w:line="240" w:lineRule="atLeast"/>
              <w:ind w:firstLine="431"/>
              <w:jc w:val="center"/>
              <w:rPr>
                <w:color w:val="000000" w:themeColor="text1"/>
                <w:sz w:val="22"/>
                <w:szCs w:val="22"/>
              </w:rPr>
            </w:pPr>
            <w:r w:rsidRPr="00D6757C">
              <w:rPr>
                <w:color w:val="000000" w:themeColor="text1"/>
                <w:sz w:val="22"/>
                <w:szCs w:val="22"/>
              </w:rPr>
              <w:t>261,7</w:t>
            </w:r>
          </w:p>
        </w:tc>
        <w:tc>
          <w:tcPr>
            <w:tcW w:w="2381" w:type="dxa"/>
            <w:shd w:val="clear" w:color="auto" w:fill="auto"/>
          </w:tcPr>
          <w:p w14:paraId="3443779B"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1B50396C"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86 906,50</w:t>
            </w:r>
          </w:p>
          <w:p w14:paraId="6FB79BFA" w14:textId="77777777" w:rsidR="00530D3B" w:rsidRPr="00D6757C" w:rsidRDefault="00530D3B" w:rsidP="00FC2D96">
            <w:pPr>
              <w:spacing w:after="0" w:line="240" w:lineRule="atLeast"/>
              <w:ind w:firstLine="851"/>
              <w:jc w:val="center"/>
              <w:rPr>
                <w:color w:val="000000" w:themeColor="text1"/>
                <w:sz w:val="22"/>
                <w:szCs w:val="22"/>
              </w:rPr>
            </w:pPr>
          </w:p>
          <w:p w14:paraId="71E7CB6A" w14:textId="77777777" w:rsidR="00530D3B" w:rsidRPr="00D6757C" w:rsidRDefault="00530D3B" w:rsidP="00FC2D96">
            <w:pPr>
              <w:spacing w:after="0" w:line="240" w:lineRule="atLeast"/>
              <w:ind w:firstLine="851"/>
              <w:jc w:val="center"/>
              <w:rPr>
                <w:color w:val="000000" w:themeColor="text1"/>
                <w:sz w:val="22"/>
                <w:szCs w:val="22"/>
              </w:rPr>
            </w:pPr>
          </w:p>
          <w:p w14:paraId="64739C9D" w14:textId="77777777" w:rsidR="00530D3B" w:rsidRPr="00D6757C" w:rsidRDefault="00530D3B" w:rsidP="00FC2D96">
            <w:pPr>
              <w:spacing w:after="0" w:line="240" w:lineRule="atLeast"/>
              <w:ind w:firstLine="851"/>
              <w:jc w:val="center"/>
              <w:rPr>
                <w:color w:val="000000" w:themeColor="text1"/>
                <w:sz w:val="22"/>
                <w:szCs w:val="22"/>
              </w:rPr>
            </w:pPr>
          </w:p>
          <w:p w14:paraId="424C1DA9" w14:textId="77777777" w:rsidR="00530D3B" w:rsidRPr="00D6757C" w:rsidRDefault="00530D3B" w:rsidP="00FC2D96">
            <w:pPr>
              <w:spacing w:after="0" w:line="240" w:lineRule="atLeast"/>
              <w:ind w:firstLine="851"/>
              <w:jc w:val="center"/>
              <w:rPr>
                <w:color w:val="000000" w:themeColor="text1"/>
                <w:sz w:val="22"/>
                <w:szCs w:val="22"/>
              </w:rPr>
            </w:pPr>
          </w:p>
          <w:p w14:paraId="7D1AA213" w14:textId="77777777" w:rsidR="00530D3B" w:rsidRPr="00D6757C" w:rsidRDefault="00530D3B" w:rsidP="00FC2D96">
            <w:pPr>
              <w:spacing w:after="0" w:line="240" w:lineRule="atLeast"/>
              <w:ind w:firstLine="851"/>
              <w:jc w:val="center"/>
              <w:rPr>
                <w:color w:val="000000" w:themeColor="text1"/>
                <w:sz w:val="22"/>
                <w:szCs w:val="22"/>
              </w:rPr>
            </w:pPr>
          </w:p>
          <w:p w14:paraId="01C8B043"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0,00</w:t>
            </w:r>
          </w:p>
          <w:p w14:paraId="0B1EA979" w14:textId="77777777" w:rsidR="00530D3B" w:rsidRPr="00D6757C" w:rsidRDefault="00530D3B" w:rsidP="00FC2D96">
            <w:pPr>
              <w:spacing w:after="0" w:line="240" w:lineRule="atLeast"/>
              <w:ind w:firstLine="851"/>
              <w:jc w:val="center"/>
              <w:rPr>
                <w:color w:val="000000" w:themeColor="text1"/>
                <w:sz w:val="22"/>
                <w:szCs w:val="22"/>
              </w:rPr>
            </w:pPr>
          </w:p>
          <w:p w14:paraId="3258441A" w14:textId="77777777" w:rsidR="00530D3B" w:rsidRPr="00D6757C" w:rsidRDefault="00530D3B" w:rsidP="00FC2D96">
            <w:pPr>
              <w:spacing w:after="0" w:line="240" w:lineRule="atLeast"/>
              <w:ind w:firstLine="851"/>
              <w:jc w:val="center"/>
              <w:rPr>
                <w:color w:val="000000" w:themeColor="text1"/>
                <w:sz w:val="22"/>
                <w:szCs w:val="22"/>
              </w:rPr>
            </w:pPr>
          </w:p>
          <w:p w14:paraId="7F396C4E"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95 520,50</w:t>
            </w:r>
          </w:p>
        </w:tc>
      </w:tr>
      <w:tr w:rsidR="00530D3B" w:rsidRPr="00D6757C" w14:paraId="659607C7" w14:textId="77777777" w:rsidTr="00FC2D96">
        <w:tc>
          <w:tcPr>
            <w:tcW w:w="2156" w:type="dxa"/>
            <w:shd w:val="clear" w:color="auto" w:fill="auto"/>
          </w:tcPr>
          <w:p w14:paraId="77270D24"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30301451"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3F88332E"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 xml:space="preserve">четвёртый этаж </w:t>
            </w:r>
          </w:p>
          <w:p w14:paraId="672037B0"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w:t>
            </w:r>
            <w:r w:rsidRPr="00D6757C">
              <w:rPr>
                <w:color w:val="000000" w:themeColor="text1"/>
                <w:sz w:val="22"/>
                <w:szCs w:val="22"/>
                <w:lang w:val="en-US"/>
              </w:rPr>
              <w:t>S</w:t>
            </w:r>
            <w:r w:rsidRPr="00D6757C">
              <w:rPr>
                <w:color w:val="000000" w:themeColor="text1"/>
                <w:sz w:val="22"/>
                <w:szCs w:val="22"/>
              </w:rPr>
              <w:t xml:space="preserve"> 495,0 кв. м)</w:t>
            </w:r>
          </w:p>
        </w:tc>
        <w:tc>
          <w:tcPr>
            <w:tcW w:w="2522" w:type="dxa"/>
            <w:shd w:val="clear" w:color="auto" w:fill="auto"/>
          </w:tcPr>
          <w:p w14:paraId="5A053BD2"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15D4BBD0"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1) Уборка номерного фонда.</w:t>
            </w:r>
          </w:p>
          <w:p w14:paraId="1D35C9D8"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338D2E8C"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2)Общественные зоны:</w:t>
            </w:r>
          </w:p>
          <w:p w14:paraId="4A3F8AD9"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02BE8672"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-административные помещения;</w:t>
            </w:r>
          </w:p>
          <w:p w14:paraId="62386E32"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29E86981"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-прочие помещения.</w:t>
            </w:r>
          </w:p>
        </w:tc>
        <w:tc>
          <w:tcPr>
            <w:tcW w:w="1559" w:type="dxa"/>
            <w:shd w:val="clear" w:color="auto" w:fill="auto"/>
          </w:tcPr>
          <w:p w14:paraId="54245593"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10F3CED5"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74528077"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14/252,4</w:t>
            </w:r>
          </w:p>
          <w:p w14:paraId="1C175330" w14:textId="77777777" w:rsidR="00530D3B" w:rsidRPr="00D6757C" w:rsidRDefault="00530D3B" w:rsidP="00FC2D96">
            <w:pPr>
              <w:spacing w:after="0" w:line="240" w:lineRule="atLeast"/>
              <w:ind w:firstLine="851"/>
              <w:jc w:val="center"/>
              <w:rPr>
                <w:color w:val="000000" w:themeColor="text1"/>
                <w:sz w:val="22"/>
                <w:szCs w:val="22"/>
              </w:rPr>
            </w:pPr>
          </w:p>
          <w:p w14:paraId="45DF18F3" w14:textId="77777777" w:rsidR="00530D3B" w:rsidRPr="00D6757C" w:rsidRDefault="00530D3B" w:rsidP="00FC2D96">
            <w:pPr>
              <w:spacing w:after="0" w:line="240" w:lineRule="atLeast"/>
              <w:rPr>
                <w:color w:val="000000" w:themeColor="text1"/>
                <w:sz w:val="22"/>
                <w:szCs w:val="22"/>
              </w:rPr>
            </w:pPr>
          </w:p>
          <w:p w14:paraId="1ACD0B2E" w14:textId="77777777" w:rsidR="00530D3B" w:rsidRPr="00D6757C" w:rsidRDefault="00530D3B" w:rsidP="00FC2D96">
            <w:pPr>
              <w:spacing w:after="0" w:line="240" w:lineRule="atLeast"/>
              <w:jc w:val="center"/>
              <w:rPr>
                <w:color w:val="000000" w:themeColor="text1"/>
                <w:sz w:val="22"/>
                <w:szCs w:val="22"/>
              </w:rPr>
            </w:pPr>
          </w:p>
          <w:p w14:paraId="4732A293"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0/0</w:t>
            </w:r>
          </w:p>
          <w:p w14:paraId="7C93CA73" w14:textId="77777777" w:rsidR="00530D3B" w:rsidRPr="00D6757C" w:rsidRDefault="00530D3B" w:rsidP="00FC2D96">
            <w:pPr>
              <w:spacing w:after="0" w:line="240" w:lineRule="atLeast"/>
              <w:ind w:firstLine="851"/>
              <w:jc w:val="center"/>
              <w:rPr>
                <w:color w:val="000000" w:themeColor="text1"/>
                <w:sz w:val="22"/>
                <w:szCs w:val="22"/>
              </w:rPr>
            </w:pPr>
          </w:p>
          <w:p w14:paraId="4CCA90F1" w14:textId="77777777" w:rsidR="00530D3B" w:rsidRPr="00D6757C" w:rsidRDefault="00530D3B" w:rsidP="00FC2D96">
            <w:pPr>
              <w:spacing w:after="0" w:line="240" w:lineRule="atLeast"/>
              <w:jc w:val="center"/>
              <w:rPr>
                <w:color w:val="000000" w:themeColor="text1"/>
                <w:sz w:val="22"/>
                <w:szCs w:val="22"/>
              </w:rPr>
            </w:pPr>
          </w:p>
          <w:p w14:paraId="12274E7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13/242,6</w:t>
            </w:r>
          </w:p>
        </w:tc>
        <w:tc>
          <w:tcPr>
            <w:tcW w:w="1843" w:type="dxa"/>
            <w:shd w:val="clear" w:color="auto" w:fill="auto"/>
          </w:tcPr>
          <w:p w14:paraId="08F8CCD9" w14:textId="77777777" w:rsidR="00530D3B" w:rsidRPr="00D6757C" w:rsidRDefault="00530D3B" w:rsidP="00FC2D96">
            <w:pPr>
              <w:tabs>
                <w:tab w:val="left" w:pos="431"/>
              </w:tabs>
              <w:suppressAutoHyphens/>
              <w:spacing w:after="0" w:line="240" w:lineRule="atLeast"/>
              <w:ind w:firstLine="147"/>
              <w:jc w:val="center"/>
              <w:rPr>
                <w:color w:val="000000" w:themeColor="text1"/>
                <w:sz w:val="22"/>
                <w:szCs w:val="22"/>
              </w:rPr>
            </w:pPr>
          </w:p>
          <w:p w14:paraId="4BD7501D" w14:textId="77777777" w:rsidR="00530D3B" w:rsidRPr="00D6757C" w:rsidRDefault="00530D3B" w:rsidP="00FC2D96">
            <w:pPr>
              <w:tabs>
                <w:tab w:val="left" w:pos="431"/>
              </w:tabs>
              <w:suppressAutoHyphens/>
              <w:spacing w:after="0" w:line="240" w:lineRule="atLeast"/>
              <w:ind w:firstLine="147"/>
              <w:jc w:val="center"/>
              <w:rPr>
                <w:color w:val="000000" w:themeColor="text1"/>
                <w:sz w:val="22"/>
                <w:szCs w:val="22"/>
              </w:rPr>
            </w:pPr>
          </w:p>
          <w:p w14:paraId="1E29339E" w14:textId="77777777" w:rsidR="00530D3B" w:rsidRPr="00D6757C" w:rsidRDefault="00530D3B" w:rsidP="00FC2D96">
            <w:pPr>
              <w:tabs>
                <w:tab w:val="left" w:pos="431"/>
              </w:tabs>
              <w:suppressAutoHyphens/>
              <w:spacing w:after="0" w:line="240" w:lineRule="atLeast"/>
              <w:ind w:firstLine="147"/>
              <w:jc w:val="center"/>
              <w:rPr>
                <w:color w:val="000000" w:themeColor="text1"/>
                <w:sz w:val="22"/>
                <w:szCs w:val="22"/>
              </w:rPr>
            </w:pPr>
            <w:r w:rsidRPr="00D6757C">
              <w:rPr>
                <w:color w:val="000000" w:themeColor="text1"/>
                <w:sz w:val="22"/>
                <w:szCs w:val="22"/>
              </w:rPr>
              <w:t>252,4</w:t>
            </w:r>
          </w:p>
          <w:p w14:paraId="2DADE807" w14:textId="77777777" w:rsidR="00530D3B" w:rsidRPr="00D6757C" w:rsidRDefault="00530D3B" w:rsidP="00FC2D96">
            <w:pPr>
              <w:tabs>
                <w:tab w:val="left" w:pos="431"/>
              </w:tabs>
              <w:spacing w:after="0" w:line="240" w:lineRule="atLeast"/>
              <w:ind w:firstLine="147"/>
              <w:jc w:val="center"/>
              <w:rPr>
                <w:color w:val="000000" w:themeColor="text1"/>
                <w:sz w:val="22"/>
                <w:szCs w:val="22"/>
              </w:rPr>
            </w:pPr>
          </w:p>
          <w:p w14:paraId="03AB0DCB" w14:textId="77777777" w:rsidR="00530D3B" w:rsidRPr="00D6757C" w:rsidRDefault="00530D3B" w:rsidP="00FC2D96">
            <w:pPr>
              <w:tabs>
                <w:tab w:val="left" w:pos="431"/>
              </w:tabs>
              <w:spacing w:after="0" w:line="240" w:lineRule="atLeast"/>
              <w:rPr>
                <w:color w:val="000000" w:themeColor="text1"/>
                <w:sz w:val="22"/>
                <w:szCs w:val="22"/>
              </w:rPr>
            </w:pPr>
          </w:p>
          <w:p w14:paraId="543CCF87" w14:textId="77777777" w:rsidR="00530D3B" w:rsidRPr="00D6757C" w:rsidRDefault="00530D3B" w:rsidP="00FC2D96">
            <w:pPr>
              <w:tabs>
                <w:tab w:val="left" w:pos="431"/>
              </w:tabs>
              <w:spacing w:after="0" w:line="240" w:lineRule="atLeast"/>
              <w:ind w:firstLine="431"/>
              <w:jc w:val="center"/>
              <w:rPr>
                <w:color w:val="000000" w:themeColor="text1"/>
                <w:sz w:val="22"/>
                <w:szCs w:val="22"/>
              </w:rPr>
            </w:pPr>
          </w:p>
          <w:p w14:paraId="3BF26362" w14:textId="77777777" w:rsidR="00530D3B" w:rsidRPr="00D6757C" w:rsidRDefault="00530D3B" w:rsidP="00FC2D96">
            <w:pPr>
              <w:tabs>
                <w:tab w:val="left" w:pos="431"/>
              </w:tabs>
              <w:spacing w:after="0" w:line="240" w:lineRule="atLeast"/>
              <w:ind w:firstLine="431"/>
              <w:jc w:val="center"/>
              <w:rPr>
                <w:color w:val="000000" w:themeColor="text1"/>
                <w:sz w:val="22"/>
                <w:szCs w:val="22"/>
              </w:rPr>
            </w:pPr>
            <w:r w:rsidRPr="00D6757C">
              <w:rPr>
                <w:color w:val="000000" w:themeColor="text1"/>
                <w:sz w:val="22"/>
                <w:szCs w:val="22"/>
              </w:rPr>
              <w:t>0</w:t>
            </w:r>
          </w:p>
          <w:p w14:paraId="5CDB6B4F" w14:textId="77777777" w:rsidR="00530D3B" w:rsidRPr="00D6757C" w:rsidRDefault="00530D3B" w:rsidP="00FC2D96">
            <w:pPr>
              <w:tabs>
                <w:tab w:val="left" w:pos="431"/>
              </w:tabs>
              <w:spacing w:after="0" w:line="240" w:lineRule="atLeast"/>
              <w:ind w:firstLine="431"/>
              <w:jc w:val="center"/>
              <w:rPr>
                <w:color w:val="000000" w:themeColor="text1"/>
                <w:sz w:val="22"/>
                <w:szCs w:val="22"/>
              </w:rPr>
            </w:pPr>
          </w:p>
          <w:p w14:paraId="68B0A531" w14:textId="77777777" w:rsidR="00530D3B" w:rsidRPr="00D6757C" w:rsidRDefault="00530D3B" w:rsidP="00FC2D96">
            <w:pPr>
              <w:tabs>
                <w:tab w:val="left" w:pos="431"/>
              </w:tabs>
              <w:spacing w:after="0" w:line="240" w:lineRule="atLeast"/>
              <w:ind w:firstLine="431"/>
              <w:jc w:val="center"/>
              <w:rPr>
                <w:color w:val="000000" w:themeColor="text1"/>
                <w:sz w:val="22"/>
                <w:szCs w:val="22"/>
              </w:rPr>
            </w:pPr>
          </w:p>
          <w:p w14:paraId="5BBE2D6E" w14:textId="77777777" w:rsidR="00530D3B" w:rsidRPr="00D6757C" w:rsidRDefault="00530D3B" w:rsidP="00FC2D96">
            <w:pPr>
              <w:tabs>
                <w:tab w:val="left" w:pos="431"/>
              </w:tabs>
              <w:spacing w:after="0" w:line="240" w:lineRule="atLeast"/>
              <w:ind w:firstLine="431"/>
              <w:jc w:val="center"/>
              <w:rPr>
                <w:color w:val="000000" w:themeColor="text1"/>
                <w:sz w:val="22"/>
                <w:szCs w:val="22"/>
              </w:rPr>
            </w:pPr>
            <w:r w:rsidRPr="00D6757C">
              <w:rPr>
                <w:color w:val="000000" w:themeColor="text1"/>
                <w:sz w:val="22"/>
                <w:szCs w:val="22"/>
              </w:rPr>
              <w:t>242,6</w:t>
            </w:r>
          </w:p>
        </w:tc>
        <w:tc>
          <w:tcPr>
            <w:tcW w:w="2381" w:type="dxa"/>
            <w:shd w:val="clear" w:color="auto" w:fill="auto"/>
          </w:tcPr>
          <w:p w14:paraId="29E1ACA1"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51A863E5"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440D2600"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t>92 126,00</w:t>
            </w:r>
          </w:p>
          <w:p w14:paraId="4777B7B9" w14:textId="77777777" w:rsidR="00530D3B" w:rsidRPr="00D6757C" w:rsidRDefault="00530D3B" w:rsidP="00FC2D96">
            <w:pPr>
              <w:spacing w:after="0" w:line="240" w:lineRule="atLeast"/>
              <w:ind w:firstLine="851"/>
              <w:jc w:val="center"/>
              <w:rPr>
                <w:color w:val="000000" w:themeColor="text1"/>
                <w:sz w:val="22"/>
                <w:szCs w:val="22"/>
              </w:rPr>
            </w:pPr>
          </w:p>
          <w:p w14:paraId="56D0195C" w14:textId="77777777" w:rsidR="00530D3B" w:rsidRPr="00D6757C" w:rsidRDefault="00530D3B" w:rsidP="00FC2D96">
            <w:pPr>
              <w:spacing w:after="0" w:line="240" w:lineRule="atLeast"/>
              <w:rPr>
                <w:color w:val="000000" w:themeColor="text1"/>
                <w:sz w:val="22"/>
                <w:szCs w:val="22"/>
              </w:rPr>
            </w:pPr>
          </w:p>
          <w:p w14:paraId="0869C082" w14:textId="77777777" w:rsidR="00530D3B" w:rsidRPr="00D6757C" w:rsidRDefault="00530D3B" w:rsidP="00FC2D96">
            <w:pPr>
              <w:spacing w:after="0" w:line="240" w:lineRule="atLeast"/>
              <w:ind w:firstLine="851"/>
              <w:jc w:val="center"/>
              <w:rPr>
                <w:color w:val="000000" w:themeColor="text1"/>
                <w:sz w:val="22"/>
                <w:szCs w:val="22"/>
              </w:rPr>
            </w:pPr>
          </w:p>
          <w:p w14:paraId="5C0AE5C9"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0,00</w:t>
            </w:r>
          </w:p>
          <w:p w14:paraId="291E3074" w14:textId="77777777" w:rsidR="00530D3B" w:rsidRPr="00D6757C" w:rsidRDefault="00530D3B" w:rsidP="00FC2D96">
            <w:pPr>
              <w:spacing w:after="0" w:line="240" w:lineRule="atLeast"/>
              <w:ind w:firstLine="851"/>
              <w:jc w:val="center"/>
              <w:rPr>
                <w:color w:val="000000" w:themeColor="text1"/>
                <w:sz w:val="22"/>
                <w:szCs w:val="22"/>
              </w:rPr>
            </w:pPr>
          </w:p>
          <w:p w14:paraId="0635A338" w14:textId="77777777" w:rsidR="00530D3B" w:rsidRPr="00D6757C" w:rsidRDefault="00530D3B" w:rsidP="00FC2D96">
            <w:pPr>
              <w:spacing w:after="0" w:line="240" w:lineRule="atLeast"/>
              <w:ind w:firstLine="851"/>
              <w:jc w:val="center"/>
              <w:rPr>
                <w:color w:val="000000" w:themeColor="text1"/>
                <w:sz w:val="22"/>
                <w:szCs w:val="22"/>
              </w:rPr>
            </w:pPr>
          </w:p>
          <w:p w14:paraId="52C33CFC"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88 549,00</w:t>
            </w:r>
          </w:p>
          <w:p w14:paraId="27077EBE" w14:textId="77777777" w:rsidR="00530D3B" w:rsidRPr="00D6757C" w:rsidRDefault="00530D3B" w:rsidP="00FC2D96">
            <w:pPr>
              <w:spacing w:after="0" w:line="240" w:lineRule="atLeast"/>
              <w:ind w:firstLine="851"/>
              <w:jc w:val="center"/>
              <w:rPr>
                <w:color w:val="000000" w:themeColor="text1"/>
                <w:sz w:val="22"/>
                <w:szCs w:val="22"/>
              </w:rPr>
            </w:pPr>
          </w:p>
        </w:tc>
      </w:tr>
      <w:tr w:rsidR="00530D3B" w:rsidRPr="00D6757C" w14:paraId="464475C9" w14:textId="77777777" w:rsidTr="00FC2D96">
        <w:tc>
          <w:tcPr>
            <w:tcW w:w="2156" w:type="dxa"/>
            <w:shd w:val="clear" w:color="auto" w:fill="auto"/>
          </w:tcPr>
          <w:p w14:paraId="47B54571"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1035EC53"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7FB7F1AF"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 xml:space="preserve">пятый этаж </w:t>
            </w:r>
          </w:p>
          <w:p w14:paraId="4EBFB5FE"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w:t>
            </w:r>
            <w:r w:rsidRPr="00D6757C">
              <w:rPr>
                <w:color w:val="000000" w:themeColor="text1"/>
                <w:sz w:val="22"/>
                <w:szCs w:val="22"/>
                <w:lang w:val="en-US"/>
              </w:rPr>
              <w:t>S</w:t>
            </w:r>
            <w:r w:rsidRPr="00D6757C">
              <w:rPr>
                <w:color w:val="000000" w:themeColor="text1"/>
                <w:sz w:val="22"/>
                <w:szCs w:val="22"/>
              </w:rPr>
              <w:t xml:space="preserve"> 309,2 кв. м)</w:t>
            </w:r>
          </w:p>
        </w:tc>
        <w:tc>
          <w:tcPr>
            <w:tcW w:w="2522" w:type="dxa"/>
            <w:shd w:val="clear" w:color="auto" w:fill="auto"/>
          </w:tcPr>
          <w:p w14:paraId="2BB5AF03"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7407C27B"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1)Уборка номерного фонда.</w:t>
            </w:r>
          </w:p>
          <w:p w14:paraId="68BCD1F5"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2ECF85C9"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2)Общественные зоны:</w:t>
            </w:r>
          </w:p>
          <w:p w14:paraId="6A4C4B6E"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0BF6ABE2"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-административные помещения;</w:t>
            </w:r>
          </w:p>
          <w:p w14:paraId="112CA651"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78F52127"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-прочие помещения.</w:t>
            </w:r>
          </w:p>
          <w:p w14:paraId="6F05CA0E" w14:textId="77777777" w:rsidR="00530D3B" w:rsidRPr="00D6757C" w:rsidRDefault="00530D3B" w:rsidP="00FC2D96">
            <w:pPr>
              <w:tabs>
                <w:tab w:val="left" w:pos="1134"/>
              </w:tabs>
              <w:suppressAutoHyphens/>
              <w:spacing w:after="0" w:line="240" w:lineRule="atLeast"/>
              <w:rPr>
                <w:color w:val="000000" w:themeColor="text1"/>
                <w:sz w:val="22"/>
                <w:szCs w:val="22"/>
              </w:rPr>
            </w:pPr>
          </w:p>
        </w:tc>
        <w:tc>
          <w:tcPr>
            <w:tcW w:w="1559" w:type="dxa"/>
            <w:shd w:val="clear" w:color="auto" w:fill="auto"/>
          </w:tcPr>
          <w:p w14:paraId="4C2562B6"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5148C20C"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6F492FB5"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0/0</w:t>
            </w:r>
          </w:p>
          <w:p w14:paraId="65B81B6D" w14:textId="77777777" w:rsidR="00530D3B" w:rsidRPr="00D6757C" w:rsidRDefault="00530D3B" w:rsidP="00FC2D96">
            <w:pPr>
              <w:spacing w:after="0" w:line="240" w:lineRule="atLeast"/>
              <w:ind w:firstLine="851"/>
              <w:jc w:val="center"/>
              <w:rPr>
                <w:color w:val="000000" w:themeColor="text1"/>
                <w:sz w:val="22"/>
                <w:szCs w:val="22"/>
              </w:rPr>
            </w:pPr>
          </w:p>
          <w:p w14:paraId="63011B5B" w14:textId="77777777" w:rsidR="00530D3B" w:rsidRPr="00D6757C" w:rsidRDefault="00530D3B" w:rsidP="00FC2D96">
            <w:pPr>
              <w:spacing w:after="0" w:line="240" w:lineRule="atLeast"/>
              <w:ind w:firstLine="851"/>
              <w:jc w:val="center"/>
              <w:rPr>
                <w:color w:val="000000" w:themeColor="text1"/>
                <w:sz w:val="22"/>
                <w:szCs w:val="22"/>
              </w:rPr>
            </w:pPr>
          </w:p>
          <w:p w14:paraId="3C836E71" w14:textId="77777777" w:rsidR="00530D3B" w:rsidRPr="00D6757C" w:rsidRDefault="00530D3B" w:rsidP="00FC2D96">
            <w:pPr>
              <w:spacing w:after="0" w:line="240" w:lineRule="atLeast"/>
              <w:ind w:firstLine="851"/>
              <w:jc w:val="center"/>
              <w:rPr>
                <w:color w:val="000000" w:themeColor="text1"/>
                <w:sz w:val="22"/>
                <w:szCs w:val="22"/>
              </w:rPr>
            </w:pPr>
          </w:p>
          <w:p w14:paraId="1930AC9C" w14:textId="77777777" w:rsidR="00530D3B" w:rsidRPr="00D6757C" w:rsidRDefault="00530D3B" w:rsidP="00FC2D96">
            <w:pPr>
              <w:spacing w:after="0" w:line="240" w:lineRule="atLeast"/>
              <w:jc w:val="center"/>
              <w:rPr>
                <w:color w:val="000000" w:themeColor="text1"/>
                <w:sz w:val="22"/>
                <w:szCs w:val="22"/>
              </w:rPr>
            </w:pPr>
          </w:p>
          <w:p w14:paraId="7B5AA20D"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1/219,9</w:t>
            </w:r>
          </w:p>
          <w:p w14:paraId="5F07D491" w14:textId="77777777" w:rsidR="00530D3B" w:rsidRPr="00D6757C" w:rsidRDefault="00530D3B" w:rsidP="00FC2D96">
            <w:pPr>
              <w:spacing w:after="0" w:line="240" w:lineRule="atLeast"/>
              <w:ind w:firstLine="851"/>
              <w:jc w:val="center"/>
              <w:rPr>
                <w:color w:val="000000" w:themeColor="text1"/>
                <w:sz w:val="22"/>
                <w:szCs w:val="22"/>
              </w:rPr>
            </w:pPr>
          </w:p>
          <w:p w14:paraId="4A72A4A7"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8/89,3</w:t>
            </w:r>
          </w:p>
        </w:tc>
        <w:tc>
          <w:tcPr>
            <w:tcW w:w="1843" w:type="dxa"/>
            <w:shd w:val="clear" w:color="auto" w:fill="auto"/>
          </w:tcPr>
          <w:p w14:paraId="2B237CAD" w14:textId="77777777" w:rsidR="00530D3B" w:rsidRPr="00D6757C" w:rsidRDefault="00530D3B" w:rsidP="00FC2D96">
            <w:pPr>
              <w:tabs>
                <w:tab w:val="left" w:pos="1134"/>
              </w:tabs>
              <w:suppressAutoHyphens/>
              <w:spacing w:after="0" w:line="240" w:lineRule="atLeast"/>
              <w:ind w:firstLine="147"/>
              <w:jc w:val="center"/>
              <w:rPr>
                <w:color w:val="000000" w:themeColor="text1"/>
                <w:sz w:val="22"/>
                <w:szCs w:val="22"/>
              </w:rPr>
            </w:pPr>
          </w:p>
          <w:p w14:paraId="0B72C2CE" w14:textId="77777777" w:rsidR="00530D3B" w:rsidRPr="00D6757C" w:rsidRDefault="00530D3B" w:rsidP="00FC2D96">
            <w:pPr>
              <w:tabs>
                <w:tab w:val="left" w:pos="1134"/>
              </w:tabs>
              <w:suppressAutoHyphens/>
              <w:spacing w:after="0" w:line="240" w:lineRule="atLeast"/>
              <w:ind w:firstLine="147"/>
              <w:jc w:val="center"/>
              <w:rPr>
                <w:color w:val="000000" w:themeColor="text1"/>
                <w:sz w:val="22"/>
                <w:szCs w:val="22"/>
              </w:rPr>
            </w:pPr>
          </w:p>
          <w:p w14:paraId="4CA81707" w14:textId="77777777" w:rsidR="00530D3B" w:rsidRPr="00D6757C" w:rsidRDefault="00530D3B" w:rsidP="00FC2D96">
            <w:pPr>
              <w:tabs>
                <w:tab w:val="left" w:pos="1134"/>
              </w:tabs>
              <w:suppressAutoHyphens/>
              <w:spacing w:after="0" w:line="240" w:lineRule="atLeast"/>
              <w:ind w:firstLine="147"/>
              <w:jc w:val="center"/>
              <w:rPr>
                <w:color w:val="000000" w:themeColor="text1"/>
                <w:sz w:val="22"/>
                <w:szCs w:val="22"/>
              </w:rPr>
            </w:pPr>
            <w:r w:rsidRPr="00D6757C">
              <w:rPr>
                <w:color w:val="000000" w:themeColor="text1"/>
                <w:sz w:val="22"/>
                <w:szCs w:val="22"/>
              </w:rPr>
              <w:t>0</w:t>
            </w:r>
          </w:p>
          <w:p w14:paraId="6788383D" w14:textId="77777777" w:rsidR="00530D3B" w:rsidRPr="00D6757C" w:rsidRDefault="00530D3B" w:rsidP="00FC2D96">
            <w:pPr>
              <w:spacing w:after="0" w:line="240" w:lineRule="atLeast"/>
              <w:ind w:firstLine="147"/>
              <w:jc w:val="center"/>
              <w:rPr>
                <w:color w:val="000000" w:themeColor="text1"/>
                <w:sz w:val="22"/>
                <w:szCs w:val="22"/>
              </w:rPr>
            </w:pPr>
          </w:p>
          <w:p w14:paraId="6FE26E0C" w14:textId="77777777" w:rsidR="00530D3B" w:rsidRPr="00D6757C" w:rsidRDefault="00530D3B" w:rsidP="00FC2D96">
            <w:pPr>
              <w:spacing w:after="0" w:line="240" w:lineRule="atLeast"/>
              <w:ind w:firstLine="147"/>
              <w:jc w:val="center"/>
              <w:rPr>
                <w:color w:val="000000" w:themeColor="text1"/>
                <w:sz w:val="22"/>
                <w:szCs w:val="22"/>
              </w:rPr>
            </w:pPr>
          </w:p>
          <w:p w14:paraId="5CA4C628" w14:textId="77777777" w:rsidR="00530D3B" w:rsidRPr="00D6757C" w:rsidRDefault="00530D3B" w:rsidP="00FC2D96">
            <w:pPr>
              <w:spacing w:after="0" w:line="240" w:lineRule="atLeast"/>
              <w:ind w:firstLine="147"/>
              <w:jc w:val="center"/>
              <w:rPr>
                <w:color w:val="000000" w:themeColor="text1"/>
                <w:sz w:val="22"/>
                <w:szCs w:val="22"/>
              </w:rPr>
            </w:pPr>
          </w:p>
          <w:p w14:paraId="3852D9DA" w14:textId="77777777" w:rsidR="00530D3B" w:rsidRPr="00D6757C" w:rsidRDefault="00530D3B" w:rsidP="00FC2D96">
            <w:pPr>
              <w:spacing w:after="0" w:line="240" w:lineRule="atLeast"/>
              <w:ind w:firstLine="147"/>
              <w:jc w:val="center"/>
              <w:rPr>
                <w:color w:val="000000" w:themeColor="text1"/>
                <w:sz w:val="22"/>
                <w:szCs w:val="22"/>
              </w:rPr>
            </w:pPr>
          </w:p>
          <w:p w14:paraId="5D7C5A8F" w14:textId="77777777" w:rsidR="00530D3B" w:rsidRPr="00D6757C" w:rsidRDefault="00530D3B" w:rsidP="00FC2D96">
            <w:pPr>
              <w:spacing w:after="0" w:line="240" w:lineRule="atLeast"/>
              <w:ind w:firstLine="147"/>
              <w:jc w:val="center"/>
              <w:rPr>
                <w:color w:val="000000" w:themeColor="text1"/>
                <w:sz w:val="22"/>
                <w:szCs w:val="22"/>
              </w:rPr>
            </w:pPr>
            <w:r w:rsidRPr="00D6757C">
              <w:rPr>
                <w:color w:val="000000" w:themeColor="text1"/>
                <w:sz w:val="22"/>
                <w:szCs w:val="22"/>
              </w:rPr>
              <w:t>219,9</w:t>
            </w:r>
          </w:p>
          <w:p w14:paraId="06AAFC0A" w14:textId="77777777" w:rsidR="00530D3B" w:rsidRPr="00D6757C" w:rsidRDefault="00530D3B" w:rsidP="00FC2D96">
            <w:pPr>
              <w:spacing w:after="0" w:line="240" w:lineRule="atLeast"/>
              <w:ind w:firstLine="147"/>
              <w:jc w:val="center"/>
              <w:rPr>
                <w:color w:val="000000" w:themeColor="text1"/>
                <w:sz w:val="22"/>
                <w:szCs w:val="22"/>
              </w:rPr>
            </w:pPr>
          </w:p>
          <w:p w14:paraId="6893C82C" w14:textId="77777777" w:rsidR="00530D3B" w:rsidRPr="00D6757C" w:rsidRDefault="00530D3B" w:rsidP="00FC2D96">
            <w:pPr>
              <w:spacing w:after="0" w:line="240" w:lineRule="atLeast"/>
              <w:ind w:firstLine="147"/>
              <w:jc w:val="center"/>
              <w:rPr>
                <w:color w:val="000000" w:themeColor="text1"/>
                <w:sz w:val="22"/>
                <w:szCs w:val="22"/>
              </w:rPr>
            </w:pPr>
            <w:r w:rsidRPr="00D6757C">
              <w:rPr>
                <w:color w:val="000000" w:themeColor="text1"/>
                <w:sz w:val="22"/>
                <w:szCs w:val="22"/>
              </w:rPr>
              <w:t>89,3</w:t>
            </w:r>
          </w:p>
        </w:tc>
        <w:tc>
          <w:tcPr>
            <w:tcW w:w="2381" w:type="dxa"/>
            <w:shd w:val="clear" w:color="auto" w:fill="auto"/>
          </w:tcPr>
          <w:p w14:paraId="08733733"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471952A1"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3183BFAF"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0,00</w:t>
            </w:r>
          </w:p>
          <w:p w14:paraId="265D6435" w14:textId="77777777" w:rsidR="00530D3B" w:rsidRPr="00D6757C" w:rsidRDefault="00530D3B" w:rsidP="00FC2D96">
            <w:pPr>
              <w:spacing w:after="0" w:line="240" w:lineRule="atLeast"/>
              <w:ind w:firstLine="851"/>
              <w:jc w:val="center"/>
              <w:rPr>
                <w:color w:val="000000" w:themeColor="text1"/>
                <w:sz w:val="22"/>
                <w:szCs w:val="22"/>
              </w:rPr>
            </w:pPr>
          </w:p>
          <w:p w14:paraId="67DA119B" w14:textId="77777777" w:rsidR="00530D3B" w:rsidRPr="00D6757C" w:rsidRDefault="00530D3B" w:rsidP="00FC2D96">
            <w:pPr>
              <w:spacing w:after="0" w:line="240" w:lineRule="atLeast"/>
              <w:ind w:firstLine="851"/>
              <w:jc w:val="center"/>
              <w:rPr>
                <w:color w:val="000000" w:themeColor="text1"/>
                <w:sz w:val="22"/>
                <w:szCs w:val="22"/>
              </w:rPr>
            </w:pPr>
          </w:p>
          <w:p w14:paraId="33E244AC" w14:textId="77777777" w:rsidR="00530D3B" w:rsidRPr="00D6757C" w:rsidRDefault="00530D3B" w:rsidP="00FC2D96">
            <w:pPr>
              <w:spacing w:after="0" w:line="240" w:lineRule="atLeast"/>
              <w:ind w:firstLine="851"/>
              <w:jc w:val="center"/>
              <w:rPr>
                <w:color w:val="000000" w:themeColor="text1"/>
                <w:sz w:val="22"/>
                <w:szCs w:val="22"/>
              </w:rPr>
            </w:pPr>
          </w:p>
          <w:p w14:paraId="0A713A67" w14:textId="77777777" w:rsidR="00530D3B" w:rsidRPr="00D6757C" w:rsidRDefault="00530D3B" w:rsidP="00FC2D96">
            <w:pPr>
              <w:spacing w:after="0" w:line="240" w:lineRule="atLeast"/>
              <w:ind w:firstLine="851"/>
              <w:jc w:val="center"/>
              <w:rPr>
                <w:color w:val="000000" w:themeColor="text1"/>
                <w:sz w:val="22"/>
                <w:szCs w:val="22"/>
              </w:rPr>
            </w:pPr>
          </w:p>
          <w:p w14:paraId="34DA3292"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80 263,50</w:t>
            </w:r>
          </w:p>
          <w:p w14:paraId="31D2EAE0" w14:textId="77777777" w:rsidR="00530D3B" w:rsidRPr="00D6757C" w:rsidRDefault="00530D3B" w:rsidP="00FC2D96">
            <w:pPr>
              <w:spacing w:after="0" w:line="240" w:lineRule="atLeast"/>
              <w:ind w:firstLine="851"/>
              <w:jc w:val="center"/>
              <w:rPr>
                <w:color w:val="000000" w:themeColor="text1"/>
                <w:sz w:val="22"/>
                <w:szCs w:val="22"/>
              </w:rPr>
            </w:pPr>
          </w:p>
          <w:p w14:paraId="03895311"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32 594,50</w:t>
            </w:r>
          </w:p>
        </w:tc>
      </w:tr>
      <w:tr w:rsidR="00530D3B" w:rsidRPr="00D6757C" w14:paraId="158DC3AE" w14:textId="77777777" w:rsidTr="00FC2D96">
        <w:tc>
          <w:tcPr>
            <w:tcW w:w="2156" w:type="dxa"/>
            <w:shd w:val="clear" w:color="auto" w:fill="auto"/>
          </w:tcPr>
          <w:p w14:paraId="4B678C37"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5E7AFEE8"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lastRenderedPageBreak/>
              <w:t xml:space="preserve">Прилегающая территория </w:t>
            </w:r>
          </w:p>
          <w:p w14:paraId="2F91FDD2" w14:textId="77777777" w:rsidR="00530D3B" w:rsidRPr="00D6757C" w:rsidRDefault="00530D3B" w:rsidP="00FC2D96">
            <w:pPr>
              <w:tabs>
                <w:tab w:val="left" w:pos="1134"/>
              </w:tabs>
              <w:suppressAutoHyphens/>
              <w:spacing w:after="0" w:line="240" w:lineRule="atLeast"/>
              <w:rPr>
                <w:color w:val="000000" w:themeColor="text1"/>
                <w:sz w:val="22"/>
                <w:szCs w:val="22"/>
              </w:rPr>
            </w:pPr>
          </w:p>
        </w:tc>
        <w:tc>
          <w:tcPr>
            <w:tcW w:w="2522" w:type="dxa"/>
            <w:shd w:val="clear" w:color="auto" w:fill="auto"/>
          </w:tcPr>
          <w:p w14:paraId="0EC33E94"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73446CB5"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lastRenderedPageBreak/>
              <w:t>Согласно п. 12 Технического задания</w:t>
            </w:r>
          </w:p>
        </w:tc>
        <w:tc>
          <w:tcPr>
            <w:tcW w:w="1559" w:type="dxa"/>
            <w:shd w:val="clear" w:color="auto" w:fill="auto"/>
          </w:tcPr>
          <w:p w14:paraId="230B5DC2"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061894A7"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lastRenderedPageBreak/>
              <w:t>3 196,00</w:t>
            </w:r>
          </w:p>
        </w:tc>
        <w:tc>
          <w:tcPr>
            <w:tcW w:w="1843" w:type="dxa"/>
            <w:shd w:val="clear" w:color="auto" w:fill="auto"/>
          </w:tcPr>
          <w:p w14:paraId="780B6E7B"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699A5E24"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lastRenderedPageBreak/>
              <w:t>3 196,00</w:t>
            </w:r>
          </w:p>
        </w:tc>
        <w:tc>
          <w:tcPr>
            <w:tcW w:w="2381" w:type="dxa"/>
            <w:shd w:val="clear" w:color="auto" w:fill="auto"/>
          </w:tcPr>
          <w:p w14:paraId="621A75D9"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2C27FFD1"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r w:rsidRPr="00D6757C">
              <w:rPr>
                <w:color w:val="000000" w:themeColor="text1"/>
                <w:sz w:val="22"/>
                <w:szCs w:val="22"/>
              </w:rPr>
              <w:lastRenderedPageBreak/>
              <w:t>1 166 540,00</w:t>
            </w:r>
          </w:p>
        </w:tc>
      </w:tr>
      <w:tr w:rsidR="00530D3B" w:rsidRPr="00D6757C" w14:paraId="06C07430" w14:textId="77777777" w:rsidTr="00FC2D96">
        <w:tc>
          <w:tcPr>
            <w:tcW w:w="2156" w:type="dxa"/>
            <w:shd w:val="clear" w:color="auto" w:fill="auto"/>
          </w:tcPr>
          <w:p w14:paraId="7A989A03" w14:textId="77777777" w:rsidR="00530D3B" w:rsidRPr="00D6757C" w:rsidRDefault="00530D3B" w:rsidP="00FC2D96">
            <w:pPr>
              <w:tabs>
                <w:tab w:val="left" w:pos="1134"/>
              </w:tabs>
              <w:suppressAutoHyphens/>
              <w:spacing w:after="0" w:line="240" w:lineRule="atLeast"/>
              <w:rPr>
                <w:color w:val="000000" w:themeColor="text1"/>
                <w:sz w:val="22"/>
                <w:szCs w:val="22"/>
              </w:rPr>
            </w:pPr>
          </w:p>
          <w:p w14:paraId="4B5960F2"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 xml:space="preserve">Помещения </w:t>
            </w:r>
          </w:p>
          <w:p w14:paraId="3EE9077F"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 xml:space="preserve">«База РСУ» </w:t>
            </w:r>
          </w:p>
          <w:p w14:paraId="0CD155FA" w14:textId="52F9F578" w:rsidR="00530D3B" w:rsidRPr="00D6757C" w:rsidRDefault="00530D3B" w:rsidP="00B80C2B">
            <w:pPr>
              <w:tabs>
                <w:tab w:val="left" w:pos="1134"/>
              </w:tabs>
              <w:suppressAutoHyphens/>
              <w:spacing w:after="0" w:line="240" w:lineRule="atLeast"/>
              <w:rPr>
                <w:color w:val="000000" w:themeColor="text1"/>
                <w:sz w:val="22"/>
                <w:szCs w:val="22"/>
              </w:rPr>
            </w:pPr>
            <w:r w:rsidRPr="00D6757C">
              <w:rPr>
                <w:color w:val="000000" w:themeColor="text1"/>
                <w:sz w:val="22"/>
                <w:szCs w:val="22"/>
              </w:rPr>
              <w:t>(</w:t>
            </w:r>
            <w:r w:rsidRPr="00D6757C">
              <w:rPr>
                <w:color w:val="000000" w:themeColor="text1"/>
                <w:sz w:val="22"/>
                <w:szCs w:val="22"/>
                <w:lang w:val="en-US"/>
              </w:rPr>
              <w:t>S</w:t>
            </w:r>
            <w:r w:rsidR="00B80C2B" w:rsidRPr="00D6757C">
              <w:rPr>
                <w:color w:val="000000" w:themeColor="text1"/>
                <w:sz w:val="22"/>
                <w:szCs w:val="22"/>
              </w:rPr>
              <w:t xml:space="preserve"> 306,45</w:t>
            </w:r>
            <w:r w:rsidRPr="00D6757C">
              <w:rPr>
                <w:color w:val="000000" w:themeColor="text1"/>
                <w:sz w:val="22"/>
                <w:szCs w:val="22"/>
              </w:rPr>
              <w:t xml:space="preserve"> кв. м)</w:t>
            </w:r>
          </w:p>
        </w:tc>
        <w:tc>
          <w:tcPr>
            <w:tcW w:w="2522" w:type="dxa"/>
            <w:shd w:val="clear" w:color="auto" w:fill="auto"/>
          </w:tcPr>
          <w:p w14:paraId="55DC0C32"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75CCB2BA"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1)Уборка номерного фонда.</w:t>
            </w:r>
          </w:p>
          <w:p w14:paraId="48F17E3C"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73849697"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2)Общественные зоны:</w:t>
            </w:r>
          </w:p>
          <w:p w14:paraId="4092140B"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3F17C722"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r w:rsidRPr="00D6757C">
              <w:rPr>
                <w:color w:val="000000" w:themeColor="text1"/>
                <w:sz w:val="22"/>
                <w:szCs w:val="22"/>
              </w:rPr>
              <w:t>-административные помещения;</w:t>
            </w:r>
          </w:p>
          <w:p w14:paraId="0E3F34BA" w14:textId="77777777" w:rsidR="00530D3B" w:rsidRPr="00D6757C" w:rsidRDefault="00530D3B" w:rsidP="00FC2D96">
            <w:pPr>
              <w:tabs>
                <w:tab w:val="left" w:pos="1134"/>
              </w:tabs>
              <w:suppressAutoHyphens/>
              <w:spacing w:after="0" w:line="240" w:lineRule="atLeast"/>
              <w:ind w:firstLine="5"/>
              <w:rPr>
                <w:color w:val="000000" w:themeColor="text1"/>
                <w:sz w:val="22"/>
                <w:szCs w:val="22"/>
              </w:rPr>
            </w:pPr>
          </w:p>
          <w:p w14:paraId="29D68117"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-прочие помещения.</w:t>
            </w:r>
          </w:p>
          <w:p w14:paraId="252307B4" w14:textId="77777777" w:rsidR="00530D3B" w:rsidRPr="00D6757C" w:rsidRDefault="00530D3B" w:rsidP="00FC2D96">
            <w:pPr>
              <w:tabs>
                <w:tab w:val="left" w:pos="1134"/>
              </w:tabs>
              <w:suppressAutoHyphens/>
              <w:spacing w:after="0" w:line="240" w:lineRule="atLeast"/>
              <w:rPr>
                <w:color w:val="000000" w:themeColor="text1"/>
                <w:sz w:val="22"/>
                <w:szCs w:val="22"/>
              </w:rPr>
            </w:pPr>
          </w:p>
        </w:tc>
        <w:tc>
          <w:tcPr>
            <w:tcW w:w="1559" w:type="dxa"/>
            <w:shd w:val="clear" w:color="auto" w:fill="auto"/>
          </w:tcPr>
          <w:p w14:paraId="4BEB4EA5"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1D34EA02" w14:textId="77777777" w:rsidR="00530D3B" w:rsidRPr="00D6757C" w:rsidRDefault="00530D3B" w:rsidP="00FC2D96">
            <w:pPr>
              <w:tabs>
                <w:tab w:val="left" w:pos="1134"/>
              </w:tabs>
              <w:suppressAutoHyphens/>
              <w:spacing w:after="0" w:line="240" w:lineRule="atLeast"/>
              <w:jc w:val="center"/>
              <w:rPr>
                <w:color w:val="000000" w:themeColor="text1"/>
                <w:sz w:val="22"/>
                <w:szCs w:val="22"/>
              </w:rPr>
            </w:pPr>
          </w:p>
          <w:p w14:paraId="12020EF1" w14:textId="053D8244" w:rsidR="00530D3B" w:rsidRPr="00D6757C" w:rsidRDefault="00B80C2B" w:rsidP="00FC2D96">
            <w:pPr>
              <w:tabs>
                <w:tab w:val="left" w:pos="1134"/>
              </w:tabs>
              <w:suppressAutoHyphens/>
              <w:spacing w:after="0" w:line="240" w:lineRule="atLeast"/>
              <w:jc w:val="center"/>
              <w:rPr>
                <w:color w:val="000000" w:themeColor="text1"/>
                <w:sz w:val="22"/>
                <w:szCs w:val="22"/>
              </w:rPr>
            </w:pPr>
            <w:r w:rsidRPr="00D6757C">
              <w:rPr>
                <w:color w:val="000000" w:themeColor="text1"/>
                <w:sz w:val="22"/>
                <w:szCs w:val="22"/>
              </w:rPr>
              <w:t>10/172,9</w:t>
            </w:r>
          </w:p>
          <w:p w14:paraId="74040093" w14:textId="77777777" w:rsidR="00530D3B" w:rsidRPr="00D6757C" w:rsidRDefault="00530D3B" w:rsidP="00FC2D96">
            <w:pPr>
              <w:spacing w:after="0" w:line="240" w:lineRule="atLeast"/>
              <w:ind w:firstLine="851"/>
              <w:jc w:val="center"/>
              <w:rPr>
                <w:color w:val="000000" w:themeColor="text1"/>
                <w:sz w:val="22"/>
                <w:szCs w:val="22"/>
              </w:rPr>
            </w:pPr>
          </w:p>
          <w:p w14:paraId="5896FD1D" w14:textId="77777777" w:rsidR="00530D3B" w:rsidRPr="00D6757C" w:rsidRDefault="00530D3B" w:rsidP="00FC2D96">
            <w:pPr>
              <w:spacing w:after="0" w:line="240" w:lineRule="atLeast"/>
              <w:ind w:firstLine="851"/>
              <w:jc w:val="center"/>
              <w:rPr>
                <w:color w:val="000000" w:themeColor="text1"/>
                <w:sz w:val="22"/>
                <w:szCs w:val="22"/>
              </w:rPr>
            </w:pPr>
          </w:p>
          <w:p w14:paraId="33792929" w14:textId="77777777" w:rsidR="00530D3B" w:rsidRPr="00D6757C" w:rsidRDefault="00530D3B" w:rsidP="00FC2D96">
            <w:pPr>
              <w:spacing w:after="0" w:line="240" w:lineRule="atLeast"/>
              <w:ind w:firstLine="851"/>
              <w:jc w:val="center"/>
              <w:rPr>
                <w:color w:val="000000" w:themeColor="text1"/>
                <w:sz w:val="22"/>
                <w:szCs w:val="22"/>
              </w:rPr>
            </w:pPr>
          </w:p>
          <w:p w14:paraId="4A2CEBC0" w14:textId="77777777" w:rsidR="00530D3B" w:rsidRPr="00D6757C" w:rsidRDefault="00530D3B" w:rsidP="00FC2D96">
            <w:pPr>
              <w:spacing w:after="0" w:line="240" w:lineRule="atLeast"/>
              <w:jc w:val="center"/>
              <w:rPr>
                <w:color w:val="000000" w:themeColor="text1"/>
                <w:sz w:val="22"/>
                <w:szCs w:val="22"/>
              </w:rPr>
            </w:pPr>
          </w:p>
          <w:p w14:paraId="385D072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0/0</w:t>
            </w:r>
          </w:p>
          <w:p w14:paraId="63E769C8" w14:textId="77777777" w:rsidR="00530D3B" w:rsidRPr="00D6757C" w:rsidRDefault="00530D3B" w:rsidP="00FC2D96">
            <w:pPr>
              <w:spacing w:after="0" w:line="240" w:lineRule="atLeast"/>
              <w:ind w:firstLine="851"/>
              <w:jc w:val="center"/>
              <w:rPr>
                <w:color w:val="000000" w:themeColor="text1"/>
                <w:sz w:val="22"/>
                <w:szCs w:val="22"/>
              </w:rPr>
            </w:pPr>
          </w:p>
          <w:p w14:paraId="3FD213F8"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16/133,55</w:t>
            </w:r>
          </w:p>
        </w:tc>
        <w:tc>
          <w:tcPr>
            <w:tcW w:w="1843" w:type="dxa"/>
            <w:shd w:val="clear" w:color="auto" w:fill="auto"/>
          </w:tcPr>
          <w:p w14:paraId="7954E3A9" w14:textId="77777777" w:rsidR="00530D3B" w:rsidRPr="00D6757C" w:rsidRDefault="00530D3B" w:rsidP="00FC2D96">
            <w:pPr>
              <w:tabs>
                <w:tab w:val="left" w:pos="1134"/>
              </w:tabs>
              <w:suppressAutoHyphens/>
              <w:spacing w:after="0" w:line="240" w:lineRule="atLeast"/>
              <w:ind w:firstLine="147"/>
              <w:jc w:val="center"/>
              <w:rPr>
                <w:color w:val="000000" w:themeColor="text1"/>
                <w:sz w:val="22"/>
                <w:szCs w:val="22"/>
              </w:rPr>
            </w:pPr>
          </w:p>
          <w:p w14:paraId="48AED10A" w14:textId="77777777" w:rsidR="00530D3B" w:rsidRPr="00D6757C" w:rsidRDefault="00530D3B" w:rsidP="00FC2D96">
            <w:pPr>
              <w:tabs>
                <w:tab w:val="left" w:pos="1134"/>
              </w:tabs>
              <w:suppressAutoHyphens/>
              <w:spacing w:after="0" w:line="240" w:lineRule="atLeast"/>
              <w:ind w:firstLine="147"/>
              <w:jc w:val="center"/>
              <w:rPr>
                <w:color w:val="000000" w:themeColor="text1"/>
                <w:sz w:val="22"/>
                <w:szCs w:val="22"/>
              </w:rPr>
            </w:pPr>
          </w:p>
          <w:p w14:paraId="75965634" w14:textId="49F3225E" w:rsidR="00530D3B" w:rsidRPr="00D6757C" w:rsidRDefault="00B80C2B" w:rsidP="00FC2D96">
            <w:pPr>
              <w:tabs>
                <w:tab w:val="left" w:pos="1134"/>
              </w:tabs>
              <w:suppressAutoHyphens/>
              <w:spacing w:after="0" w:line="240" w:lineRule="atLeast"/>
              <w:ind w:firstLine="147"/>
              <w:jc w:val="center"/>
              <w:rPr>
                <w:color w:val="000000" w:themeColor="text1"/>
                <w:sz w:val="22"/>
                <w:szCs w:val="22"/>
              </w:rPr>
            </w:pPr>
            <w:r w:rsidRPr="00D6757C">
              <w:rPr>
                <w:color w:val="000000" w:themeColor="text1"/>
                <w:sz w:val="22"/>
                <w:szCs w:val="22"/>
              </w:rPr>
              <w:t>172,9</w:t>
            </w:r>
          </w:p>
          <w:p w14:paraId="23760679" w14:textId="77777777" w:rsidR="00530D3B" w:rsidRPr="00D6757C" w:rsidRDefault="00530D3B" w:rsidP="00FC2D96">
            <w:pPr>
              <w:spacing w:after="0" w:line="240" w:lineRule="atLeast"/>
              <w:ind w:firstLine="147"/>
              <w:jc w:val="center"/>
              <w:rPr>
                <w:color w:val="000000" w:themeColor="text1"/>
                <w:sz w:val="22"/>
                <w:szCs w:val="22"/>
              </w:rPr>
            </w:pPr>
          </w:p>
          <w:p w14:paraId="01E313EC" w14:textId="77777777" w:rsidR="00530D3B" w:rsidRPr="00D6757C" w:rsidRDefault="00530D3B" w:rsidP="00FC2D96">
            <w:pPr>
              <w:spacing w:after="0" w:line="240" w:lineRule="atLeast"/>
              <w:ind w:firstLine="147"/>
              <w:jc w:val="center"/>
              <w:rPr>
                <w:color w:val="000000" w:themeColor="text1"/>
                <w:sz w:val="22"/>
                <w:szCs w:val="22"/>
              </w:rPr>
            </w:pPr>
          </w:p>
          <w:p w14:paraId="7F7FEE8A" w14:textId="77777777" w:rsidR="00530D3B" w:rsidRPr="00D6757C" w:rsidRDefault="00530D3B" w:rsidP="00FC2D96">
            <w:pPr>
              <w:spacing w:after="0" w:line="240" w:lineRule="atLeast"/>
              <w:ind w:firstLine="147"/>
              <w:jc w:val="center"/>
              <w:rPr>
                <w:color w:val="000000" w:themeColor="text1"/>
                <w:sz w:val="22"/>
                <w:szCs w:val="22"/>
              </w:rPr>
            </w:pPr>
          </w:p>
          <w:p w14:paraId="69EF31F9" w14:textId="77777777" w:rsidR="00530D3B" w:rsidRPr="00D6757C" w:rsidRDefault="00530D3B" w:rsidP="00FC2D96">
            <w:pPr>
              <w:spacing w:after="0" w:line="240" w:lineRule="atLeast"/>
              <w:ind w:firstLine="147"/>
              <w:jc w:val="center"/>
              <w:rPr>
                <w:color w:val="000000" w:themeColor="text1"/>
                <w:sz w:val="22"/>
                <w:szCs w:val="22"/>
              </w:rPr>
            </w:pPr>
          </w:p>
          <w:p w14:paraId="185D0862" w14:textId="77777777" w:rsidR="00530D3B" w:rsidRPr="00D6757C" w:rsidRDefault="00530D3B" w:rsidP="00FC2D96">
            <w:pPr>
              <w:spacing w:after="0" w:line="240" w:lineRule="atLeast"/>
              <w:ind w:firstLine="147"/>
              <w:jc w:val="center"/>
              <w:rPr>
                <w:color w:val="000000" w:themeColor="text1"/>
                <w:sz w:val="22"/>
                <w:szCs w:val="22"/>
              </w:rPr>
            </w:pPr>
            <w:r w:rsidRPr="00D6757C">
              <w:rPr>
                <w:color w:val="000000" w:themeColor="text1"/>
                <w:sz w:val="22"/>
                <w:szCs w:val="22"/>
              </w:rPr>
              <w:t>0</w:t>
            </w:r>
          </w:p>
          <w:p w14:paraId="441752CC" w14:textId="77777777" w:rsidR="00530D3B" w:rsidRPr="00D6757C" w:rsidRDefault="00530D3B" w:rsidP="00FC2D96">
            <w:pPr>
              <w:spacing w:after="0" w:line="240" w:lineRule="atLeast"/>
              <w:ind w:firstLine="147"/>
              <w:jc w:val="center"/>
              <w:rPr>
                <w:color w:val="000000" w:themeColor="text1"/>
                <w:sz w:val="22"/>
                <w:szCs w:val="22"/>
              </w:rPr>
            </w:pPr>
          </w:p>
          <w:p w14:paraId="4DD0229E" w14:textId="77777777" w:rsidR="00530D3B" w:rsidRPr="00D6757C" w:rsidRDefault="00530D3B" w:rsidP="00FC2D96">
            <w:pPr>
              <w:spacing w:after="0" w:line="240" w:lineRule="atLeast"/>
              <w:ind w:firstLine="147"/>
              <w:jc w:val="center"/>
              <w:rPr>
                <w:color w:val="000000" w:themeColor="text1"/>
                <w:sz w:val="22"/>
                <w:szCs w:val="22"/>
              </w:rPr>
            </w:pPr>
            <w:r w:rsidRPr="00D6757C">
              <w:rPr>
                <w:color w:val="000000" w:themeColor="text1"/>
                <w:sz w:val="22"/>
                <w:szCs w:val="22"/>
              </w:rPr>
              <w:t>133,55</w:t>
            </w:r>
          </w:p>
        </w:tc>
        <w:tc>
          <w:tcPr>
            <w:tcW w:w="2381" w:type="dxa"/>
            <w:shd w:val="clear" w:color="auto" w:fill="auto"/>
          </w:tcPr>
          <w:p w14:paraId="44CCDE51"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027997E1" w14:textId="77777777" w:rsidR="00530D3B" w:rsidRPr="00D6757C" w:rsidRDefault="00530D3B" w:rsidP="00FC2D96">
            <w:pPr>
              <w:tabs>
                <w:tab w:val="left" w:pos="1134"/>
              </w:tabs>
              <w:suppressAutoHyphens/>
              <w:spacing w:after="0" w:line="240" w:lineRule="atLeast"/>
              <w:ind w:firstLine="851"/>
              <w:jc w:val="center"/>
              <w:rPr>
                <w:color w:val="000000" w:themeColor="text1"/>
                <w:sz w:val="22"/>
                <w:szCs w:val="22"/>
              </w:rPr>
            </w:pPr>
          </w:p>
          <w:p w14:paraId="0DC44D09" w14:textId="20E31A81" w:rsidR="00530D3B" w:rsidRPr="00D6757C" w:rsidRDefault="00B80C2B" w:rsidP="00FC2D96">
            <w:pPr>
              <w:spacing w:after="0" w:line="240" w:lineRule="atLeast"/>
              <w:ind w:firstLine="851"/>
              <w:jc w:val="center"/>
              <w:rPr>
                <w:color w:val="000000" w:themeColor="text1"/>
                <w:sz w:val="22"/>
                <w:szCs w:val="22"/>
              </w:rPr>
            </w:pPr>
            <w:r w:rsidRPr="00D6757C">
              <w:rPr>
                <w:color w:val="000000" w:themeColor="text1"/>
                <w:sz w:val="22"/>
                <w:szCs w:val="22"/>
              </w:rPr>
              <w:t>63 108,50</w:t>
            </w:r>
          </w:p>
          <w:p w14:paraId="3ECC11E3" w14:textId="77777777" w:rsidR="00530D3B" w:rsidRPr="00D6757C" w:rsidRDefault="00530D3B" w:rsidP="00FC2D96">
            <w:pPr>
              <w:spacing w:after="0" w:line="240" w:lineRule="atLeast"/>
              <w:ind w:firstLine="851"/>
              <w:jc w:val="center"/>
              <w:rPr>
                <w:color w:val="000000" w:themeColor="text1"/>
                <w:sz w:val="22"/>
                <w:szCs w:val="22"/>
              </w:rPr>
            </w:pPr>
          </w:p>
          <w:p w14:paraId="35D7041D" w14:textId="77777777" w:rsidR="00530D3B" w:rsidRPr="00D6757C" w:rsidRDefault="00530D3B" w:rsidP="00FC2D96">
            <w:pPr>
              <w:spacing w:after="0" w:line="240" w:lineRule="atLeast"/>
              <w:ind w:firstLine="851"/>
              <w:jc w:val="center"/>
              <w:rPr>
                <w:color w:val="000000" w:themeColor="text1"/>
                <w:sz w:val="22"/>
                <w:szCs w:val="22"/>
              </w:rPr>
            </w:pPr>
          </w:p>
          <w:p w14:paraId="14C58D6D" w14:textId="77777777" w:rsidR="00530D3B" w:rsidRPr="00D6757C" w:rsidRDefault="00530D3B" w:rsidP="00FC2D96">
            <w:pPr>
              <w:spacing w:after="0" w:line="240" w:lineRule="atLeast"/>
              <w:ind w:firstLine="851"/>
              <w:jc w:val="center"/>
              <w:rPr>
                <w:color w:val="000000" w:themeColor="text1"/>
                <w:sz w:val="22"/>
                <w:szCs w:val="22"/>
              </w:rPr>
            </w:pPr>
          </w:p>
          <w:p w14:paraId="79CF4D9C" w14:textId="77777777" w:rsidR="00530D3B" w:rsidRPr="00D6757C" w:rsidRDefault="00530D3B" w:rsidP="00FC2D96">
            <w:pPr>
              <w:spacing w:after="0" w:line="240" w:lineRule="atLeast"/>
              <w:ind w:firstLine="851"/>
              <w:jc w:val="center"/>
              <w:rPr>
                <w:color w:val="000000" w:themeColor="text1"/>
                <w:sz w:val="22"/>
                <w:szCs w:val="22"/>
              </w:rPr>
            </w:pPr>
          </w:p>
          <w:p w14:paraId="20E150A9"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0,00</w:t>
            </w:r>
          </w:p>
          <w:p w14:paraId="7EE027F3" w14:textId="77777777" w:rsidR="00530D3B" w:rsidRPr="00D6757C" w:rsidRDefault="00530D3B" w:rsidP="00FC2D96">
            <w:pPr>
              <w:spacing w:after="0" w:line="240" w:lineRule="atLeast"/>
              <w:ind w:firstLine="851"/>
              <w:jc w:val="center"/>
              <w:rPr>
                <w:color w:val="000000" w:themeColor="text1"/>
                <w:sz w:val="22"/>
                <w:szCs w:val="22"/>
              </w:rPr>
            </w:pPr>
          </w:p>
          <w:p w14:paraId="78699D32" w14:textId="77777777" w:rsidR="00530D3B" w:rsidRPr="00D6757C" w:rsidRDefault="00530D3B" w:rsidP="00FC2D96">
            <w:pPr>
              <w:spacing w:after="0" w:line="240" w:lineRule="atLeast"/>
              <w:ind w:firstLine="851"/>
              <w:jc w:val="center"/>
              <w:rPr>
                <w:color w:val="000000" w:themeColor="text1"/>
                <w:sz w:val="22"/>
                <w:szCs w:val="22"/>
              </w:rPr>
            </w:pPr>
            <w:r w:rsidRPr="00D6757C">
              <w:rPr>
                <w:color w:val="000000" w:themeColor="text1"/>
                <w:sz w:val="22"/>
                <w:szCs w:val="22"/>
              </w:rPr>
              <w:t>48 745,75</w:t>
            </w:r>
          </w:p>
        </w:tc>
      </w:tr>
    </w:tbl>
    <w:p w14:paraId="20361401" w14:textId="77777777" w:rsidR="00530D3B" w:rsidRPr="00D6757C" w:rsidRDefault="00530D3B" w:rsidP="00530D3B">
      <w:pPr>
        <w:spacing w:after="0" w:line="240" w:lineRule="atLeast"/>
        <w:rPr>
          <w:b/>
          <w:color w:val="000000" w:themeColor="text1"/>
          <w:sz w:val="22"/>
          <w:szCs w:val="22"/>
        </w:rPr>
      </w:pPr>
      <w:r w:rsidRPr="00D6757C">
        <w:rPr>
          <w:b/>
          <w:color w:val="000000" w:themeColor="text1"/>
          <w:sz w:val="22"/>
          <w:szCs w:val="22"/>
        </w:rPr>
        <w:t xml:space="preserve">                                                                                          </w:t>
      </w:r>
    </w:p>
    <w:p w14:paraId="55AA378A" w14:textId="77777777" w:rsidR="00530D3B" w:rsidRPr="00D6757C" w:rsidRDefault="00530D3B" w:rsidP="00530D3B">
      <w:pPr>
        <w:spacing w:after="0" w:line="240" w:lineRule="atLeast"/>
        <w:jc w:val="center"/>
        <w:rPr>
          <w:b/>
          <w:color w:val="000000" w:themeColor="text1"/>
          <w:sz w:val="22"/>
          <w:szCs w:val="22"/>
        </w:rPr>
      </w:pPr>
      <w:r w:rsidRPr="00D6757C">
        <w:rPr>
          <w:b/>
          <w:color w:val="000000" w:themeColor="text1"/>
          <w:sz w:val="22"/>
          <w:szCs w:val="22"/>
        </w:rPr>
        <w:t>Таблица № 3.1. Количественный состав раковин, санузлов, унитазов и душевых в профилактории № 2 и базы РСУ, подлежащих уборке Исполнителем</w:t>
      </w: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127"/>
        <w:gridCol w:w="1984"/>
        <w:gridCol w:w="1985"/>
      </w:tblGrid>
      <w:tr w:rsidR="00530D3B" w:rsidRPr="00D6757C" w14:paraId="094AB1AB" w14:textId="77777777" w:rsidTr="00FC2D96">
        <w:tc>
          <w:tcPr>
            <w:tcW w:w="2660" w:type="dxa"/>
            <w:shd w:val="clear" w:color="auto" w:fill="auto"/>
          </w:tcPr>
          <w:p w14:paraId="7E21866A" w14:textId="77777777" w:rsidR="00530D3B" w:rsidRPr="00D6757C" w:rsidRDefault="00530D3B" w:rsidP="00FC2D96">
            <w:pPr>
              <w:spacing w:after="0" w:line="240" w:lineRule="atLeast"/>
              <w:ind w:firstLine="284"/>
              <w:rPr>
                <w:color w:val="000000" w:themeColor="text1"/>
                <w:sz w:val="22"/>
                <w:szCs w:val="22"/>
              </w:rPr>
            </w:pPr>
            <w:r w:rsidRPr="00D6757C">
              <w:rPr>
                <w:color w:val="000000" w:themeColor="text1"/>
                <w:sz w:val="22"/>
                <w:szCs w:val="22"/>
              </w:rPr>
              <w:t>Наименование</w:t>
            </w:r>
          </w:p>
        </w:tc>
        <w:tc>
          <w:tcPr>
            <w:tcW w:w="1417" w:type="dxa"/>
            <w:shd w:val="clear" w:color="auto" w:fill="auto"/>
          </w:tcPr>
          <w:p w14:paraId="672E962E"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Раковина</w:t>
            </w:r>
          </w:p>
          <w:p w14:paraId="01443E5A"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2127" w:type="dxa"/>
            <w:shd w:val="clear" w:color="auto" w:fill="auto"/>
          </w:tcPr>
          <w:p w14:paraId="3218BBC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Санитарный узел (шт.)</w:t>
            </w:r>
          </w:p>
        </w:tc>
        <w:tc>
          <w:tcPr>
            <w:tcW w:w="1984" w:type="dxa"/>
            <w:shd w:val="clear" w:color="auto" w:fill="auto"/>
          </w:tcPr>
          <w:p w14:paraId="79E91DF4"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Унитаз</w:t>
            </w:r>
          </w:p>
          <w:p w14:paraId="7F2F22B8"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c>
          <w:tcPr>
            <w:tcW w:w="1985" w:type="dxa"/>
            <w:shd w:val="clear" w:color="auto" w:fill="auto"/>
          </w:tcPr>
          <w:p w14:paraId="4E53E5DA"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Душевая</w:t>
            </w:r>
          </w:p>
          <w:p w14:paraId="03A5C387"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(шт.)</w:t>
            </w:r>
          </w:p>
        </w:tc>
      </w:tr>
      <w:tr w:rsidR="00530D3B" w:rsidRPr="00D6757C" w14:paraId="6ACC54A4" w14:textId="77777777" w:rsidTr="00FC2D96">
        <w:tc>
          <w:tcPr>
            <w:tcW w:w="2660" w:type="dxa"/>
            <w:shd w:val="clear" w:color="auto" w:fill="auto"/>
          </w:tcPr>
          <w:p w14:paraId="118E9343"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25B43647"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первый этаж</w:t>
            </w:r>
          </w:p>
          <w:p w14:paraId="0D92F978"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w:t>
            </w:r>
            <w:r w:rsidRPr="00D6757C">
              <w:rPr>
                <w:b/>
                <w:color w:val="000000" w:themeColor="text1"/>
                <w:sz w:val="22"/>
                <w:szCs w:val="22"/>
                <w:lang w:val="en-US"/>
              </w:rPr>
              <w:t>S</w:t>
            </w:r>
            <w:r w:rsidRPr="00D6757C">
              <w:rPr>
                <w:b/>
                <w:color w:val="000000" w:themeColor="text1"/>
                <w:sz w:val="22"/>
                <w:szCs w:val="22"/>
              </w:rPr>
              <w:t xml:space="preserve"> 518,2 кв. м)</w:t>
            </w:r>
          </w:p>
        </w:tc>
        <w:tc>
          <w:tcPr>
            <w:tcW w:w="1417" w:type="dxa"/>
            <w:shd w:val="clear" w:color="auto" w:fill="auto"/>
            <w:vAlign w:val="center"/>
          </w:tcPr>
          <w:p w14:paraId="5A79227F"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17</w:t>
            </w:r>
          </w:p>
        </w:tc>
        <w:tc>
          <w:tcPr>
            <w:tcW w:w="2127" w:type="dxa"/>
            <w:shd w:val="clear" w:color="auto" w:fill="auto"/>
            <w:vAlign w:val="center"/>
          </w:tcPr>
          <w:p w14:paraId="742D3AED"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17</w:t>
            </w:r>
          </w:p>
        </w:tc>
        <w:tc>
          <w:tcPr>
            <w:tcW w:w="1984" w:type="dxa"/>
            <w:shd w:val="clear" w:color="auto" w:fill="auto"/>
            <w:vAlign w:val="center"/>
          </w:tcPr>
          <w:p w14:paraId="063A794E"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17</w:t>
            </w:r>
          </w:p>
        </w:tc>
        <w:tc>
          <w:tcPr>
            <w:tcW w:w="1985" w:type="dxa"/>
            <w:shd w:val="clear" w:color="auto" w:fill="auto"/>
            <w:vAlign w:val="center"/>
          </w:tcPr>
          <w:p w14:paraId="0C4C6BB2"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7</w:t>
            </w:r>
          </w:p>
        </w:tc>
      </w:tr>
      <w:tr w:rsidR="00530D3B" w:rsidRPr="00D6757C" w14:paraId="08861A12" w14:textId="77777777" w:rsidTr="00FC2D96">
        <w:tc>
          <w:tcPr>
            <w:tcW w:w="2660" w:type="dxa"/>
            <w:shd w:val="clear" w:color="auto" w:fill="auto"/>
          </w:tcPr>
          <w:p w14:paraId="3BD814A2"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6B9C6AD5"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второй этаж</w:t>
            </w:r>
          </w:p>
          <w:p w14:paraId="6ABB615E"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w:t>
            </w:r>
            <w:r w:rsidRPr="00D6757C">
              <w:rPr>
                <w:b/>
                <w:color w:val="000000" w:themeColor="text1"/>
                <w:sz w:val="22"/>
                <w:szCs w:val="22"/>
                <w:lang w:val="en-US"/>
              </w:rPr>
              <w:t>S</w:t>
            </w:r>
            <w:r w:rsidRPr="00D6757C">
              <w:rPr>
                <w:b/>
                <w:color w:val="000000" w:themeColor="text1"/>
                <w:sz w:val="22"/>
                <w:szCs w:val="22"/>
              </w:rPr>
              <w:t xml:space="preserve">  495,7 кв. м)</w:t>
            </w:r>
          </w:p>
        </w:tc>
        <w:tc>
          <w:tcPr>
            <w:tcW w:w="1417" w:type="dxa"/>
            <w:shd w:val="clear" w:color="auto" w:fill="auto"/>
            <w:vAlign w:val="center"/>
          </w:tcPr>
          <w:p w14:paraId="319333E2"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2127" w:type="dxa"/>
            <w:shd w:val="clear" w:color="auto" w:fill="auto"/>
            <w:vAlign w:val="center"/>
          </w:tcPr>
          <w:p w14:paraId="773A2BAE"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1984" w:type="dxa"/>
            <w:shd w:val="clear" w:color="auto" w:fill="auto"/>
            <w:vAlign w:val="center"/>
          </w:tcPr>
          <w:p w14:paraId="0DAAB676"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1985" w:type="dxa"/>
            <w:shd w:val="clear" w:color="auto" w:fill="auto"/>
            <w:vAlign w:val="center"/>
          </w:tcPr>
          <w:p w14:paraId="69269745"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7</w:t>
            </w:r>
          </w:p>
        </w:tc>
      </w:tr>
      <w:tr w:rsidR="00530D3B" w:rsidRPr="00D6757C" w14:paraId="1CA1A91F" w14:textId="77777777" w:rsidTr="00FC2D96">
        <w:tc>
          <w:tcPr>
            <w:tcW w:w="2660" w:type="dxa"/>
            <w:shd w:val="clear" w:color="auto" w:fill="auto"/>
          </w:tcPr>
          <w:p w14:paraId="1BA2DC83"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51F25B5D"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третий этаж</w:t>
            </w:r>
          </w:p>
          <w:p w14:paraId="59A7ED74"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w:t>
            </w:r>
            <w:r w:rsidRPr="00D6757C">
              <w:rPr>
                <w:b/>
                <w:color w:val="000000" w:themeColor="text1"/>
                <w:sz w:val="22"/>
                <w:szCs w:val="22"/>
                <w:lang w:val="en-US"/>
              </w:rPr>
              <w:t>S</w:t>
            </w:r>
            <w:r w:rsidRPr="00D6757C">
              <w:rPr>
                <w:b/>
                <w:color w:val="000000" w:themeColor="text1"/>
                <w:sz w:val="22"/>
                <w:szCs w:val="22"/>
              </w:rPr>
              <w:t xml:space="preserve"> 499,8 кв. м)</w:t>
            </w:r>
          </w:p>
        </w:tc>
        <w:tc>
          <w:tcPr>
            <w:tcW w:w="1417" w:type="dxa"/>
            <w:shd w:val="clear" w:color="auto" w:fill="auto"/>
            <w:vAlign w:val="center"/>
          </w:tcPr>
          <w:p w14:paraId="1A4D5FD9"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2127" w:type="dxa"/>
            <w:shd w:val="clear" w:color="auto" w:fill="auto"/>
            <w:vAlign w:val="center"/>
          </w:tcPr>
          <w:p w14:paraId="2562C01B"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1984" w:type="dxa"/>
            <w:shd w:val="clear" w:color="auto" w:fill="auto"/>
            <w:vAlign w:val="center"/>
          </w:tcPr>
          <w:p w14:paraId="58708F18"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1985" w:type="dxa"/>
            <w:shd w:val="clear" w:color="auto" w:fill="auto"/>
            <w:vAlign w:val="center"/>
          </w:tcPr>
          <w:p w14:paraId="712E69E7"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7</w:t>
            </w:r>
          </w:p>
        </w:tc>
      </w:tr>
      <w:tr w:rsidR="00530D3B" w:rsidRPr="00D6757C" w14:paraId="65E6AACD" w14:textId="77777777" w:rsidTr="00FC2D96">
        <w:tc>
          <w:tcPr>
            <w:tcW w:w="2660" w:type="dxa"/>
            <w:shd w:val="clear" w:color="auto" w:fill="auto"/>
          </w:tcPr>
          <w:p w14:paraId="00E1DAD0" w14:textId="77777777" w:rsidR="00530D3B" w:rsidRPr="00D6757C" w:rsidRDefault="00530D3B" w:rsidP="00FC2D96">
            <w:pPr>
              <w:spacing w:after="0" w:line="240" w:lineRule="atLeast"/>
              <w:rPr>
                <w:b/>
                <w:color w:val="000000" w:themeColor="text1"/>
                <w:sz w:val="22"/>
                <w:szCs w:val="22"/>
              </w:rPr>
            </w:pPr>
            <w:r w:rsidRPr="00D6757C">
              <w:rPr>
                <w:color w:val="000000" w:themeColor="text1"/>
                <w:sz w:val="22"/>
                <w:szCs w:val="22"/>
              </w:rPr>
              <w:t xml:space="preserve">Профилакторий № 2,          </w:t>
            </w:r>
            <w:r w:rsidRPr="00D6757C">
              <w:rPr>
                <w:b/>
                <w:color w:val="000000" w:themeColor="text1"/>
                <w:sz w:val="22"/>
                <w:szCs w:val="22"/>
              </w:rPr>
              <w:t>четвёртый этаж</w:t>
            </w:r>
          </w:p>
          <w:p w14:paraId="73941B27"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 xml:space="preserve"> (</w:t>
            </w:r>
            <w:r w:rsidRPr="00D6757C">
              <w:rPr>
                <w:b/>
                <w:color w:val="000000" w:themeColor="text1"/>
                <w:sz w:val="22"/>
                <w:szCs w:val="22"/>
                <w:lang w:val="en-US"/>
              </w:rPr>
              <w:t>S</w:t>
            </w:r>
            <w:r w:rsidRPr="00D6757C">
              <w:rPr>
                <w:b/>
                <w:color w:val="000000" w:themeColor="text1"/>
                <w:sz w:val="22"/>
                <w:szCs w:val="22"/>
              </w:rPr>
              <w:t xml:space="preserve"> 495,0 кв. м)</w:t>
            </w:r>
          </w:p>
        </w:tc>
        <w:tc>
          <w:tcPr>
            <w:tcW w:w="1417" w:type="dxa"/>
            <w:shd w:val="clear" w:color="auto" w:fill="auto"/>
            <w:vAlign w:val="center"/>
          </w:tcPr>
          <w:p w14:paraId="13E28CDA"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2127" w:type="dxa"/>
            <w:shd w:val="clear" w:color="auto" w:fill="auto"/>
            <w:vAlign w:val="center"/>
          </w:tcPr>
          <w:p w14:paraId="75423293"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1984" w:type="dxa"/>
            <w:shd w:val="clear" w:color="auto" w:fill="auto"/>
            <w:vAlign w:val="center"/>
          </w:tcPr>
          <w:p w14:paraId="079B3821"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13</w:t>
            </w:r>
          </w:p>
        </w:tc>
        <w:tc>
          <w:tcPr>
            <w:tcW w:w="1985" w:type="dxa"/>
            <w:shd w:val="clear" w:color="auto" w:fill="auto"/>
            <w:vAlign w:val="center"/>
          </w:tcPr>
          <w:p w14:paraId="68C4EDE0"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7</w:t>
            </w:r>
          </w:p>
        </w:tc>
      </w:tr>
      <w:tr w:rsidR="00530D3B" w:rsidRPr="00D6757C" w14:paraId="26939CE6" w14:textId="77777777" w:rsidTr="00FC2D96">
        <w:tc>
          <w:tcPr>
            <w:tcW w:w="2660" w:type="dxa"/>
            <w:shd w:val="clear" w:color="auto" w:fill="auto"/>
          </w:tcPr>
          <w:p w14:paraId="5D33610C"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Профилакторий № 2,</w:t>
            </w:r>
          </w:p>
          <w:p w14:paraId="171EFCC0"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пятый этаж</w:t>
            </w:r>
          </w:p>
          <w:p w14:paraId="1AD3211A"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w:t>
            </w:r>
            <w:r w:rsidRPr="00D6757C">
              <w:rPr>
                <w:b/>
                <w:color w:val="000000" w:themeColor="text1"/>
                <w:sz w:val="22"/>
                <w:szCs w:val="22"/>
                <w:lang w:val="en-US"/>
              </w:rPr>
              <w:t>S</w:t>
            </w:r>
            <w:r w:rsidRPr="00D6757C">
              <w:rPr>
                <w:b/>
                <w:color w:val="000000" w:themeColor="text1"/>
                <w:sz w:val="22"/>
                <w:szCs w:val="22"/>
              </w:rPr>
              <w:t xml:space="preserve"> 309,2 кв. м)</w:t>
            </w:r>
          </w:p>
        </w:tc>
        <w:tc>
          <w:tcPr>
            <w:tcW w:w="1417" w:type="dxa"/>
            <w:shd w:val="clear" w:color="auto" w:fill="auto"/>
            <w:vAlign w:val="center"/>
          </w:tcPr>
          <w:p w14:paraId="30A9A3A2"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3</w:t>
            </w:r>
          </w:p>
        </w:tc>
        <w:tc>
          <w:tcPr>
            <w:tcW w:w="2127" w:type="dxa"/>
            <w:shd w:val="clear" w:color="auto" w:fill="auto"/>
            <w:vAlign w:val="center"/>
          </w:tcPr>
          <w:p w14:paraId="76F758BD"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3</w:t>
            </w:r>
          </w:p>
        </w:tc>
        <w:tc>
          <w:tcPr>
            <w:tcW w:w="1984" w:type="dxa"/>
            <w:shd w:val="clear" w:color="auto" w:fill="auto"/>
            <w:vAlign w:val="center"/>
          </w:tcPr>
          <w:p w14:paraId="0A14312A"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7</w:t>
            </w:r>
          </w:p>
        </w:tc>
        <w:tc>
          <w:tcPr>
            <w:tcW w:w="1985" w:type="dxa"/>
            <w:shd w:val="clear" w:color="auto" w:fill="auto"/>
            <w:vAlign w:val="center"/>
          </w:tcPr>
          <w:p w14:paraId="43AEDE51"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0</w:t>
            </w:r>
          </w:p>
        </w:tc>
      </w:tr>
      <w:tr w:rsidR="00530D3B" w:rsidRPr="00D6757C" w14:paraId="2A718560" w14:textId="77777777" w:rsidTr="00FC2D96">
        <w:tc>
          <w:tcPr>
            <w:tcW w:w="2660" w:type="dxa"/>
            <w:shd w:val="clear" w:color="auto" w:fill="auto"/>
          </w:tcPr>
          <w:p w14:paraId="07F6E45F"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 xml:space="preserve">Помещения </w:t>
            </w:r>
          </w:p>
          <w:p w14:paraId="25A3C88F" w14:textId="77777777" w:rsidR="00530D3B" w:rsidRPr="00D6757C" w:rsidRDefault="00530D3B" w:rsidP="00FC2D96">
            <w:pPr>
              <w:tabs>
                <w:tab w:val="left" w:pos="1134"/>
              </w:tabs>
              <w:suppressAutoHyphens/>
              <w:spacing w:after="0" w:line="240" w:lineRule="atLeast"/>
              <w:rPr>
                <w:color w:val="000000" w:themeColor="text1"/>
                <w:sz w:val="22"/>
                <w:szCs w:val="22"/>
              </w:rPr>
            </w:pPr>
            <w:r w:rsidRPr="00D6757C">
              <w:rPr>
                <w:color w:val="000000" w:themeColor="text1"/>
                <w:sz w:val="22"/>
                <w:szCs w:val="22"/>
              </w:rPr>
              <w:t xml:space="preserve">«База РСУ» </w:t>
            </w:r>
          </w:p>
          <w:p w14:paraId="1751EAB2" w14:textId="1E4CD005" w:rsidR="00530D3B" w:rsidRPr="00D6757C" w:rsidRDefault="00530D3B" w:rsidP="00B80C2B">
            <w:pPr>
              <w:tabs>
                <w:tab w:val="left" w:pos="1134"/>
              </w:tabs>
              <w:suppressAutoHyphens/>
              <w:spacing w:after="0" w:line="240" w:lineRule="atLeast"/>
              <w:rPr>
                <w:b/>
                <w:color w:val="000000" w:themeColor="text1"/>
                <w:sz w:val="22"/>
                <w:szCs w:val="22"/>
              </w:rPr>
            </w:pPr>
            <w:r w:rsidRPr="00D6757C">
              <w:rPr>
                <w:b/>
                <w:color w:val="000000" w:themeColor="text1"/>
                <w:sz w:val="22"/>
                <w:szCs w:val="22"/>
              </w:rPr>
              <w:t xml:space="preserve">(S </w:t>
            </w:r>
            <w:r w:rsidR="00B80C2B" w:rsidRPr="00D6757C">
              <w:rPr>
                <w:b/>
                <w:color w:val="000000" w:themeColor="text1"/>
                <w:sz w:val="22"/>
                <w:szCs w:val="22"/>
              </w:rPr>
              <w:t>306,45</w:t>
            </w:r>
            <w:r w:rsidRPr="00D6757C">
              <w:rPr>
                <w:b/>
                <w:color w:val="000000" w:themeColor="text1"/>
                <w:sz w:val="22"/>
                <w:szCs w:val="22"/>
              </w:rPr>
              <w:t xml:space="preserve"> кв. м)</w:t>
            </w:r>
          </w:p>
        </w:tc>
        <w:tc>
          <w:tcPr>
            <w:tcW w:w="1417" w:type="dxa"/>
            <w:shd w:val="clear" w:color="auto" w:fill="auto"/>
            <w:vAlign w:val="center"/>
          </w:tcPr>
          <w:p w14:paraId="3CA572D9"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8</w:t>
            </w:r>
          </w:p>
        </w:tc>
        <w:tc>
          <w:tcPr>
            <w:tcW w:w="2127" w:type="dxa"/>
            <w:shd w:val="clear" w:color="auto" w:fill="auto"/>
            <w:vAlign w:val="center"/>
          </w:tcPr>
          <w:p w14:paraId="3233D3E9"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2</w:t>
            </w:r>
          </w:p>
        </w:tc>
        <w:tc>
          <w:tcPr>
            <w:tcW w:w="1984" w:type="dxa"/>
            <w:shd w:val="clear" w:color="auto" w:fill="auto"/>
            <w:vAlign w:val="center"/>
          </w:tcPr>
          <w:p w14:paraId="09556CC3"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5</w:t>
            </w:r>
          </w:p>
        </w:tc>
        <w:tc>
          <w:tcPr>
            <w:tcW w:w="1985" w:type="dxa"/>
            <w:shd w:val="clear" w:color="auto" w:fill="auto"/>
            <w:vAlign w:val="center"/>
          </w:tcPr>
          <w:p w14:paraId="2D3A2386"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3</w:t>
            </w:r>
          </w:p>
        </w:tc>
      </w:tr>
      <w:tr w:rsidR="00530D3B" w:rsidRPr="00D6757C" w14:paraId="5FBB3FF8" w14:textId="77777777" w:rsidTr="00FC2D96">
        <w:tc>
          <w:tcPr>
            <w:tcW w:w="2660" w:type="dxa"/>
            <w:shd w:val="clear" w:color="auto" w:fill="auto"/>
          </w:tcPr>
          <w:p w14:paraId="60168878"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Итого:</w:t>
            </w:r>
          </w:p>
        </w:tc>
        <w:tc>
          <w:tcPr>
            <w:tcW w:w="1417" w:type="dxa"/>
            <w:shd w:val="clear" w:color="auto" w:fill="auto"/>
            <w:vAlign w:val="center"/>
          </w:tcPr>
          <w:p w14:paraId="5B7E4034"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67</w:t>
            </w:r>
          </w:p>
        </w:tc>
        <w:tc>
          <w:tcPr>
            <w:tcW w:w="2127" w:type="dxa"/>
            <w:shd w:val="clear" w:color="auto" w:fill="auto"/>
            <w:vAlign w:val="center"/>
          </w:tcPr>
          <w:p w14:paraId="1571F837"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61</w:t>
            </w:r>
          </w:p>
        </w:tc>
        <w:tc>
          <w:tcPr>
            <w:tcW w:w="1984" w:type="dxa"/>
            <w:shd w:val="clear" w:color="auto" w:fill="auto"/>
            <w:vAlign w:val="center"/>
          </w:tcPr>
          <w:p w14:paraId="504C09FB"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68</w:t>
            </w:r>
          </w:p>
        </w:tc>
        <w:tc>
          <w:tcPr>
            <w:tcW w:w="1985" w:type="dxa"/>
            <w:shd w:val="clear" w:color="auto" w:fill="auto"/>
            <w:vAlign w:val="center"/>
          </w:tcPr>
          <w:p w14:paraId="1027BE46" w14:textId="77777777" w:rsidR="00530D3B" w:rsidRPr="00D6757C" w:rsidRDefault="00530D3B" w:rsidP="00FC2D96">
            <w:pPr>
              <w:spacing w:after="0" w:line="240" w:lineRule="atLeast"/>
              <w:ind w:firstLine="851"/>
              <w:rPr>
                <w:color w:val="000000" w:themeColor="text1"/>
                <w:sz w:val="22"/>
                <w:szCs w:val="22"/>
              </w:rPr>
            </w:pPr>
            <w:r w:rsidRPr="00D6757C">
              <w:rPr>
                <w:color w:val="000000" w:themeColor="text1"/>
                <w:sz w:val="22"/>
                <w:szCs w:val="22"/>
              </w:rPr>
              <w:t>31</w:t>
            </w:r>
          </w:p>
        </w:tc>
      </w:tr>
    </w:tbl>
    <w:p w14:paraId="2D92044E" w14:textId="77777777" w:rsidR="00530D3B" w:rsidRPr="00D6757C" w:rsidRDefault="00530D3B" w:rsidP="00530D3B">
      <w:pPr>
        <w:tabs>
          <w:tab w:val="left" w:pos="1134"/>
        </w:tabs>
        <w:suppressAutoHyphens/>
        <w:spacing w:after="0" w:line="240" w:lineRule="atLeast"/>
        <w:rPr>
          <w:b/>
          <w:color w:val="000000" w:themeColor="text1"/>
          <w:sz w:val="22"/>
          <w:szCs w:val="22"/>
        </w:rPr>
      </w:pPr>
      <w:r w:rsidRPr="00D6757C">
        <w:rPr>
          <w:b/>
          <w:color w:val="000000" w:themeColor="text1"/>
          <w:sz w:val="22"/>
          <w:szCs w:val="22"/>
        </w:rPr>
        <w:t xml:space="preserve">      </w:t>
      </w:r>
    </w:p>
    <w:p w14:paraId="55BBFDCD" w14:textId="77777777" w:rsidR="00530D3B" w:rsidRPr="00D6757C" w:rsidRDefault="00530D3B" w:rsidP="00530D3B">
      <w:pPr>
        <w:tabs>
          <w:tab w:val="left" w:pos="0"/>
        </w:tabs>
        <w:suppressAutoHyphens/>
        <w:spacing w:after="0" w:line="240" w:lineRule="atLeast"/>
        <w:ind w:firstLine="567"/>
        <w:rPr>
          <w:b/>
          <w:color w:val="000000" w:themeColor="text1"/>
          <w:sz w:val="22"/>
          <w:szCs w:val="22"/>
        </w:rPr>
      </w:pPr>
      <w:r w:rsidRPr="00D6757C">
        <w:rPr>
          <w:b/>
          <w:color w:val="000000" w:themeColor="text1"/>
          <w:sz w:val="22"/>
          <w:szCs w:val="22"/>
        </w:rPr>
        <w:t xml:space="preserve"> 7.Требования к Исполнителю при уборке профилактория № 2 и помещений «База РСУ»:</w:t>
      </w:r>
    </w:p>
    <w:p w14:paraId="280476AB" w14:textId="474F6885"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xml:space="preserve">7.1. Количество персонала, привлекаемого для уборки номерного фонда, административных помещений и общественных зон, прилегающей территории должно быть достаточным для качественного </w:t>
      </w:r>
      <w:r w:rsidR="00C1064C" w:rsidRPr="00D6757C">
        <w:rPr>
          <w:color w:val="000000" w:themeColor="text1"/>
          <w:sz w:val="22"/>
          <w:szCs w:val="22"/>
        </w:rPr>
        <w:t xml:space="preserve">оказания </w:t>
      </w:r>
      <w:r w:rsidRPr="00D6757C">
        <w:rPr>
          <w:color w:val="000000" w:themeColor="text1"/>
          <w:sz w:val="22"/>
          <w:szCs w:val="22"/>
        </w:rPr>
        <w:t xml:space="preserve">услуг, </w:t>
      </w:r>
      <w:r w:rsidRPr="00D6757C">
        <w:rPr>
          <w:b/>
          <w:color w:val="000000" w:themeColor="text1"/>
          <w:sz w:val="22"/>
          <w:szCs w:val="22"/>
          <w:u w:val="single"/>
        </w:rPr>
        <w:t>не менее 8 человек ежедневно в смену</w:t>
      </w:r>
      <w:r w:rsidRPr="00D6757C">
        <w:rPr>
          <w:color w:val="000000" w:themeColor="text1"/>
          <w:sz w:val="22"/>
          <w:szCs w:val="22"/>
          <w:u w:val="single"/>
        </w:rPr>
        <w:t>, в том числе:</w:t>
      </w:r>
    </w:p>
    <w:p w14:paraId="4E4945C1"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xml:space="preserve">- уборщик прилегающей территории – не менее </w:t>
      </w:r>
      <w:r w:rsidRPr="00D6757C">
        <w:rPr>
          <w:b/>
          <w:color w:val="000000" w:themeColor="text1"/>
          <w:sz w:val="22"/>
          <w:szCs w:val="22"/>
        </w:rPr>
        <w:t>2-х работников ежедневно в смену</w:t>
      </w:r>
      <w:r w:rsidRPr="00D6757C">
        <w:rPr>
          <w:color w:val="000000" w:themeColor="text1"/>
          <w:sz w:val="22"/>
          <w:szCs w:val="22"/>
        </w:rPr>
        <w:t>;</w:t>
      </w:r>
    </w:p>
    <w:p w14:paraId="6C05C976"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xml:space="preserve">- уборщик административных помещений и общественных зон - </w:t>
      </w:r>
      <w:r w:rsidRPr="00D6757C">
        <w:rPr>
          <w:b/>
          <w:color w:val="000000" w:themeColor="text1"/>
          <w:sz w:val="22"/>
          <w:szCs w:val="22"/>
        </w:rPr>
        <w:t>не менее 1-го работника ежедневно в смену</w:t>
      </w:r>
      <w:r w:rsidRPr="00D6757C">
        <w:rPr>
          <w:color w:val="000000" w:themeColor="text1"/>
          <w:sz w:val="22"/>
          <w:szCs w:val="22"/>
        </w:rPr>
        <w:t>;</w:t>
      </w:r>
    </w:p>
    <w:p w14:paraId="350EB798"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xml:space="preserve">- </w:t>
      </w:r>
      <w:r w:rsidRPr="00D6757C">
        <w:rPr>
          <w:b/>
          <w:color w:val="000000" w:themeColor="text1"/>
          <w:sz w:val="22"/>
          <w:szCs w:val="22"/>
        </w:rPr>
        <w:t>горничная - не менее 5-ти работников ежедневно в смену</w:t>
      </w:r>
      <w:r w:rsidRPr="00D6757C">
        <w:rPr>
          <w:color w:val="000000" w:themeColor="text1"/>
          <w:sz w:val="22"/>
          <w:szCs w:val="22"/>
        </w:rPr>
        <w:t>.</w:t>
      </w:r>
    </w:p>
    <w:p w14:paraId="10A60249"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xml:space="preserve">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работников за рамками обычной продолжительности рабочей смены, данные требования выполняются в рамках исполнения действующего контракта.  </w:t>
      </w:r>
    </w:p>
    <w:p w14:paraId="4BB2699C" w14:textId="77777777" w:rsidR="00530D3B" w:rsidRPr="00D6757C" w:rsidRDefault="00530D3B" w:rsidP="00530D3B">
      <w:pPr>
        <w:tabs>
          <w:tab w:val="num" w:pos="0"/>
        </w:tabs>
        <w:suppressAutoHyphens/>
        <w:spacing w:after="0" w:line="240" w:lineRule="atLeast"/>
        <w:ind w:firstLine="567"/>
        <w:rPr>
          <w:b/>
          <w:color w:val="000000" w:themeColor="text1"/>
          <w:sz w:val="22"/>
          <w:szCs w:val="22"/>
          <w:u w:val="single"/>
        </w:rPr>
      </w:pPr>
      <w:r w:rsidRPr="00D6757C">
        <w:rPr>
          <w:color w:val="000000" w:themeColor="text1"/>
          <w:sz w:val="22"/>
          <w:szCs w:val="22"/>
        </w:rPr>
        <w:t xml:space="preserve">7.2. Весь привлекаемый персонал Исполнителя должен иметь все установленные законом Российской Федерации документы, </w:t>
      </w:r>
      <w:r w:rsidRPr="00D6757C">
        <w:rPr>
          <w:b/>
          <w:color w:val="000000" w:themeColor="text1"/>
          <w:sz w:val="22"/>
          <w:szCs w:val="22"/>
          <w:u w:val="single"/>
        </w:rPr>
        <w:t>с обязательным наличием медицинских книжек.</w:t>
      </w:r>
    </w:p>
    <w:p w14:paraId="168A5D44" w14:textId="77777777" w:rsidR="00530D3B" w:rsidRPr="00D6757C" w:rsidRDefault="00530D3B" w:rsidP="00530D3B">
      <w:pPr>
        <w:tabs>
          <w:tab w:val="num" w:pos="0"/>
        </w:tabs>
        <w:suppressAutoHyphens/>
        <w:spacing w:after="0" w:line="240" w:lineRule="atLeast"/>
        <w:ind w:firstLine="567"/>
        <w:rPr>
          <w:b/>
          <w:color w:val="000000" w:themeColor="text1"/>
          <w:sz w:val="22"/>
          <w:szCs w:val="22"/>
          <w:u w:val="single"/>
        </w:rPr>
      </w:pPr>
    </w:p>
    <w:p w14:paraId="5528BA24" w14:textId="0098EE72" w:rsidR="00530D3B" w:rsidRPr="00D6757C" w:rsidRDefault="00530D3B" w:rsidP="00530D3B">
      <w:pPr>
        <w:tabs>
          <w:tab w:val="num" w:pos="0"/>
        </w:tabs>
        <w:suppressAutoHyphens/>
        <w:spacing w:after="0" w:line="240" w:lineRule="atLeast"/>
        <w:ind w:firstLine="567"/>
        <w:rPr>
          <w:b/>
          <w:color w:val="000000" w:themeColor="text1"/>
          <w:spacing w:val="-2"/>
          <w:w w:val="101"/>
          <w:sz w:val="22"/>
          <w:szCs w:val="22"/>
          <w:lang w:eastAsia="zh-CN"/>
        </w:rPr>
      </w:pPr>
      <w:r w:rsidRPr="00D6757C">
        <w:rPr>
          <w:b/>
          <w:color w:val="000000" w:themeColor="text1"/>
          <w:spacing w:val="-2"/>
          <w:w w:val="101"/>
          <w:sz w:val="22"/>
          <w:szCs w:val="22"/>
          <w:lang w:eastAsia="zh-CN"/>
        </w:rPr>
        <w:t>8. Требования, стандарты и параметры оказываемых услуг по уборке профилактория № 2.</w:t>
      </w:r>
    </w:p>
    <w:p w14:paraId="1679D903" w14:textId="77777777" w:rsidR="00530D3B" w:rsidRPr="00D6757C" w:rsidRDefault="00530D3B" w:rsidP="00530D3B">
      <w:pPr>
        <w:tabs>
          <w:tab w:val="num" w:pos="0"/>
        </w:tabs>
        <w:suppressAutoHyphens/>
        <w:spacing w:after="0" w:line="240" w:lineRule="atLeast"/>
        <w:ind w:firstLine="567"/>
        <w:rPr>
          <w:b/>
          <w:color w:val="000000" w:themeColor="text1"/>
          <w:spacing w:val="-2"/>
          <w:w w:val="101"/>
          <w:sz w:val="22"/>
          <w:szCs w:val="22"/>
          <w:lang w:eastAsia="zh-CN"/>
        </w:rPr>
      </w:pPr>
    </w:p>
    <w:p w14:paraId="5B870B13" w14:textId="77777777" w:rsidR="00530D3B" w:rsidRPr="00D6757C" w:rsidRDefault="00530D3B" w:rsidP="00530D3B">
      <w:pPr>
        <w:tabs>
          <w:tab w:val="num" w:pos="0"/>
        </w:tabs>
        <w:suppressAutoHyphens/>
        <w:spacing w:after="0" w:line="240" w:lineRule="atLeast"/>
        <w:ind w:firstLine="567"/>
        <w:rPr>
          <w:b/>
          <w:color w:val="000000" w:themeColor="text1"/>
          <w:spacing w:val="-2"/>
          <w:w w:val="101"/>
          <w:sz w:val="22"/>
          <w:szCs w:val="22"/>
          <w:lang w:eastAsia="zh-CN"/>
        </w:rPr>
      </w:pPr>
      <w:r w:rsidRPr="00D6757C">
        <w:rPr>
          <w:b/>
          <w:color w:val="000000" w:themeColor="text1"/>
          <w:spacing w:val="-2"/>
          <w:w w:val="101"/>
          <w:sz w:val="22"/>
          <w:szCs w:val="22"/>
          <w:lang w:eastAsia="zh-CN"/>
        </w:rPr>
        <w:t>8.1. Требования к работникам Исполнителя, функции и обязанности работников Исполнителя</w:t>
      </w:r>
    </w:p>
    <w:p w14:paraId="66C0C093" w14:textId="77777777" w:rsidR="00530D3B" w:rsidRPr="00D6757C" w:rsidRDefault="00530D3B" w:rsidP="00530D3B">
      <w:pPr>
        <w:tabs>
          <w:tab w:val="num" w:pos="0"/>
        </w:tabs>
        <w:spacing w:after="0" w:line="240" w:lineRule="atLeast"/>
        <w:ind w:firstLine="567"/>
        <w:rPr>
          <w:snapToGrid w:val="0"/>
          <w:color w:val="000000" w:themeColor="text1"/>
          <w:sz w:val="22"/>
          <w:szCs w:val="22"/>
        </w:rPr>
      </w:pPr>
      <w:r w:rsidRPr="00D6757C">
        <w:rPr>
          <w:snapToGrid w:val="0"/>
          <w:color w:val="000000" w:themeColor="text1"/>
          <w:sz w:val="22"/>
          <w:szCs w:val="22"/>
        </w:rPr>
        <w:t>8.1.1. Основные функции работников Исполнителя:</w:t>
      </w:r>
    </w:p>
    <w:p w14:paraId="0BA8BE18" w14:textId="77777777" w:rsidR="00530D3B" w:rsidRPr="00D6757C" w:rsidRDefault="00530D3B" w:rsidP="00530D3B">
      <w:pPr>
        <w:tabs>
          <w:tab w:val="num" w:pos="0"/>
        </w:tabs>
        <w:spacing w:after="0" w:line="240" w:lineRule="atLeast"/>
        <w:ind w:firstLine="567"/>
        <w:rPr>
          <w:b/>
          <w:snapToGrid w:val="0"/>
          <w:color w:val="000000" w:themeColor="text1"/>
          <w:sz w:val="22"/>
          <w:szCs w:val="22"/>
          <w:u w:val="single"/>
        </w:rPr>
      </w:pPr>
      <w:r w:rsidRPr="00D6757C">
        <w:rPr>
          <w:b/>
          <w:snapToGrid w:val="0"/>
          <w:color w:val="000000" w:themeColor="text1"/>
          <w:sz w:val="22"/>
          <w:szCs w:val="22"/>
        </w:rPr>
        <w:lastRenderedPageBreak/>
        <w:t xml:space="preserve"> - </w:t>
      </w:r>
      <w:r w:rsidRPr="00D6757C">
        <w:rPr>
          <w:b/>
          <w:snapToGrid w:val="0"/>
          <w:color w:val="000000" w:themeColor="text1"/>
          <w:sz w:val="22"/>
          <w:szCs w:val="22"/>
          <w:u w:val="single"/>
        </w:rPr>
        <w:t>уборка помещений и уборка номерного фонда с заменой мягкого инвентаря (перестилкой постельного белья, заменой полотенец и т.д.). Мягкий инвентарь выдается Заказчиком Исполнителю, замененный мягкий инвентарь сдается Исполнителем Заказчику для организации его стирки, химчистки и/или ремонта, и/или хранения.</w:t>
      </w:r>
    </w:p>
    <w:p w14:paraId="63914767" w14:textId="77777777" w:rsidR="00530D3B" w:rsidRPr="00D6757C" w:rsidRDefault="00530D3B" w:rsidP="00530D3B">
      <w:pPr>
        <w:tabs>
          <w:tab w:val="num" w:pos="0"/>
        </w:tabs>
        <w:spacing w:after="0" w:line="240" w:lineRule="atLeast"/>
        <w:ind w:firstLine="567"/>
        <w:rPr>
          <w:snapToGrid w:val="0"/>
          <w:color w:val="000000" w:themeColor="text1"/>
          <w:sz w:val="22"/>
          <w:szCs w:val="22"/>
        </w:rPr>
      </w:pPr>
      <w:r w:rsidRPr="00D6757C">
        <w:rPr>
          <w:snapToGrid w:val="0"/>
          <w:color w:val="000000" w:themeColor="text1"/>
          <w:sz w:val="22"/>
          <w:szCs w:val="22"/>
        </w:rPr>
        <w:t xml:space="preserve">- поддержание чистоты и исправного состояния как в отношении собственного оборудования Исполнителя, так и поддержание чистоты и бережного отношения к имуществу и оборудованию профилактория № 2; </w:t>
      </w:r>
    </w:p>
    <w:p w14:paraId="576D2C75" w14:textId="77777777" w:rsidR="00530D3B" w:rsidRPr="00D6757C" w:rsidRDefault="00530D3B" w:rsidP="00530D3B">
      <w:pPr>
        <w:tabs>
          <w:tab w:val="num" w:pos="0"/>
        </w:tabs>
        <w:spacing w:after="0" w:line="240" w:lineRule="atLeast"/>
        <w:ind w:firstLine="567"/>
        <w:rPr>
          <w:snapToGrid w:val="0"/>
          <w:color w:val="000000" w:themeColor="text1"/>
          <w:sz w:val="22"/>
          <w:szCs w:val="22"/>
        </w:rPr>
      </w:pPr>
      <w:r w:rsidRPr="00D6757C">
        <w:rPr>
          <w:snapToGrid w:val="0"/>
          <w:color w:val="000000" w:themeColor="text1"/>
          <w:sz w:val="22"/>
          <w:szCs w:val="22"/>
        </w:rPr>
        <w:t>- незамедлительное информирование Заказчика о неисправностях и поломках инвентаря, оборудования и предметов интерьера в помещениях, о нехватке или дефиците инвентаря, предметов мебели/интерьера, посуды (оборудования, материалов и т.п.), а также о запросах и особых требованиях гостей профилактория № 2.</w:t>
      </w:r>
    </w:p>
    <w:p w14:paraId="124F6FE1" w14:textId="77777777" w:rsidR="00530D3B" w:rsidRPr="00D6757C" w:rsidRDefault="00530D3B" w:rsidP="00530D3B">
      <w:pPr>
        <w:tabs>
          <w:tab w:val="num" w:pos="0"/>
        </w:tabs>
        <w:spacing w:after="0" w:line="240" w:lineRule="atLeast"/>
        <w:ind w:firstLine="567"/>
        <w:rPr>
          <w:color w:val="000000" w:themeColor="text1"/>
          <w:sz w:val="22"/>
          <w:szCs w:val="22"/>
        </w:rPr>
      </w:pPr>
      <w:r w:rsidRPr="00D6757C">
        <w:rPr>
          <w:b/>
          <w:color w:val="000000" w:themeColor="text1"/>
          <w:sz w:val="22"/>
          <w:szCs w:val="22"/>
        </w:rPr>
        <w:t xml:space="preserve">Контролирующий орган со стороны Заказчика </w:t>
      </w:r>
      <w:r w:rsidRPr="00D6757C">
        <w:rPr>
          <w:color w:val="000000" w:themeColor="text1"/>
          <w:sz w:val="22"/>
          <w:szCs w:val="22"/>
        </w:rPr>
        <w:t>– руководитель комплекса сервисного обеспечения (КСО), начальник центра гостиничных услуг (ЦГУ), заведующий хозяйством номерного фонда профилактория ЦГУ КСО.</w:t>
      </w:r>
    </w:p>
    <w:p w14:paraId="0C83C962" w14:textId="77777777" w:rsidR="00530D3B" w:rsidRPr="00D6757C" w:rsidRDefault="00530D3B" w:rsidP="00530D3B">
      <w:pPr>
        <w:tabs>
          <w:tab w:val="num" w:pos="0"/>
        </w:tabs>
        <w:spacing w:after="0" w:line="240" w:lineRule="atLeast"/>
        <w:ind w:firstLine="567"/>
        <w:rPr>
          <w:color w:val="000000" w:themeColor="text1"/>
          <w:sz w:val="22"/>
          <w:szCs w:val="22"/>
        </w:rPr>
      </w:pPr>
    </w:p>
    <w:p w14:paraId="36D16262" w14:textId="77777777" w:rsidR="00530D3B" w:rsidRPr="00D6757C" w:rsidRDefault="00530D3B" w:rsidP="00530D3B">
      <w:pPr>
        <w:tabs>
          <w:tab w:val="num" w:pos="0"/>
        </w:tabs>
        <w:spacing w:after="0" w:line="240" w:lineRule="atLeast"/>
        <w:ind w:firstLine="567"/>
        <w:rPr>
          <w:color w:val="000000" w:themeColor="text1"/>
          <w:sz w:val="22"/>
          <w:szCs w:val="22"/>
        </w:rPr>
      </w:pPr>
      <w:r w:rsidRPr="00D6757C">
        <w:rPr>
          <w:color w:val="000000" w:themeColor="text1"/>
          <w:sz w:val="22"/>
          <w:szCs w:val="22"/>
        </w:rPr>
        <w:t>8.1.2. Требования к работникам Исполнителя:</w:t>
      </w:r>
    </w:p>
    <w:p w14:paraId="19B822C5" w14:textId="77777777" w:rsidR="00530D3B" w:rsidRPr="00D6757C" w:rsidRDefault="00530D3B" w:rsidP="00530D3B">
      <w:pPr>
        <w:numPr>
          <w:ilvl w:val="1"/>
          <w:numId w:val="11"/>
        </w:numPr>
        <w:tabs>
          <w:tab w:val="clear" w:pos="2345"/>
          <w:tab w:val="num" w:pos="0"/>
          <w:tab w:val="left" w:pos="426"/>
          <w:tab w:val="num" w:pos="567"/>
          <w:tab w:val="left" w:pos="1276"/>
        </w:tabs>
        <w:suppressAutoHyphens/>
        <w:spacing w:after="0" w:line="240" w:lineRule="atLeast"/>
        <w:ind w:left="0" w:firstLine="567"/>
        <w:rPr>
          <w:color w:val="000000" w:themeColor="text1"/>
          <w:sz w:val="22"/>
          <w:szCs w:val="22"/>
        </w:rPr>
      </w:pPr>
      <w:r w:rsidRPr="00D6757C">
        <w:rPr>
          <w:color w:val="000000" w:themeColor="text1"/>
          <w:sz w:val="22"/>
          <w:szCs w:val="22"/>
        </w:rPr>
        <w:t>Знание санитарных требований.</w:t>
      </w:r>
    </w:p>
    <w:p w14:paraId="481A98E3" w14:textId="77777777" w:rsidR="00530D3B" w:rsidRPr="00D6757C" w:rsidRDefault="00530D3B" w:rsidP="00530D3B">
      <w:pPr>
        <w:numPr>
          <w:ilvl w:val="1"/>
          <w:numId w:val="11"/>
        </w:numPr>
        <w:tabs>
          <w:tab w:val="clear" w:pos="2345"/>
          <w:tab w:val="num" w:pos="0"/>
          <w:tab w:val="left" w:pos="426"/>
          <w:tab w:val="num" w:pos="567"/>
          <w:tab w:val="num" w:pos="1276"/>
        </w:tabs>
        <w:suppressAutoHyphens/>
        <w:spacing w:after="0" w:line="240" w:lineRule="atLeast"/>
        <w:ind w:left="0" w:firstLine="567"/>
        <w:rPr>
          <w:color w:val="000000" w:themeColor="text1"/>
          <w:sz w:val="22"/>
          <w:szCs w:val="22"/>
        </w:rPr>
      </w:pPr>
      <w:r w:rsidRPr="00D6757C">
        <w:rPr>
          <w:color w:val="000000" w:themeColor="text1"/>
          <w:sz w:val="22"/>
          <w:szCs w:val="22"/>
        </w:rPr>
        <w:t>Знание правил использования чистящих веществ.</w:t>
      </w:r>
    </w:p>
    <w:p w14:paraId="3F681495" w14:textId="77777777" w:rsidR="00530D3B" w:rsidRPr="00D6757C" w:rsidRDefault="00530D3B" w:rsidP="00530D3B">
      <w:pPr>
        <w:numPr>
          <w:ilvl w:val="1"/>
          <w:numId w:val="11"/>
        </w:numPr>
        <w:tabs>
          <w:tab w:val="clear" w:pos="2345"/>
          <w:tab w:val="num" w:pos="0"/>
          <w:tab w:val="left" w:pos="426"/>
          <w:tab w:val="num" w:pos="567"/>
          <w:tab w:val="num" w:pos="1276"/>
        </w:tabs>
        <w:suppressAutoHyphens/>
        <w:spacing w:after="0" w:line="240" w:lineRule="atLeast"/>
        <w:ind w:left="0" w:firstLine="567"/>
        <w:rPr>
          <w:color w:val="000000" w:themeColor="text1"/>
          <w:sz w:val="22"/>
          <w:szCs w:val="22"/>
        </w:rPr>
      </w:pPr>
      <w:r w:rsidRPr="00D6757C">
        <w:rPr>
          <w:color w:val="000000" w:themeColor="text1"/>
          <w:sz w:val="22"/>
          <w:szCs w:val="22"/>
        </w:rPr>
        <w:t>Умение четко и быстро выполнять поручения и следовать указаниям Заказчика.</w:t>
      </w:r>
    </w:p>
    <w:p w14:paraId="16EA62FC" w14:textId="77777777" w:rsidR="00530D3B" w:rsidRPr="00D6757C" w:rsidRDefault="00530D3B" w:rsidP="00530D3B">
      <w:pPr>
        <w:numPr>
          <w:ilvl w:val="1"/>
          <w:numId w:val="11"/>
        </w:numPr>
        <w:tabs>
          <w:tab w:val="clear" w:pos="2345"/>
          <w:tab w:val="num" w:pos="0"/>
          <w:tab w:val="left" w:pos="426"/>
          <w:tab w:val="num" w:pos="567"/>
          <w:tab w:val="num" w:pos="1276"/>
        </w:tabs>
        <w:suppressAutoHyphens/>
        <w:spacing w:after="0" w:line="240" w:lineRule="atLeast"/>
        <w:ind w:left="0" w:firstLine="567"/>
        <w:rPr>
          <w:color w:val="000000" w:themeColor="text1"/>
          <w:sz w:val="22"/>
          <w:szCs w:val="22"/>
        </w:rPr>
      </w:pPr>
      <w:r w:rsidRPr="00D6757C">
        <w:rPr>
          <w:color w:val="000000" w:themeColor="text1"/>
          <w:sz w:val="22"/>
          <w:szCs w:val="22"/>
        </w:rPr>
        <w:t>Знание правил эксплуатации уборочного оборудования.</w:t>
      </w:r>
    </w:p>
    <w:p w14:paraId="38E422A2" w14:textId="77777777" w:rsidR="00530D3B" w:rsidRPr="00D6757C" w:rsidRDefault="00530D3B" w:rsidP="00530D3B">
      <w:pPr>
        <w:widowControl w:val="0"/>
        <w:numPr>
          <w:ilvl w:val="1"/>
          <w:numId w:val="11"/>
        </w:numPr>
        <w:tabs>
          <w:tab w:val="clear" w:pos="2345"/>
          <w:tab w:val="num" w:pos="0"/>
          <w:tab w:val="num" w:pos="426"/>
          <w:tab w:val="num" w:pos="1276"/>
        </w:tabs>
        <w:suppressAutoHyphens/>
        <w:spacing w:after="0" w:line="240" w:lineRule="atLeast"/>
        <w:ind w:left="0" w:firstLine="567"/>
        <w:rPr>
          <w:snapToGrid w:val="0"/>
          <w:color w:val="000000" w:themeColor="text1"/>
          <w:sz w:val="22"/>
          <w:szCs w:val="22"/>
        </w:rPr>
      </w:pPr>
      <w:r w:rsidRPr="00D6757C">
        <w:rPr>
          <w:snapToGrid w:val="0"/>
          <w:color w:val="000000" w:themeColor="text1"/>
          <w:sz w:val="22"/>
          <w:szCs w:val="22"/>
        </w:rPr>
        <w:t>Знание всех способов уборки и принципов работы стандартного оборудования.</w:t>
      </w:r>
    </w:p>
    <w:p w14:paraId="23116676" w14:textId="77777777" w:rsidR="00530D3B" w:rsidRPr="00D6757C" w:rsidRDefault="00530D3B" w:rsidP="00530D3B">
      <w:pPr>
        <w:numPr>
          <w:ilvl w:val="1"/>
          <w:numId w:val="11"/>
        </w:numPr>
        <w:tabs>
          <w:tab w:val="clear" w:pos="2345"/>
          <w:tab w:val="num" w:pos="0"/>
          <w:tab w:val="num" w:pos="426"/>
          <w:tab w:val="num" w:pos="1276"/>
        </w:tabs>
        <w:suppressAutoHyphens/>
        <w:spacing w:after="0" w:line="240" w:lineRule="atLeast"/>
        <w:ind w:left="0" w:firstLine="567"/>
        <w:rPr>
          <w:color w:val="000000" w:themeColor="text1"/>
          <w:sz w:val="22"/>
          <w:szCs w:val="22"/>
        </w:rPr>
      </w:pPr>
      <w:r w:rsidRPr="00D6757C">
        <w:rPr>
          <w:snapToGrid w:val="0"/>
          <w:color w:val="000000" w:themeColor="text1"/>
          <w:sz w:val="22"/>
          <w:szCs w:val="22"/>
        </w:rPr>
        <w:t>Быть одетыми в специальную одежду.</w:t>
      </w:r>
    </w:p>
    <w:p w14:paraId="6D948CE3" w14:textId="77777777" w:rsidR="00530D3B" w:rsidRPr="00D6757C" w:rsidRDefault="00530D3B" w:rsidP="00530D3B">
      <w:pPr>
        <w:numPr>
          <w:ilvl w:val="1"/>
          <w:numId w:val="11"/>
        </w:numPr>
        <w:tabs>
          <w:tab w:val="clear" w:pos="2345"/>
          <w:tab w:val="num" w:pos="0"/>
          <w:tab w:val="num" w:pos="426"/>
          <w:tab w:val="num" w:pos="1276"/>
        </w:tabs>
        <w:suppressAutoHyphens/>
        <w:spacing w:after="0" w:line="240" w:lineRule="atLeast"/>
        <w:ind w:left="0" w:firstLine="567"/>
        <w:rPr>
          <w:color w:val="000000" w:themeColor="text1"/>
          <w:sz w:val="22"/>
          <w:szCs w:val="22"/>
        </w:rPr>
      </w:pPr>
      <w:r w:rsidRPr="00D6757C">
        <w:rPr>
          <w:snapToGrid w:val="0"/>
          <w:color w:val="000000" w:themeColor="text1"/>
          <w:sz w:val="22"/>
          <w:szCs w:val="22"/>
        </w:rPr>
        <w:t>Наличие медицинской книжки.</w:t>
      </w:r>
    </w:p>
    <w:p w14:paraId="76EDE05D" w14:textId="0AE887E5" w:rsidR="00530D3B" w:rsidRPr="00D6757C" w:rsidRDefault="00530D3B" w:rsidP="00530D3B">
      <w:pPr>
        <w:tabs>
          <w:tab w:val="num" w:pos="0"/>
        </w:tabs>
        <w:spacing w:after="0" w:line="240" w:lineRule="atLeast"/>
        <w:ind w:firstLine="567"/>
        <w:rPr>
          <w:color w:val="000000" w:themeColor="text1"/>
          <w:sz w:val="22"/>
          <w:szCs w:val="22"/>
        </w:rPr>
      </w:pPr>
      <w:r w:rsidRPr="00D6757C">
        <w:rPr>
          <w:color w:val="000000" w:themeColor="text1"/>
          <w:sz w:val="22"/>
          <w:szCs w:val="22"/>
        </w:rPr>
        <w:t>8.1.3. При оказании услуг работник Исполнителя обязан:</w:t>
      </w:r>
    </w:p>
    <w:p w14:paraId="1EC55263"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Использовать чистящие и моющие средства в соответствии с требованиями Заказчика. Производить уборку, соблюдая все требования Заказчика.</w:t>
      </w:r>
    </w:p>
    <w:p w14:paraId="12F66A86"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Проводить все виды уборки номерного фонда, общественных зон, административных помещений, цокольного этажа профилактория № 2 в соответствии с настоящим техническим заданием, условиями договора и требованиями Заказчика.</w:t>
      </w:r>
    </w:p>
    <w:p w14:paraId="12613FE5"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Прочищать и промывать канализационные сливы и решётки.</w:t>
      </w:r>
    </w:p>
    <w:p w14:paraId="37DCE3EC"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Проверять чистоту и состояние всего вымытого оборудования и всех помещений. Повторить обработку, если чистота не соответствует требованиям.</w:t>
      </w:r>
    </w:p>
    <w:p w14:paraId="3020A343"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Аккуратно использовать оборудование и инвентарь, избегать поломок и повреждений.</w:t>
      </w:r>
    </w:p>
    <w:p w14:paraId="6F24029A"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Эксплуатировать уборочное оборудование строго согласно инструкциям и с использованием   соответствующих химикатов в правильной дозировке.</w:t>
      </w:r>
    </w:p>
    <w:p w14:paraId="5384AFCD"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Контролировать потребление и использование чистящих средств.</w:t>
      </w:r>
    </w:p>
    <w:p w14:paraId="24592E01"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Поддерживать чистоту рабочих мест на протяжении всей смены.</w:t>
      </w:r>
    </w:p>
    <w:p w14:paraId="0C46B0BC"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Производить уборку помещений в течение рабочего процесса согласно графику, согласованному Заказчиком, и в соответствии с заданием Заказчика.</w:t>
      </w:r>
    </w:p>
    <w:p w14:paraId="0EF6E402"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Использовать чистящие средства и оборудование, соответствующие тому или иному виду полов (швабры, метлы и. т. д.):</w:t>
      </w:r>
    </w:p>
    <w:p w14:paraId="3095CDAF"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xml:space="preserve">- один комплект (швабра, </w:t>
      </w:r>
      <w:proofErr w:type="spellStart"/>
      <w:r w:rsidRPr="00D6757C">
        <w:rPr>
          <w:color w:val="000000" w:themeColor="text1"/>
          <w:sz w:val="22"/>
          <w:szCs w:val="22"/>
        </w:rPr>
        <w:t>моп</w:t>
      </w:r>
      <w:proofErr w:type="spellEnd"/>
      <w:r w:rsidRPr="00D6757C">
        <w:rPr>
          <w:color w:val="000000" w:themeColor="text1"/>
          <w:sz w:val="22"/>
          <w:szCs w:val="22"/>
        </w:rPr>
        <w:t xml:space="preserve"> (2шт.), ведро </w:t>
      </w:r>
      <w:r w:rsidRPr="00D6757C">
        <w:rPr>
          <w:b/>
          <w:color w:val="000000" w:themeColor="text1"/>
          <w:sz w:val="22"/>
          <w:szCs w:val="22"/>
        </w:rPr>
        <w:t>(</w:t>
      </w:r>
      <w:r w:rsidRPr="00D6757C">
        <w:rPr>
          <w:b/>
          <w:color w:val="000000" w:themeColor="text1"/>
          <w:sz w:val="22"/>
          <w:szCs w:val="22"/>
          <w:lang w:val="en-US"/>
        </w:rPr>
        <w:t>VILEDA</w:t>
      </w:r>
      <w:r w:rsidRPr="00D6757C">
        <w:rPr>
          <w:b/>
          <w:color w:val="000000" w:themeColor="text1"/>
          <w:sz w:val="22"/>
          <w:szCs w:val="22"/>
        </w:rPr>
        <w:t xml:space="preserve"> </w:t>
      </w:r>
      <w:r w:rsidRPr="00D6757C">
        <w:rPr>
          <w:b/>
          <w:color w:val="000000" w:themeColor="text1"/>
          <w:sz w:val="22"/>
          <w:szCs w:val="22"/>
          <w:lang w:val="en-US"/>
        </w:rPr>
        <w:t>professional</w:t>
      </w:r>
      <w:r w:rsidRPr="00D6757C">
        <w:rPr>
          <w:b/>
          <w:color w:val="000000" w:themeColor="text1"/>
          <w:sz w:val="22"/>
          <w:szCs w:val="22"/>
        </w:rPr>
        <w:t xml:space="preserve"> или аналог, который указывается участником закупки в заявке на участие в закупке в составе улучшенного предложения)</w:t>
      </w:r>
      <w:r w:rsidRPr="00D6757C">
        <w:rPr>
          <w:color w:val="000000" w:themeColor="text1"/>
          <w:sz w:val="22"/>
          <w:szCs w:val="22"/>
        </w:rPr>
        <w:t xml:space="preserve"> – для номерного фонда, коридора, кухонных и курительных зон, лестничных маршей.</w:t>
      </w:r>
    </w:p>
    <w:p w14:paraId="7E008BCF" w14:textId="77777777" w:rsidR="00530D3B" w:rsidRPr="00D6757C" w:rsidRDefault="00530D3B" w:rsidP="00530D3B">
      <w:pPr>
        <w:tabs>
          <w:tab w:val="num" w:pos="0"/>
        </w:tabs>
        <w:suppressAutoHyphens/>
        <w:spacing w:after="0" w:line="240" w:lineRule="atLeast"/>
        <w:ind w:firstLine="567"/>
        <w:rPr>
          <w:color w:val="000000" w:themeColor="text1"/>
          <w:sz w:val="22"/>
          <w:szCs w:val="22"/>
        </w:rPr>
      </w:pPr>
      <w:r w:rsidRPr="00D6757C">
        <w:rPr>
          <w:color w:val="000000" w:themeColor="text1"/>
          <w:sz w:val="22"/>
          <w:szCs w:val="22"/>
        </w:rPr>
        <w:t xml:space="preserve">- второй комплект (швабра, </w:t>
      </w:r>
      <w:proofErr w:type="spellStart"/>
      <w:r w:rsidRPr="00D6757C">
        <w:rPr>
          <w:color w:val="000000" w:themeColor="text1"/>
          <w:sz w:val="22"/>
          <w:szCs w:val="22"/>
        </w:rPr>
        <w:t>моп</w:t>
      </w:r>
      <w:proofErr w:type="spellEnd"/>
      <w:r w:rsidRPr="00D6757C">
        <w:rPr>
          <w:color w:val="000000" w:themeColor="text1"/>
          <w:sz w:val="22"/>
          <w:szCs w:val="22"/>
        </w:rPr>
        <w:t xml:space="preserve"> (2 шт.), ведро </w:t>
      </w:r>
      <w:r w:rsidRPr="00D6757C">
        <w:rPr>
          <w:b/>
          <w:color w:val="000000" w:themeColor="text1"/>
          <w:sz w:val="22"/>
          <w:szCs w:val="22"/>
        </w:rPr>
        <w:t>(</w:t>
      </w:r>
      <w:r w:rsidRPr="00D6757C">
        <w:rPr>
          <w:b/>
          <w:color w:val="000000" w:themeColor="text1"/>
          <w:sz w:val="22"/>
          <w:szCs w:val="22"/>
          <w:lang w:val="en-US"/>
        </w:rPr>
        <w:t>VILEDA</w:t>
      </w:r>
      <w:r w:rsidRPr="00D6757C">
        <w:rPr>
          <w:b/>
          <w:color w:val="000000" w:themeColor="text1"/>
          <w:sz w:val="22"/>
          <w:szCs w:val="22"/>
        </w:rPr>
        <w:t xml:space="preserve"> </w:t>
      </w:r>
      <w:r w:rsidRPr="00D6757C">
        <w:rPr>
          <w:b/>
          <w:color w:val="000000" w:themeColor="text1"/>
          <w:sz w:val="22"/>
          <w:szCs w:val="22"/>
          <w:lang w:val="en-US"/>
        </w:rPr>
        <w:t>professional</w:t>
      </w:r>
      <w:r w:rsidRPr="00D6757C">
        <w:rPr>
          <w:b/>
          <w:color w:val="000000" w:themeColor="text1"/>
          <w:sz w:val="22"/>
          <w:szCs w:val="22"/>
        </w:rPr>
        <w:t xml:space="preserve"> или аналог, который указывается участником закупки в заявке на участие в закупке в составе улучшенного предложения) </w:t>
      </w:r>
      <w:r w:rsidRPr="00D6757C">
        <w:rPr>
          <w:color w:val="000000" w:themeColor="text1"/>
          <w:sz w:val="22"/>
          <w:szCs w:val="22"/>
        </w:rPr>
        <w:t xml:space="preserve">– для санитарных узлов и душевых комнат.                                </w:t>
      </w:r>
    </w:p>
    <w:p w14:paraId="76009136"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xml:space="preserve">- Поддерживать чистоту и порядок в подсобных и складских помещениях. Инвентарь и оборудование хранить в строго предусмотренных для этого местах. </w:t>
      </w:r>
    </w:p>
    <w:p w14:paraId="0ECFBF21" w14:textId="32A140BA"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xml:space="preserve">     В случае возникновения необходимости, Заказчик предоставляет Исполнителю подсобное (-</w:t>
      </w:r>
      <w:proofErr w:type="spellStart"/>
      <w:r w:rsidRPr="00D6757C">
        <w:rPr>
          <w:color w:val="000000" w:themeColor="text1"/>
          <w:sz w:val="22"/>
          <w:szCs w:val="22"/>
        </w:rPr>
        <w:t>ые</w:t>
      </w:r>
      <w:proofErr w:type="spellEnd"/>
      <w:r w:rsidRPr="00D6757C">
        <w:rPr>
          <w:color w:val="000000" w:themeColor="text1"/>
          <w:sz w:val="22"/>
          <w:szCs w:val="22"/>
        </w:rPr>
        <w:t>)</w:t>
      </w:r>
      <w:r w:rsidR="00C1064C" w:rsidRPr="00D6757C">
        <w:rPr>
          <w:color w:val="000000" w:themeColor="text1"/>
          <w:sz w:val="22"/>
          <w:szCs w:val="22"/>
        </w:rPr>
        <w:t xml:space="preserve"> </w:t>
      </w:r>
      <w:r w:rsidRPr="00D6757C">
        <w:rPr>
          <w:color w:val="000000" w:themeColor="text1"/>
          <w:sz w:val="22"/>
          <w:szCs w:val="22"/>
        </w:rPr>
        <w:t>помещение (-я) для хранения используемых в процессе оказания услуг уборочного инвентаря и химических моющих средств, с заключением  дополнительного соглашения к действующему договору.</w:t>
      </w:r>
    </w:p>
    <w:p w14:paraId="52E407DD"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Соблюдать график уборки санитарных узлов, утвержденный Исполнителем и согласованный с Заказчиком.</w:t>
      </w:r>
    </w:p>
    <w:p w14:paraId="110E8FF1"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Соблюдать график уборки прочих помещений общественных гостевых и служебных зон, утвержденный Исполнителем и согласованный с Заказчиком.</w:t>
      </w:r>
    </w:p>
    <w:p w14:paraId="76B4BE2E"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Получать и анализировать информацию с ежедневных листов расписания работы, проверять и уточнять наличие дополнительных заданий, инструкций и выполнять их.</w:t>
      </w:r>
    </w:p>
    <w:p w14:paraId="0EF0DC4E"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lastRenderedPageBreak/>
        <w:t xml:space="preserve">- Производить уборку помещений путем протирки пыли на всех поверхностях в указанном помещении (столы, стулья, картины, зеркала, предметы интерьера, части мягкой мебели и предметов интерьера, плинтуса, подоконники, стены и декоративные решетки, сантехническое оборудование, мебель в ванных комнатах, душевых). Чистить ковровые, кафельные поверхности полов с использованием пылесосов. Мыть каменные полы с использованием дополнительного оборудования. Мыть полы, </w:t>
      </w:r>
      <w:proofErr w:type="spellStart"/>
      <w:r w:rsidRPr="00D6757C">
        <w:rPr>
          <w:color w:val="000000" w:themeColor="text1"/>
          <w:sz w:val="22"/>
          <w:szCs w:val="22"/>
        </w:rPr>
        <w:t>мопом</w:t>
      </w:r>
      <w:proofErr w:type="spellEnd"/>
      <w:r w:rsidRPr="00D6757C">
        <w:rPr>
          <w:color w:val="000000" w:themeColor="text1"/>
          <w:sz w:val="22"/>
          <w:szCs w:val="22"/>
        </w:rPr>
        <w:t>, покрытые линолеумом, ламинатом.</w:t>
      </w:r>
    </w:p>
    <w:p w14:paraId="49405DE6"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xml:space="preserve">- Пополнять расходные материалы на вверенной территории. </w:t>
      </w:r>
    </w:p>
    <w:p w14:paraId="455F17EC"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Производить комплектацию подсобных помещений необходимой запасной продукцией, бельем (выданным Заказчиком), расходными материалами.</w:t>
      </w:r>
    </w:p>
    <w:p w14:paraId="6C258AA1"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xml:space="preserve">- Четко отвечать на вопросы, делать все возможное для разрешения возникающих проблем. Доброжелательно и в профессиональной манере общаться с гостями и сотрудниками. </w:t>
      </w:r>
    </w:p>
    <w:p w14:paraId="774430C8"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Выполнять задания Заказчика исходя из информации, полученной в течение рабочей смены.</w:t>
      </w:r>
    </w:p>
    <w:p w14:paraId="0E1050E3"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Осуществлять мытье окон, оконных рам, люстр и светильников в соответствии с заданием Заказчика и полученной от Заказчика в течение смены информацией.</w:t>
      </w:r>
    </w:p>
    <w:p w14:paraId="22FBBB0E"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Перемещать грузы, мебель и иное имущество профилактория в соответствии с заданием Заказчика.</w:t>
      </w:r>
    </w:p>
    <w:p w14:paraId="2E43D078" w14:textId="6F3CEC72"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Отслеживать и сообщать обо всех неисправностях, нарушениях и угрозах безопасности контролирующему лицу со стороны Заказчика и менеджеру Исполнителя.</w:t>
      </w:r>
    </w:p>
    <w:p w14:paraId="7AA150E6"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Соблюдать все санитарные нормы и меры безопасности.</w:t>
      </w:r>
    </w:p>
    <w:p w14:paraId="19A9886F"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Подготавливать рабочее место к следующей смене.</w:t>
      </w:r>
    </w:p>
    <w:p w14:paraId="17E3CDFD"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Вымытую посуду, приборы и стекло размещать по предусмотренным местам постоянного хранения.</w:t>
      </w:r>
    </w:p>
    <w:p w14:paraId="19621736"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Соблюдать все меры охраны труда, пожарной и рабочей безопасности, требования Заказчика.</w:t>
      </w:r>
    </w:p>
    <w:p w14:paraId="63214436" w14:textId="4D98564E"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Выполнять прочие поручения контролирующего лица со стороны Заказчика, при условии, что они непосредственно связанны с оказанием услуг.</w:t>
      </w:r>
    </w:p>
    <w:p w14:paraId="0E42C468"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Поддерживать чистоту, порядок и санитарное состояние в комнате, используемой для переодевания персонала.</w:t>
      </w:r>
    </w:p>
    <w:p w14:paraId="327575C4"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Соблюдать правила личной гигиены и опрятный внешних вид  на рабочем месте и во время работы.</w:t>
      </w:r>
    </w:p>
    <w:p w14:paraId="5F33AB94"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snapToGrid w:val="0"/>
          <w:color w:val="000000" w:themeColor="text1"/>
          <w:sz w:val="22"/>
          <w:szCs w:val="22"/>
        </w:rPr>
        <w:t>- После выезда проживающих обеспечить уборку в шкафах и тумбочках;</w:t>
      </w:r>
    </w:p>
    <w:p w14:paraId="5C4A42A0"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r w:rsidRPr="00D6757C">
        <w:rPr>
          <w:color w:val="000000" w:themeColor="text1"/>
          <w:sz w:val="22"/>
          <w:szCs w:val="22"/>
        </w:rPr>
        <w:t>- Выполнять иные обязанности, предусмотренные Договором между Заказчиком и Исполнителем.</w:t>
      </w:r>
    </w:p>
    <w:p w14:paraId="27EAE99D" w14:textId="77777777" w:rsidR="00530D3B" w:rsidRPr="00D6757C" w:rsidRDefault="00530D3B" w:rsidP="00530D3B">
      <w:pPr>
        <w:tabs>
          <w:tab w:val="left" w:pos="1134"/>
        </w:tabs>
        <w:suppressAutoHyphens/>
        <w:spacing w:after="0" w:line="240" w:lineRule="atLeast"/>
        <w:ind w:firstLine="567"/>
        <w:rPr>
          <w:color w:val="000000" w:themeColor="text1"/>
          <w:sz w:val="22"/>
          <w:szCs w:val="22"/>
        </w:rPr>
      </w:pPr>
    </w:p>
    <w:p w14:paraId="7A10FEAE" w14:textId="6833CF71" w:rsidR="00530D3B" w:rsidRPr="00D6757C" w:rsidRDefault="00530D3B" w:rsidP="00530D3B">
      <w:pPr>
        <w:widowControl w:val="0"/>
        <w:spacing w:after="0" w:line="240" w:lineRule="atLeast"/>
        <w:ind w:firstLine="567"/>
        <w:outlineLvl w:val="7"/>
        <w:rPr>
          <w:b/>
          <w:color w:val="000000" w:themeColor="text1"/>
          <w:sz w:val="22"/>
          <w:szCs w:val="22"/>
        </w:rPr>
      </w:pPr>
      <w:r w:rsidRPr="00D6757C">
        <w:rPr>
          <w:b/>
          <w:bCs/>
          <w:color w:val="000000" w:themeColor="text1"/>
          <w:spacing w:val="1"/>
          <w:sz w:val="22"/>
          <w:szCs w:val="22"/>
          <w:lang w:eastAsia="zh-CN"/>
        </w:rPr>
        <w:t>9. Порядок оказания услуг по уборке профилактория № 2.</w:t>
      </w:r>
      <w:r w:rsidRPr="00D6757C">
        <w:rPr>
          <w:b/>
          <w:color w:val="000000" w:themeColor="text1"/>
          <w:sz w:val="22"/>
          <w:szCs w:val="22"/>
        </w:rPr>
        <w:t xml:space="preserve"> </w:t>
      </w:r>
    </w:p>
    <w:p w14:paraId="79074075" w14:textId="77777777" w:rsidR="00530D3B" w:rsidRPr="00D6757C" w:rsidRDefault="00530D3B" w:rsidP="00530D3B">
      <w:pPr>
        <w:widowControl w:val="0"/>
        <w:spacing w:after="0" w:line="240" w:lineRule="atLeast"/>
        <w:ind w:firstLine="567"/>
        <w:outlineLvl w:val="7"/>
        <w:rPr>
          <w:b/>
          <w:color w:val="000000" w:themeColor="text1"/>
          <w:sz w:val="22"/>
          <w:szCs w:val="22"/>
        </w:rPr>
      </w:pPr>
      <w:r w:rsidRPr="00D6757C">
        <w:rPr>
          <w:color w:val="000000" w:themeColor="text1"/>
          <w:sz w:val="22"/>
          <w:szCs w:val="22"/>
        </w:rPr>
        <w:t xml:space="preserve">Комплексная уборка профилактория № 2 и базы РСУ осуществляется из расчета, согласно Таблицам №№ 3; 3.1 и № 4, включает в себя следующие </w:t>
      </w:r>
      <w:r w:rsidRPr="00D6757C">
        <w:rPr>
          <w:b/>
          <w:color w:val="000000" w:themeColor="text1"/>
          <w:sz w:val="22"/>
          <w:szCs w:val="22"/>
        </w:rPr>
        <w:t>ВИДЫ УБОРКИ:</w:t>
      </w:r>
    </w:p>
    <w:p w14:paraId="2640D466" w14:textId="77777777" w:rsidR="00530D3B" w:rsidRPr="00D6757C" w:rsidRDefault="00530D3B" w:rsidP="00530D3B">
      <w:pPr>
        <w:widowControl w:val="0"/>
        <w:spacing w:after="0" w:line="240" w:lineRule="atLeast"/>
        <w:ind w:firstLine="567"/>
        <w:outlineLvl w:val="7"/>
        <w:rPr>
          <w:b/>
          <w:bCs/>
          <w:color w:val="000000" w:themeColor="text1"/>
          <w:spacing w:val="1"/>
          <w:sz w:val="22"/>
          <w:szCs w:val="22"/>
          <w:lang w:eastAsia="zh-CN"/>
        </w:rPr>
      </w:pPr>
    </w:p>
    <w:p w14:paraId="20210554" w14:textId="77777777" w:rsidR="00530D3B" w:rsidRPr="00D6757C" w:rsidRDefault="00530D3B" w:rsidP="00530D3B">
      <w:pPr>
        <w:tabs>
          <w:tab w:val="left" w:pos="14570"/>
        </w:tabs>
        <w:spacing w:after="0" w:line="240" w:lineRule="atLeast"/>
        <w:ind w:firstLine="567"/>
        <w:rPr>
          <w:color w:val="000000" w:themeColor="text1"/>
          <w:sz w:val="22"/>
          <w:szCs w:val="22"/>
        </w:rPr>
      </w:pPr>
      <w:r w:rsidRPr="00D6757C">
        <w:rPr>
          <w:b/>
          <w:color w:val="000000" w:themeColor="text1"/>
          <w:sz w:val="22"/>
          <w:szCs w:val="22"/>
        </w:rPr>
        <w:t xml:space="preserve">9.1. </w:t>
      </w:r>
      <w:r w:rsidRPr="00D6757C">
        <w:rPr>
          <w:b/>
          <w:color w:val="000000" w:themeColor="text1"/>
          <w:sz w:val="22"/>
          <w:szCs w:val="22"/>
          <w:u w:val="single"/>
        </w:rPr>
        <w:t>Ежедневную уборку</w:t>
      </w:r>
      <w:r w:rsidRPr="00D6757C">
        <w:rPr>
          <w:b/>
          <w:color w:val="000000" w:themeColor="text1"/>
          <w:sz w:val="22"/>
          <w:szCs w:val="22"/>
        </w:rPr>
        <w:t xml:space="preserve"> номерного фонда профилактория № 2 и базы РСУ,</w:t>
      </w:r>
      <w:r w:rsidRPr="00D6757C">
        <w:rPr>
          <w:color w:val="000000" w:themeColor="text1"/>
          <w:sz w:val="22"/>
          <w:szCs w:val="22"/>
        </w:rPr>
        <w:t xml:space="preserve"> в том числе:</w:t>
      </w:r>
    </w:p>
    <w:p w14:paraId="2DD62ACD"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 удаление грязи, мусора, пыли; </w:t>
      </w:r>
    </w:p>
    <w:p w14:paraId="0C34D8A9"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уборка мусора из урн; оснащение урн чистыми мешками для мусора; </w:t>
      </w:r>
    </w:p>
    <w:p w14:paraId="62688B3B"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уборка пола от предметов; влажная уборка полов с применением моющих средств; </w:t>
      </w:r>
    </w:p>
    <w:p w14:paraId="5FB24D58"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уборка грязезащитных покрытий, отопительных приборов и радиаторных решеток, бытовых электроприборов; </w:t>
      </w:r>
    </w:p>
    <w:p w14:paraId="564E0CEC"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протирка межкомнатных дверных блоков, дверных ручек, выключателей; удаление загрязнений с дверей и стен; </w:t>
      </w:r>
    </w:p>
    <w:p w14:paraId="0B529F6A"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удаление пыли с открытых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w:t>
      </w:r>
    </w:p>
    <w:p w14:paraId="7BBA6BA3"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влажная уборка половых покрытий шваброй с </w:t>
      </w:r>
      <w:proofErr w:type="spellStart"/>
      <w:r w:rsidRPr="00D6757C">
        <w:rPr>
          <w:color w:val="000000" w:themeColor="text1"/>
          <w:sz w:val="22"/>
          <w:szCs w:val="22"/>
        </w:rPr>
        <w:t>мопом</w:t>
      </w:r>
      <w:proofErr w:type="spellEnd"/>
      <w:r w:rsidRPr="00D6757C">
        <w:rPr>
          <w:color w:val="000000" w:themeColor="text1"/>
          <w:sz w:val="22"/>
          <w:szCs w:val="22"/>
        </w:rPr>
        <w:t xml:space="preserve"> </w:t>
      </w:r>
      <w:r w:rsidRPr="00D6757C">
        <w:rPr>
          <w:b/>
          <w:color w:val="000000" w:themeColor="text1"/>
          <w:sz w:val="22"/>
          <w:szCs w:val="22"/>
          <w:lang w:eastAsia="zh-CN"/>
        </w:rPr>
        <w:t>(</w:t>
      </w:r>
      <w:r w:rsidRPr="00D6757C">
        <w:rPr>
          <w:b/>
          <w:color w:val="000000" w:themeColor="text1"/>
          <w:sz w:val="22"/>
          <w:szCs w:val="22"/>
          <w:lang w:val="en-US" w:eastAsia="zh-CN"/>
        </w:rPr>
        <w:t>VILEDA</w:t>
      </w:r>
      <w:r w:rsidRPr="00D6757C">
        <w:rPr>
          <w:b/>
          <w:color w:val="000000" w:themeColor="text1"/>
          <w:sz w:val="22"/>
          <w:szCs w:val="22"/>
          <w:lang w:eastAsia="zh-CN"/>
        </w:rPr>
        <w:t xml:space="preserve"> </w:t>
      </w:r>
      <w:r w:rsidRPr="00D6757C">
        <w:rPr>
          <w:b/>
          <w:color w:val="000000" w:themeColor="text1"/>
          <w:sz w:val="22"/>
          <w:szCs w:val="22"/>
          <w:lang w:val="en-US" w:eastAsia="zh-CN"/>
        </w:rPr>
        <w:t>professional</w:t>
      </w:r>
      <w:r w:rsidRPr="00D6757C">
        <w:rPr>
          <w:b/>
          <w:color w:val="000000" w:themeColor="text1"/>
          <w:sz w:val="22"/>
          <w:szCs w:val="22"/>
          <w:lang w:eastAsia="zh-CN"/>
        </w:rPr>
        <w:t xml:space="preserve"> или аналог)</w:t>
      </w:r>
      <w:r w:rsidRPr="00D6757C">
        <w:rPr>
          <w:color w:val="000000" w:themeColor="text1"/>
          <w:sz w:val="22"/>
          <w:szCs w:val="22"/>
        </w:rPr>
        <w:t xml:space="preserve"> и чистка ковровых покрытий пылесосом;</w:t>
      </w:r>
    </w:p>
    <w:p w14:paraId="39C04D04"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влажная уборка металлических отливов; </w:t>
      </w:r>
    </w:p>
    <w:p w14:paraId="21577596"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мытье внутреннего остекления оконных блоков;</w:t>
      </w:r>
    </w:p>
    <w:p w14:paraId="3346BAE2"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наполнение санузлов туалетной бумагой, баллонами освежителей воздуха;</w:t>
      </w:r>
    </w:p>
    <w:p w14:paraId="3B7C3D34"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мытье и протирка держателей туалетной бумаги, мыльниц; протирка зеркал; чистка раковин, сантехнического оборудования, душевых кабин, унитазов чистящими и дезинфицирующими средствами; протирка кафеля на высоту не менее 2 м.; комплектация ванной комнаты разовыми косметическими средствами индивидуального пользования и принадлежностями для гостей;</w:t>
      </w:r>
    </w:p>
    <w:p w14:paraId="2844CA36"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мытье и протирка посуды в номерном фонде (столовые приборы, тарелки, бокалы, стаканы, графины);</w:t>
      </w:r>
    </w:p>
    <w:p w14:paraId="720E36AE"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протирка плинтуса, подоконников, откосов, перегородок; </w:t>
      </w:r>
    </w:p>
    <w:p w14:paraId="2654B2D7"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удаление жевательной резинки, пятен и липких субстанций с подоконников (с внешней и внутренней сторон подоконника) и пола; </w:t>
      </w:r>
    </w:p>
    <w:p w14:paraId="1A5D9EE0"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вынос мусора,</w:t>
      </w:r>
    </w:p>
    <w:p w14:paraId="14A4B6C4" w14:textId="77777777" w:rsidR="00530D3B" w:rsidRPr="00D6757C" w:rsidRDefault="00530D3B" w:rsidP="00530D3B">
      <w:pPr>
        <w:spacing w:after="0" w:line="240" w:lineRule="atLeast"/>
        <w:ind w:firstLine="567"/>
        <w:rPr>
          <w:snapToGrid w:val="0"/>
          <w:color w:val="000000" w:themeColor="text1"/>
          <w:sz w:val="22"/>
          <w:szCs w:val="22"/>
          <w:u w:val="single"/>
        </w:rPr>
      </w:pPr>
      <w:r w:rsidRPr="00D6757C">
        <w:rPr>
          <w:color w:val="000000" w:themeColor="text1"/>
          <w:sz w:val="22"/>
          <w:szCs w:val="22"/>
        </w:rPr>
        <w:lastRenderedPageBreak/>
        <w:t xml:space="preserve">- </w:t>
      </w:r>
      <w:r w:rsidRPr="00D6757C">
        <w:rPr>
          <w:snapToGrid w:val="0"/>
          <w:color w:val="000000" w:themeColor="text1"/>
          <w:sz w:val="22"/>
          <w:szCs w:val="22"/>
          <w:u w:val="single"/>
        </w:rPr>
        <w:t>замена мягкого инвентаря (перестилка постельного белья, замена полотенец и т.д.). Мягкий инвентарь выдается Заказчиком Исполнителю, замененный мягкий инвентарь сдается Исполнителем Заказчику для организации его химчистки и/или ремонта, и/или хранения;</w:t>
      </w:r>
    </w:p>
    <w:p w14:paraId="0E044A4F" w14:textId="77777777" w:rsidR="00530D3B" w:rsidRPr="00D6757C" w:rsidRDefault="00530D3B" w:rsidP="00530D3B">
      <w:pPr>
        <w:spacing w:after="0" w:line="240" w:lineRule="atLeast"/>
        <w:ind w:firstLine="567"/>
        <w:rPr>
          <w:snapToGrid w:val="0"/>
          <w:color w:val="000000" w:themeColor="text1"/>
          <w:sz w:val="22"/>
          <w:szCs w:val="22"/>
        </w:rPr>
      </w:pPr>
      <w:r w:rsidRPr="00D6757C">
        <w:rPr>
          <w:snapToGrid w:val="0"/>
          <w:color w:val="000000" w:themeColor="text1"/>
          <w:sz w:val="22"/>
          <w:szCs w:val="22"/>
        </w:rPr>
        <w:t>- выполнение других поручений Заказчика, связанных с уборкой номерного фонда.</w:t>
      </w:r>
    </w:p>
    <w:p w14:paraId="55A368A7" w14:textId="77777777" w:rsidR="00530D3B" w:rsidRPr="00D6757C" w:rsidRDefault="00530D3B" w:rsidP="00530D3B">
      <w:pPr>
        <w:spacing w:after="0" w:line="240" w:lineRule="atLeast"/>
        <w:rPr>
          <w:snapToGrid w:val="0"/>
          <w:color w:val="000000" w:themeColor="text1"/>
          <w:sz w:val="22"/>
          <w:szCs w:val="22"/>
        </w:rPr>
      </w:pPr>
    </w:p>
    <w:p w14:paraId="78F2B218" w14:textId="77777777" w:rsidR="00530D3B" w:rsidRPr="00D6757C" w:rsidRDefault="00530D3B" w:rsidP="00530D3B">
      <w:pPr>
        <w:tabs>
          <w:tab w:val="left" w:pos="14570"/>
        </w:tabs>
        <w:spacing w:after="0" w:line="240" w:lineRule="atLeast"/>
        <w:ind w:firstLine="709"/>
        <w:rPr>
          <w:b/>
          <w:color w:val="000000" w:themeColor="text1"/>
          <w:sz w:val="22"/>
          <w:szCs w:val="22"/>
        </w:rPr>
      </w:pPr>
      <w:r w:rsidRPr="00D6757C">
        <w:rPr>
          <w:b/>
          <w:color w:val="000000" w:themeColor="text1"/>
          <w:sz w:val="22"/>
          <w:szCs w:val="22"/>
        </w:rPr>
        <w:t>9.2. Уборку общественных зон и административных помещений профилактория № 2 и Базы РСУ включает в себя:</w:t>
      </w:r>
    </w:p>
    <w:p w14:paraId="11A74459" w14:textId="77777777" w:rsidR="00530D3B" w:rsidRPr="00D6757C" w:rsidRDefault="00530D3B" w:rsidP="00530D3B">
      <w:pPr>
        <w:tabs>
          <w:tab w:val="left" w:pos="14570"/>
        </w:tabs>
        <w:spacing w:after="0" w:line="240" w:lineRule="atLeast"/>
        <w:ind w:firstLine="709"/>
        <w:rPr>
          <w:b/>
          <w:color w:val="000000" w:themeColor="text1"/>
          <w:sz w:val="22"/>
          <w:szCs w:val="22"/>
        </w:rPr>
      </w:pPr>
      <w:r w:rsidRPr="00D6757C">
        <w:rPr>
          <w:b/>
          <w:color w:val="000000" w:themeColor="text1"/>
          <w:sz w:val="22"/>
          <w:szCs w:val="22"/>
        </w:rPr>
        <w:t>9.2.1. Ежедневную уборку:</w:t>
      </w:r>
    </w:p>
    <w:p w14:paraId="58F5C719"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удаление грязи, пыли и песка, сортировка мусора; </w:t>
      </w:r>
    </w:p>
    <w:p w14:paraId="67E3EFD5"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уборка пола от предметов; </w:t>
      </w:r>
    </w:p>
    <w:p w14:paraId="2E74B1D8"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уборка и сортировка мусора из урн; оснащение урн чистыми мешками для мусора; </w:t>
      </w:r>
    </w:p>
    <w:p w14:paraId="4DD781C9"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влажная уборка полов с применением моющих средств; </w:t>
      </w:r>
    </w:p>
    <w:p w14:paraId="5F9ADF73"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протирание межкомнатных дверных блоков, дверных ручек, выключателей; </w:t>
      </w:r>
    </w:p>
    <w:p w14:paraId="537B1A0A"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удаление загрязнений с дверей и стен, перегородок; </w:t>
      </w:r>
    </w:p>
    <w:p w14:paraId="34A2D49D"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удаление пыли с открытых поверхностей мебели, картин, обивки стульев и кресел, декоративных элементов; </w:t>
      </w:r>
    </w:p>
    <w:p w14:paraId="65C362D9"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удаление пятен и натирка зеркал, стеклянных поверхностей, металлических ручек;</w:t>
      </w:r>
    </w:p>
    <w:p w14:paraId="13B41A8B"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влажная уборка половых покрытий, шваброй с </w:t>
      </w:r>
      <w:proofErr w:type="spellStart"/>
      <w:r w:rsidRPr="00D6757C">
        <w:rPr>
          <w:color w:val="000000" w:themeColor="text1"/>
          <w:sz w:val="22"/>
          <w:szCs w:val="22"/>
        </w:rPr>
        <w:t>мопом</w:t>
      </w:r>
      <w:proofErr w:type="spellEnd"/>
      <w:r w:rsidRPr="00D6757C">
        <w:rPr>
          <w:color w:val="000000" w:themeColor="text1"/>
          <w:sz w:val="22"/>
          <w:szCs w:val="22"/>
        </w:rPr>
        <w:t xml:space="preserve"> </w:t>
      </w:r>
      <w:r w:rsidRPr="00D6757C">
        <w:rPr>
          <w:b/>
          <w:color w:val="000000" w:themeColor="text1"/>
          <w:sz w:val="22"/>
          <w:szCs w:val="22"/>
          <w:lang w:eastAsia="zh-CN"/>
        </w:rPr>
        <w:t>(</w:t>
      </w:r>
      <w:r w:rsidRPr="00D6757C">
        <w:rPr>
          <w:b/>
          <w:color w:val="000000" w:themeColor="text1"/>
          <w:sz w:val="22"/>
          <w:szCs w:val="22"/>
          <w:lang w:val="en-US" w:eastAsia="zh-CN"/>
        </w:rPr>
        <w:t>VILEDA</w:t>
      </w:r>
      <w:r w:rsidRPr="00D6757C">
        <w:rPr>
          <w:b/>
          <w:color w:val="000000" w:themeColor="text1"/>
          <w:sz w:val="22"/>
          <w:szCs w:val="22"/>
          <w:lang w:eastAsia="zh-CN"/>
        </w:rPr>
        <w:t xml:space="preserve"> </w:t>
      </w:r>
      <w:r w:rsidRPr="00D6757C">
        <w:rPr>
          <w:b/>
          <w:color w:val="000000" w:themeColor="text1"/>
          <w:sz w:val="22"/>
          <w:szCs w:val="22"/>
          <w:lang w:val="en-US" w:eastAsia="zh-CN"/>
        </w:rPr>
        <w:t>professional</w:t>
      </w:r>
      <w:r w:rsidRPr="00D6757C">
        <w:rPr>
          <w:b/>
          <w:color w:val="000000" w:themeColor="text1"/>
          <w:sz w:val="22"/>
          <w:szCs w:val="22"/>
          <w:lang w:eastAsia="zh-CN"/>
        </w:rPr>
        <w:t xml:space="preserve"> или аналог)</w:t>
      </w:r>
      <w:r w:rsidRPr="00D6757C">
        <w:rPr>
          <w:color w:val="000000" w:themeColor="text1"/>
          <w:sz w:val="22"/>
          <w:szCs w:val="22"/>
        </w:rPr>
        <w:t xml:space="preserve"> и чистка ковровых покрытий пылесосом;</w:t>
      </w:r>
    </w:p>
    <w:p w14:paraId="7F6AF5B3"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мытье и протирка оконных жалюзи; потолочных и настенных светильников, пожарных датчиков, пожарного инвентаря, дверей лифтов, вентиляционных решеток, металлических ограждений (перил) на парадной и запасной лестницах;</w:t>
      </w:r>
    </w:p>
    <w:p w14:paraId="4560BE80"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протирка плинтуса, подоконников, откосов, перегородок, стен; </w:t>
      </w:r>
    </w:p>
    <w:p w14:paraId="2B7912B0"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удаление жевательной резинки с поверхностей; </w:t>
      </w:r>
    </w:p>
    <w:p w14:paraId="5ECEA9C6"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 удаление грязи с подоконников (с внешней и внутренней сторон подоконника), </w:t>
      </w:r>
    </w:p>
    <w:p w14:paraId="395407D7" w14:textId="77777777"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вынос и сортировка мусора;</w:t>
      </w:r>
    </w:p>
    <w:p w14:paraId="67BDA70F" w14:textId="3C1403F9" w:rsidR="00530D3B" w:rsidRPr="00D6757C" w:rsidRDefault="00530D3B" w:rsidP="00530D3B">
      <w:pPr>
        <w:tabs>
          <w:tab w:val="left" w:pos="284"/>
        </w:tabs>
        <w:suppressAutoHyphens/>
        <w:spacing w:after="0" w:line="240" w:lineRule="atLeast"/>
        <w:ind w:firstLine="567"/>
        <w:contextualSpacing/>
        <w:rPr>
          <w:color w:val="000000" w:themeColor="text1"/>
          <w:sz w:val="22"/>
          <w:szCs w:val="22"/>
        </w:rPr>
      </w:pPr>
      <w:r w:rsidRPr="00D6757C">
        <w:rPr>
          <w:color w:val="000000" w:themeColor="text1"/>
          <w:sz w:val="22"/>
          <w:szCs w:val="22"/>
        </w:rPr>
        <w:t xml:space="preserve">9.2.2. </w:t>
      </w:r>
      <w:r w:rsidR="00C1064C" w:rsidRPr="00D6757C">
        <w:rPr>
          <w:color w:val="000000" w:themeColor="text1"/>
          <w:sz w:val="22"/>
          <w:szCs w:val="22"/>
        </w:rPr>
        <w:t xml:space="preserve">Оказание </w:t>
      </w:r>
      <w:r w:rsidRPr="00D6757C">
        <w:rPr>
          <w:color w:val="000000" w:themeColor="text1"/>
          <w:sz w:val="22"/>
          <w:szCs w:val="22"/>
        </w:rPr>
        <w:t>отдельных видов услуг в соответствии с дополнительными Требованиями, указанными в Таблице № 4:</w:t>
      </w:r>
    </w:p>
    <w:p w14:paraId="71BED020"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p>
    <w:p w14:paraId="4043481F" w14:textId="53C9D35E" w:rsidR="00530D3B" w:rsidRPr="00D6757C" w:rsidRDefault="00530D3B" w:rsidP="00530D3B">
      <w:pPr>
        <w:tabs>
          <w:tab w:val="left" w:pos="284"/>
        </w:tabs>
        <w:suppressAutoHyphens/>
        <w:spacing w:after="0" w:line="240" w:lineRule="atLeast"/>
        <w:contextualSpacing/>
        <w:jc w:val="center"/>
        <w:rPr>
          <w:b/>
          <w:color w:val="000000" w:themeColor="text1"/>
          <w:sz w:val="22"/>
          <w:szCs w:val="22"/>
        </w:rPr>
      </w:pPr>
      <w:r w:rsidRPr="00D6757C">
        <w:rPr>
          <w:b/>
          <w:color w:val="000000" w:themeColor="text1"/>
          <w:sz w:val="22"/>
          <w:szCs w:val="22"/>
        </w:rPr>
        <w:t xml:space="preserve">Таблица № 4. Виды и график услуг по уборке общественных зон и административных помещений профилактория № 2 и базы РСУ                                                                                               </w:t>
      </w:r>
    </w:p>
    <w:tbl>
      <w:tblPr>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5703"/>
        <w:gridCol w:w="2835"/>
      </w:tblGrid>
      <w:tr w:rsidR="00530D3B" w:rsidRPr="00D6757C" w14:paraId="66743779" w14:textId="77777777" w:rsidTr="00FC2D96">
        <w:tc>
          <w:tcPr>
            <w:tcW w:w="392" w:type="dxa"/>
            <w:tcBorders>
              <w:top w:val="single" w:sz="4" w:space="0" w:color="auto"/>
              <w:left w:val="single" w:sz="4" w:space="0" w:color="auto"/>
              <w:bottom w:val="single" w:sz="4" w:space="0" w:color="auto"/>
              <w:right w:val="single" w:sz="4" w:space="0" w:color="auto"/>
            </w:tcBorders>
            <w:vAlign w:val="center"/>
            <w:hideMark/>
          </w:tcPr>
          <w:p w14:paraId="7032A7B3" w14:textId="77777777" w:rsidR="00530D3B" w:rsidRPr="00D6757C" w:rsidRDefault="00530D3B" w:rsidP="00FC2D96">
            <w:pPr>
              <w:spacing w:after="0" w:line="240" w:lineRule="atLeast"/>
              <w:rPr>
                <w:b/>
                <w:color w:val="000000" w:themeColor="text1"/>
                <w:sz w:val="22"/>
                <w:szCs w:val="22"/>
                <w:lang w:val="en-GB"/>
              </w:rPr>
            </w:pPr>
            <w:r w:rsidRPr="00D6757C">
              <w:rPr>
                <w:b/>
                <w:color w:val="000000" w:themeColor="text1"/>
                <w:sz w:val="22"/>
                <w:szCs w:val="22"/>
                <w:lang w:val="en-GB"/>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2586115" w14:textId="77777777" w:rsidR="00530D3B" w:rsidRPr="00D6757C" w:rsidRDefault="00530D3B" w:rsidP="00FC2D96">
            <w:pPr>
              <w:spacing w:after="0" w:line="240" w:lineRule="atLeast"/>
              <w:rPr>
                <w:b/>
                <w:color w:val="000000" w:themeColor="text1"/>
                <w:sz w:val="22"/>
                <w:szCs w:val="22"/>
                <w:lang w:val="en-GB"/>
              </w:rPr>
            </w:pPr>
            <w:proofErr w:type="spellStart"/>
            <w:r w:rsidRPr="00D6757C">
              <w:rPr>
                <w:b/>
                <w:color w:val="000000" w:themeColor="text1"/>
                <w:sz w:val="22"/>
                <w:szCs w:val="22"/>
                <w:lang w:val="en-GB"/>
              </w:rPr>
              <w:t>Наименование</w:t>
            </w:r>
            <w:proofErr w:type="spellEnd"/>
            <w:r w:rsidRPr="00D6757C">
              <w:rPr>
                <w:b/>
                <w:color w:val="000000" w:themeColor="text1"/>
                <w:sz w:val="22"/>
                <w:szCs w:val="22"/>
                <w:lang w:val="en-GB"/>
              </w:rPr>
              <w:t xml:space="preserve"> </w:t>
            </w:r>
            <w:proofErr w:type="spellStart"/>
            <w:r w:rsidRPr="00D6757C">
              <w:rPr>
                <w:b/>
                <w:color w:val="000000" w:themeColor="text1"/>
                <w:sz w:val="22"/>
                <w:szCs w:val="22"/>
                <w:lang w:val="en-GB"/>
              </w:rPr>
              <w:t>помещения</w:t>
            </w:r>
            <w:proofErr w:type="spellEnd"/>
          </w:p>
        </w:tc>
        <w:tc>
          <w:tcPr>
            <w:tcW w:w="5703" w:type="dxa"/>
            <w:tcBorders>
              <w:top w:val="single" w:sz="4" w:space="0" w:color="auto"/>
              <w:left w:val="single" w:sz="4" w:space="0" w:color="auto"/>
              <w:bottom w:val="single" w:sz="4" w:space="0" w:color="auto"/>
              <w:right w:val="single" w:sz="4" w:space="0" w:color="auto"/>
            </w:tcBorders>
            <w:vAlign w:val="center"/>
            <w:hideMark/>
          </w:tcPr>
          <w:p w14:paraId="7391418F" w14:textId="6E2CCE91" w:rsidR="00530D3B" w:rsidRPr="00D6757C" w:rsidRDefault="00530D3B" w:rsidP="00FC2D96">
            <w:pPr>
              <w:spacing w:after="0" w:line="240" w:lineRule="atLeast"/>
              <w:jc w:val="center"/>
              <w:rPr>
                <w:b/>
                <w:color w:val="000000" w:themeColor="text1"/>
                <w:sz w:val="22"/>
                <w:szCs w:val="22"/>
              </w:rPr>
            </w:pPr>
            <w:proofErr w:type="spellStart"/>
            <w:r w:rsidRPr="00D6757C">
              <w:rPr>
                <w:b/>
                <w:color w:val="000000" w:themeColor="text1"/>
                <w:sz w:val="22"/>
                <w:szCs w:val="22"/>
                <w:lang w:val="en-GB"/>
              </w:rPr>
              <w:t>Наименование</w:t>
            </w:r>
            <w:proofErr w:type="spellEnd"/>
            <w:r w:rsidRPr="00D6757C">
              <w:rPr>
                <w:b/>
                <w:color w:val="000000" w:themeColor="text1"/>
                <w:sz w:val="22"/>
                <w:szCs w:val="22"/>
                <w:lang w:val="en-GB"/>
              </w:rPr>
              <w:t xml:space="preserve"> </w:t>
            </w:r>
            <w:r w:rsidRPr="00D6757C">
              <w:rPr>
                <w:b/>
                <w:color w:val="000000" w:themeColor="text1"/>
                <w:sz w:val="22"/>
                <w:szCs w:val="22"/>
              </w:rPr>
              <w:t>услуг</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D1079" w14:textId="66E946C4"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 xml:space="preserve">График </w:t>
            </w:r>
          </w:p>
          <w:p w14:paraId="0CBDBFD0" w14:textId="7DF61F90"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оказания услуг</w:t>
            </w:r>
          </w:p>
        </w:tc>
      </w:tr>
      <w:tr w:rsidR="00530D3B" w:rsidRPr="00D6757C" w14:paraId="01A9D914" w14:textId="77777777" w:rsidTr="00FC2D96">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1380FD8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68B7624" w14:textId="77777777" w:rsidR="00530D3B" w:rsidRPr="00D6757C" w:rsidRDefault="00530D3B" w:rsidP="00FC2D96">
            <w:pPr>
              <w:spacing w:after="0" w:line="240" w:lineRule="atLeast"/>
              <w:ind w:right="-392"/>
              <w:rPr>
                <w:color w:val="000000" w:themeColor="text1"/>
                <w:sz w:val="22"/>
                <w:szCs w:val="22"/>
              </w:rPr>
            </w:pPr>
            <w:proofErr w:type="spellStart"/>
            <w:r w:rsidRPr="00D6757C">
              <w:rPr>
                <w:color w:val="000000" w:themeColor="text1"/>
                <w:sz w:val="22"/>
                <w:szCs w:val="22"/>
                <w:lang w:val="en-GB"/>
              </w:rPr>
              <w:t>Входная</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зона</w:t>
            </w:r>
            <w:proofErr w:type="spellEnd"/>
            <w:r w:rsidRPr="00D6757C">
              <w:rPr>
                <w:color w:val="000000" w:themeColor="text1"/>
                <w:sz w:val="22"/>
                <w:szCs w:val="22"/>
                <w:lang w:val="en-GB"/>
              </w:rPr>
              <w:t xml:space="preserve"> </w:t>
            </w:r>
          </w:p>
          <w:p w14:paraId="3F402935" w14:textId="77777777" w:rsidR="00530D3B" w:rsidRPr="00D6757C" w:rsidRDefault="00530D3B" w:rsidP="00FC2D96">
            <w:pPr>
              <w:spacing w:after="0" w:line="240" w:lineRule="atLeast"/>
              <w:ind w:right="-392"/>
              <w:rPr>
                <w:color w:val="000000" w:themeColor="text1"/>
                <w:sz w:val="22"/>
                <w:szCs w:val="22"/>
                <w:lang w:val="en-GB"/>
              </w:rPr>
            </w:pPr>
            <w:r w:rsidRPr="00D6757C">
              <w:rPr>
                <w:color w:val="000000" w:themeColor="text1"/>
                <w:sz w:val="22"/>
                <w:szCs w:val="22"/>
                <w:lang w:val="en-GB"/>
              </w:rPr>
              <w:t>(</w:t>
            </w:r>
            <w:proofErr w:type="spellStart"/>
            <w:r w:rsidRPr="00D6757C">
              <w:rPr>
                <w:color w:val="000000" w:themeColor="text1"/>
                <w:sz w:val="22"/>
                <w:szCs w:val="22"/>
                <w:lang w:val="en-GB"/>
              </w:rPr>
              <w:t>ресепшн</w:t>
            </w:r>
            <w:proofErr w:type="spellEnd"/>
            <w:r w:rsidRPr="00D6757C">
              <w:rPr>
                <w:color w:val="000000" w:themeColor="text1"/>
                <w:sz w:val="22"/>
                <w:szCs w:val="22"/>
              </w:rPr>
              <w:t>, холл</w:t>
            </w:r>
            <w:r w:rsidRPr="00D6757C">
              <w:rPr>
                <w:color w:val="000000" w:themeColor="text1"/>
                <w:sz w:val="22"/>
                <w:szCs w:val="22"/>
                <w:lang w:val="en-GB"/>
              </w:rPr>
              <w:t>)</w:t>
            </w:r>
          </w:p>
          <w:p w14:paraId="1B799FD6" w14:textId="77777777" w:rsidR="00530D3B" w:rsidRPr="00D6757C" w:rsidRDefault="00530D3B" w:rsidP="00FC2D96">
            <w:pPr>
              <w:spacing w:after="0" w:line="240" w:lineRule="atLeast"/>
              <w:rPr>
                <w:b/>
                <w:color w:val="000000" w:themeColor="text1"/>
                <w:sz w:val="22"/>
                <w:szCs w:val="22"/>
                <w:lang w:val="en-GB"/>
              </w:rPr>
            </w:pPr>
          </w:p>
        </w:tc>
        <w:tc>
          <w:tcPr>
            <w:tcW w:w="5703" w:type="dxa"/>
            <w:tcBorders>
              <w:top w:val="single" w:sz="4" w:space="0" w:color="auto"/>
              <w:left w:val="single" w:sz="4" w:space="0" w:color="auto"/>
              <w:bottom w:val="single" w:sz="4" w:space="0" w:color="auto"/>
              <w:right w:val="single" w:sz="4" w:space="0" w:color="auto"/>
            </w:tcBorders>
            <w:hideMark/>
          </w:tcPr>
          <w:p w14:paraId="23F59675" w14:textId="77777777" w:rsidR="00530D3B" w:rsidRPr="00D6757C" w:rsidRDefault="00530D3B" w:rsidP="00FC2D96">
            <w:pPr>
              <w:spacing w:after="0" w:line="240" w:lineRule="atLeast"/>
              <w:rPr>
                <w:color w:val="000000" w:themeColor="text1"/>
                <w:sz w:val="22"/>
                <w:szCs w:val="22"/>
              </w:rPr>
            </w:pPr>
            <w:proofErr w:type="spellStart"/>
            <w:r w:rsidRPr="00D6757C">
              <w:rPr>
                <w:color w:val="000000" w:themeColor="text1"/>
                <w:sz w:val="22"/>
                <w:szCs w:val="22"/>
                <w:lang w:val="en-GB"/>
              </w:rPr>
              <w:t>Чистка</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грязезащитного</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покрытия</w:t>
            </w:r>
            <w:proofErr w:type="spellEnd"/>
            <w:r w:rsidRPr="00D6757C">
              <w:rPr>
                <w:color w:val="000000" w:themeColor="text1"/>
                <w:sz w:val="22"/>
                <w:szCs w:val="22"/>
              </w:rPr>
              <w:t xml:space="preserve"> </w:t>
            </w:r>
            <w:proofErr w:type="spellStart"/>
            <w:r w:rsidRPr="00D6757C">
              <w:rPr>
                <w:color w:val="000000" w:themeColor="text1"/>
                <w:sz w:val="22"/>
                <w:szCs w:val="22"/>
              </w:rPr>
              <w:t>пылесом</w:t>
            </w:r>
            <w:proofErr w:type="spellEnd"/>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1F99C572" w14:textId="77777777" w:rsidR="00530D3B" w:rsidRPr="00D6757C" w:rsidRDefault="00530D3B" w:rsidP="00FC2D96">
            <w:pPr>
              <w:spacing w:after="0" w:line="240" w:lineRule="atLeast"/>
              <w:jc w:val="center"/>
              <w:rPr>
                <w:color w:val="000000" w:themeColor="text1"/>
                <w:sz w:val="22"/>
                <w:szCs w:val="22"/>
              </w:rPr>
            </w:pPr>
          </w:p>
          <w:p w14:paraId="69387011"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 xml:space="preserve">Ежедневно, </w:t>
            </w:r>
          </w:p>
          <w:p w14:paraId="35302B38" w14:textId="77777777" w:rsidR="00530D3B" w:rsidRPr="00D6757C" w:rsidRDefault="00530D3B" w:rsidP="00FC2D96">
            <w:pPr>
              <w:spacing w:after="0" w:line="240" w:lineRule="atLeast"/>
              <w:jc w:val="center"/>
              <w:rPr>
                <w:b/>
                <w:color w:val="000000" w:themeColor="text1"/>
                <w:sz w:val="22"/>
                <w:szCs w:val="22"/>
              </w:rPr>
            </w:pPr>
            <w:r w:rsidRPr="00D6757C">
              <w:rPr>
                <w:color w:val="000000" w:themeColor="text1"/>
                <w:sz w:val="22"/>
                <w:szCs w:val="22"/>
              </w:rPr>
              <w:t>не менее 6 раз в день</w:t>
            </w:r>
          </w:p>
          <w:p w14:paraId="13F6E487" w14:textId="77777777" w:rsidR="00530D3B" w:rsidRPr="00D6757C" w:rsidRDefault="00530D3B" w:rsidP="00FC2D96">
            <w:pPr>
              <w:spacing w:after="0" w:line="240" w:lineRule="atLeast"/>
              <w:jc w:val="center"/>
              <w:rPr>
                <w:b/>
                <w:color w:val="000000" w:themeColor="text1"/>
                <w:sz w:val="22"/>
                <w:szCs w:val="22"/>
              </w:rPr>
            </w:pPr>
          </w:p>
        </w:tc>
      </w:tr>
      <w:tr w:rsidR="00530D3B" w:rsidRPr="00D6757C" w14:paraId="045D144A"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6BF9730F"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BBFF964"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6ECF48C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пола от видимых загрязнений с использованием чистящих средств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127866F" w14:textId="77777777" w:rsidR="00530D3B" w:rsidRPr="00D6757C" w:rsidRDefault="00530D3B" w:rsidP="00FC2D96">
            <w:pPr>
              <w:spacing w:after="0" w:line="240" w:lineRule="atLeast"/>
              <w:rPr>
                <w:b/>
                <w:color w:val="000000" w:themeColor="text1"/>
                <w:sz w:val="22"/>
                <w:szCs w:val="22"/>
              </w:rPr>
            </w:pPr>
          </w:p>
        </w:tc>
      </w:tr>
      <w:tr w:rsidR="00530D3B" w:rsidRPr="00D6757C" w14:paraId="13ECA188"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1E004B2"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A20E1C8"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2A82633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Уборка пола от предметов (мусорные пакеты, пустые бутылки, бумажный мусор, жевательная резинка, пустые коробки)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725103B" w14:textId="77777777" w:rsidR="00530D3B" w:rsidRPr="00D6757C" w:rsidRDefault="00530D3B" w:rsidP="00FC2D96">
            <w:pPr>
              <w:spacing w:after="0" w:line="240" w:lineRule="atLeast"/>
              <w:rPr>
                <w:b/>
                <w:color w:val="000000" w:themeColor="text1"/>
                <w:sz w:val="22"/>
                <w:szCs w:val="22"/>
              </w:rPr>
            </w:pPr>
          </w:p>
        </w:tc>
      </w:tr>
      <w:tr w:rsidR="00530D3B" w:rsidRPr="00D6757C" w14:paraId="4CC08C3D"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77FDA463"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985CD4"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682E1C6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твердых покрытий пола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C03E6F8" w14:textId="77777777" w:rsidR="00530D3B" w:rsidRPr="00D6757C" w:rsidRDefault="00530D3B" w:rsidP="00FC2D96">
            <w:pPr>
              <w:spacing w:after="0" w:line="240" w:lineRule="atLeast"/>
              <w:rPr>
                <w:b/>
                <w:color w:val="000000" w:themeColor="text1"/>
                <w:sz w:val="22"/>
                <w:szCs w:val="22"/>
              </w:rPr>
            </w:pPr>
          </w:p>
        </w:tc>
      </w:tr>
      <w:tr w:rsidR="00530D3B" w:rsidRPr="00D6757C" w14:paraId="37E4B661"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11D0D954"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42E24D7"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4947FDDC"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локальных загрязнений с дверей</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9E2ABC6" w14:textId="77777777" w:rsidR="00530D3B" w:rsidRPr="00D6757C" w:rsidRDefault="00530D3B" w:rsidP="00FC2D96">
            <w:pPr>
              <w:spacing w:after="0" w:line="240" w:lineRule="atLeast"/>
              <w:rPr>
                <w:b/>
                <w:color w:val="000000" w:themeColor="text1"/>
                <w:sz w:val="22"/>
                <w:szCs w:val="22"/>
              </w:rPr>
            </w:pPr>
          </w:p>
        </w:tc>
      </w:tr>
      <w:tr w:rsidR="00530D3B" w:rsidRPr="00D6757C" w14:paraId="556E397F"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5C356CD8"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89D90DC"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1FCAFB1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локальных загрязнений со стен</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90FCA3E"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w:t>
            </w:r>
          </w:p>
          <w:p w14:paraId="7DCE9665" w14:textId="77777777" w:rsidR="00530D3B" w:rsidRPr="00D6757C" w:rsidRDefault="00530D3B" w:rsidP="00FC2D96">
            <w:pPr>
              <w:spacing w:after="0" w:line="240" w:lineRule="atLeast"/>
              <w:jc w:val="center"/>
              <w:rPr>
                <w:b/>
                <w:color w:val="000000" w:themeColor="text1"/>
                <w:sz w:val="22"/>
                <w:szCs w:val="22"/>
              </w:rPr>
            </w:pPr>
            <w:r w:rsidRPr="00D6757C">
              <w:rPr>
                <w:color w:val="000000" w:themeColor="text1"/>
                <w:sz w:val="22"/>
                <w:szCs w:val="22"/>
              </w:rPr>
              <w:t>не менее 2-х раз в день</w:t>
            </w:r>
          </w:p>
          <w:p w14:paraId="796C93C7" w14:textId="77777777" w:rsidR="00530D3B" w:rsidRPr="00D6757C" w:rsidRDefault="00530D3B" w:rsidP="00FC2D96">
            <w:pPr>
              <w:spacing w:after="0" w:line="240" w:lineRule="atLeast"/>
              <w:jc w:val="center"/>
              <w:rPr>
                <w:b/>
                <w:color w:val="000000" w:themeColor="text1"/>
                <w:sz w:val="22"/>
                <w:szCs w:val="22"/>
              </w:rPr>
            </w:pPr>
          </w:p>
        </w:tc>
      </w:tr>
      <w:tr w:rsidR="00530D3B" w:rsidRPr="00D6757C" w14:paraId="424C870F"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0A08EE3"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A965476"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6432FCF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пыли, чистка диванов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31FB417" w14:textId="77777777" w:rsidR="00530D3B" w:rsidRPr="00D6757C" w:rsidRDefault="00530D3B" w:rsidP="00FC2D96">
            <w:pPr>
              <w:spacing w:after="0" w:line="240" w:lineRule="atLeast"/>
              <w:rPr>
                <w:b/>
                <w:color w:val="000000" w:themeColor="text1"/>
                <w:sz w:val="22"/>
                <w:szCs w:val="22"/>
              </w:rPr>
            </w:pPr>
          </w:p>
        </w:tc>
      </w:tr>
      <w:tr w:rsidR="00530D3B" w:rsidRPr="00D6757C" w14:paraId="40712F87"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CE626D7"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6CB828" w14:textId="77777777" w:rsidR="00530D3B" w:rsidRPr="00D6757C" w:rsidRDefault="00530D3B" w:rsidP="00FC2D96">
            <w:pPr>
              <w:spacing w:after="0" w:line="240" w:lineRule="atLeast"/>
              <w:rPr>
                <w:b/>
                <w:color w:val="000000" w:themeColor="text1"/>
                <w:sz w:val="22"/>
                <w:szCs w:val="22"/>
                <w:lang w:val="en-GB"/>
              </w:rPr>
            </w:pPr>
          </w:p>
        </w:tc>
        <w:tc>
          <w:tcPr>
            <w:tcW w:w="5703" w:type="dxa"/>
            <w:tcBorders>
              <w:top w:val="single" w:sz="4" w:space="0" w:color="auto"/>
              <w:left w:val="single" w:sz="4" w:space="0" w:color="auto"/>
              <w:bottom w:val="single" w:sz="4" w:space="0" w:color="auto"/>
              <w:right w:val="single" w:sz="4" w:space="0" w:color="auto"/>
            </w:tcBorders>
            <w:hideMark/>
          </w:tcPr>
          <w:p w14:paraId="09E1BD4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4266804" w14:textId="77777777" w:rsidR="00530D3B" w:rsidRPr="00D6757C" w:rsidRDefault="00530D3B" w:rsidP="00FC2D96">
            <w:pPr>
              <w:spacing w:after="0" w:line="240" w:lineRule="atLeast"/>
              <w:rPr>
                <w:b/>
                <w:color w:val="000000" w:themeColor="text1"/>
                <w:sz w:val="22"/>
                <w:szCs w:val="22"/>
              </w:rPr>
            </w:pPr>
          </w:p>
        </w:tc>
      </w:tr>
      <w:tr w:rsidR="00530D3B" w:rsidRPr="00D6757C" w14:paraId="1EFDE547"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51393239"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A4888EE"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6BB9CC3A" w14:textId="77777777" w:rsidR="00530D3B" w:rsidRPr="00D6757C" w:rsidRDefault="00530D3B" w:rsidP="00FC2D96">
            <w:pPr>
              <w:spacing w:after="0" w:line="240" w:lineRule="atLeast"/>
              <w:rPr>
                <w:color w:val="000000" w:themeColor="text1"/>
                <w:sz w:val="22"/>
                <w:szCs w:val="22"/>
                <w:lang w:val="en-GB"/>
              </w:rPr>
            </w:pPr>
            <w:proofErr w:type="spellStart"/>
            <w:r w:rsidRPr="00D6757C">
              <w:rPr>
                <w:color w:val="000000" w:themeColor="text1"/>
                <w:sz w:val="22"/>
                <w:szCs w:val="22"/>
                <w:lang w:val="en-GB"/>
              </w:rPr>
              <w:t>Влажная</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уборка</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подоконников</w:t>
            </w:r>
            <w:proofErr w:type="spellEnd"/>
            <w:r w:rsidRPr="00D6757C">
              <w:rPr>
                <w:color w:val="000000" w:themeColor="text1"/>
                <w:sz w:val="22"/>
                <w:szCs w:val="22"/>
                <w:lang w:val="en-GB"/>
              </w:rPr>
              <w:tab/>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1DCCEFF" w14:textId="77777777" w:rsidR="00530D3B" w:rsidRPr="00D6757C" w:rsidRDefault="00530D3B" w:rsidP="00FC2D96">
            <w:pPr>
              <w:spacing w:after="0" w:line="240" w:lineRule="atLeast"/>
              <w:rPr>
                <w:b/>
                <w:color w:val="000000" w:themeColor="text1"/>
                <w:sz w:val="22"/>
                <w:szCs w:val="22"/>
              </w:rPr>
            </w:pPr>
          </w:p>
        </w:tc>
      </w:tr>
      <w:tr w:rsidR="00530D3B" w:rsidRPr="00D6757C" w14:paraId="1E33BD73"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D51AA11"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F5F66A" w14:textId="77777777" w:rsidR="00530D3B" w:rsidRPr="00D6757C" w:rsidRDefault="00530D3B" w:rsidP="00FC2D96">
            <w:pPr>
              <w:spacing w:after="0" w:line="240" w:lineRule="atLeast"/>
              <w:rPr>
                <w:b/>
                <w:color w:val="000000" w:themeColor="text1"/>
                <w:sz w:val="22"/>
                <w:szCs w:val="22"/>
                <w:lang w:val="en-GB"/>
              </w:rPr>
            </w:pPr>
          </w:p>
        </w:tc>
        <w:tc>
          <w:tcPr>
            <w:tcW w:w="5703" w:type="dxa"/>
            <w:tcBorders>
              <w:top w:val="single" w:sz="4" w:space="0" w:color="auto"/>
              <w:left w:val="single" w:sz="4" w:space="0" w:color="auto"/>
              <w:bottom w:val="single" w:sz="4" w:space="0" w:color="auto"/>
              <w:right w:val="single" w:sz="4" w:space="0" w:color="auto"/>
            </w:tcBorders>
            <w:hideMark/>
          </w:tcPr>
          <w:p w14:paraId="46FB08BD" w14:textId="77777777" w:rsidR="00530D3B" w:rsidRPr="00D6757C" w:rsidRDefault="00530D3B" w:rsidP="00FC2D96">
            <w:pPr>
              <w:spacing w:after="0" w:line="240" w:lineRule="atLeast"/>
              <w:rPr>
                <w:color w:val="000000" w:themeColor="text1"/>
                <w:sz w:val="22"/>
                <w:szCs w:val="22"/>
                <w:lang w:val="en-GB"/>
              </w:rPr>
            </w:pPr>
            <w:proofErr w:type="spellStart"/>
            <w:r w:rsidRPr="00D6757C">
              <w:rPr>
                <w:color w:val="000000" w:themeColor="text1"/>
                <w:sz w:val="22"/>
                <w:szCs w:val="22"/>
                <w:lang w:val="en-GB"/>
              </w:rPr>
              <w:t>Влажная</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уборка</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информационного</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стенда</w:t>
            </w:r>
            <w:proofErr w:type="spellEnd"/>
            <w:r w:rsidRPr="00D6757C">
              <w:rPr>
                <w:color w:val="000000" w:themeColor="text1"/>
                <w:sz w:val="22"/>
                <w:szCs w:val="22"/>
                <w:lang w:val="en-GB"/>
              </w:rPr>
              <w:t xml:space="preserv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78B1866" w14:textId="77777777" w:rsidR="00530D3B" w:rsidRPr="00D6757C" w:rsidRDefault="00530D3B" w:rsidP="00FC2D96">
            <w:pPr>
              <w:spacing w:after="0" w:line="240" w:lineRule="atLeast"/>
              <w:rPr>
                <w:b/>
                <w:color w:val="000000" w:themeColor="text1"/>
                <w:sz w:val="22"/>
                <w:szCs w:val="22"/>
              </w:rPr>
            </w:pPr>
          </w:p>
        </w:tc>
      </w:tr>
      <w:tr w:rsidR="00530D3B" w:rsidRPr="00D6757C" w14:paraId="2FC710C7"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41F7A7B0"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4E8ECA5" w14:textId="77777777" w:rsidR="00530D3B" w:rsidRPr="00D6757C" w:rsidRDefault="00530D3B" w:rsidP="00FC2D96">
            <w:pPr>
              <w:spacing w:after="0" w:line="240" w:lineRule="atLeast"/>
              <w:rPr>
                <w:b/>
                <w:color w:val="000000" w:themeColor="text1"/>
                <w:sz w:val="22"/>
                <w:szCs w:val="22"/>
                <w:lang w:val="en-GB"/>
              </w:rPr>
            </w:pPr>
          </w:p>
        </w:tc>
        <w:tc>
          <w:tcPr>
            <w:tcW w:w="5703" w:type="dxa"/>
            <w:tcBorders>
              <w:top w:val="single" w:sz="4" w:space="0" w:color="auto"/>
              <w:left w:val="single" w:sz="4" w:space="0" w:color="auto"/>
              <w:bottom w:val="single" w:sz="4" w:space="0" w:color="auto"/>
              <w:right w:val="single" w:sz="4" w:space="0" w:color="auto"/>
            </w:tcBorders>
            <w:hideMark/>
          </w:tcPr>
          <w:p w14:paraId="06CB4A6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Вынос мусора из мусорных корзин</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FF186A4" w14:textId="77777777" w:rsidR="00530D3B" w:rsidRPr="00D6757C" w:rsidRDefault="00530D3B" w:rsidP="00FC2D96">
            <w:pPr>
              <w:spacing w:after="0" w:line="240" w:lineRule="atLeast"/>
              <w:rPr>
                <w:b/>
                <w:color w:val="000000" w:themeColor="text1"/>
                <w:sz w:val="22"/>
                <w:szCs w:val="22"/>
              </w:rPr>
            </w:pPr>
          </w:p>
        </w:tc>
      </w:tr>
      <w:tr w:rsidR="00530D3B" w:rsidRPr="00D6757C" w14:paraId="794646A4"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2DB7BE9"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2D566A"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1B58DFE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Замена мусорных пакетов в корзинах</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B925EA9" w14:textId="77777777" w:rsidR="00530D3B" w:rsidRPr="00D6757C" w:rsidRDefault="00530D3B" w:rsidP="00FC2D96">
            <w:pPr>
              <w:spacing w:after="0" w:line="240" w:lineRule="atLeast"/>
              <w:rPr>
                <w:b/>
                <w:color w:val="000000" w:themeColor="text1"/>
                <w:sz w:val="22"/>
                <w:szCs w:val="22"/>
              </w:rPr>
            </w:pPr>
          </w:p>
        </w:tc>
      </w:tr>
      <w:tr w:rsidR="00530D3B" w:rsidRPr="00D6757C" w14:paraId="1ADBCBAD"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18110C33"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10DB580"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tcPr>
          <w:p w14:paraId="65F8D972"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от пыли пожарного инвентаря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6BAE47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  Не менее 1 раза в неделю </w:t>
            </w:r>
          </w:p>
        </w:tc>
      </w:tr>
      <w:tr w:rsidR="00530D3B" w:rsidRPr="00D6757C" w14:paraId="7E3F6B13"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7D217DE4"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8E79010"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368E6F9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пыли с потолочных светильников снаружи (сухая уборка)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15B82B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Не менее</w:t>
            </w:r>
          </w:p>
          <w:p w14:paraId="7EB198CA"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 раза в месяц</w:t>
            </w:r>
          </w:p>
        </w:tc>
      </w:tr>
      <w:tr w:rsidR="00530D3B" w:rsidRPr="00D6757C" w14:paraId="78F3232E"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61FBB51B"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5FBABB"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438B5D5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паутины на стенах и потолках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87CDE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       Не менее 3 раз в год </w:t>
            </w:r>
          </w:p>
        </w:tc>
      </w:tr>
      <w:tr w:rsidR="00530D3B" w:rsidRPr="00D6757C" w14:paraId="7D174495"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tcPr>
          <w:p w14:paraId="22999D1D"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A2D2FAF" w14:textId="77777777" w:rsidR="00530D3B" w:rsidRPr="00D6757C" w:rsidRDefault="00530D3B" w:rsidP="00FC2D96">
            <w:pPr>
              <w:spacing w:after="0" w:line="240" w:lineRule="atLeast"/>
              <w:rPr>
                <w:b/>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tcPr>
          <w:p w14:paraId="328B37B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Мытьё окон и жалюзи</w:t>
            </w:r>
          </w:p>
        </w:tc>
        <w:tc>
          <w:tcPr>
            <w:tcW w:w="2835" w:type="dxa"/>
            <w:tcBorders>
              <w:top w:val="single" w:sz="4" w:space="0" w:color="auto"/>
              <w:left w:val="single" w:sz="4" w:space="0" w:color="auto"/>
              <w:bottom w:val="single" w:sz="4" w:space="0" w:color="auto"/>
              <w:right w:val="single" w:sz="4" w:space="0" w:color="auto"/>
            </w:tcBorders>
            <w:vAlign w:val="center"/>
          </w:tcPr>
          <w:p w14:paraId="21E58475"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Не менее 3 раз в год</w:t>
            </w:r>
          </w:p>
        </w:tc>
      </w:tr>
      <w:tr w:rsidR="00530D3B" w:rsidRPr="00D6757C" w14:paraId="57FE85C7"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0AEFE4C"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45E47F4"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3FFB4B2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и натирка зеркал с использованием чистящих и моющих средств</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67E4772" w14:textId="77777777" w:rsidR="00530D3B" w:rsidRPr="00D6757C" w:rsidRDefault="00530D3B" w:rsidP="00FC2D96">
            <w:pPr>
              <w:spacing w:after="0" w:line="240" w:lineRule="atLeast"/>
              <w:jc w:val="center"/>
              <w:rPr>
                <w:color w:val="000000" w:themeColor="text1"/>
                <w:sz w:val="22"/>
                <w:szCs w:val="22"/>
              </w:rPr>
            </w:pPr>
          </w:p>
          <w:p w14:paraId="5587B01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w:t>
            </w:r>
          </w:p>
          <w:p w14:paraId="517A32DF"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не менее 1 раза в день</w:t>
            </w:r>
          </w:p>
        </w:tc>
      </w:tr>
      <w:tr w:rsidR="00530D3B" w:rsidRPr="00D6757C" w14:paraId="6BCCAACC"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5A5F0B4B" w14:textId="77777777" w:rsidR="00530D3B" w:rsidRPr="00D6757C" w:rsidRDefault="00530D3B" w:rsidP="00FC2D96">
            <w:pPr>
              <w:spacing w:after="0" w:line="240" w:lineRule="atLeast"/>
              <w:jc w:val="center"/>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411A96"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5BA593E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отопительных приборов и радиаторных решеток с внешней стороны</w:t>
            </w:r>
          </w:p>
          <w:p w14:paraId="7A27F395" w14:textId="77777777" w:rsidR="00530D3B" w:rsidRPr="00D6757C" w:rsidRDefault="00530D3B" w:rsidP="00FC2D96">
            <w:pPr>
              <w:spacing w:after="0" w:line="240" w:lineRule="atLeast"/>
              <w:rPr>
                <w:color w:val="000000" w:themeColor="text1"/>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9B8A632" w14:textId="77777777" w:rsidR="00530D3B" w:rsidRPr="00D6757C" w:rsidRDefault="00530D3B" w:rsidP="00FC2D96">
            <w:pPr>
              <w:spacing w:after="0" w:line="240" w:lineRule="atLeast"/>
              <w:rPr>
                <w:color w:val="000000" w:themeColor="text1"/>
                <w:sz w:val="22"/>
                <w:szCs w:val="22"/>
              </w:rPr>
            </w:pPr>
          </w:p>
        </w:tc>
      </w:tr>
      <w:tr w:rsidR="00530D3B" w:rsidRPr="00D6757C" w14:paraId="33561E13" w14:textId="77777777" w:rsidTr="00FC2D96">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25C13DC3" w14:textId="77777777" w:rsidR="00530D3B" w:rsidRPr="00D6757C" w:rsidRDefault="00530D3B" w:rsidP="00FC2D96">
            <w:pPr>
              <w:spacing w:after="0" w:line="240" w:lineRule="atLeast"/>
              <w:jc w:val="center"/>
              <w:rPr>
                <w:color w:val="000000" w:themeColor="text1"/>
                <w:sz w:val="22"/>
                <w:szCs w:val="22"/>
                <w:lang w:val="en-GB"/>
              </w:rPr>
            </w:pPr>
            <w:r w:rsidRPr="00D6757C">
              <w:rPr>
                <w:color w:val="000000" w:themeColor="text1"/>
                <w:sz w:val="22"/>
                <w:szCs w:val="22"/>
              </w:rPr>
              <w:lastRenderedPageBreak/>
              <w:t>2</w:t>
            </w:r>
          </w:p>
        </w:tc>
        <w:tc>
          <w:tcPr>
            <w:tcW w:w="1843" w:type="dxa"/>
            <w:vMerge w:val="restart"/>
            <w:tcBorders>
              <w:top w:val="single" w:sz="4" w:space="0" w:color="auto"/>
              <w:left w:val="single" w:sz="4" w:space="0" w:color="auto"/>
              <w:bottom w:val="single" w:sz="4" w:space="0" w:color="auto"/>
              <w:right w:val="single" w:sz="4" w:space="0" w:color="auto"/>
            </w:tcBorders>
          </w:tcPr>
          <w:p w14:paraId="016B19D1" w14:textId="77777777" w:rsidR="00530D3B" w:rsidRPr="00D6757C" w:rsidRDefault="00530D3B" w:rsidP="00FC2D96">
            <w:pPr>
              <w:spacing w:after="0" w:line="240" w:lineRule="atLeast"/>
              <w:rPr>
                <w:color w:val="000000" w:themeColor="text1"/>
                <w:sz w:val="22"/>
                <w:szCs w:val="22"/>
              </w:rPr>
            </w:pPr>
          </w:p>
          <w:p w14:paraId="04CA0E58" w14:textId="77777777" w:rsidR="00530D3B" w:rsidRPr="00D6757C" w:rsidRDefault="00530D3B" w:rsidP="00FC2D96">
            <w:pPr>
              <w:spacing w:after="0" w:line="240" w:lineRule="atLeast"/>
              <w:rPr>
                <w:color w:val="000000" w:themeColor="text1"/>
                <w:sz w:val="22"/>
                <w:szCs w:val="22"/>
              </w:rPr>
            </w:pPr>
          </w:p>
          <w:p w14:paraId="5694E7E9" w14:textId="77777777" w:rsidR="00530D3B" w:rsidRPr="00D6757C" w:rsidRDefault="00530D3B" w:rsidP="00FC2D96">
            <w:pPr>
              <w:spacing w:after="0" w:line="240" w:lineRule="atLeast"/>
              <w:rPr>
                <w:color w:val="000000" w:themeColor="text1"/>
                <w:sz w:val="22"/>
                <w:szCs w:val="22"/>
              </w:rPr>
            </w:pPr>
          </w:p>
          <w:p w14:paraId="2991C5D9" w14:textId="77777777" w:rsidR="00530D3B" w:rsidRPr="00D6757C" w:rsidRDefault="00530D3B" w:rsidP="00FC2D96">
            <w:pPr>
              <w:spacing w:after="0" w:line="240" w:lineRule="atLeast"/>
              <w:rPr>
                <w:color w:val="000000" w:themeColor="text1"/>
                <w:sz w:val="22"/>
                <w:szCs w:val="22"/>
              </w:rPr>
            </w:pPr>
            <w:proofErr w:type="spellStart"/>
            <w:r w:rsidRPr="00D6757C">
              <w:rPr>
                <w:color w:val="000000" w:themeColor="text1"/>
                <w:sz w:val="22"/>
                <w:szCs w:val="22"/>
                <w:lang w:val="en-GB"/>
              </w:rPr>
              <w:t>Туалетные</w:t>
            </w:r>
            <w:proofErr w:type="spellEnd"/>
            <w:r w:rsidRPr="00D6757C">
              <w:rPr>
                <w:color w:val="000000" w:themeColor="text1"/>
                <w:sz w:val="22"/>
                <w:szCs w:val="22"/>
                <w:lang w:val="en-GB"/>
              </w:rPr>
              <w:t xml:space="preserve"> </w:t>
            </w:r>
          </w:p>
          <w:p w14:paraId="585FD525" w14:textId="77777777" w:rsidR="00530D3B" w:rsidRPr="00D6757C" w:rsidRDefault="00530D3B" w:rsidP="00FC2D96">
            <w:pPr>
              <w:spacing w:after="0" w:line="240" w:lineRule="atLeast"/>
              <w:rPr>
                <w:color w:val="000000" w:themeColor="text1"/>
                <w:sz w:val="22"/>
                <w:szCs w:val="22"/>
              </w:rPr>
            </w:pPr>
            <w:proofErr w:type="spellStart"/>
            <w:r w:rsidRPr="00D6757C">
              <w:rPr>
                <w:color w:val="000000" w:themeColor="text1"/>
                <w:sz w:val="22"/>
                <w:szCs w:val="22"/>
                <w:lang w:val="en-GB"/>
              </w:rPr>
              <w:t>комнаты</w:t>
            </w:r>
            <w:proofErr w:type="spellEnd"/>
          </w:p>
          <w:p w14:paraId="6F80D8EF" w14:textId="77777777" w:rsidR="00530D3B" w:rsidRPr="00D6757C" w:rsidRDefault="00530D3B" w:rsidP="00FC2D96">
            <w:pPr>
              <w:spacing w:after="0" w:line="240" w:lineRule="atLeast"/>
              <w:rPr>
                <w:color w:val="000000" w:themeColor="text1"/>
                <w:sz w:val="22"/>
                <w:szCs w:val="22"/>
              </w:rPr>
            </w:pPr>
          </w:p>
          <w:p w14:paraId="3D0F49A0" w14:textId="77777777" w:rsidR="00530D3B" w:rsidRPr="00D6757C" w:rsidRDefault="00530D3B" w:rsidP="00FC2D96">
            <w:pPr>
              <w:spacing w:after="0" w:line="240" w:lineRule="atLeast"/>
              <w:rPr>
                <w:color w:val="000000" w:themeColor="text1"/>
                <w:sz w:val="22"/>
                <w:szCs w:val="22"/>
              </w:rPr>
            </w:pPr>
          </w:p>
          <w:p w14:paraId="0E886242"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212E3D5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от пыли пожарного инвентаря</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05F50C41"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w:t>
            </w:r>
          </w:p>
          <w:p w14:paraId="24E3C992"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не менее 3 раза в день</w:t>
            </w:r>
          </w:p>
          <w:p w14:paraId="51B8A31B" w14:textId="77777777" w:rsidR="00530D3B" w:rsidRPr="00D6757C" w:rsidRDefault="00530D3B" w:rsidP="00FC2D96">
            <w:pPr>
              <w:spacing w:after="0" w:line="240" w:lineRule="atLeast"/>
              <w:jc w:val="center"/>
              <w:rPr>
                <w:color w:val="000000" w:themeColor="text1"/>
                <w:sz w:val="22"/>
                <w:szCs w:val="22"/>
              </w:rPr>
            </w:pPr>
          </w:p>
        </w:tc>
      </w:tr>
      <w:tr w:rsidR="00530D3B" w:rsidRPr="00D6757C" w14:paraId="1F8959E9" w14:textId="77777777" w:rsidTr="00FC2D96">
        <w:trPr>
          <w:trHeight w:val="525"/>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09CC7B86"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AB7523"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40B96EB2"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Промывание ершиков и емкостей для них</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4D8783C" w14:textId="77777777" w:rsidR="00530D3B" w:rsidRPr="00D6757C" w:rsidRDefault="00530D3B" w:rsidP="00FC2D96">
            <w:pPr>
              <w:spacing w:after="0" w:line="240" w:lineRule="atLeast"/>
              <w:rPr>
                <w:color w:val="000000" w:themeColor="text1"/>
                <w:sz w:val="22"/>
                <w:szCs w:val="22"/>
              </w:rPr>
            </w:pPr>
          </w:p>
        </w:tc>
      </w:tr>
      <w:tr w:rsidR="00530D3B" w:rsidRPr="00D6757C" w14:paraId="2BCCA1EE" w14:textId="77777777" w:rsidTr="00FC2D96">
        <w:trPr>
          <w:trHeight w:val="510"/>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734AF763"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E019690"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3DF9E70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Мытье и натирка сантехнических приборов, мытье, протирка и наполнение ёмкостей для жидкого мыла.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721EEA3" w14:textId="77777777" w:rsidR="00530D3B" w:rsidRPr="00D6757C" w:rsidRDefault="00530D3B" w:rsidP="00FC2D96">
            <w:pPr>
              <w:spacing w:after="0" w:line="240" w:lineRule="atLeast"/>
              <w:rPr>
                <w:color w:val="000000" w:themeColor="text1"/>
                <w:sz w:val="22"/>
                <w:szCs w:val="22"/>
              </w:rPr>
            </w:pPr>
          </w:p>
        </w:tc>
      </w:tr>
      <w:tr w:rsidR="00530D3B" w:rsidRPr="00D6757C" w14:paraId="71A6A6E8"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646D0292"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5089672"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7580737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Мойка и дезинфекция мусорных корзин</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BDABD8D" w14:textId="77777777" w:rsidR="00530D3B" w:rsidRPr="00D6757C" w:rsidRDefault="00530D3B" w:rsidP="00FC2D96">
            <w:pPr>
              <w:spacing w:after="0" w:line="240" w:lineRule="atLeast"/>
              <w:rPr>
                <w:color w:val="000000" w:themeColor="text1"/>
                <w:sz w:val="22"/>
                <w:szCs w:val="22"/>
              </w:rPr>
            </w:pPr>
          </w:p>
        </w:tc>
      </w:tr>
      <w:tr w:rsidR="00530D3B" w:rsidRPr="00D6757C" w14:paraId="472B8643"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215E0692"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F2EE548"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351ED79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Нанесение полимерных покрытий на твёрдые полы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42A7C7"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Не менее 1 раза в неделю</w:t>
            </w:r>
          </w:p>
        </w:tc>
      </w:tr>
      <w:tr w:rsidR="00530D3B" w:rsidRPr="00D6757C" w14:paraId="2F63CF6A"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6BCA93AD"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5903DCC"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199F8EF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паутины на стенах и потолках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3C0A4C"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Не менее 1 раза в месяц</w:t>
            </w:r>
          </w:p>
        </w:tc>
      </w:tr>
      <w:tr w:rsidR="00530D3B" w:rsidRPr="00D6757C" w14:paraId="77906C10" w14:textId="77777777" w:rsidTr="00FC2D96">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2318EC2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w:t>
            </w:r>
          </w:p>
          <w:p w14:paraId="0E276091" w14:textId="77777777" w:rsidR="00530D3B" w:rsidRPr="00D6757C" w:rsidRDefault="00530D3B" w:rsidP="00FC2D96">
            <w:pPr>
              <w:spacing w:after="0" w:line="240" w:lineRule="atLeast"/>
              <w:rPr>
                <w:color w:val="000000" w:themeColor="text1"/>
                <w:sz w:val="22"/>
                <w:szCs w:val="22"/>
              </w:rPr>
            </w:pPr>
          </w:p>
          <w:p w14:paraId="17B06575" w14:textId="77777777" w:rsidR="00530D3B" w:rsidRPr="00D6757C" w:rsidRDefault="00530D3B" w:rsidP="00FC2D96">
            <w:pPr>
              <w:spacing w:after="0" w:line="240" w:lineRule="atLeast"/>
              <w:rPr>
                <w:color w:val="000000" w:themeColor="text1"/>
                <w:sz w:val="22"/>
                <w:szCs w:val="22"/>
              </w:rPr>
            </w:pPr>
          </w:p>
          <w:p w14:paraId="6530F79E" w14:textId="77777777" w:rsidR="00530D3B" w:rsidRPr="00D6757C" w:rsidRDefault="00530D3B" w:rsidP="00FC2D96">
            <w:pPr>
              <w:spacing w:after="0" w:line="240" w:lineRule="atLeast"/>
              <w:rPr>
                <w:color w:val="000000" w:themeColor="text1"/>
                <w:sz w:val="22"/>
                <w:szCs w:val="22"/>
              </w:rPr>
            </w:pPr>
          </w:p>
          <w:p w14:paraId="2298587E" w14:textId="77777777" w:rsidR="00530D3B" w:rsidRPr="00D6757C" w:rsidRDefault="00530D3B" w:rsidP="00FC2D96">
            <w:pPr>
              <w:spacing w:after="0" w:line="240" w:lineRule="atLeast"/>
              <w:rPr>
                <w:color w:val="000000" w:themeColor="text1"/>
                <w:sz w:val="22"/>
                <w:szCs w:val="22"/>
              </w:rPr>
            </w:pPr>
          </w:p>
          <w:p w14:paraId="4987A96C" w14:textId="77777777" w:rsidR="00530D3B" w:rsidRPr="00D6757C" w:rsidRDefault="00530D3B" w:rsidP="00FC2D96">
            <w:pPr>
              <w:spacing w:after="0" w:line="240" w:lineRule="atLeast"/>
              <w:rPr>
                <w:color w:val="000000" w:themeColor="text1"/>
                <w:sz w:val="22"/>
                <w:szCs w:val="22"/>
              </w:rPr>
            </w:pPr>
          </w:p>
          <w:p w14:paraId="747B714B" w14:textId="77777777" w:rsidR="00530D3B" w:rsidRPr="00D6757C" w:rsidRDefault="00530D3B" w:rsidP="00FC2D96">
            <w:pPr>
              <w:spacing w:after="0" w:line="240" w:lineRule="atLeast"/>
              <w:rPr>
                <w:color w:val="000000" w:themeColor="text1"/>
                <w:sz w:val="22"/>
                <w:szCs w:val="22"/>
              </w:rPr>
            </w:pPr>
          </w:p>
          <w:p w14:paraId="3EB63B03" w14:textId="77777777" w:rsidR="00530D3B" w:rsidRPr="00D6757C" w:rsidRDefault="00530D3B" w:rsidP="00FC2D96">
            <w:pPr>
              <w:spacing w:after="0" w:line="240" w:lineRule="atLeast"/>
              <w:rPr>
                <w:color w:val="000000" w:themeColor="text1"/>
                <w:sz w:val="22"/>
                <w:szCs w:val="22"/>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7002CA2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Прочие помещения    (лестницы, коридоры,    бытовки, цоколь)</w:t>
            </w:r>
          </w:p>
          <w:p w14:paraId="36129290"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018D67F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твердых покрытий пола</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8DA5DC7"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 не менее 1 раза в день</w:t>
            </w:r>
          </w:p>
          <w:p w14:paraId="5C4C561D" w14:textId="77777777" w:rsidR="00530D3B" w:rsidRPr="00D6757C" w:rsidRDefault="00530D3B" w:rsidP="00FC2D96">
            <w:pPr>
              <w:spacing w:after="0" w:line="240" w:lineRule="atLeast"/>
              <w:rPr>
                <w:color w:val="000000" w:themeColor="text1"/>
                <w:sz w:val="22"/>
                <w:szCs w:val="22"/>
              </w:rPr>
            </w:pPr>
          </w:p>
        </w:tc>
      </w:tr>
      <w:tr w:rsidR="00530D3B" w:rsidRPr="00D6757C" w14:paraId="10711586"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7A8E9BF1"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016FC0"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6E28F4A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пола от видимых загрязнений с использованием чистящих и моющих средств</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43FD8E8" w14:textId="77777777" w:rsidR="00530D3B" w:rsidRPr="00D6757C" w:rsidRDefault="00530D3B" w:rsidP="00FC2D96">
            <w:pPr>
              <w:spacing w:after="0" w:line="240" w:lineRule="atLeast"/>
              <w:rPr>
                <w:color w:val="000000" w:themeColor="text1"/>
                <w:sz w:val="22"/>
                <w:szCs w:val="22"/>
              </w:rPr>
            </w:pPr>
          </w:p>
        </w:tc>
      </w:tr>
      <w:tr w:rsidR="00530D3B" w:rsidRPr="00D6757C" w14:paraId="472C1C74"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5D5375F7"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E17F16"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16D56096" w14:textId="77777777" w:rsidR="00530D3B" w:rsidRPr="00D6757C" w:rsidRDefault="00530D3B" w:rsidP="00FC2D96">
            <w:pPr>
              <w:spacing w:after="0" w:line="240" w:lineRule="atLeast"/>
              <w:rPr>
                <w:color w:val="000000" w:themeColor="text1"/>
                <w:sz w:val="22"/>
                <w:szCs w:val="22"/>
                <w:lang w:val="en-GB"/>
              </w:rPr>
            </w:pPr>
            <w:proofErr w:type="spellStart"/>
            <w:r w:rsidRPr="00D6757C">
              <w:rPr>
                <w:color w:val="000000" w:themeColor="text1"/>
                <w:sz w:val="22"/>
                <w:szCs w:val="22"/>
                <w:lang w:val="en-GB"/>
              </w:rPr>
              <w:t>Удаление</w:t>
            </w:r>
            <w:proofErr w:type="spellEnd"/>
            <w:r w:rsidRPr="00D6757C">
              <w:rPr>
                <w:color w:val="000000" w:themeColor="text1"/>
                <w:sz w:val="22"/>
                <w:szCs w:val="22"/>
                <w:lang w:val="en-GB"/>
              </w:rPr>
              <w:t xml:space="preserve"> </w:t>
            </w:r>
            <w:proofErr w:type="spellStart"/>
            <w:r w:rsidRPr="00D6757C">
              <w:rPr>
                <w:color w:val="000000" w:themeColor="text1"/>
                <w:sz w:val="22"/>
                <w:szCs w:val="22"/>
                <w:lang w:val="en-GB"/>
              </w:rPr>
              <w:t>пыли</w:t>
            </w:r>
            <w:proofErr w:type="spellEnd"/>
            <w:r w:rsidRPr="00D6757C">
              <w:rPr>
                <w:color w:val="000000" w:themeColor="text1"/>
                <w:sz w:val="22"/>
                <w:szCs w:val="22"/>
                <w:lang w:val="en-GB"/>
              </w:rPr>
              <w:t xml:space="preserve"> с </w:t>
            </w:r>
            <w:proofErr w:type="spellStart"/>
            <w:r w:rsidRPr="00D6757C">
              <w:rPr>
                <w:color w:val="000000" w:themeColor="text1"/>
                <w:sz w:val="22"/>
                <w:szCs w:val="22"/>
                <w:lang w:val="en-GB"/>
              </w:rPr>
              <w:t>плинтусов</w:t>
            </w:r>
            <w:proofErr w:type="spellEnd"/>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2E71C0F" w14:textId="77777777" w:rsidR="00530D3B" w:rsidRPr="00D6757C" w:rsidRDefault="00530D3B" w:rsidP="00FC2D96">
            <w:pPr>
              <w:spacing w:after="0" w:line="240" w:lineRule="atLeast"/>
              <w:rPr>
                <w:color w:val="000000" w:themeColor="text1"/>
                <w:sz w:val="22"/>
                <w:szCs w:val="22"/>
              </w:rPr>
            </w:pPr>
          </w:p>
        </w:tc>
      </w:tr>
      <w:tr w:rsidR="00530D3B" w:rsidRPr="00D6757C" w14:paraId="08447ACE"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024C600B"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0D2790"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5EB3A78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Уборка пола от предметов (мусорные пакеты, пустые бутылки, бумажный мусор, жевательная резинка)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D2F3D04" w14:textId="77777777" w:rsidR="00530D3B" w:rsidRPr="00D6757C" w:rsidRDefault="00530D3B" w:rsidP="00FC2D96">
            <w:pPr>
              <w:spacing w:after="0" w:line="240" w:lineRule="atLeast"/>
              <w:rPr>
                <w:color w:val="000000" w:themeColor="text1"/>
                <w:sz w:val="22"/>
                <w:szCs w:val="22"/>
              </w:rPr>
            </w:pPr>
          </w:p>
        </w:tc>
      </w:tr>
      <w:tr w:rsidR="00530D3B" w:rsidRPr="00D6757C" w14:paraId="4312F2C3" w14:textId="77777777" w:rsidTr="00FC2D96">
        <w:tc>
          <w:tcPr>
            <w:tcW w:w="392" w:type="dxa"/>
            <w:vMerge/>
            <w:tcBorders>
              <w:top w:val="single" w:sz="4" w:space="0" w:color="auto"/>
              <w:left w:val="single" w:sz="4" w:space="0" w:color="auto"/>
              <w:bottom w:val="single" w:sz="4" w:space="0" w:color="auto"/>
              <w:right w:val="single" w:sz="4" w:space="0" w:color="auto"/>
            </w:tcBorders>
            <w:vAlign w:val="center"/>
            <w:hideMark/>
          </w:tcPr>
          <w:p w14:paraId="4627D4BA"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118BDA3"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2D2FD66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загрязнений со стен и перегородок</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F4206FE" w14:textId="77777777" w:rsidR="00530D3B" w:rsidRPr="00D6757C" w:rsidRDefault="00530D3B" w:rsidP="00FC2D96">
            <w:pPr>
              <w:spacing w:after="0" w:line="240" w:lineRule="atLeast"/>
              <w:rPr>
                <w:color w:val="000000" w:themeColor="text1"/>
                <w:sz w:val="22"/>
                <w:szCs w:val="22"/>
              </w:rPr>
            </w:pPr>
          </w:p>
        </w:tc>
      </w:tr>
      <w:tr w:rsidR="00530D3B" w:rsidRPr="00D6757C" w14:paraId="7FB002C2" w14:textId="77777777" w:rsidTr="00FC2D96">
        <w:trPr>
          <w:trHeight w:val="303"/>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48F7F2AD" w14:textId="77777777" w:rsidR="00530D3B" w:rsidRPr="00D6757C" w:rsidRDefault="00530D3B" w:rsidP="00FC2D96">
            <w:pPr>
              <w:spacing w:after="0" w:line="240" w:lineRule="atLeast"/>
              <w:rPr>
                <w:color w:val="000000" w:themeColor="text1"/>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B25B21C" w14:textId="77777777" w:rsidR="00530D3B" w:rsidRPr="00D6757C" w:rsidRDefault="00530D3B" w:rsidP="00FC2D96">
            <w:pPr>
              <w:spacing w:after="0" w:line="240" w:lineRule="atLeast"/>
              <w:rPr>
                <w:color w:val="000000" w:themeColor="text1"/>
                <w:sz w:val="22"/>
                <w:szCs w:val="22"/>
              </w:rPr>
            </w:pPr>
          </w:p>
        </w:tc>
        <w:tc>
          <w:tcPr>
            <w:tcW w:w="5703" w:type="dxa"/>
            <w:tcBorders>
              <w:top w:val="single" w:sz="4" w:space="0" w:color="auto"/>
              <w:left w:val="single" w:sz="4" w:space="0" w:color="auto"/>
              <w:bottom w:val="single" w:sz="4" w:space="0" w:color="auto"/>
              <w:right w:val="single" w:sz="4" w:space="0" w:color="auto"/>
            </w:tcBorders>
            <w:hideMark/>
          </w:tcPr>
          <w:p w14:paraId="202EBF2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Вынос мусора из мусорных корзин</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C68130F" w14:textId="77777777" w:rsidR="00530D3B" w:rsidRPr="00D6757C" w:rsidRDefault="00530D3B" w:rsidP="00FC2D96">
            <w:pPr>
              <w:spacing w:after="0" w:line="240" w:lineRule="atLeast"/>
              <w:rPr>
                <w:color w:val="000000" w:themeColor="text1"/>
                <w:sz w:val="22"/>
                <w:szCs w:val="22"/>
              </w:rPr>
            </w:pPr>
          </w:p>
        </w:tc>
      </w:tr>
      <w:tr w:rsidR="00530D3B" w:rsidRPr="00D6757C" w14:paraId="49C772E3" w14:textId="77777777" w:rsidTr="00FC2D96">
        <w:tc>
          <w:tcPr>
            <w:tcW w:w="392" w:type="dxa"/>
            <w:tcBorders>
              <w:top w:val="single" w:sz="4" w:space="0" w:color="auto"/>
              <w:left w:val="single" w:sz="4" w:space="0" w:color="auto"/>
              <w:bottom w:val="single" w:sz="4" w:space="0" w:color="auto"/>
              <w:right w:val="single" w:sz="4" w:space="0" w:color="auto"/>
            </w:tcBorders>
            <w:vAlign w:val="center"/>
          </w:tcPr>
          <w:p w14:paraId="1E66C44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tcPr>
          <w:p w14:paraId="67850F71" w14:textId="77777777" w:rsidR="00530D3B" w:rsidRPr="00D6757C" w:rsidRDefault="00530D3B" w:rsidP="00FC2D96">
            <w:pPr>
              <w:spacing w:after="0" w:line="240" w:lineRule="atLeast"/>
              <w:rPr>
                <w:color w:val="000000" w:themeColor="text1"/>
                <w:sz w:val="22"/>
                <w:szCs w:val="22"/>
              </w:rPr>
            </w:pPr>
            <w:proofErr w:type="spellStart"/>
            <w:r w:rsidRPr="00D6757C">
              <w:rPr>
                <w:color w:val="000000" w:themeColor="text1"/>
                <w:sz w:val="22"/>
                <w:szCs w:val="22"/>
              </w:rPr>
              <w:t>Административ-ные</w:t>
            </w:r>
            <w:proofErr w:type="spellEnd"/>
            <w:r w:rsidRPr="00D6757C">
              <w:rPr>
                <w:color w:val="000000" w:themeColor="text1"/>
                <w:sz w:val="22"/>
                <w:szCs w:val="22"/>
              </w:rPr>
              <w:t xml:space="preserve"> помещения</w:t>
            </w:r>
          </w:p>
        </w:tc>
        <w:tc>
          <w:tcPr>
            <w:tcW w:w="5703" w:type="dxa"/>
            <w:tcBorders>
              <w:top w:val="single" w:sz="4" w:space="0" w:color="auto"/>
              <w:left w:val="single" w:sz="4" w:space="0" w:color="auto"/>
              <w:bottom w:val="single" w:sz="4" w:space="0" w:color="auto"/>
              <w:right w:val="single" w:sz="4" w:space="0" w:color="auto"/>
            </w:tcBorders>
          </w:tcPr>
          <w:p w14:paraId="76AE439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Вынос мусора из мусорных корзин</w:t>
            </w:r>
          </w:p>
          <w:p w14:paraId="16647E2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межкомнатных дверных блоков (с 2-х сторон), выключателей, дверных ручек</w:t>
            </w:r>
          </w:p>
          <w:p w14:paraId="284981B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локальных пятен, липких субстанций с покрытий пола, открытых поверхностей мебели</w:t>
            </w:r>
          </w:p>
          <w:p w14:paraId="2701ABD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Уборка мебели:</w:t>
            </w:r>
          </w:p>
          <w:p w14:paraId="062900B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открытые поверхности столов, тумбочек, ножки стульев, кресел;</w:t>
            </w:r>
          </w:p>
          <w:p w14:paraId="6E0E12A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открытые поверхности шкафов;</w:t>
            </w:r>
          </w:p>
          <w:p w14:paraId="2CEE48C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натирка зеркал;</w:t>
            </w:r>
          </w:p>
          <w:p w14:paraId="4C6B492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чистка тканевой обивки мягкой мебели</w:t>
            </w:r>
          </w:p>
          <w:p w14:paraId="4AE2E40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и натирка стеклянных перегородок и дверей от видимых загрязнений (пыли, пятен, разводов) с использованием чистящих и моющих средств</w:t>
            </w:r>
          </w:p>
          <w:p w14:paraId="7D524EC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Уборка мебели:</w:t>
            </w:r>
          </w:p>
          <w:p w14:paraId="59A54CFC"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влажная уборка и натирка стеклянных поверхностей шкафов от видимых загрязнений (пыли, пятен, разводов) с использованием чистящих и моющих средств;</w:t>
            </w:r>
          </w:p>
          <w:p w14:paraId="358742FA"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верхние поверхности шкафов</w:t>
            </w:r>
          </w:p>
          <w:p w14:paraId="21214C16"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отопительных приборов и радиаторных решеток с внешней стороны</w:t>
            </w:r>
          </w:p>
          <w:p w14:paraId="1570A49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протирка панелей стен, стендов</w:t>
            </w:r>
          </w:p>
          <w:p w14:paraId="1D67CC7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Полив и уход за цветами в кабинетах</w:t>
            </w:r>
          </w:p>
          <w:p w14:paraId="321CACC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пыли с настенных светильников снаружи (сухая уборка)</w:t>
            </w:r>
          </w:p>
          <w:p w14:paraId="111C3DA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Натирка полиролью мебели и элементов интерьера</w:t>
            </w:r>
          </w:p>
          <w:p w14:paraId="037726B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Чистка паркета (ламината) с использованием чистящих средств для паркета (ламината)</w:t>
            </w:r>
          </w:p>
          <w:p w14:paraId="0D13E5B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Чистка мягкой мебели, кресел и сидений стульев с использованием средств для чистки мебели</w:t>
            </w:r>
          </w:p>
          <w:p w14:paraId="4F5F49C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Нанесение полимерных покрытий на твёрдые полы </w:t>
            </w:r>
          </w:p>
          <w:p w14:paraId="159F5ED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паутины на стенах и потолках</w:t>
            </w:r>
          </w:p>
          <w:p w14:paraId="1E074E3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Мойка и дезинфекция мусорных корзин</w:t>
            </w:r>
          </w:p>
          <w:p w14:paraId="1950F046"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пола (кафель)</w:t>
            </w:r>
          </w:p>
          <w:p w14:paraId="511E61C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Удаление локальных загрязнений с санитарно-технического оборудования с использованием чистящих и моющих средств (с крышек унитазов, включая шарниры, с внешней и внутренней поверхности раковин, </w:t>
            </w:r>
            <w:proofErr w:type="spellStart"/>
            <w:r w:rsidRPr="00D6757C">
              <w:rPr>
                <w:color w:val="000000" w:themeColor="text1"/>
                <w:sz w:val="22"/>
                <w:szCs w:val="22"/>
              </w:rPr>
              <w:t>писуаров</w:t>
            </w:r>
            <w:proofErr w:type="spellEnd"/>
            <w:r w:rsidRPr="00D6757C">
              <w:rPr>
                <w:color w:val="000000" w:themeColor="text1"/>
                <w:sz w:val="22"/>
                <w:szCs w:val="22"/>
              </w:rPr>
              <w:t xml:space="preserve">, унитазов душевых кабин) </w:t>
            </w:r>
          </w:p>
          <w:p w14:paraId="159AF46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перегородок и дверей</w:t>
            </w:r>
          </w:p>
          <w:p w14:paraId="749EE1B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lastRenderedPageBreak/>
              <w:t>Контроль наличия расходных материалов (жидкое мыло, туалетная бумага, бумажные полотенца, освежитель воздуха)</w:t>
            </w:r>
          </w:p>
          <w:p w14:paraId="0E46229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Замена мусорных пакетов в корзинах</w:t>
            </w:r>
          </w:p>
          <w:p w14:paraId="33A8DC8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подоконников</w:t>
            </w:r>
          </w:p>
          <w:p w14:paraId="70212EA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Чистка кафельных стен</w:t>
            </w:r>
          </w:p>
          <w:p w14:paraId="440800C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Чистка диспенсеров и держателей </w:t>
            </w:r>
          </w:p>
          <w:p w14:paraId="0211D39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и натирка зеркал с использованием чистящих и моющих средств</w:t>
            </w:r>
          </w:p>
          <w:p w14:paraId="00EF1BC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Влажная уборка отопительных приборов и радиаторных решеток с внешней стороны</w:t>
            </w:r>
          </w:p>
        </w:tc>
        <w:tc>
          <w:tcPr>
            <w:tcW w:w="2835" w:type="dxa"/>
            <w:tcBorders>
              <w:top w:val="single" w:sz="4" w:space="0" w:color="auto"/>
              <w:left w:val="single" w:sz="4" w:space="0" w:color="auto"/>
              <w:bottom w:val="single" w:sz="4" w:space="0" w:color="auto"/>
              <w:right w:val="single" w:sz="4" w:space="0" w:color="auto"/>
            </w:tcBorders>
            <w:vAlign w:val="center"/>
          </w:tcPr>
          <w:p w14:paraId="7009658D"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lastRenderedPageBreak/>
              <w:t>Ежедневно не менее 1 раза в день</w:t>
            </w:r>
          </w:p>
          <w:p w14:paraId="3389D544" w14:textId="77777777" w:rsidR="00530D3B" w:rsidRPr="00D6757C" w:rsidRDefault="00530D3B" w:rsidP="00FC2D96">
            <w:pPr>
              <w:spacing w:after="0" w:line="240" w:lineRule="atLeast"/>
              <w:rPr>
                <w:color w:val="000000" w:themeColor="text1"/>
                <w:sz w:val="22"/>
                <w:szCs w:val="22"/>
              </w:rPr>
            </w:pPr>
          </w:p>
        </w:tc>
      </w:tr>
      <w:tr w:rsidR="00530D3B" w:rsidRPr="00D6757C" w14:paraId="7DDEA12F" w14:textId="77777777" w:rsidTr="00FC2D96">
        <w:tc>
          <w:tcPr>
            <w:tcW w:w="10773" w:type="dxa"/>
            <w:gridSpan w:val="4"/>
            <w:tcBorders>
              <w:top w:val="single" w:sz="4" w:space="0" w:color="auto"/>
              <w:left w:val="single" w:sz="4" w:space="0" w:color="auto"/>
              <w:bottom w:val="single" w:sz="4" w:space="0" w:color="auto"/>
              <w:right w:val="single" w:sz="4" w:space="0" w:color="auto"/>
            </w:tcBorders>
            <w:vAlign w:val="center"/>
          </w:tcPr>
          <w:p w14:paraId="038F387F" w14:textId="65AA6996"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p w14:paraId="2877254C" w14:textId="77777777" w:rsidR="00530D3B" w:rsidRPr="00D6757C" w:rsidRDefault="00530D3B" w:rsidP="00FC2D96">
            <w:pPr>
              <w:spacing w:after="0" w:line="240" w:lineRule="atLeast"/>
              <w:rPr>
                <w:color w:val="000000" w:themeColor="text1"/>
                <w:sz w:val="22"/>
                <w:szCs w:val="22"/>
              </w:rPr>
            </w:pPr>
          </w:p>
        </w:tc>
      </w:tr>
    </w:tbl>
    <w:p w14:paraId="60DA7A57"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p>
    <w:p w14:paraId="38943598" w14:textId="4D74374D" w:rsidR="00530D3B" w:rsidRPr="00D6757C" w:rsidRDefault="00530D3B" w:rsidP="00530D3B">
      <w:pPr>
        <w:suppressAutoHyphens/>
        <w:spacing w:after="0" w:line="240" w:lineRule="atLeast"/>
        <w:ind w:firstLine="709"/>
        <w:rPr>
          <w:b/>
          <w:color w:val="000000" w:themeColor="text1"/>
          <w:sz w:val="22"/>
          <w:szCs w:val="22"/>
        </w:rPr>
      </w:pPr>
      <w:r w:rsidRPr="00D6757C">
        <w:rPr>
          <w:b/>
          <w:color w:val="000000" w:themeColor="text1"/>
          <w:sz w:val="22"/>
          <w:szCs w:val="22"/>
        </w:rPr>
        <w:t>9.3. Генеральную уборку номерного фонда, общественных зон и административных помещений профилактория № 2 и Базы РСУ (периодичность уборки - 1 раз в месяц, либо по требованию Заказчика):</w:t>
      </w:r>
    </w:p>
    <w:p w14:paraId="28D8E7D4" w14:textId="77777777" w:rsidR="00530D3B" w:rsidRPr="00D6757C" w:rsidRDefault="00530D3B" w:rsidP="00530D3B">
      <w:pPr>
        <w:suppressAutoHyphens/>
        <w:spacing w:after="0" w:line="240" w:lineRule="atLeast"/>
        <w:ind w:firstLine="709"/>
        <w:rPr>
          <w:color w:val="000000" w:themeColor="text1"/>
          <w:sz w:val="22"/>
          <w:szCs w:val="22"/>
        </w:rPr>
      </w:pPr>
    </w:p>
    <w:p w14:paraId="2442812A" w14:textId="77777777" w:rsidR="00530D3B" w:rsidRPr="00D6757C" w:rsidRDefault="00530D3B" w:rsidP="00530D3B">
      <w:pPr>
        <w:suppressAutoHyphens/>
        <w:spacing w:after="0" w:line="240" w:lineRule="atLeast"/>
        <w:contextualSpacing/>
        <w:rPr>
          <w:color w:val="000000" w:themeColor="text1"/>
          <w:sz w:val="22"/>
          <w:szCs w:val="22"/>
        </w:rPr>
      </w:pPr>
      <w:r w:rsidRPr="00D6757C">
        <w:rPr>
          <w:b/>
          <w:color w:val="000000" w:themeColor="text1"/>
          <w:sz w:val="22"/>
          <w:szCs w:val="22"/>
        </w:rPr>
        <w:t xml:space="preserve">- </w:t>
      </w:r>
      <w:r w:rsidRPr="00D6757C">
        <w:rPr>
          <w:color w:val="000000" w:themeColor="text1"/>
          <w:sz w:val="22"/>
          <w:szCs w:val="22"/>
        </w:rPr>
        <w:t xml:space="preserve">удаление грязи, мусора, пыли и песка, уборка мусора из урн, оснащение урн чистыми мешками для мусора, влажная уборка полов с применением моющих средств, уборка пола от предметов, мытье  тепловых завес, оконных жалюзи, отопительных приборов, вентиляционных и радиаторных решеток, межкомнатных дверных блоков, дверных ручек, выключателей, потолочных и настенных светильников, пожарных датчиков и пожарного инвентаря, удаление пыли с открытых и верхних поверхностей мебели, картин, обивки стульев и кресел, декоративных элементов, удаление пятен и натирка зеркал, стеклянных поверхностей, металлических ручек, удаление пыли с металлических ограждений (перил) на парадной и запасной лестницах, чистка мягкой мебели, удаление загрязнений с дверей и стен; </w:t>
      </w:r>
    </w:p>
    <w:p w14:paraId="2661F73C"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xml:space="preserve">- влажная уборка половых покрытий, шваброй с </w:t>
      </w:r>
      <w:proofErr w:type="spellStart"/>
      <w:r w:rsidRPr="00D6757C">
        <w:rPr>
          <w:color w:val="000000" w:themeColor="text1"/>
          <w:sz w:val="22"/>
          <w:szCs w:val="22"/>
        </w:rPr>
        <w:t>мопом</w:t>
      </w:r>
      <w:proofErr w:type="spellEnd"/>
      <w:r w:rsidRPr="00D6757C">
        <w:rPr>
          <w:color w:val="000000" w:themeColor="text1"/>
          <w:sz w:val="22"/>
          <w:szCs w:val="22"/>
        </w:rPr>
        <w:t xml:space="preserve"> </w:t>
      </w:r>
      <w:r w:rsidRPr="00D6757C">
        <w:rPr>
          <w:b/>
          <w:color w:val="000000" w:themeColor="text1"/>
          <w:sz w:val="22"/>
          <w:szCs w:val="22"/>
          <w:lang w:eastAsia="zh-CN"/>
        </w:rPr>
        <w:t>(</w:t>
      </w:r>
      <w:r w:rsidRPr="00D6757C">
        <w:rPr>
          <w:b/>
          <w:color w:val="000000" w:themeColor="text1"/>
          <w:sz w:val="22"/>
          <w:szCs w:val="22"/>
          <w:lang w:val="en-US" w:eastAsia="zh-CN"/>
        </w:rPr>
        <w:t>VILEDA</w:t>
      </w:r>
      <w:r w:rsidRPr="00D6757C">
        <w:rPr>
          <w:b/>
          <w:color w:val="000000" w:themeColor="text1"/>
          <w:sz w:val="22"/>
          <w:szCs w:val="22"/>
          <w:lang w:eastAsia="zh-CN"/>
        </w:rPr>
        <w:t xml:space="preserve"> </w:t>
      </w:r>
      <w:r w:rsidRPr="00D6757C">
        <w:rPr>
          <w:b/>
          <w:color w:val="000000" w:themeColor="text1"/>
          <w:sz w:val="22"/>
          <w:szCs w:val="22"/>
          <w:lang w:val="en-US" w:eastAsia="zh-CN"/>
        </w:rPr>
        <w:t>professional</w:t>
      </w:r>
      <w:r w:rsidRPr="00D6757C">
        <w:rPr>
          <w:b/>
          <w:color w:val="000000" w:themeColor="text1"/>
          <w:sz w:val="22"/>
          <w:szCs w:val="22"/>
          <w:lang w:eastAsia="zh-CN"/>
        </w:rPr>
        <w:t xml:space="preserve"> или аналог, который указывается участником закупки в составе заявки на участие в закупке в составе улучшенного предложения)</w:t>
      </w:r>
      <w:r w:rsidRPr="00D6757C">
        <w:rPr>
          <w:color w:val="000000" w:themeColor="text1"/>
          <w:sz w:val="22"/>
          <w:szCs w:val="22"/>
        </w:rPr>
        <w:t xml:space="preserve"> и чистка ковровых покрытий пылесосом</w:t>
      </w:r>
    </w:p>
    <w:p w14:paraId="17567D82"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xml:space="preserve">- наполнение санузлов туалетной бумагой, диспенсеров - бумажными полотенцами, персональными покрытиями для унитазов, машинок для чистки обуви - средствами для чистки обуви; </w:t>
      </w:r>
    </w:p>
    <w:p w14:paraId="6C19AD5B"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мытье, протирка диспенсеров для полотенец и туалетной бумаги, протирка зеркал, чистка раковин, сантехнического оборудования, унитазов, чистящими и дезинфицирующими средствами, протирка кафеля по всей поверхности;</w:t>
      </w:r>
    </w:p>
    <w:p w14:paraId="301C60B0"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xml:space="preserve">- протирка и мойка плинтусов, подоконников, откосов, перегородок, кафельных сапожков, отбойных досок, скамеек и стен, удаление жевательной резинки, пятен и липких субстанций с подоконников, в том числе с внешней и внутренней сторон подоконника, пола, открытых поверхностей, вынос мусора; </w:t>
      </w:r>
    </w:p>
    <w:p w14:paraId="4BB617AE"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xml:space="preserve">- уборка в туалетных комнатах: устранение ржавчины, известкового налёта, дезинфекция сантехнического оборудования и канализационных коммуникаций, промывание ершиков и емкостей для них, влажная уборка перегородок, дверей туалетных кабинок, дверных блоков в санузлах с применением моющих и дезинфицирующих средств; </w:t>
      </w:r>
    </w:p>
    <w:p w14:paraId="23B73C97"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натирка металлических поверхностей, очистка от пыли наружных поверхностей, стендов, табличек, очистка дверей, дверных коробок, мойка и дезинфекция мусорных корзин, удаление пыли с подлокотников и крестовин стульев с помощью чистящих средств;</w:t>
      </w:r>
    </w:p>
    <w:p w14:paraId="479C202E"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удаление грязи и протирка входных дверей на этажи;</w:t>
      </w:r>
    </w:p>
    <w:p w14:paraId="4B8B6ECF"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уборка номерного фонда на основании требований профилактория № 2 и заданий Заказчика;</w:t>
      </w:r>
    </w:p>
    <w:p w14:paraId="3F26DCD5"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выполнение иных заданий Заказчика, связанных с генеральной уборкой.</w:t>
      </w:r>
    </w:p>
    <w:p w14:paraId="50F2A4DB"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p>
    <w:p w14:paraId="07AB385C" w14:textId="77777777" w:rsidR="00530D3B" w:rsidRPr="00D6757C" w:rsidRDefault="00530D3B" w:rsidP="00530D3B">
      <w:pPr>
        <w:tabs>
          <w:tab w:val="left" w:pos="14570"/>
        </w:tabs>
        <w:spacing w:after="0" w:line="240" w:lineRule="atLeast"/>
        <w:ind w:firstLine="709"/>
        <w:rPr>
          <w:b/>
          <w:color w:val="000000" w:themeColor="text1"/>
          <w:sz w:val="22"/>
          <w:szCs w:val="22"/>
        </w:rPr>
      </w:pPr>
      <w:r w:rsidRPr="00D6757C">
        <w:rPr>
          <w:b/>
          <w:color w:val="000000" w:themeColor="text1"/>
          <w:sz w:val="22"/>
          <w:szCs w:val="22"/>
        </w:rPr>
        <w:t>9.4. Оперативную уборку номерного фонда, административных помещений и общественных зон профилактория № 2 и Базы РСУ:</w:t>
      </w:r>
    </w:p>
    <w:p w14:paraId="4E9DC9E2"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xml:space="preserve">           9.4.1. В случае чрезвычайных обстоятельств (при протечках, при прорывах труб, системы отопления, засорах канализации и других форс-мажорных обстоятельствах локального характера в том числе, связанных с гостями, последствиями неблагоприятных погодных условий и др.), Исполнитель обязан обеспечить оперативную уборку, удаление воды и других загрязнений, вызванных указанными обстоятельствами. </w:t>
      </w:r>
    </w:p>
    <w:p w14:paraId="1656C03E" w14:textId="55A18565"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ab/>
        <w:t xml:space="preserve">Указанные услуги должны быть оказаны в рамках исполнения договора без дополнительной оплаты. </w:t>
      </w:r>
    </w:p>
    <w:p w14:paraId="1919B589"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lastRenderedPageBreak/>
        <w:tab/>
        <w:t>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10 (десяти) минут с момента вызова в дневное время (с 08-00 до 20-00) и в течение часа в ночное время (с 20-00 до 08-00).</w:t>
      </w:r>
    </w:p>
    <w:p w14:paraId="0A56064A"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ab/>
        <w:t xml:space="preserve"> Так же, в течение </w:t>
      </w:r>
      <w:r w:rsidRPr="00D6757C">
        <w:rPr>
          <w:b/>
          <w:color w:val="000000" w:themeColor="text1"/>
          <w:sz w:val="22"/>
          <w:szCs w:val="22"/>
        </w:rPr>
        <w:t>15 (пятнадцати) минут</w:t>
      </w:r>
      <w:r w:rsidRPr="00D6757C">
        <w:rPr>
          <w:color w:val="000000" w:themeColor="text1"/>
          <w:sz w:val="22"/>
          <w:szCs w:val="22"/>
        </w:rPr>
        <w:t xml:space="preserve"> должна быть выполнена уборка спонтанных загрязнений: загрязнений, появившиеся в результате случайного попадания на уже убранные поверхности (в том числе жидкостей, сыпучих и пищевых продуктов, др.).</w:t>
      </w:r>
    </w:p>
    <w:p w14:paraId="213BFD3B" w14:textId="77777777" w:rsidR="00530D3B" w:rsidRPr="00D6757C" w:rsidRDefault="00530D3B" w:rsidP="00530D3B">
      <w:pPr>
        <w:tabs>
          <w:tab w:val="left" w:pos="284"/>
        </w:tabs>
        <w:suppressAutoHyphens/>
        <w:spacing w:after="0" w:line="240" w:lineRule="atLeast"/>
        <w:contextualSpacing/>
        <w:rPr>
          <w:color w:val="000000" w:themeColor="text1"/>
          <w:sz w:val="22"/>
          <w:szCs w:val="22"/>
        </w:rPr>
      </w:pPr>
      <w:r w:rsidRPr="00D6757C">
        <w:rPr>
          <w:color w:val="000000" w:themeColor="text1"/>
          <w:sz w:val="22"/>
          <w:szCs w:val="22"/>
        </w:rPr>
        <w:t xml:space="preserve">        9.4.2. Во время и после проведения ремонтных работ Исполнитель обязан обеспечить оперативную уборку, удаление воды и других загрязнений, вызванных указанными обстоятельствами, в порядке, указанном в п. 9.4.1 настоящего Технического задания.</w:t>
      </w:r>
    </w:p>
    <w:p w14:paraId="156E8AB1" w14:textId="6DD263B0"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10. Оперативный мелкий ремонт номерного фонда, административных помещений и общественных зон гостиницы «</w:t>
      </w:r>
      <w:r w:rsidR="0060338F" w:rsidRPr="00D6757C">
        <w:rPr>
          <w:sz w:val="22"/>
          <w:szCs w:val="22"/>
        </w:rPr>
        <w:t>Профилакторий № 2</w:t>
      </w:r>
      <w:r w:rsidRPr="00D6757C">
        <w:rPr>
          <w:sz w:val="22"/>
          <w:szCs w:val="22"/>
        </w:rPr>
        <w:t>», а также перемещение товароматериальных ценностей в/из и внутри здания:</w:t>
      </w:r>
    </w:p>
    <w:p w14:paraId="4CCB5C00" w14:textId="5F3C6926"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 xml:space="preserve">10.1. В случае возникновения определенных обстоятельств, требующих проведение ремонта средней сложности в помещениях номерного фонда и других непредвиденных обстоятельствах локального характера в том числе, связанных с гостями, последствиями неблагоприятных погодных условий и др., в том числе связанных с переносом/перемещением товароматериальных ценностей в/из и внутри здания, Исполнитель обязан, по требованию Заказчика,  обеспечить выполнение данного вида работ в течение 24 часов после подачи заявки. Для </w:t>
      </w:r>
      <w:r w:rsidR="00C1064C" w:rsidRPr="00D6757C">
        <w:rPr>
          <w:sz w:val="22"/>
          <w:szCs w:val="22"/>
        </w:rPr>
        <w:t xml:space="preserve">оказании </w:t>
      </w:r>
      <w:r w:rsidRPr="00D6757C">
        <w:rPr>
          <w:sz w:val="22"/>
          <w:szCs w:val="22"/>
        </w:rPr>
        <w:t xml:space="preserve">данного вида </w:t>
      </w:r>
      <w:r w:rsidR="00C1064C" w:rsidRPr="00D6757C">
        <w:rPr>
          <w:sz w:val="22"/>
          <w:szCs w:val="22"/>
        </w:rPr>
        <w:t>услуг</w:t>
      </w:r>
      <w:r w:rsidRPr="00D6757C">
        <w:rPr>
          <w:sz w:val="22"/>
          <w:szCs w:val="22"/>
        </w:rPr>
        <w:t xml:space="preserve"> необходимо обеспечить - </w:t>
      </w:r>
      <w:r w:rsidRPr="00D6757C">
        <w:rPr>
          <w:sz w:val="22"/>
          <w:szCs w:val="22"/>
          <w:u w:val="single"/>
        </w:rPr>
        <w:t>не менее одного работника по комплексному обслуживанию здания</w:t>
      </w:r>
      <w:r w:rsidRPr="00D6757C">
        <w:rPr>
          <w:sz w:val="22"/>
          <w:szCs w:val="22"/>
        </w:rPr>
        <w:t xml:space="preserve"> ежедневно в смену. Рабочая смена с 08-00 до 20-00 часов (включая выходные и праздничные дни). В случае производственной необходимости, по требованию Заказчика, Исполнитель обязан обеспечить выход работника за рамками обычной продолжительности рабочей смены, данные требования выполняются в рамках исполнения действующего контракта.  </w:t>
      </w:r>
    </w:p>
    <w:p w14:paraId="30955294" w14:textId="30874EBB" w:rsidR="00530D3B" w:rsidRPr="00D6757C" w:rsidRDefault="00530D3B" w:rsidP="00530D3B">
      <w:pPr>
        <w:tabs>
          <w:tab w:val="left" w:pos="284"/>
        </w:tabs>
        <w:suppressAutoHyphens/>
        <w:spacing w:after="0" w:line="240" w:lineRule="atLeast"/>
        <w:ind w:firstLine="567"/>
        <w:contextualSpacing/>
        <w:rPr>
          <w:sz w:val="22"/>
          <w:szCs w:val="22"/>
        </w:rPr>
      </w:pPr>
      <w:r w:rsidRPr="00D6757C">
        <w:rPr>
          <w:sz w:val="22"/>
          <w:szCs w:val="22"/>
        </w:rPr>
        <w:tab/>
        <w:t xml:space="preserve">Указанные услуги должны быть оказаны в рамках исполнения договора без дополнительной оплаты. </w:t>
      </w:r>
    </w:p>
    <w:p w14:paraId="6B8DC4CA" w14:textId="77777777" w:rsidR="00530D3B" w:rsidRPr="00D6757C" w:rsidRDefault="00530D3B" w:rsidP="00530D3B">
      <w:pPr>
        <w:shd w:val="clear" w:color="auto" w:fill="FFFFFF"/>
        <w:tabs>
          <w:tab w:val="left" w:leader="underscore" w:pos="5285"/>
        </w:tabs>
        <w:suppressAutoHyphens/>
        <w:spacing w:after="0" w:line="240" w:lineRule="atLeast"/>
        <w:ind w:firstLine="567"/>
        <w:rPr>
          <w:b/>
          <w:bCs/>
          <w:spacing w:val="1"/>
          <w:sz w:val="22"/>
          <w:szCs w:val="22"/>
          <w:lang w:eastAsia="zh-CN"/>
        </w:rPr>
      </w:pPr>
    </w:p>
    <w:p w14:paraId="38C36F19" w14:textId="56968626" w:rsidR="00530D3B" w:rsidRPr="00D6757C" w:rsidRDefault="00530D3B" w:rsidP="00530D3B">
      <w:pPr>
        <w:shd w:val="clear" w:color="auto" w:fill="FFFFFF"/>
        <w:tabs>
          <w:tab w:val="left" w:leader="underscore" w:pos="5285"/>
        </w:tabs>
        <w:suppressAutoHyphens/>
        <w:spacing w:after="0" w:line="240" w:lineRule="atLeast"/>
        <w:ind w:firstLine="567"/>
        <w:rPr>
          <w:b/>
          <w:bCs/>
          <w:spacing w:val="1"/>
          <w:sz w:val="22"/>
          <w:szCs w:val="22"/>
          <w:lang w:eastAsia="zh-CN"/>
        </w:rPr>
      </w:pPr>
      <w:r w:rsidRPr="00D6757C">
        <w:rPr>
          <w:b/>
          <w:bCs/>
          <w:spacing w:val="1"/>
          <w:sz w:val="22"/>
          <w:szCs w:val="22"/>
          <w:lang w:eastAsia="zh-CN"/>
        </w:rPr>
        <w:t xml:space="preserve">11. </w:t>
      </w:r>
      <w:r w:rsidRPr="00D6757C">
        <w:rPr>
          <w:b/>
          <w:sz w:val="22"/>
          <w:szCs w:val="22"/>
        </w:rPr>
        <w:t xml:space="preserve">Характеристики материалов и оборудования, используемых при </w:t>
      </w:r>
      <w:r w:rsidR="00C1064C" w:rsidRPr="00D6757C">
        <w:rPr>
          <w:b/>
          <w:sz w:val="22"/>
          <w:szCs w:val="22"/>
        </w:rPr>
        <w:t xml:space="preserve">оказании </w:t>
      </w:r>
      <w:r w:rsidRPr="00D6757C">
        <w:rPr>
          <w:b/>
          <w:sz w:val="22"/>
          <w:szCs w:val="22"/>
        </w:rPr>
        <w:t>услуг Исполнителем по договору:</w:t>
      </w:r>
    </w:p>
    <w:p w14:paraId="3C89D358" w14:textId="3EF574FF" w:rsidR="00530D3B" w:rsidRPr="00D6757C" w:rsidRDefault="00530D3B" w:rsidP="00530D3B">
      <w:pPr>
        <w:spacing w:after="0" w:line="240" w:lineRule="atLeast"/>
        <w:ind w:firstLine="567"/>
        <w:rPr>
          <w:sz w:val="22"/>
          <w:szCs w:val="22"/>
        </w:rPr>
      </w:pPr>
      <w:r w:rsidRPr="00D6757C">
        <w:rPr>
          <w:sz w:val="22"/>
          <w:szCs w:val="22"/>
        </w:rPr>
        <w:t xml:space="preserve">11.1. Все используемые при </w:t>
      </w:r>
      <w:r w:rsidR="00C1064C" w:rsidRPr="00D6757C">
        <w:rPr>
          <w:sz w:val="22"/>
          <w:szCs w:val="22"/>
        </w:rPr>
        <w:t xml:space="preserve">оказании </w:t>
      </w:r>
      <w:r w:rsidRPr="00D6757C">
        <w:rPr>
          <w:sz w:val="22"/>
          <w:szCs w:val="22"/>
        </w:rPr>
        <w:t xml:space="preserve">услуг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т.п. должны быть предоставлены Исполнителем Заказчику до начала </w:t>
      </w:r>
      <w:r w:rsidR="00C1064C" w:rsidRPr="00D6757C">
        <w:rPr>
          <w:sz w:val="22"/>
          <w:szCs w:val="22"/>
        </w:rPr>
        <w:t xml:space="preserve">оказания </w:t>
      </w:r>
      <w:r w:rsidRPr="00D6757C">
        <w:rPr>
          <w:sz w:val="22"/>
          <w:szCs w:val="22"/>
        </w:rPr>
        <w:t>услуг, исполняемых с использованием этих материалов и оборудования.</w:t>
      </w:r>
    </w:p>
    <w:p w14:paraId="0E7DB8D4" w14:textId="6C2A7581" w:rsidR="00530D3B" w:rsidRPr="00D6757C" w:rsidRDefault="00530D3B" w:rsidP="00530D3B">
      <w:pPr>
        <w:widowControl w:val="0"/>
        <w:shd w:val="clear" w:color="auto" w:fill="FFFFFF"/>
        <w:autoSpaceDE w:val="0"/>
        <w:autoSpaceDN w:val="0"/>
        <w:adjustRightInd w:val="0"/>
        <w:spacing w:after="0" w:line="240" w:lineRule="atLeast"/>
        <w:ind w:firstLine="567"/>
        <w:rPr>
          <w:sz w:val="22"/>
          <w:szCs w:val="22"/>
        </w:rPr>
      </w:pPr>
      <w:r w:rsidRPr="00D6757C">
        <w:rPr>
          <w:sz w:val="22"/>
          <w:szCs w:val="22"/>
        </w:rPr>
        <w:t>11.2.</w:t>
      </w:r>
      <w:r w:rsidR="007E5144" w:rsidRPr="00D6757C">
        <w:rPr>
          <w:sz w:val="22"/>
          <w:szCs w:val="22"/>
        </w:rPr>
        <w:t xml:space="preserve"> </w:t>
      </w:r>
      <w:r w:rsidRPr="00D6757C">
        <w:rPr>
          <w:sz w:val="22"/>
          <w:szCs w:val="22"/>
        </w:rPr>
        <w:t>Исполнитель обязуется обучить своих сотрудников правилам работы, эксплуатации, мерам предосторожности в отношении используемых ими материалов (в т. ч. химическими средствами) и оборудования.</w:t>
      </w:r>
    </w:p>
    <w:p w14:paraId="08285909" w14:textId="33EAD385" w:rsidR="00530D3B" w:rsidRPr="00D6757C" w:rsidRDefault="00530D3B" w:rsidP="00530D3B">
      <w:pPr>
        <w:widowControl w:val="0"/>
        <w:shd w:val="clear" w:color="auto" w:fill="FFFFFF"/>
        <w:autoSpaceDE w:val="0"/>
        <w:autoSpaceDN w:val="0"/>
        <w:adjustRightInd w:val="0"/>
        <w:spacing w:after="0" w:line="240" w:lineRule="atLeast"/>
        <w:ind w:firstLine="567"/>
        <w:rPr>
          <w:sz w:val="22"/>
          <w:szCs w:val="22"/>
        </w:rPr>
      </w:pPr>
      <w:r w:rsidRPr="00D6757C">
        <w:rPr>
          <w:sz w:val="22"/>
          <w:szCs w:val="22"/>
        </w:rPr>
        <w:t>11.3.</w:t>
      </w:r>
      <w:r w:rsidR="007E5144" w:rsidRPr="00D6757C">
        <w:rPr>
          <w:sz w:val="22"/>
          <w:szCs w:val="22"/>
        </w:rPr>
        <w:t xml:space="preserve"> </w:t>
      </w:r>
      <w:r w:rsidRPr="00D6757C">
        <w:rPr>
          <w:sz w:val="22"/>
          <w:szCs w:val="22"/>
        </w:rPr>
        <w:t>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0EEC74B5" w14:textId="68E56E05" w:rsidR="00530D3B" w:rsidRPr="00D6757C" w:rsidRDefault="00530D3B" w:rsidP="00530D3B">
      <w:pPr>
        <w:spacing w:after="0" w:line="240" w:lineRule="atLeast"/>
        <w:ind w:firstLine="567"/>
        <w:rPr>
          <w:b/>
          <w:sz w:val="22"/>
          <w:szCs w:val="22"/>
        </w:rPr>
      </w:pPr>
      <w:r w:rsidRPr="00D6757C">
        <w:rPr>
          <w:b/>
          <w:sz w:val="22"/>
          <w:szCs w:val="22"/>
        </w:rPr>
        <w:t xml:space="preserve">Требования к моющим средствам при </w:t>
      </w:r>
      <w:r w:rsidR="00C1064C" w:rsidRPr="00D6757C">
        <w:rPr>
          <w:b/>
          <w:sz w:val="22"/>
          <w:szCs w:val="22"/>
        </w:rPr>
        <w:t xml:space="preserve">оказании </w:t>
      </w:r>
      <w:r w:rsidRPr="00D6757C">
        <w:rPr>
          <w:b/>
          <w:sz w:val="22"/>
          <w:szCs w:val="22"/>
        </w:rPr>
        <w:t>услуг Исполнителем в гостинице «П</w:t>
      </w:r>
      <w:r w:rsidR="008E42D9" w:rsidRPr="00D6757C">
        <w:rPr>
          <w:b/>
          <w:sz w:val="22"/>
          <w:szCs w:val="22"/>
        </w:rPr>
        <w:t>рофилакторий № 2</w:t>
      </w:r>
      <w:r w:rsidRPr="00D6757C">
        <w:rPr>
          <w:b/>
          <w:sz w:val="22"/>
          <w:szCs w:val="22"/>
        </w:rPr>
        <w:t>».</w:t>
      </w:r>
    </w:p>
    <w:p w14:paraId="2045ED57" w14:textId="77777777" w:rsidR="00530D3B" w:rsidRPr="00D6757C" w:rsidRDefault="00530D3B" w:rsidP="00530D3B">
      <w:pPr>
        <w:spacing w:after="0" w:line="240" w:lineRule="atLeast"/>
        <w:ind w:firstLine="567"/>
        <w:rPr>
          <w:sz w:val="22"/>
          <w:szCs w:val="22"/>
        </w:rPr>
      </w:pPr>
      <w:r w:rsidRPr="00D6757C">
        <w:rPr>
          <w:sz w:val="22"/>
          <w:szCs w:val="22"/>
        </w:rPr>
        <w:t>11.4. Средства для очистки поверхностей должны соответствовать следующим требованиям: обеспечивать гибель возбудителей инфекций: бактерий, вирусов, грибков; иметь относительно низкую токсичность (4-3 класс опасности) и не наносить вреда окружающей среде при утилизации; обладать нейтральным действием к поверхностям из различных материалов (не портить обрабатываемые поверхности); не оказывать фиксирующего действия на органические загрязнения.</w:t>
      </w:r>
    </w:p>
    <w:p w14:paraId="35AEF52D" w14:textId="77777777" w:rsidR="00530D3B" w:rsidRPr="00D6757C" w:rsidRDefault="00530D3B" w:rsidP="00530D3B">
      <w:pPr>
        <w:spacing w:after="0" w:line="240" w:lineRule="atLeast"/>
        <w:ind w:firstLine="567"/>
        <w:rPr>
          <w:b/>
          <w:sz w:val="22"/>
          <w:szCs w:val="22"/>
        </w:rPr>
      </w:pPr>
      <w:r w:rsidRPr="00D6757C">
        <w:rPr>
          <w:sz w:val="22"/>
          <w:szCs w:val="22"/>
        </w:rPr>
        <w:t>11.5 Средства уборки напольных покрытий не должны оставлять после проведения уборки эффекта скольжения, не должны портить натуральную поверхность (ее внешний вид), а также должны понижать степень проникновения загрязнений в покрытие; все используемые средства не должны оставлять полос, мутных пятен; все используемые средства должны быть безопасны для защитных пленок чувствительных поверхностей; все используемые средства должны быть гипоаллергенны; все используемые средства должны соответствовать экологическим требованиям страны производителя и экологическим требованиям РФ; все используемые средства должны быть совместимы и не вызывать реакции при их взаимодействии.</w:t>
      </w:r>
    </w:p>
    <w:p w14:paraId="14009FA2" w14:textId="77777777" w:rsidR="00530D3B" w:rsidRPr="00D6757C" w:rsidRDefault="00530D3B" w:rsidP="00530D3B">
      <w:pPr>
        <w:tabs>
          <w:tab w:val="left" w:pos="993"/>
        </w:tabs>
        <w:spacing w:after="0" w:line="240" w:lineRule="atLeast"/>
        <w:ind w:firstLine="567"/>
        <w:contextualSpacing/>
        <w:rPr>
          <w:sz w:val="22"/>
          <w:szCs w:val="22"/>
        </w:rPr>
      </w:pPr>
      <w:r w:rsidRPr="00D6757C">
        <w:rPr>
          <w:sz w:val="22"/>
          <w:szCs w:val="22"/>
        </w:rPr>
        <w:t>11.6. Исполнитель обязан использовать специальные средства для удаления проблемных следов (фломастеры, шариковая ручка, карандаш и пр.); средства по удалению пыли, отпечатков пальцев, жирных и грязных пятен с интерьерной мебели, непокрытой лаком (средства не должны наносить вреда поверхности такой мебели).</w:t>
      </w:r>
    </w:p>
    <w:p w14:paraId="76F8CCFC" w14:textId="77777777" w:rsidR="00530D3B" w:rsidRPr="00D6757C" w:rsidRDefault="00530D3B" w:rsidP="00530D3B">
      <w:pPr>
        <w:spacing w:after="0" w:line="240" w:lineRule="atLeast"/>
        <w:rPr>
          <w:b/>
          <w:color w:val="FF0000"/>
          <w:sz w:val="22"/>
          <w:szCs w:val="22"/>
        </w:rPr>
      </w:pPr>
    </w:p>
    <w:p w14:paraId="41DCD629" w14:textId="77777777" w:rsidR="00530D3B" w:rsidRPr="00D6757C" w:rsidRDefault="00530D3B" w:rsidP="00530D3B">
      <w:pPr>
        <w:tabs>
          <w:tab w:val="left" w:pos="993"/>
        </w:tabs>
        <w:spacing w:after="0" w:line="240" w:lineRule="atLeast"/>
        <w:ind w:firstLine="709"/>
        <w:contextualSpacing/>
        <w:rPr>
          <w:b/>
          <w:color w:val="000000" w:themeColor="text1"/>
          <w:sz w:val="22"/>
          <w:szCs w:val="22"/>
        </w:rPr>
      </w:pPr>
      <w:r w:rsidRPr="00D6757C">
        <w:rPr>
          <w:b/>
          <w:color w:val="000000" w:themeColor="text1"/>
          <w:sz w:val="22"/>
          <w:szCs w:val="22"/>
        </w:rPr>
        <w:lastRenderedPageBreak/>
        <w:t xml:space="preserve"> 12. ТРЕБОВАНИЯ ПО УБОРКЕ ИСПОЛНИТЕЛЕМ ПРИЛЕГАЮЩИХ ТЕРРИТОРИЙ</w:t>
      </w:r>
    </w:p>
    <w:p w14:paraId="5010AB0D" w14:textId="77777777" w:rsidR="00530D3B" w:rsidRPr="00D6757C" w:rsidRDefault="00530D3B" w:rsidP="00530D3B">
      <w:pPr>
        <w:tabs>
          <w:tab w:val="left" w:pos="993"/>
        </w:tabs>
        <w:spacing w:after="0" w:line="240" w:lineRule="atLeast"/>
        <w:ind w:firstLine="709"/>
        <w:contextualSpacing/>
        <w:rPr>
          <w:b/>
          <w:color w:val="000000" w:themeColor="text1"/>
          <w:sz w:val="22"/>
          <w:szCs w:val="22"/>
        </w:rPr>
      </w:pPr>
    </w:p>
    <w:p w14:paraId="2A7EE87E" w14:textId="77777777" w:rsidR="00530D3B" w:rsidRPr="00D6757C" w:rsidRDefault="00530D3B" w:rsidP="00530D3B">
      <w:pPr>
        <w:tabs>
          <w:tab w:val="left" w:pos="14570"/>
        </w:tabs>
        <w:spacing w:after="0" w:line="240" w:lineRule="atLeast"/>
        <w:rPr>
          <w:color w:val="000000" w:themeColor="text1"/>
          <w:sz w:val="22"/>
          <w:szCs w:val="22"/>
        </w:rPr>
      </w:pPr>
      <w:r w:rsidRPr="00D6757C">
        <w:rPr>
          <w:color w:val="000000" w:themeColor="text1"/>
          <w:sz w:val="22"/>
          <w:szCs w:val="22"/>
        </w:rPr>
        <w:t xml:space="preserve">        12.1. Комплексная уборка включает в себя уборку Исполнителем прилегающих к зданиям и сооружениям территорий в осенне-зимний период (ОЗП) и весенне-летний период (ВЛП) в соответствии общими сведениями, согласно таблице № 5.</w:t>
      </w:r>
    </w:p>
    <w:p w14:paraId="61A9EA49" w14:textId="77777777" w:rsidR="00530D3B" w:rsidRPr="00D6757C" w:rsidRDefault="00530D3B" w:rsidP="00530D3B">
      <w:pPr>
        <w:tabs>
          <w:tab w:val="left" w:pos="14570"/>
        </w:tabs>
        <w:spacing w:after="0" w:line="240" w:lineRule="atLeast"/>
        <w:rPr>
          <w:color w:val="000000" w:themeColor="text1"/>
          <w:sz w:val="22"/>
          <w:szCs w:val="22"/>
        </w:rPr>
      </w:pPr>
    </w:p>
    <w:p w14:paraId="4E8DDB6B" w14:textId="77777777" w:rsidR="00530D3B" w:rsidRPr="00D6757C" w:rsidRDefault="00530D3B" w:rsidP="00530D3B">
      <w:pPr>
        <w:tabs>
          <w:tab w:val="left" w:pos="14570"/>
        </w:tabs>
        <w:spacing w:after="0" w:line="240" w:lineRule="atLeast"/>
        <w:jc w:val="center"/>
        <w:rPr>
          <w:b/>
          <w:color w:val="000000" w:themeColor="text1"/>
          <w:sz w:val="22"/>
          <w:szCs w:val="22"/>
        </w:rPr>
      </w:pPr>
      <w:r w:rsidRPr="00D6757C">
        <w:rPr>
          <w:b/>
          <w:color w:val="000000" w:themeColor="text1"/>
          <w:sz w:val="22"/>
          <w:szCs w:val="22"/>
        </w:rPr>
        <w:t>Таблица № 5. Общие сведения по уборке прилегающих территорий в ОЗП и ВЛП</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9"/>
        <w:gridCol w:w="1375"/>
        <w:gridCol w:w="1885"/>
        <w:gridCol w:w="1135"/>
        <w:gridCol w:w="1701"/>
        <w:gridCol w:w="1701"/>
      </w:tblGrid>
      <w:tr w:rsidR="00530D3B" w:rsidRPr="00D6757C" w14:paraId="4A9257A6" w14:textId="77777777" w:rsidTr="00FC2D96">
        <w:tc>
          <w:tcPr>
            <w:tcW w:w="567" w:type="dxa"/>
            <w:shd w:val="clear" w:color="auto" w:fill="auto"/>
          </w:tcPr>
          <w:p w14:paraId="33277D1A" w14:textId="77777777" w:rsidR="00530D3B" w:rsidRPr="00D6757C" w:rsidRDefault="00530D3B" w:rsidP="00FC2D96">
            <w:pPr>
              <w:tabs>
                <w:tab w:val="left" w:pos="14570"/>
              </w:tabs>
              <w:spacing w:after="0" w:line="240" w:lineRule="atLeast"/>
              <w:rPr>
                <w:b/>
                <w:color w:val="000000" w:themeColor="text1"/>
                <w:sz w:val="22"/>
                <w:szCs w:val="22"/>
              </w:rPr>
            </w:pPr>
            <w:r w:rsidRPr="00D6757C">
              <w:rPr>
                <w:b/>
                <w:color w:val="000000" w:themeColor="text1"/>
                <w:sz w:val="22"/>
                <w:szCs w:val="22"/>
              </w:rPr>
              <w:t>№ п/п</w:t>
            </w:r>
          </w:p>
        </w:tc>
        <w:tc>
          <w:tcPr>
            <w:tcW w:w="1559" w:type="dxa"/>
            <w:shd w:val="clear" w:color="auto" w:fill="auto"/>
          </w:tcPr>
          <w:p w14:paraId="0CF71123" w14:textId="77777777" w:rsidR="00530D3B" w:rsidRPr="00D6757C" w:rsidRDefault="00530D3B" w:rsidP="00FC2D96">
            <w:pPr>
              <w:tabs>
                <w:tab w:val="left" w:pos="14570"/>
              </w:tabs>
              <w:spacing w:after="0" w:line="240" w:lineRule="atLeast"/>
              <w:rPr>
                <w:b/>
                <w:color w:val="000000" w:themeColor="text1"/>
                <w:sz w:val="22"/>
                <w:szCs w:val="22"/>
              </w:rPr>
            </w:pPr>
            <w:r w:rsidRPr="00D6757C">
              <w:rPr>
                <w:b/>
                <w:color w:val="000000" w:themeColor="text1"/>
                <w:sz w:val="22"/>
                <w:szCs w:val="22"/>
              </w:rPr>
              <w:t>Наименование объекта</w:t>
            </w:r>
          </w:p>
        </w:tc>
        <w:tc>
          <w:tcPr>
            <w:tcW w:w="1375" w:type="dxa"/>
            <w:shd w:val="clear" w:color="auto" w:fill="auto"/>
          </w:tcPr>
          <w:p w14:paraId="7D591226" w14:textId="77777777" w:rsidR="00530D3B" w:rsidRPr="00D6757C" w:rsidRDefault="00530D3B" w:rsidP="00FC2D96">
            <w:pPr>
              <w:tabs>
                <w:tab w:val="left" w:pos="14570"/>
              </w:tabs>
              <w:spacing w:after="0" w:line="240" w:lineRule="atLeast"/>
              <w:jc w:val="center"/>
              <w:rPr>
                <w:b/>
                <w:color w:val="000000" w:themeColor="text1"/>
                <w:sz w:val="22"/>
                <w:szCs w:val="22"/>
              </w:rPr>
            </w:pPr>
            <w:r w:rsidRPr="00D6757C">
              <w:rPr>
                <w:b/>
                <w:color w:val="000000" w:themeColor="text1"/>
                <w:sz w:val="22"/>
                <w:szCs w:val="22"/>
              </w:rPr>
              <w:t>Адрес</w:t>
            </w:r>
          </w:p>
        </w:tc>
        <w:tc>
          <w:tcPr>
            <w:tcW w:w="1885" w:type="dxa"/>
            <w:shd w:val="clear" w:color="auto" w:fill="auto"/>
          </w:tcPr>
          <w:p w14:paraId="5D1A42F9" w14:textId="77777777" w:rsidR="00530D3B" w:rsidRPr="00D6757C" w:rsidRDefault="00530D3B" w:rsidP="00FC2D96">
            <w:pPr>
              <w:tabs>
                <w:tab w:val="left" w:pos="14570"/>
              </w:tabs>
              <w:spacing w:after="0" w:line="240" w:lineRule="atLeast"/>
              <w:jc w:val="center"/>
              <w:rPr>
                <w:b/>
                <w:color w:val="000000" w:themeColor="text1"/>
                <w:sz w:val="22"/>
                <w:szCs w:val="22"/>
              </w:rPr>
            </w:pPr>
            <w:r w:rsidRPr="00D6757C">
              <w:rPr>
                <w:b/>
                <w:color w:val="000000" w:themeColor="text1"/>
                <w:sz w:val="22"/>
                <w:szCs w:val="22"/>
              </w:rPr>
              <w:t>Здание, описание территории</w:t>
            </w:r>
          </w:p>
        </w:tc>
        <w:tc>
          <w:tcPr>
            <w:tcW w:w="1135" w:type="dxa"/>
            <w:shd w:val="clear" w:color="auto" w:fill="auto"/>
          </w:tcPr>
          <w:p w14:paraId="53883E5F" w14:textId="77777777" w:rsidR="00530D3B" w:rsidRPr="00D6757C" w:rsidRDefault="00530D3B" w:rsidP="00FC2D96">
            <w:pPr>
              <w:tabs>
                <w:tab w:val="left" w:pos="14570"/>
              </w:tabs>
              <w:spacing w:after="0" w:line="240" w:lineRule="atLeast"/>
              <w:rPr>
                <w:b/>
                <w:color w:val="000000" w:themeColor="text1"/>
                <w:sz w:val="22"/>
                <w:szCs w:val="22"/>
              </w:rPr>
            </w:pPr>
            <w:r w:rsidRPr="00D6757C">
              <w:rPr>
                <w:b/>
                <w:color w:val="000000" w:themeColor="text1"/>
                <w:sz w:val="22"/>
                <w:szCs w:val="22"/>
              </w:rPr>
              <w:t>Убираемая площадь</w:t>
            </w:r>
          </w:p>
        </w:tc>
        <w:tc>
          <w:tcPr>
            <w:tcW w:w="1701" w:type="dxa"/>
            <w:shd w:val="clear" w:color="auto" w:fill="auto"/>
          </w:tcPr>
          <w:p w14:paraId="2CCD9C47" w14:textId="77777777" w:rsidR="00530D3B" w:rsidRPr="00D6757C" w:rsidRDefault="00530D3B" w:rsidP="00FC2D96">
            <w:pPr>
              <w:tabs>
                <w:tab w:val="left" w:pos="14570"/>
              </w:tabs>
              <w:spacing w:after="0" w:line="240" w:lineRule="atLeast"/>
              <w:jc w:val="center"/>
              <w:rPr>
                <w:b/>
                <w:color w:val="000000" w:themeColor="text1"/>
                <w:sz w:val="22"/>
                <w:szCs w:val="22"/>
              </w:rPr>
            </w:pPr>
            <w:r w:rsidRPr="00D6757C">
              <w:rPr>
                <w:b/>
                <w:color w:val="000000" w:themeColor="text1"/>
                <w:sz w:val="22"/>
                <w:szCs w:val="22"/>
              </w:rPr>
              <w:t>Вид уборки, периодичность</w:t>
            </w:r>
          </w:p>
        </w:tc>
        <w:tc>
          <w:tcPr>
            <w:tcW w:w="1701" w:type="dxa"/>
            <w:shd w:val="clear" w:color="auto" w:fill="auto"/>
          </w:tcPr>
          <w:p w14:paraId="66F11A7F" w14:textId="77777777" w:rsidR="00530D3B" w:rsidRPr="00D6757C" w:rsidRDefault="00530D3B" w:rsidP="00FC2D96">
            <w:pPr>
              <w:tabs>
                <w:tab w:val="left" w:pos="14570"/>
              </w:tabs>
              <w:spacing w:after="0" w:line="240" w:lineRule="atLeast"/>
              <w:rPr>
                <w:b/>
                <w:color w:val="000000" w:themeColor="text1"/>
                <w:sz w:val="22"/>
                <w:szCs w:val="22"/>
              </w:rPr>
            </w:pPr>
            <w:r w:rsidRPr="00D6757C">
              <w:rPr>
                <w:b/>
                <w:color w:val="000000" w:themeColor="text1"/>
                <w:sz w:val="22"/>
                <w:szCs w:val="22"/>
              </w:rPr>
              <w:t>Примечание</w:t>
            </w:r>
          </w:p>
        </w:tc>
      </w:tr>
      <w:tr w:rsidR="00530D3B" w:rsidRPr="00D6757C" w14:paraId="0DE7695B" w14:textId="77777777" w:rsidTr="00FC2D96">
        <w:tc>
          <w:tcPr>
            <w:tcW w:w="567" w:type="dxa"/>
            <w:shd w:val="clear" w:color="auto" w:fill="auto"/>
          </w:tcPr>
          <w:p w14:paraId="6B394927" w14:textId="77777777" w:rsidR="00530D3B" w:rsidRPr="00D6757C" w:rsidRDefault="00530D3B" w:rsidP="00FC2D96">
            <w:pPr>
              <w:tabs>
                <w:tab w:val="left" w:pos="14570"/>
              </w:tabs>
              <w:spacing w:after="0" w:line="240" w:lineRule="atLeast"/>
              <w:rPr>
                <w:color w:val="000000" w:themeColor="text1"/>
                <w:sz w:val="22"/>
                <w:szCs w:val="22"/>
              </w:rPr>
            </w:pPr>
            <w:r w:rsidRPr="00D6757C">
              <w:rPr>
                <w:color w:val="000000" w:themeColor="text1"/>
                <w:sz w:val="22"/>
                <w:szCs w:val="22"/>
              </w:rPr>
              <w:t>1.</w:t>
            </w:r>
          </w:p>
        </w:tc>
        <w:tc>
          <w:tcPr>
            <w:tcW w:w="1559" w:type="dxa"/>
            <w:shd w:val="clear" w:color="auto" w:fill="auto"/>
          </w:tcPr>
          <w:p w14:paraId="0FB852CF" w14:textId="77777777" w:rsidR="00530D3B" w:rsidRPr="00D6757C" w:rsidRDefault="00530D3B" w:rsidP="00FC2D96">
            <w:pPr>
              <w:tabs>
                <w:tab w:val="left" w:pos="14570"/>
              </w:tabs>
              <w:spacing w:after="0" w:line="240" w:lineRule="atLeast"/>
              <w:rPr>
                <w:color w:val="000000" w:themeColor="text1"/>
                <w:sz w:val="22"/>
                <w:szCs w:val="22"/>
              </w:rPr>
            </w:pPr>
            <w:r w:rsidRPr="00D6757C">
              <w:rPr>
                <w:color w:val="000000" w:themeColor="text1"/>
                <w:sz w:val="22"/>
                <w:szCs w:val="22"/>
              </w:rPr>
              <w:t>Профилакторий № 2</w:t>
            </w:r>
          </w:p>
        </w:tc>
        <w:tc>
          <w:tcPr>
            <w:tcW w:w="1375" w:type="dxa"/>
            <w:shd w:val="clear" w:color="auto" w:fill="auto"/>
          </w:tcPr>
          <w:p w14:paraId="2D4D8992" w14:textId="77777777" w:rsidR="00530D3B" w:rsidRPr="00D6757C" w:rsidRDefault="00530D3B" w:rsidP="00FC2D96">
            <w:pPr>
              <w:tabs>
                <w:tab w:val="left" w:pos="14570"/>
              </w:tabs>
              <w:spacing w:after="0" w:line="240" w:lineRule="atLeast"/>
              <w:rPr>
                <w:color w:val="000000" w:themeColor="text1"/>
                <w:sz w:val="22"/>
                <w:szCs w:val="22"/>
              </w:rPr>
            </w:pPr>
            <w:r w:rsidRPr="00D6757C">
              <w:rPr>
                <w:color w:val="000000" w:themeColor="text1"/>
                <w:sz w:val="22"/>
                <w:szCs w:val="22"/>
              </w:rPr>
              <w:t>г. Сургут, ул. Аэрофлотская 47</w:t>
            </w:r>
          </w:p>
        </w:tc>
        <w:tc>
          <w:tcPr>
            <w:tcW w:w="1885" w:type="dxa"/>
            <w:shd w:val="clear" w:color="auto" w:fill="auto"/>
          </w:tcPr>
          <w:p w14:paraId="12A36CA0" w14:textId="5589C2AC" w:rsidR="00530D3B" w:rsidRPr="00D6757C" w:rsidRDefault="00530D3B" w:rsidP="008E42D9">
            <w:pPr>
              <w:tabs>
                <w:tab w:val="left" w:pos="14570"/>
              </w:tabs>
              <w:spacing w:after="0" w:line="240" w:lineRule="atLeast"/>
              <w:rPr>
                <w:color w:val="000000" w:themeColor="text1"/>
                <w:sz w:val="22"/>
                <w:szCs w:val="22"/>
              </w:rPr>
            </w:pPr>
            <w:r w:rsidRPr="00D6757C">
              <w:rPr>
                <w:color w:val="000000" w:themeColor="text1"/>
                <w:sz w:val="22"/>
                <w:szCs w:val="22"/>
              </w:rPr>
              <w:t>5-ти этажное здание, прилегающая территория, шлагбаум, пешеходные дорожки, зелёная зона, газоны, клумбы, крылечки (</w:t>
            </w:r>
            <w:r w:rsidR="008E42D9" w:rsidRPr="00D6757C">
              <w:rPr>
                <w:color w:val="000000" w:themeColor="text1"/>
                <w:sz w:val="22"/>
                <w:szCs w:val="22"/>
              </w:rPr>
              <w:t>3</w:t>
            </w:r>
            <w:r w:rsidRPr="00D6757C">
              <w:rPr>
                <w:color w:val="000000" w:themeColor="text1"/>
                <w:sz w:val="22"/>
                <w:szCs w:val="22"/>
              </w:rPr>
              <w:t xml:space="preserve"> шт.)</w:t>
            </w:r>
          </w:p>
        </w:tc>
        <w:tc>
          <w:tcPr>
            <w:tcW w:w="1135" w:type="dxa"/>
            <w:shd w:val="clear" w:color="auto" w:fill="auto"/>
          </w:tcPr>
          <w:p w14:paraId="228AEDA6" w14:textId="77777777" w:rsidR="00530D3B" w:rsidRPr="00D6757C" w:rsidRDefault="00530D3B" w:rsidP="00FC2D96">
            <w:pPr>
              <w:tabs>
                <w:tab w:val="left" w:pos="14570"/>
              </w:tabs>
              <w:spacing w:after="0" w:line="240" w:lineRule="atLeast"/>
              <w:rPr>
                <w:color w:val="000000" w:themeColor="text1"/>
                <w:sz w:val="22"/>
                <w:szCs w:val="22"/>
              </w:rPr>
            </w:pPr>
            <w:r w:rsidRPr="00D6757C">
              <w:rPr>
                <w:color w:val="000000" w:themeColor="text1"/>
                <w:sz w:val="22"/>
                <w:szCs w:val="22"/>
              </w:rPr>
              <w:t>3.196,00 кв. м</w:t>
            </w:r>
          </w:p>
        </w:tc>
        <w:tc>
          <w:tcPr>
            <w:tcW w:w="1701" w:type="dxa"/>
            <w:shd w:val="clear" w:color="auto" w:fill="auto"/>
          </w:tcPr>
          <w:p w14:paraId="46CBC3A2" w14:textId="77777777" w:rsidR="00530D3B" w:rsidRPr="00D6757C" w:rsidRDefault="00530D3B" w:rsidP="00FC2D96">
            <w:pPr>
              <w:tabs>
                <w:tab w:val="left" w:pos="14570"/>
              </w:tabs>
              <w:spacing w:after="0" w:line="240" w:lineRule="atLeast"/>
              <w:rPr>
                <w:color w:val="000000" w:themeColor="text1"/>
                <w:sz w:val="22"/>
                <w:szCs w:val="22"/>
              </w:rPr>
            </w:pPr>
            <w:r w:rsidRPr="00D6757C">
              <w:rPr>
                <w:color w:val="000000" w:themeColor="text1"/>
                <w:sz w:val="22"/>
                <w:szCs w:val="22"/>
              </w:rPr>
              <w:t>Очистка от снега, от мусора – крылечек, бордюров, тротуаров, мусорных баков, покраска бордюров, очистка газонов, полив цветов, очистка зелёной зоны и др.</w:t>
            </w:r>
          </w:p>
          <w:p w14:paraId="121CFEE3" w14:textId="77777777" w:rsidR="00530D3B" w:rsidRPr="00D6757C" w:rsidRDefault="00530D3B" w:rsidP="00FC2D96">
            <w:pPr>
              <w:tabs>
                <w:tab w:val="left" w:pos="14570"/>
              </w:tabs>
              <w:spacing w:after="0" w:line="240" w:lineRule="atLeast"/>
              <w:rPr>
                <w:color w:val="000000" w:themeColor="text1"/>
                <w:sz w:val="22"/>
                <w:szCs w:val="22"/>
                <w:u w:val="single"/>
              </w:rPr>
            </w:pPr>
            <w:r w:rsidRPr="00D6757C">
              <w:rPr>
                <w:color w:val="000000" w:themeColor="text1"/>
                <w:sz w:val="22"/>
                <w:szCs w:val="22"/>
                <w:u w:val="single"/>
              </w:rPr>
              <w:t>(полный перечень и периодичность согласно п. 12.2 и 12.3 настоящего Технического задания)</w:t>
            </w:r>
          </w:p>
        </w:tc>
        <w:tc>
          <w:tcPr>
            <w:tcW w:w="1701" w:type="dxa"/>
            <w:shd w:val="clear" w:color="auto" w:fill="auto"/>
          </w:tcPr>
          <w:p w14:paraId="7D6B068E" w14:textId="77777777" w:rsidR="00530D3B" w:rsidRPr="00D6757C" w:rsidRDefault="00530D3B" w:rsidP="00FC2D96">
            <w:pPr>
              <w:tabs>
                <w:tab w:val="left" w:pos="14570"/>
              </w:tabs>
              <w:spacing w:after="0" w:line="240" w:lineRule="atLeast"/>
              <w:rPr>
                <w:color w:val="000000" w:themeColor="text1"/>
                <w:sz w:val="22"/>
                <w:szCs w:val="22"/>
              </w:rPr>
            </w:pPr>
            <w:r w:rsidRPr="00D6757C">
              <w:rPr>
                <w:color w:val="000000" w:themeColor="text1"/>
                <w:sz w:val="22"/>
                <w:szCs w:val="22"/>
              </w:rPr>
              <w:t xml:space="preserve">При не благоприятных погодных условиях, посыпка дорожек и тротуаров песком (в зимний период) </w:t>
            </w:r>
          </w:p>
        </w:tc>
      </w:tr>
    </w:tbl>
    <w:p w14:paraId="01C16D9A" w14:textId="77777777" w:rsidR="00530D3B" w:rsidRPr="00D6757C" w:rsidRDefault="00530D3B" w:rsidP="00530D3B">
      <w:pPr>
        <w:spacing w:after="0" w:line="240" w:lineRule="atLeast"/>
        <w:rPr>
          <w:b/>
          <w:color w:val="000000" w:themeColor="text1"/>
          <w:sz w:val="22"/>
          <w:szCs w:val="22"/>
        </w:rPr>
      </w:pPr>
    </w:p>
    <w:p w14:paraId="7496607E" w14:textId="6DE86BD3" w:rsidR="00530D3B" w:rsidRPr="00D6757C" w:rsidRDefault="00530D3B" w:rsidP="00530D3B">
      <w:pPr>
        <w:spacing w:after="0" w:line="240" w:lineRule="atLeast"/>
        <w:rPr>
          <w:b/>
          <w:color w:val="000000" w:themeColor="text1"/>
          <w:sz w:val="22"/>
          <w:szCs w:val="22"/>
        </w:rPr>
      </w:pPr>
      <w:r w:rsidRPr="00D6757C">
        <w:rPr>
          <w:b/>
          <w:color w:val="000000" w:themeColor="text1"/>
          <w:sz w:val="22"/>
          <w:szCs w:val="22"/>
        </w:rPr>
        <w:t xml:space="preserve">12.2. Содержание и уборка прилегающих территорий в летний период (в период ориентировочно с мая по сентябрь включительно) включает в себя </w:t>
      </w:r>
      <w:r w:rsidR="00C1064C" w:rsidRPr="00D6757C">
        <w:rPr>
          <w:color w:val="000000" w:themeColor="text1"/>
          <w:sz w:val="22"/>
          <w:szCs w:val="22"/>
        </w:rPr>
        <w:t xml:space="preserve">оказание </w:t>
      </w:r>
      <w:r w:rsidRPr="00D6757C">
        <w:rPr>
          <w:color w:val="000000" w:themeColor="text1"/>
          <w:sz w:val="22"/>
          <w:szCs w:val="22"/>
        </w:rPr>
        <w:t xml:space="preserve">услуг Исполнителем </w:t>
      </w:r>
      <w:r w:rsidRPr="00D6757C">
        <w:rPr>
          <w:b/>
          <w:color w:val="000000" w:themeColor="text1"/>
          <w:sz w:val="22"/>
          <w:szCs w:val="22"/>
        </w:rPr>
        <w:t>в соответствии с Таблицей № 6 по участкам, указанным в Таблице № 5.</w:t>
      </w:r>
    </w:p>
    <w:p w14:paraId="4800C0C7" w14:textId="77777777" w:rsidR="00530D3B" w:rsidRPr="00D6757C" w:rsidRDefault="00530D3B" w:rsidP="00530D3B">
      <w:pPr>
        <w:spacing w:after="0" w:line="240" w:lineRule="atLeast"/>
        <w:rPr>
          <w:color w:val="000000" w:themeColor="text1"/>
          <w:sz w:val="22"/>
          <w:szCs w:val="22"/>
        </w:rPr>
      </w:pPr>
    </w:p>
    <w:p w14:paraId="5FF07E90" w14:textId="51D0869D" w:rsidR="00530D3B" w:rsidRPr="00D6757C" w:rsidRDefault="00530D3B" w:rsidP="00530D3B">
      <w:pPr>
        <w:spacing w:after="0" w:line="240" w:lineRule="atLeast"/>
        <w:jc w:val="center"/>
        <w:rPr>
          <w:b/>
          <w:color w:val="000000" w:themeColor="text1"/>
          <w:sz w:val="22"/>
          <w:szCs w:val="22"/>
        </w:rPr>
      </w:pPr>
      <w:r w:rsidRPr="00D6757C">
        <w:rPr>
          <w:b/>
          <w:color w:val="000000" w:themeColor="text1"/>
          <w:sz w:val="22"/>
          <w:szCs w:val="22"/>
        </w:rPr>
        <w:t xml:space="preserve">Таблица № 6. Виды и периодичность оказания услуг (летний период).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5382"/>
        <w:gridCol w:w="4536"/>
      </w:tblGrid>
      <w:tr w:rsidR="00530D3B" w:rsidRPr="00D6757C" w14:paraId="52ED3961" w14:textId="77777777" w:rsidTr="00FC2D96">
        <w:tc>
          <w:tcPr>
            <w:tcW w:w="57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344636"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 п/п</w:t>
            </w:r>
          </w:p>
        </w:tc>
        <w:tc>
          <w:tcPr>
            <w:tcW w:w="538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764EAB" w14:textId="11EFF3ED"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 xml:space="preserve">Виды </w:t>
            </w:r>
            <w:r w:rsidR="001C7764" w:rsidRPr="00D6757C">
              <w:rPr>
                <w:b/>
                <w:color w:val="000000" w:themeColor="text1"/>
                <w:sz w:val="22"/>
                <w:szCs w:val="22"/>
              </w:rPr>
              <w:t>услуг</w:t>
            </w:r>
            <w:r w:rsidRPr="00D6757C">
              <w:rPr>
                <w:b/>
                <w:color w:val="000000" w:themeColor="text1"/>
                <w:sz w:val="22"/>
                <w:szCs w:val="22"/>
              </w:rPr>
              <w:t xml:space="preserve"> (летний период)</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B4FA24" w14:textId="77777777"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Периодичность</w:t>
            </w:r>
          </w:p>
        </w:tc>
      </w:tr>
      <w:tr w:rsidR="00530D3B" w:rsidRPr="00D6757C" w14:paraId="4F2606C1" w14:textId="77777777" w:rsidTr="00FC2D96">
        <w:tc>
          <w:tcPr>
            <w:tcW w:w="573" w:type="dxa"/>
            <w:tcBorders>
              <w:top w:val="single" w:sz="4" w:space="0" w:color="auto"/>
              <w:left w:val="single" w:sz="4" w:space="0" w:color="auto"/>
              <w:bottom w:val="single" w:sz="4" w:space="0" w:color="auto"/>
              <w:right w:val="single" w:sz="4" w:space="0" w:color="auto"/>
            </w:tcBorders>
          </w:tcPr>
          <w:p w14:paraId="71BF1347"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w:t>
            </w:r>
          </w:p>
        </w:tc>
        <w:tc>
          <w:tcPr>
            <w:tcW w:w="5382" w:type="dxa"/>
            <w:tcBorders>
              <w:top w:val="single" w:sz="4" w:space="0" w:color="auto"/>
              <w:left w:val="single" w:sz="4" w:space="0" w:color="auto"/>
              <w:bottom w:val="single" w:sz="4" w:space="0" w:color="auto"/>
              <w:right w:val="single" w:sz="4" w:space="0" w:color="auto"/>
            </w:tcBorders>
          </w:tcPr>
          <w:p w14:paraId="4A539137"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 xml:space="preserve"> Уборка от песка, мусора и сорной растительности тротуаров, крылечек и пешеходных дорожек</w:t>
            </w:r>
          </w:p>
        </w:tc>
        <w:tc>
          <w:tcPr>
            <w:tcW w:w="4536" w:type="dxa"/>
            <w:tcBorders>
              <w:top w:val="single" w:sz="4" w:space="0" w:color="auto"/>
              <w:left w:val="single" w:sz="4" w:space="0" w:color="auto"/>
              <w:bottom w:val="single" w:sz="4" w:space="0" w:color="auto"/>
              <w:right w:val="single" w:sz="4" w:space="0" w:color="auto"/>
            </w:tcBorders>
          </w:tcPr>
          <w:p w14:paraId="02F6BFBA" w14:textId="7001C1F1"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 с 06.00 час до 16.00 час</w:t>
            </w:r>
          </w:p>
        </w:tc>
      </w:tr>
      <w:tr w:rsidR="00530D3B" w:rsidRPr="00D6757C" w14:paraId="705DA5AD" w14:textId="77777777" w:rsidTr="00FC2D96">
        <w:tc>
          <w:tcPr>
            <w:tcW w:w="573" w:type="dxa"/>
            <w:tcBorders>
              <w:top w:val="single" w:sz="4" w:space="0" w:color="auto"/>
              <w:left w:val="single" w:sz="4" w:space="0" w:color="auto"/>
              <w:bottom w:val="single" w:sz="4" w:space="0" w:color="auto"/>
              <w:right w:val="single" w:sz="4" w:space="0" w:color="auto"/>
            </w:tcBorders>
          </w:tcPr>
          <w:p w14:paraId="00DDFF3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w:t>
            </w:r>
          </w:p>
        </w:tc>
        <w:tc>
          <w:tcPr>
            <w:tcW w:w="5382" w:type="dxa"/>
            <w:tcBorders>
              <w:top w:val="single" w:sz="4" w:space="0" w:color="auto"/>
              <w:left w:val="single" w:sz="4" w:space="0" w:color="auto"/>
              <w:bottom w:val="single" w:sz="4" w:space="0" w:color="auto"/>
              <w:right w:val="single" w:sz="4" w:space="0" w:color="auto"/>
            </w:tcBorders>
          </w:tcPr>
          <w:p w14:paraId="5F93ECEA"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 xml:space="preserve"> Уборка площадок под контейнеры для отходов, территории в местах установки баков под мусор (отходы), определенных Заказчиком</w:t>
            </w:r>
          </w:p>
        </w:tc>
        <w:tc>
          <w:tcPr>
            <w:tcW w:w="4536" w:type="dxa"/>
            <w:tcBorders>
              <w:top w:val="single" w:sz="4" w:space="0" w:color="auto"/>
              <w:left w:val="single" w:sz="4" w:space="0" w:color="auto"/>
              <w:bottom w:val="single" w:sz="4" w:space="0" w:color="auto"/>
              <w:right w:val="single" w:sz="4" w:space="0" w:color="auto"/>
            </w:tcBorders>
          </w:tcPr>
          <w:p w14:paraId="48F4BF59" w14:textId="0E7A3536"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 с 06.00 час до 16.00 час</w:t>
            </w:r>
          </w:p>
        </w:tc>
      </w:tr>
      <w:tr w:rsidR="00530D3B" w:rsidRPr="00D6757C" w14:paraId="71E65FA6" w14:textId="77777777" w:rsidTr="00FC2D96">
        <w:tc>
          <w:tcPr>
            <w:tcW w:w="573" w:type="dxa"/>
            <w:tcBorders>
              <w:top w:val="single" w:sz="4" w:space="0" w:color="auto"/>
              <w:left w:val="single" w:sz="4" w:space="0" w:color="auto"/>
              <w:bottom w:val="single" w:sz="4" w:space="0" w:color="auto"/>
              <w:right w:val="single" w:sz="4" w:space="0" w:color="auto"/>
            </w:tcBorders>
          </w:tcPr>
          <w:p w14:paraId="53A9D0B6"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w:t>
            </w:r>
          </w:p>
        </w:tc>
        <w:tc>
          <w:tcPr>
            <w:tcW w:w="5382" w:type="dxa"/>
            <w:tcBorders>
              <w:top w:val="single" w:sz="4" w:space="0" w:color="auto"/>
              <w:left w:val="single" w:sz="4" w:space="0" w:color="auto"/>
              <w:bottom w:val="single" w:sz="4" w:space="0" w:color="auto"/>
              <w:right w:val="single" w:sz="4" w:space="0" w:color="auto"/>
            </w:tcBorders>
          </w:tcPr>
          <w:p w14:paraId="34B8C17E"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 xml:space="preserve"> Уборка прилегающей зеленой зоны от мусора, вынос мусора</w:t>
            </w:r>
          </w:p>
        </w:tc>
        <w:tc>
          <w:tcPr>
            <w:tcW w:w="4536" w:type="dxa"/>
            <w:tcBorders>
              <w:top w:val="single" w:sz="4" w:space="0" w:color="auto"/>
              <w:left w:val="single" w:sz="4" w:space="0" w:color="auto"/>
              <w:bottom w:val="single" w:sz="4" w:space="0" w:color="auto"/>
              <w:right w:val="single" w:sz="4" w:space="0" w:color="auto"/>
            </w:tcBorders>
          </w:tcPr>
          <w:p w14:paraId="2EE3BD6A"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 с 06.00 час до 16.00 час</w:t>
            </w:r>
          </w:p>
        </w:tc>
      </w:tr>
      <w:tr w:rsidR="00530D3B" w:rsidRPr="00D6757C" w14:paraId="64A0BF3E" w14:textId="77777777" w:rsidTr="00FC2D96">
        <w:tc>
          <w:tcPr>
            <w:tcW w:w="573" w:type="dxa"/>
            <w:tcBorders>
              <w:top w:val="single" w:sz="4" w:space="0" w:color="auto"/>
              <w:left w:val="single" w:sz="4" w:space="0" w:color="auto"/>
              <w:bottom w:val="single" w:sz="4" w:space="0" w:color="auto"/>
              <w:right w:val="single" w:sz="4" w:space="0" w:color="auto"/>
            </w:tcBorders>
          </w:tcPr>
          <w:p w14:paraId="2DF062D6"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4.</w:t>
            </w:r>
          </w:p>
        </w:tc>
        <w:tc>
          <w:tcPr>
            <w:tcW w:w="5382" w:type="dxa"/>
            <w:tcBorders>
              <w:top w:val="single" w:sz="4" w:space="0" w:color="auto"/>
              <w:left w:val="single" w:sz="4" w:space="0" w:color="auto"/>
              <w:bottom w:val="single" w:sz="4" w:space="0" w:color="auto"/>
              <w:right w:val="single" w:sz="4" w:space="0" w:color="auto"/>
            </w:tcBorders>
          </w:tcPr>
          <w:p w14:paraId="7A0C6535"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Покраска бордюров, мусорных баков, уличных урн</w:t>
            </w:r>
          </w:p>
        </w:tc>
        <w:tc>
          <w:tcPr>
            <w:tcW w:w="4536" w:type="dxa"/>
            <w:tcBorders>
              <w:top w:val="single" w:sz="4" w:space="0" w:color="auto"/>
              <w:left w:val="single" w:sz="4" w:space="0" w:color="auto"/>
              <w:bottom w:val="single" w:sz="4" w:space="0" w:color="auto"/>
              <w:right w:val="single" w:sz="4" w:space="0" w:color="auto"/>
            </w:tcBorders>
          </w:tcPr>
          <w:p w14:paraId="4893AEA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 раз при подготовке к летнему периоду</w:t>
            </w:r>
          </w:p>
        </w:tc>
      </w:tr>
      <w:tr w:rsidR="00530D3B" w:rsidRPr="00D6757C" w14:paraId="4808D4A9" w14:textId="77777777" w:rsidTr="00FC2D96">
        <w:tc>
          <w:tcPr>
            <w:tcW w:w="573" w:type="dxa"/>
            <w:tcBorders>
              <w:top w:val="single" w:sz="4" w:space="0" w:color="auto"/>
              <w:left w:val="single" w:sz="4" w:space="0" w:color="auto"/>
              <w:bottom w:val="single" w:sz="4" w:space="0" w:color="auto"/>
              <w:right w:val="single" w:sz="4" w:space="0" w:color="auto"/>
            </w:tcBorders>
          </w:tcPr>
          <w:p w14:paraId="05D5A7A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5.</w:t>
            </w:r>
          </w:p>
        </w:tc>
        <w:tc>
          <w:tcPr>
            <w:tcW w:w="5382" w:type="dxa"/>
            <w:tcBorders>
              <w:top w:val="single" w:sz="4" w:space="0" w:color="auto"/>
              <w:left w:val="single" w:sz="4" w:space="0" w:color="auto"/>
              <w:bottom w:val="single" w:sz="4" w:space="0" w:color="auto"/>
              <w:right w:val="single" w:sz="4" w:space="0" w:color="auto"/>
            </w:tcBorders>
          </w:tcPr>
          <w:p w14:paraId="708DB4B7"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Мытье ступеней и площадок</w:t>
            </w:r>
          </w:p>
        </w:tc>
        <w:tc>
          <w:tcPr>
            <w:tcW w:w="4536" w:type="dxa"/>
            <w:tcBorders>
              <w:top w:val="single" w:sz="4" w:space="0" w:color="auto"/>
              <w:left w:val="single" w:sz="4" w:space="0" w:color="auto"/>
              <w:bottom w:val="single" w:sz="4" w:space="0" w:color="auto"/>
              <w:right w:val="single" w:sz="4" w:space="0" w:color="auto"/>
            </w:tcBorders>
          </w:tcPr>
          <w:p w14:paraId="075AC4C6"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 раз в месяц</w:t>
            </w:r>
          </w:p>
          <w:p w14:paraId="403B8FCF" w14:textId="77777777" w:rsidR="00530D3B" w:rsidRPr="00D6757C" w:rsidRDefault="00530D3B" w:rsidP="00FC2D96">
            <w:pPr>
              <w:spacing w:after="0" w:line="240" w:lineRule="atLeast"/>
              <w:jc w:val="center"/>
              <w:rPr>
                <w:color w:val="000000" w:themeColor="text1"/>
                <w:sz w:val="22"/>
                <w:szCs w:val="22"/>
              </w:rPr>
            </w:pPr>
          </w:p>
        </w:tc>
      </w:tr>
      <w:tr w:rsidR="00530D3B" w:rsidRPr="00D6757C" w14:paraId="1A4740C8"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15D336C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6.</w:t>
            </w:r>
          </w:p>
        </w:tc>
        <w:tc>
          <w:tcPr>
            <w:tcW w:w="5382" w:type="dxa"/>
            <w:tcBorders>
              <w:top w:val="single" w:sz="4" w:space="0" w:color="auto"/>
              <w:left w:val="single" w:sz="4" w:space="0" w:color="auto"/>
              <w:bottom w:val="single" w:sz="4" w:space="0" w:color="auto"/>
              <w:right w:val="single" w:sz="4" w:space="0" w:color="auto"/>
            </w:tcBorders>
            <w:hideMark/>
          </w:tcPr>
          <w:p w14:paraId="62E952E6"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Очистка урн от мусора, вынос мусора из урн</w:t>
            </w:r>
          </w:p>
        </w:tc>
        <w:tc>
          <w:tcPr>
            <w:tcW w:w="4536" w:type="dxa"/>
            <w:tcBorders>
              <w:top w:val="single" w:sz="4" w:space="0" w:color="auto"/>
              <w:left w:val="single" w:sz="4" w:space="0" w:color="auto"/>
              <w:bottom w:val="single" w:sz="4" w:space="0" w:color="auto"/>
              <w:right w:val="single" w:sz="4" w:space="0" w:color="auto"/>
            </w:tcBorders>
            <w:hideMark/>
          </w:tcPr>
          <w:p w14:paraId="2C1E1CE5"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 не менее 2-х раз в смену</w:t>
            </w:r>
          </w:p>
        </w:tc>
      </w:tr>
      <w:tr w:rsidR="00530D3B" w:rsidRPr="00D6757C" w14:paraId="3CFCB7A3"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3A8CE5F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7.</w:t>
            </w:r>
          </w:p>
        </w:tc>
        <w:tc>
          <w:tcPr>
            <w:tcW w:w="5382" w:type="dxa"/>
            <w:tcBorders>
              <w:top w:val="single" w:sz="4" w:space="0" w:color="auto"/>
              <w:left w:val="single" w:sz="4" w:space="0" w:color="auto"/>
              <w:bottom w:val="single" w:sz="4" w:space="0" w:color="auto"/>
              <w:right w:val="single" w:sz="4" w:space="0" w:color="auto"/>
            </w:tcBorders>
            <w:hideMark/>
          </w:tcPr>
          <w:p w14:paraId="4A5FF0A1"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Очистка контейнеров от мусора, мойка контейнеров</w:t>
            </w:r>
          </w:p>
        </w:tc>
        <w:tc>
          <w:tcPr>
            <w:tcW w:w="4536" w:type="dxa"/>
            <w:tcBorders>
              <w:top w:val="single" w:sz="4" w:space="0" w:color="auto"/>
              <w:left w:val="single" w:sz="4" w:space="0" w:color="auto"/>
              <w:bottom w:val="single" w:sz="4" w:space="0" w:color="auto"/>
              <w:right w:val="single" w:sz="4" w:space="0" w:color="auto"/>
            </w:tcBorders>
            <w:hideMark/>
          </w:tcPr>
          <w:p w14:paraId="5D9F2289"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1 раз в месяц в летний период</w:t>
            </w:r>
          </w:p>
        </w:tc>
      </w:tr>
      <w:tr w:rsidR="00530D3B" w:rsidRPr="00D6757C" w14:paraId="1C58A694" w14:textId="77777777" w:rsidTr="00FC2D96">
        <w:tc>
          <w:tcPr>
            <w:tcW w:w="573" w:type="dxa"/>
            <w:tcBorders>
              <w:top w:val="single" w:sz="4" w:space="0" w:color="auto"/>
              <w:left w:val="single" w:sz="4" w:space="0" w:color="auto"/>
              <w:bottom w:val="single" w:sz="4" w:space="0" w:color="auto"/>
              <w:right w:val="single" w:sz="4" w:space="0" w:color="auto"/>
            </w:tcBorders>
          </w:tcPr>
          <w:p w14:paraId="461DC83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8.</w:t>
            </w:r>
          </w:p>
        </w:tc>
        <w:tc>
          <w:tcPr>
            <w:tcW w:w="5382" w:type="dxa"/>
            <w:tcBorders>
              <w:top w:val="single" w:sz="4" w:space="0" w:color="auto"/>
              <w:left w:val="single" w:sz="4" w:space="0" w:color="auto"/>
              <w:bottom w:val="single" w:sz="4" w:space="0" w:color="auto"/>
              <w:right w:val="single" w:sz="4" w:space="0" w:color="auto"/>
            </w:tcBorders>
          </w:tcPr>
          <w:p w14:paraId="7F961A26"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Мытье урн, скамеек и дорожных знаков-указателей</w:t>
            </w:r>
          </w:p>
        </w:tc>
        <w:tc>
          <w:tcPr>
            <w:tcW w:w="4536" w:type="dxa"/>
            <w:tcBorders>
              <w:top w:val="single" w:sz="4" w:space="0" w:color="auto"/>
              <w:left w:val="single" w:sz="4" w:space="0" w:color="auto"/>
              <w:bottom w:val="single" w:sz="4" w:space="0" w:color="auto"/>
              <w:right w:val="single" w:sz="4" w:space="0" w:color="auto"/>
            </w:tcBorders>
          </w:tcPr>
          <w:p w14:paraId="3C762AE7"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не менее 1 раза в неделю</w:t>
            </w:r>
          </w:p>
        </w:tc>
      </w:tr>
      <w:tr w:rsidR="00530D3B" w:rsidRPr="00D6757C" w14:paraId="1FE9A59F"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0FFB3A42"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9.</w:t>
            </w:r>
          </w:p>
        </w:tc>
        <w:tc>
          <w:tcPr>
            <w:tcW w:w="5382" w:type="dxa"/>
            <w:tcBorders>
              <w:top w:val="single" w:sz="4" w:space="0" w:color="auto"/>
              <w:left w:val="single" w:sz="4" w:space="0" w:color="auto"/>
              <w:bottom w:val="single" w:sz="4" w:space="0" w:color="auto"/>
              <w:right w:val="single" w:sz="4" w:space="0" w:color="auto"/>
            </w:tcBorders>
            <w:hideMark/>
          </w:tcPr>
          <w:p w14:paraId="33F6BC2F" w14:textId="77777777" w:rsidR="00530D3B" w:rsidRPr="00D6757C" w:rsidRDefault="00530D3B" w:rsidP="00FC2D96">
            <w:pPr>
              <w:spacing w:after="0" w:line="240" w:lineRule="atLeast"/>
              <w:ind w:hanging="6"/>
              <w:rPr>
                <w:color w:val="000000" w:themeColor="text1"/>
                <w:sz w:val="22"/>
                <w:szCs w:val="22"/>
              </w:rPr>
            </w:pPr>
            <w:proofErr w:type="spellStart"/>
            <w:r w:rsidRPr="00D6757C">
              <w:rPr>
                <w:color w:val="000000" w:themeColor="text1"/>
                <w:sz w:val="22"/>
                <w:szCs w:val="22"/>
              </w:rPr>
              <w:t>Обкос</w:t>
            </w:r>
            <w:proofErr w:type="spellEnd"/>
            <w:r w:rsidRPr="00D6757C">
              <w:rPr>
                <w:color w:val="000000" w:themeColor="text1"/>
                <w:sz w:val="22"/>
                <w:szCs w:val="22"/>
              </w:rPr>
              <w:t xml:space="preserve"> газонов, сбор, транспортировка зеленой массы в контейнеры</w:t>
            </w:r>
          </w:p>
        </w:tc>
        <w:tc>
          <w:tcPr>
            <w:tcW w:w="4536" w:type="dxa"/>
            <w:tcBorders>
              <w:top w:val="single" w:sz="4" w:space="0" w:color="auto"/>
              <w:left w:val="single" w:sz="4" w:space="0" w:color="auto"/>
              <w:bottom w:val="single" w:sz="4" w:space="0" w:color="auto"/>
              <w:right w:val="single" w:sz="4" w:space="0" w:color="auto"/>
            </w:tcBorders>
            <w:hideMark/>
          </w:tcPr>
          <w:p w14:paraId="1B9E387C"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по мере разрастания (по заданию Заказчика), ориентировочно 3-4 раза за летний период</w:t>
            </w:r>
          </w:p>
        </w:tc>
      </w:tr>
      <w:tr w:rsidR="00530D3B" w:rsidRPr="00D6757C" w14:paraId="56C5BEC5"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61837D8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10.</w:t>
            </w:r>
          </w:p>
        </w:tc>
        <w:tc>
          <w:tcPr>
            <w:tcW w:w="5382" w:type="dxa"/>
            <w:tcBorders>
              <w:top w:val="single" w:sz="4" w:space="0" w:color="auto"/>
              <w:left w:val="single" w:sz="4" w:space="0" w:color="auto"/>
              <w:bottom w:val="single" w:sz="4" w:space="0" w:color="auto"/>
              <w:right w:val="single" w:sz="4" w:space="0" w:color="auto"/>
            </w:tcBorders>
            <w:hideMark/>
          </w:tcPr>
          <w:p w14:paraId="0C74A4A7"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Поливка газонов, клумб</w:t>
            </w:r>
          </w:p>
        </w:tc>
        <w:tc>
          <w:tcPr>
            <w:tcW w:w="4536" w:type="dxa"/>
            <w:tcBorders>
              <w:top w:val="single" w:sz="4" w:space="0" w:color="auto"/>
              <w:left w:val="single" w:sz="4" w:space="0" w:color="auto"/>
              <w:bottom w:val="single" w:sz="4" w:space="0" w:color="auto"/>
              <w:right w:val="single" w:sz="4" w:space="0" w:color="auto"/>
            </w:tcBorders>
            <w:hideMark/>
          </w:tcPr>
          <w:p w14:paraId="71DD5C01"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2-3 раза в неделю</w:t>
            </w:r>
          </w:p>
          <w:p w14:paraId="541F7B30" w14:textId="77777777" w:rsidR="00530D3B" w:rsidRPr="00D6757C" w:rsidRDefault="00530D3B" w:rsidP="00FC2D96">
            <w:pPr>
              <w:spacing w:after="0" w:line="240" w:lineRule="atLeast"/>
              <w:jc w:val="center"/>
              <w:rPr>
                <w:color w:val="000000" w:themeColor="text1"/>
                <w:sz w:val="22"/>
                <w:szCs w:val="22"/>
              </w:rPr>
            </w:pPr>
          </w:p>
        </w:tc>
      </w:tr>
      <w:tr w:rsidR="00530D3B" w:rsidRPr="00D6757C" w14:paraId="27C94DAD"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B347FB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11.</w:t>
            </w:r>
          </w:p>
        </w:tc>
        <w:tc>
          <w:tcPr>
            <w:tcW w:w="5382" w:type="dxa"/>
            <w:tcBorders>
              <w:top w:val="single" w:sz="4" w:space="0" w:color="auto"/>
              <w:left w:val="single" w:sz="4" w:space="0" w:color="auto"/>
              <w:bottom w:val="single" w:sz="4" w:space="0" w:color="auto"/>
              <w:right w:val="single" w:sz="4" w:space="0" w:color="auto"/>
            </w:tcBorders>
            <w:hideMark/>
          </w:tcPr>
          <w:p w14:paraId="28140B10"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Подметание территории</w:t>
            </w:r>
          </w:p>
        </w:tc>
        <w:tc>
          <w:tcPr>
            <w:tcW w:w="4536" w:type="dxa"/>
            <w:tcBorders>
              <w:top w:val="single" w:sz="4" w:space="0" w:color="auto"/>
              <w:left w:val="single" w:sz="4" w:space="0" w:color="auto"/>
              <w:bottom w:val="single" w:sz="4" w:space="0" w:color="auto"/>
              <w:right w:val="single" w:sz="4" w:space="0" w:color="auto"/>
            </w:tcBorders>
            <w:hideMark/>
          </w:tcPr>
          <w:p w14:paraId="23F9233B"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ежедневно</w:t>
            </w:r>
          </w:p>
        </w:tc>
      </w:tr>
      <w:tr w:rsidR="00530D3B" w:rsidRPr="00D6757C" w14:paraId="2F71B198"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70B5A502"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lastRenderedPageBreak/>
              <w:t>12.</w:t>
            </w:r>
          </w:p>
        </w:tc>
        <w:tc>
          <w:tcPr>
            <w:tcW w:w="5382" w:type="dxa"/>
            <w:tcBorders>
              <w:top w:val="single" w:sz="4" w:space="0" w:color="auto"/>
              <w:left w:val="single" w:sz="4" w:space="0" w:color="auto"/>
              <w:bottom w:val="single" w:sz="4" w:space="0" w:color="auto"/>
              <w:right w:val="single" w:sz="4" w:space="0" w:color="auto"/>
            </w:tcBorders>
            <w:hideMark/>
          </w:tcPr>
          <w:p w14:paraId="038842A7"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Уборка газонов от листьев</w:t>
            </w:r>
          </w:p>
        </w:tc>
        <w:tc>
          <w:tcPr>
            <w:tcW w:w="4536" w:type="dxa"/>
            <w:tcBorders>
              <w:top w:val="single" w:sz="4" w:space="0" w:color="auto"/>
              <w:left w:val="single" w:sz="4" w:space="0" w:color="auto"/>
              <w:bottom w:val="single" w:sz="4" w:space="0" w:color="auto"/>
              <w:right w:val="single" w:sz="4" w:space="0" w:color="auto"/>
            </w:tcBorders>
            <w:hideMark/>
          </w:tcPr>
          <w:p w14:paraId="1D71BD23"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По мере необходимости, а также при подготовке к осенне-зимнему периоду (ОЗП), весенне-летнему периоду (ВЛП)</w:t>
            </w:r>
          </w:p>
        </w:tc>
      </w:tr>
      <w:tr w:rsidR="00530D3B" w:rsidRPr="00D6757C" w14:paraId="333ED0C3" w14:textId="77777777" w:rsidTr="00FC2D96">
        <w:tc>
          <w:tcPr>
            <w:tcW w:w="573" w:type="dxa"/>
            <w:tcBorders>
              <w:top w:val="single" w:sz="4" w:space="0" w:color="auto"/>
              <w:left w:val="single" w:sz="4" w:space="0" w:color="auto"/>
              <w:bottom w:val="single" w:sz="4" w:space="0" w:color="auto"/>
              <w:right w:val="single" w:sz="4" w:space="0" w:color="auto"/>
            </w:tcBorders>
            <w:hideMark/>
          </w:tcPr>
          <w:p w14:paraId="37B6F1C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13.</w:t>
            </w:r>
          </w:p>
        </w:tc>
        <w:tc>
          <w:tcPr>
            <w:tcW w:w="5382" w:type="dxa"/>
            <w:tcBorders>
              <w:top w:val="single" w:sz="4" w:space="0" w:color="auto"/>
              <w:left w:val="single" w:sz="4" w:space="0" w:color="auto"/>
              <w:bottom w:val="single" w:sz="4" w:space="0" w:color="auto"/>
              <w:right w:val="single" w:sz="4" w:space="0" w:color="auto"/>
            </w:tcBorders>
            <w:hideMark/>
          </w:tcPr>
          <w:p w14:paraId="006740A9"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Уборка прилегающей зеленой зоны от сломанных веток, удаление сухих деревьев, подрезка насаждений</w:t>
            </w:r>
          </w:p>
        </w:tc>
        <w:tc>
          <w:tcPr>
            <w:tcW w:w="4536" w:type="dxa"/>
            <w:tcBorders>
              <w:top w:val="single" w:sz="4" w:space="0" w:color="auto"/>
              <w:left w:val="single" w:sz="4" w:space="0" w:color="auto"/>
              <w:bottom w:val="single" w:sz="4" w:space="0" w:color="auto"/>
              <w:right w:val="single" w:sz="4" w:space="0" w:color="auto"/>
            </w:tcBorders>
            <w:hideMark/>
          </w:tcPr>
          <w:p w14:paraId="14283830"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по мере необходимости</w:t>
            </w:r>
          </w:p>
          <w:p w14:paraId="66004408" w14:textId="77777777" w:rsidR="00530D3B" w:rsidRPr="00D6757C" w:rsidRDefault="00530D3B" w:rsidP="00FC2D96">
            <w:pPr>
              <w:spacing w:after="0" w:line="240" w:lineRule="atLeast"/>
              <w:jc w:val="center"/>
              <w:rPr>
                <w:color w:val="000000" w:themeColor="text1"/>
                <w:sz w:val="22"/>
                <w:szCs w:val="22"/>
              </w:rPr>
            </w:pPr>
          </w:p>
        </w:tc>
      </w:tr>
      <w:tr w:rsidR="00530D3B" w:rsidRPr="00D6757C" w14:paraId="7F1B6ACE" w14:textId="77777777" w:rsidTr="00FC2D96">
        <w:tc>
          <w:tcPr>
            <w:tcW w:w="573" w:type="dxa"/>
            <w:tcBorders>
              <w:top w:val="single" w:sz="4" w:space="0" w:color="auto"/>
              <w:left w:val="single" w:sz="4" w:space="0" w:color="auto"/>
              <w:bottom w:val="single" w:sz="4" w:space="0" w:color="auto"/>
              <w:right w:val="single" w:sz="4" w:space="0" w:color="auto"/>
            </w:tcBorders>
          </w:tcPr>
          <w:p w14:paraId="0BDB9D70"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14.</w:t>
            </w:r>
          </w:p>
        </w:tc>
        <w:tc>
          <w:tcPr>
            <w:tcW w:w="5382" w:type="dxa"/>
            <w:tcBorders>
              <w:top w:val="single" w:sz="4" w:space="0" w:color="auto"/>
              <w:left w:val="single" w:sz="4" w:space="0" w:color="auto"/>
              <w:bottom w:val="single" w:sz="4" w:space="0" w:color="auto"/>
              <w:right w:val="single" w:sz="4" w:space="0" w:color="auto"/>
            </w:tcBorders>
          </w:tcPr>
          <w:p w14:paraId="033387F1" w14:textId="77777777" w:rsidR="00530D3B" w:rsidRPr="00D6757C" w:rsidRDefault="00530D3B" w:rsidP="00FC2D96">
            <w:pPr>
              <w:spacing w:after="0" w:line="240" w:lineRule="atLeast"/>
              <w:ind w:hanging="6"/>
              <w:rPr>
                <w:color w:val="000000" w:themeColor="text1"/>
                <w:sz w:val="22"/>
                <w:szCs w:val="22"/>
              </w:rPr>
            </w:pPr>
            <w:r w:rsidRPr="00D6757C">
              <w:rPr>
                <w:color w:val="000000" w:themeColor="text1"/>
                <w:sz w:val="22"/>
                <w:szCs w:val="22"/>
              </w:rPr>
              <w:t>Обновление покраски металлических ограждений, малых архитектурных форм (скамеек, урн, баков под мусор),</w:t>
            </w:r>
          </w:p>
        </w:tc>
        <w:tc>
          <w:tcPr>
            <w:tcW w:w="4536" w:type="dxa"/>
            <w:tcBorders>
              <w:top w:val="single" w:sz="4" w:space="0" w:color="auto"/>
              <w:left w:val="single" w:sz="4" w:space="0" w:color="auto"/>
              <w:bottom w:val="single" w:sz="4" w:space="0" w:color="auto"/>
              <w:right w:val="single" w:sz="4" w:space="0" w:color="auto"/>
            </w:tcBorders>
          </w:tcPr>
          <w:p w14:paraId="6AF2C924" w14:textId="77777777" w:rsidR="00530D3B" w:rsidRPr="00D6757C" w:rsidRDefault="00530D3B" w:rsidP="00FC2D96">
            <w:pPr>
              <w:spacing w:after="0" w:line="240" w:lineRule="atLeast"/>
              <w:jc w:val="center"/>
              <w:rPr>
                <w:color w:val="000000" w:themeColor="text1"/>
                <w:sz w:val="22"/>
                <w:szCs w:val="22"/>
              </w:rPr>
            </w:pPr>
            <w:r w:rsidRPr="00D6757C">
              <w:rPr>
                <w:color w:val="000000" w:themeColor="text1"/>
                <w:sz w:val="22"/>
                <w:szCs w:val="22"/>
              </w:rPr>
              <w:t>не менее одного раза за летний период</w:t>
            </w:r>
          </w:p>
        </w:tc>
      </w:tr>
      <w:tr w:rsidR="00530D3B" w:rsidRPr="00D6757C" w14:paraId="1AEC64E3" w14:textId="77777777" w:rsidTr="00FC2D96">
        <w:tc>
          <w:tcPr>
            <w:tcW w:w="10491" w:type="dxa"/>
            <w:gridSpan w:val="3"/>
            <w:tcBorders>
              <w:top w:val="single" w:sz="4" w:space="0" w:color="auto"/>
              <w:left w:val="single" w:sz="4" w:space="0" w:color="auto"/>
              <w:bottom w:val="single" w:sz="4" w:space="0" w:color="auto"/>
              <w:right w:val="single" w:sz="4" w:space="0" w:color="auto"/>
            </w:tcBorders>
          </w:tcPr>
          <w:p w14:paraId="59DD5400" w14:textId="2F1602A0" w:rsidR="00530D3B" w:rsidRPr="00D6757C" w:rsidRDefault="00530D3B" w:rsidP="00FC2D96">
            <w:pPr>
              <w:spacing w:after="0" w:line="240" w:lineRule="atLeast"/>
              <w:ind w:hanging="142"/>
              <w:rPr>
                <w:color w:val="000000" w:themeColor="text1"/>
                <w:sz w:val="22"/>
                <w:szCs w:val="22"/>
              </w:rPr>
            </w:pPr>
            <w:r w:rsidRPr="00D6757C">
              <w:rPr>
                <w:color w:val="000000" w:themeColor="text1"/>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w:t>
            </w:r>
          </w:p>
        </w:tc>
      </w:tr>
    </w:tbl>
    <w:p w14:paraId="79E7069E" w14:textId="77777777" w:rsidR="00530D3B" w:rsidRPr="00D6757C" w:rsidRDefault="00530D3B" w:rsidP="00530D3B">
      <w:pPr>
        <w:spacing w:after="0" w:line="240" w:lineRule="atLeast"/>
        <w:ind w:hanging="142"/>
        <w:rPr>
          <w:color w:val="000000" w:themeColor="text1"/>
          <w:sz w:val="22"/>
          <w:szCs w:val="22"/>
        </w:rPr>
      </w:pPr>
    </w:p>
    <w:p w14:paraId="2EF5D768" w14:textId="03CE9846"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12.2.1. </w:t>
      </w:r>
      <w:r w:rsidR="001C7764" w:rsidRPr="00D6757C">
        <w:rPr>
          <w:color w:val="000000" w:themeColor="text1"/>
          <w:sz w:val="22"/>
          <w:szCs w:val="22"/>
        </w:rPr>
        <w:t>У</w:t>
      </w:r>
      <w:r w:rsidRPr="00D6757C">
        <w:rPr>
          <w:color w:val="000000" w:themeColor="text1"/>
          <w:sz w:val="22"/>
          <w:szCs w:val="22"/>
        </w:rPr>
        <w:t xml:space="preserve">слуги </w:t>
      </w:r>
      <w:r w:rsidR="001C7764" w:rsidRPr="00D6757C">
        <w:rPr>
          <w:color w:val="000000" w:themeColor="text1"/>
          <w:sz w:val="22"/>
          <w:szCs w:val="22"/>
        </w:rPr>
        <w:t xml:space="preserve">оказываются </w:t>
      </w:r>
      <w:r w:rsidRPr="00D6757C">
        <w:rPr>
          <w:color w:val="000000" w:themeColor="text1"/>
          <w:sz w:val="22"/>
          <w:szCs w:val="22"/>
        </w:rPr>
        <w:t xml:space="preserve">с использованием сезонной спецодежды и инструментов Исполнителя. </w:t>
      </w:r>
    </w:p>
    <w:p w14:paraId="28557BF0" w14:textId="3B3C362B"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12.2.2. </w:t>
      </w:r>
      <w:r w:rsidR="001C7764" w:rsidRPr="00D6757C">
        <w:rPr>
          <w:color w:val="000000" w:themeColor="text1"/>
          <w:sz w:val="22"/>
          <w:szCs w:val="22"/>
        </w:rPr>
        <w:t>У</w:t>
      </w:r>
      <w:r w:rsidRPr="00D6757C">
        <w:rPr>
          <w:color w:val="000000" w:themeColor="text1"/>
          <w:sz w:val="22"/>
          <w:szCs w:val="22"/>
        </w:rPr>
        <w:t>слуги</w:t>
      </w:r>
      <w:r w:rsidR="001C7764" w:rsidRPr="00D6757C">
        <w:rPr>
          <w:color w:val="000000" w:themeColor="text1"/>
          <w:sz w:val="22"/>
          <w:szCs w:val="22"/>
        </w:rPr>
        <w:t xml:space="preserve"> оказываются </w:t>
      </w:r>
      <w:r w:rsidRPr="00D6757C">
        <w:rPr>
          <w:color w:val="000000" w:themeColor="text1"/>
          <w:sz w:val="22"/>
          <w:szCs w:val="22"/>
        </w:rPr>
        <w:t>в строгом соответствии с действующими санитарно-гигиеническими и противопожарными нормами и правилами.</w:t>
      </w:r>
    </w:p>
    <w:p w14:paraId="728060C7" w14:textId="77777777"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12.2.3.  Для производства уборки территории выделять не менее 2 (двух) работников каждый день и назначать ответственного за ходом работ по уборке.</w:t>
      </w:r>
    </w:p>
    <w:p w14:paraId="420DB425" w14:textId="77777777"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12.2.4 Очистку от мусора выполнять по участкам, указанным Заказчиком в Таблице № 5 настоящего Технического задания.</w:t>
      </w:r>
    </w:p>
    <w:p w14:paraId="22C4C10A" w14:textId="77777777"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12.2.5.   Мешки с мусором выносить к бакам для мусора, в специально отведенные места, определенные Заказчиком</w:t>
      </w:r>
      <w:r w:rsidRPr="00D6757C">
        <w:rPr>
          <w:b/>
          <w:color w:val="000000" w:themeColor="text1"/>
          <w:sz w:val="22"/>
          <w:szCs w:val="22"/>
        </w:rPr>
        <w:t>.</w:t>
      </w:r>
      <w:r w:rsidRPr="00D6757C">
        <w:rPr>
          <w:color w:val="000000" w:themeColor="text1"/>
          <w:sz w:val="22"/>
          <w:szCs w:val="22"/>
        </w:rPr>
        <w:t xml:space="preserve">  При выносе мусора обеспечить сбор рассыпанного мусора. Следить, чтобы крышки баков были закрытыми. Вывоз мусора из мусорных баков (контейнеров) осуществляется Заказчиком.</w:t>
      </w:r>
    </w:p>
    <w:p w14:paraId="712E6F0D" w14:textId="77777777"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12.2.6. Содержать места сбора отходов (мусорные ящики/контейнеры/баки в чистоте в соответствии с требованиями законодательства РФ, соблюдать установленные санитарные нормы и правила. Не допускать загрязнения мест сбора отходов.</w:t>
      </w:r>
    </w:p>
    <w:p w14:paraId="1D673E6F" w14:textId="77777777"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12.2.7. Заказчик обеспечивает Исполнителя лакокрасочными материалами и принадлежностями.</w:t>
      </w:r>
    </w:p>
    <w:p w14:paraId="1CD2F3C8" w14:textId="77777777"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12.2.8. Выполнение иных требований, предусмотренных договором.</w:t>
      </w:r>
    </w:p>
    <w:p w14:paraId="63DEEFC2" w14:textId="77777777" w:rsidR="00530D3B" w:rsidRPr="00D6757C" w:rsidRDefault="00530D3B" w:rsidP="00530D3B">
      <w:pPr>
        <w:spacing w:after="0" w:line="240" w:lineRule="atLeast"/>
        <w:ind w:hanging="142"/>
        <w:rPr>
          <w:b/>
          <w:color w:val="000000" w:themeColor="text1"/>
          <w:sz w:val="22"/>
          <w:szCs w:val="22"/>
        </w:rPr>
      </w:pPr>
      <w:r w:rsidRPr="00D6757C">
        <w:rPr>
          <w:b/>
          <w:color w:val="000000" w:themeColor="text1"/>
          <w:sz w:val="22"/>
          <w:szCs w:val="22"/>
        </w:rPr>
        <w:t xml:space="preserve">           12.3. Содержание прилегающей территории профилактория № 2 в зимний период (в период ориентировочно с октября по апрель включительно) включает в себя нижеследующие требования к Исполнителю по участкам, указанным Заказчиком в Таблице № 5 настоящего Технического задания.</w:t>
      </w:r>
    </w:p>
    <w:p w14:paraId="7AA0D6D7" w14:textId="77777777" w:rsidR="00530D3B" w:rsidRPr="00D6757C" w:rsidRDefault="00530D3B" w:rsidP="00530D3B">
      <w:pPr>
        <w:spacing w:after="0" w:line="240" w:lineRule="atLeast"/>
        <w:ind w:hanging="142"/>
        <w:rPr>
          <w:b/>
          <w:color w:val="000000" w:themeColor="text1"/>
          <w:sz w:val="22"/>
          <w:szCs w:val="22"/>
        </w:rPr>
      </w:pPr>
    </w:p>
    <w:p w14:paraId="075EEF7E" w14:textId="77777777"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12.3.1. Очистку от снега и мусора выполнять как вручную, так и с использованием средств механизации.</w:t>
      </w:r>
    </w:p>
    <w:p w14:paraId="60167223" w14:textId="527EBB90" w:rsidR="00530D3B" w:rsidRPr="00D6757C" w:rsidRDefault="00530D3B" w:rsidP="00530D3B">
      <w:pPr>
        <w:spacing w:after="0" w:line="240" w:lineRule="atLeast"/>
        <w:ind w:hanging="142"/>
        <w:rPr>
          <w:color w:val="000000" w:themeColor="text1"/>
          <w:sz w:val="22"/>
          <w:szCs w:val="22"/>
        </w:rPr>
      </w:pPr>
      <w:r w:rsidRPr="00D6757C">
        <w:rPr>
          <w:color w:val="000000" w:themeColor="text1"/>
          <w:sz w:val="22"/>
          <w:szCs w:val="22"/>
        </w:rPr>
        <w:t xml:space="preserve">          12.3.2.</w:t>
      </w:r>
      <w:r w:rsidR="001C7764" w:rsidRPr="00D6757C">
        <w:rPr>
          <w:color w:val="000000" w:themeColor="text1"/>
          <w:sz w:val="22"/>
          <w:szCs w:val="22"/>
        </w:rPr>
        <w:t xml:space="preserve"> Оказание видов</w:t>
      </w:r>
      <w:r w:rsidRPr="00D6757C">
        <w:rPr>
          <w:color w:val="000000" w:themeColor="text1"/>
          <w:sz w:val="22"/>
          <w:szCs w:val="22"/>
        </w:rPr>
        <w:t xml:space="preserve"> </w:t>
      </w:r>
      <w:r w:rsidR="001C7764" w:rsidRPr="00D6757C">
        <w:rPr>
          <w:color w:val="000000" w:themeColor="text1"/>
          <w:sz w:val="22"/>
          <w:szCs w:val="22"/>
        </w:rPr>
        <w:t>услуг с</w:t>
      </w:r>
      <w:r w:rsidRPr="00D6757C">
        <w:rPr>
          <w:color w:val="000000" w:themeColor="text1"/>
          <w:sz w:val="22"/>
          <w:szCs w:val="22"/>
        </w:rPr>
        <w:t xml:space="preserve"> периодичностью, согласно Таблице № 7.</w:t>
      </w:r>
    </w:p>
    <w:p w14:paraId="58259FDA" w14:textId="77777777" w:rsidR="00530D3B" w:rsidRPr="00D6757C" w:rsidRDefault="00530D3B" w:rsidP="00530D3B">
      <w:pPr>
        <w:spacing w:after="0" w:line="240" w:lineRule="atLeast"/>
        <w:rPr>
          <w:b/>
          <w:color w:val="000000" w:themeColor="text1"/>
          <w:sz w:val="22"/>
          <w:szCs w:val="22"/>
        </w:rPr>
      </w:pPr>
    </w:p>
    <w:p w14:paraId="367240B1" w14:textId="4E18331E" w:rsidR="00530D3B" w:rsidRPr="00D6757C" w:rsidRDefault="00530D3B" w:rsidP="00530D3B">
      <w:pPr>
        <w:spacing w:after="0" w:line="240" w:lineRule="atLeast"/>
        <w:jc w:val="center"/>
        <w:rPr>
          <w:b/>
          <w:color w:val="000000" w:themeColor="text1"/>
          <w:sz w:val="22"/>
          <w:szCs w:val="22"/>
        </w:rPr>
      </w:pPr>
      <w:r w:rsidRPr="00D6757C">
        <w:rPr>
          <w:b/>
          <w:color w:val="000000" w:themeColor="text1"/>
          <w:sz w:val="22"/>
          <w:szCs w:val="22"/>
        </w:rPr>
        <w:t>Таблица № 7. Виды и периодичность оказания услуг (зимний период.)</w:t>
      </w:r>
    </w:p>
    <w:tbl>
      <w:tblPr>
        <w:tblW w:w="106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782"/>
        <w:gridCol w:w="3541"/>
        <w:gridCol w:w="2694"/>
      </w:tblGrid>
      <w:tr w:rsidR="00530D3B" w:rsidRPr="00D6757C" w14:paraId="3A07A482" w14:textId="77777777" w:rsidTr="00FC2D96">
        <w:tc>
          <w:tcPr>
            <w:tcW w:w="6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289F9D" w14:textId="77777777" w:rsidR="00530D3B" w:rsidRPr="00D6757C" w:rsidRDefault="00530D3B" w:rsidP="00FC2D96">
            <w:pPr>
              <w:spacing w:after="0" w:line="240" w:lineRule="atLeast"/>
              <w:rPr>
                <w:b/>
                <w:color w:val="000000" w:themeColor="text1"/>
                <w:sz w:val="22"/>
                <w:szCs w:val="22"/>
              </w:rPr>
            </w:pPr>
            <w:r w:rsidRPr="00D6757C">
              <w:rPr>
                <w:b/>
                <w:color w:val="000000" w:themeColor="text1"/>
                <w:sz w:val="22"/>
                <w:szCs w:val="22"/>
              </w:rPr>
              <w:t>№ п/п</w:t>
            </w:r>
          </w:p>
        </w:tc>
        <w:tc>
          <w:tcPr>
            <w:tcW w:w="378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8037A8" w14:textId="04B6C924"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 xml:space="preserve">Виды </w:t>
            </w:r>
            <w:r w:rsidR="001C7764" w:rsidRPr="00D6757C">
              <w:rPr>
                <w:b/>
                <w:color w:val="000000" w:themeColor="text1"/>
                <w:sz w:val="22"/>
                <w:szCs w:val="22"/>
              </w:rPr>
              <w:t>услуг</w:t>
            </w:r>
            <w:r w:rsidRPr="00D6757C">
              <w:rPr>
                <w:b/>
                <w:color w:val="000000" w:themeColor="text1"/>
                <w:sz w:val="22"/>
                <w:szCs w:val="22"/>
              </w:rPr>
              <w:t xml:space="preserve"> (зимний период)</w:t>
            </w:r>
          </w:p>
        </w:tc>
        <w:tc>
          <w:tcPr>
            <w:tcW w:w="35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E3F7E8" w14:textId="77777777"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AA4AE2" w14:textId="77777777" w:rsidR="00530D3B" w:rsidRPr="00D6757C" w:rsidRDefault="00530D3B" w:rsidP="00FC2D96">
            <w:pPr>
              <w:spacing w:after="0" w:line="240" w:lineRule="atLeast"/>
              <w:jc w:val="center"/>
              <w:rPr>
                <w:b/>
                <w:color w:val="000000" w:themeColor="text1"/>
                <w:sz w:val="22"/>
                <w:szCs w:val="22"/>
              </w:rPr>
            </w:pPr>
            <w:r w:rsidRPr="00D6757C">
              <w:rPr>
                <w:b/>
                <w:color w:val="000000" w:themeColor="text1"/>
                <w:sz w:val="22"/>
                <w:szCs w:val="22"/>
              </w:rPr>
              <w:t>Примечание</w:t>
            </w:r>
          </w:p>
        </w:tc>
      </w:tr>
      <w:tr w:rsidR="00530D3B" w:rsidRPr="00D6757C" w14:paraId="5E934EED"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523ED1F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w:t>
            </w:r>
          </w:p>
        </w:tc>
        <w:tc>
          <w:tcPr>
            <w:tcW w:w="3782" w:type="dxa"/>
            <w:tcBorders>
              <w:top w:val="single" w:sz="4" w:space="0" w:color="auto"/>
              <w:left w:val="single" w:sz="4" w:space="0" w:color="auto"/>
              <w:bottom w:val="single" w:sz="4" w:space="0" w:color="auto"/>
              <w:right w:val="single" w:sz="4" w:space="0" w:color="auto"/>
            </w:tcBorders>
            <w:vAlign w:val="center"/>
            <w:hideMark/>
          </w:tcPr>
          <w:p w14:paraId="4F0AAAA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дорожек от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6742B1E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04AF927C" w14:textId="77777777" w:rsidR="00530D3B" w:rsidRPr="00D6757C" w:rsidRDefault="00530D3B" w:rsidP="00FC2D96">
            <w:pPr>
              <w:spacing w:after="0" w:line="240" w:lineRule="atLeast"/>
              <w:rPr>
                <w:color w:val="000000" w:themeColor="text1"/>
                <w:sz w:val="22"/>
                <w:szCs w:val="22"/>
              </w:rPr>
            </w:pPr>
          </w:p>
        </w:tc>
      </w:tr>
      <w:tr w:rsidR="00530D3B" w:rsidRPr="00D6757C" w14:paraId="264137A1"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5447B68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2</w:t>
            </w:r>
          </w:p>
        </w:tc>
        <w:tc>
          <w:tcPr>
            <w:tcW w:w="3782" w:type="dxa"/>
            <w:tcBorders>
              <w:top w:val="single" w:sz="4" w:space="0" w:color="auto"/>
              <w:left w:val="single" w:sz="4" w:space="0" w:color="auto"/>
              <w:bottom w:val="single" w:sz="4" w:space="0" w:color="auto"/>
              <w:right w:val="single" w:sz="4" w:space="0" w:color="auto"/>
            </w:tcBorders>
            <w:vAlign w:val="center"/>
            <w:hideMark/>
          </w:tcPr>
          <w:p w14:paraId="5E336B5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Вывоз снега</w:t>
            </w:r>
          </w:p>
        </w:tc>
        <w:tc>
          <w:tcPr>
            <w:tcW w:w="3541" w:type="dxa"/>
            <w:tcBorders>
              <w:top w:val="single" w:sz="4" w:space="0" w:color="auto"/>
              <w:left w:val="single" w:sz="4" w:space="0" w:color="auto"/>
              <w:bottom w:val="single" w:sz="4" w:space="0" w:color="auto"/>
              <w:right w:val="single" w:sz="4" w:space="0" w:color="auto"/>
            </w:tcBorders>
            <w:vAlign w:val="center"/>
            <w:hideMark/>
          </w:tcPr>
          <w:p w14:paraId="75A97E7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В зависимости от погодных условий, время устанавливается по согласованию Заказчика и Исполнителя </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2663663"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Вывоз снега будет производиться транспортом Заказчика.</w:t>
            </w:r>
          </w:p>
        </w:tc>
      </w:tr>
      <w:tr w:rsidR="00530D3B" w:rsidRPr="00D6757C" w14:paraId="2B3F16A9"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2EFFCFC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3</w:t>
            </w:r>
          </w:p>
        </w:tc>
        <w:tc>
          <w:tcPr>
            <w:tcW w:w="3782" w:type="dxa"/>
            <w:tcBorders>
              <w:top w:val="single" w:sz="4" w:space="0" w:color="auto"/>
              <w:left w:val="single" w:sz="4" w:space="0" w:color="auto"/>
              <w:bottom w:val="single" w:sz="4" w:space="0" w:color="auto"/>
              <w:right w:val="single" w:sz="4" w:space="0" w:color="auto"/>
            </w:tcBorders>
            <w:vAlign w:val="center"/>
            <w:hideMark/>
          </w:tcPr>
          <w:p w14:paraId="26D360FC"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бордюров от снега</w:t>
            </w:r>
          </w:p>
        </w:tc>
        <w:tc>
          <w:tcPr>
            <w:tcW w:w="3541" w:type="dxa"/>
            <w:vMerge w:val="restart"/>
            <w:tcBorders>
              <w:top w:val="single" w:sz="4" w:space="0" w:color="auto"/>
              <w:left w:val="single" w:sz="4" w:space="0" w:color="auto"/>
              <w:right w:val="single" w:sz="4" w:space="0" w:color="auto"/>
            </w:tcBorders>
            <w:vAlign w:val="center"/>
          </w:tcPr>
          <w:p w14:paraId="163C6CE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Ежедневно с 06.00 час. до 16.00 час, или в зависимости от погодных условий </w:t>
            </w:r>
          </w:p>
        </w:tc>
        <w:tc>
          <w:tcPr>
            <w:tcW w:w="2694" w:type="dxa"/>
            <w:tcBorders>
              <w:top w:val="single" w:sz="4" w:space="0" w:color="auto"/>
              <w:left w:val="single" w:sz="4" w:space="0" w:color="auto"/>
              <w:bottom w:val="single" w:sz="4" w:space="0" w:color="auto"/>
              <w:right w:val="single" w:sz="4" w:space="0" w:color="auto"/>
            </w:tcBorders>
            <w:vAlign w:val="center"/>
          </w:tcPr>
          <w:p w14:paraId="272AAD17" w14:textId="77777777" w:rsidR="00530D3B" w:rsidRPr="00D6757C" w:rsidRDefault="00530D3B" w:rsidP="00FC2D96">
            <w:pPr>
              <w:spacing w:after="0" w:line="240" w:lineRule="atLeast"/>
              <w:rPr>
                <w:color w:val="000000" w:themeColor="text1"/>
                <w:sz w:val="22"/>
                <w:szCs w:val="22"/>
              </w:rPr>
            </w:pPr>
          </w:p>
        </w:tc>
      </w:tr>
      <w:tr w:rsidR="00530D3B" w:rsidRPr="00D6757C" w14:paraId="629F6871"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2E5519E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4</w:t>
            </w:r>
          </w:p>
        </w:tc>
        <w:tc>
          <w:tcPr>
            <w:tcW w:w="3782" w:type="dxa"/>
            <w:tcBorders>
              <w:top w:val="single" w:sz="4" w:space="0" w:color="auto"/>
              <w:left w:val="single" w:sz="4" w:space="0" w:color="auto"/>
              <w:bottom w:val="single" w:sz="4" w:space="0" w:color="auto"/>
              <w:right w:val="single" w:sz="4" w:space="0" w:color="auto"/>
            </w:tcBorders>
            <w:vAlign w:val="center"/>
            <w:hideMark/>
          </w:tcPr>
          <w:p w14:paraId="11D06C5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пешеходных дорожек от снега</w:t>
            </w:r>
          </w:p>
        </w:tc>
        <w:tc>
          <w:tcPr>
            <w:tcW w:w="3541" w:type="dxa"/>
            <w:vMerge/>
            <w:tcBorders>
              <w:left w:val="single" w:sz="4" w:space="0" w:color="auto"/>
              <w:right w:val="single" w:sz="4" w:space="0" w:color="auto"/>
            </w:tcBorders>
            <w:vAlign w:val="center"/>
          </w:tcPr>
          <w:p w14:paraId="03D93E3E"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03594EF" w14:textId="77777777" w:rsidR="00530D3B" w:rsidRPr="00D6757C" w:rsidRDefault="00530D3B" w:rsidP="00FC2D96">
            <w:pPr>
              <w:spacing w:after="0" w:line="240" w:lineRule="atLeast"/>
              <w:rPr>
                <w:color w:val="000000" w:themeColor="text1"/>
                <w:sz w:val="22"/>
                <w:szCs w:val="22"/>
              </w:rPr>
            </w:pPr>
          </w:p>
        </w:tc>
      </w:tr>
      <w:tr w:rsidR="00530D3B" w:rsidRPr="00D6757C" w14:paraId="289E8F28"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1876AC2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5</w:t>
            </w:r>
          </w:p>
        </w:tc>
        <w:tc>
          <w:tcPr>
            <w:tcW w:w="3782" w:type="dxa"/>
            <w:tcBorders>
              <w:top w:val="single" w:sz="4" w:space="0" w:color="auto"/>
              <w:left w:val="single" w:sz="4" w:space="0" w:color="auto"/>
              <w:bottom w:val="single" w:sz="4" w:space="0" w:color="auto"/>
              <w:right w:val="single" w:sz="4" w:space="0" w:color="auto"/>
            </w:tcBorders>
            <w:vAlign w:val="center"/>
            <w:hideMark/>
          </w:tcPr>
          <w:p w14:paraId="1BB79D6E"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крылечек от снега</w:t>
            </w:r>
          </w:p>
        </w:tc>
        <w:tc>
          <w:tcPr>
            <w:tcW w:w="3541" w:type="dxa"/>
            <w:vMerge/>
            <w:tcBorders>
              <w:left w:val="single" w:sz="4" w:space="0" w:color="auto"/>
              <w:right w:val="single" w:sz="4" w:space="0" w:color="auto"/>
            </w:tcBorders>
            <w:vAlign w:val="center"/>
          </w:tcPr>
          <w:p w14:paraId="6E1F3417"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E1E39DC" w14:textId="77777777" w:rsidR="00530D3B" w:rsidRPr="00D6757C" w:rsidRDefault="00530D3B" w:rsidP="00FC2D96">
            <w:pPr>
              <w:spacing w:after="0" w:line="240" w:lineRule="atLeast"/>
              <w:rPr>
                <w:color w:val="000000" w:themeColor="text1"/>
                <w:sz w:val="22"/>
                <w:szCs w:val="22"/>
              </w:rPr>
            </w:pPr>
          </w:p>
        </w:tc>
      </w:tr>
      <w:tr w:rsidR="00530D3B" w:rsidRPr="00D6757C" w14:paraId="2B5D310E"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65E6AA06"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6</w:t>
            </w:r>
          </w:p>
        </w:tc>
        <w:tc>
          <w:tcPr>
            <w:tcW w:w="3782" w:type="dxa"/>
            <w:tcBorders>
              <w:top w:val="single" w:sz="4" w:space="0" w:color="auto"/>
              <w:left w:val="single" w:sz="4" w:space="0" w:color="auto"/>
              <w:bottom w:val="single" w:sz="4" w:space="0" w:color="auto"/>
              <w:right w:val="single" w:sz="4" w:space="0" w:color="auto"/>
            </w:tcBorders>
            <w:vAlign w:val="center"/>
            <w:hideMark/>
          </w:tcPr>
          <w:p w14:paraId="5D15A6B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Посыпка песком пешеходных дорожек, у зоны крылечек, проезжей части и тротуаров</w:t>
            </w:r>
          </w:p>
        </w:tc>
        <w:tc>
          <w:tcPr>
            <w:tcW w:w="3541" w:type="dxa"/>
            <w:vMerge/>
            <w:tcBorders>
              <w:left w:val="single" w:sz="4" w:space="0" w:color="auto"/>
              <w:right w:val="single" w:sz="4" w:space="0" w:color="auto"/>
            </w:tcBorders>
            <w:vAlign w:val="center"/>
          </w:tcPr>
          <w:p w14:paraId="22AA4C1F"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7A37023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Песок предоставляется Заказчиком.</w:t>
            </w:r>
          </w:p>
        </w:tc>
      </w:tr>
      <w:tr w:rsidR="00530D3B" w:rsidRPr="00D6757C" w14:paraId="1C14493F"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312FB2B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7</w:t>
            </w:r>
          </w:p>
        </w:tc>
        <w:tc>
          <w:tcPr>
            <w:tcW w:w="3782" w:type="dxa"/>
            <w:tcBorders>
              <w:top w:val="single" w:sz="4" w:space="0" w:color="auto"/>
              <w:left w:val="single" w:sz="4" w:space="0" w:color="auto"/>
              <w:bottom w:val="single" w:sz="4" w:space="0" w:color="auto"/>
              <w:right w:val="single" w:sz="4" w:space="0" w:color="auto"/>
            </w:tcBorders>
            <w:vAlign w:val="center"/>
            <w:hideMark/>
          </w:tcPr>
          <w:p w14:paraId="0DE8CF8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крылечек, пешеходных дорожек от наледи</w:t>
            </w:r>
          </w:p>
        </w:tc>
        <w:tc>
          <w:tcPr>
            <w:tcW w:w="3541" w:type="dxa"/>
            <w:vMerge/>
            <w:tcBorders>
              <w:left w:val="single" w:sz="4" w:space="0" w:color="auto"/>
              <w:right w:val="single" w:sz="4" w:space="0" w:color="auto"/>
            </w:tcBorders>
            <w:vAlign w:val="center"/>
          </w:tcPr>
          <w:p w14:paraId="376E6A33"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21ECFF8B" w14:textId="77777777" w:rsidR="00530D3B" w:rsidRPr="00D6757C" w:rsidRDefault="00530D3B" w:rsidP="00FC2D96">
            <w:pPr>
              <w:spacing w:after="0" w:line="240" w:lineRule="atLeast"/>
              <w:rPr>
                <w:color w:val="000000" w:themeColor="text1"/>
                <w:sz w:val="22"/>
                <w:szCs w:val="22"/>
              </w:rPr>
            </w:pPr>
          </w:p>
        </w:tc>
      </w:tr>
      <w:tr w:rsidR="00530D3B" w:rsidRPr="00D6757C" w14:paraId="5B362FCD"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514AAFE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8</w:t>
            </w:r>
          </w:p>
        </w:tc>
        <w:tc>
          <w:tcPr>
            <w:tcW w:w="3782" w:type="dxa"/>
            <w:tcBorders>
              <w:top w:val="single" w:sz="4" w:space="0" w:color="auto"/>
              <w:left w:val="single" w:sz="4" w:space="0" w:color="auto"/>
              <w:bottom w:val="single" w:sz="4" w:space="0" w:color="auto"/>
              <w:right w:val="single" w:sz="4" w:space="0" w:color="auto"/>
            </w:tcBorders>
            <w:vAlign w:val="center"/>
            <w:hideMark/>
          </w:tcPr>
          <w:p w14:paraId="394A3B3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площадок для контейнеров под отходы, от мусора</w:t>
            </w:r>
          </w:p>
        </w:tc>
        <w:tc>
          <w:tcPr>
            <w:tcW w:w="3541" w:type="dxa"/>
            <w:vMerge/>
            <w:tcBorders>
              <w:left w:val="single" w:sz="4" w:space="0" w:color="auto"/>
              <w:right w:val="single" w:sz="4" w:space="0" w:color="auto"/>
            </w:tcBorders>
            <w:vAlign w:val="center"/>
          </w:tcPr>
          <w:p w14:paraId="6FCE2C61"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5389740E" w14:textId="77777777" w:rsidR="00530D3B" w:rsidRPr="00D6757C" w:rsidRDefault="00530D3B" w:rsidP="00FC2D96">
            <w:pPr>
              <w:spacing w:after="0" w:line="240" w:lineRule="atLeast"/>
              <w:rPr>
                <w:color w:val="000000" w:themeColor="text1"/>
                <w:sz w:val="22"/>
                <w:szCs w:val="22"/>
              </w:rPr>
            </w:pPr>
          </w:p>
        </w:tc>
      </w:tr>
      <w:tr w:rsidR="00530D3B" w:rsidRPr="00D6757C" w14:paraId="2DF9FF5B"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48D4A8D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9.</w:t>
            </w:r>
          </w:p>
        </w:tc>
        <w:tc>
          <w:tcPr>
            <w:tcW w:w="3782" w:type="dxa"/>
            <w:tcBorders>
              <w:top w:val="single" w:sz="4" w:space="0" w:color="auto"/>
              <w:left w:val="single" w:sz="4" w:space="0" w:color="auto"/>
              <w:bottom w:val="single" w:sz="4" w:space="0" w:color="auto"/>
              <w:right w:val="single" w:sz="4" w:space="0" w:color="auto"/>
            </w:tcBorders>
            <w:vAlign w:val="center"/>
          </w:tcPr>
          <w:p w14:paraId="215DD9A9"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Удаление снежных накатов, гололеда</w:t>
            </w:r>
          </w:p>
        </w:tc>
        <w:tc>
          <w:tcPr>
            <w:tcW w:w="3541" w:type="dxa"/>
            <w:vMerge/>
            <w:tcBorders>
              <w:left w:val="single" w:sz="4" w:space="0" w:color="auto"/>
              <w:right w:val="single" w:sz="4" w:space="0" w:color="auto"/>
            </w:tcBorders>
            <w:vAlign w:val="center"/>
          </w:tcPr>
          <w:p w14:paraId="2873D98D"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7F6DAFB0" w14:textId="77777777" w:rsidR="00530D3B" w:rsidRPr="00D6757C" w:rsidRDefault="00530D3B" w:rsidP="00FC2D96">
            <w:pPr>
              <w:spacing w:after="0" w:line="240" w:lineRule="atLeast"/>
              <w:rPr>
                <w:color w:val="000000" w:themeColor="text1"/>
                <w:sz w:val="22"/>
                <w:szCs w:val="22"/>
              </w:rPr>
            </w:pPr>
          </w:p>
        </w:tc>
      </w:tr>
      <w:tr w:rsidR="00530D3B" w:rsidRPr="00D6757C" w14:paraId="65B3999A" w14:textId="77777777" w:rsidTr="00FC2D96">
        <w:tc>
          <w:tcPr>
            <w:tcW w:w="613" w:type="dxa"/>
            <w:tcBorders>
              <w:top w:val="single" w:sz="4" w:space="0" w:color="auto"/>
              <w:left w:val="single" w:sz="4" w:space="0" w:color="auto"/>
              <w:bottom w:val="single" w:sz="4" w:space="0" w:color="auto"/>
              <w:right w:val="single" w:sz="4" w:space="0" w:color="auto"/>
            </w:tcBorders>
            <w:vAlign w:val="center"/>
            <w:hideMark/>
          </w:tcPr>
          <w:p w14:paraId="6AC608D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lastRenderedPageBreak/>
              <w:t>10</w:t>
            </w:r>
          </w:p>
        </w:tc>
        <w:tc>
          <w:tcPr>
            <w:tcW w:w="3782" w:type="dxa"/>
            <w:tcBorders>
              <w:top w:val="single" w:sz="4" w:space="0" w:color="auto"/>
              <w:left w:val="single" w:sz="4" w:space="0" w:color="auto"/>
              <w:bottom w:val="single" w:sz="4" w:space="0" w:color="auto"/>
              <w:right w:val="single" w:sz="4" w:space="0" w:color="auto"/>
            </w:tcBorders>
            <w:vAlign w:val="center"/>
            <w:hideMark/>
          </w:tcPr>
          <w:p w14:paraId="4A4D340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Очистка площадок для контейнеров под отходы от снега </w:t>
            </w:r>
          </w:p>
        </w:tc>
        <w:tc>
          <w:tcPr>
            <w:tcW w:w="3541" w:type="dxa"/>
            <w:vMerge/>
            <w:tcBorders>
              <w:left w:val="single" w:sz="4" w:space="0" w:color="auto"/>
              <w:bottom w:val="single" w:sz="4" w:space="0" w:color="auto"/>
              <w:right w:val="single" w:sz="4" w:space="0" w:color="auto"/>
            </w:tcBorders>
            <w:vAlign w:val="center"/>
            <w:hideMark/>
          </w:tcPr>
          <w:p w14:paraId="0ED3004A"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FBECC62" w14:textId="77777777" w:rsidR="00530D3B" w:rsidRPr="00D6757C" w:rsidRDefault="00530D3B" w:rsidP="00FC2D96">
            <w:pPr>
              <w:spacing w:after="0" w:line="240" w:lineRule="atLeast"/>
              <w:rPr>
                <w:color w:val="000000" w:themeColor="text1"/>
                <w:sz w:val="22"/>
                <w:szCs w:val="22"/>
              </w:rPr>
            </w:pPr>
          </w:p>
        </w:tc>
      </w:tr>
      <w:tr w:rsidR="00530D3B" w:rsidRPr="00D6757C" w14:paraId="66DBCF66"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36188628"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11.</w:t>
            </w:r>
          </w:p>
        </w:tc>
        <w:tc>
          <w:tcPr>
            <w:tcW w:w="3782" w:type="dxa"/>
            <w:tcBorders>
              <w:top w:val="single" w:sz="4" w:space="0" w:color="auto"/>
              <w:left w:val="single" w:sz="4" w:space="0" w:color="auto"/>
              <w:bottom w:val="single" w:sz="4" w:space="0" w:color="auto"/>
              <w:right w:val="single" w:sz="4" w:space="0" w:color="auto"/>
            </w:tcBorders>
            <w:vAlign w:val="center"/>
          </w:tcPr>
          <w:p w14:paraId="65DF84DF" w14:textId="77777777" w:rsidR="00530D3B" w:rsidRPr="00D6757C" w:rsidRDefault="00530D3B" w:rsidP="00FC2D96">
            <w:pPr>
              <w:spacing w:after="0" w:line="240" w:lineRule="atLeast"/>
              <w:ind w:left="-142"/>
              <w:rPr>
                <w:color w:val="000000" w:themeColor="text1"/>
                <w:sz w:val="22"/>
                <w:szCs w:val="22"/>
              </w:rPr>
            </w:pPr>
            <w:r w:rsidRPr="00D6757C">
              <w:rPr>
                <w:color w:val="000000" w:themeColor="text1"/>
                <w:sz w:val="22"/>
                <w:szCs w:val="22"/>
              </w:rPr>
              <w:t xml:space="preserve"> Вынос мусора из урн </w:t>
            </w:r>
          </w:p>
        </w:tc>
        <w:tc>
          <w:tcPr>
            <w:tcW w:w="3541" w:type="dxa"/>
            <w:vMerge w:val="restart"/>
            <w:tcBorders>
              <w:top w:val="single" w:sz="4" w:space="0" w:color="auto"/>
              <w:left w:val="single" w:sz="4" w:space="0" w:color="auto"/>
              <w:right w:val="single" w:sz="4" w:space="0" w:color="auto"/>
            </w:tcBorders>
            <w:vAlign w:val="center"/>
          </w:tcPr>
          <w:p w14:paraId="4AF93EC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Ежедневно, не менее 2-х раз в смену</w:t>
            </w:r>
          </w:p>
        </w:tc>
        <w:tc>
          <w:tcPr>
            <w:tcW w:w="2694" w:type="dxa"/>
            <w:tcBorders>
              <w:top w:val="single" w:sz="4" w:space="0" w:color="auto"/>
              <w:left w:val="single" w:sz="4" w:space="0" w:color="auto"/>
              <w:bottom w:val="single" w:sz="4" w:space="0" w:color="auto"/>
              <w:right w:val="single" w:sz="4" w:space="0" w:color="auto"/>
            </w:tcBorders>
            <w:vAlign w:val="center"/>
          </w:tcPr>
          <w:p w14:paraId="56E9EAA6" w14:textId="77777777" w:rsidR="00530D3B" w:rsidRPr="00D6757C" w:rsidRDefault="00530D3B" w:rsidP="00FC2D96">
            <w:pPr>
              <w:spacing w:after="0" w:line="240" w:lineRule="atLeast"/>
              <w:rPr>
                <w:color w:val="000000" w:themeColor="text1"/>
                <w:sz w:val="22"/>
                <w:szCs w:val="22"/>
              </w:rPr>
            </w:pPr>
          </w:p>
        </w:tc>
      </w:tr>
      <w:tr w:rsidR="00530D3B" w:rsidRPr="00D6757C" w14:paraId="69C37A36"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19B067E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12.</w:t>
            </w:r>
          </w:p>
        </w:tc>
        <w:tc>
          <w:tcPr>
            <w:tcW w:w="3782" w:type="dxa"/>
            <w:tcBorders>
              <w:top w:val="single" w:sz="4" w:space="0" w:color="auto"/>
              <w:left w:val="single" w:sz="4" w:space="0" w:color="auto"/>
              <w:bottom w:val="single" w:sz="4" w:space="0" w:color="auto"/>
              <w:right w:val="single" w:sz="4" w:space="0" w:color="auto"/>
            </w:tcBorders>
            <w:vAlign w:val="center"/>
          </w:tcPr>
          <w:p w14:paraId="1F8DE4D4"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Очистка урн от мусора</w:t>
            </w:r>
          </w:p>
        </w:tc>
        <w:tc>
          <w:tcPr>
            <w:tcW w:w="3541" w:type="dxa"/>
            <w:vMerge/>
            <w:tcBorders>
              <w:left w:val="single" w:sz="4" w:space="0" w:color="auto"/>
              <w:right w:val="single" w:sz="4" w:space="0" w:color="auto"/>
            </w:tcBorders>
            <w:vAlign w:val="center"/>
          </w:tcPr>
          <w:p w14:paraId="21905470"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390401BD" w14:textId="77777777" w:rsidR="00530D3B" w:rsidRPr="00D6757C" w:rsidRDefault="00530D3B" w:rsidP="00FC2D96">
            <w:pPr>
              <w:spacing w:after="0" w:line="240" w:lineRule="atLeast"/>
              <w:rPr>
                <w:color w:val="000000" w:themeColor="text1"/>
                <w:sz w:val="22"/>
                <w:szCs w:val="22"/>
              </w:rPr>
            </w:pPr>
          </w:p>
        </w:tc>
      </w:tr>
      <w:tr w:rsidR="00530D3B" w:rsidRPr="00D6757C" w14:paraId="23DEEF98"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0B345F8F"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13.</w:t>
            </w:r>
          </w:p>
        </w:tc>
        <w:tc>
          <w:tcPr>
            <w:tcW w:w="3782" w:type="dxa"/>
            <w:tcBorders>
              <w:top w:val="single" w:sz="4" w:space="0" w:color="auto"/>
              <w:left w:val="single" w:sz="4" w:space="0" w:color="auto"/>
              <w:bottom w:val="single" w:sz="4" w:space="0" w:color="auto"/>
              <w:right w:val="single" w:sz="4" w:space="0" w:color="auto"/>
            </w:tcBorders>
            <w:vAlign w:val="center"/>
          </w:tcPr>
          <w:p w14:paraId="7342A0A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Отчистка (уборка) территории, крылечек, тротуаров и пешеходных дорожек от мусора </w:t>
            </w:r>
          </w:p>
        </w:tc>
        <w:tc>
          <w:tcPr>
            <w:tcW w:w="3541" w:type="dxa"/>
            <w:vMerge/>
            <w:tcBorders>
              <w:left w:val="single" w:sz="4" w:space="0" w:color="auto"/>
              <w:bottom w:val="single" w:sz="4" w:space="0" w:color="auto"/>
              <w:right w:val="single" w:sz="4" w:space="0" w:color="auto"/>
            </w:tcBorders>
            <w:vAlign w:val="center"/>
          </w:tcPr>
          <w:p w14:paraId="5E1B01BC" w14:textId="77777777" w:rsidR="00530D3B" w:rsidRPr="00D6757C" w:rsidRDefault="00530D3B" w:rsidP="00FC2D96">
            <w:pPr>
              <w:spacing w:after="0" w:line="240" w:lineRule="atLeast"/>
              <w:rPr>
                <w:color w:val="000000" w:themeColor="text1"/>
                <w:sz w:val="22"/>
                <w:szCs w:val="22"/>
              </w:rPr>
            </w:pPr>
          </w:p>
        </w:tc>
        <w:tc>
          <w:tcPr>
            <w:tcW w:w="2694" w:type="dxa"/>
            <w:tcBorders>
              <w:top w:val="single" w:sz="4" w:space="0" w:color="auto"/>
              <w:left w:val="single" w:sz="4" w:space="0" w:color="auto"/>
              <w:bottom w:val="single" w:sz="4" w:space="0" w:color="auto"/>
              <w:right w:val="single" w:sz="4" w:space="0" w:color="auto"/>
            </w:tcBorders>
            <w:vAlign w:val="center"/>
          </w:tcPr>
          <w:p w14:paraId="4D1E70EC" w14:textId="77777777" w:rsidR="00530D3B" w:rsidRPr="00D6757C" w:rsidRDefault="00530D3B" w:rsidP="00FC2D96">
            <w:pPr>
              <w:spacing w:after="0" w:line="240" w:lineRule="atLeast"/>
              <w:rPr>
                <w:color w:val="000000" w:themeColor="text1"/>
                <w:sz w:val="22"/>
                <w:szCs w:val="22"/>
              </w:rPr>
            </w:pPr>
          </w:p>
        </w:tc>
      </w:tr>
      <w:tr w:rsidR="00530D3B" w:rsidRPr="00D6757C" w14:paraId="2DCA6621" w14:textId="77777777" w:rsidTr="00FC2D96">
        <w:tc>
          <w:tcPr>
            <w:tcW w:w="613" w:type="dxa"/>
            <w:tcBorders>
              <w:top w:val="single" w:sz="4" w:space="0" w:color="auto"/>
              <w:left w:val="single" w:sz="4" w:space="0" w:color="auto"/>
              <w:bottom w:val="single" w:sz="4" w:space="0" w:color="auto"/>
              <w:right w:val="single" w:sz="4" w:space="0" w:color="auto"/>
            </w:tcBorders>
            <w:vAlign w:val="center"/>
          </w:tcPr>
          <w:p w14:paraId="3A9A563D"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14.</w:t>
            </w:r>
          </w:p>
        </w:tc>
        <w:tc>
          <w:tcPr>
            <w:tcW w:w="3782" w:type="dxa"/>
            <w:tcBorders>
              <w:top w:val="single" w:sz="4" w:space="0" w:color="auto"/>
              <w:left w:val="single" w:sz="4" w:space="0" w:color="auto"/>
              <w:bottom w:val="single" w:sz="4" w:space="0" w:color="auto"/>
              <w:right w:val="single" w:sz="4" w:space="0" w:color="auto"/>
            </w:tcBorders>
            <w:vAlign w:val="center"/>
          </w:tcPr>
          <w:p w14:paraId="4DEB2898" w14:textId="77777777" w:rsidR="00530D3B" w:rsidRPr="00D6757C" w:rsidRDefault="00530D3B" w:rsidP="00FC2D96">
            <w:pPr>
              <w:spacing w:after="0" w:line="240" w:lineRule="atLeast"/>
              <w:ind w:hanging="142"/>
              <w:rPr>
                <w:color w:val="000000" w:themeColor="text1"/>
                <w:sz w:val="22"/>
                <w:szCs w:val="22"/>
              </w:rPr>
            </w:pPr>
            <w:r w:rsidRPr="00D6757C">
              <w:rPr>
                <w:color w:val="000000" w:themeColor="text1"/>
                <w:sz w:val="22"/>
                <w:szCs w:val="22"/>
              </w:rPr>
              <w:t>Мешки с мусором выносить к бакам для мусора, в специально отведенные места, определенные Заказчиком. Следить, чтобы крышки баков были закрытыми.</w:t>
            </w:r>
          </w:p>
          <w:p w14:paraId="51811F2B"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 Уборка площадок под контейнеры для отходов, территории в местах установки баков под мусор (отходы).</w:t>
            </w:r>
          </w:p>
        </w:tc>
        <w:tc>
          <w:tcPr>
            <w:tcW w:w="3541" w:type="dxa"/>
            <w:tcBorders>
              <w:top w:val="single" w:sz="4" w:space="0" w:color="auto"/>
              <w:left w:val="single" w:sz="4" w:space="0" w:color="auto"/>
              <w:bottom w:val="single" w:sz="4" w:space="0" w:color="auto"/>
              <w:right w:val="single" w:sz="4" w:space="0" w:color="auto"/>
            </w:tcBorders>
            <w:vAlign w:val="center"/>
          </w:tcPr>
          <w:p w14:paraId="61958731"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Ежедневно с 06.00 час. до 16.00 час</w:t>
            </w:r>
          </w:p>
        </w:tc>
        <w:tc>
          <w:tcPr>
            <w:tcW w:w="2694" w:type="dxa"/>
            <w:tcBorders>
              <w:top w:val="single" w:sz="4" w:space="0" w:color="auto"/>
              <w:left w:val="single" w:sz="4" w:space="0" w:color="auto"/>
              <w:bottom w:val="single" w:sz="4" w:space="0" w:color="auto"/>
              <w:right w:val="single" w:sz="4" w:space="0" w:color="auto"/>
            </w:tcBorders>
            <w:vAlign w:val="center"/>
          </w:tcPr>
          <w:p w14:paraId="40704315" w14:textId="77777777"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Вывоз мусора из баков (контейнеров) производится Заказчиком.</w:t>
            </w:r>
          </w:p>
        </w:tc>
      </w:tr>
      <w:tr w:rsidR="00530D3B" w:rsidRPr="00D6757C" w14:paraId="0E8D7C3F" w14:textId="77777777" w:rsidTr="00FC2D96">
        <w:tc>
          <w:tcPr>
            <w:tcW w:w="10630" w:type="dxa"/>
            <w:gridSpan w:val="4"/>
            <w:tcBorders>
              <w:top w:val="single" w:sz="4" w:space="0" w:color="auto"/>
              <w:left w:val="single" w:sz="4" w:space="0" w:color="auto"/>
              <w:bottom w:val="single" w:sz="4" w:space="0" w:color="auto"/>
              <w:right w:val="single" w:sz="4" w:space="0" w:color="auto"/>
            </w:tcBorders>
            <w:vAlign w:val="center"/>
          </w:tcPr>
          <w:p w14:paraId="48BCD03C" w14:textId="3E6CBF66" w:rsidR="00530D3B" w:rsidRPr="00D6757C" w:rsidRDefault="00530D3B" w:rsidP="00FC2D96">
            <w:pPr>
              <w:spacing w:after="0" w:line="240" w:lineRule="atLeast"/>
              <w:rPr>
                <w:color w:val="000000" w:themeColor="text1"/>
                <w:sz w:val="22"/>
                <w:szCs w:val="22"/>
              </w:rPr>
            </w:pPr>
            <w:r w:rsidRPr="00D6757C">
              <w:rPr>
                <w:color w:val="000000" w:themeColor="text1"/>
                <w:sz w:val="22"/>
                <w:szCs w:val="22"/>
              </w:rPr>
              <w:t xml:space="preserve">       Перечень данных услуг, график исполнения могут быть расширены Заказчиком путем дачи соответствующих заданий работникам Исполнителя. </w:t>
            </w:r>
          </w:p>
        </w:tc>
      </w:tr>
    </w:tbl>
    <w:p w14:paraId="64E42652" w14:textId="77777777" w:rsidR="00530D3B" w:rsidRPr="00D6757C" w:rsidRDefault="00530D3B" w:rsidP="00530D3B">
      <w:pPr>
        <w:tabs>
          <w:tab w:val="left" w:pos="567"/>
        </w:tabs>
        <w:spacing w:after="0" w:line="240" w:lineRule="atLeast"/>
        <w:ind w:left="-426" w:hanging="142"/>
        <w:rPr>
          <w:color w:val="000000" w:themeColor="text1"/>
          <w:sz w:val="22"/>
          <w:szCs w:val="22"/>
        </w:rPr>
      </w:pPr>
    </w:p>
    <w:p w14:paraId="1F9F02CA" w14:textId="04FBC4C3" w:rsidR="00530D3B" w:rsidRPr="00D6757C" w:rsidRDefault="00530D3B" w:rsidP="00530D3B">
      <w:pPr>
        <w:tabs>
          <w:tab w:val="left" w:pos="567"/>
        </w:tabs>
        <w:spacing w:after="0" w:line="240" w:lineRule="atLeast"/>
        <w:ind w:left="-426" w:hanging="142"/>
        <w:rPr>
          <w:color w:val="000000" w:themeColor="text1"/>
          <w:sz w:val="22"/>
          <w:szCs w:val="22"/>
        </w:rPr>
      </w:pPr>
      <w:r w:rsidRPr="00D6757C">
        <w:rPr>
          <w:color w:val="000000" w:themeColor="text1"/>
          <w:sz w:val="22"/>
          <w:szCs w:val="22"/>
        </w:rPr>
        <w:t xml:space="preserve">             12.3.3. </w:t>
      </w:r>
      <w:r w:rsidR="001C7764" w:rsidRPr="00D6757C">
        <w:rPr>
          <w:color w:val="000000" w:themeColor="text1"/>
          <w:sz w:val="22"/>
          <w:szCs w:val="22"/>
        </w:rPr>
        <w:t>Услуги оказываются</w:t>
      </w:r>
      <w:r w:rsidRPr="00D6757C">
        <w:rPr>
          <w:color w:val="000000" w:themeColor="text1"/>
          <w:sz w:val="22"/>
          <w:szCs w:val="22"/>
        </w:rPr>
        <w:t xml:space="preserve"> с использованием сезонной спецодежды и инструментов Исполнителя. Для производства работ выделять не менее 2 (двух) работников каждый день и назначать ответственного за ходом работ по уборке.</w:t>
      </w:r>
    </w:p>
    <w:p w14:paraId="323AC18C" w14:textId="30C20914" w:rsidR="00530D3B" w:rsidRPr="00D6757C" w:rsidRDefault="00530D3B" w:rsidP="00530D3B">
      <w:pPr>
        <w:tabs>
          <w:tab w:val="left" w:pos="567"/>
        </w:tabs>
        <w:spacing w:after="0" w:line="240" w:lineRule="atLeast"/>
        <w:ind w:left="-426" w:hanging="142"/>
        <w:rPr>
          <w:color w:val="000000" w:themeColor="text1"/>
          <w:sz w:val="22"/>
          <w:szCs w:val="22"/>
        </w:rPr>
      </w:pPr>
      <w:r w:rsidRPr="00D6757C">
        <w:rPr>
          <w:color w:val="000000" w:themeColor="text1"/>
          <w:sz w:val="22"/>
          <w:szCs w:val="22"/>
        </w:rPr>
        <w:t xml:space="preserve">             12.3.4 </w:t>
      </w:r>
      <w:r w:rsidR="001C7764" w:rsidRPr="00D6757C">
        <w:rPr>
          <w:color w:val="000000" w:themeColor="text1"/>
          <w:sz w:val="22"/>
          <w:szCs w:val="22"/>
        </w:rPr>
        <w:t xml:space="preserve">Услуги </w:t>
      </w:r>
      <w:r w:rsidR="002502DF" w:rsidRPr="00D6757C">
        <w:rPr>
          <w:color w:val="000000" w:themeColor="text1"/>
          <w:sz w:val="22"/>
          <w:szCs w:val="22"/>
        </w:rPr>
        <w:t>оказывать</w:t>
      </w:r>
      <w:r w:rsidRPr="00D6757C">
        <w:rPr>
          <w:color w:val="000000" w:themeColor="text1"/>
          <w:sz w:val="22"/>
          <w:szCs w:val="22"/>
        </w:rPr>
        <w:t xml:space="preserve"> в строгом соответствии с действующими санитарно-гигиеническими и противопожарными нормами и правилами.</w:t>
      </w:r>
    </w:p>
    <w:p w14:paraId="131FDA40" w14:textId="0289655D" w:rsidR="00530D3B" w:rsidRPr="00D6757C" w:rsidRDefault="00530D3B" w:rsidP="00530D3B">
      <w:pPr>
        <w:tabs>
          <w:tab w:val="left" w:pos="567"/>
        </w:tabs>
        <w:spacing w:after="0" w:line="240" w:lineRule="atLeast"/>
        <w:ind w:left="-426" w:hanging="142"/>
        <w:rPr>
          <w:color w:val="000000" w:themeColor="text1"/>
          <w:sz w:val="22"/>
          <w:szCs w:val="22"/>
        </w:rPr>
      </w:pPr>
      <w:r w:rsidRPr="00D6757C">
        <w:rPr>
          <w:color w:val="000000" w:themeColor="text1"/>
          <w:sz w:val="22"/>
          <w:szCs w:val="22"/>
        </w:rPr>
        <w:t xml:space="preserve">             12.3.5. Для очистки от снега и мусора на участках с асфальтовым покрытием и вблизи зданий приступать к очистке после установки ограждающих металлических элементов и сигнальных щитов с надписью «Въезда нет. Идёт очистка прилегающей территории».</w:t>
      </w:r>
    </w:p>
    <w:p w14:paraId="48047A2E" w14:textId="77777777" w:rsidR="00530D3B" w:rsidRPr="00D6757C" w:rsidRDefault="00530D3B" w:rsidP="00530D3B">
      <w:pPr>
        <w:tabs>
          <w:tab w:val="left" w:pos="567"/>
        </w:tabs>
        <w:spacing w:after="0" w:line="240" w:lineRule="atLeast"/>
        <w:ind w:left="-426" w:hanging="142"/>
        <w:rPr>
          <w:color w:val="000000" w:themeColor="text1"/>
          <w:sz w:val="22"/>
          <w:szCs w:val="22"/>
        </w:rPr>
      </w:pPr>
      <w:r w:rsidRPr="00D6757C">
        <w:rPr>
          <w:color w:val="000000" w:themeColor="text1"/>
          <w:sz w:val="22"/>
          <w:szCs w:val="22"/>
        </w:rPr>
        <w:t xml:space="preserve">             12.3.6. Очистку снега с балконов здания, крылечек и бордюров на 1 метр выполняет работник Исполнителя, далее очистка снега производится средствами механизации Заказчика в присутствии работника Исполнителя.</w:t>
      </w:r>
    </w:p>
    <w:p w14:paraId="6ED001A3" w14:textId="77777777" w:rsidR="00530D3B" w:rsidRPr="00D6757C" w:rsidRDefault="00530D3B" w:rsidP="00530D3B">
      <w:pPr>
        <w:tabs>
          <w:tab w:val="left" w:pos="567"/>
        </w:tabs>
        <w:spacing w:after="0" w:line="240" w:lineRule="atLeast"/>
        <w:ind w:left="-426" w:hanging="142"/>
        <w:rPr>
          <w:color w:val="000000" w:themeColor="text1"/>
          <w:sz w:val="22"/>
          <w:szCs w:val="22"/>
        </w:rPr>
      </w:pPr>
      <w:r w:rsidRPr="00D6757C">
        <w:rPr>
          <w:color w:val="000000" w:themeColor="text1"/>
          <w:sz w:val="22"/>
          <w:szCs w:val="22"/>
        </w:rPr>
        <w:t xml:space="preserve">             12.3.7. Очистку от снега пешеходной дорожки, </w:t>
      </w:r>
      <w:proofErr w:type="spellStart"/>
      <w:r w:rsidRPr="00D6757C">
        <w:rPr>
          <w:color w:val="000000" w:themeColor="text1"/>
          <w:sz w:val="22"/>
          <w:szCs w:val="22"/>
        </w:rPr>
        <w:t>отмостков</w:t>
      </w:r>
      <w:proofErr w:type="spellEnd"/>
      <w:r w:rsidRPr="00D6757C">
        <w:rPr>
          <w:color w:val="000000" w:themeColor="text1"/>
          <w:sz w:val="22"/>
          <w:szCs w:val="22"/>
        </w:rPr>
        <w:t xml:space="preserve">   по периметру зданий, пожарных лестниц, на шлагбауме автомобильной стоянки, шлагбаумах на въездах, выездах по территории аэропорта г. Сургута, выполнять вручную. </w:t>
      </w:r>
    </w:p>
    <w:p w14:paraId="3CDBBCA2" w14:textId="77777777" w:rsidR="00530D3B" w:rsidRPr="00D6757C" w:rsidRDefault="00530D3B" w:rsidP="00530D3B">
      <w:pPr>
        <w:tabs>
          <w:tab w:val="left" w:pos="567"/>
        </w:tabs>
        <w:spacing w:after="0" w:line="240" w:lineRule="atLeast"/>
        <w:ind w:left="-426" w:hanging="142"/>
        <w:rPr>
          <w:color w:val="000000" w:themeColor="text1"/>
          <w:sz w:val="22"/>
          <w:szCs w:val="22"/>
        </w:rPr>
      </w:pPr>
      <w:r w:rsidRPr="00D6757C">
        <w:rPr>
          <w:color w:val="000000" w:themeColor="text1"/>
          <w:sz w:val="22"/>
          <w:szCs w:val="22"/>
        </w:rPr>
        <w:t xml:space="preserve">            12.3.8. Координировать работу средств механизации при производстве работ.</w:t>
      </w:r>
    </w:p>
    <w:p w14:paraId="54E0546A" w14:textId="77777777" w:rsidR="00530D3B" w:rsidRPr="00D6757C" w:rsidRDefault="00530D3B" w:rsidP="00530D3B">
      <w:pPr>
        <w:tabs>
          <w:tab w:val="left" w:pos="567"/>
        </w:tabs>
        <w:spacing w:after="0" w:line="240" w:lineRule="atLeast"/>
        <w:ind w:left="-426" w:hanging="142"/>
        <w:rPr>
          <w:color w:val="000000" w:themeColor="text1"/>
          <w:sz w:val="22"/>
          <w:szCs w:val="22"/>
        </w:rPr>
      </w:pPr>
      <w:r w:rsidRPr="00D6757C">
        <w:rPr>
          <w:color w:val="000000" w:themeColor="text1"/>
          <w:sz w:val="22"/>
          <w:szCs w:val="22"/>
        </w:rPr>
        <w:t xml:space="preserve">            12.3.9. Мешки с мусором выносить к бакам для мусора в места, определенные Заказчиком</w:t>
      </w:r>
    </w:p>
    <w:p w14:paraId="3D133DE0" w14:textId="77777777" w:rsidR="00530D3B" w:rsidRPr="00D6757C" w:rsidRDefault="00530D3B" w:rsidP="00530D3B">
      <w:pPr>
        <w:tabs>
          <w:tab w:val="left" w:pos="567"/>
          <w:tab w:val="left" w:pos="851"/>
        </w:tabs>
        <w:suppressAutoHyphens/>
        <w:spacing w:after="0" w:line="240" w:lineRule="atLeast"/>
        <w:ind w:left="-426"/>
        <w:rPr>
          <w:b/>
          <w:color w:val="000000" w:themeColor="text1"/>
          <w:sz w:val="22"/>
          <w:szCs w:val="22"/>
        </w:rPr>
      </w:pPr>
    </w:p>
    <w:p w14:paraId="26398C46" w14:textId="77777777" w:rsidR="00530D3B" w:rsidRPr="00D6757C" w:rsidRDefault="00530D3B" w:rsidP="00530D3B">
      <w:pPr>
        <w:tabs>
          <w:tab w:val="left" w:pos="567"/>
          <w:tab w:val="left" w:pos="851"/>
        </w:tabs>
        <w:suppressAutoHyphens/>
        <w:spacing w:after="0" w:line="240" w:lineRule="atLeast"/>
        <w:ind w:left="-426"/>
        <w:rPr>
          <w:b/>
          <w:color w:val="000000" w:themeColor="text1"/>
          <w:sz w:val="22"/>
          <w:szCs w:val="22"/>
        </w:rPr>
      </w:pPr>
      <w:r w:rsidRPr="00D6757C">
        <w:rPr>
          <w:b/>
          <w:color w:val="000000" w:themeColor="text1"/>
          <w:sz w:val="22"/>
          <w:szCs w:val="22"/>
        </w:rPr>
        <w:t xml:space="preserve">            12.4. Исполнитель приобретает и обеспечивает своих работников необходимым инвентарем и расходным материалом для использования в уборке территорий, из расчета на 1 год (12 месяцев) согласно таблице № 8.</w:t>
      </w:r>
    </w:p>
    <w:p w14:paraId="08C7215D" w14:textId="77777777" w:rsidR="00530D3B" w:rsidRPr="00D6757C" w:rsidRDefault="00530D3B" w:rsidP="00530D3B">
      <w:pPr>
        <w:tabs>
          <w:tab w:val="left" w:pos="851"/>
        </w:tabs>
        <w:suppressAutoHyphens/>
        <w:spacing w:after="0" w:line="240" w:lineRule="atLeast"/>
        <w:ind w:firstLine="709"/>
        <w:jc w:val="right"/>
        <w:rPr>
          <w:b/>
          <w:color w:val="000000" w:themeColor="text1"/>
          <w:sz w:val="22"/>
          <w:szCs w:val="22"/>
        </w:rPr>
      </w:pPr>
      <w:r w:rsidRPr="00D6757C">
        <w:rPr>
          <w:b/>
          <w:color w:val="000000" w:themeColor="text1"/>
          <w:sz w:val="22"/>
          <w:szCs w:val="22"/>
        </w:rPr>
        <w:t xml:space="preserve">                                                                 </w:t>
      </w:r>
    </w:p>
    <w:p w14:paraId="5A57AEA5" w14:textId="77777777" w:rsidR="00530D3B" w:rsidRPr="00D6757C" w:rsidRDefault="00530D3B" w:rsidP="00530D3B">
      <w:pPr>
        <w:tabs>
          <w:tab w:val="left" w:pos="851"/>
        </w:tabs>
        <w:suppressAutoHyphens/>
        <w:spacing w:after="0" w:line="240" w:lineRule="atLeast"/>
        <w:ind w:firstLine="709"/>
        <w:jc w:val="center"/>
        <w:rPr>
          <w:b/>
          <w:color w:val="000000" w:themeColor="text1"/>
          <w:sz w:val="22"/>
          <w:szCs w:val="22"/>
        </w:rPr>
      </w:pPr>
      <w:r w:rsidRPr="00D6757C">
        <w:rPr>
          <w:b/>
          <w:color w:val="000000" w:themeColor="text1"/>
          <w:sz w:val="22"/>
          <w:szCs w:val="22"/>
        </w:rPr>
        <w:t xml:space="preserve">Таблица № 8. Инвентарь и расходные материалы, применяемые Исполнителем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4682"/>
        <w:gridCol w:w="1622"/>
        <w:gridCol w:w="3481"/>
      </w:tblGrid>
      <w:tr w:rsidR="00530D3B" w:rsidRPr="00D6757C" w14:paraId="2A438CA6"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70D3E32E" w14:textId="77777777" w:rsidR="00530D3B" w:rsidRPr="00D6757C" w:rsidRDefault="00530D3B" w:rsidP="00FC2D96">
            <w:pPr>
              <w:tabs>
                <w:tab w:val="left" w:pos="3240"/>
              </w:tabs>
              <w:spacing w:after="0" w:line="240" w:lineRule="atLeast"/>
              <w:rPr>
                <w:b/>
                <w:bCs/>
                <w:color w:val="000000" w:themeColor="text1"/>
                <w:sz w:val="22"/>
                <w:szCs w:val="22"/>
              </w:rPr>
            </w:pPr>
            <w:r w:rsidRPr="00D6757C">
              <w:rPr>
                <w:b/>
                <w:bCs/>
                <w:color w:val="000000" w:themeColor="text1"/>
                <w:sz w:val="22"/>
                <w:szCs w:val="22"/>
              </w:rPr>
              <w:t>№</w:t>
            </w:r>
          </w:p>
        </w:tc>
        <w:tc>
          <w:tcPr>
            <w:tcW w:w="4682" w:type="dxa"/>
            <w:tcBorders>
              <w:top w:val="single" w:sz="4" w:space="0" w:color="auto"/>
              <w:left w:val="single" w:sz="4" w:space="0" w:color="auto"/>
              <w:bottom w:val="single" w:sz="4" w:space="0" w:color="auto"/>
              <w:right w:val="single" w:sz="4" w:space="0" w:color="auto"/>
            </w:tcBorders>
          </w:tcPr>
          <w:p w14:paraId="0BBF437D" w14:textId="77777777" w:rsidR="00530D3B" w:rsidRPr="00D6757C" w:rsidRDefault="00530D3B" w:rsidP="00FC2D96">
            <w:pPr>
              <w:tabs>
                <w:tab w:val="left" w:pos="3240"/>
              </w:tabs>
              <w:spacing w:after="0" w:line="240" w:lineRule="atLeast"/>
              <w:jc w:val="center"/>
              <w:rPr>
                <w:b/>
                <w:bCs/>
                <w:color w:val="000000" w:themeColor="text1"/>
                <w:sz w:val="22"/>
                <w:szCs w:val="22"/>
              </w:rPr>
            </w:pPr>
            <w:r w:rsidRPr="00D6757C">
              <w:rPr>
                <w:b/>
                <w:bCs/>
                <w:color w:val="000000" w:themeColor="text1"/>
                <w:sz w:val="22"/>
                <w:szCs w:val="22"/>
              </w:rPr>
              <w:t>Наименование</w:t>
            </w:r>
          </w:p>
          <w:p w14:paraId="438CDBEA" w14:textId="77777777" w:rsidR="00530D3B" w:rsidRPr="00D6757C" w:rsidRDefault="00530D3B" w:rsidP="00FC2D96">
            <w:pPr>
              <w:tabs>
                <w:tab w:val="left" w:pos="3240"/>
              </w:tabs>
              <w:spacing w:after="0" w:line="240" w:lineRule="atLeast"/>
              <w:rPr>
                <w:b/>
                <w:bCs/>
                <w:color w:val="000000" w:themeColor="text1"/>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14:paraId="0DDD811E" w14:textId="77777777" w:rsidR="00530D3B" w:rsidRPr="00D6757C" w:rsidRDefault="00530D3B" w:rsidP="00FC2D96">
            <w:pPr>
              <w:tabs>
                <w:tab w:val="left" w:pos="3240"/>
              </w:tabs>
              <w:spacing w:after="0" w:line="240" w:lineRule="atLeast"/>
              <w:jc w:val="center"/>
              <w:rPr>
                <w:b/>
                <w:bCs/>
                <w:color w:val="000000" w:themeColor="text1"/>
                <w:sz w:val="22"/>
                <w:szCs w:val="22"/>
              </w:rPr>
            </w:pPr>
            <w:r w:rsidRPr="00D6757C">
              <w:rPr>
                <w:b/>
                <w:bCs/>
                <w:color w:val="000000" w:themeColor="text1"/>
                <w:sz w:val="22"/>
                <w:szCs w:val="22"/>
              </w:rPr>
              <w:t>Ед.</w:t>
            </w:r>
            <w:r w:rsidRPr="00D6757C">
              <w:rPr>
                <w:b/>
                <w:bCs/>
                <w:color w:val="000000" w:themeColor="text1"/>
                <w:sz w:val="22"/>
                <w:szCs w:val="22"/>
                <w:lang w:val="en-US"/>
              </w:rPr>
              <w:t xml:space="preserve"> </w:t>
            </w:r>
            <w:r w:rsidRPr="00D6757C">
              <w:rPr>
                <w:b/>
                <w:bCs/>
                <w:color w:val="000000" w:themeColor="text1"/>
                <w:sz w:val="22"/>
                <w:szCs w:val="22"/>
              </w:rPr>
              <w:t>изм.</w:t>
            </w:r>
          </w:p>
        </w:tc>
        <w:tc>
          <w:tcPr>
            <w:tcW w:w="3481" w:type="dxa"/>
            <w:tcBorders>
              <w:top w:val="single" w:sz="4" w:space="0" w:color="auto"/>
              <w:left w:val="single" w:sz="4" w:space="0" w:color="auto"/>
              <w:bottom w:val="single" w:sz="4" w:space="0" w:color="auto"/>
              <w:right w:val="single" w:sz="4" w:space="0" w:color="auto"/>
            </w:tcBorders>
            <w:hideMark/>
          </w:tcPr>
          <w:p w14:paraId="05AF1EF7" w14:textId="77777777" w:rsidR="00530D3B" w:rsidRPr="00D6757C" w:rsidRDefault="00530D3B" w:rsidP="00FC2D96">
            <w:pPr>
              <w:tabs>
                <w:tab w:val="left" w:pos="3240"/>
              </w:tabs>
              <w:spacing w:after="0" w:line="240" w:lineRule="atLeast"/>
              <w:jc w:val="center"/>
              <w:rPr>
                <w:b/>
                <w:bCs/>
                <w:color w:val="000000" w:themeColor="text1"/>
                <w:sz w:val="22"/>
                <w:szCs w:val="22"/>
              </w:rPr>
            </w:pPr>
            <w:r w:rsidRPr="00D6757C">
              <w:rPr>
                <w:b/>
                <w:bCs/>
                <w:color w:val="000000" w:themeColor="text1"/>
                <w:sz w:val="22"/>
                <w:szCs w:val="22"/>
              </w:rPr>
              <w:t>кол –</w:t>
            </w:r>
            <w:r w:rsidRPr="00D6757C">
              <w:rPr>
                <w:b/>
                <w:bCs/>
                <w:color w:val="000000" w:themeColor="text1"/>
                <w:sz w:val="22"/>
                <w:szCs w:val="22"/>
                <w:lang w:val="en-US"/>
              </w:rPr>
              <w:t xml:space="preserve"> </w:t>
            </w:r>
            <w:r w:rsidRPr="00D6757C">
              <w:rPr>
                <w:b/>
                <w:bCs/>
                <w:color w:val="000000" w:themeColor="text1"/>
                <w:sz w:val="22"/>
                <w:szCs w:val="22"/>
              </w:rPr>
              <w:t>во</w:t>
            </w:r>
          </w:p>
        </w:tc>
      </w:tr>
      <w:tr w:rsidR="00530D3B" w:rsidRPr="00D6757C" w14:paraId="7425A8BF"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7C778881"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1.</w:t>
            </w:r>
          </w:p>
        </w:tc>
        <w:tc>
          <w:tcPr>
            <w:tcW w:w="4682" w:type="dxa"/>
            <w:tcBorders>
              <w:top w:val="single" w:sz="4" w:space="0" w:color="auto"/>
              <w:left w:val="single" w:sz="4" w:space="0" w:color="auto"/>
              <w:bottom w:val="single" w:sz="4" w:space="0" w:color="auto"/>
              <w:right w:val="single" w:sz="4" w:space="0" w:color="auto"/>
            </w:tcBorders>
            <w:hideMark/>
          </w:tcPr>
          <w:p w14:paraId="10BCB2A7"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Ведро металлическое 12 л.</w:t>
            </w:r>
          </w:p>
        </w:tc>
        <w:tc>
          <w:tcPr>
            <w:tcW w:w="1622" w:type="dxa"/>
            <w:tcBorders>
              <w:top w:val="single" w:sz="4" w:space="0" w:color="auto"/>
              <w:left w:val="single" w:sz="4" w:space="0" w:color="auto"/>
              <w:bottom w:val="single" w:sz="4" w:space="0" w:color="auto"/>
              <w:right w:val="single" w:sz="4" w:space="0" w:color="auto"/>
            </w:tcBorders>
            <w:hideMark/>
          </w:tcPr>
          <w:p w14:paraId="321E78D3"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560E0D6B"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43C1FDF5"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63C79049"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2.</w:t>
            </w:r>
          </w:p>
        </w:tc>
        <w:tc>
          <w:tcPr>
            <w:tcW w:w="4682" w:type="dxa"/>
            <w:tcBorders>
              <w:top w:val="single" w:sz="4" w:space="0" w:color="auto"/>
              <w:left w:val="single" w:sz="4" w:space="0" w:color="auto"/>
              <w:bottom w:val="single" w:sz="4" w:space="0" w:color="auto"/>
              <w:right w:val="single" w:sz="4" w:space="0" w:color="auto"/>
            </w:tcBorders>
            <w:hideMark/>
          </w:tcPr>
          <w:p w14:paraId="79F725BF"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Комплект (метла +совок)</w:t>
            </w:r>
          </w:p>
        </w:tc>
        <w:tc>
          <w:tcPr>
            <w:tcW w:w="1622" w:type="dxa"/>
            <w:tcBorders>
              <w:top w:val="single" w:sz="4" w:space="0" w:color="auto"/>
              <w:left w:val="single" w:sz="4" w:space="0" w:color="auto"/>
              <w:bottom w:val="single" w:sz="4" w:space="0" w:color="auto"/>
              <w:right w:val="single" w:sz="4" w:space="0" w:color="auto"/>
            </w:tcBorders>
            <w:hideMark/>
          </w:tcPr>
          <w:p w14:paraId="196FF970"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77C10AA3"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693F9899"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04388BD4"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3.</w:t>
            </w:r>
          </w:p>
        </w:tc>
        <w:tc>
          <w:tcPr>
            <w:tcW w:w="4682" w:type="dxa"/>
            <w:tcBorders>
              <w:top w:val="single" w:sz="4" w:space="0" w:color="auto"/>
              <w:left w:val="single" w:sz="4" w:space="0" w:color="auto"/>
              <w:bottom w:val="single" w:sz="4" w:space="0" w:color="auto"/>
              <w:right w:val="single" w:sz="4" w:space="0" w:color="auto"/>
            </w:tcBorders>
            <w:hideMark/>
          </w:tcPr>
          <w:p w14:paraId="0859061B"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Лопата для уборки снега поликарбонатная</w:t>
            </w:r>
          </w:p>
        </w:tc>
        <w:tc>
          <w:tcPr>
            <w:tcW w:w="1622" w:type="dxa"/>
            <w:tcBorders>
              <w:top w:val="single" w:sz="4" w:space="0" w:color="auto"/>
              <w:left w:val="single" w:sz="4" w:space="0" w:color="auto"/>
              <w:bottom w:val="single" w:sz="4" w:space="0" w:color="auto"/>
              <w:right w:val="single" w:sz="4" w:space="0" w:color="auto"/>
            </w:tcBorders>
            <w:hideMark/>
          </w:tcPr>
          <w:p w14:paraId="5A4BF53A"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2F0B8D7C"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4</w:t>
            </w:r>
          </w:p>
        </w:tc>
      </w:tr>
      <w:tr w:rsidR="00530D3B" w:rsidRPr="00D6757C" w14:paraId="1A61C53F"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47CE1B85"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4.</w:t>
            </w:r>
          </w:p>
        </w:tc>
        <w:tc>
          <w:tcPr>
            <w:tcW w:w="4682" w:type="dxa"/>
            <w:tcBorders>
              <w:top w:val="single" w:sz="4" w:space="0" w:color="auto"/>
              <w:left w:val="single" w:sz="4" w:space="0" w:color="auto"/>
              <w:bottom w:val="single" w:sz="4" w:space="0" w:color="auto"/>
              <w:right w:val="single" w:sz="4" w:space="0" w:color="auto"/>
            </w:tcBorders>
            <w:hideMark/>
          </w:tcPr>
          <w:p w14:paraId="49029369"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Лопата совковая</w:t>
            </w:r>
          </w:p>
        </w:tc>
        <w:tc>
          <w:tcPr>
            <w:tcW w:w="1622" w:type="dxa"/>
            <w:tcBorders>
              <w:top w:val="single" w:sz="4" w:space="0" w:color="auto"/>
              <w:left w:val="single" w:sz="4" w:space="0" w:color="auto"/>
              <w:bottom w:val="single" w:sz="4" w:space="0" w:color="auto"/>
              <w:right w:val="single" w:sz="4" w:space="0" w:color="auto"/>
            </w:tcBorders>
            <w:hideMark/>
          </w:tcPr>
          <w:p w14:paraId="02DDF1AC"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178D14C0"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1DDAF8F9"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33D8D4E9"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5.</w:t>
            </w:r>
          </w:p>
        </w:tc>
        <w:tc>
          <w:tcPr>
            <w:tcW w:w="4682" w:type="dxa"/>
            <w:tcBorders>
              <w:top w:val="single" w:sz="4" w:space="0" w:color="auto"/>
              <w:left w:val="single" w:sz="4" w:space="0" w:color="auto"/>
              <w:bottom w:val="single" w:sz="4" w:space="0" w:color="auto"/>
              <w:right w:val="single" w:sz="4" w:space="0" w:color="auto"/>
            </w:tcBorders>
            <w:hideMark/>
          </w:tcPr>
          <w:p w14:paraId="206CAC03"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Лопата штыковая</w:t>
            </w:r>
          </w:p>
        </w:tc>
        <w:tc>
          <w:tcPr>
            <w:tcW w:w="1622" w:type="dxa"/>
            <w:tcBorders>
              <w:top w:val="single" w:sz="4" w:space="0" w:color="auto"/>
              <w:left w:val="single" w:sz="4" w:space="0" w:color="auto"/>
              <w:bottom w:val="single" w:sz="4" w:space="0" w:color="auto"/>
              <w:right w:val="single" w:sz="4" w:space="0" w:color="auto"/>
            </w:tcBorders>
            <w:hideMark/>
          </w:tcPr>
          <w:p w14:paraId="040FBFDE"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6B4053C7"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0561332B"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748E2FB6"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6.</w:t>
            </w:r>
          </w:p>
        </w:tc>
        <w:tc>
          <w:tcPr>
            <w:tcW w:w="4682" w:type="dxa"/>
            <w:tcBorders>
              <w:top w:val="single" w:sz="4" w:space="0" w:color="auto"/>
              <w:left w:val="single" w:sz="4" w:space="0" w:color="auto"/>
              <w:bottom w:val="single" w:sz="4" w:space="0" w:color="auto"/>
              <w:right w:val="single" w:sz="4" w:space="0" w:color="auto"/>
            </w:tcBorders>
            <w:hideMark/>
          </w:tcPr>
          <w:p w14:paraId="0DC94F5C"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 xml:space="preserve">Грабли веерные пластинчатые </w:t>
            </w:r>
          </w:p>
        </w:tc>
        <w:tc>
          <w:tcPr>
            <w:tcW w:w="1622" w:type="dxa"/>
            <w:tcBorders>
              <w:top w:val="single" w:sz="4" w:space="0" w:color="auto"/>
              <w:left w:val="single" w:sz="4" w:space="0" w:color="auto"/>
              <w:bottom w:val="single" w:sz="4" w:space="0" w:color="auto"/>
              <w:right w:val="single" w:sz="4" w:space="0" w:color="auto"/>
            </w:tcBorders>
            <w:hideMark/>
          </w:tcPr>
          <w:p w14:paraId="7EF621CF"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437BF48A"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657A076F"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7CF4B4B6"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7.</w:t>
            </w:r>
          </w:p>
        </w:tc>
        <w:tc>
          <w:tcPr>
            <w:tcW w:w="4682" w:type="dxa"/>
            <w:tcBorders>
              <w:top w:val="single" w:sz="4" w:space="0" w:color="auto"/>
              <w:left w:val="single" w:sz="4" w:space="0" w:color="auto"/>
              <w:bottom w:val="single" w:sz="4" w:space="0" w:color="auto"/>
              <w:right w:val="single" w:sz="4" w:space="0" w:color="auto"/>
            </w:tcBorders>
            <w:hideMark/>
          </w:tcPr>
          <w:p w14:paraId="52C59DE1"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 xml:space="preserve">Метла капроновая усиленная </w:t>
            </w:r>
          </w:p>
        </w:tc>
        <w:tc>
          <w:tcPr>
            <w:tcW w:w="1622" w:type="dxa"/>
            <w:tcBorders>
              <w:top w:val="single" w:sz="4" w:space="0" w:color="auto"/>
              <w:left w:val="single" w:sz="4" w:space="0" w:color="auto"/>
              <w:bottom w:val="single" w:sz="4" w:space="0" w:color="auto"/>
              <w:right w:val="single" w:sz="4" w:space="0" w:color="auto"/>
            </w:tcBorders>
            <w:hideMark/>
          </w:tcPr>
          <w:p w14:paraId="0246B302"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6D4E0746"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5A4702C2"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157C1999"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8.</w:t>
            </w:r>
          </w:p>
        </w:tc>
        <w:tc>
          <w:tcPr>
            <w:tcW w:w="4682" w:type="dxa"/>
            <w:tcBorders>
              <w:top w:val="single" w:sz="4" w:space="0" w:color="auto"/>
              <w:left w:val="single" w:sz="4" w:space="0" w:color="auto"/>
              <w:bottom w:val="single" w:sz="4" w:space="0" w:color="auto"/>
              <w:right w:val="single" w:sz="4" w:space="0" w:color="auto"/>
            </w:tcBorders>
            <w:hideMark/>
          </w:tcPr>
          <w:p w14:paraId="54EEC81D"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Тележка (тачка) садовая ручная, с одним колесом, нагрузка 90 кг, объем кузова 65 литров</w:t>
            </w:r>
          </w:p>
        </w:tc>
        <w:tc>
          <w:tcPr>
            <w:tcW w:w="1622" w:type="dxa"/>
            <w:tcBorders>
              <w:top w:val="single" w:sz="4" w:space="0" w:color="auto"/>
              <w:left w:val="single" w:sz="4" w:space="0" w:color="auto"/>
              <w:bottom w:val="single" w:sz="4" w:space="0" w:color="auto"/>
              <w:right w:val="single" w:sz="4" w:space="0" w:color="auto"/>
            </w:tcBorders>
            <w:hideMark/>
          </w:tcPr>
          <w:p w14:paraId="677FEFF4"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3225414D"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3BB9B67D"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7141B9DF"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9.</w:t>
            </w:r>
          </w:p>
        </w:tc>
        <w:tc>
          <w:tcPr>
            <w:tcW w:w="4682" w:type="dxa"/>
            <w:tcBorders>
              <w:top w:val="single" w:sz="4" w:space="0" w:color="auto"/>
              <w:left w:val="single" w:sz="4" w:space="0" w:color="auto"/>
              <w:bottom w:val="single" w:sz="4" w:space="0" w:color="auto"/>
              <w:right w:val="single" w:sz="4" w:space="0" w:color="auto"/>
            </w:tcBorders>
            <w:hideMark/>
          </w:tcPr>
          <w:p w14:paraId="01848159"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Леска для газонокосилки, сечение 3 мм, длина не менее 45 .</w:t>
            </w:r>
          </w:p>
        </w:tc>
        <w:tc>
          <w:tcPr>
            <w:tcW w:w="1622" w:type="dxa"/>
            <w:tcBorders>
              <w:top w:val="single" w:sz="4" w:space="0" w:color="auto"/>
              <w:left w:val="single" w:sz="4" w:space="0" w:color="auto"/>
              <w:bottom w:val="single" w:sz="4" w:space="0" w:color="auto"/>
              <w:right w:val="single" w:sz="4" w:space="0" w:color="auto"/>
            </w:tcBorders>
            <w:hideMark/>
          </w:tcPr>
          <w:p w14:paraId="5362E502"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13F867FB"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4</w:t>
            </w:r>
          </w:p>
        </w:tc>
      </w:tr>
      <w:tr w:rsidR="00530D3B" w:rsidRPr="00D6757C" w14:paraId="006FA3CB" w14:textId="77777777" w:rsidTr="00FC2D96">
        <w:trPr>
          <w:trHeight w:val="305"/>
        </w:trPr>
        <w:tc>
          <w:tcPr>
            <w:tcW w:w="847" w:type="dxa"/>
            <w:tcBorders>
              <w:top w:val="single" w:sz="4" w:space="0" w:color="auto"/>
              <w:left w:val="single" w:sz="4" w:space="0" w:color="auto"/>
              <w:bottom w:val="single" w:sz="4" w:space="0" w:color="auto"/>
              <w:right w:val="single" w:sz="4" w:space="0" w:color="auto"/>
            </w:tcBorders>
            <w:hideMark/>
          </w:tcPr>
          <w:p w14:paraId="5E9ABCFD"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10.</w:t>
            </w:r>
          </w:p>
        </w:tc>
        <w:tc>
          <w:tcPr>
            <w:tcW w:w="4682" w:type="dxa"/>
            <w:tcBorders>
              <w:top w:val="single" w:sz="4" w:space="0" w:color="auto"/>
              <w:left w:val="single" w:sz="4" w:space="0" w:color="auto"/>
              <w:bottom w:val="single" w:sz="4" w:space="0" w:color="auto"/>
              <w:right w:val="single" w:sz="4" w:space="0" w:color="auto"/>
            </w:tcBorders>
            <w:hideMark/>
          </w:tcPr>
          <w:p w14:paraId="71511F1B"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 xml:space="preserve">Совок большой для мусора </w:t>
            </w:r>
          </w:p>
        </w:tc>
        <w:tc>
          <w:tcPr>
            <w:tcW w:w="1622" w:type="dxa"/>
            <w:tcBorders>
              <w:top w:val="single" w:sz="4" w:space="0" w:color="auto"/>
              <w:left w:val="single" w:sz="4" w:space="0" w:color="auto"/>
              <w:bottom w:val="single" w:sz="4" w:space="0" w:color="auto"/>
              <w:right w:val="single" w:sz="4" w:space="0" w:color="auto"/>
            </w:tcBorders>
            <w:hideMark/>
          </w:tcPr>
          <w:p w14:paraId="50234FE9"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75BD7648"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43DF68E5"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55EB4B22"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11.</w:t>
            </w:r>
          </w:p>
        </w:tc>
        <w:tc>
          <w:tcPr>
            <w:tcW w:w="4682" w:type="dxa"/>
            <w:tcBorders>
              <w:top w:val="single" w:sz="4" w:space="0" w:color="auto"/>
              <w:left w:val="single" w:sz="4" w:space="0" w:color="auto"/>
              <w:bottom w:val="single" w:sz="4" w:space="0" w:color="auto"/>
              <w:right w:val="single" w:sz="4" w:space="0" w:color="auto"/>
            </w:tcBorders>
            <w:hideMark/>
          </w:tcPr>
          <w:p w14:paraId="3EAE2D85"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Ледокол</w:t>
            </w:r>
          </w:p>
        </w:tc>
        <w:tc>
          <w:tcPr>
            <w:tcW w:w="1622" w:type="dxa"/>
            <w:tcBorders>
              <w:top w:val="single" w:sz="4" w:space="0" w:color="auto"/>
              <w:left w:val="single" w:sz="4" w:space="0" w:color="auto"/>
              <w:bottom w:val="single" w:sz="4" w:space="0" w:color="auto"/>
              <w:right w:val="single" w:sz="4" w:space="0" w:color="auto"/>
            </w:tcBorders>
            <w:hideMark/>
          </w:tcPr>
          <w:p w14:paraId="3B152846"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35B6E0EB"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6B453D29"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6CC7E4A4"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12.</w:t>
            </w:r>
          </w:p>
        </w:tc>
        <w:tc>
          <w:tcPr>
            <w:tcW w:w="4682" w:type="dxa"/>
            <w:tcBorders>
              <w:top w:val="single" w:sz="4" w:space="0" w:color="auto"/>
              <w:left w:val="single" w:sz="4" w:space="0" w:color="auto"/>
              <w:bottom w:val="single" w:sz="4" w:space="0" w:color="auto"/>
              <w:right w:val="single" w:sz="4" w:space="0" w:color="auto"/>
            </w:tcBorders>
            <w:hideMark/>
          </w:tcPr>
          <w:p w14:paraId="4B9B6469"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Секатор садовый</w:t>
            </w:r>
          </w:p>
        </w:tc>
        <w:tc>
          <w:tcPr>
            <w:tcW w:w="1622" w:type="dxa"/>
            <w:tcBorders>
              <w:top w:val="single" w:sz="4" w:space="0" w:color="auto"/>
              <w:left w:val="single" w:sz="4" w:space="0" w:color="auto"/>
              <w:bottom w:val="single" w:sz="4" w:space="0" w:color="auto"/>
              <w:right w:val="single" w:sz="4" w:space="0" w:color="auto"/>
            </w:tcBorders>
            <w:hideMark/>
          </w:tcPr>
          <w:p w14:paraId="2367DB4D"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6254D391"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34AABE27" w14:textId="77777777" w:rsidTr="00FC2D96">
        <w:tc>
          <w:tcPr>
            <w:tcW w:w="847" w:type="dxa"/>
            <w:tcBorders>
              <w:top w:val="single" w:sz="4" w:space="0" w:color="auto"/>
              <w:left w:val="single" w:sz="4" w:space="0" w:color="auto"/>
              <w:bottom w:val="single" w:sz="4" w:space="0" w:color="auto"/>
              <w:right w:val="single" w:sz="4" w:space="0" w:color="auto"/>
            </w:tcBorders>
            <w:hideMark/>
          </w:tcPr>
          <w:p w14:paraId="5A4845C7"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13.</w:t>
            </w:r>
          </w:p>
        </w:tc>
        <w:tc>
          <w:tcPr>
            <w:tcW w:w="4682" w:type="dxa"/>
            <w:tcBorders>
              <w:top w:val="single" w:sz="4" w:space="0" w:color="auto"/>
              <w:left w:val="single" w:sz="4" w:space="0" w:color="auto"/>
              <w:bottom w:val="single" w:sz="4" w:space="0" w:color="auto"/>
              <w:right w:val="single" w:sz="4" w:space="0" w:color="auto"/>
            </w:tcBorders>
            <w:hideMark/>
          </w:tcPr>
          <w:p w14:paraId="21A9D51C"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 xml:space="preserve">Масло для газонокосилки 2-х тактное </w:t>
            </w:r>
          </w:p>
        </w:tc>
        <w:tc>
          <w:tcPr>
            <w:tcW w:w="1622" w:type="dxa"/>
            <w:tcBorders>
              <w:top w:val="single" w:sz="4" w:space="0" w:color="auto"/>
              <w:left w:val="single" w:sz="4" w:space="0" w:color="auto"/>
              <w:bottom w:val="single" w:sz="4" w:space="0" w:color="auto"/>
              <w:right w:val="single" w:sz="4" w:space="0" w:color="auto"/>
            </w:tcBorders>
            <w:hideMark/>
          </w:tcPr>
          <w:p w14:paraId="0B6169A5"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бут.</w:t>
            </w:r>
          </w:p>
        </w:tc>
        <w:tc>
          <w:tcPr>
            <w:tcW w:w="3481" w:type="dxa"/>
            <w:tcBorders>
              <w:top w:val="single" w:sz="4" w:space="0" w:color="auto"/>
              <w:left w:val="single" w:sz="4" w:space="0" w:color="auto"/>
              <w:bottom w:val="single" w:sz="4" w:space="0" w:color="auto"/>
              <w:right w:val="single" w:sz="4" w:space="0" w:color="auto"/>
            </w:tcBorders>
            <w:hideMark/>
          </w:tcPr>
          <w:p w14:paraId="331E8395"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2</w:t>
            </w:r>
          </w:p>
        </w:tc>
      </w:tr>
      <w:tr w:rsidR="00530D3B" w:rsidRPr="00D6757C" w14:paraId="2450A61D" w14:textId="77777777" w:rsidTr="00FC2D96">
        <w:trPr>
          <w:trHeight w:val="345"/>
        </w:trPr>
        <w:tc>
          <w:tcPr>
            <w:tcW w:w="847" w:type="dxa"/>
            <w:tcBorders>
              <w:top w:val="single" w:sz="4" w:space="0" w:color="auto"/>
              <w:left w:val="single" w:sz="4" w:space="0" w:color="auto"/>
              <w:bottom w:val="single" w:sz="4" w:space="0" w:color="auto"/>
              <w:right w:val="single" w:sz="4" w:space="0" w:color="auto"/>
            </w:tcBorders>
            <w:hideMark/>
          </w:tcPr>
          <w:p w14:paraId="154D9B8A"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14.</w:t>
            </w:r>
          </w:p>
        </w:tc>
        <w:tc>
          <w:tcPr>
            <w:tcW w:w="4682" w:type="dxa"/>
            <w:tcBorders>
              <w:top w:val="single" w:sz="4" w:space="0" w:color="auto"/>
              <w:left w:val="single" w:sz="4" w:space="0" w:color="auto"/>
              <w:bottom w:val="single" w:sz="4" w:space="0" w:color="auto"/>
              <w:right w:val="single" w:sz="4" w:space="0" w:color="auto"/>
            </w:tcBorders>
            <w:hideMark/>
          </w:tcPr>
          <w:p w14:paraId="5D54A78A"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 xml:space="preserve">Бензин для тримера </w:t>
            </w:r>
          </w:p>
        </w:tc>
        <w:tc>
          <w:tcPr>
            <w:tcW w:w="1622" w:type="dxa"/>
            <w:tcBorders>
              <w:top w:val="single" w:sz="4" w:space="0" w:color="auto"/>
              <w:left w:val="single" w:sz="4" w:space="0" w:color="auto"/>
              <w:bottom w:val="single" w:sz="4" w:space="0" w:color="auto"/>
              <w:right w:val="single" w:sz="4" w:space="0" w:color="auto"/>
            </w:tcBorders>
            <w:hideMark/>
          </w:tcPr>
          <w:p w14:paraId="13AC51FF"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литр.</w:t>
            </w:r>
          </w:p>
        </w:tc>
        <w:tc>
          <w:tcPr>
            <w:tcW w:w="3481" w:type="dxa"/>
            <w:tcBorders>
              <w:top w:val="single" w:sz="4" w:space="0" w:color="auto"/>
              <w:left w:val="single" w:sz="4" w:space="0" w:color="auto"/>
              <w:bottom w:val="single" w:sz="4" w:space="0" w:color="auto"/>
              <w:right w:val="single" w:sz="4" w:space="0" w:color="auto"/>
            </w:tcBorders>
            <w:hideMark/>
          </w:tcPr>
          <w:p w14:paraId="54D25696"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15</w:t>
            </w:r>
          </w:p>
        </w:tc>
      </w:tr>
      <w:tr w:rsidR="00530D3B" w:rsidRPr="00D6757C" w14:paraId="5BA4D912" w14:textId="77777777" w:rsidTr="00FC2D96">
        <w:trPr>
          <w:trHeight w:val="345"/>
        </w:trPr>
        <w:tc>
          <w:tcPr>
            <w:tcW w:w="847" w:type="dxa"/>
            <w:tcBorders>
              <w:top w:val="single" w:sz="4" w:space="0" w:color="auto"/>
              <w:left w:val="single" w:sz="4" w:space="0" w:color="auto"/>
              <w:bottom w:val="single" w:sz="4" w:space="0" w:color="auto"/>
              <w:right w:val="single" w:sz="4" w:space="0" w:color="auto"/>
            </w:tcBorders>
            <w:hideMark/>
          </w:tcPr>
          <w:p w14:paraId="45017669"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lastRenderedPageBreak/>
              <w:t xml:space="preserve">15. </w:t>
            </w:r>
          </w:p>
        </w:tc>
        <w:tc>
          <w:tcPr>
            <w:tcW w:w="4682" w:type="dxa"/>
            <w:tcBorders>
              <w:top w:val="single" w:sz="4" w:space="0" w:color="auto"/>
              <w:left w:val="single" w:sz="4" w:space="0" w:color="auto"/>
              <w:bottom w:val="single" w:sz="4" w:space="0" w:color="auto"/>
              <w:right w:val="single" w:sz="4" w:space="0" w:color="auto"/>
            </w:tcBorders>
            <w:hideMark/>
          </w:tcPr>
          <w:p w14:paraId="642865BF" w14:textId="77777777" w:rsidR="00530D3B" w:rsidRPr="00D6757C" w:rsidRDefault="00530D3B" w:rsidP="00FC2D96">
            <w:pPr>
              <w:tabs>
                <w:tab w:val="left" w:pos="3240"/>
              </w:tabs>
              <w:spacing w:after="0" w:line="240" w:lineRule="atLeast"/>
              <w:rPr>
                <w:color w:val="000000" w:themeColor="text1"/>
                <w:sz w:val="22"/>
                <w:szCs w:val="22"/>
              </w:rPr>
            </w:pPr>
            <w:proofErr w:type="spellStart"/>
            <w:r w:rsidRPr="00D6757C">
              <w:rPr>
                <w:color w:val="000000" w:themeColor="text1"/>
                <w:sz w:val="22"/>
                <w:szCs w:val="22"/>
              </w:rPr>
              <w:t>Бензотример</w:t>
            </w:r>
            <w:proofErr w:type="spellEnd"/>
            <w:r w:rsidRPr="00D6757C">
              <w:rPr>
                <w:color w:val="000000" w:themeColor="text1"/>
                <w:sz w:val="22"/>
                <w:szCs w:val="22"/>
              </w:rPr>
              <w:t xml:space="preserve"> Штиль </w:t>
            </w:r>
          </w:p>
        </w:tc>
        <w:tc>
          <w:tcPr>
            <w:tcW w:w="1622" w:type="dxa"/>
            <w:tcBorders>
              <w:top w:val="single" w:sz="4" w:space="0" w:color="auto"/>
              <w:left w:val="single" w:sz="4" w:space="0" w:color="auto"/>
              <w:bottom w:val="single" w:sz="4" w:space="0" w:color="auto"/>
              <w:right w:val="single" w:sz="4" w:space="0" w:color="auto"/>
            </w:tcBorders>
            <w:hideMark/>
          </w:tcPr>
          <w:p w14:paraId="7CD434CA"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hideMark/>
          </w:tcPr>
          <w:p w14:paraId="73FA1281"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1</w:t>
            </w:r>
          </w:p>
        </w:tc>
      </w:tr>
      <w:tr w:rsidR="00530D3B" w:rsidRPr="00D6757C" w14:paraId="1E08E299" w14:textId="77777777" w:rsidTr="00FC2D96">
        <w:trPr>
          <w:trHeight w:val="345"/>
        </w:trPr>
        <w:tc>
          <w:tcPr>
            <w:tcW w:w="847" w:type="dxa"/>
            <w:tcBorders>
              <w:top w:val="single" w:sz="4" w:space="0" w:color="auto"/>
              <w:left w:val="single" w:sz="4" w:space="0" w:color="auto"/>
              <w:bottom w:val="single" w:sz="4" w:space="0" w:color="auto"/>
              <w:right w:val="single" w:sz="4" w:space="0" w:color="auto"/>
            </w:tcBorders>
          </w:tcPr>
          <w:p w14:paraId="5E286B44"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16.</w:t>
            </w:r>
          </w:p>
        </w:tc>
        <w:tc>
          <w:tcPr>
            <w:tcW w:w="4682" w:type="dxa"/>
            <w:tcBorders>
              <w:top w:val="single" w:sz="4" w:space="0" w:color="auto"/>
              <w:left w:val="single" w:sz="4" w:space="0" w:color="auto"/>
              <w:bottom w:val="single" w:sz="4" w:space="0" w:color="auto"/>
              <w:right w:val="single" w:sz="4" w:space="0" w:color="auto"/>
            </w:tcBorders>
          </w:tcPr>
          <w:p w14:paraId="4FA806D7" w14:textId="77777777" w:rsidR="00530D3B" w:rsidRPr="00D6757C" w:rsidRDefault="00530D3B" w:rsidP="00FC2D96">
            <w:pPr>
              <w:tabs>
                <w:tab w:val="left" w:pos="3240"/>
              </w:tabs>
              <w:spacing w:after="0" w:line="240" w:lineRule="atLeast"/>
              <w:rPr>
                <w:color w:val="000000" w:themeColor="text1"/>
                <w:sz w:val="22"/>
                <w:szCs w:val="22"/>
              </w:rPr>
            </w:pPr>
            <w:r w:rsidRPr="00D6757C">
              <w:rPr>
                <w:color w:val="000000" w:themeColor="text1"/>
                <w:sz w:val="22"/>
                <w:szCs w:val="22"/>
              </w:rPr>
              <w:t xml:space="preserve">Скребок </w:t>
            </w:r>
          </w:p>
        </w:tc>
        <w:tc>
          <w:tcPr>
            <w:tcW w:w="1622" w:type="dxa"/>
            <w:tcBorders>
              <w:top w:val="single" w:sz="4" w:space="0" w:color="auto"/>
              <w:left w:val="single" w:sz="4" w:space="0" w:color="auto"/>
              <w:bottom w:val="single" w:sz="4" w:space="0" w:color="auto"/>
              <w:right w:val="single" w:sz="4" w:space="0" w:color="auto"/>
            </w:tcBorders>
          </w:tcPr>
          <w:p w14:paraId="7C1B3899"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шт.</w:t>
            </w:r>
          </w:p>
        </w:tc>
        <w:tc>
          <w:tcPr>
            <w:tcW w:w="3481" w:type="dxa"/>
            <w:tcBorders>
              <w:top w:val="single" w:sz="4" w:space="0" w:color="auto"/>
              <w:left w:val="single" w:sz="4" w:space="0" w:color="auto"/>
              <w:bottom w:val="single" w:sz="4" w:space="0" w:color="auto"/>
              <w:right w:val="single" w:sz="4" w:space="0" w:color="auto"/>
            </w:tcBorders>
          </w:tcPr>
          <w:p w14:paraId="3B574543"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4</w:t>
            </w:r>
          </w:p>
        </w:tc>
      </w:tr>
      <w:tr w:rsidR="00530D3B" w:rsidRPr="00D6757C" w14:paraId="06FB6F1C" w14:textId="77777777" w:rsidTr="00FC2D96">
        <w:trPr>
          <w:trHeight w:val="345"/>
        </w:trPr>
        <w:tc>
          <w:tcPr>
            <w:tcW w:w="10632" w:type="dxa"/>
            <w:gridSpan w:val="4"/>
            <w:tcBorders>
              <w:top w:val="single" w:sz="4" w:space="0" w:color="auto"/>
              <w:left w:val="single" w:sz="4" w:space="0" w:color="auto"/>
              <w:bottom w:val="single" w:sz="4" w:space="0" w:color="auto"/>
              <w:right w:val="single" w:sz="4" w:space="0" w:color="auto"/>
            </w:tcBorders>
          </w:tcPr>
          <w:p w14:paraId="55E9D774" w14:textId="77777777" w:rsidR="00530D3B" w:rsidRPr="00D6757C" w:rsidRDefault="00530D3B" w:rsidP="00FC2D96">
            <w:pPr>
              <w:tabs>
                <w:tab w:val="left" w:pos="3240"/>
              </w:tabs>
              <w:spacing w:after="0" w:line="240" w:lineRule="atLeast"/>
              <w:jc w:val="center"/>
              <w:rPr>
                <w:color w:val="000000" w:themeColor="text1"/>
                <w:sz w:val="22"/>
                <w:szCs w:val="22"/>
              </w:rPr>
            </w:pPr>
            <w:r w:rsidRPr="00D6757C">
              <w:rPr>
                <w:color w:val="000000" w:themeColor="text1"/>
                <w:sz w:val="22"/>
                <w:szCs w:val="22"/>
              </w:rPr>
              <w:t xml:space="preserve"> Предлагаемый перечень инвентаря и материалов приводится участником закупки в заявке на участие в закупке в составе улучшенного предложения (при этом, уменьшение количества инвентаря и материалов – не допускается, увеличение количества - приветствуется)</w:t>
            </w:r>
          </w:p>
        </w:tc>
      </w:tr>
    </w:tbl>
    <w:p w14:paraId="76E24336" w14:textId="77777777" w:rsidR="00530D3B" w:rsidRPr="00D6757C" w:rsidRDefault="00530D3B" w:rsidP="00530D3B">
      <w:pPr>
        <w:tabs>
          <w:tab w:val="left" w:pos="284"/>
        </w:tabs>
        <w:suppressAutoHyphens/>
        <w:spacing w:after="0" w:line="240" w:lineRule="atLeast"/>
        <w:jc w:val="center"/>
        <w:rPr>
          <w:b/>
          <w:color w:val="000000" w:themeColor="text1"/>
          <w:sz w:val="22"/>
          <w:szCs w:val="22"/>
        </w:rPr>
      </w:pPr>
    </w:p>
    <w:p w14:paraId="613957BD" w14:textId="77777777" w:rsidR="00530D3B" w:rsidRPr="00D6757C" w:rsidRDefault="00530D3B" w:rsidP="00530D3B">
      <w:pPr>
        <w:tabs>
          <w:tab w:val="left" w:pos="284"/>
        </w:tabs>
        <w:suppressAutoHyphens/>
        <w:spacing w:after="0" w:line="240" w:lineRule="atLeast"/>
        <w:jc w:val="center"/>
        <w:rPr>
          <w:b/>
          <w:color w:val="000000" w:themeColor="text1"/>
          <w:sz w:val="22"/>
          <w:szCs w:val="22"/>
        </w:rPr>
      </w:pPr>
      <w:r w:rsidRPr="00D6757C">
        <w:rPr>
          <w:b/>
          <w:color w:val="000000" w:themeColor="text1"/>
          <w:sz w:val="22"/>
          <w:szCs w:val="22"/>
        </w:rPr>
        <w:t>13. Уборка чердака профилактория №2.</w:t>
      </w:r>
    </w:p>
    <w:p w14:paraId="6FE7E7DE" w14:textId="77777777" w:rsidR="00530D3B" w:rsidRPr="00D6757C" w:rsidRDefault="00530D3B" w:rsidP="00530D3B">
      <w:pPr>
        <w:tabs>
          <w:tab w:val="left" w:pos="0"/>
        </w:tabs>
        <w:suppressAutoHyphens/>
        <w:spacing w:after="0" w:line="240" w:lineRule="atLeast"/>
        <w:ind w:firstLine="567"/>
        <w:rPr>
          <w:color w:val="000000" w:themeColor="text1"/>
          <w:sz w:val="22"/>
          <w:szCs w:val="22"/>
        </w:rPr>
      </w:pPr>
      <w:r w:rsidRPr="00D6757C">
        <w:rPr>
          <w:color w:val="000000" w:themeColor="text1"/>
          <w:sz w:val="22"/>
          <w:szCs w:val="22"/>
        </w:rPr>
        <w:t>13.1. По необходимости и по заданию Заказчика Исполнитель обязан подметать чердак профилактория № 2, площадью порядка 300 кв. метров, выполнять его оперативную уборку в соответствии с п. 9.4 настоящего Технического задания.</w:t>
      </w:r>
    </w:p>
    <w:p w14:paraId="2EB7134E" w14:textId="77777777" w:rsidR="00530D3B" w:rsidRPr="00D6757C" w:rsidRDefault="00530D3B" w:rsidP="00530D3B">
      <w:pPr>
        <w:tabs>
          <w:tab w:val="left" w:pos="0"/>
        </w:tabs>
        <w:suppressAutoHyphens/>
        <w:spacing w:after="0" w:line="240" w:lineRule="atLeast"/>
        <w:ind w:firstLine="567"/>
        <w:rPr>
          <w:color w:val="000000" w:themeColor="text1"/>
          <w:sz w:val="22"/>
          <w:szCs w:val="22"/>
        </w:rPr>
      </w:pPr>
    </w:p>
    <w:p w14:paraId="406C614A" w14:textId="77777777" w:rsidR="00530D3B" w:rsidRPr="00D6757C" w:rsidRDefault="00530D3B" w:rsidP="00530D3B">
      <w:pPr>
        <w:tabs>
          <w:tab w:val="left" w:pos="0"/>
        </w:tabs>
        <w:spacing w:after="0" w:line="240" w:lineRule="atLeast"/>
        <w:ind w:firstLine="567"/>
        <w:rPr>
          <w:b/>
          <w:color w:val="000000" w:themeColor="text1"/>
          <w:sz w:val="22"/>
          <w:szCs w:val="22"/>
        </w:rPr>
      </w:pPr>
      <w:r w:rsidRPr="00D6757C">
        <w:rPr>
          <w:b/>
          <w:color w:val="000000" w:themeColor="text1"/>
          <w:sz w:val="22"/>
          <w:szCs w:val="22"/>
        </w:rPr>
        <w:t>14. Исполнитель обязан выполнять иные требования и условия, определенные проектом договора (п. 2.10 Документации о закупке).</w:t>
      </w:r>
    </w:p>
    <w:p w14:paraId="18DD3870" w14:textId="116DEF40" w:rsidR="00530D3B" w:rsidRPr="00D6757C" w:rsidRDefault="00530D3B" w:rsidP="00530D3B">
      <w:pPr>
        <w:tabs>
          <w:tab w:val="left" w:pos="0"/>
          <w:tab w:val="num" w:pos="851"/>
        </w:tabs>
        <w:suppressAutoHyphens/>
        <w:spacing w:after="0" w:line="240" w:lineRule="atLeast"/>
        <w:ind w:firstLine="567"/>
        <w:rPr>
          <w:color w:val="000000" w:themeColor="text1"/>
          <w:sz w:val="22"/>
          <w:szCs w:val="22"/>
        </w:rPr>
      </w:pPr>
      <w:r w:rsidRPr="00D6757C">
        <w:rPr>
          <w:color w:val="000000" w:themeColor="text1"/>
          <w:sz w:val="22"/>
          <w:szCs w:val="22"/>
        </w:rPr>
        <w:t>15. П</w:t>
      </w:r>
      <w:r w:rsidRPr="00D6757C">
        <w:rPr>
          <w:b/>
          <w:color w:val="000000" w:themeColor="text1"/>
          <w:sz w:val="22"/>
          <w:szCs w:val="22"/>
        </w:rPr>
        <w:t xml:space="preserve">риветствуется </w:t>
      </w:r>
      <w:r w:rsidRPr="00D6757C">
        <w:rPr>
          <w:color w:val="000000" w:themeColor="text1"/>
          <w:sz w:val="22"/>
          <w:szCs w:val="22"/>
        </w:rPr>
        <w:t>наличие у участника закупки опыта работы по оказанию аналогичных услуг  в том числе предприятиям гражданской авиации.</w:t>
      </w:r>
    </w:p>
    <w:p w14:paraId="79CAF162" w14:textId="77777777" w:rsidR="00530D3B" w:rsidRPr="00D6757C" w:rsidRDefault="00530D3B" w:rsidP="00530D3B">
      <w:pPr>
        <w:pStyle w:val="ad"/>
        <w:spacing w:line="276" w:lineRule="auto"/>
        <w:rPr>
          <w:b/>
          <w:sz w:val="22"/>
          <w:szCs w:val="22"/>
        </w:rPr>
      </w:pPr>
    </w:p>
    <w:p w14:paraId="333832D3" w14:textId="77777777" w:rsidR="003D51F2" w:rsidRPr="00D6757C" w:rsidRDefault="003D51F2" w:rsidP="00530D3B">
      <w:pPr>
        <w:pStyle w:val="ad"/>
        <w:spacing w:line="276" w:lineRule="auto"/>
        <w:rPr>
          <w:b/>
          <w:sz w:val="22"/>
          <w:szCs w:val="22"/>
        </w:rPr>
      </w:pPr>
    </w:p>
    <w:p w14:paraId="7E3EBCEB" w14:textId="7A3B2874" w:rsidR="00BF6629" w:rsidRPr="00D6757C" w:rsidRDefault="00BF6629" w:rsidP="00530D3B">
      <w:pPr>
        <w:pStyle w:val="ad"/>
        <w:spacing w:line="276" w:lineRule="auto"/>
        <w:rPr>
          <w:sz w:val="22"/>
          <w:szCs w:val="22"/>
        </w:rPr>
      </w:pPr>
      <w:r w:rsidRPr="00D6757C">
        <w:rPr>
          <w:sz w:val="22"/>
          <w:szCs w:val="22"/>
        </w:rPr>
        <w:t>Участник закупки гарантирует в</w:t>
      </w:r>
      <w:r w:rsidR="000C1584" w:rsidRPr="00D6757C">
        <w:rPr>
          <w:sz w:val="22"/>
          <w:szCs w:val="22"/>
        </w:rPr>
        <w:t>ыполнение п.14, п.16 Приложения № 1 ко второй части заявки</w:t>
      </w:r>
      <w:r w:rsidRPr="00D6757C">
        <w:rPr>
          <w:sz w:val="22"/>
          <w:szCs w:val="22"/>
        </w:rPr>
        <w:t>, что</w:t>
      </w:r>
      <w:r w:rsidR="000C1584" w:rsidRPr="00D6757C">
        <w:rPr>
          <w:sz w:val="22"/>
          <w:szCs w:val="22"/>
        </w:rPr>
        <w:t xml:space="preserve"> подтверждается подписанием Акта готовности </w:t>
      </w:r>
      <w:r w:rsidR="000C1584" w:rsidRPr="00D6757C">
        <w:rPr>
          <w:bCs/>
          <w:sz w:val="22"/>
          <w:szCs w:val="22"/>
        </w:rPr>
        <w:t>к оказанию услуг, датированным не позднее 01.12.2024 в котором Заказчик подтверждает наличие</w:t>
      </w:r>
      <w:r w:rsidRPr="00D6757C">
        <w:rPr>
          <w:sz w:val="22"/>
          <w:szCs w:val="22"/>
        </w:rPr>
        <w:t xml:space="preserve"> наименование и полное количество используемых материалов необходимых для оказания услуг на один календарный месяц исполнения договора</w:t>
      </w:r>
      <w:r w:rsidRPr="00D6757C">
        <w:rPr>
          <w:bCs/>
          <w:sz w:val="22"/>
          <w:szCs w:val="22"/>
        </w:rPr>
        <w:t xml:space="preserve">, </w:t>
      </w:r>
      <w:r w:rsidR="000C1584" w:rsidRPr="00D6757C">
        <w:rPr>
          <w:bCs/>
          <w:sz w:val="22"/>
          <w:szCs w:val="22"/>
        </w:rPr>
        <w:t>полного</w:t>
      </w:r>
      <w:r w:rsidR="000C1584" w:rsidRPr="00D6757C">
        <w:rPr>
          <w:sz w:val="22"/>
          <w:szCs w:val="22"/>
        </w:rPr>
        <w:t xml:space="preserve"> комплекта технических средств (машин), инвентаря необходимых для оказания услуг на весь срок исполнения договора. </w:t>
      </w:r>
    </w:p>
    <w:p w14:paraId="680FFEEA" w14:textId="58EFAFF9" w:rsidR="003D51F2" w:rsidRPr="00D6757C" w:rsidRDefault="000C1584" w:rsidP="00530D3B">
      <w:pPr>
        <w:pStyle w:val="ad"/>
        <w:spacing w:line="276" w:lineRule="auto"/>
        <w:rPr>
          <w:sz w:val="22"/>
          <w:szCs w:val="22"/>
        </w:rPr>
      </w:pPr>
      <w:r w:rsidRPr="00D6757C">
        <w:rPr>
          <w:sz w:val="22"/>
          <w:szCs w:val="22"/>
        </w:rPr>
        <w:t>В случае отсутствия на складах Заказчика 01.12.2024 года необходимых средств производства в полном объеме договор может быть расторгнут в одностороннем внесудебном порядке по инициативе АО «Аэропорт Сургут».</w:t>
      </w:r>
    </w:p>
    <w:p w14:paraId="41AA3587" w14:textId="77777777" w:rsidR="008431FD" w:rsidRPr="00D6757C" w:rsidRDefault="008431FD" w:rsidP="00F15C90">
      <w:pPr>
        <w:pStyle w:val="ad"/>
        <w:spacing w:line="276" w:lineRule="auto"/>
        <w:rPr>
          <w:sz w:val="22"/>
          <w:szCs w:val="22"/>
        </w:rPr>
      </w:pPr>
    </w:p>
    <w:p w14:paraId="54C814B5" w14:textId="7346A40D" w:rsidR="00F15C90" w:rsidRPr="00D6757C" w:rsidRDefault="008431FD" w:rsidP="00F15C90">
      <w:pPr>
        <w:pStyle w:val="ad"/>
        <w:spacing w:line="276" w:lineRule="auto"/>
        <w:rPr>
          <w:sz w:val="22"/>
          <w:szCs w:val="22"/>
        </w:rPr>
      </w:pPr>
      <w:r w:rsidRPr="00D6757C">
        <w:rPr>
          <w:sz w:val="22"/>
          <w:szCs w:val="22"/>
        </w:rPr>
        <w:t>К</w:t>
      </w:r>
      <w:r w:rsidR="00F15C90" w:rsidRPr="00D6757C">
        <w:rPr>
          <w:sz w:val="22"/>
          <w:szCs w:val="22"/>
        </w:rPr>
        <w:t>оличество используемых материалов</w:t>
      </w:r>
      <w:r w:rsidRPr="00D6757C">
        <w:rPr>
          <w:sz w:val="22"/>
          <w:szCs w:val="22"/>
        </w:rPr>
        <w:t>,</w:t>
      </w:r>
      <w:r w:rsidR="00F15C90" w:rsidRPr="00D6757C">
        <w:rPr>
          <w:sz w:val="22"/>
          <w:szCs w:val="22"/>
        </w:rPr>
        <w:t xml:space="preserve"> необходимых для оказания услуг </w:t>
      </w:r>
      <w:r w:rsidR="00E60C72" w:rsidRPr="00D6757C">
        <w:rPr>
          <w:sz w:val="22"/>
          <w:szCs w:val="22"/>
        </w:rPr>
        <w:t>и</w:t>
      </w:r>
      <w:r w:rsidR="00F15C90" w:rsidRPr="00D6757C">
        <w:rPr>
          <w:sz w:val="22"/>
          <w:szCs w:val="22"/>
        </w:rPr>
        <w:t xml:space="preserve"> полного комплекта технических средств (машин), инвентаря </w:t>
      </w:r>
      <w:r w:rsidRPr="00D6757C">
        <w:rPr>
          <w:sz w:val="22"/>
          <w:szCs w:val="22"/>
        </w:rPr>
        <w:t>подтверждается их наличием</w:t>
      </w:r>
      <w:r w:rsidR="00F15C90" w:rsidRPr="00D6757C">
        <w:rPr>
          <w:sz w:val="22"/>
          <w:szCs w:val="22"/>
        </w:rPr>
        <w:t xml:space="preserve"> на складах Заказчик</w:t>
      </w:r>
      <w:r w:rsidRPr="00D6757C">
        <w:rPr>
          <w:sz w:val="22"/>
          <w:szCs w:val="22"/>
        </w:rPr>
        <w:t>а</w:t>
      </w:r>
    </w:p>
    <w:p w14:paraId="20518ACD" w14:textId="737FA676" w:rsidR="008431FD" w:rsidRPr="00D6757C" w:rsidRDefault="008431FD" w:rsidP="00F15C90">
      <w:pPr>
        <w:pStyle w:val="ad"/>
        <w:spacing w:line="276" w:lineRule="auto"/>
        <w:rPr>
          <w:sz w:val="22"/>
          <w:szCs w:val="22"/>
        </w:rPr>
      </w:pPr>
    </w:p>
    <w:tbl>
      <w:tblPr>
        <w:tblStyle w:val="af4"/>
        <w:tblW w:w="0" w:type="auto"/>
        <w:tblLook w:val="0600" w:firstRow="0" w:lastRow="0" w:firstColumn="0" w:lastColumn="0" w:noHBand="1" w:noVBand="1"/>
      </w:tblPr>
      <w:tblGrid>
        <w:gridCol w:w="1129"/>
        <w:gridCol w:w="5479"/>
        <w:gridCol w:w="3305"/>
      </w:tblGrid>
      <w:tr w:rsidR="008431FD" w:rsidRPr="00D6757C" w14:paraId="23DDD259" w14:textId="77777777" w:rsidTr="008431FD">
        <w:tc>
          <w:tcPr>
            <w:tcW w:w="1129" w:type="dxa"/>
          </w:tcPr>
          <w:p w14:paraId="0E465A30" w14:textId="4D62A099" w:rsidR="008431FD" w:rsidRPr="00D6757C" w:rsidRDefault="0056654C" w:rsidP="005E085D">
            <w:pPr>
              <w:pStyle w:val="ad"/>
              <w:spacing w:line="276" w:lineRule="auto"/>
              <w:ind w:firstLine="0"/>
              <w:jc w:val="center"/>
              <w:rPr>
                <w:sz w:val="22"/>
                <w:szCs w:val="22"/>
              </w:rPr>
            </w:pPr>
            <w:r w:rsidRPr="00D6757C">
              <w:rPr>
                <w:sz w:val="22"/>
                <w:szCs w:val="22"/>
              </w:rPr>
              <w:t>№</w:t>
            </w:r>
            <w:r w:rsidR="005E085D" w:rsidRPr="00D6757C">
              <w:rPr>
                <w:sz w:val="22"/>
                <w:szCs w:val="22"/>
              </w:rPr>
              <w:t xml:space="preserve"> п/п</w:t>
            </w:r>
          </w:p>
        </w:tc>
        <w:tc>
          <w:tcPr>
            <w:tcW w:w="5479" w:type="dxa"/>
          </w:tcPr>
          <w:p w14:paraId="3BFEAD05" w14:textId="5DFD7464" w:rsidR="008431FD" w:rsidRPr="00D6757C" w:rsidRDefault="0056654C" w:rsidP="005E085D">
            <w:pPr>
              <w:pStyle w:val="ad"/>
              <w:spacing w:line="276" w:lineRule="auto"/>
              <w:ind w:firstLine="0"/>
              <w:jc w:val="center"/>
              <w:rPr>
                <w:sz w:val="22"/>
                <w:szCs w:val="22"/>
              </w:rPr>
            </w:pPr>
            <w:r w:rsidRPr="00D6757C">
              <w:rPr>
                <w:sz w:val="22"/>
                <w:szCs w:val="22"/>
              </w:rPr>
              <w:t>Услуги</w:t>
            </w:r>
          </w:p>
        </w:tc>
        <w:tc>
          <w:tcPr>
            <w:tcW w:w="3305" w:type="dxa"/>
          </w:tcPr>
          <w:p w14:paraId="34405A88" w14:textId="4EA28CA1" w:rsidR="008431FD" w:rsidRPr="00D6757C" w:rsidRDefault="0056654C" w:rsidP="005E085D">
            <w:pPr>
              <w:pStyle w:val="ad"/>
              <w:spacing w:line="276" w:lineRule="auto"/>
              <w:ind w:firstLine="0"/>
              <w:jc w:val="center"/>
              <w:rPr>
                <w:sz w:val="22"/>
                <w:szCs w:val="22"/>
              </w:rPr>
            </w:pPr>
            <w:r w:rsidRPr="00D6757C">
              <w:rPr>
                <w:sz w:val="22"/>
                <w:szCs w:val="22"/>
              </w:rPr>
              <w:t>Адрес склада</w:t>
            </w:r>
          </w:p>
        </w:tc>
      </w:tr>
      <w:tr w:rsidR="0056654C" w:rsidRPr="00D6757C" w14:paraId="3A8ED857" w14:textId="77777777" w:rsidTr="005E085D">
        <w:tc>
          <w:tcPr>
            <w:tcW w:w="1129" w:type="dxa"/>
            <w:vAlign w:val="center"/>
          </w:tcPr>
          <w:p w14:paraId="26E134DC" w14:textId="479669E4" w:rsidR="0056654C" w:rsidRPr="00D6757C" w:rsidRDefault="005E085D" w:rsidP="0056654C">
            <w:pPr>
              <w:pStyle w:val="ad"/>
              <w:spacing w:line="276" w:lineRule="auto"/>
              <w:ind w:firstLine="0"/>
              <w:rPr>
                <w:sz w:val="22"/>
                <w:szCs w:val="22"/>
              </w:rPr>
            </w:pPr>
            <w:r w:rsidRPr="00D6757C">
              <w:rPr>
                <w:sz w:val="22"/>
                <w:szCs w:val="22"/>
              </w:rPr>
              <w:t>Часть</w:t>
            </w:r>
            <w:r w:rsidR="0056654C" w:rsidRPr="00D6757C">
              <w:rPr>
                <w:sz w:val="22"/>
                <w:szCs w:val="22"/>
              </w:rPr>
              <w:t xml:space="preserve"> 1</w:t>
            </w:r>
          </w:p>
        </w:tc>
        <w:tc>
          <w:tcPr>
            <w:tcW w:w="5479" w:type="dxa"/>
          </w:tcPr>
          <w:p w14:paraId="69DC5623" w14:textId="77777777" w:rsidR="0056654C" w:rsidRPr="00D6757C" w:rsidRDefault="0056654C" w:rsidP="0056654C">
            <w:pPr>
              <w:pStyle w:val="ad"/>
              <w:spacing w:line="276" w:lineRule="auto"/>
              <w:ind w:firstLine="0"/>
              <w:rPr>
                <w:sz w:val="22"/>
                <w:szCs w:val="22"/>
              </w:rPr>
            </w:pPr>
            <w:r w:rsidRPr="00D6757C">
              <w:rPr>
                <w:sz w:val="22"/>
                <w:szCs w:val="22"/>
              </w:rPr>
              <w:t>Услуги по комплексной внутренней уборке офисных, складских, производственных помещений и общественных зон объектов ЮТэйр.</w:t>
            </w:r>
          </w:p>
          <w:p w14:paraId="28B595FE" w14:textId="44E16EAE" w:rsidR="0056654C" w:rsidRPr="00D6757C" w:rsidRDefault="0056654C" w:rsidP="0056654C">
            <w:pPr>
              <w:pStyle w:val="ad"/>
              <w:spacing w:line="276" w:lineRule="auto"/>
              <w:ind w:firstLine="0"/>
              <w:rPr>
                <w:sz w:val="22"/>
                <w:szCs w:val="22"/>
              </w:rPr>
            </w:pPr>
            <w:r w:rsidRPr="00D6757C">
              <w:rPr>
                <w:sz w:val="22"/>
                <w:szCs w:val="22"/>
              </w:rPr>
              <w:t>Услуги по содержанию и уборке прилегающих к объектам ЮТэйр территорий</w:t>
            </w:r>
          </w:p>
        </w:tc>
        <w:tc>
          <w:tcPr>
            <w:tcW w:w="3305" w:type="dxa"/>
          </w:tcPr>
          <w:p w14:paraId="677276A1" w14:textId="77777777" w:rsidR="0056654C" w:rsidRPr="00D6757C" w:rsidRDefault="0056654C" w:rsidP="0056654C">
            <w:pPr>
              <w:pStyle w:val="ad"/>
              <w:spacing w:line="276" w:lineRule="auto"/>
              <w:ind w:firstLine="0"/>
              <w:rPr>
                <w:sz w:val="22"/>
                <w:szCs w:val="22"/>
              </w:rPr>
            </w:pPr>
            <w:r w:rsidRPr="00D6757C">
              <w:rPr>
                <w:sz w:val="22"/>
                <w:szCs w:val="22"/>
              </w:rPr>
              <w:t>Пожарное депо с гаражом на две автомашины</w:t>
            </w:r>
          </w:p>
          <w:p w14:paraId="2D3DEEA8" w14:textId="77777777" w:rsidR="0056654C" w:rsidRPr="00D6757C" w:rsidRDefault="0056654C" w:rsidP="0056654C">
            <w:pPr>
              <w:pStyle w:val="ad"/>
              <w:spacing w:line="276" w:lineRule="auto"/>
              <w:ind w:firstLine="0"/>
              <w:rPr>
                <w:sz w:val="22"/>
                <w:szCs w:val="22"/>
              </w:rPr>
            </w:pPr>
            <w:r w:rsidRPr="00D6757C">
              <w:rPr>
                <w:sz w:val="22"/>
                <w:szCs w:val="22"/>
              </w:rPr>
              <w:t>628422, ХМАО-Югра, г. Сургут, аэропорт</w:t>
            </w:r>
          </w:p>
          <w:p w14:paraId="59480258" w14:textId="3BF979A6" w:rsidR="0056654C" w:rsidRPr="00D6757C" w:rsidRDefault="0056654C" w:rsidP="0056654C">
            <w:pPr>
              <w:pStyle w:val="ad"/>
              <w:spacing w:line="276" w:lineRule="auto"/>
              <w:ind w:firstLine="0"/>
              <w:rPr>
                <w:sz w:val="22"/>
                <w:szCs w:val="22"/>
              </w:rPr>
            </w:pPr>
            <w:r w:rsidRPr="00D6757C">
              <w:rPr>
                <w:sz w:val="22"/>
                <w:szCs w:val="22"/>
              </w:rPr>
              <w:t>86:10:0101222:137</w:t>
            </w:r>
          </w:p>
        </w:tc>
      </w:tr>
      <w:tr w:rsidR="008431FD" w:rsidRPr="00D6757C" w14:paraId="16C952BD" w14:textId="77777777" w:rsidTr="005E085D">
        <w:tc>
          <w:tcPr>
            <w:tcW w:w="1129" w:type="dxa"/>
            <w:vAlign w:val="center"/>
          </w:tcPr>
          <w:p w14:paraId="0FDB69FD" w14:textId="6A07D46F" w:rsidR="008431FD" w:rsidRPr="00D6757C" w:rsidRDefault="005E085D" w:rsidP="008431FD">
            <w:pPr>
              <w:pStyle w:val="ad"/>
              <w:spacing w:line="276" w:lineRule="auto"/>
              <w:ind w:firstLine="0"/>
              <w:rPr>
                <w:sz w:val="22"/>
                <w:szCs w:val="22"/>
              </w:rPr>
            </w:pPr>
            <w:r w:rsidRPr="00D6757C">
              <w:rPr>
                <w:sz w:val="22"/>
                <w:szCs w:val="22"/>
              </w:rPr>
              <w:t>Часть</w:t>
            </w:r>
            <w:r w:rsidR="008431FD" w:rsidRPr="00D6757C">
              <w:rPr>
                <w:sz w:val="22"/>
                <w:szCs w:val="22"/>
              </w:rPr>
              <w:t xml:space="preserve"> 2</w:t>
            </w:r>
          </w:p>
        </w:tc>
        <w:tc>
          <w:tcPr>
            <w:tcW w:w="5479" w:type="dxa"/>
          </w:tcPr>
          <w:p w14:paraId="75B4336E" w14:textId="77777777" w:rsidR="008431FD" w:rsidRPr="00D6757C" w:rsidRDefault="008431FD" w:rsidP="008431FD">
            <w:pPr>
              <w:pStyle w:val="ad"/>
              <w:spacing w:line="276" w:lineRule="auto"/>
              <w:ind w:firstLine="0"/>
              <w:rPr>
                <w:sz w:val="22"/>
                <w:szCs w:val="22"/>
              </w:rPr>
            </w:pPr>
            <w:r w:rsidRPr="00D6757C">
              <w:rPr>
                <w:sz w:val="22"/>
                <w:szCs w:val="22"/>
              </w:rPr>
              <w:t>Услуги по комплексной внутренней уборке офисных, складских, производственных помещений и общественных зон объектов АО «Аэропорт Сургут».</w:t>
            </w:r>
          </w:p>
          <w:p w14:paraId="6F7DD797" w14:textId="4A151F59" w:rsidR="008431FD" w:rsidRPr="00D6757C" w:rsidRDefault="008431FD" w:rsidP="008431FD">
            <w:pPr>
              <w:pStyle w:val="ad"/>
              <w:spacing w:line="276" w:lineRule="auto"/>
              <w:ind w:firstLine="0"/>
              <w:rPr>
                <w:sz w:val="22"/>
                <w:szCs w:val="22"/>
              </w:rPr>
            </w:pPr>
            <w:r w:rsidRPr="00D6757C">
              <w:rPr>
                <w:sz w:val="22"/>
                <w:szCs w:val="22"/>
              </w:rPr>
              <w:t>Услуги по содержанию и уборке прилегающих к объектам АО «Аэропорт Сургут» территорий</w:t>
            </w:r>
          </w:p>
        </w:tc>
        <w:tc>
          <w:tcPr>
            <w:tcW w:w="3305" w:type="dxa"/>
          </w:tcPr>
          <w:p w14:paraId="35E68A33" w14:textId="77777777" w:rsidR="0056654C" w:rsidRPr="00D6757C" w:rsidRDefault="0056654C" w:rsidP="0056654C">
            <w:pPr>
              <w:pStyle w:val="ad"/>
              <w:spacing w:line="276" w:lineRule="auto"/>
              <w:ind w:firstLine="0"/>
              <w:rPr>
                <w:sz w:val="22"/>
                <w:szCs w:val="22"/>
              </w:rPr>
            </w:pPr>
            <w:r w:rsidRPr="00D6757C">
              <w:rPr>
                <w:sz w:val="22"/>
                <w:szCs w:val="22"/>
              </w:rPr>
              <w:t>Пожарное депо с гаражом на две автомашины</w:t>
            </w:r>
          </w:p>
          <w:p w14:paraId="6850A443" w14:textId="77777777" w:rsidR="0056654C" w:rsidRPr="00D6757C" w:rsidRDefault="0056654C" w:rsidP="0056654C">
            <w:pPr>
              <w:pStyle w:val="ad"/>
              <w:spacing w:line="276" w:lineRule="auto"/>
              <w:ind w:firstLine="0"/>
              <w:rPr>
                <w:sz w:val="22"/>
                <w:szCs w:val="22"/>
              </w:rPr>
            </w:pPr>
            <w:r w:rsidRPr="00D6757C">
              <w:rPr>
                <w:sz w:val="22"/>
                <w:szCs w:val="22"/>
              </w:rPr>
              <w:t>628422, ХМАО-Югра, г. Сургут, аэропорт</w:t>
            </w:r>
          </w:p>
          <w:p w14:paraId="49C49D0A" w14:textId="78BA8118" w:rsidR="008431FD" w:rsidRPr="00D6757C" w:rsidRDefault="0056654C" w:rsidP="0056654C">
            <w:pPr>
              <w:pStyle w:val="ad"/>
              <w:spacing w:line="276" w:lineRule="auto"/>
              <w:ind w:firstLine="0"/>
              <w:rPr>
                <w:sz w:val="22"/>
                <w:szCs w:val="22"/>
              </w:rPr>
            </w:pPr>
            <w:r w:rsidRPr="00D6757C">
              <w:rPr>
                <w:sz w:val="22"/>
                <w:szCs w:val="22"/>
              </w:rPr>
              <w:t>86:10:0101222:137</w:t>
            </w:r>
          </w:p>
        </w:tc>
      </w:tr>
      <w:tr w:rsidR="008431FD" w:rsidRPr="00D6757C" w14:paraId="350BB6FF" w14:textId="77777777" w:rsidTr="005E085D">
        <w:tc>
          <w:tcPr>
            <w:tcW w:w="1129" w:type="dxa"/>
            <w:vAlign w:val="center"/>
          </w:tcPr>
          <w:p w14:paraId="4477E8CA" w14:textId="6B6115B7" w:rsidR="008431FD" w:rsidRPr="00D6757C" w:rsidRDefault="005E085D" w:rsidP="008431FD">
            <w:pPr>
              <w:pStyle w:val="ad"/>
              <w:spacing w:line="276" w:lineRule="auto"/>
              <w:ind w:firstLine="0"/>
              <w:rPr>
                <w:sz w:val="22"/>
                <w:szCs w:val="22"/>
              </w:rPr>
            </w:pPr>
            <w:r w:rsidRPr="00D6757C">
              <w:rPr>
                <w:sz w:val="22"/>
                <w:szCs w:val="22"/>
              </w:rPr>
              <w:t>Часть</w:t>
            </w:r>
            <w:r w:rsidR="008431FD" w:rsidRPr="00D6757C">
              <w:rPr>
                <w:sz w:val="22"/>
                <w:szCs w:val="22"/>
              </w:rPr>
              <w:t xml:space="preserve"> 3</w:t>
            </w:r>
          </w:p>
        </w:tc>
        <w:tc>
          <w:tcPr>
            <w:tcW w:w="5479" w:type="dxa"/>
          </w:tcPr>
          <w:p w14:paraId="472A55D7" w14:textId="3D4E4CB4" w:rsidR="008431FD" w:rsidRPr="00D6757C" w:rsidRDefault="008431FD" w:rsidP="008431FD">
            <w:pPr>
              <w:pStyle w:val="ad"/>
              <w:spacing w:line="276" w:lineRule="auto"/>
              <w:ind w:firstLine="0"/>
              <w:rPr>
                <w:sz w:val="22"/>
                <w:szCs w:val="22"/>
              </w:rPr>
            </w:pPr>
            <w:r w:rsidRPr="00D6757C">
              <w:rPr>
                <w:sz w:val="22"/>
                <w:szCs w:val="22"/>
              </w:rPr>
              <w:t>Услуги по комплексной внутренней уборке гостиницы «Полёт»</w:t>
            </w:r>
          </w:p>
        </w:tc>
        <w:tc>
          <w:tcPr>
            <w:tcW w:w="3305" w:type="dxa"/>
          </w:tcPr>
          <w:p w14:paraId="1ECD616A" w14:textId="77777777" w:rsidR="008431FD" w:rsidRPr="00D6757C" w:rsidRDefault="0056654C" w:rsidP="0056654C">
            <w:pPr>
              <w:pStyle w:val="ad"/>
              <w:spacing w:line="276" w:lineRule="auto"/>
              <w:ind w:firstLine="0"/>
              <w:rPr>
                <w:sz w:val="22"/>
                <w:szCs w:val="22"/>
              </w:rPr>
            </w:pPr>
            <w:r w:rsidRPr="00D6757C">
              <w:rPr>
                <w:sz w:val="22"/>
                <w:szCs w:val="22"/>
              </w:rPr>
              <w:t>Гостиница Полёт</w:t>
            </w:r>
          </w:p>
          <w:p w14:paraId="75ED1927" w14:textId="7A3571E6" w:rsidR="0056654C" w:rsidRPr="00D6757C" w:rsidRDefault="0056654C" w:rsidP="0056654C">
            <w:pPr>
              <w:pStyle w:val="ad"/>
              <w:spacing w:line="276" w:lineRule="auto"/>
              <w:ind w:firstLine="0"/>
              <w:rPr>
                <w:sz w:val="22"/>
                <w:szCs w:val="22"/>
              </w:rPr>
            </w:pPr>
            <w:r w:rsidRPr="00D6757C">
              <w:rPr>
                <w:sz w:val="22"/>
                <w:szCs w:val="22"/>
              </w:rPr>
              <w:t>628422, ХМАО-Югра, г. Сургут, ул. Аэрофлотская 49</w:t>
            </w:r>
          </w:p>
          <w:p w14:paraId="3E2BE562" w14:textId="2442B183" w:rsidR="0056654C" w:rsidRPr="00D6757C" w:rsidRDefault="0056654C" w:rsidP="0056654C">
            <w:pPr>
              <w:pStyle w:val="ad"/>
              <w:spacing w:line="276" w:lineRule="auto"/>
              <w:ind w:firstLine="0"/>
              <w:rPr>
                <w:sz w:val="22"/>
                <w:szCs w:val="22"/>
              </w:rPr>
            </w:pPr>
            <w:r w:rsidRPr="00D6757C">
              <w:rPr>
                <w:sz w:val="22"/>
                <w:szCs w:val="22"/>
              </w:rPr>
              <w:t>86:10:0101001:57</w:t>
            </w:r>
          </w:p>
        </w:tc>
      </w:tr>
      <w:tr w:rsidR="008431FD" w:rsidRPr="00D6757C" w14:paraId="14A448FB" w14:textId="77777777" w:rsidTr="005E085D">
        <w:tc>
          <w:tcPr>
            <w:tcW w:w="1129" w:type="dxa"/>
            <w:vAlign w:val="center"/>
          </w:tcPr>
          <w:p w14:paraId="1D7818AD" w14:textId="45C6281B" w:rsidR="008431FD" w:rsidRPr="00D6757C" w:rsidRDefault="005E085D" w:rsidP="008431FD">
            <w:pPr>
              <w:pStyle w:val="ad"/>
              <w:spacing w:line="276" w:lineRule="auto"/>
              <w:ind w:firstLine="0"/>
              <w:rPr>
                <w:sz w:val="22"/>
                <w:szCs w:val="22"/>
              </w:rPr>
            </w:pPr>
            <w:r w:rsidRPr="00D6757C">
              <w:rPr>
                <w:sz w:val="22"/>
                <w:szCs w:val="22"/>
              </w:rPr>
              <w:t>Часть</w:t>
            </w:r>
            <w:r w:rsidR="008431FD" w:rsidRPr="00D6757C">
              <w:rPr>
                <w:sz w:val="22"/>
                <w:szCs w:val="22"/>
              </w:rPr>
              <w:t xml:space="preserve"> 4</w:t>
            </w:r>
          </w:p>
        </w:tc>
        <w:tc>
          <w:tcPr>
            <w:tcW w:w="5479" w:type="dxa"/>
          </w:tcPr>
          <w:p w14:paraId="235755A1" w14:textId="6700D255" w:rsidR="008431FD" w:rsidRPr="00D6757C" w:rsidRDefault="008431FD" w:rsidP="008431FD">
            <w:pPr>
              <w:pStyle w:val="ad"/>
              <w:spacing w:line="276" w:lineRule="auto"/>
              <w:ind w:firstLine="0"/>
              <w:rPr>
                <w:sz w:val="22"/>
                <w:szCs w:val="22"/>
              </w:rPr>
            </w:pPr>
            <w:r w:rsidRPr="00D6757C">
              <w:rPr>
                <w:sz w:val="22"/>
                <w:szCs w:val="22"/>
              </w:rPr>
              <w:t>Услуги по уборке прилегающих к профилакторию «Полёт» территорий</w:t>
            </w:r>
          </w:p>
        </w:tc>
        <w:tc>
          <w:tcPr>
            <w:tcW w:w="3305" w:type="dxa"/>
          </w:tcPr>
          <w:p w14:paraId="1955673E" w14:textId="77777777" w:rsidR="0056654C" w:rsidRPr="00D6757C" w:rsidRDefault="0056654C" w:rsidP="0056654C">
            <w:pPr>
              <w:pStyle w:val="ad"/>
              <w:spacing w:line="276" w:lineRule="auto"/>
              <w:ind w:firstLine="0"/>
              <w:rPr>
                <w:sz w:val="22"/>
                <w:szCs w:val="22"/>
              </w:rPr>
            </w:pPr>
            <w:r w:rsidRPr="00D6757C">
              <w:rPr>
                <w:sz w:val="22"/>
                <w:szCs w:val="22"/>
              </w:rPr>
              <w:t xml:space="preserve">Спортивно-оздоровительный </w:t>
            </w:r>
          </w:p>
          <w:p w14:paraId="3A21F721" w14:textId="77777777" w:rsidR="008431FD" w:rsidRPr="00D6757C" w:rsidRDefault="0056654C" w:rsidP="0056654C">
            <w:pPr>
              <w:pStyle w:val="ad"/>
              <w:spacing w:line="276" w:lineRule="auto"/>
              <w:ind w:firstLine="0"/>
              <w:rPr>
                <w:sz w:val="22"/>
                <w:szCs w:val="22"/>
              </w:rPr>
            </w:pPr>
            <w:r w:rsidRPr="00D6757C">
              <w:rPr>
                <w:sz w:val="22"/>
                <w:szCs w:val="22"/>
              </w:rPr>
              <w:t>комплекс с медсанчастью</w:t>
            </w:r>
          </w:p>
          <w:p w14:paraId="50E116D0" w14:textId="22BAEBF4" w:rsidR="0056654C" w:rsidRPr="00D6757C" w:rsidRDefault="0056654C" w:rsidP="0056654C">
            <w:pPr>
              <w:pStyle w:val="ad"/>
              <w:spacing w:line="276" w:lineRule="auto"/>
              <w:ind w:firstLine="0"/>
              <w:rPr>
                <w:sz w:val="22"/>
                <w:szCs w:val="22"/>
              </w:rPr>
            </w:pPr>
            <w:r w:rsidRPr="00D6757C">
              <w:rPr>
                <w:sz w:val="22"/>
                <w:szCs w:val="22"/>
              </w:rPr>
              <w:t>628422, ХМАО- Югра, г. Сургут, ул. Аэрофлотская, 47, сооружение 1</w:t>
            </w:r>
          </w:p>
          <w:p w14:paraId="687CBE7A" w14:textId="55FABB13" w:rsidR="0056654C" w:rsidRPr="00D6757C" w:rsidRDefault="0056654C" w:rsidP="0056654C">
            <w:pPr>
              <w:pStyle w:val="ad"/>
              <w:spacing w:line="276" w:lineRule="auto"/>
              <w:ind w:firstLine="0"/>
              <w:rPr>
                <w:sz w:val="22"/>
                <w:szCs w:val="22"/>
              </w:rPr>
            </w:pPr>
            <w:r w:rsidRPr="00D6757C">
              <w:rPr>
                <w:sz w:val="22"/>
                <w:szCs w:val="22"/>
              </w:rPr>
              <w:t>86:10:0101001:106</w:t>
            </w:r>
          </w:p>
        </w:tc>
      </w:tr>
      <w:tr w:rsidR="008431FD" w:rsidRPr="00D6757C" w14:paraId="4F54F2A9" w14:textId="77777777" w:rsidTr="005E085D">
        <w:tc>
          <w:tcPr>
            <w:tcW w:w="1129" w:type="dxa"/>
            <w:vAlign w:val="center"/>
          </w:tcPr>
          <w:p w14:paraId="7D9085EB" w14:textId="56496504" w:rsidR="008431FD" w:rsidRPr="00D6757C" w:rsidRDefault="008431FD" w:rsidP="008431FD">
            <w:pPr>
              <w:pStyle w:val="ad"/>
              <w:spacing w:line="276" w:lineRule="auto"/>
              <w:ind w:firstLine="0"/>
              <w:rPr>
                <w:sz w:val="22"/>
                <w:szCs w:val="22"/>
              </w:rPr>
            </w:pPr>
            <w:r w:rsidRPr="00D6757C">
              <w:rPr>
                <w:sz w:val="22"/>
                <w:szCs w:val="22"/>
              </w:rPr>
              <w:lastRenderedPageBreak/>
              <w:t>Лот 5</w:t>
            </w:r>
          </w:p>
        </w:tc>
        <w:tc>
          <w:tcPr>
            <w:tcW w:w="5479" w:type="dxa"/>
          </w:tcPr>
          <w:p w14:paraId="0FD1C941" w14:textId="734F8DA1" w:rsidR="008431FD" w:rsidRPr="00D6757C" w:rsidRDefault="008431FD" w:rsidP="008431FD">
            <w:pPr>
              <w:pStyle w:val="ad"/>
              <w:spacing w:line="276" w:lineRule="auto"/>
              <w:ind w:firstLine="0"/>
              <w:rPr>
                <w:sz w:val="22"/>
                <w:szCs w:val="22"/>
              </w:rPr>
            </w:pPr>
            <w:r w:rsidRPr="00D6757C">
              <w:rPr>
                <w:sz w:val="22"/>
                <w:szCs w:val="22"/>
              </w:rPr>
              <w:t>Услуги по комплексной внутренней уборке гостиницы «Профилакторий № 2» и базе РСУ</w:t>
            </w:r>
          </w:p>
          <w:p w14:paraId="09DCF042" w14:textId="7E1DE547" w:rsidR="008431FD" w:rsidRPr="00D6757C" w:rsidRDefault="008431FD" w:rsidP="008431FD">
            <w:pPr>
              <w:pStyle w:val="ad"/>
              <w:spacing w:line="276" w:lineRule="auto"/>
              <w:ind w:firstLine="0"/>
              <w:rPr>
                <w:sz w:val="22"/>
                <w:szCs w:val="22"/>
              </w:rPr>
            </w:pPr>
            <w:r w:rsidRPr="00D6757C">
              <w:rPr>
                <w:sz w:val="22"/>
                <w:szCs w:val="22"/>
              </w:rPr>
              <w:t>Услуги по уборке прилегающих к профилакторию №2 территорий</w:t>
            </w:r>
          </w:p>
          <w:p w14:paraId="2C6E862D" w14:textId="4DF94323" w:rsidR="008431FD" w:rsidRPr="00D6757C" w:rsidRDefault="008431FD" w:rsidP="008431FD">
            <w:pPr>
              <w:pStyle w:val="ad"/>
              <w:spacing w:line="276" w:lineRule="auto"/>
              <w:rPr>
                <w:sz w:val="22"/>
                <w:szCs w:val="22"/>
              </w:rPr>
            </w:pPr>
          </w:p>
        </w:tc>
        <w:tc>
          <w:tcPr>
            <w:tcW w:w="3305" w:type="dxa"/>
          </w:tcPr>
          <w:p w14:paraId="573D7509" w14:textId="77777777" w:rsidR="008431FD" w:rsidRPr="00D6757C" w:rsidRDefault="0056654C" w:rsidP="0056654C">
            <w:pPr>
              <w:pStyle w:val="ad"/>
              <w:spacing w:line="276" w:lineRule="auto"/>
              <w:ind w:firstLine="0"/>
              <w:rPr>
                <w:sz w:val="22"/>
                <w:szCs w:val="22"/>
              </w:rPr>
            </w:pPr>
            <w:r w:rsidRPr="00D6757C">
              <w:rPr>
                <w:sz w:val="22"/>
                <w:szCs w:val="22"/>
              </w:rPr>
              <w:t>Профилакторий № 2</w:t>
            </w:r>
          </w:p>
          <w:p w14:paraId="555D3062" w14:textId="77777777" w:rsidR="0056654C" w:rsidRPr="00D6757C" w:rsidRDefault="0056654C" w:rsidP="0056654C">
            <w:pPr>
              <w:pStyle w:val="ad"/>
              <w:spacing w:line="276" w:lineRule="auto"/>
              <w:ind w:firstLine="0"/>
              <w:rPr>
                <w:sz w:val="22"/>
                <w:szCs w:val="22"/>
              </w:rPr>
            </w:pPr>
            <w:r w:rsidRPr="00D6757C">
              <w:rPr>
                <w:sz w:val="22"/>
                <w:szCs w:val="22"/>
              </w:rPr>
              <w:t xml:space="preserve">628422, ХМАО-Югра, г. Сургут, ул. Аэрофлотская, 45/2, сооружение 6 </w:t>
            </w:r>
          </w:p>
          <w:p w14:paraId="271E454A" w14:textId="2F4E1BDC" w:rsidR="0056654C" w:rsidRPr="00D6757C" w:rsidRDefault="0056654C" w:rsidP="0056654C">
            <w:pPr>
              <w:pStyle w:val="ad"/>
              <w:spacing w:line="276" w:lineRule="auto"/>
              <w:ind w:firstLine="0"/>
              <w:rPr>
                <w:sz w:val="22"/>
                <w:szCs w:val="22"/>
              </w:rPr>
            </w:pPr>
            <w:r w:rsidRPr="00D6757C">
              <w:rPr>
                <w:sz w:val="22"/>
                <w:szCs w:val="22"/>
              </w:rPr>
              <w:t>86:10:0000000:7433</w:t>
            </w:r>
          </w:p>
        </w:tc>
      </w:tr>
    </w:tbl>
    <w:p w14:paraId="4C06149C" w14:textId="7316086C" w:rsidR="008431FD" w:rsidRPr="00D6757C" w:rsidRDefault="008431FD" w:rsidP="00F15C90">
      <w:pPr>
        <w:pStyle w:val="ad"/>
        <w:spacing w:line="276" w:lineRule="auto"/>
        <w:rPr>
          <w:sz w:val="22"/>
          <w:szCs w:val="22"/>
        </w:rPr>
      </w:pPr>
    </w:p>
    <w:p w14:paraId="1ACF4217" w14:textId="77777777" w:rsidR="00F15C90" w:rsidRPr="00D6757C" w:rsidRDefault="00F15C90" w:rsidP="00530D3B">
      <w:pPr>
        <w:pStyle w:val="ad"/>
        <w:spacing w:line="276" w:lineRule="auto"/>
        <w:rPr>
          <w:b/>
          <w:sz w:val="22"/>
          <w:szCs w:val="22"/>
        </w:rPr>
      </w:pPr>
    </w:p>
    <w:p w14:paraId="233C8342" w14:textId="77777777" w:rsidR="003D51F2" w:rsidRPr="00D6757C" w:rsidRDefault="003D51F2" w:rsidP="00530D3B">
      <w:pPr>
        <w:pStyle w:val="ad"/>
        <w:spacing w:line="276" w:lineRule="auto"/>
        <w:rPr>
          <w:b/>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897"/>
      </w:tblGrid>
      <w:tr w:rsidR="00530D3B" w:rsidRPr="00D6757C" w14:paraId="09C45F94" w14:textId="77777777" w:rsidTr="00FC2D96">
        <w:trPr>
          <w:trHeight w:val="80"/>
        </w:trPr>
        <w:tc>
          <w:tcPr>
            <w:tcW w:w="7280" w:type="dxa"/>
          </w:tcPr>
          <w:p w14:paraId="799B2E7D"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Руководитель КСО АО «Аэропорт Сургут» </w:t>
            </w:r>
          </w:p>
        </w:tc>
        <w:tc>
          <w:tcPr>
            <w:tcW w:w="7280" w:type="dxa"/>
          </w:tcPr>
          <w:p w14:paraId="51537535" w14:textId="77777777" w:rsidR="00530D3B" w:rsidRPr="00D6757C" w:rsidRDefault="00530D3B" w:rsidP="00FC2D96">
            <w:pPr>
              <w:widowControl w:val="0"/>
              <w:autoSpaceDE w:val="0"/>
              <w:autoSpaceDN w:val="0"/>
              <w:adjustRightInd w:val="0"/>
              <w:spacing w:after="0"/>
              <w:ind w:firstLine="0"/>
              <w:rPr>
                <w:bCs/>
                <w:sz w:val="22"/>
                <w:szCs w:val="22"/>
              </w:rPr>
            </w:pPr>
            <w:r w:rsidRPr="00D6757C">
              <w:rPr>
                <w:bCs/>
                <w:sz w:val="22"/>
                <w:szCs w:val="22"/>
              </w:rPr>
              <w:t xml:space="preserve">                                       Н.Р. Шевченко</w:t>
            </w:r>
          </w:p>
        </w:tc>
      </w:tr>
    </w:tbl>
    <w:p w14:paraId="4D9364C4" w14:textId="77777777" w:rsidR="00530D3B" w:rsidRPr="00D6757C" w:rsidRDefault="00530D3B" w:rsidP="00530D3B">
      <w:pPr>
        <w:pStyle w:val="ad"/>
        <w:spacing w:line="276" w:lineRule="auto"/>
        <w:rPr>
          <w:b/>
          <w:sz w:val="22"/>
          <w:szCs w:val="22"/>
        </w:rPr>
      </w:pPr>
    </w:p>
    <w:p w14:paraId="2A8D8F4B" w14:textId="77777777" w:rsidR="00530D3B" w:rsidRPr="00D6757C" w:rsidRDefault="00530D3B" w:rsidP="00530D3B">
      <w:pPr>
        <w:pStyle w:val="ad"/>
        <w:spacing w:line="276" w:lineRule="auto"/>
        <w:ind w:left="709"/>
        <w:jc w:val="center"/>
        <w:rPr>
          <w:b/>
          <w:sz w:val="22"/>
          <w:szCs w:val="22"/>
        </w:rPr>
      </w:pPr>
    </w:p>
    <w:p w14:paraId="13BEECCB" w14:textId="77777777" w:rsidR="00530D3B" w:rsidRPr="00D6757C" w:rsidRDefault="00530D3B" w:rsidP="00530D3B">
      <w:pPr>
        <w:pStyle w:val="ad"/>
        <w:spacing w:line="276" w:lineRule="auto"/>
        <w:ind w:left="709"/>
        <w:jc w:val="center"/>
        <w:rPr>
          <w:b/>
          <w:sz w:val="22"/>
          <w:szCs w:val="22"/>
        </w:rPr>
      </w:pPr>
    </w:p>
    <w:p w14:paraId="03BD9F3D" w14:textId="77777777" w:rsidR="007E5144" w:rsidRPr="00D6757C" w:rsidRDefault="007E5144" w:rsidP="00530D3B">
      <w:pPr>
        <w:pStyle w:val="ad"/>
        <w:spacing w:line="276" w:lineRule="auto"/>
        <w:ind w:left="709"/>
        <w:jc w:val="center"/>
        <w:rPr>
          <w:b/>
          <w:sz w:val="22"/>
          <w:szCs w:val="22"/>
        </w:rPr>
      </w:pPr>
    </w:p>
    <w:p w14:paraId="3E297D90" w14:textId="77777777" w:rsidR="007E5144" w:rsidRPr="00D6757C" w:rsidRDefault="007E5144" w:rsidP="00530D3B">
      <w:pPr>
        <w:pStyle w:val="ad"/>
        <w:spacing w:line="276" w:lineRule="auto"/>
        <w:ind w:left="709"/>
        <w:jc w:val="center"/>
        <w:rPr>
          <w:b/>
          <w:sz w:val="22"/>
          <w:szCs w:val="22"/>
        </w:rPr>
      </w:pPr>
    </w:p>
    <w:p w14:paraId="42FBE4EA" w14:textId="77777777" w:rsidR="007E5144" w:rsidRPr="00D6757C" w:rsidRDefault="007E5144" w:rsidP="00530D3B">
      <w:pPr>
        <w:pStyle w:val="ad"/>
        <w:spacing w:line="276" w:lineRule="auto"/>
        <w:ind w:left="709"/>
        <w:jc w:val="center"/>
        <w:rPr>
          <w:b/>
          <w:sz w:val="22"/>
          <w:szCs w:val="22"/>
        </w:rPr>
      </w:pPr>
    </w:p>
    <w:p w14:paraId="41493513" w14:textId="77777777" w:rsidR="007E5144" w:rsidRPr="00D6757C" w:rsidRDefault="007E5144" w:rsidP="00530D3B">
      <w:pPr>
        <w:pStyle w:val="ad"/>
        <w:spacing w:line="276" w:lineRule="auto"/>
        <w:ind w:left="709"/>
        <w:jc w:val="center"/>
        <w:rPr>
          <w:b/>
          <w:sz w:val="22"/>
          <w:szCs w:val="22"/>
        </w:rPr>
      </w:pPr>
    </w:p>
    <w:p w14:paraId="167FA33D" w14:textId="77777777" w:rsidR="00D213F4" w:rsidRPr="00D6757C" w:rsidRDefault="00D213F4" w:rsidP="00530D3B">
      <w:pPr>
        <w:pStyle w:val="ad"/>
        <w:spacing w:line="276" w:lineRule="auto"/>
        <w:ind w:left="709"/>
        <w:jc w:val="center"/>
        <w:rPr>
          <w:b/>
          <w:sz w:val="22"/>
          <w:szCs w:val="22"/>
        </w:rPr>
      </w:pPr>
    </w:p>
    <w:p w14:paraId="359A31B6" w14:textId="77777777" w:rsidR="00D213F4" w:rsidRPr="00D6757C" w:rsidRDefault="00D213F4" w:rsidP="00530D3B">
      <w:pPr>
        <w:pStyle w:val="ad"/>
        <w:spacing w:line="276" w:lineRule="auto"/>
        <w:ind w:left="709"/>
        <w:jc w:val="center"/>
        <w:rPr>
          <w:b/>
          <w:sz w:val="22"/>
          <w:szCs w:val="22"/>
        </w:rPr>
      </w:pPr>
    </w:p>
    <w:p w14:paraId="674913EF" w14:textId="77777777" w:rsidR="00D213F4" w:rsidRPr="00D6757C" w:rsidRDefault="00D213F4" w:rsidP="00530D3B">
      <w:pPr>
        <w:pStyle w:val="ad"/>
        <w:spacing w:line="276" w:lineRule="auto"/>
        <w:ind w:left="709"/>
        <w:jc w:val="center"/>
        <w:rPr>
          <w:b/>
          <w:sz w:val="22"/>
          <w:szCs w:val="22"/>
        </w:rPr>
      </w:pPr>
    </w:p>
    <w:p w14:paraId="71484C75" w14:textId="77777777" w:rsidR="00D213F4" w:rsidRPr="00D6757C" w:rsidRDefault="00D213F4" w:rsidP="00530D3B">
      <w:pPr>
        <w:pStyle w:val="ad"/>
        <w:spacing w:line="276" w:lineRule="auto"/>
        <w:ind w:left="709"/>
        <w:jc w:val="center"/>
        <w:rPr>
          <w:b/>
          <w:sz w:val="22"/>
          <w:szCs w:val="22"/>
        </w:rPr>
      </w:pPr>
    </w:p>
    <w:p w14:paraId="004128AE" w14:textId="77777777" w:rsidR="00D213F4" w:rsidRPr="00D6757C" w:rsidRDefault="00D213F4" w:rsidP="00530D3B">
      <w:pPr>
        <w:pStyle w:val="ad"/>
        <w:spacing w:line="276" w:lineRule="auto"/>
        <w:ind w:left="709"/>
        <w:jc w:val="center"/>
        <w:rPr>
          <w:b/>
          <w:sz w:val="22"/>
          <w:szCs w:val="22"/>
        </w:rPr>
      </w:pPr>
    </w:p>
    <w:p w14:paraId="61906DBE" w14:textId="77777777" w:rsidR="00D213F4" w:rsidRPr="00D6757C" w:rsidRDefault="00D213F4" w:rsidP="00530D3B">
      <w:pPr>
        <w:pStyle w:val="ad"/>
        <w:spacing w:line="276" w:lineRule="auto"/>
        <w:ind w:left="709"/>
        <w:jc w:val="center"/>
        <w:rPr>
          <w:b/>
          <w:sz w:val="22"/>
          <w:szCs w:val="22"/>
        </w:rPr>
      </w:pPr>
    </w:p>
    <w:p w14:paraId="2E48D4C3" w14:textId="77777777" w:rsidR="00D213F4" w:rsidRPr="00D6757C" w:rsidRDefault="00D213F4" w:rsidP="00530D3B">
      <w:pPr>
        <w:pStyle w:val="ad"/>
        <w:spacing w:line="276" w:lineRule="auto"/>
        <w:ind w:left="709"/>
        <w:jc w:val="center"/>
        <w:rPr>
          <w:b/>
          <w:sz w:val="22"/>
          <w:szCs w:val="22"/>
        </w:rPr>
      </w:pPr>
    </w:p>
    <w:p w14:paraId="202EF751" w14:textId="77777777" w:rsidR="007E5144" w:rsidRPr="00D6757C" w:rsidRDefault="007E5144" w:rsidP="00530D3B">
      <w:pPr>
        <w:pStyle w:val="ad"/>
        <w:spacing w:line="276" w:lineRule="auto"/>
        <w:ind w:left="709"/>
        <w:jc w:val="center"/>
        <w:rPr>
          <w:b/>
          <w:sz w:val="22"/>
          <w:szCs w:val="22"/>
        </w:rPr>
      </w:pPr>
    </w:p>
    <w:p w14:paraId="5DA157AD" w14:textId="77777777" w:rsidR="007E5144" w:rsidRPr="00D6757C" w:rsidRDefault="007E5144" w:rsidP="00530D3B">
      <w:pPr>
        <w:pStyle w:val="ad"/>
        <w:spacing w:line="276" w:lineRule="auto"/>
        <w:ind w:left="709"/>
        <w:jc w:val="center"/>
        <w:rPr>
          <w:b/>
          <w:sz w:val="22"/>
          <w:szCs w:val="22"/>
        </w:rPr>
      </w:pPr>
    </w:p>
    <w:p w14:paraId="42FF74D1" w14:textId="77777777" w:rsidR="007E5144" w:rsidRPr="00D6757C" w:rsidRDefault="007E5144" w:rsidP="00530D3B">
      <w:pPr>
        <w:pStyle w:val="ad"/>
        <w:spacing w:line="276" w:lineRule="auto"/>
        <w:ind w:left="709"/>
        <w:jc w:val="center"/>
        <w:rPr>
          <w:b/>
          <w:sz w:val="22"/>
          <w:szCs w:val="22"/>
        </w:rPr>
      </w:pPr>
    </w:p>
    <w:p w14:paraId="48A29A4E" w14:textId="77777777" w:rsidR="007E5144" w:rsidRPr="00D6757C" w:rsidRDefault="007E5144" w:rsidP="00530D3B">
      <w:pPr>
        <w:pStyle w:val="ad"/>
        <w:spacing w:line="276" w:lineRule="auto"/>
        <w:ind w:left="709"/>
        <w:jc w:val="center"/>
        <w:rPr>
          <w:b/>
          <w:sz w:val="22"/>
          <w:szCs w:val="22"/>
        </w:rPr>
      </w:pPr>
    </w:p>
    <w:p w14:paraId="11101970" w14:textId="77777777" w:rsidR="007E5144" w:rsidRPr="00D6757C" w:rsidRDefault="007E5144" w:rsidP="00530D3B">
      <w:pPr>
        <w:pStyle w:val="ad"/>
        <w:spacing w:line="276" w:lineRule="auto"/>
        <w:ind w:left="709"/>
        <w:jc w:val="center"/>
        <w:rPr>
          <w:b/>
          <w:sz w:val="22"/>
          <w:szCs w:val="22"/>
        </w:rPr>
      </w:pPr>
    </w:p>
    <w:p w14:paraId="435E1489" w14:textId="77777777" w:rsidR="007E5144" w:rsidRPr="00D6757C" w:rsidRDefault="007E5144" w:rsidP="00530D3B">
      <w:pPr>
        <w:pStyle w:val="ad"/>
        <w:spacing w:line="276" w:lineRule="auto"/>
        <w:ind w:left="709"/>
        <w:jc w:val="center"/>
        <w:rPr>
          <w:b/>
          <w:sz w:val="22"/>
          <w:szCs w:val="22"/>
        </w:rPr>
      </w:pPr>
    </w:p>
    <w:p w14:paraId="2F2130CC" w14:textId="77777777" w:rsidR="007E5144" w:rsidRPr="00D6757C" w:rsidRDefault="007E5144" w:rsidP="00530D3B">
      <w:pPr>
        <w:pStyle w:val="ad"/>
        <w:spacing w:line="276" w:lineRule="auto"/>
        <w:ind w:left="709"/>
        <w:jc w:val="center"/>
        <w:rPr>
          <w:b/>
          <w:sz w:val="22"/>
          <w:szCs w:val="22"/>
        </w:rPr>
      </w:pPr>
    </w:p>
    <w:p w14:paraId="3883C28F" w14:textId="77777777" w:rsidR="007E5144" w:rsidRPr="00D6757C" w:rsidRDefault="007E5144" w:rsidP="00530D3B">
      <w:pPr>
        <w:pStyle w:val="ad"/>
        <w:spacing w:line="276" w:lineRule="auto"/>
        <w:ind w:left="709"/>
        <w:jc w:val="center"/>
        <w:rPr>
          <w:b/>
          <w:sz w:val="22"/>
          <w:szCs w:val="22"/>
        </w:rPr>
      </w:pPr>
    </w:p>
    <w:p w14:paraId="7889069E" w14:textId="77777777" w:rsidR="0031597D" w:rsidRPr="00D6757C" w:rsidRDefault="0031597D" w:rsidP="00530D3B">
      <w:pPr>
        <w:pStyle w:val="ad"/>
        <w:spacing w:line="276" w:lineRule="auto"/>
        <w:ind w:left="709"/>
        <w:jc w:val="center"/>
        <w:rPr>
          <w:b/>
          <w:sz w:val="22"/>
          <w:szCs w:val="22"/>
        </w:rPr>
      </w:pPr>
    </w:p>
    <w:p w14:paraId="2C70FF6D" w14:textId="77777777" w:rsidR="0031597D" w:rsidRPr="00D6757C" w:rsidRDefault="0031597D" w:rsidP="00530D3B">
      <w:pPr>
        <w:pStyle w:val="ad"/>
        <w:spacing w:line="276" w:lineRule="auto"/>
        <w:ind w:left="709"/>
        <w:jc w:val="center"/>
        <w:rPr>
          <w:b/>
          <w:sz w:val="22"/>
          <w:szCs w:val="22"/>
        </w:rPr>
      </w:pPr>
    </w:p>
    <w:p w14:paraId="590F227E" w14:textId="77777777" w:rsidR="0031597D" w:rsidRPr="00D6757C" w:rsidRDefault="0031597D" w:rsidP="00530D3B">
      <w:pPr>
        <w:pStyle w:val="ad"/>
        <w:spacing w:line="276" w:lineRule="auto"/>
        <w:ind w:left="709"/>
        <w:jc w:val="center"/>
        <w:rPr>
          <w:b/>
          <w:sz w:val="22"/>
          <w:szCs w:val="22"/>
        </w:rPr>
      </w:pPr>
    </w:p>
    <w:p w14:paraId="2282D88C" w14:textId="77777777" w:rsidR="0031597D" w:rsidRPr="00D6757C" w:rsidRDefault="0031597D" w:rsidP="00530D3B">
      <w:pPr>
        <w:pStyle w:val="ad"/>
        <w:spacing w:line="276" w:lineRule="auto"/>
        <w:ind w:left="709"/>
        <w:jc w:val="center"/>
        <w:rPr>
          <w:b/>
          <w:sz w:val="22"/>
          <w:szCs w:val="22"/>
        </w:rPr>
      </w:pPr>
    </w:p>
    <w:p w14:paraId="507D217E" w14:textId="77777777" w:rsidR="0031597D" w:rsidRPr="00D6757C" w:rsidRDefault="0031597D" w:rsidP="00530D3B">
      <w:pPr>
        <w:pStyle w:val="ad"/>
        <w:spacing w:line="276" w:lineRule="auto"/>
        <w:ind w:left="709"/>
        <w:jc w:val="center"/>
        <w:rPr>
          <w:b/>
          <w:sz w:val="22"/>
          <w:szCs w:val="22"/>
        </w:rPr>
      </w:pPr>
    </w:p>
    <w:p w14:paraId="5CEC9D82" w14:textId="77777777" w:rsidR="0031597D" w:rsidRPr="00D6757C" w:rsidRDefault="0031597D" w:rsidP="00530D3B">
      <w:pPr>
        <w:pStyle w:val="ad"/>
        <w:spacing w:line="276" w:lineRule="auto"/>
        <w:ind w:left="709"/>
        <w:jc w:val="center"/>
        <w:rPr>
          <w:b/>
          <w:sz w:val="22"/>
          <w:szCs w:val="22"/>
        </w:rPr>
      </w:pPr>
    </w:p>
    <w:p w14:paraId="0EB45A77" w14:textId="77777777" w:rsidR="0031597D" w:rsidRPr="00D6757C" w:rsidRDefault="0031597D" w:rsidP="00530D3B">
      <w:pPr>
        <w:pStyle w:val="ad"/>
        <w:spacing w:line="276" w:lineRule="auto"/>
        <w:ind w:left="709"/>
        <w:jc w:val="center"/>
        <w:rPr>
          <w:b/>
          <w:sz w:val="22"/>
          <w:szCs w:val="22"/>
        </w:rPr>
      </w:pPr>
    </w:p>
    <w:p w14:paraId="59085A8F" w14:textId="77777777" w:rsidR="0031597D" w:rsidRPr="00D6757C" w:rsidRDefault="0031597D" w:rsidP="00530D3B">
      <w:pPr>
        <w:pStyle w:val="ad"/>
        <w:spacing w:line="276" w:lineRule="auto"/>
        <w:ind w:left="709"/>
        <w:jc w:val="center"/>
        <w:rPr>
          <w:b/>
          <w:sz w:val="22"/>
          <w:szCs w:val="22"/>
        </w:rPr>
      </w:pPr>
    </w:p>
    <w:p w14:paraId="4568C936" w14:textId="77777777" w:rsidR="0031597D" w:rsidRPr="00D6757C" w:rsidRDefault="0031597D" w:rsidP="00530D3B">
      <w:pPr>
        <w:pStyle w:val="ad"/>
        <w:spacing w:line="276" w:lineRule="auto"/>
        <w:ind w:left="709"/>
        <w:jc w:val="center"/>
        <w:rPr>
          <w:b/>
          <w:sz w:val="22"/>
          <w:szCs w:val="22"/>
        </w:rPr>
      </w:pPr>
    </w:p>
    <w:p w14:paraId="5E02D101" w14:textId="77777777" w:rsidR="0031597D" w:rsidRPr="00D6757C" w:rsidRDefault="0031597D" w:rsidP="00530D3B">
      <w:pPr>
        <w:pStyle w:val="ad"/>
        <w:spacing w:line="276" w:lineRule="auto"/>
        <w:ind w:left="709"/>
        <w:jc w:val="center"/>
        <w:rPr>
          <w:b/>
          <w:sz w:val="22"/>
          <w:szCs w:val="22"/>
        </w:rPr>
      </w:pPr>
    </w:p>
    <w:p w14:paraId="33D74CF5" w14:textId="77777777" w:rsidR="0031597D" w:rsidRPr="00D6757C" w:rsidRDefault="0031597D" w:rsidP="00530D3B">
      <w:pPr>
        <w:pStyle w:val="ad"/>
        <w:spacing w:line="276" w:lineRule="auto"/>
        <w:ind w:left="709"/>
        <w:jc w:val="center"/>
        <w:rPr>
          <w:b/>
          <w:sz w:val="22"/>
          <w:szCs w:val="22"/>
        </w:rPr>
      </w:pPr>
    </w:p>
    <w:p w14:paraId="2E70DD49" w14:textId="77777777" w:rsidR="0031597D" w:rsidRPr="00D6757C" w:rsidRDefault="0031597D" w:rsidP="00530D3B">
      <w:pPr>
        <w:pStyle w:val="ad"/>
        <w:spacing w:line="276" w:lineRule="auto"/>
        <w:ind w:left="709"/>
        <w:jc w:val="center"/>
        <w:rPr>
          <w:b/>
          <w:sz w:val="22"/>
          <w:szCs w:val="22"/>
        </w:rPr>
      </w:pPr>
    </w:p>
    <w:p w14:paraId="2667CEC5" w14:textId="77777777" w:rsidR="0031597D" w:rsidRPr="00D6757C" w:rsidRDefault="0031597D" w:rsidP="00530D3B">
      <w:pPr>
        <w:pStyle w:val="ad"/>
        <w:spacing w:line="276" w:lineRule="auto"/>
        <w:ind w:left="709"/>
        <w:jc w:val="center"/>
        <w:rPr>
          <w:b/>
          <w:sz w:val="22"/>
          <w:szCs w:val="22"/>
        </w:rPr>
      </w:pPr>
    </w:p>
    <w:p w14:paraId="3D68C887" w14:textId="77777777" w:rsidR="0031597D" w:rsidRPr="00D6757C" w:rsidRDefault="0031597D" w:rsidP="00530D3B">
      <w:pPr>
        <w:pStyle w:val="ad"/>
        <w:spacing w:line="276" w:lineRule="auto"/>
        <w:ind w:left="709"/>
        <w:jc w:val="center"/>
        <w:rPr>
          <w:b/>
          <w:sz w:val="22"/>
          <w:szCs w:val="22"/>
        </w:rPr>
      </w:pPr>
    </w:p>
    <w:p w14:paraId="27FB9417" w14:textId="77777777" w:rsidR="0031597D" w:rsidRPr="00D6757C" w:rsidRDefault="0031597D" w:rsidP="00530D3B">
      <w:pPr>
        <w:pStyle w:val="ad"/>
        <w:spacing w:line="276" w:lineRule="auto"/>
        <w:ind w:left="709"/>
        <w:jc w:val="center"/>
        <w:rPr>
          <w:b/>
          <w:sz w:val="22"/>
          <w:szCs w:val="22"/>
        </w:rPr>
      </w:pPr>
    </w:p>
    <w:p w14:paraId="636755A2" w14:textId="77777777" w:rsidR="0031597D" w:rsidRPr="00D6757C" w:rsidRDefault="0031597D" w:rsidP="00530D3B">
      <w:pPr>
        <w:pStyle w:val="ad"/>
        <w:spacing w:line="276" w:lineRule="auto"/>
        <w:ind w:left="709"/>
        <w:jc w:val="center"/>
        <w:rPr>
          <w:b/>
          <w:sz w:val="22"/>
          <w:szCs w:val="22"/>
        </w:rPr>
      </w:pPr>
    </w:p>
    <w:p w14:paraId="71DEA827" w14:textId="77777777" w:rsidR="007E5144" w:rsidRPr="00D6757C" w:rsidRDefault="007E5144" w:rsidP="00530D3B">
      <w:pPr>
        <w:pStyle w:val="ad"/>
        <w:spacing w:line="276" w:lineRule="auto"/>
        <w:ind w:left="709"/>
        <w:jc w:val="center"/>
        <w:rPr>
          <w:b/>
          <w:sz w:val="22"/>
          <w:szCs w:val="22"/>
        </w:rPr>
      </w:pPr>
    </w:p>
    <w:p w14:paraId="41A7A104" w14:textId="77777777" w:rsidR="000C1584" w:rsidRPr="00D6757C" w:rsidRDefault="000C1584" w:rsidP="00530D3B">
      <w:pPr>
        <w:pStyle w:val="ad"/>
        <w:spacing w:line="276" w:lineRule="auto"/>
        <w:ind w:left="709"/>
        <w:jc w:val="center"/>
        <w:rPr>
          <w:b/>
          <w:sz w:val="22"/>
          <w:szCs w:val="22"/>
        </w:rPr>
      </w:pPr>
    </w:p>
    <w:p w14:paraId="5F78A746" w14:textId="77777777" w:rsidR="007E5144" w:rsidRPr="00D6757C" w:rsidRDefault="007E5144" w:rsidP="00530D3B">
      <w:pPr>
        <w:pStyle w:val="ad"/>
        <w:spacing w:line="276" w:lineRule="auto"/>
        <w:ind w:left="709"/>
        <w:jc w:val="center"/>
        <w:rPr>
          <w:b/>
          <w:sz w:val="22"/>
          <w:szCs w:val="22"/>
        </w:rPr>
      </w:pPr>
    </w:p>
    <w:p w14:paraId="0DA12A4D" w14:textId="77777777" w:rsidR="007E5144" w:rsidRPr="00D6757C" w:rsidRDefault="007E5144" w:rsidP="00530D3B">
      <w:pPr>
        <w:pStyle w:val="ad"/>
        <w:spacing w:line="276" w:lineRule="auto"/>
        <w:ind w:left="709"/>
        <w:jc w:val="center"/>
        <w:rPr>
          <w:b/>
          <w:sz w:val="22"/>
          <w:szCs w:val="22"/>
        </w:rPr>
      </w:pPr>
    </w:p>
    <w:p w14:paraId="07A2854D" w14:textId="77777777" w:rsidR="009809AE" w:rsidRPr="00D6757C" w:rsidRDefault="009809AE" w:rsidP="000C1584">
      <w:pPr>
        <w:spacing w:after="0" w:line="276" w:lineRule="auto"/>
        <w:rPr>
          <w:b/>
          <w:sz w:val="22"/>
          <w:szCs w:val="22"/>
          <w:u w:val="single"/>
        </w:rPr>
      </w:pPr>
    </w:p>
    <w:p w14:paraId="0564F9A9" w14:textId="77777777" w:rsidR="00EE239F" w:rsidRPr="00D6757C" w:rsidRDefault="00EE239F" w:rsidP="00EE239F">
      <w:pPr>
        <w:pStyle w:val="ad"/>
        <w:spacing w:line="276" w:lineRule="auto"/>
        <w:ind w:left="709"/>
        <w:jc w:val="center"/>
        <w:rPr>
          <w:b/>
          <w:sz w:val="22"/>
          <w:szCs w:val="22"/>
        </w:rPr>
      </w:pPr>
      <w:r w:rsidRPr="00D6757C">
        <w:rPr>
          <w:b/>
          <w:sz w:val="22"/>
          <w:szCs w:val="22"/>
        </w:rPr>
        <w:lastRenderedPageBreak/>
        <w:t>РАЗДЕЛ 4.   КРИТЕРИИ ОЦЕНКИ И СОПОСТАВЛЕНИЯ ЗАЯВОК</w:t>
      </w:r>
    </w:p>
    <w:p w14:paraId="0DCA6CBD" w14:textId="77777777" w:rsidR="00EE239F" w:rsidRPr="00D6757C" w:rsidRDefault="00EE239F" w:rsidP="00EE239F">
      <w:pPr>
        <w:spacing w:after="0"/>
        <w:ind w:firstLine="567"/>
        <w:jc w:val="center"/>
        <w:rPr>
          <w:b/>
          <w:sz w:val="22"/>
          <w:szCs w:val="22"/>
        </w:rPr>
      </w:pPr>
      <w:r w:rsidRPr="00D6757C">
        <w:rPr>
          <w:b/>
          <w:sz w:val="22"/>
          <w:szCs w:val="22"/>
        </w:rPr>
        <w:t xml:space="preserve">ПОРЯДОК ОЦЕНКИ И СОПОСТАВЛЕНИЯ ЗАЯВОК НА УЧАСТИЕ В ЗАКУПКЕ </w:t>
      </w:r>
    </w:p>
    <w:p w14:paraId="29BA45CF" w14:textId="77777777" w:rsidR="00EE239F" w:rsidRPr="00D6757C" w:rsidRDefault="00EE239F" w:rsidP="00EE239F">
      <w:pPr>
        <w:spacing w:after="0"/>
        <w:ind w:firstLine="567"/>
        <w:jc w:val="center"/>
        <w:rPr>
          <w:b/>
          <w:sz w:val="22"/>
          <w:szCs w:val="22"/>
        </w:rPr>
      </w:pPr>
      <w:r w:rsidRPr="00D6757C">
        <w:rPr>
          <w:b/>
          <w:sz w:val="22"/>
          <w:szCs w:val="22"/>
        </w:rPr>
        <w:t>В ФОРМЕ КОНКУРСА</w:t>
      </w:r>
    </w:p>
    <w:p w14:paraId="6A14E40C" w14:textId="77777777" w:rsidR="00EE239F" w:rsidRPr="00D6757C" w:rsidRDefault="00EE239F" w:rsidP="00EE239F">
      <w:pPr>
        <w:spacing w:after="0"/>
        <w:ind w:firstLine="567"/>
        <w:jc w:val="center"/>
        <w:rPr>
          <w:b/>
          <w:sz w:val="22"/>
          <w:szCs w:val="22"/>
        </w:rPr>
      </w:pPr>
    </w:p>
    <w:p w14:paraId="3E7D95FF" w14:textId="77777777" w:rsidR="00EE239F" w:rsidRPr="00D6757C" w:rsidRDefault="00EE239F" w:rsidP="00EE239F">
      <w:pPr>
        <w:pStyle w:val="ConsPlusNormal"/>
        <w:widowControl/>
        <w:ind w:firstLine="567"/>
        <w:rPr>
          <w:rFonts w:ascii="Times New Roman" w:hAnsi="Times New Roman" w:cs="Times New Roman"/>
          <w:sz w:val="22"/>
          <w:szCs w:val="22"/>
        </w:rPr>
      </w:pPr>
      <w:r w:rsidRPr="00D6757C">
        <w:rPr>
          <w:rFonts w:ascii="Times New Roman" w:hAnsi="Times New Roman" w:cs="Times New Roman"/>
          <w:sz w:val="22"/>
          <w:szCs w:val="22"/>
        </w:rPr>
        <w:t xml:space="preserve">Комиссия по закупкам осуществляет оценку и сопоставление заявок на участие в конкурсе, поданных Участниками, допущенными к участию в закупке. </w:t>
      </w:r>
    </w:p>
    <w:p w14:paraId="72F03837" w14:textId="77777777" w:rsidR="00EE239F" w:rsidRPr="00D6757C" w:rsidRDefault="00EE239F" w:rsidP="00EE239F">
      <w:pPr>
        <w:pStyle w:val="ConsPlusNormal"/>
        <w:widowControl/>
        <w:ind w:firstLine="567"/>
        <w:rPr>
          <w:rFonts w:ascii="Times New Roman" w:hAnsi="Times New Roman" w:cs="Times New Roman"/>
          <w:sz w:val="22"/>
          <w:szCs w:val="22"/>
        </w:rPr>
      </w:pPr>
      <w:r w:rsidRPr="00D6757C">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04A99B5B" w14:textId="77777777" w:rsidR="00EE239F" w:rsidRPr="00D6757C" w:rsidRDefault="00EE239F" w:rsidP="00EE239F">
      <w:pPr>
        <w:pStyle w:val="ConsPlusNormal"/>
        <w:widowControl/>
        <w:ind w:firstLine="567"/>
        <w:rPr>
          <w:rFonts w:ascii="Times New Roman" w:hAnsi="Times New Roman" w:cs="Times New Roman"/>
          <w:sz w:val="22"/>
          <w:szCs w:val="22"/>
        </w:rPr>
      </w:pPr>
      <w:r w:rsidRPr="00D6757C">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D6757C">
        <w:rPr>
          <w:rFonts w:ascii="Times New Roman" w:hAnsi="Times New Roman" w:cs="Times New Roman"/>
          <w:bCs/>
          <w:sz w:val="22"/>
          <w:szCs w:val="22"/>
        </w:rPr>
        <w:t>цена договора» и «качество услуг и квалификация участника закупки».</w:t>
      </w:r>
    </w:p>
    <w:p w14:paraId="79B9B1D2" w14:textId="77777777" w:rsidR="00EE239F" w:rsidRPr="00D6757C" w:rsidRDefault="00EE239F" w:rsidP="00EE239F">
      <w:pPr>
        <w:spacing w:after="0"/>
        <w:ind w:firstLine="567"/>
        <w:rPr>
          <w:sz w:val="22"/>
          <w:szCs w:val="22"/>
        </w:rPr>
      </w:pPr>
      <w:r w:rsidRPr="00D6757C">
        <w:rPr>
          <w:sz w:val="22"/>
          <w:szCs w:val="22"/>
        </w:rPr>
        <w:t>Оценка заявок осуществляется с использованием критериев, предусмотренных настоящим разделом.</w:t>
      </w:r>
    </w:p>
    <w:p w14:paraId="63E7B53B" w14:textId="77777777" w:rsidR="00EE239F" w:rsidRPr="00D6757C" w:rsidRDefault="00EE239F" w:rsidP="00EE239F">
      <w:pPr>
        <w:spacing w:after="0"/>
        <w:ind w:firstLine="567"/>
        <w:jc w:val="center"/>
        <w:rPr>
          <w:b/>
          <w:sz w:val="22"/>
          <w:szCs w:val="22"/>
        </w:rPr>
      </w:pPr>
    </w:p>
    <w:p w14:paraId="4B2080A9" w14:textId="77777777" w:rsidR="00EE239F" w:rsidRPr="00D6757C" w:rsidRDefault="00EE239F" w:rsidP="00EE239F">
      <w:pPr>
        <w:spacing w:after="0"/>
        <w:ind w:firstLine="567"/>
        <w:jc w:val="center"/>
        <w:rPr>
          <w:b/>
          <w:sz w:val="22"/>
          <w:szCs w:val="22"/>
        </w:rPr>
      </w:pPr>
      <w:r w:rsidRPr="00D6757C">
        <w:rPr>
          <w:b/>
          <w:sz w:val="22"/>
          <w:szCs w:val="22"/>
        </w:rPr>
        <w:t>Критерии оценки заявок на участие в конкурсе и их значимость</w:t>
      </w:r>
    </w:p>
    <w:tbl>
      <w:tblPr>
        <w:tblW w:w="9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8"/>
        <w:gridCol w:w="1629"/>
      </w:tblGrid>
      <w:tr w:rsidR="00EE239F" w:rsidRPr="00D6757C" w14:paraId="7C9755D8" w14:textId="77777777" w:rsidTr="00FC2D96">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8F4A046" w14:textId="77777777" w:rsidR="00EE239F" w:rsidRPr="00D6757C" w:rsidRDefault="00EE239F" w:rsidP="00FC2D96">
            <w:pPr>
              <w:pStyle w:val="a1"/>
              <w:numPr>
                <w:ilvl w:val="0"/>
                <w:numId w:val="0"/>
              </w:numPr>
              <w:tabs>
                <w:tab w:val="left" w:pos="708"/>
              </w:tabs>
              <w:ind w:left="34"/>
              <w:jc w:val="center"/>
              <w:rPr>
                <w:b/>
                <w:bCs/>
                <w:sz w:val="22"/>
                <w:szCs w:val="22"/>
              </w:rPr>
            </w:pPr>
            <w:r w:rsidRPr="00D6757C">
              <w:rPr>
                <w:b/>
                <w:bCs/>
                <w:sz w:val="22"/>
                <w:szCs w:val="22"/>
              </w:rPr>
              <w:t xml:space="preserve">№  </w:t>
            </w:r>
            <w:r w:rsidRPr="00D6757C">
              <w:rPr>
                <w:b/>
                <w:bCs/>
                <w:sz w:val="22"/>
                <w:szCs w:val="22"/>
              </w:rPr>
              <w:br/>
              <w:t>критерия</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14:paraId="1BB55ED8" w14:textId="77777777" w:rsidR="00EE239F" w:rsidRPr="00D6757C" w:rsidRDefault="00EE239F" w:rsidP="00FC2D96">
            <w:pPr>
              <w:pStyle w:val="a1"/>
              <w:numPr>
                <w:ilvl w:val="0"/>
                <w:numId w:val="0"/>
              </w:numPr>
              <w:tabs>
                <w:tab w:val="left" w:pos="708"/>
              </w:tabs>
              <w:ind w:firstLine="567"/>
              <w:jc w:val="center"/>
              <w:rPr>
                <w:b/>
                <w:bCs/>
                <w:sz w:val="22"/>
                <w:szCs w:val="22"/>
              </w:rPr>
            </w:pPr>
            <w:r w:rsidRPr="00D6757C">
              <w:rPr>
                <w:b/>
                <w:bCs/>
                <w:sz w:val="22"/>
                <w:szCs w:val="22"/>
              </w:rPr>
              <w:t xml:space="preserve">Критерии оценки </w:t>
            </w:r>
            <w:r w:rsidRPr="00D6757C">
              <w:rPr>
                <w:b/>
                <w:bCs/>
                <w:sz w:val="22"/>
                <w:szCs w:val="22"/>
              </w:rPr>
              <w:br/>
              <w:t>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18044DE7" w14:textId="77777777" w:rsidR="00EE239F" w:rsidRPr="00D6757C" w:rsidRDefault="00EE239F" w:rsidP="00FC2D96">
            <w:pPr>
              <w:pStyle w:val="a1"/>
              <w:numPr>
                <w:ilvl w:val="0"/>
                <w:numId w:val="0"/>
              </w:numPr>
              <w:tabs>
                <w:tab w:val="left" w:pos="708"/>
              </w:tabs>
              <w:ind w:left="34"/>
              <w:jc w:val="center"/>
              <w:rPr>
                <w:b/>
                <w:bCs/>
                <w:sz w:val="22"/>
                <w:szCs w:val="22"/>
              </w:rPr>
            </w:pPr>
            <w:r w:rsidRPr="00D6757C">
              <w:rPr>
                <w:b/>
                <w:bCs/>
                <w:sz w:val="22"/>
                <w:szCs w:val="22"/>
              </w:rPr>
              <w:t>Значимость критериев в процентах</w:t>
            </w:r>
          </w:p>
          <w:p w14:paraId="782D4AB1" w14:textId="77777777" w:rsidR="00EE239F" w:rsidRPr="00D6757C" w:rsidRDefault="00EE239F" w:rsidP="00FC2D96">
            <w:pPr>
              <w:pStyle w:val="a1"/>
              <w:numPr>
                <w:ilvl w:val="0"/>
                <w:numId w:val="0"/>
              </w:numPr>
              <w:tabs>
                <w:tab w:val="left" w:pos="708"/>
              </w:tabs>
              <w:ind w:firstLine="567"/>
              <w:rPr>
                <w:b/>
                <w:bCs/>
                <w:sz w:val="22"/>
                <w:szCs w:val="22"/>
              </w:rPr>
            </w:pPr>
            <w:r w:rsidRPr="00D6757C">
              <w:rPr>
                <w:b/>
                <w:bCs/>
                <w:sz w:val="22"/>
                <w:szCs w:val="22"/>
              </w:rPr>
              <w:t>(К)</w:t>
            </w:r>
          </w:p>
        </w:tc>
      </w:tr>
      <w:tr w:rsidR="00EE239F" w:rsidRPr="00D6757C" w14:paraId="2E0A166F" w14:textId="77777777" w:rsidTr="00FC2D96">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54C52EE3" w14:textId="77777777" w:rsidR="00EE239F" w:rsidRPr="00D6757C" w:rsidRDefault="00EE239F" w:rsidP="00FC2D96">
            <w:pPr>
              <w:pStyle w:val="a1"/>
              <w:numPr>
                <w:ilvl w:val="0"/>
                <w:numId w:val="0"/>
              </w:numPr>
              <w:tabs>
                <w:tab w:val="left" w:pos="708"/>
              </w:tabs>
              <w:ind w:left="34"/>
              <w:jc w:val="center"/>
              <w:rPr>
                <w:sz w:val="22"/>
                <w:szCs w:val="22"/>
              </w:rPr>
            </w:pPr>
            <w:r w:rsidRPr="00D6757C">
              <w:rPr>
                <w:sz w:val="22"/>
                <w:szCs w:val="22"/>
              </w:rPr>
              <w:t>1.</w:t>
            </w:r>
          </w:p>
        </w:tc>
        <w:tc>
          <w:tcPr>
            <w:tcW w:w="7088" w:type="dxa"/>
            <w:tcBorders>
              <w:top w:val="single" w:sz="4" w:space="0" w:color="auto"/>
              <w:left w:val="single" w:sz="4" w:space="0" w:color="auto"/>
              <w:bottom w:val="single" w:sz="4" w:space="0" w:color="auto"/>
              <w:right w:val="single" w:sz="4" w:space="0" w:color="auto"/>
            </w:tcBorders>
            <w:vAlign w:val="center"/>
          </w:tcPr>
          <w:p w14:paraId="2BA49834" w14:textId="77777777" w:rsidR="00EE239F" w:rsidRPr="00D6757C" w:rsidRDefault="00EE239F" w:rsidP="00FC2D96">
            <w:pPr>
              <w:pStyle w:val="a1"/>
              <w:numPr>
                <w:ilvl w:val="0"/>
                <w:numId w:val="0"/>
              </w:numPr>
              <w:tabs>
                <w:tab w:val="left" w:pos="708"/>
              </w:tabs>
              <w:ind w:left="1134" w:hanging="1134"/>
              <w:rPr>
                <w:sz w:val="22"/>
                <w:szCs w:val="22"/>
              </w:rPr>
            </w:pPr>
            <w:r w:rsidRPr="00D6757C">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646FBF48" w14:textId="77777777" w:rsidR="00EE239F" w:rsidRPr="00D6757C" w:rsidRDefault="00EE239F" w:rsidP="00FC2D96">
            <w:pPr>
              <w:pStyle w:val="a1"/>
              <w:numPr>
                <w:ilvl w:val="0"/>
                <w:numId w:val="0"/>
              </w:numPr>
              <w:tabs>
                <w:tab w:val="left" w:pos="708"/>
              </w:tabs>
              <w:jc w:val="center"/>
              <w:rPr>
                <w:sz w:val="22"/>
                <w:szCs w:val="22"/>
              </w:rPr>
            </w:pPr>
            <w:r w:rsidRPr="00D6757C">
              <w:rPr>
                <w:sz w:val="22"/>
                <w:szCs w:val="22"/>
              </w:rPr>
              <w:t>60%</w:t>
            </w:r>
          </w:p>
        </w:tc>
      </w:tr>
      <w:tr w:rsidR="00EE239F" w:rsidRPr="00D6757C" w14:paraId="1C6389E2" w14:textId="77777777" w:rsidTr="00FC2D96">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540B5BAB" w14:textId="77777777" w:rsidR="00EE239F" w:rsidRPr="00D6757C" w:rsidRDefault="00EE239F" w:rsidP="00FC2D96">
            <w:pPr>
              <w:pStyle w:val="a1"/>
              <w:numPr>
                <w:ilvl w:val="0"/>
                <w:numId w:val="0"/>
              </w:numPr>
              <w:tabs>
                <w:tab w:val="left" w:pos="708"/>
              </w:tabs>
              <w:ind w:left="34"/>
              <w:jc w:val="center"/>
              <w:rPr>
                <w:sz w:val="22"/>
                <w:szCs w:val="22"/>
              </w:rPr>
            </w:pPr>
            <w:r w:rsidRPr="00D6757C">
              <w:rPr>
                <w:sz w:val="22"/>
                <w:szCs w:val="22"/>
              </w:rPr>
              <w:t>2.</w:t>
            </w:r>
          </w:p>
        </w:tc>
        <w:tc>
          <w:tcPr>
            <w:tcW w:w="7088" w:type="dxa"/>
            <w:tcBorders>
              <w:top w:val="single" w:sz="4" w:space="0" w:color="auto"/>
              <w:left w:val="single" w:sz="4" w:space="0" w:color="auto"/>
              <w:bottom w:val="single" w:sz="4" w:space="0" w:color="auto"/>
              <w:right w:val="single" w:sz="4" w:space="0" w:color="auto"/>
            </w:tcBorders>
            <w:vAlign w:val="center"/>
          </w:tcPr>
          <w:p w14:paraId="52C88391" w14:textId="77777777" w:rsidR="00EE239F" w:rsidRPr="00D6757C" w:rsidRDefault="00EE239F" w:rsidP="00FC2D96">
            <w:pPr>
              <w:pStyle w:val="a1"/>
              <w:numPr>
                <w:ilvl w:val="0"/>
                <w:numId w:val="0"/>
              </w:numPr>
              <w:tabs>
                <w:tab w:val="left" w:pos="708"/>
              </w:tabs>
              <w:rPr>
                <w:sz w:val="22"/>
                <w:szCs w:val="22"/>
                <w:shd w:val="clear" w:color="auto" w:fill="FFFFFF"/>
              </w:rPr>
            </w:pPr>
            <w:proofErr w:type="spellStart"/>
            <w:r w:rsidRPr="00D6757C">
              <w:rPr>
                <w:sz w:val="22"/>
                <w:szCs w:val="22"/>
                <w:shd w:val="clear" w:color="auto" w:fill="FFFFFF"/>
              </w:rPr>
              <w:t>Нестоимостной</w:t>
            </w:r>
            <w:proofErr w:type="spellEnd"/>
            <w:r w:rsidRPr="00D6757C">
              <w:rPr>
                <w:sz w:val="22"/>
                <w:szCs w:val="22"/>
                <w:shd w:val="clear" w:color="auto" w:fill="FFFFFF"/>
              </w:rPr>
              <w:t xml:space="preserve"> критерий </w:t>
            </w:r>
          </w:p>
          <w:p w14:paraId="716C2059" w14:textId="77777777" w:rsidR="00EE239F" w:rsidRPr="00D6757C" w:rsidRDefault="00EE239F" w:rsidP="00FC2D96">
            <w:pPr>
              <w:pStyle w:val="a1"/>
              <w:numPr>
                <w:ilvl w:val="0"/>
                <w:numId w:val="0"/>
              </w:numPr>
              <w:tabs>
                <w:tab w:val="left" w:pos="708"/>
              </w:tabs>
              <w:rPr>
                <w:sz w:val="22"/>
                <w:szCs w:val="22"/>
              </w:rPr>
            </w:pPr>
            <w:r w:rsidRPr="00D6757C">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5C21EBE5" w14:textId="77777777" w:rsidR="00EE239F" w:rsidRPr="00D6757C" w:rsidRDefault="00EE239F" w:rsidP="00FC2D96">
            <w:pPr>
              <w:pStyle w:val="a1"/>
              <w:numPr>
                <w:ilvl w:val="0"/>
                <w:numId w:val="0"/>
              </w:numPr>
              <w:tabs>
                <w:tab w:val="left" w:pos="708"/>
              </w:tabs>
              <w:ind w:firstLine="34"/>
              <w:jc w:val="center"/>
              <w:rPr>
                <w:sz w:val="22"/>
                <w:szCs w:val="22"/>
              </w:rPr>
            </w:pPr>
            <w:r w:rsidRPr="00D6757C">
              <w:rPr>
                <w:sz w:val="22"/>
                <w:szCs w:val="22"/>
              </w:rPr>
              <w:t>40%</w:t>
            </w:r>
          </w:p>
        </w:tc>
      </w:tr>
      <w:tr w:rsidR="00EE239F" w:rsidRPr="00D6757C" w14:paraId="45F48D5A" w14:textId="77777777" w:rsidTr="00FC2D96">
        <w:tc>
          <w:tcPr>
            <w:tcW w:w="8364" w:type="dxa"/>
            <w:gridSpan w:val="2"/>
            <w:tcBorders>
              <w:top w:val="single" w:sz="4" w:space="0" w:color="auto"/>
              <w:left w:val="single" w:sz="4" w:space="0" w:color="auto"/>
              <w:bottom w:val="single" w:sz="4" w:space="0" w:color="auto"/>
              <w:right w:val="single" w:sz="4" w:space="0" w:color="auto"/>
            </w:tcBorders>
            <w:vAlign w:val="center"/>
          </w:tcPr>
          <w:p w14:paraId="31AD66D7" w14:textId="77777777" w:rsidR="00EE239F" w:rsidRPr="00D6757C" w:rsidRDefault="00EE239F" w:rsidP="00FC2D96">
            <w:pPr>
              <w:pStyle w:val="a1"/>
              <w:numPr>
                <w:ilvl w:val="0"/>
                <w:numId w:val="0"/>
              </w:numPr>
              <w:tabs>
                <w:tab w:val="left" w:pos="708"/>
              </w:tabs>
              <w:rPr>
                <w:b/>
                <w:bCs/>
                <w:sz w:val="22"/>
                <w:szCs w:val="22"/>
              </w:rPr>
            </w:pPr>
            <w:r w:rsidRPr="00D6757C">
              <w:rPr>
                <w:b/>
                <w:bCs/>
                <w:sz w:val="22"/>
                <w:szCs w:val="22"/>
              </w:rPr>
              <w:t>Сумма значимостей критериев оценки 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vAlign w:val="center"/>
          </w:tcPr>
          <w:p w14:paraId="644F015F" w14:textId="77777777" w:rsidR="00EE239F" w:rsidRPr="00D6757C" w:rsidRDefault="00EE239F" w:rsidP="00FC2D96">
            <w:pPr>
              <w:pStyle w:val="a1"/>
              <w:numPr>
                <w:ilvl w:val="0"/>
                <w:numId w:val="0"/>
              </w:numPr>
              <w:tabs>
                <w:tab w:val="left" w:pos="708"/>
              </w:tabs>
              <w:ind w:left="34"/>
              <w:jc w:val="center"/>
              <w:rPr>
                <w:b/>
                <w:bCs/>
                <w:sz w:val="22"/>
                <w:szCs w:val="22"/>
              </w:rPr>
            </w:pPr>
            <w:r w:rsidRPr="00D6757C">
              <w:rPr>
                <w:b/>
                <w:bCs/>
                <w:sz w:val="22"/>
                <w:szCs w:val="22"/>
              </w:rPr>
              <w:t>100%</w:t>
            </w:r>
          </w:p>
        </w:tc>
      </w:tr>
    </w:tbl>
    <w:p w14:paraId="51DF887E" w14:textId="77777777" w:rsidR="00EE239F" w:rsidRPr="00D6757C" w:rsidRDefault="00EE239F" w:rsidP="00EE239F">
      <w:pPr>
        <w:spacing w:after="0"/>
        <w:ind w:firstLine="567"/>
        <w:rPr>
          <w:sz w:val="22"/>
          <w:szCs w:val="22"/>
        </w:rPr>
      </w:pPr>
    </w:p>
    <w:p w14:paraId="0784189A" w14:textId="77777777" w:rsidR="00EE239F" w:rsidRPr="00D6757C" w:rsidRDefault="00EE239F" w:rsidP="00EE239F">
      <w:pPr>
        <w:spacing w:after="0"/>
        <w:ind w:firstLine="567"/>
        <w:rPr>
          <w:sz w:val="22"/>
          <w:szCs w:val="22"/>
        </w:rPr>
      </w:pPr>
      <w:r w:rsidRPr="00D6757C">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D6757C">
        <w:rPr>
          <w:sz w:val="22"/>
          <w:szCs w:val="22"/>
        </w:rPr>
        <w:t>нестоимостным</w:t>
      </w:r>
      <w:proofErr w:type="spellEnd"/>
      <w:r w:rsidRPr="00D6757C">
        <w:rPr>
          <w:sz w:val="22"/>
          <w:szCs w:val="22"/>
        </w:rPr>
        <w:t xml:space="preserve"> критериям, предельные величины которых обозначены в документации о закупке. </w:t>
      </w:r>
    </w:p>
    <w:p w14:paraId="71B082B7" w14:textId="77777777" w:rsidR="00EE239F" w:rsidRPr="00D6757C" w:rsidRDefault="00EE239F" w:rsidP="00EE239F">
      <w:pPr>
        <w:spacing w:after="0"/>
        <w:rPr>
          <w:rFonts w:eastAsia="Calibri"/>
          <w:b/>
          <w:sz w:val="22"/>
          <w:szCs w:val="22"/>
          <w:lang w:eastAsia="en-US"/>
        </w:rPr>
      </w:pPr>
    </w:p>
    <w:p w14:paraId="1B939E38" w14:textId="77777777" w:rsidR="00EE239F" w:rsidRPr="00D6757C" w:rsidRDefault="00EE239F" w:rsidP="00EE239F">
      <w:pPr>
        <w:spacing w:after="0"/>
        <w:ind w:firstLine="567"/>
        <w:rPr>
          <w:bCs/>
          <w:sz w:val="22"/>
          <w:szCs w:val="22"/>
        </w:rPr>
      </w:pPr>
      <w:r w:rsidRPr="00D6757C">
        <w:rPr>
          <w:bCs/>
          <w:sz w:val="22"/>
          <w:szCs w:val="22"/>
        </w:rPr>
        <w:t xml:space="preserve">4.1. Стоимостной критерий (цена договора), значимость 60%. </w:t>
      </w:r>
    </w:p>
    <w:p w14:paraId="09298803" w14:textId="77777777" w:rsidR="00EE239F" w:rsidRPr="00D6757C" w:rsidRDefault="00EE239F" w:rsidP="00EE239F">
      <w:pPr>
        <w:autoSpaceDE w:val="0"/>
        <w:autoSpaceDN w:val="0"/>
        <w:adjustRightInd w:val="0"/>
        <w:spacing w:after="0"/>
        <w:rPr>
          <w:sz w:val="22"/>
          <w:szCs w:val="22"/>
        </w:rPr>
      </w:pPr>
      <w:r w:rsidRPr="00D6757C">
        <w:rPr>
          <w:sz w:val="22"/>
          <w:szCs w:val="22"/>
        </w:rPr>
        <w:t>При оценке заявок по критерию «цена договора» использование подкритериев не допускается.</w:t>
      </w:r>
    </w:p>
    <w:p w14:paraId="1953A160" w14:textId="77777777" w:rsidR="00EE239F" w:rsidRPr="00D6757C" w:rsidRDefault="00EE239F" w:rsidP="00EE239F">
      <w:pPr>
        <w:autoSpaceDE w:val="0"/>
        <w:autoSpaceDN w:val="0"/>
        <w:adjustRightInd w:val="0"/>
        <w:spacing w:after="0"/>
        <w:rPr>
          <w:sz w:val="22"/>
          <w:szCs w:val="22"/>
        </w:rPr>
      </w:pPr>
    </w:p>
    <w:p w14:paraId="3862A1E3" w14:textId="77777777" w:rsidR="00EE239F" w:rsidRPr="00D6757C" w:rsidRDefault="00EE239F" w:rsidP="00EE239F">
      <w:pPr>
        <w:spacing w:after="0"/>
        <w:rPr>
          <w:sz w:val="22"/>
          <w:szCs w:val="22"/>
        </w:rPr>
      </w:pPr>
      <w:r w:rsidRPr="00D6757C">
        <w:rPr>
          <w:sz w:val="22"/>
          <w:szCs w:val="22"/>
        </w:rPr>
        <w:t>Баллы по стоимостному критерию рассчитываются для каждого предложения участника отдельно по формуле:</w:t>
      </w:r>
    </w:p>
    <w:p w14:paraId="3AE95C47" w14:textId="77777777" w:rsidR="00EE239F" w:rsidRPr="00D6757C" w:rsidRDefault="00EE239F" w:rsidP="00EE239F">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D6757C">
        <w:rPr>
          <w:sz w:val="22"/>
          <w:szCs w:val="22"/>
        </w:rPr>
        <w:tab/>
      </w:r>
      <w:r w:rsidRPr="00D6757C">
        <w:rPr>
          <w:sz w:val="22"/>
          <w:szCs w:val="22"/>
        </w:rPr>
        <w:tab/>
      </w:r>
      <w:r w:rsidRPr="00D6757C">
        <w:rPr>
          <w:sz w:val="22"/>
          <w:szCs w:val="22"/>
        </w:rPr>
        <w:tab/>
      </w:r>
      <w:r w:rsidRPr="00D6757C">
        <w:rPr>
          <w:sz w:val="22"/>
          <w:szCs w:val="22"/>
        </w:rPr>
        <w:tab/>
        <w:t xml:space="preserve">    </w:t>
      </w:r>
    </w:p>
    <w:p w14:paraId="2585EF54" w14:textId="77777777" w:rsidR="00EE239F" w:rsidRPr="00D6757C" w:rsidRDefault="00EE239F" w:rsidP="00EE239F">
      <w:pPr>
        <w:spacing w:after="0"/>
        <w:rPr>
          <w:sz w:val="22"/>
          <w:szCs w:val="22"/>
        </w:rPr>
      </w:pPr>
      <w:r w:rsidRPr="00D6757C">
        <w:rPr>
          <w:sz w:val="22"/>
          <w:szCs w:val="22"/>
        </w:rPr>
        <w:t>где:</w:t>
      </w:r>
    </w:p>
    <w:p w14:paraId="1E3B33B2" w14:textId="77777777" w:rsidR="00EE239F" w:rsidRPr="00D6757C" w:rsidRDefault="00EE239F" w:rsidP="00EE239F">
      <w:pPr>
        <w:spacing w:after="0"/>
        <w:ind w:firstLine="567"/>
        <w:rPr>
          <w:sz w:val="22"/>
          <w:szCs w:val="22"/>
        </w:rPr>
      </w:pPr>
      <w:r w:rsidRPr="00D6757C">
        <w:rPr>
          <w:sz w:val="22"/>
          <w:szCs w:val="22"/>
        </w:rPr>
        <w:t>БЦ</w:t>
      </w:r>
      <w:proofErr w:type="spellStart"/>
      <w:r w:rsidRPr="00D6757C">
        <w:rPr>
          <w:sz w:val="22"/>
          <w:szCs w:val="22"/>
          <w:vertAlign w:val="subscript"/>
          <w:lang w:val="en-US"/>
        </w:rPr>
        <w:t>i</w:t>
      </w:r>
      <w:proofErr w:type="spellEnd"/>
      <w:r w:rsidRPr="00D6757C">
        <w:rPr>
          <w:sz w:val="22"/>
          <w:szCs w:val="22"/>
        </w:rPr>
        <w:t xml:space="preserve"> – балл, рассчитанный для предложения </w:t>
      </w:r>
      <w:proofErr w:type="spellStart"/>
      <w:r w:rsidRPr="00D6757C">
        <w:rPr>
          <w:sz w:val="22"/>
          <w:szCs w:val="22"/>
          <w:lang w:val="en-US"/>
        </w:rPr>
        <w:t>i</w:t>
      </w:r>
      <w:proofErr w:type="spellEnd"/>
      <w:r w:rsidRPr="00D6757C">
        <w:rPr>
          <w:sz w:val="22"/>
          <w:szCs w:val="22"/>
        </w:rPr>
        <w:t xml:space="preserve">-го участника по стоимостному критерию; </w:t>
      </w:r>
    </w:p>
    <w:p w14:paraId="603B06C2" w14:textId="77777777" w:rsidR="00EE239F" w:rsidRPr="00D6757C" w:rsidRDefault="00EE239F" w:rsidP="00EE239F">
      <w:pPr>
        <w:spacing w:after="0"/>
        <w:ind w:firstLine="567"/>
        <w:rPr>
          <w:sz w:val="22"/>
          <w:szCs w:val="22"/>
        </w:rPr>
      </w:pPr>
      <w:r w:rsidRPr="00D6757C">
        <w:rPr>
          <w:sz w:val="22"/>
          <w:szCs w:val="22"/>
        </w:rPr>
        <w:t>ПЦ</w:t>
      </w:r>
      <w:r w:rsidRPr="00D6757C">
        <w:rPr>
          <w:sz w:val="22"/>
          <w:szCs w:val="22"/>
          <w:vertAlign w:val="subscript"/>
          <w:lang w:val="en-US"/>
        </w:rPr>
        <w:t>min</w:t>
      </w:r>
      <w:r w:rsidRPr="00D6757C">
        <w:rPr>
          <w:sz w:val="22"/>
          <w:szCs w:val="22"/>
        </w:rPr>
        <w:t xml:space="preserve"> – минимальное ценовое предложение из представленных;</w:t>
      </w:r>
    </w:p>
    <w:p w14:paraId="537F2B2C" w14:textId="77777777" w:rsidR="00EE239F" w:rsidRPr="00D6757C" w:rsidRDefault="00EE239F" w:rsidP="00EE239F">
      <w:pPr>
        <w:spacing w:after="0"/>
        <w:ind w:firstLine="567"/>
        <w:rPr>
          <w:sz w:val="22"/>
          <w:szCs w:val="22"/>
        </w:rPr>
      </w:pPr>
      <w:r w:rsidRPr="00D6757C">
        <w:rPr>
          <w:sz w:val="22"/>
          <w:szCs w:val="22"/>
        </w:rPr>
        <w:t>ПЦ</w:t>
      </w:r>
      <w:proofErr w:type="spellStart"/>
      <w:r w:rsidRPr="00D6757C">
        <w:rPr>
          <w:sz w:val="22"/>
          <w:szCs w:val="22"/>
          <w:vertAlign w:val="subscript"/>
          <w:lang w:val="en-US"/>
        </w:rPr>
        <w:t>i</w:t>
      </w:r>
      <w:proofErr w:type="spellEnd"/>
      <w:r w:rsidRPr="00D6757C">
        <w:rPr>
          <w:sz w:val="22"/>
          <w:szCs w:val="22"/>
          <w:vertAlign w:val="subscript"/>
        </w:rPr>
        <w:t xml:space="preserve"> </w:t>
      </w:r>
      <w:r w:rsidRPr="00D6757C">
        <w:rPr>
          <w:sz w:val="22"/>
          <w:szCs w:val="22"/>
        </w:rPr>
        <w:t xml:space="preserve">– цена предложения </w:t>
      </w:r>
      <w:r w:rsidRPr="00D6757C">
        <w:rPr>
          <w:sz w:val="22"/>
          <w:szCs w:val="22"/>
          <w:vertAlign w:val="subscript"/>
        </w:rPr>
        <w:t xml:space="preserve"> </w:t>
      </w:r>
      <w:proofErr w:type="spellStart"/>
      <w:r w:rsidRPr="00D6757C">
        <w:rPr>
          <w:sz w:val="22"/>
          <w:szCs w:val="22"/>
          <w:lang w:val="en-US"/>
        </w:rPr>
        <w:t>i</w:t>
      </w:r>
      <w:proofErr w:type="spellEnd"/>
      <w:r w:rsidRPr="00D6757C">
        <w:rPr>
          <w:sz w:val="22"/>
          <w:szCs w:val="22"/>
        </w:rPr>
        <w:t>-го участника;</w:t>
      </w:r>
    </w:p>
    <w:p w14:paraId="50A82A00" w14:textId="77777777" w:rsidR="00EE239F" w:rsidRPr="00D6757C" w:rsidRDefault="00EE239F" w:rsidP="00EE239F">
      <w:pPr>
        <w:spacing w:after="0"/>
        <w:ind w:firstLine="567"/>
        <w:rPr>
          <w:sz w:val="22"/>
          <w:szCs w:val="22"/>
        </w:rPr>
      </w:pPr>
      <w:proofErr w:type="spellStart"/>
      <w:r w:rsidRPr="00D6757C">
        <w:rPr>
          <w:sz w:val="22"/>
          <w:szCs w:val="22"/>
        </w:rPr>
        <w:t>КЗц</w:t>
      </w:r>
      <w:proofErr w:type="spellEnd"/>
      <w:r w:rsidRPr="00D6757C">
        <w:rPr>
          <w:sz w:val="22"/>
          <w:szCs w:val="22"/>
        </w:rPr>
        <w:t xml:space="preserve"> – коэффициент значимости стоимостного критерия оценки в соответствии с документацией о закупке.</w:t>
      </w:r>
    </w:p>
    <w:p w14:paraId="5E6014DF" w14:textId="77777777" w:rsidR="00EE239F" w:rsidRPr="00D6757C" w:rsidRDefault="00EE239F" w:rsidP="00EE239F">
      <w:pPr>
        <w:autoSpaceDE w:val="0"/>
        <w:autoSpaceDN w:val="0"/>
        <w:adjustRightInd w:val="0"/>
        <w:spacing w:after="0"/>
        <w:rPr>
          <w:b/>
          <w:bCs/>
          <w:sz w:val="22"/>
          <w:szCs w:val="22"/>
        </w:rPr>
      </w:pPr>
    </w:p>
    <w:p w14:paraId="270D84CE" w14:textId="77777777" w:rsidR="00EE239F" w:rsidRPr="00D6757C" w:rsidRDefault="00EE239F" w:rsidP="00EE239F">
      <w:pPr>
        <w:autoSpaceDE w:val="0"/>
        <w:autoSpaceDN w:val="0"/>
        <w:adjustRightInd w:val="0"/>
        <w:spacing w:after="0"/>
        <w:ind w:firstLine="567"/>
        <w:rPr>
          <w:bCs/>
          <w:sz w:val="22"/>
          <w:szCs w:val="22"/>
        </w:rPr>
      </w:pPr>
      <w:r w:rsidRPr="00D6757C">
        <w:rPr>
          <w:bCs/>
          <w:sz w:val="22"/>
          <w:szCs w:val="22"/>
        </w:rPr>
        <w:t xml:space="preserve">4.2. </w:t>
      </w:r>
      <w:proofErr w:type="spellStart"/>
      <w:r w:rsidRPr="00D6757C">
        <w:rPr>
          <w:bCs/>
          <w:sz w:val="22"/>
          <w:szCs w:val="22"/>
        </w:rPr>
        <w:t>Нестоимостной</w:t>
      </w:r>
      <w:proofErr w:type="spellEnd"/>
      <w:r w:rsidRPr="00D6757C">
        <w:rPr>
          <w:bCs/>
          <w:sz w:val="22"/>
          <w:szCs w:val="22"/>
        </w:rPr>
        <w:t xml:space="preserve"> критерий «</w:t>
      </w:r>
      <w:r w:rsidRPr="00D6757C">
        <w:rPr>
          <w:sz w:val="22"/>
          <w:szCs w:val="22"/>
          <w:shd w:val="clear" w:color="auto" w:fill="FFFFFF"/>
        </w:rPr>
        <w:t>Качество товара (работ, услуг) и (или) квалификация участника закупки</w:t>
      </w:r>
      <w:r w:rsidRPr="00D6757C">
        <w:rPr>
          <w:bCs/>
          <w:sz w:val="22"/>
          <w:szCs w:val="22"/>
        </w:rPr>
        <w:t xml:space="preserve">», значимость 40%. </w:t>
      </w:r>
    </w:p>
    <w:p w14:paraId="4CACABDA" w14:textId="77777777" w:rsidR="00EE239F" w:rsidRPr="00D6757C" w:rsidRDefault="00EE239F" w:rsidP="00EE239F">
      <w:pPr>
        <w:autoSpaceDE w:val="0"/>
        <w:autoSpaceDN w:val="0"/>
        <w:adjustRightInd w:val="0"/>
        <w:spacing w:after="0"/>
        <w:ind w:firstLine="567"/>
        <w:rPr>
          <w:sz w:val="22"/>
          <w:szCs w:val="22"/>
        </w:rPr>
      </w:pPr>
      <w:r w:rsidRPr="00D6757C">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778"/>
        <w:gridCol w:w="1843"/>
      </w:tblGrid>
      <w:tr w:rsidR="00EE239F" w:rsidRPr="00D6757C" w14:paraId="0DFDA1F5" w14:textId="77777777" w:rsidTr="00FC2D96">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7499BF2" w14:textId="77777777" w:rsidR="00EE239F" w:rsidRPr="00D6757C" w:rsidRDefault="00EE239F" w:rsidP="00FC2D96">
            <w:pPr>
              <w:keepNext/>
              <w:spacing w:after="0"/>
              <w:jc w:val="center"/>
              <w:rPr>
                <w:b/>
                <w:bCs/>
                <w:sz w:val="22"/>
                <w:szCs w:val="22"/>
              </w:rPr>
            </w:pPr>
            <w:r w:rsidRPr="00D6757C">
              <w:rPr>
                <w:b/>
                <w:bCs/>
                <w:sz w:val="22"/>
                <w:szCs w:val="22"/>
              </w:rPr>
              <w:t>№ п/п</w:t>
            </w:r>
          </w:p>
        </w:tc>
        <w:tc>
          <w:tcPr>
            <w:tcW w:w="7778" w:type="dxa"/>
            <w:tcBorders>
              <w:top w:val="single" w:sz="4" w:space="0" w:color="auto"/>
              <w:left w:val="single" w:sz="4" w:space="0" w:color="auto"/>
              <w:bottom w:val="single" w:sz="4" w:space="0" w:color="auto"/>
              <w:right w:val="single" w:sz="4" w:space="0" w:color="auto"/>
            </w:tcBorders>
            <w:shd w:val="clear" w:color="auto" w:fill="D9D9D9"/>
            <w:vAlign w:val="center"/>
          </w:tcPr>
          <w:p w14:paraId="7DF04CE8" w14:textId="77777777" w:rsidR="00EE239F" w:rsidRPr="00D6757C" w:rsidRDefault="00EE239F" w:rsidP="00FC2D96">
            <w:pPr>
              <w:keepNext/>
              <w:spacing w:after="0"/>
              <w:jc w:val="center"/>
              <w:rPr>
                <w:b/>
                <w:bCs/>
                <w:sz w:val="22"/>
                <w:szCs w:val="22"/>
              </w:rPr>
            </w:pPr>
            <w:r w:rsidRPr="00D6757C">
              <w:rPr>
                <w:b/>
                <w:bCs/>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6C350C1" w14:textId="77777777" w:rsidR="00EE239F" w:rsidRPr="00D6757C" w:rsidRDefault="00EE239F" w:rsidP="00FC2D96">
            <w:pPr>
              <w:spacing w:after="0"/>
              <w:jc w:val="center"/>
              <w:rPr>
                <w:b/>
                <w:bCs/>
                <w:sz w:val="22"/>
                <w:szCs w:val="22"/>
              </w:rPr>
            </w:pPr>
            <w:r w:rsidRPr="00D6757C">
              <w:rPr>
                <w:b/>
                <w:bCs/>
                <w:sz w:val="22"/>
                <w:szCs w:val="22"/>
              </w:rPr>
              <w:t>Максимальное значение показателя в баллах</w:t>
            </w:r>
          </w:p>
        </w:tc>
      </w:tr>
      <w:tr w:rsidR="00EE239F" w:rsidRPr="00D6757C" w14:paraId="3B835DA7" w14:textId="77777777" w:rsidTr="00FC2D96">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563ADD10" w14:textId="77777777" w:rsidR="00EE239F" w:rsidRPr="00D6757C" w:rsidRDefault="00EE239F" w:rsidP="00FC2D96">
            <w:pPr>
              <w:spacing w:after="0"/>
              <w:jc w:val="center"/>
              <w:rPr>
                <w:sz w:val="22"/>
                <w:szCs w:val="22"/>
              </w:rPr>
            </w:pPr>
            <w:r w:rsidRPr="00D6757C">
              <w:rPr>
                <w:sz w:val="22"/>
                <w:szCs w:val="22"/>
              </w:rPr>
              <w:t>1.</w:t>
            </w:r>
          </w:p>
          <w:p w14:paraId="2B3F9D55" w14:textId="77777777" w:rsidR="00EE239F" w:rsidRPr="00D6757C" w:rsidRDefault="00EE239F" w:rsidP="00FC2D96">
            <w:pPr>
              <w:spacing w:after="0"/>
              <w:jc w:val="center"/>
              <w:rPr>
                <w:sz w:val="22"/>
                <w:szCs w:val="22"/>
              </w:rPr>
            </w:pPr>
          </w:p>
        </w:tc>
        <w:tc>
          <w:tcPr>
            <w:tcW w:w="7778" w:type="dxa"/>
            <w:tcBorders>
              <w:top w:val="single" w:sz="4" w:space="0" w:color="auto"/>
              <w:left w:val="single" w:sz="4" w:space="0" w:color="auto"/>
              <w:bottom w:val="single" w:sz="4" w:space="0" w:color="auto"/>
              <w:right w:val="single" w:sz="4" w:space="0" w:color="auto"/>
            </w:tcBorders>
            <w:vAlign w:val="center"/>
          </w:tcPr>
          <w:p w14:paraId="42839CA5" w14:textId="77777777" w:rsidR="00EE239F" w:rsidRPr="00D6757C" w:rsidRDefault="00EE239F" w:rsidP="00FC2D96">
            <w:pPr>
              <w:autoSpaceDE w:val="0"/>
              <w:autoSpaceDN w:val="0"/>
              <w:adjustRightInd w:val="0"/>
              <w:spacing w:after="0"/>
              <w:ind w:left="44" w:right="146"/>
              <w:rPr>
                <w:b/>
                <w:sz w:val="22"/>
                <w:szCs w:val="22"/>
                <w:u w:val="single"/>
              </w:rPr>
            </w:pPr>
            <w:r w:rsidRPr="00D6757C">
              <w:rPr>
                <w:b/>
                <w:sz w:val="22"/>
                <w:szCs w:val="22"/>
                <w:u w:val="single"/>
              </w:rPr>
              <w:t>Период хозяйственной деятельности Участника закупки.</w:t>
            </w:r>
          </w:p>
          <w:p w14:paraId="4E1D4CD1" w14:textId="77777777" w:rsidR="00EE239F" w:rsidRPr="00D6757C" w:rsidRDefault="00EE239F" w:rsidP="00FC2D96">
            <w:pPr>
              <w:autoSpaceDE w:val="0"/>
              <w:autoSpaceDN w:val="0"/>
              <w:adjustRightInd w:val="0"/>
              <w:spacing w:after="0"/>
              <w:ind w:right="146"/>
              <w:rPr>
                <w:bCs/>
                <w:sz w:val="22"/>
                <w:szCs w:val="22"/>
              </w:rPr>
            </w:pPr>
            <w:r w:rsidRPr="00D6757C">
              <w:rPr>
                <w:b/>
                <w:sz w:val="22"/>
                <w:szCs w:val="22"/>
              </w:rPr>
              <w:t xml:space="preserve">  </w:t>
            </w:r>
            <w:r w:rsidRPr="00D6757C">
              <w:rPr>
                <w:bCs/>
                <w:sz w:val="22"/>
                <w:szCs w:val="22"/>
              </w:rPr>
              <w:t xml:space="preserve">Показатель подтверждается предоставленной участником закупки информацией, заполненной согласно </w:t>
            </w:r>
            <w:r w:rsidRPr="00D6757C">
              <w:rPr>
                <w:bCs/>
                <w:i/>
                <w:iCs/>
                <w:sz w:val="22"/>
                <w:szCs w:val="22"/>
              </w:rPr>
              <w:t>приложению № 2 ко второй части заявки</w:t>
            </w:r>
            <w:r w:rsidRPr="00D6757C">
              <w:rPr>
                <w:i/>
                <w:iCs/>
                <w:sz w:val="22"/>
                <w:szCs w:val="22"/>
              </w:rPr>
              <w:t xml:space="preserve"> (раздел 5 настоящей Документации</w:t>
            </w:r>
            <w:r w:rsidRPr="00D6757C">
              <w:rPr>
                <w:i/>
                <w:sz w:val="22"/>
                <w:szCs w:val="22"/>
              </w:rPr>
              <w:t xml:space="preserve">), </w:t>
            </w:r>
            <w:r w:rsidRPr="00D6757C">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18D6D3" w14:textId="77777777" w:rsidR="00EE239F" w:rsidRPr="00D6757C" w:rsidRDefault="00EE239F" w:rsidP="00FC2D96">
            <w:pPr>
              <w:autoSpaceDE w:val="0"/>
              <w:autoSpaceDN w:val="0"/>
              <w:adjustRightInd w:val="0"/>
              <w:spacing w:after="0"/>
              <w:ind w:left="44" w:right="146"/>
              <w:rPr>
                <w:b/>
                <w:sz w:val="22"/>
                <w:szCs w:val="22"/>
              </w:rPr>
            </w:pPr>
            <w:r w:rsidRPr="00D6757C">
              <w:rPr>
                <w:b/>
                <w:sz w:val="22"/>
                <w:szCs w:val="22"/>
              </w:rPr>
              <w:t>Баллы присуждаются:</w:t>
            </w:r>
          </w:p>
          <w:p w14:paraId="34F641E2" w14:textId="77777777" w:rsidR="00EE239F" w:rsidRPr="00D6757C" w:rsidRDefault="00EE239F" w:rsidP="00FC2D96">
            <w:pPr>
              <w:autoSpaceDE w:val="0"/>
              <w:autoSpaceDN w:val="0"/>
              <w:adjustRightInd w:val="0"/>
              <w:spacing w:after="0"/>
              <w:ind w:left="44" w:right="146"/>
              <w:rPr>
                <w:bCs/>
                <w:i/>
                <w:iCs/>
                <w:sz w:val="22"/>
                <w:szCs w:val="22"/>
              </w:rPr>
            </w:pPr>
            <w:r w:rsidRPr="00D6757C">
              <w:rPr>
                <w:bCs/>
                <w:i/>
                <w:iCs/>
                <w:sz w:val="22"/>
                <w:szCs w:val="22"/>
              </w:rPr>
              <w:t>- период деятельности более 3 лет – 40 баллов,</w:t>
            </w:r>
          </w:p>
          <w:p w14:paraId="664A3DC9" w14:textId="77777777" w:rsidR="00EE239F" w:rsidRPr="00D6757C" w:rsidRDefault="00EE239F" w:rsidP="00FC2D96">
            <w:pPr>
              <w:autoSpaceDE w:val="0"/>
              <w:autoSpaceDN w:val="0"/>
              <w:adjustRightInd w:val="0"/>
              <w:spacing w:after="0"/>
              <w:ind w:left="44" w:right="146"/>
              <w:rPr>
                <w:bCs/>
                <w:i/>
                <w:iCs/>
                <w:sz w:val="22"/>
                <w:szCs w:val="22"/>
              </w:rPr>
            </w:pPr>
            <w:r w:rsidRPr="00D6757C">
              <w:rPr>
                <w:bCs/>
                <w:i/>
                <w:iCs/>
                <w:sz w:val="22"/>
                <w:szCs w:val="22"/>
              </w:rPr>
              <w:t>- период деятельности от 1 года до 3 лет включительно– 20 баллов,</w:t>
            </w:r>
          </w:p>
          <w:p w14:paraId="49313B2F" w14:textId="77777777" w:rsidR="00EE239F" w:rsidRPr="00D6757C" w:rsidRDefault="00EE239F" w:rsidP="00FC2D96">
            <w:pPr>
              <w:keepNext/>
              <w:spacing w:after="0"/>
              <w:rPr>
                <w:i/>
                <w:iCs/>
                <w:sz w:val="22"/>
                <w:szCs w:val="22"/>
              </w:rPr>
            </w:pPr>
            <w:r w:rsidRPr="00D6757C">
              <w:rPr>
                <w:bCs/>
                <w:i/>
                <w:iCs/>
                <w:sz w:val="22"/>
                <w:szCs w:val="22"/>
              </w:rPr>
              <w:lastRenderedPageBreak/>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0B85AE3" w14:textId="77777777" w:rsidR="00EE239F" w:rsidRPr="00D6757C" w:rsidRDefault="00EE239F" w:rsidP="00FC2D96">
            <w:pPr>
              <w:keepNext/>
              <w:spacing w:after="0"/>
              <w:jc w:val="center"/>
              <w:rPr>
                <w:b/>
                <w:sz w:val="22"/>
                <w:szCs w:val="22"/>
              </w:rPr>
            </w:pPr>
            <w:r w:rsidRPr="00D6757C">
              <w:rPr>
                <w:b/>
                <w:sz w:val="22"/>
                <w:szCs w:val="22"/>
              </w:rPr>
              <w:lastRenderedPageBreak/>
              <w:t>40</w:t>
            </w:r>
          </w:p>
        </w:tc>
      </w:tr>
      <w:tr w:rsidR="00EE239F" w:rsidRPr="00D6757C" w14:paraId="47016317" w14:textId="77777777" w:rsidTr="00FC2D96">
        <w:trPr>
          <w:trHeight w:val="525"/>
        </w:trPr>
        <w:tc>
          <w:tcPr>
            <w:tcW w:w="552" w:type="dxa"/>
            <w:tcBorders>
              <w:top w:val="single" w:sz="4" w:space="0" w:color="auto"/>
              <w:left w:val="single" w:sz="4" w:space="0" w:color="auto"/>
              <w:bottom w:val="single" w:sz="4" w:space="0" w:color="auto"/>
              <w:right w:val="single" w:sz="4" w:space="0" w:color="auto"/>
            </w:tcBorders>
            <w:vAlign w:val="center"/>
          </w:tcPr>
          <w:p w14:paraId="39ACA96F" w14:textId="77777777" w:rsidR="00EE239F" w:rsidRPr="00D6757C" w:rsidRDefault="00EE239F" w:rsidP="00FC2D96">
            <w:pPr>
              <w:spacing w:after="0"/>
              <w:jc w:val="center"/>
              <w:rPr>
                <w:sz w:val="22"/>
                <w:szCs w:val="22"/>
              </w:rPr>
            </w:pPr>
            <w:r w:rsidRPr="00D6757C">
              <w:rPr>
                <w:sz w:val="22"/>
                <w:szCs w:val="22"/>
              </w:rPr>
              <w:t>2.</w:t>
            </w:r>
          </w:p>
        </w:tc>
        <w:tc>
          <w:tcPr>
            <w:tcW w:w="7778" w:type="dxa"/>
            <w:tcBorders>
              <w:top w:val="single" w:sz="4" w:space="0" w:color="auto"/>
              <w:left w:val="single" w:sz="4" w:space="0" w:color="auto"/>
              <w:bottom w:val="single" w:sz="4" w:space="0" w:color="auto"/>
              <w:right w:val="single" w:sz="4" w:space="0" w:color="auto"/>
            </w:tcBorders>
            <w:vAlign w:val="center"/>
          </w:tcPr>
          <w:p w14:paraId="2FECDD7E" w14:textId="337D419E" w:rsidR="00EE239F" w:rsidRPr="00D6757C" w:rsidRDefault="00EE239F" w:rsidP="00FC2D96">
            <w:pPr>
              <w:tabs>
                <w:tab w:val="left" w:pos="984"/>
              </w:tabs>
              <w:spacing w:after="0"/>
              <w:ind w:left="44" w:right="146"/>
              <w:rPr>
                <w:b/>
                <w:color w:val="000000"/>
                <w:sz w:val="22"/>
                <w:szCs w:val="22"/>
                <w:u w:val="single"/>
                <w:shd w:val="clear" w:color="auto" w:fill="FFFFFF"/>
              </w:rPr>
            </w:pPr>
            <w:r w:rsidRPr="00D6757C">
              <w:rPr>
                <w:b/>
                <w:sz w:val="22"/>
                <w:szCs w:val="22"/>
                <w:u w:val="single"/>
              </w:rPr>
              <w:t>Наличие у Участника закупки официальных положительных отзывов, благодарственных писем (далее по тексту - писем) от</w:t>
            </w:r>
            <w:r w:rsidRPr="00D6757C">
              <w:rPr>
                <w:b/>
                <w:color w:val="000000"/>
                <w:sz w:val="22"/>
                <w:szCs w:val="22"/>
                <w:u w:val="single"/>
                <w:shd w:val="clear" w:color="auto" w:fill="FFFFFF"/>
              </w:rPr>
              <w:t xml:space="preserve"> организаций/индивидуальных предпринимателей (далее – ИП) </w:t>
            </w:r>
            <w:r w:rsidRPr="00D6757C">
              <w:rPr>
                <w:b/>
                <w:sz w:val="22"/>
                <w:szCs w:val="22"/>
                <w:u w:val="single"/>
              </w:rPr>
              <w:t>по успешным выполненным участником закупки работам (оказанным услугам) сопоставимого характера, подтвержденным заключенными контрактами (договорами) за период с 01.01.202</w:t>
            </w:r>
            <w:r w:rsidR="00903328" w:rsidRPr="00D6757C">
              <w:rPr>
                <w:b/>
                <w:sz w:val="22"/>
                <w:szCs w:val="22"/>
                <w:u w:val="single"/>
              </w:rPr>
              <w:t>2</w:t>
            </w:r>
            <w:r w:rsidRPr="00D6757C">
              <w:rPr>
                <w:b/>
                <w:sz w:val="22"/>
                <w:szCs w:val="22"/>
                <w:u w:val="single"/>
              </w:rPr>
              <w:t xml:space="preserve"> до даты подачи заявки на участие в закупке.</w:t>
            </w:r>
          </w:p>
          <w:p w14:paraId="2CFA0045" w14:textId="77777777" w:rsidR="00EE239F" w:rsidRPr="00D6757C" w:rsidRDefault="00EE239F" w:rsidP="00FC2D96">
            <w:pPr>
              <w:tabs>
                <w:tab w:val="left" w:pos="984"/>
              </w:tabs>
              <w:spacing w:after="0"/>
              <w:ind w:left="44" w:right="146"/>
              <w:rPr>
                <w:sz w:val="22"/>
                <w:szCs w:val="22"/>
              </w:rPr>
            </w:pPr>
            <w:r w:rsidRPr="00D6757C">
              <w:rPr>
                <w:bCs/>
                <w:sz w:val="22"/>
                <w:szCs w:val="22"/>
              </w:rPr>
              <w:t xml:space="preserve">Показатель подтверждается предоставленной участником закупки информацией, заполненной согласно </w:t>
            </w:r>
            <w:r w:rsidRPr="00D6757C">
              <w:rPr>
                <w:bCs/>
                <w:i/>
                <w:iCs/>
                <w:sz w:val="22"/>
                <w:szCs w:val="22"/>
              </w:rPr>
              <w:t>приложению № 3 ко второй части заявки (раздел 5 настоящей</w:t>
            </w:r>
            <w:r w:rsidRPr="00D6757C">
              <w:rPr>
                <w:i/>
                <w:sz w:val="22"/>
                <w:szCs w:val="22"/>
              </w:rPr>
              <w:t xml:space="preserve"> Документации)</w:t>
            </w:r>
            <w:r w:rsidRPr="00D6757C">
              <w:rPr>
                <w:bCs/>
                <w:sz w:val="22"/>
                <w:szCs w:val="22"/>
              </w:rPr>
              <w:t xml:space="preserve">, с приложением копий писем и копий заключенных контрактов (договоров).  </w:t>
            </w:r>
            <w:r w:rsidRPr="00D6757C">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D6757C">
              <w:rPr>
                <w:b/>
                <w:color w:val="000000"/>
                <w:sz w:val="22"/>
                <w:szCs w:val="22"/>
                <w:shd w:val="clear" w:color="auto" w:fill="FFFFFF"/>
              </w:rPr>
              <w:t>/</w:t>
            </w:r>
            <w:r w:rsidRPr="00D6757C">
              <w:rPr>
                <w:bCs/>
                <w:color w:val="000000"/>
                <w:sz w:val="22"/>
                <w:szCs w:val="22"/>
                <w:shd w:val="clear" w:color="auto" w:fill="FFFFFF"/>
              </w:rPr>
              <w:t>индивидуальным предпринимателем</w:t>
            </w:r>
            <w:r w:rsidRPr="00D6757C">
              <w:rPr>
                <w:bCs/>
                <w:sz w:val="22"/>
                <w:szCs w:val="22"/>
              </w:rPr>
              <w:t>,</w:t>
            </w:r>
            <w:r w:rsidRPr="00D6757C">
              <w:rPr>
                <w:sz w:val="22"/>
                <w:szCs w:val="22"/>
              </w:rPr>
              <w:t xml:space="preserve"> выдавшей письмо, должны быть присвоены на письме регистрационный (исходящий) номер и дата.</w:t>
            </w:r>
          </w:p>
          <w:p w14:paraId="0DE91436" w14:textId="77777777" w:rsidR="00EE239F" w:rsidRPr="00D6757C" w:rsidRDefault="00EE239F" w:rsidP="00FC2D96">
            <w:pPr>
              <w:tabs>
                <w:tab w:val="left" w:pos="480"/>
                <w:tab w:val="left" w:pos="709"/>
                <w:tab w:val="left" w:pos="1134"/>
              </w:tabs>
              <w:spacing w:after="0"/>
              <w:rPr>
                <w:sz w:val="22"/>
                <w:szCs w:val="22"/>
              </w:rPr>
            </w:pPr>
            <w:r w:rsidRPr="00D6757C">
              <w:rPr>
                <w:sz w:val="22"/>
                <w:szCs w:val="22"/>
              </w:rPr>
              <w:t xml:space="preserve"> Непредставление в составе заявки на участие в конкурсе указанных выше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p>
          <w:p w14:paraId="41B9177C" w14:textId="77777777" w:rsidR="00EE239F" w:rsidRPr="00D6757C" w:rsidRDefault="00EE239F" w:rsidP="00FC2D96">
            <w:pPr>
              <w:tabs>
                <w:tab w:val="left" w:pos="480"/>
                <w:tab w:val="left" w:pos="709"/>
                <w:tab w:val="left" w:pos="1134"/>
              </w:tabs>
              <w:spacing w:after="0"/>
              <w:rPr>
                <w:i/>
                <w:sz w:val="22"/>
                <w:szCs w:val="22"/>
              </w:rPr>
            </w:pPr>
            <w:r w:rsidRPr="00D6757C">
              <w:rPr>
                <w:i/>
                <w:sz w:val="22"/>
                <w:szCs w:val="22"/>
              </w:rPr>
              <w:t xml:space="preserve">  Примечание: Выполненные работы (оказанные услуги) сопоставимого характера являются выполненные работы (оказанные услуги) аналогичные предмету закупки.</w:t>
            </w:r>
          </w:p>
          <w:p w14:paraId="74C6CEE7" w14:textId="77777777" w:rsidR="00EE239F" w:rsidRPr="00D6757C" w:rsidRDefault="00EE239F" w:rsidP="00FC2D96">
            <w:pPr>
              <w:tabs>
                <w:tab w:val="left" w:pos="984"/>
              </w:tabs>
              <w:spacing w:after="0"/>
              <w:ind w:left="44" w:right="146"/>
              <w:rPr>
                <w:b/>
                <w:bCs/>
                <w:sz w:val="22"/>
                <w:szCs w:val="22"/>
              </w:rPr>
            </w:pPr>
            <w:r w:rsidRPr="00D6757C">
              <w:rPr>
                <w:b/>
                <w:bCs/>
                <w:sz w:val="22"/>
                <w:szCs w:val="22"/>
              </w:rPr>
              <w:t>Баллы присуждаются:</w:t>
            </w:r>
          </w:p>
          <w:p w14:paraId="09FC727A" w14:textId="77777777" w:rsidR="00EE239F" w:rsidRPr="00D6757C" w:rsidRDefault="00EE239F" w:rsidP="00FC2D96">
            <w:pPr>
              <w:tabs>
                <w:tab w:val="left" w:pos="984"/>
              </w:tabs>
              <w:spacing w:after="0"/>
              <w:ind w:left="44" w:right="146"/>
              <w:rPr>
                <w:i/>
                <w:sz w:val="22"/>
                <w:szCs w:val="22"/>
              </w:rPr>
            </w:pPr>
            <w:r w:rsidRPr="00D6757C">
              <w:rPr>
                <w:i/>
                <w:sz w:val="22"/>
                <w:szCs w:val="22"/>
              </w:rPr>
              <w:t>- не предоставлены копий писем с копиями контрактов, либо предоставлены копии писем без копий контрактов (договоров), либо предоставлены копии контрактов без копий писем – 0 баллов;</w:t>
            </w:r>
          </w:p>
          <w:p w14:paraId="34C05DDB" w14:textId="674B0FDB" w:rsidR="00EE239F" w:rsidRPr="00D6757C" w:rsidRDefault="00EE239F" w:rsidP="00FC2D96">
            <w:pPr>
              <w:tabs>
                <w:tab w:val="left" w:pos="984"/>
              </w:tabs>
              <w:spacing w:after="0"/>
              <w:ind w:left="44" w:right="146"/>
              <w:rPr>
                <w:i/>
                <w:sz w:val="22"/>
                <w:szCs w:val="22"/>
              </w:rPr>
            </w:pPr>
            <w:r w:rsidRPr="00D6757C">
              <w:rPr>
                <w:i/>
                <w:sz w:val="22"/>
                <w:szCs w:val="22"/>
              </w:rPr>
              <w:t>-предоставлены от 1</w:t>
            </w:r>
            <w:r w:rsidR="00903328" w:rsidRPr="00D6757C">
              <w:rPr>
                <w:i/>
                <w:sz w:val="22"/>
                <w:szCs w:val="22"/>
              </w:rPr>
              <w:t xml:space="preserve"> </w:t>
            </w:r>
            <w:r w:rsidRPr="00D6757C">
              <w:rPr>
                <w:i/>
                <w:sz w:val="22"/>
                <w:szCs w:val="22"/>
              </w:rPr>
              <w:t>(одного) до 5 (пяти) включительно копий писем с копиями контрактов(договоров) от организаций/ИП - 5 баллов,</w:t>
            </w:r>
          </w:p>
          <w:p w14:paraId="52DD627D" w14:textId="77777777" w:rsidR="00EE239F" w:rsidRPr="00D6757C" w:rsidRDefault="00EE239F" w:rsidP="00FC2D96">
            <w:pPr>
              <w:tabs>
                <w:tab w:val="left" w:pos="984"/>
              </w:tabs>
              <w:spacing w:after="0"/>
              <w:ind w:left="44" w:right="146"/>
              <w:rPr>
                <w:i/>
                <w:sz w:val="22"/>
                <w:szCs w:val="22"/>
              </w:rPr>
            </w:pPr>
            <w:r w:rsidRPr="00D6757C">
              <w:rPr>
                <w:i/>
                <w:sz w:val="22"/>
                <w:szCs w:val="22"/>
              </w:rPr>
              <w:t>- предоставлено 6 (шесть) и более писем с копией контрактов (договоров) от организаций/ИП– 10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2183DA3" w14:textId="77777777" w:rsidR="00EE239F" w:rsidRPr="00D6757C" w:rsidRDefault="00EE239F" w:rsidP="00FC2D96">
            <w:pPr>
              <w:keepNext/>
              <w:spacing w:after="0"/>
              <w:jc w:val="center"/>
              <w:rPr>
                <w:b/>
                <w:sz w:val="22"/>
                <w:szCs w:val="22"/>
              </w:rPr>
            </w:pPr>
            <w:r w:rsidRPr="00D6757C">
              <w:rPr>
                <w:b/>
                <w:sz w:val="22"/>
                <w:szCs w:val="22"/>
              </w:rPr>
              <w:t>10</w:t>
            </w:r>
          </w:p>
        </w:tc>
      </w:tr>
      <w:tr w:rsidR="00EE239F" w:rsidRPr="00D6757C" w14:paraId="4476DD42" w14:textId="77777777" w:rsidTr="00FC2D96">
        <w:trPr>
          <w:trHeight w:val="1570"/>
        </w:trPr>
        <w:tc>
          <w:tcPr>
            <w:tcW w:w="552" w:type="dxa"/>
            <w:tcBorders>
              <w:top w:val="single" w:sz="4" w:space="0" w:color="auto"/>
              <w:left w:val="single" w:sz="4" w:space="0" w:color="auto"/>
              <w:bottom w:val="single" w:sz="4" w:space="0" w:color="auto"/>
              <w:right w:val="single" w:sz="4" w:space="0" w:color="auto"/>
            </w:tcBorders>
            <w:vAlign w:val="center"/>
          </w:tcPr>
          <w:p w14:paraId="1B435122" w14:textId="77777777" w:rsidR="00EE239F" w:rsidRPr="00D6757C" w:rsidRDefault="00EE239F" w:rsidP="00FC2D96">
            <w:pPr>
              <w:spacing w:after="0"/>
              <w:jc w:val="center"/>
              <w:rPr>
                <w:sz w:val="22"/>
                <w:szCs w:val="22"/>
              </w:rPr>
            </w:pPr>
            <w:r w:rsidRPr="00D6757C">
              <w:rPr>
                <w:sz w:val="22"/>
                <w:szCs w:val="22"/>
              </w:rPr>
              <w:t>3.</w:t>
            </w:r>
          </w:p>
        </w:tc>
        <w:tc>
          <w:tcPr>
            <w:tcW w:w="7778" w:type="dxa"/>
            <w:tcBorders>
              <w:top w:val="single" w:sz="4" w:space="0" w:color="auto"/>
              <w:left w:val="single" w:sz="4" w:space="0" w:color="auto"/>
              <w:bottom w:val="single" w:sz="4" w:space="0" w:color="auto"/>
              <w:right w:val="single" w:sz="4" w:space="0" w:color="auto"/>
            </w:tcBorders>
            <w:vAlign w:val="center"/>
          </w:tcPr>
          <w:p w14:paraId="008C4EC9" w14:textId="79478781" w:rsidR="00EE239F" w:rsidRPr="00D6757C" w:rsidRDefault="00EE239F" w:rsidP="00FC2D96">
            <w:pPr>
              <w:keepNext/>
              <w:spacing w:after="0"/>
              <w:ind w:left="44" w:right="146"/>
              <w:rPr>
                <w:b/>
                <w:bCs/>
                <w:sz w:val="22"/>
                <w:szCs w:val="22"/>
              </w:rPr>
            </w:pPr>
            <w:r w:rsidRPr="00D6757C">
              <w:rPr>
                <w:b/>
                <w:bCs/>
                <w:sz w:val="22"/>
                <w:szCs w:val="22"/>
              </w:rPr>
              <w:t>Наличие опыта участника закупки по успешным выполненным работам (оказанным услугам) сопоставимого характера и сопоставимого объема за период с 01.01.202</w:t>
            </w:r>
            <w:r w:rsidR="00903328" w:rsidRPr="00D6757C">
              <w:rPr>
                <w:b/>
                <w:bCs/>
                <w:sz w:val="22"/>
                <w:szCs w:val="22"/>
              </w:rPr>
              <w:t>2</w:t>
            </w:r>
            <w:r w:rsidRPr="00D6757C">
              <w:rPr>
                <w:b/>
                <w:bCs/>
                <w:sz w:val="22"/>
                <w:szCs w:val="22"/>
              </w:rPr>
              <w:t xml:space="preserve"> до момента подачи заявки на участие в закупке для </w:t>
            </w:r>
            <w:r w:rsidRPr="00D6757C">
              <w:rPr>
                <w:bCs/>
                <w:sz w:val="22"/>
                <w:szCs w:val="22"/>
              </w:rPr>
              <w:t>организаций/индивидуальных предпринимателей,</w:t>
            </w:r>
          </w:p>
          <w:p w14:paraId="21B728CC" w14:textId="77777777" w:rsidR="00EE239F" w:rsidRPr="00D6757C" w:rsidRDefault="00EE239F" w:rsidP="00FC2D96">
            <w:pPr>
              <w:keepNext/>
              <w:spacing w:after="0"/>
              <w:ind w:left="44" w:right="146"/>
              <w:rPr>
                <w:sz w:val="22"/>
                <w:szCs w:val="22"/>
              </w:rPr>
            </w:pPr>
            <w:r w:rsidRPr="00D6757C">
              <w:rPr>
                <w:sz w:val="22"/>
                <w:szCs w:val="22"/>
              </w:rPr>
              <w:t xml:space="preserve"> В расчет принимаются предоставленная участником закупки информация, заполненная по форме, </w:t>
            </w:r>
            <w:r w:rsidRPr="00D6757C">
              <w:rPr>
                <w:i/>
                <w:sz w:val="22"/>
                <w:szCs w:val="22"/>
              </w:rPr>
              <w:t>согласно приложению № 4 ко второй части заявки на участие в закупке</w:t>
            </w:r>
            <w:r w:rsidRPr="00D6757C">
              <w:rPr>
                <w:sz w:val="22"/>
                <w:szCs w:val="22"/>
              </w:rPr>
              <w:t xml:space="preserve"> </w:t>
            </w:r>
            <w:r w:rsidRPr="00D6757C">
              <w:rPr>
                <w:bCs/>
                <w:i/>
                <w:iCs/>
                <w:sz w:val="22"/>
                <w:szCs w:val="22"/>
              </w:rPr>
              <w:t>(раздел 5 настоящей</w:t>
            </w:r>
            <w:r w:rsidRPr="00D6757C">
              <w:rPr>
                <w:i/>
                <w:sz w:val="22"/>
                <w:szCs w:val="22"/>
              </w:rPr>
              <w:t xml:space="preserve"> Документации) </w:t>
            </w:r>
            <w:r w:rsidRPr="00D6757C">
              <w:rPr>
                <w:sz w:val="22"/>
                <w:szCs w:val="22"/>
              </w:rPr>
              <w:t>с приложением к ней копий заключенных контрактов (договоров), содержащих сведения об общей цене договора за весь период его действия (без учета НДС) и предоставленными вместе с контрактами (договорами) акты выполненных работ (оказанных услуг) (копия контракта (договора) + копии актов).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0AA4E14C" w14:textId="482661A4" w:rsidR="00EE239F" w:rsidRPr="00D6757C" w:rsidRDefault="00EE239F" w:rsidP="00FC2D96">
            <w:pPr>
              <w:keepNext/>
              <w:spacing w:after="0"/>
              <w:ind w:left="44" w:right="146"/>
              <w:rPr>
                <w:sz w:val="22"/>
                <w:szCs w:val="22"/>
              </w:rPr>
            </w:pPr>
            <w:r w:rsidRPr="00D6757C">
              <w:rPr>
                <w:sz w:val="22"/>
                <w:szCs w:val="22"/>
              </w:rPr>
              <w:t xml:space="preserve">Не представление в составе заявки на участие в конкурсе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В случае непредоставления документов (информации), непредоставления копий контрактов (договоров), </w:t>
            </w:r>
            <w:r w:rsidRPr="00D6757C">
              <w:rPr>
                <w:sz w:val="22"/>
                <w:szCs w:val="22"/>
              </w:rPr>
              <w:lastRenderedPageBreak/>
              <w:t xml:space="preserve">непредоставления копий актов выполненных работ (оказанных услуг), несоответствия копий контрактов (договоров) копиям актов выполненных работ (оказанных услуг),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 </w:t>
            </w:r>
          </w:p>
          <w:p w14:paraId="7263CEA6" w14:textId="1F6176CA" w:rsidR="00EE239F" w:rsidRPr="00D6757C" w:rsidRDefault="00EE239F" w:rsidP="00FC2D96">
            <w:pPr>
              <w:keepNext/>
              <w:spacing w:after="0"/>
              <w:ind w:left="44" w:right="146"/>
              <w:rPr>
                <w:i/>
                <w:iCs/>
                <w:sz w:val="22"/>
                <w:szCs w:val="22"/>
              </w:rPr>
            </w:pPr>
            <w:r w:rsidRPr="00D6757C">
              <w:rPr>
                <w:b/>
                <w:bCs/>
                <w:i/>
                <w:iCs/>
                <w:sz w:val="22"/>
                <w:szCs w:val="22"/>
              </w:rPr>
              <w:t>Примечание:</w:t>
            </w:r>
            <w:r w:rsidRPr="00D6757C">
              <w:rPr>
                <w:i/>
                <w:iCs/>
                <w:sz w:val="22"/>
                <w:szCs w:val="22"/>
              </w:rPr>
              <w:t xml:space="preserve"> Выполненные </w:t>
            </w:r>
            <w:r w:rsidRPr="00D6757C">
              <w:rPr>
                <w:i/>
                <w:sz w:val="22"/>
                <w:szCs w:val="22"/>
              </w:rPr>
              <w:t>работы (оказанные услуги) сопоставимого характера являются выполненные работы (оказанные услуги) аналогичные предмету закупки.</w:t>
            </w:r>
            <w:r w:rsidRPr="00D6757C">
              <w:rPr>
                <w:i/>
                <w:iCs/>
                <w:sz w:val="22"/>
                <w:szCs w:val="22"/>
              </w:rPr>
              <w:t xml:space="preserve"> Выполненные </w:t>
            </w:r>
            <w:r w:rsidRPr="00D6757C">
              <w:rPr>
                <w:i/>
                <w:sz w:val="22"/>
                <w:szCs w:val="22"/>
              </w:rPr>
              <w:t xml:space="preserve">работы (оказанные услуги) сопоставимого объема является </w:t>
            </w:r>
            <w:r w:rsidRPr="00D6757C">
              <w:rPr>
                <w:i/>
                <w:iCs/>
                <w:sz w:val="22"/>
                <w:szCs w:val="22"/>
              </w:rPr>
              <w:t xml:space="preserve">выполненные </w:t>
            </w:r>
            <w:r w:rsidRPr="00D6757C">
              <w:rPr>
                <w:i/>
                <w:sz w:val="22"/>
                <w:szCs w:val="22"/>
              </w:rPr>
              <w:t xml:space="preserve">работы (оказанные услуги) </w:t>
            </w:r>
            <w:r w:rsidRPr="00D6757C">
              <w:rPr>
                <w:i/>
                <w:iCs/>
                <w:sz w:val="22"/>
                <w:szCs w:val="22"/>
              </w:rPr>
              <w:t xml:space="preserve">Участником закупки, с ценой контракта (договора) не менее </w:t>
            </w:r>
            <w:r w:rsidR="00C7706F" w:rsidRPr="00D6757C">
              <w:rPr>
                <w:i/>
                <w:iCs/>
                <w:sz w:val="22"/>
                <w:szCs w:val="22"/>
              </w:rPr>
              <w:t>5</w:t>
            </w:r>
            <w:r w:rsidRPr="00D6757C">
              <w:rPr>
                <w:i/>
                <w:iCs/>
                <w:sz w:val="22"/>
                <w:szCs w:val="22"/>
              </w:rPr>
              <w:t>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r w:rsidRPr="00D6757C">
              <w:rPr>
                <w:sz w:val="22"/>
                <w:szCs w:val="22"/>
              </w:rPr>
              <w:t>).</w:t>
            </w:r>
          </w:p>
          <w:p w14:paraId="79FBBB09" w14:textId="77777777" w:rsidR="00EE239F" w:rsidRPr="00D6757C" w:rsidRDefault="00EE239F" w:rsidP="00FC2D96">
            <w:pPr>
              <w:tabs>
                <w:tab w:val="left" w:pos="480"/>
                <w:tab w:val="left" w:pos="709"/>
                <w:tab w:val="left" w:pos="1134"/>
              </w:tabs>
              <w:spacing w:after="0"/>
              <w:rPr>
                <w:b/>
                <w:bCs/>
                <w:sz w:val="22"/>
                <w:szCs w:val="22"/>
              </w:rPr>
            </w:pPr>
            <w:r w:rsidRPr="00D6757C">
              <w:rPr>
                <w:b/>
                <w:bCs/>
                <w:sz w:val="22"/>
                <w:szCs w:val="22"/>
              </w:rPr>
              <w:t>Баллы присуждаются:</w:t>
            </w:r>
          </w:p>
          <w:p w14:paraId="4943531D" w14:textId="77777777" w:rsidR="00EE239F" w:rsidRPr="00D6757C" w:rsidRDefault="00EE239F" w:rsidP="00FC2D96">
            <w:pPr>
              <w:autoSpaceDE w:val="0"/>
              <w:autoSpaceDN w:val="0"/>
              <w:adjustRightInd w:val="0"/>
              <w:spacing w:after="0"/>
              <w:rPr>
                <w:i/>
                <w:sz w:val="22"/>
                <w:szCs w:val="22"/>
              </w:rPr>
            </w:pPr>
            <w:r w:rsidRPr="00D6757C">
              <w:rPr>
                <w:i/>
                <w:sz w:val="22"/>
                <w:szCs w:val="22"/>
              </w:rPr>
              <w:t>- не предоставлены копии контрактов (договоров) с копиями актов выполненных</w:t>
            </w:r>
            <w:r w:rsidRPr="00D6757C">
              <w:rPr>
                <w:sz w:val="22"/>
                <w:szCs w:val="22"/>
              </w:rPr>
              <w:t xml:space="preserve"> </w:t>
            </w:r>
            <w:r w:rsidRPr="00D6757C">
              <w:rPr>
                <w:i/>
                <w:sz w:val="22"/>
                <w:szCs w:val="22"/>
              </w:rPr>
              <w:t>работ (оказанных услуг), либо предоставлены копии контрактов (договоров) без копий актов выполненных</w:t>
            </w:r>
            <w:r w:rsidRPr="00D6757C">
              <w:rPr>
                <w:sz w:val="22"/>
                <w:szCs w:val="22"/>
              </w:rPr>
              <w:t xml:space="preserve"> </w:t>
            </w:r>
            <w:r w:rsidRPr="00D6757C">
              <w:rPr>
                <w:i/>
                <w:sz w:val="22"/>
                <w:szCs w:val="22"/>
              </w:rPr>
              <w:t>работ (оказанных услуг) – 0 баллов;</w:t>
            </w:r>
          </w:p>
          <w:p w14:paraId="36D84957" w14:textId="77777777" w:rsidR="00EE239F" w:rsidRPr="00D6757C" w:rsidRDefault="00EE239F" w:rsidP="00FC2D96">
            <w:pPr>
              <w:autoSpaceDE w:val="0"/>
              <w:autoSpaceDN w:val="0"/>
              <w:adjustRightInd w:val="0"/>
              <w:spacing w:after="0"/>
              <w:rPr>
                <w:i/>
                <w:sz w:val="22"/>
                <w:szCs w:val="22"/>
              </w:rPr>
            </w:pPr>
            <w:r w:rsidRPr="00D6757C">
              <w:rPr>
                <w:i/>
                <w:sz w:val="22"/>
                <w:szCs w:val="22"/>
              </w:rPr>
              <w:t>- предоставлены от 1-5 включительно копий контрактов (договоров) с копиями актов выполненных работ (оказанных услуг) от организаций/ИП – 15 баллов;</w:t>
            </w:r>
          </w:p>
          <w:p w14:paraId="2282653A" w14:textId="77777777" w:rsidR="00EE239F" w:rsidRPr="00D6757C" w:rsidRDefault="00EE239F" w:rsidP="00FC2D96">
            <w:pPr>
              <w:autoSpaceDE w:val="0"/>
              <w:autoSpaceDN w:val="0"/>
              <w:adjustRightInd w:val="0"/>
              <w:spacing w:after="0"/>
              <w:rPr>
                <w:i/>
                <w:sz w:val="22"/>
                <w:szCs w:val="22"/>
              </w:rPr>
            </w:pPr>
            <w:r w:rsidRPr="00D6757C">
              <w:rPr>
                <w:i/>
                <w:sz w:val="22"/>
                <w:szCs w:val="22"/>
              </w:rPr>
              <w:t>- предоставлены от 6-10 включительно копий контрактов (договоров) с копиями актов выполненных работ (оказанных услуг) от организаций/ИП – 30 баллов;</w:t>
            </w:r>
          </w:p>
          <w:p w14:paraId="7F7214A5" w14:textId="77777777" w:rsidR="00EE239F" w:rsidRPr="00D6757C" w:rsidRDefault="00EE239F" w:rsidP="00FC2D96">
            <w:pPr>
              <w:autoSpaceDE w:val="0"/>
              <w:autoSpaceDN w:val="0"/>
              <w:adjustRightInd w:val="0"/>
              <w:spacing w:after="0"/>
              <w:rPr>
                <w:i/>
                <w:sz w:val="22"/>
                <w:szCs w:val="22"/>
              </w:rPr>
            </w:pPr>
            <w:r w:rsidRPr="00D6757C">
              <w:rPr>
                <w:i/>
                <w:sz w:val="22"/>
                <w:szCs w:val="22"/>
              </w:rPr>
              <w:t>- предоставлены от 11 и более контрактов (договоров) с копиями актов выполненных работ (оказанных услуг) от организаций/ИП –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568EEF15" w14:textId="77777777" w:rsidR="00EE239F" w:rsidRPr="00D6757C" w:rsidRDefault="00EE239F" w:rsidP="00FC2D96">
            <w:pPr>
              <w:keepNext/>
              <w:spacing w:after="0"/>
              <w:jc w:val="center"/>
              <w:rPr>
                <w:b/>
                <w:sz w:val="22"/>
                <w:szCs w:val="22"/>
              </w:rPr>
            </w:pPr>
            <w:r w:rsidRPr="00D6757C">
              <w:rPr>
                <w:b/>
                <w:sz w:val="22"/>
                <w:szCs w:val="22"/>
              </w:rPr>
              <w:lastRenderedPageBreak/>
              <w:t>50</w:t>
            </w:r>
          </w:p>
        </w:tc>
      </w:tr>
      <w:tr w:rsidR="00EE239F" w:rsidRPr="00D6757C" w14:paraId="597D8FCD" w14:textId="77777777" w:rsidTr="00FC2D96">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1F1304A5" w14:textId="77777777" w:rsidR="00EE239F" w:rsidRPr="00D6757C" w:rsidRDefault="00EE239F" w:rsidP="00FC2D96">
            <w:pPr>
              <w:keepNext/>
              <w:spacing w:after="0"/>
              <w:ind w:firstLine="567"/>
              <w:jc w:val="center"/>
              <w:rPr>
                <w:sz w:val="22"/>
                <w:szCs w:val="22"/>
              </w:rPr>
            </w:pPr>
          </w:p>
        </w:tc>
        <w:tc>
          <w:tcPr>
            <w:tcW w:w="7778" w:type="dxa"/>
            <w:tcBorders>
              <w:top w:val="single" w:sz="4" w:space="0" w:color="auto"/>
              <w:left w:val="single" w:sz="4" w:space="0" w:color="auto"/>
              <w:bottom w:val="single" w:sz="4" w:space="0" w:color="auto"/>
              <w:right w:val="single" w:sz="4" w:space="0" w:color="auto"/>
            </w:tcBorders>
            <w:vAlign w:val="center"/>
          </w:tcPr>
          <w:p w14:paraId="37A5F559" w14:textId="77777777" w:rsidR="00EE239F" w:rsidRPr="00D6757C" w:rsidRDefault="00EE239F" w:rsidP="00FC2D96">
            <w:pPr>
              <w:tabs>
                <w:tab w:val="left" w:pos="984"/>
              </w:tabs>
              <w:spacing w:after="0"/>
              <w:rPr>
                <w:sz w:val="22"/>
                <w:szCs w:val="22"/>
              </w:rPr>
            </w:pPr>
            <w:r w:rsidRPr="00D6757C">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74C23524" w14:textId="77777777" w:rsidR="00EE239F" w:rsidRPr="00D6757C" w:rsidRDefault="00EE239F" w:rsidP="00FC2D96">
            <w:pPr>
              <w:keepNext/>
              <w:spacing w:after="0"/>
              <w:jc w:val="center"/>
              <w:rPr>
                <w:b/>
                <w:sz w:val="22"/>
                <w:szCs w:val="22"/>
              </w:rPr>
            </w:pPr>
            <w:r w:rsidRPr="00D6757C">
              <w:rPr>
                <w:b/>
                <w:sz w:val="22"/>
                <w:szCs w:val="22"/>
              </w:rPr>
              <w:t>100</w:t>
            </w:r>
          </w:p>
        </w:tc>
      </w:tr>
    </w:tbl>
    <w:p w14:paraId="410290B3" w14:textId="77777777" w:rsidR="00EE239F" w:rsidRPr="00D6757C" w:rsidRDefault="00EE239F" w:rsidP="00EE239F">
      <w:pPr>
        <w:spacing w:after="0"/>
        <w:rPr>
          <w:b/>
          <w:sz w:val="22"/>
          <w:szCs w:val="22"/>
        </w:rPr>
      </w:pPr>
    </w:p>
    <w:p w14:paraId="1A760C14" w14:textId="77777777" w:rsidR="00EE239F" w:rsidRPr="00D6757C" w:rsidRDefault="00EE239F" w:rsidP="00EE239F">
      <w:pPr>
        <w:spacing w:after="0"/>
        <w:rPr>
          <w:sz w:val="22"/>
          <w:szCs w:val="22"/>
        </w:rPr>
      </w:pPr>
      <w:r w:rsidRPr="00D6757C">
        <w:rPr>
          <w:sz w:val="22"/>
          <w:szCs w:val="22"/>
        </w:rPr>
        <w:t xml:space="preserve">Баллы по </w:t>
      </w:r>
      <w:proofErr w:type="spellStart"/>
      <w:r w:rsidRPr="00D6757C">
        <w:rPr>
          <w:sz w:val="22"/>
          <w:szCs w:val="22"/>
        </w:rPr>
        <w:t>нестоимостному</w:t>
      </w:r>
      <w:proofErr w:type="spellEnd"/>
      <w:r w:rsidRPr="00D6757C">
        <w:rPr>
          <w:sz w:val="22"/>
          <w:szCs w:val="22"/>
        </w:rPr>
        <w:t xml:space="preserve"> критерию</w:t>
      </w:r>
      <w:r w:rsidRPr="00D6757C">
        <w:rPr>
          <w:b/>
          <w:sz w:val="22"/>
          <w:szCs w:val="22"/>
        </w:rPr>
        <w:t xml:space="preserve"> </w:t>
      </w:r>
      <w:r w:rsidRPr="00D6757C">
        <w:rPr>
          <w:sz w:val="22"/>
          <w:szCs w:val="22"/>
        </w:rPr>
        <w:t>рассчитываются для каждого предложения участника отдельно по формуле:</w:t>
      </w:r>
    </w:p>
    <w:p w14:paraId="3DBA2811" w14:textId="77777777" w:rsidR="00EE239F" w:rsidRPr="00D6757C" w:rsidRDefault="00EE239F" w:rsidP="00EE239F">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D6757C">
        <w:rPr>
          <w:sz w:val="22"/>
          <w:szCs w:val="22"/>
        </w:rPr>
        <w:tab/>
      </w:r>
      <w:r w:rsidRPr="00D6757C">
        <w:rPr>
          <w:sz w:val="22"/>
          <w:szCs w:val="22"/>
        </w:rPr>
        <w:tab/>
      </w:r>
      <w:r w:rsidRPr="00D6757C">
        <w:rPr>
          <w:sz w:val="22"/>
          <w:szCs w:val="22"/>
        </w:rPr>
        <w:tab/>
      </w:r>
      <w:r w:rsidRPr="00D6757C">
        <w:rPr>
          <w:sz w:val="22"/>
          <w:szCs w:val="22"/>
        </w:rPr>
        <w:tab/>
      </w:r>
      <w:r w:rsidRPr="00D6757C">
        <w:rPr>
          <w:sz w:val="22"/>
          <w:szCs w:val="22"/>
        </w:rPr>
        <w:tab/>
        <w:t xml:space="preserve">    </w:t>
      </w:r>
    </w:p>
    <w:p w14:paraId="299FF4FC" w14:textId="77777777" w:rsidR="00EE239F" w:rsidRPr="00D6757C" w:rsidRDefault="00EE239F" w:rsidP="00EE239F">
      <w:pPr>
        <w:spacing w:after="0"/>
        <w:rPr>
          <w:sz w:val="22"/>
          <w:szCs w:val="22"/>
        </w:rPr>
      </w:pPr>
      <w:r w:rsidRPr="00D6757C">
        <w:rPr>
          <w:sz w:val="22"/>
          <w:szCs w:val="22"/>
        </w:rPr>
        <w:t>где:</w:t>
      </w:r>
    </w:p>
    <w:p w14:paraId="78863518" w14:textId="77777777" w:rsidR="00EE239F" w:rsidRPr="00D6757C" w:rsidRDefault="00EE239F" w:rsidP="00EE239F">
      <w:pPr>
        <w:spacing w:after="0"/>
        <w:ind w:firstLine="567"/>
        <w:rPr>
          <w:sz w:val="22"/>
          <w:szCs w:val="22"/>
        </w:rPr>
      </w:pPr>
      <w:r w:rsidRPr="00D6757C">
        <w:rPr>
          <w:sz w:val="22"/>
          <w:szCs w:val="22"/>
        </w:rPr>
        <w:t>БП</w:t>
      </w:r>
      <w:proofErr w:type="spellStart"/>
      <w:r w:rsidRPr="00D6757C">
        <w:rPr>
          <w:sz w:val="22"/>
          <w:szCs w:val="22"/>
          <w:vertAlign w:val="subscript"/>
          <w:lang w:val="en-US"/>
        </w:rPr>
        <w:t>i</w:t>
      </w:r>
      <w:proofErr w:type="spellEnd"/>
      <w:r w:rsidRPr="00D6757C">
        <w:rPr>
          <w:sz w:val="22"/>
          <w:szCs w:val="22"/>
        </w:rPr>
        <w:t xml:space="preserve"> – балл, рассчитанный для предложения </w:t>
      </w:r>
      <w:proofErr w:type="spellStart"/>
      <w:r w:rsidRPr="00D6757C">
        <w:rPr>
          <w:sz w:val="22"/>
          <w:szCs w:val="22"/>
          <w:lang w:val="en-US"/>
        </w:rPr>
        <w:t>i</w:t>
      </w:r>
      <w:proofErr w:type="spellEnd"/>
      <w:r w:rsidRPr="00D6757C">
        <w:rPr>
          <w:sz w:val="22"/>
          <w:szCs w:val="22"/>
        </w:rPr>
        <w:t xml:space="preserve">-го участника по </w:t>
      </w:r>
      <w:proofErr w:type="spellStart"/>
      <w:r w:rsidRPr="00D6757C">
        <w:rPr>
          <w:sz w:val="22"/>
          <w:szCs w:val="22"/>
        </w:rPr>
        <w:t>нестоимостному</w:t>
      </w:r>
      <w:proofErr w:type="spellEnd"/>
      <w:r w:rsidRPr="00D6757C">
        <w:rPr>
          <w:sz w:val="22"/>
          <w:szCs w:val="22"/>
        </w:rPr>
        <w:t xml:space="preserve"> критерию;</w:t>
      </w:r>
    </w:p>
    <w:p w14:paraId="4FAFD9D8" w14:textId="77777777" w:rsidR="00EE239F" w:rsidRPr="00D6757C" w:rsidRDefault="00EE239F" w:rsidP="00EE239F">
      <w:pPr>
        <w:spacing w:after="0"/>
        <w:ind w:firstLine="567"/>
        <w:rPr>
          <w:sz w:val="22"/>
          <w:szCs w:val="22"/>
        </w:rPr>
      </w:pPr>
      <w:r w:rsidRPr="00D6757C">
        <w:rPr>
          <w:sz w:val="22"/>
          <w:szCs w:val="22"/>
        </w:rPr>
        <w:t>П</w:t>
      </w:r>
      <w:proofErr w:type="spellStart"/>
      <w:r w:rsidRPr="00D6757C">
        <w:rPr>
          <w:sz w:val="22"/>
          <w:szCs w:val="22"/>
          <w:vertAlign w:val="subscript"/>
          <w:lang w:val="en-US"/>
        </w:rPr>
        <w:t>i</w:t>
      </w:r>
      <w:proofErr w:type="spellEnd"/>
      <w:r w:rsidRPr="00D6757C">
        <w:rPr>
          <w:sz w:val="22"/>
          <w:szCs w:val="22"/>
        </w:rPr>
        <w:t xml:space="preserve"> – предложение </w:t>
      </w:r>
      <w:proofErr w:type="spellStart"/>
      <w:r w:rsidRPr="00D6757C">
        <w:rPr>
          <w:sz w:val="22"/>
          <w:szCs w:val="22"/>
          <w:lang w:val="en-US"/>
        </w:rPr>
        <w:t>i</w:t>
      </w:r>
      <w:proofErr w:type="spellEnd"/>
      <w:r w:rsidRPr="00D6757C">
        <w:rPr>
          <w:sz w:val="22"/>
          <w:szCs w:val="22"/>
        </w:rPr>
        <w:t xml:space="preserve">-го участника по критерию (сумма баллов </w:t>
      </w:r>
      <w:proofErr w:type="spellStart"/>
      <w:r w:rsidRPr="00D6757C">
        <w:rPr>
          <w:sz w:val="22"/>
          <w:szCs w:val="22"/>
          <w:lang w:val="en-US"/>
        </w:rPr>
        <w:t>i</w:t>
      </w:r>
      <w:proofErr w:type="spellEnd"/>
      <w:r w:rsidRPr="00D6757C">
        <w:rPr>
          <w:sz w:val="22"/>
          <w:szCs w:val="22"/>
        </w:rPr>
        <w:t xml:space="preserve">-го участника по </w:t>
      </w:r>
      <w:proofErr w:type="spellStart"/>
      <w:r w:rsidRPr="00D6757C">
        <w:rPr>
          <w:sz w:val="22"/>
          <w:szCs w:val="22"/>
        </w:rPr>
        <w:t>нестоимостным</w:t>
      </w:r>
      <w:proofErr w:type="spellEnd"/>
      <w:r w:rsidRPr="00D6757C">
        <w:rPr>
          <w:sz w:val="22"/>
          <w:szCs w:val="22"/>
        </w:rPr>
        <w:t xml:space="preserve"> критериям);</w:t>
      </w:r>
    </w:p>
    <w:p w14:paraId="284524B0" w14:textId="77777777" w:rsidR="00EE239F" w:rsidRPr="00D6757C" w:rsidRDefault="00EE239F" w:rsidP="00EE239F">
      <w:pPr>
        <w:spacing w:after="0"/>
        <w:ind w:firstLine="567"/>
        <w:rPr>
          <w:sz w:val="22"/>
          <w:szCs w:val="22"/>
        </w:rPr>
      </w:pPr>
      <w:r w:rsidRPr="00D6757C">
        <w:rPr>
          <w:sz w:val="22"/>
          <w:szCs w:val="22"/>
        </w:rPr>
        <w:t>П</w:t>
      </w:r>
      <w:r w:rsidRPr="00D6757C">
        <w:rPr>
          <w:sz w:val="22"/>
          <w:szCs w:val="22"/>
          <w:vertAlign w:val="subscript"/>
          <w:lang w:val="en-US"/>
        </w:rPr>
        <w:t>m</w:t>
      </w:r>
      <w:r w:rsidRPr="00D6757C">
        <w:rPr>
          <w:sz w:val="22"/>
          <w:szCs w:val="22"/>
          <w:vertAlign w:val="subscript"/>
        </w:rPr>
        <w:t>6</w:t>
      </w:r>
      <w:r w:rsidRPr="00D6757C">
        <w:rPr>
          <w:sz w:val="22"/>
          <w:szCs w:val="22"/>
          <w:vertAlign w:val="subscript"/>
          <w:lang w:val="en-US"/>
        </w:rPr>
        <w:t>ax</w:t>
      </w:r>
      <w:r w:rsidRPr="00D6757C">
        <w:rPr>
          <w:sz w:val="22"/>
          <w:szCs w:val="22"/>
        </w:rPr>
        <w:t xml:space="preserve"> – максимальное предложение участника по критерию (сумма баллов по </w:t>
      </w:r>
      <w:proofErr w:type="spellStart"/>
      <w:r w:rsidRPr="00D6757C">
        <w:rPr>
          <w:sz w:val="22"/>
          <w:szCs w:val="22"/>
        </w:rPr>
        <w:t>нестоимостным</w:t>
      </w:r>
      <w:proofErr w:type="spellEnd"/>
      <w:r w:rsidRPr="00D6757C">
        <w:rPr>
          <w:sz w:val="22"/>
          <w:szCs w:val="22"/>
        </w:rPr>
        <w:t xml:space="preserve"> критериям);</w:t>
      </w:r>
    </w:p>
    <w:p w14:paraId="7F9D3905" w14:textId="77777777" w:rsidR="00EE239F" w:rsidRPr="00D6757C" w:rsidRDefault="00EE239F" w:rsidP="00EE239F">
      <w:pPr>
        <w:spacing w:after="0"/>
        <w:ind w:firstLine="567"/>
        <w:rPr>
          <w:sz w:val="22"/>
          <w:szCs w:val="22"/>
        </w:rPr>
      </w:pPr>
      <w:proofErr w:type="spellStart"/>
      <w:r w:rsidRPr="00D6757C">
        <w:rPr>
          <w:sz w:val="22"/>
          <w:szCs w:val="22"/>
        </w:rPr>
        <w:t>КЗп</w:t>
      </w:r>
      <w:proofErr w:type="spellEnd"/>
      <w:r w:rsidRPr="00D6757C">
        <w:rPr>
          <w:sz w:val="22"/>
          <w:szCs w:val="22"/>
        </w:rPr>
        <w:t xml:space="preserve"> - коэффициент значимости критерия в соответствии с документацией о закупке.</w:t>
      </w:r>
    </w:p>
    <w:p w14:paraId="4DA160CA" w14:textId="77777777" w:rsidR="00EE239F" w:rsidRPr="00D6757C" w:rsidRDefault="00EE239F" w:rsidP="00EE239F">
      <w:pPr>
        <w:spacing w:after="0"/>
        <w:rPr>
          <w:sz w:val="22"/>
          <w:szCs w:val="22"/>
        </w:rPr>
      </w:pPr>
    </w:p>
    <w:p w14:paraId="430AF57B" w14:textId="77777777" w:rsidR="00EE239F" w:rsidRPr="00D6757C" w:rsidRDefault="00EE239F" w:rsidP="00EE239F">
      <w:pPr>
        <w:spacing w:after="0"/>
        <w:rPr>
          <w:sz w:val="22"/>
          <w:szCs w:val="22"/>
        </w:rPr>
      </w:pPr>
      <w:r w:rsidRPr="00D6757C">
        <w:rPr>
          <w:sz w:val="22"/>
          <w:szCs w:val="22"/>
        </w:rPr>
        <w:t>4.3. Итоговый балл предложения (заявки) участника рассчитывается путем сложения баллов по всем критериям по формуле:</w:t>
      </w:r>
    </w:p>
    <w:p w14:paraId="16785032" w14:textId="77777777" w:rsidR="00EE239F" w:rsidRPr="00D6757C" w:rsidRDefault="00EE239F" w:rsidP="00EE239F">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D6757C">
        <w:rPr>
          <w:sz w:val="22"/>
          <w:szCs w:val="22"/>
        </w:rPr>
        <w:t xml:space="preserve"> </w:t>
      </w:r>
      <w:r w:rsidRPr="00D6757C">
        <w:rPr>
          <w:sz w:val="22"/>
          <w:szCs w:val="22"/>
        </w:rPr>
        <w:tab/>
      </w:r>
      <w:r w:rsidRPr="00D6757C">
        <w:rPr>
          <w:sz w:val="22"/>
          <w:szCs w:val="22"/>
        </w:rPr>
        <w:tab/>
      </w:r>
      <w:r w:rsidRPr="00D6757C">
        <w:rPr>
          <w:sz w:val="22"/>
          <w:szCs w:val="22"/>
        </w:rPr>
        <w:tab/>
      </w:r>
      <w:r w:rsidRPr="00D6757C">
        <w:rPr>
          <w:sz w:val="22"/>
          <w:szCs w:val="22"/>
        </w:rPr>
        <w:tab/>
        <w:t xml:space="preserve">    </w:t>
      </w:r>
    </w:p>
    <w:p w14:paraId="20A93FD8" w14:textId="77777777" w:rsidR="00EE239F" w:rsidRPr="00D6757C" w:rsidRDefault="00EE239F" w:rsidP="00EE239F">
      <w:pPr>
        <w:spacing w:after="0"/>
        <w:rPr>
          <w:sz w:val="22"/>
          <w:szCs w:val="22"/>
        </w:rPr>
      </w:pPr>
      <w:r w:rsidRPr="00D6757C">
        <w:rPr>
          <w:sz w:val="22"/>
          <w:szCs w:val="22"/>
        </w:rPr>
        <w:t xml:space="preserve">где: </w:t>
      </w:r>
    </w:p>
    <w:p w14:paraId="1803055B" w14:textId="77777777" w:rsidR="00EE239F" w:rsidRPr="00D6757C" w:rsidRDefault="00EE239F" w:rsidP="00EE239F">
      <w:pPr>
        <w:spacing w:after="0"/>
        <w:ind w:firstLine="567"/>
        <w:rPr>
          <w:sz w:val="22"/>
          <w:szCs w:val="22"/>
        </w:rPr>
      </w:pPr>
      <w:r w:rsidRPr="00D6757C">
        <w:rPr>
          <w:sz w:val="22"/>
          <w:szCs w:val="22"/>
        </w:rPr>
        <w:t>ИБ</w:t>
      </w:r>
      <w:proofErr w:type="spellStart"/>
      <w:r w:rsidRPr="00D6757C">
        <w:rPr>
          <w:sz w:val="22"/>
          <w:szCs w:val="22"/>
          <w:vertAlign w:val="subscript"/>
          <w:lang w:val="en-US"/>
        </w:rPr>
        <w:t>i</w:t>
      </w:r>
      <w:proofErr w:type="spellEnd"/>
      <w:r w:rsidRPr="00D6757C">
        <w:rPr>
          <w:sz w:val="22"/>
          <w:szCs w:val="22"/>
        </w:rPr>
        <w:t xml:space="preserve"> – итоговый балл предложения </w:t>
      </w:r>
      <w:proofErr w:type="spellStart"/>
      <w:r w:rsidRPr="00D6757C">
        <w:rPr>
          <w:sz w:val="22"/>
          <w:szCs w:val="22"/>
          <w:lang w:val="en-US"/>
        </w:rPr>
        <w:t>i</w:t>
      </w:r>
      <w:proofErr w:type="spellEnd"/>
      <w:r w:rsidRPr="00D6757C">
        <w:rPr>
          <w:sz w:val="22"/>
          <w:szCs w:val="22"/>
        </w:rPr>
        <w:t>-го участника;</w:t>
      </w:r>
    </w:p>
    <w:p w14:paraId="46F13D43" w14:textId="77777777" w:rsidR="00EE239F" w:rsidRPr="00D6757C" w:rsidRDefault="00EE239F" w:rsidP="00EE239F">
      <w:pPr>
        <w:spacing w:after="0"/>
        <w:ind w:firstLine="567"/>
        <w:rPr>
          <w:sz w:val="22"/>
          <w:szCs w:val="22"/>
        </w:rPr>
      </w:pPr>
      <w:r w:rsidRPr="00D6757C">
        <w:rPr>
          <w:sz w:val="22"/>
          <w:szCs w:val="22"/>
        </w:rPr>
        <w:t>БЦ</w:t>
      </w:r>
      <w:proofErr w:type="spellStart"/>
      <w:r w:rsidRPr="00D6757C">
        <w:rPr>
          <w:sz w:val="22"/>
          <w:szCs w:val="22"/>
          <w:vertAlign w:val="subscript"/>
          <w:lang w:val="en-US"/>
        </w:rPr>
        <w:t>i</w:t>
      </w:r>
      <w:proofErr w:type="spellEnd"/>
      <w:r w:rsidRPr="00D6757C">
        <w:rPr>
          <w:sz w:val="22"/>
          <w:szCs w:val="22"/>
        </w:rPr>
        <w:t xml:space="preserve"> – балл, рассчитанный для предложения </w:t>
      </w:r>
      <w:proofErr w:type="spellStart"/>
      <w:r w:rsidRPr="00D6757C">
        <w:rPr>
          <w:sz w:val="22"/>
          <w:szCs w:val="22"/>
          <w:lang w:val="en-US"/>
        </w:rPr>
        <w:t>i</w:t>
      </w:r>
      <w:proofErr w:type="spellEnd"/>
      <w:r w:rsidRPr="00D6757C">
        <w:rPr>
          <w:sz w:val="22"/>
          <w:szCs w:val="22"/>
        </w:rPr>
        <w:t xml:space="preserve">-го участника по стоимостному критерию; </w:t>
      </w:r>
    </w:p>
    <w:p w14:paraId="2FC81EF0" w14:textId="77777777" w:rsidR="00EE239F" w:rsidRPr="00D6757C" w:rsidRDefault="00EE239F" w:rsidP="00EE239F">
      <w:pPr>
        <w:spacing w:after="0"/>
        <w:ind w:firstLine="567"/>
        <w:rPr>
          <w:sz w:val="22"/>
          <w:szCs w:val="22"/>
        </w:rPr>
      </w:pPr>
      <w:r w:rsidRPr="00D6757C">
        <w:rPr>
          <w:sz w:val="22"/>
          <w:szCs w:val="22"/>
        </w:rPr>
        <w:t>БП</w:t>
      </w:r>
      <w:proofErr w:type="spellStart"/>
      <w:r w:rsidRPr="00D6757C">
        <w:rPr>
          <w:sz w:val="22"/>
          <w:szCs w:val="22"/>
          <w:vertAlign w:val="subscript"/>
          <w:lang w:val="en-US"/>
        </w:rPr>
        <w:t>i</w:t>
      </w:r>
      <w:proofErr w:type="spellEnd"/>
      <w:r w:rsidRPr="00D6757C">
        <w:rPr>
          <w:sz w:val="22"/>
          <w:szCs w:val="22"/>
        </w:rPr>
        <w:t xml:space="preserve"> – балл, рассчитанный для предложения </w:t>
      </w:r>
      <w:proofErr w:type="spellStart"/>
      <w:r w:rsidRPr="00D6757C">
        <w:rPr>
          <w:sz w:val="22"/>
          <w:szCs w:val="22"/>
          <w:lang w:val="en-US"/>
        </w:rPr>
        <w:t>i</w:t>
      </w:r>
      <w:proofErr w:type="spellEnd"/>
      <w:r w:rsidRPr="00D6757C">
        <w:rPr>
          <w:sz w:val="22"/>
          <w:szCs w:val="22"/>
        </w:rPr>
        <w:t xml:space="preserve">-го участника по </w:t>
      </w:r>
      <w:proofErr w:type="spellStart"/>
      <w:r w:rsidRPr="00D6757C">
        <w:rPr>
          <w:sz w:val="22"/>
          <w:szCs w:val="22"/>
        </w:rPr>
        <w:t>нестоимостному</w:t>
      </w:r>
      <w:proofErr w:type="spellEnd"/>
      <w:r w:rsidRPr="00D6757C">
        <w:rPr>
          <w:sz w:val="22"/>
          <w:szCs w:val="22"/>
        </w:rPr>
        <w:t xml:space="preserve"> критерию.</w:t>
      </w:r>
    </w:p>
    <w:p w14:paraId="2B57B0BC" w14:textId="77777777" w:rsidR="00EE239F" w:rsidRPr="00D6757C" w:rsidRDefault="00EE239F" w:rsidP="00EE239F">
      <w:pPr>
        <w:spacing w:after="0"/>
        <w:ind w:firstLine="567"/>
        <w:rPr>
          <w:bCs/>
          <w:sz w:val="22"/>
          <w:szCs w:val="22"/>
        </w:rPr>
      </w:pPr>
    </w:p>
    <w:p w14:paraId="5E23E414" w14:textId="77777777" w:rsidR="00EE239F" w:rsidRPr="00D6757C" w:rsidRDefault="00EE239F" w:rsidP="00EE239F">
      <w:pPr>
        <w:spacing w:after="0"/>
        <w:ind w:firstLine="567"/>
        <w:rPr>
          <w:b/>
          <w:sz w:val="22"/>
          <w:szCs w:val="22"/>
        </w:rPr>
      </w:pPr>
      <w:r w:rsidRPr="00D6757C">
        <w:rPr>
          <w:sz w:val="22"/>
          <w:szCs w:val="22"/>
        </w:rPr>
        <w:t>Общий итоговый балл по предложению (заявке) участника закупки указывается в приложении к протоколу «Конкурентный лист».</w:t>
      </w:r>
    </w:p>
    <w:p w14:paraId="21F1AD8E" w14:textId="77777777" w:rsidR="00EE239F" w:rsidRPr="00D6757C" w:rsidRDefault="00EE239F" w:rsidP="00EE239F">
      <w:pPr>
        <w:autoSpaceDE w:val="0"/>
        <w:autoSpaceDN w:val="0"/>
        <w:adjustRightInd w:val="0"/>
        <w:spacing w:after="0"/>
        <w:ind w:firstLine="567"/>
        <w:rPr>
          <w:sz w:val="22"/>
          <w:szCs w:val="22"/>
        </w:rPr>
      </w:pPr>
      <w:r w:rsidRPr="00D6757C">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7F0C2742" w14:textId="77777777" w:rsidR="00C7706F" w:rsidRPr="00D6757C" w:rsidRDefault="00C7706F" w:rsidP="00EE239F">
      <w:pPr>
        <w:autoSpaceDE w:val="0"/>
        <w:autoSpaceDN w:val="0"/>
        <w:adjustRightInd w:val="0"/>
        <w:spacing w:after="0"/>
        <w:ind w:firstLine="567"/>
        <w:rPr>
          <w:sz w:val="22"/>
          <w:szCs w:val="22"/>
        </w:rPr>
      </w:pPr>
    </w:p>
    <w:p w14:paraId="4F9BF5B4" w14:textId="77777777" w:rsidR="00EE239F" w:rsidRPr="00D6757C" w:rsidRDefault="00EE239F" w:rsidP="00EE239F">
      <w:pPr>
        <w:autoSpaceDE w:val="0"/>
        <w:autoSpaceDN w:val="0"/>
        <w:adjustRightInd w:val="0"/>
        <w:spacing w:after="0"/>
        <w:ind w:firstLine="567"/>
        <w:rPr>
          <w:sz w:val="22"/>
          <w:szCs w:val="22"/>
        </w:rPr>
      </w:pPr>
      <w:r w:rsidRPr="00D6757C">
        <w:rPr>
          <w:sz w:val="22"/>
          <w:szCs w:val="22"/>
        </w:rPr>
        <w:lastRenderedPageBreak/>
        <w:t>Результаты рассмотрения заявок и выбор победителя конкурентной закупки фиксируются в итоговом протоколе комиссии по закупкам.</w:t>
      </w:r>
    </w:p>
    <w:p w14:paraId="2D2DE16B" w14:textId="77777777" w:rsidR="00EE239F" w:rsidRPr="00D6757C" w:rsidRDefault="00EE239F" w:rsidP="00EE239F">
      <w:pPr>
        <w:autoSpaceDE w:val="0"/>
        <w:autoSpaceDN w:val="0"/>
        <w:adjustRightInd w:val="0"/>
        <w:spacing w:after="0"/>
        <w:ind w:firstLine="567"/>
        <w:rPr>
          <w:sz w:val="22"/>
          <w:szCs w:val="22"/>
        </w:rPr>
      </w:pPr>
      <w:r w:rsidRPr="00D6757C">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542D9658" w14:textId="77777777" w:rsidR="00EE239F" w:rsidRPr="00D6757C" w:rsidRDefault="00EE239F" w:rsidP="00EE239F">
      <w:pPr>
        <w:tabs>
          <w:tab w:val="left" w:pos="0"/>
          <w:tab w:val="left" w:pos="984"/>
        </w:tabs>
        <w:spacing w:after="0"/>
        <w:ind w:firstLine="567"/>
        <w:rPr>
          <w:sz w:val="22"/>
          <w:szCs w:val="22"/>
        </w:rPr>
      </w:pPr>
      <w:r w:rsidRPr="00D6757C">
        <w:rPr>
          <w:sz w:val="22"/>
          <w:szCs w:val="22"/>
        </w:rPr>
        <w:t>Комиссия по закупкам также в Итоговом протоколе указывает участников, занявших второе и третье место в конкурсе.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73ED8AF4" w14:textId="77777777" w:rsidR="00EE239F" w:rsidRPr="00D6757C" w:rsidRDefault="00EE239F" w:rsidP="00EE239F">
      <w:pPr>
        <w:spacing w:after="0"/>
        <w:ind w:firstLine="567"/>
        <w:rPr>
          <w:b/>
          <w:bCs/>
          <w:iCs/>
          <w:caps/>
          <w:sz w:val="22"/>
          <w:szCs w:val="22"/>
        </w:rPr>
      </w:pPr>
      <w:r w:rsidRPr="00D6757C">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34" w:history="1">
        <w:r w:rsidRPr="00D6757C">
          <w:rPr>
            <w:sz w:val="22"/>
            <w:szCs w:val="22"/>
          </w:rPr>
          <w:t>www.airport-surgut.ru</w:t>
        </w:r>
      </w:hyperlink>
      <w:r w:rsidRPr="00D6757C">
        <w:rPr>
          <w:sz w:val="22"/>
          <w:szCs w:val="22"/>
        </w:rPr>
        <w:t xml:space="preserve"> (информационно) не позднее чем через 3 (три) календарных дня со дня их подписания Комиссией по закупкам. </w:t>
      </w:r>
    </w:p>
    <w:p w14:paraId="7AF89C70" w14:textId="77777777" w:rsidR="00EE239F" w:rsidRPr="00D6757C" w:rsidRDefault="00EE239F" w:rsidP="00EE239F">
      <w:pPr>
        <w:spacing w:after="0"/>
        <w:ind w:firstLine="567"/>
        <w:rPr>
          <w:rFonts w:eastAsia="Calibri"/>
          <w:b/>
          <w:sz w:val="22"/>
          <w:szCs w:val="22"/>
          <w:lang w:eastAsia="en-US"/>
        </w:rPr>
      </w:pPr>
    </w:p>
    <w:p w14:paraId="2E9660CF" w14:textId="77777777" w:rsidR="00EE239F" w:rsidRPr="00D6757C" w:rsidRDefault="00EE239F" w:rsidP="00EE239F">
      <w:pPr>
        <w:spacing w:after="0"/>
        <w:ind w:firstLine="567"/>
        <w:rPr>
          <w:rFonts w:eastAsia="Calibri"/>
          <w:b/>
          <w:sz w:val="22"/>
          <w:szCs w:val="22"/>
          <w:lang w:eastAsia="en-US"/>
        </w:rPr>
      </w:pPr>
    </w:p>
    <w:p w14:paraId="5A0CC33C" w14:textId="77777777" w:rsidR="00EE239F" w:rsidRPr="00D6757C" w:rsidRDefault="00EE239F" w:rsidP="00EE239F">
      <w:pPr>
        <w:spacing w:after="0"/>
        <w:ind w:firstLine="567"/>
        <w:rPr>
          <w:rFonts w:eastAsia="Calibri"/>
          <w:b/>
          <w:sz w:val="22"/>
          <w:szCs w:val="22"/>
          <w:lang w:eastAsia="en-US"/>
        </w:rPr>
      </w:pPr>
    </w:p>
    <w:p w14:paraId="36AAAD10" w14:textId="77777777" w:rsidR="00EE239F" w:rsidRPr="00D6757C" w:rsidRDefault="00EE239F" w:rsidP="00EE239F">
      <w:pPr>
        <w:spacing w:after="0"/>
        <w:ind w:firstLine="567"/>
        <w:rPr>
          <w:rFonts w:eastAsia="Calibri"/>
          <w:b/>
          <w:sz w:val="22"/>
          <w:szCs w:val="22"/>
          <w:lang w:eastAsia="en-US"/>
        </w:rPr>
      </w:pPr>
    </w:p>
    <w:p w14:paraId="4CBE179A" w14:textId="77777777" w:rsidR="00EE239F" w:rsidRPr="00D6757C" w:rsidRDefault="00EE239F" w:rsidP="00EE239F">
      <w:pPr>
        <w:spacing w:after="0"/>
        <w:ind w:firstLine="567"/>
        <w:rPr>
          <w:rFonts w:eastAsia="Calibri"/>
          <w:b/>
          <w:sz w:val="22"/>
          <w:szCs w:val="22"/>
          <w:lang w:eastAsia="en-US"/>
        </w:rPr>
      </w:pPr>
    </w:p>
    <w:p w14:paraId="339C5227" w14:textId="77777777" w:rsidR="00EE239F" w:rsidRPr="00D6757C" w:rsidRDefault="00EE239F" w:rsidP="00EE239F">
      <w:pPr>
        <w:spacing w:after="0"/>
        <w:ind w:firstLine="567"/>
        <w:rPr>
          <w:rFonts w:eastAsia="Calibri"/>
          <w:b/>
          <w:sz w:val="22"/>
          <w:szCs w:val="22"/>
          <w:lang w:eastAsia="en-US"/>
        </w:rPr>
      </w:pPr>
    </w:p>
    <w:p w14:paraId="0F086887" w14:textId="77777777" w:rsidR="00EE239F" w:rsidRPr="00D6757C" w:rsidRDefault="00EE239F" w:rsidP="00EE239F">
      <w:pPr>
        <w:spacing w:after="0"/>
        <w:ind w:firstLine="567"/>
        <w:rPr>
          <w:rFonts w:eastAsia="Calibri"/>
          <w:b/>
          <w:sz w:val="22"/>
          <w:szCs w:val="22"/>
          <w:lang w:eastAsia="en-US"/>
        </w:rPr>
      </w:pPr>
    </w:p>
    <w:p w14:paraId="509ECC06" w14:textId="77777777" w:rsidR="00EE239F" w:rsidRPr="00D6757C" w:rsidRDefault="00EE239F" w:rsidP="00EE239F">
      <w:pPr>
        <w:spacing w:after="0"/>
        <w:ind w:firstLine="567"/>
        <w:rPr>
          <w:rFonts w:eastAsia="Calibri"/>
          <w:b/>
          <w:sz w:val="22"/>
          <w:szCs w:val="22"/>
          <w:lang w:eastAsia="en-US"/>
        </w:rPr>
      </w:pPr>
    </w:p>
    <w:p w14:paraId="7705D8DE" w14:textId="77777777" w:rsidR="00EE239F" w:rsidRPr="00D6757C" w:rsidRDefault="00EE239F" w:rsidP="00EE239F">
      <w:pPr>
        <w:spacing w:after="0"/>
        <w:ind w:firstLine="567"/>
        <w:rPr>
          <w:rFonts w:eastAsia="Calibri"/>
          <w:b/>
          <w:sz w:val="22"/>
          <w:szCs w:val="22"/>
          <w:lang w:eastAsia="en-US"/>
        </w:rPr>
      </w:pPr>
    </w:p>
    <w:p w14:paraId="365DC2EC" w14:textId="77777777" w:rsidR="00EE239F" w:rsidRPr="00D6757C" w:rsidRDefault="00EE239F" w:rsidP="00EE239F">
      <w:pPr>
        <w:spacing w:after="0"/>
        <w:ind w:firstLine="567"/>
        <w:rPr>
          <w:rFonts w:eastAsia="Calibri"/>
          <w:b/>
          <w:sz w:val="22"/>
          <w:szCs w:val="22"/>
          <w:lang w:eastAsia="en-US"/>
        </w:rPr>
      </w:pPr>
    </w:p>
    <w:p w14:paraId="460B9E64" w14:textId="77777777" w:rsidR="00EE239F" w:rsidRPr="00D6757C" w:rsidRDefault="00EE239F" w:rsidP="00EE239F">
      <w:pPr>
        <w:spacing w:after="0"/>
        <w:ind w:firstLine="567"/>
        <w:rPr>
          <w:rFonts w:eastAsia="Calibri"/>
          <w:b/>
          <w:sz w:val="22"/>
          <w:szCs w:val="22"/>
          <w:lang w:eastAsia="en-US"/>
        </w:rPr>
      </w:pPr>
    </w:p>
    <w:p w14:paraId="46C8472E" w14:textId="77777777" w:rsidR="00EE239F" w:rsidRPr="00D6757C" w:rsidRDefault="00EE239F" w:rsidP="00EE239F">
      <w:pPr>
        <w:spacing w:after="0"/>
        <w:ind w:firstLine="567"/>
        <w:rPr>
          <w:rFonts w:eastAsia="Calibri"/>
          <w:b/>
          <w:sz w:val="22"/>
          <w:szCs w:val="22"/>
          <w:lang w:eastAsia="en-US"/>
        </w:rPr>
      </w:pPr>
    </w:p>
    <w:p w14:paraId="0C5F9C49" w14:textId="77777777" w:rsidR="00EE239F" w:rsidRPr="00D6757C" w:rsidRDefault="00EE239F" w:rsidP="00EE239F">
      <w:pPr>
        <w:spacing w:after="0"/>
        <w:ind w:firstLine="567"/>
        <w:rPr>
          <w:rFonts w:eastAsia="Calibri"/>
          <w:b/>
          <w:sz w:val="22"/>
          <w:szCs w:val="22"/>
          <w:lang w:eastAsia="en-US"/>
        </w:rPr>
      </w:pPr>
    </w:p>
    <w:p w14:paraId="4AFB5790" w14:textId="77777777" w:rsidR="00EE239F" w:rsidRPr="00D6757C" w:rsidRDefault="00EE239F" w:rsidP="00EE239F">
      <w:pPr>
        <w:spacing w:after="0"/>
        <w:ind w:firstLine="567"/>
        <w:rPr>
          <w:rFonts w:eastAsia="Calibri"/>
          <w:b/>
          <w:sz w:val="22"/>
          <w:szCs w:val="22"/>
          <w:lang w:eastAsia="en-US"/>
        </w:rPr>
      </w:pPr>
    </w:p>
    <w:p w14:paraId="275B0E40" w14:textId="77777777" w:rsidR="00EE239F" w:rsidRPr="00D6757C" w:rsidRDefault="00EE239F" w:rsidP="00EE239F">
      <w:pPr>
        <w:spacing w:after="0"/>
        <w:ind w:firstLine="567"/>
        <w:rPr>
          <w:rFonts w:eastAsia="Calibri"/>
          <w:b/>
          <w:sz w:val="22"/>
          <w:szCs w:val="22"/>
          <w:lang w:eastAsia="en-US"/>
        </w:rPr>
      </w:pPr>
    </w:p>
    <w:p w14:paraId="6B3E660B" w14:textId="77777777" w:rsidR="00EE239F" w:rsidRPr="00D6757C" w:rsidRDefault="00EE239F" w:rsidP="00EE239F">
      <w:pPr>
        <w:spacing w:after="0"/>
        <w:ind w:firstLine="567"/>
        <w:rPr>
          <w:rFonts w:eastAsia="Calibri"/>
          <w:b/>
          <w:sz w:val="22"/>
          <w:szCs w:val="22"/>
          <w:lang w:eastAsia="en-US"/>
        </w:rPr>
      </w:pPr>
    </w:p>
    <w:p w14:paraId="53DDA80F" w14:textId="77777777" w:rsidR="00EE239F" w:rsidRPr="00D6757C" w:rsidRDefault="00EE239F" w:rsidP="00EE239F">
      <w:pPr>
        <w:spacing w:after="0"/>
        <w:ind w:firstLine="567"/>
        <w:rPr>
          <w:rFonts w:eastAsia="Calibri"/>
          <w:b/>
          <w:sz w:val="22"/>
          <w:szCs w:val="22"/>
          <w:lang w:eastAsia="en-US"/>
        </w:rPr>
      </w:pPr>
    </w:p>
    <w:p w14:paraId="79852F39" w14:textId="77777777" w:rsidR="00EE239F" w:rsidRPr="00D6757C" w:rsidRDefault="00EE239F" w:rsidP="00EE239F">
      <w:pPr>
        <w:spacing w:after="0"/>
        <w:ind w:firstLine="567"/>
        <w:rPr>
          <w:rFonts w:eastAsia="Calibri"/>
          <w:b/>
          <w:sz w:val="22"/>
          <w:szCs w:val="22"/>
          <w:lang w:eastAsia="en-US"/>
        </w:rPr>
      </w:pPr>
    </w:p>
    <w:p w14:paraId="05718D81" w14:textId="77777777" w:rsidR="00EE239F" w:rsidRPr="00D6757C" w:rsidRDefault="00EE239F" w:rsidP="00EE239F">
      <w:pPr>
        <w:spacing w:after="0"/>
        <w:ind w:firstLine="567"/>
        <w:rPr>
          <w:rFonts w:eastAsia="Calibri"/>
          <w:b/>
          <w:sz w:val="22"/>
          <w:szCs w:val="22"/>
          <w:lang w:eastAsia="en-US"/>
        </w:rPr>
      </w:pPr>
    </w:p>
    <w:p w14:paraId="704E41A3" w14:textId="77777777" w:rsidR="00EE239F" w:rsidRPr="00D6757C" w:rsidRDefault="00EE239F" w:rsidP="00EE239F">
      <w:pPr>
        <w:spacing w:after="0"/>
        <w:ind w:firstLine="567"/>
        <w:rPr>
          <w:rFonts w:eastAsia="Calibri"/>
          <w:b/>
          <w:sz w:val="22"/>
          <w:szCs w:val="22"/>
          <w:lang w:eastAsia="en-US"/>
        </w:rPr>
      </w:pPr>
    </w:p>
    <w:p w14:paraId="0538F7C4" w14:textId="77777777" w:rsidR="00EE239F" w:rsidRPr="00D6757C" w:rsidRDefault="00EE239F" w:rsidP="00EE239F">
      <w:pPr>
        <w:spacing w:after="0"/>
        <w:ind w:firstLine="567"/>
        <w:rPr>
          <w:rFonts w:eastAsia="Calibri"/>
          <w:b/>
          <w:sz w:val="22"/>
          <w:szCs w:val="22"/>
          <w:lang w:eastAsia="en-US"/>
        </w:rPr>
      </w:pPr>
    </w:p>
    <w:p w14:paraId="7585BCE4" w14:textId="77777777" w:rsidR="00EE239F" w:rsidRPr="00D6757C" w:rsidRDefault="00EE239F" w:rsidP="00EE239F">
      <w:pPr>
        <w:spacing w:after="0"/>
        <w:ind w:firstLine="567"/>
        <w:rPr>
          <w:rFonts w:eastAsia="Calibri"/>
          <w:b/>
          <w:sz w:val="22"/>
          <w:szCs w:val="22"/>
          <w:lang w:eastAsia="en-US"/>
        </w:rPr>
      </w:pPr>
    </w:p>
    <w:p w14:paraId="26AC7ADB" w14:textId="77777777" w:rsidR="00EE239F" w:rsidRPr="00D6757C" w:rsidRDefault="00EE239F" w:rsidP="00EE239F">
      <w:pPr>
        <w:spacing w:after="0"/>
        <w:ind w:firstLine="567"/>
        <w:rPr>
          <w:rFonts w:eastAsia="Calibri"/>
          <w:b/>
          <w:sz w:val="22"/>
          <w:szCs w:val="22"/>
          <w:lang w:eastAsia="en-US"/>
        </w:rPr>
      </w:pPr>
    </w:p>
    <w:p w14:paraId="41F1D922" w14:textId="77777777" w:rsidR="00EE239F" w:rsidRPr="00D6757C" w:rsidRDefault="00EE239F" w:rsidP="00EE239F">
      <w:pPr>
        <w:spacing w:after="0"/>
        <w:ind w:firstLine="567"/>
        <w:rPr>
          <w:rFonts w:eastAsia="Calibri"/>
          <w:b/>
          <w:sz w:val="22"/>
          <w:szCs w:val="22"/>
          <w:lang w:eastAsia="en-US"/>
        </w:rPr>
      </w:pPr>
    </w:p>
    <w:p w14:paraId="7623C251" w14:textId="77777777" w:rsidR="00EE239F" w:rsidRPr="00D6757C" w:rsidRDefault="00EE239F" w:rsidP="00EE239F">
      <w:pPr>
        <w:spacing w:after="0"/>
        <w:ind w:firstLine="567"/>
        <w:rPr>
          <w:rFonts w:eastAsia="Calibri"/>
          <w:b/>
          <w:sz w:val="22"/>
          <w:szCs w:val="22"/>
          <w:lang w:eastAsia="en-US"/>
        </w:rPr>
      </w:pPr>
    </w:p>
    <w:p w14:paraId="3078E7E1" w14:textId="77777777" w:rsidR="00D6756F" w:rsidRPr="00D6757C" w:rsidRDefault="00D6756F" w:rsidP="00EE239F">
      <w:pPr>
        <w:spacing w:after="0"/>
        <w:ind w:firstLine="567"/>
        <w:rPr>
          <w:rFonts w:eastAsia="Calibri"/>
          <w:b/>
          <w:sz w:val="22"/>
          <w:szCs w:val="22"/>
          <w:lang w:eastAsia="en-US"/>
        </w:rPr>
      </w:pPr>
    </w:p>
    <w:p w14:paraId="0E8211A6" w14:textId="77777777" w:rsidR="00D6756F" w:rsidRPr="00D6757C" w:rsidRDefault="00D6756F" w:rsidP="00EE239F">
      <w:pPr>
        <w:spacing w:after="0"/>
        <w:ind w:firstLine="567"/>
        <w:rPr>
          <w:rFonts w:eastAsia="Calibri"/>
          <w:b/>
          <w:sz w:val="22"/>
          <w:szCs w:val="22"/>
          <w:lang w:eastAsia="en-US"/>
        </w:rPr>
      </w:pPr>
    </w:p>
    <w:p w14:paraId="262440C3" w14:textId="77777777" w:rsidR="00D6756F" w:rsidRPr="00D6757C" w:rsidRDefault="00D6756F" w:rsidP="00EE239F">
      <w:pPr>
        <w:spacing w:after="0"/>
        <w:ind w:firstLine="567"/>
        <w:rPr>
          <w:rFonts w:eastAsia="Calibri"/>
          <w:b/>
          <w:sz w:val="22"/>
          <w:szCs w:val="22"/>
          <w:lang w:eastAsia="en-US"/>
        </w:rPr>
      </w:pPr>
    </w:p>
    <w:p w14:paraId="284B6E83" w14:textId="77777777" w:rsidR="00D6756F" w:rsidRPr="00D6757C" w:rsidRDefault="00D6756F" w:rsidP="00EE239F">
      <w:pPr>
        <w:spacing w:after="0"/>
        <w:ind w:firstLine="567"/>
        <w:rPr>
          <w:rFonts w:eastAsia="Calibri"/>
          <w:b/>
          <w:sz w:val="22"/>
          <w:szCs w:val="22"/>
          <w:lang w:eastAsia="en-US"/>
        </w:rPr>
      </w:pPr>
    </w:p>
    <w:p w14:paraId="2CAFA53D" w14:textId="77777777" w:rsidR="00D6756F" w:rsidRPr="00D6757C" w:rsidRDefault="00D6756F" w:rsidP="00EE239F">
      <w:pPr>
        <w:spacing w:after="0"/>
        <w:ind w:firstLine="567"/>
        <w:rPr>
          <w:rFonts w:eastAsia="Calibri"/>
          <w:b/>
          <w:sz w:val="22"/>
          <w:szCs w:val="22"/>
          <w:lang w:eastAsia="en-US"/>
        </w:rPr>
      </w:pPr>
    </w:p>
    <w:p w14:paraId="124CB220" w14:textId="77777777" w:rsidR="00D6756F" w:rsidRPr="00D6757C" w:rsidRDefault="00D6756F" w:rsidP="00EE239F">
      <w:pPr>
        <w:spacing w:after="0"/>
        <w:ind w:firstLine="567"/>
        <w:rPr>
          <w:rFonts w:eastAsia="Calibri"/>
          <w:b/>
          <w:sz w:val="22"/>
          <w:szCs w:val="22"/>
          <w:lang w:eastAsia="en-US"/>
        </w:rPr>
      </w:pPr>
    </w:p>
    <w:p w14:paraId="55D35183" w14:textId="77777777" w:rsidR="00D6756F" w:rsidRPr="00D6757C" w:rsidRDefault="00D6756F" w:rsidP="00EE239F">
      <w:pPr>
        <w:spacing w:after="0"/>
        <w:ind w:firstLine="567"/>
        <w:rPr>
          <w:rFonts w:eastAsia="Calibri"/>
          <w:b/>
          <w:sz w:val="22"/>
          <w:szCs w:val="22"/>
          <w:lang w:eastAsia="en-US"/>
        </w:rPr>
      </w:pPr>
    </w:p>
    <w:p w14:paraId="1DEC09BD" w14:textId="77777777" w:rsidR="00D6756F" w:rsidRPr="00D6757C" w:rsidRDefault="00D6756F" w:rsidP="00EE239F">
      <w:pPr>
        <w:spacing w:after="0"/>
        <w:ind w:firstLine="567"/>
        <w:rPr>
          <w:rFonts w:eastAsia="Calibri"/>
          <w:b/>
          <w:sz w:val="22"/>
          <w:szCs w:val="22"/>
          <w:lang w:eastAsia="en-US"/>
        </w:rPr>
      </w:pPr>
    </w:p>
    <w:p w14:paraId="08708868" w14:textId="77777777" w:rsidR="00D6756F" w:rsidRPr="00D6757C" w:rsidRDefault="00D6756F" w:rsidP="00EE239F">
      <w:pPr>
        <w:spacing w:after="0"/>
        <w:ind w:firstLine="567"/>
        <w:rPr>
          <w:rFonts w:eastAsia="Calibri"/>
          <w:b/>
          <w:sz w:val="22"/>
          <w:szCs w:val="22"/>
          <w:lang w:eastAsia="en-US"/>
        </w:rPr>
      </w:pPr>
    </w:p>
    <w:p w14:paraId="550A0D3A" w14:textId="77777777" w:rsidR="00D6756F" w:rsidRPr="00D6757C" w:rsidRDefault="00D6756F" w:rsidP="00EE239F">
      <w:pPr>
        <w:spacing w:after="0"/>
        <w:ind w:firstLine="567"/>
        <w:rPr>
          <w:rFonts w:eastAsia="Calibri"/>
          <w:b/>
          <w:sz w:val="22"/>
          <w:szCs w:val="22"/>
          <w:lang w:eastAsia="en-US"/>
        </w:rPr>
      </w:pPr>
    </w:p>
    <w:p w14:paraId="0838709B" w14:textId="77777777" w:rsidR="00D6756F" w:rsidRPr="00D6757C" w:rsidRDefault="00D6756F" w:rsidP="00EE239F">
      <w:pPr>
        <w:spacing w:after="0"/>
        <w:ind w:firstLine="567"/>
        <w:rPr>
          <w:rFonts w:eastAsia="Calibri"/>
          <w:b/>
          <w:sz w:val="22"/>
          <w:szCs w:val="22"/>
          <w:lang w:eastAsia="en-US"/>
        </w:rPr>
      </w:pPr>
    </w:p>
    <w:p w14:paraId="3BD74BDD" w14:textId="77777777" w:rsidR="00C1064C" w:rsidRPr="00D6757C" w:rsidRDefault="00C1064C" w:rsidP="00EE239F">
      <w:pPr>
        <w:spacing w:after="0"/>
        <w:ind w:firstLine="567"/>
        <w:rPr>
          <w:rFonts w:eastAsia="Calibri"/>
          <w:b/>
          <w:sz w:val="22"/>
          <w:szCs w:val="22"/>
          <w:lang w:eastAsia="en-US"/>
        </w:rPr>
      </w:pPr>
    </w:p>
    <w:p w14:paraId="314E14AD" w14:textId="77777777" w:rsidR="00C1064C" w:rsidRPr="00D6757C" w:rsidRDefault="00C1064C" w:rsidP="00EE239F">
      <w:pPr>
        <w:spacing w:after="0"/>
        <w:ind w:firstLine="567"/>
        <w:rPr>
          <w:rFonts w:eastAsia="Calibri"/>
          <w:b/>
          <w:sz w:val="22"/>
          <w:szCs w:val="22"/>
          <w:lang w:eastAsia="en-US"/>
        </w:rPr>
      </w:pPr>
    </w:p>
    <w:p w14:paraId="009614E8" w14:textId="77777777" w:rsidR="00C1064C" w:rsidRPr="00D6757C" w:rsidRDefault="00C1064C" w:rsidP="00EE239F">
      <w:pPr>
        <w:spacing w:after="0"/>
        <w:ind w:firstLine="567"/>
        <w:rPr>
          <w:rFonts w:eastAsia="Calibri"/>
          <w:b/>
          <w:sz w:val="22"/>
          <w:szCs w:val="22"/>
          <w:lang w:eastAsia="en-US"/>
        </w:rPr>
      </w:pPr>
    </w:p>
    <w:p w14:paraId="3607CF03" w14:textId="77777777" w:rsidR="00C1064C" w:rsidRPr="00D6757C" w:rsidRDefault="00C1064C" w:rsidP="00EE239F">
      <w:pPr>
        <w:spacing w:after="0"/>
        <w:ind w:firstLine="567"/>
        <w:rPr>
          <w:rFonts w:eastAsia="Calibri"/>
          <w:b/>
          <w:sz w:val="22"/>
          <w:szCs w:val="22"/>
          <w:lang w:eastAsia="en-US"/>
        </w:rPr>
      </w:pPr>
    </w:p>
    <w:p w14:paraId="54E29CE1" w14:textId="77777777" w:rsidR="00EE239F" w:rsidRPr="00D6757C" w:rsidRDefault="00EE239F" w:rsidP="00EE239F">
      <w:pPr>
        <w:spacing w:after="0"/>
        <w:ind w:firstLine="567"/>
        <w:rPr>
          <w:rFonts w:eastAsia="Calibri"/>
          <w:b/>
          <w:sz w:val="22"/>
          <w:szCs w:val="22"/>
          <w:lang w:eastAsia="en-US"/>
        </w:rPr>
      </w:pPr>
    </w:p>
    <w:p w14:paraId="202B64AD" w14:textId="77777777" w:rsidR="00EE239F" w:rsidRPr="00D6757C" w:rsidRDefault="00EE239F" w:rsidP="00D213F4">
      <w:pPr>
        <w:spacing w:after="0"/>
        <w:rPr>
          <w:rFonts w:eastAsia="Calibri"/>
          <w:b/>
          <w:sz w:val="22"/>
          <w:szCs w:val="22"/>
          <w:lang w:eastAsia="en-US"/>
        </w:rPr>
      </w:pPr>
    </w:p>
    <w:p w14:paraId="3BC20C14" w14:textId="77777777" w:rsidR="00EE239F" w:rsidRPr="00D6757C" w:rsidRDefault="00EE239F" w:rsidP="00EE239F">
      <w:pPr>
        <w:spacing w:after="0"/>
        <w:jc w:val="center"/>
        <w:rPr>
          <w:rFonts w:eastAsia="Calibri"/>
          <w:b/>
          <w:sz w:val="22"/>
          <w:szCs w:val="22"/>
          <w:lang w:eastAsia="en-US"/>
        </w:rPr>
      </w:pPr>
      <w:r w:rsidRPr="00D6757C">
        <w:rPr>
          <w:b/>
          <w:sz w:val="22"/>
          <w:szCs w:val="22"/>
        </w:rPr>
        <w:lastRenderedPageBreak/>
        <w:t>РАЗДЕЛ 5. ФОРМА ЗАЯВКИ НА УЧАСТИЕ В ЗАКУПКЕ В ФОРМЕ КОНКУРСА</w:t>
      </w:r>
    </w:p>
    <w:p w14:paraId="1E561CD5" w14:textId="77777777" w:rsidR="00EE239F" w:rsidRPr="00D6757C" w:rsidRDefault="00EE239F" w:rsidP="00EE239F">
      <w:pPr>
        <w:spacing w:after="0"/>
        <w:ind w:firstLine="567"/>
        <w:jc w:val="center"/>
        <w:rPr>
          <w:b/>
          <w:sz w:val="22"/>
          <w:szCs w:val="22"/>
        </w:rPr>
      </w:pPr>
    </w:p>
    <w:p w14:paraId="689CC861" w14:textId="77777777" w:rsidR="00EE239F" w:rsidRPr="00D6757C" w:rsidRDefault="00EE239F" w:rsidP="00EE239F">
      <w:pPr>
        <w:spacing w:after="0"/>
        <w:ind w:firstLine="567"/>
        <w:jc w:val="center"/>
        <w:rPr>
          <w:b/>
          <w:sz w:val="22"/>
          <w:szCs w:val="22"/>
        </w:rPr>
      </w:pPr>
      <w:r w:rsidRPr="00D6757C">
        <w:rPr>
          <w:b/>
          <w:sz w:val="22"/>
          <w:szCs w:val="22"/>
        </w:rPr>
        <w:t>ПЕРВАЯ ЧАСТЬ ЗАЯВКИ*</w:t>
      </w:r>
    </w:p>
    <w:p w14:paraId="61C0297F" w14:textId="77777777" w:rsidR="00EE239F" w:rsidRPr="00D6757C" w:rsidRDefault="00EE239F" w:rsidP="00EE239F">
      <w:pPr>
        <w:spacing w:after="0"/>
        <w:ind w:firstLine="567"/>
        <w:jc w:val="right"/>
        <w:rPr>
          <w:sz w:val="22"/>
          <w:szCs w:val="22"/>
        </w:rPr>
      </w:pPr>
      <w:r w:rsidRPr="00D6757C">
        <w:rPr>
          <w:sz w:val="22"/>
          <w:szCs w:val="22"/>
        </w:rPr>
        <w:t>в Комиссию по закупкам</w:t>
      </w:r>
    </w:p>
    <w:p w14:paraId="2404DB6F" w14:textId="77777777" w:rsidR="00EE239F" w:rsidRPr="00D6757C" w:rsidRDefault="00EE239F" w:rsidP="00EE239F">
      <w:pPr>
        <w:spacing w:after="0"/>
        <w:ind w:firstLine="567"/>
        <w:jc w:val="right"/>
        <w:rPr>
          <w:sz w:val="22"/>
          <w:szCs w:val="22"/>
        </w:rPr>
      </w:pPr>
      <w:r w:rsidRPr="00D6757C">
        <w:rPr>
          <w:sz w:val="22"/>
          <w:szCs w:val="22"/>
        </w:rPr>
        <w:t>АО «Аэропорт Сургут»</w:t>
      </w:r>
    </w:p>
    <w:p w14:paraId="14184551" w14:textId="7DAD92B0" w:rsidR="00EE239F" w:rsidRPr="00D6757C" w:rsidRDefault="00EE239F" w:rsidP="00EE239F">
      <w:pPr>
        <w:tabs>
          <w:tab w:val="num" w:pos="0"/>
        </w:tabs>
        <w:spacing w:after="0"/>
        <w:ind w:firstLine="567"/>
        <w:jc w:val="right"/>
        <w:rPr>
          <w:sz w:val="22"/>
          <w:szCs w:val="22"/>
        </w:rPr>
      </w:pPr>
      <w:r w:rsidRPr="00D6757C">
        <w:rPr>
          <w:sz w:val="22"/>
          <w:szCs w:val="22"/>
        </w:rPr>
        <w:tab/>
      </w:r>
      <w:r w:rsidRPr="00D6757C">
        <w:rPr>
          <w:sz w:val="22"/>
          <w:szCs w:val="22"/>
        </w:rPr>
        <w:tab/>
      </w:r>
      <w:r w:rsidRPr="00D6757C">
        <w:rPr>
          <w:sz w:val="22"/>
          <w:szCs w:val="22"/>
        </w:rPr>
        <w:tab/>
      </w:r>
      <w:r w:rsidRPr="00D6757C">
        <w:rPr>
          <w:sz w:val="22"/>
          <w:szCs w:val="22"/>
        </w:rPr>
        <w:tab/>
      </w:r>
      <w:r w:rsidRPr="00D6757C">
        <w:rPr>
          <w:sz w:val="22"/>
          <w:szCs w:val="22"/>
        </w:rPr>
        <w:tab/>
        <w:t>№ закупки: _____/ 2024К</w:t>
      </w:r>
    </w:p>
    <w:p w14:paraId="0227F5D8" w14:textId="77777777" w:rsidR="00EE239F" w:rsidRPr="00D6757C" w:rsidRDefault="00EE239F" w:rsidP="00EE239F">
      <w:pPr>
        <w:spacing w:after="0"/>
        <w:rPr>
          <w:sz w:val="22"/>
          <w:szCs w:val="22"/>
        </w:rPr>
      </w:pPr>
      <w:r w:rsidRPr="00D6757C">
        <w:rPr>
          <w:b/>
          <w:sz w:val="22"/>
          <w:szCs w:val="22"/>
        </w:rPr>
        <w:t>Предмет закупки:</w:t>
      </w:r>
      <w:r w:rsidRPr="00D6757C">
        <w:rPr>
          <w:sz w:val="22"/>
          <w:szCs w:val="22"/>
        </w:rPr>
        <w:t xml:space="preserve"> ____________________________________________________________________</w:t>
      </w:r>
    </w:p>
    <w:p w14:paraId="520F0289" w14:textId="77777777" w:rsidR="00EE239F" w:rsidRPr="00D6757C" w:rsidRDefault="00EE239F" w:rsidP="00EE239F">
      <w:pPr>
        <w:spacing w:after="0"/>
        <w:rPr>
          <w:b/>
          <w:sz w:val="22"/>
          <w:szCs w:val="22"/>
        </w:rPr>
      </w:pPr>
    </w:p>
    <w:p w14:paraId="24E11BEA" w14:textId="77777777" w:rsidR="00EE239F" w:rsidRPr="00D6757C" w:rsidRDefault="00EE239F" w:rsidP="00EE239F">
      <w:pPr>
        <w:spacing w:after="0"/>
        <w:ind w:firstLine="567"/>
        <w:jc w:val="center"/>
        <w:rPr>
          <w:b/>
          <w:sz w:val="22"/>
          <w:szCs w:val="22"/>
        </w:rPr>
      </w:pPr>
      <w:r w:rsidRPr="00D6757C">
        <w:rPr>
          <w:b/>
          <w:sz w:val="22"/>
          <w:szCs w:val="22"/>
        </w:rPr>
        <w:t>Согласие на поставку товаров, выполнение работ, оказание услуг</w:t>
      </w:r>
    </w:p>
    <w:p w14:paraId="6AF897D4" w14:textId="77777777" w:rsidR="00EE239F" w:rsidRPr="00D6757C" w:rsidRDefault="00EE239F" w:rsidP="00EE239F">
      <w:pPr>
        <w:spacing w:after="0"/>
        <w:ind w:firstLine="567"/>
        <w:rPr>
          <w:rFonts w:eastAsia="Calibri"/>
          <w:sz w:val="22"/>
          <w:szCs w:val="22"/>
          <w:lang w:eastAsia="en-US"/>
        </w:rPr>
      </w:pPr>
      <w:r w:rsidRPr="00D6757C">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D6757C">
        <w:rPr>
          <w:rFonts w:eastAsia="Calibri"/>
          <w:sz w:val="22"/>
          <w:szCs w:val="22"/>
          <w:lang w:eastAsia="en-US"/>
        </w:rPr>
        <w:t>ен</w:t>
      </w:r>
      <w:proofErr w:type="spellEnd"/>
      <w:r w:rsidRPr="00D6757C">
        <w:rPr>
          <w:rFonts w:eastAsia="Calibri"/>
          <w:sz w:val="22"/>
          <w:szCs w:val="22"/>
          <w:lang w:eastAsia="en-US"/>
        </w:rPr>
        <w:t>) поставить (выполнить, оказать, приобрести) указанный в документации предмет договора в соответствии с указанной документацией стоимостью (по цене) не выше начальной цены договора.</w:t>
      </w:r>
    </w:p>
    <w:p w14:paraId="5DE58637" w14:textId="77777777" w:rsidR="00EE239F" w:rsidRPr="00D6757C" w:rsidRDefault="00EE239F" w:rsidP="00EE239F">
      <w:pPr>
        <w:spacing w:after="0"/>
        <w:ind w:firstLine="567"/>
        <w:rPr>
          <w:rFonts w:eastAsia="Calibri"/>
          <w:sz w:val="22"/>
          <w:szCs w:val="22"/>
          <w:lang w:eastAsia="en-US"/>
        </w:rPr>
      </w:pPr>
      <w:r w:rsidRPr="00D6757C">
        <w:rPr>
          <w:rFonts w:eastAsia="Calibri"/>
          <w:sz w:val="22"/>
          <w:szCs w:val="22"/>
          <w:lang w:eastAsia="en-US"/>
        </w:rPr>
        <w:t>Настоящей заявкой подтверждаем(-ю), что внимательно ознакомились(-</w:t>
      </w:r>
      <w:proofErr w:type="spellStart"/>
      <w:r w:rsidRPr="00D6757C">
        <w:rPr>
          <w:rFonts w:eastAsia="Calibri"/>
          <w:sz w:val="22"/>
          <w:szCs w:val="22"/>
          <w:lang w:eastAsia="en-US"/>
        </w:rPr>
        <w:t>лся</w:t>
      </w:r>
      <w:proofErr w:type="spellEnd"/>
      <w:r w:rsidRPr="00D6757C">
        <w:rPr>
          <w:rFonts w:eastAsia="Calibri"/>
          <w:sz w:val="22"/>
          <w:szCs w:val="22"/>
          <w:lang w:eastAsia="en-US"/>
        </w:rPr>
        <w:t>):</w:t>
      </w:r>
    </w:p>
    <w:p w14:paraId="495AE2E4" w14:textId="77777777" w:rsidR="00EE239F" w:rsidRPr="00D6757C" w:rsidRDefault="00EE239F" w:rsidP="00EE239F">
      <w:pPr>
        <w:spacing w:after="0"/>
        <w:ind w:firstLine="567"/>
        <w:rPr>
          <w:rFonts w:eastAsia="Calibri"/>
          <w:sz w:val="22"/>
          <w:szCs w:val="22"/>
          <w:lang w:eastAsia="en-US"/>
        </w:rPr>
      </w:pPr>
      <w:r w:rsidRPr="00D6757C">
        <w:rPr>
          <w:rFonts w:eastAsia="Calibri"/>
          <w:sz w:val="22"/>
          <w:szCs w:val="22"/>
          <w:lang w:eastAsia="en-US"/>
        </w:rPr>
        <w:t>- с Техническим заданием (Раздел 3 Документации о закупке) и готов(ы) оказать услуги в полном его соответствии;</w:t>
      </w:r>
    </w:p>
    <w:p w14:paraId="3EBF28C8" w14:textId="77777777" w:rsidR="00EE239F" w:rsidRPr="00D6757C" w:rsidRDefault="00EE239F" w:rsidP="00EE239F">
      <w:pPr>
        <w:spacing w:after="0"/>
        <w:ind w:firstLine="567"/>
        <w:rPr>
          <w:rFonts w:eastAsia="Calibri"/>
          <w:sz w:val="22"/>
          <w:szCs w:val="22"/>
          <w:lang w:eastAsia="en-US"/>
        </w:rPr>
      </w:pPr>
      <w:r w:rsidRPr="00D6757C">
        <w:rPr>
          <w:rFonts w:eastAsia="Calibri"/>
          <w:sz w:val="22"/>
          <w:szCs w:val="22"/>
          <w:lang w:eastAsia="en-US"/>
        </w:rPr>
        <w:t xml:space="preserve">- с Проектом договора и согласны оказать услуги в соответствии с положениями данного проекта договора. </w:t>
      </w:r>
    </w:p>
    <w:p w14:paraId="468C6655" w14:textId="77777777" w:rsidR="00EE239F" w:rsidRPr="00D6757C" w:rsidRDefault="00EE239F" w:rsidP="00EE239F">
      <w:pPr>
        <w:spacing w:after="0"/>
        <w:jc w:val="center"/>
        <w:rPr>
          <w:b/>
          <w:sz w:val="22"/>
          <w:szCs w:val="22"/>
        </w:rPr>
      </w:pPr>
      <w:r w:rsidRPr="00D6757C">
        <w:rPr>
          <w:b/>
          <w:sz w:val="22"/>
          <w:szCs w:val="22"/>
        </w:rPr>
        <w:t>Описание выполняемых работ</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476"/>
        <w:gridCol w:w="4643"/>
      </w:tblGrid>
      <w:tr w:rsidR="00EE239F" w:rsidRPr="00D6757C" w14:paraId="30304BDF" w14:textId="77777777" w:rsidTr="00FC2D96">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3EB761" w14:textId="77777777" w:rsidR="00EE239F" w:rsidRPr="00D6757C" w:rsidRDefault="00EE239F" w:rsidP="00FC2D96">
            <w:pPr>
              <w:spacing w:after="0"/>
              <w:jc w:val="center"/>
              <w:rPr>
                <w:sz w:val="22"/>
                <w:szCs w:val="22"/>
              </w:rPr>
            </w:pPr>
            <w:r w:rsidRPr="00D6757C">
              <w:rPr>
                <w:sz w:val="22"/>
                <w:szCs w:val="22"/>
              </w:rPr>
              <w:t>№ п/п</w:t>
            </w:r>
          </w:p>
        </w:tc>
        <w:tc>
          <w:tcPr>
            <w:tcW w:w="5476" w:type="dxa"/>
            <w:tcBorders>
              <w:top w:val="single" w:sz="4" w:space="0" w:color="auto"/>
              <w:left w:val="single" w:sz="4" w:space="0" w:color="auto"/>
              <w:bottom w:val="single" w:sz="4" w:space="0" w:color="auto"/>
              <w:right w:val="single" w:sz="4" w:space="0" w:color="auto"/>
            </w:tcBorders>
            <w:shd w:val="clear" w:color="auto" w:fill="F2F2F2"/>
            <w:vAlign w:val="center"/>
          </w:tcPr>
          <w:p w14:paraId="680DB850" w14:textId="77777777" w:rsidR="00EE239F" w:rsidRPr="00D6757C" w:rsidRDefault="00EE239F" w:rsidP="00FC2D96">
            <w:pPr>
              <w:spacing w:after="0"/>
              <w:jc w:val="center"/>
              <w:rPr>
                <w:sz w:val="22"/>
                <w:szCs w:val="22"/>
              </w:rPr>
            </w:pPr>
            <w:r w:rsidRPr="00D6757C">
              <w:rPr>
                <w:sz w:val="22"/>
                <w:szCs w:val="22"/>
              </w:rPr>
              <w:t>Сведения</w:t>
            </w:r>
          </w:p>
        </w:tc>
        <w:tc>
          <w:tcPr>
            <w:tcW w:w="464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64B81D" w14:textId="77777777" w:rsidR="00EE239F" w:rsidRPr="00D6757C" w:rsidRDefault="00EE239F" w:rsidP="00FC2D96">
            <w:pPr>
              <w:spacing w:after="0"/>
              <w:jc w:val="center"/>
              <w:rPr>
                <w:sz w:val="22"/>
                <w:szCs w:val="22"/>
              </w:rPr>
            </w:pPr>
            <w:r w:rsidRPr="00D6757C">
              <w:rPr>
                <w:sz w:val="22"/>
                <w:szCs w:val="22"/>
              </w:rPr>
              <w:t>ПРЕДЛОЖЕНИЕ УЧАСТНИКА ЗАКУПКИ</w:t>
            </w:r>
          </w:p>
          <w:p w14:paraId="3FF835AF" w14:textId="77777777" w:rsidR="00EE239F" w:rsidRPr="00D6757C" w:rsidRDefault="00EE239F" w:rsidP="00FC2D96">
            <w:pPr>
              <w:spacing w:after="0"/>
              <w:jc w:val="center"/>
              <w:rPr>
                <w:i/>
                <w:sz w:val="22"/>
                <w:szCs w:val="22"/>
              </w:rPr>
            </w:pPr>
            <w:r w:rsidRPr="00D6757C">
              <w:rPr>
                <w:i/>
                <w:sz w:val="22"/>
                <w:szCs w:val="22"/>
              </w:rPr>
              <w:t>(Информация заполняется участником закупки, либо оформляется в виде приложения к настоящему Описанию)</w:t>
            </w:r>
          </w:p>
        </w:tc>
      </w:tr>
      <w:tr w:rsidR="00EE239F" w:rsidRPr="00D6757C" w14:paraId="285FF72C" w14:textId="77777777" w:rsidTr="00FC2D96">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47DB86EC" w14:textId="77777777" w:rsidR="00EE239F" w:rsidRPr="00D6757C" w:rsidRDefault="00EE239F" w:rsidP="00FC2D96">
            <w:pPr>
              <w:spacing w:after="0"/>
              <w:jc w:val="center"/>
              <w:rPr>
                <w:sz w:val="22"/>
                <w:szCs w:val="22"/>
              </w:rPr>
            </w:pPr>
            <w:r w:rsidRPr="00D6757C">
              <w:rPr>
                <w:sz w:val="22"/>
                <w:szCs w:val="22"/>
              </w:rPr>
              <w:t>1.</w:t>
            </w:r>
          </w:p>
        </w:tc>
        <w:tc>
          <w:tcPr>
            <w:tcW w:w="5476" w:type="dxa"/>
            <w:tcBorders>
              <w:top w:val="single" w:sz="4" w:space="0" w:color="auto"/>
              <w:left w:val="single" w:sz="4" w:space="0" w:color="auto"/>
              <w:bottom w:val="single" w:sz="4" w:space="0" w:color="auto"/>
              <w:right w:val="single" w:sz="4" w:space="0" w:color="auto"/>
            </w:tcBorders>
            <w:vAlign w:val="center"/>
            <w:hideMark/>
          </w:tcPr>
          <w:p w14:paraId="4BD3EE90" w14:textId="77777777" w:rsidR="00EE239F" w:rsidRPr="00D6757C" w:rsidRDefault="00EE239F" w:rsidP="00FC2D96">
            <w:pPr>
              <w:spacing w:after="0"/>
              <w:rPr>
                <w:sz w:val="22"/>
                <w:szCs w:val="22"/>
              </w:rPr>
            </w:pPr>
            <w:r w:rsidRPr="00D6757C">
              <w:rPr>
                <w:sz w:val="22"/>
                <w:szCs w:val="22"/>
              </w:rPr>
              <w:t>Перечень выполнения работ (оказания услуг)</w:t>
            </w:r>
          </w:p>
        </w:tc>
        <w:tc>
          <w:tcPr>
            <w:tcW w:w="4643" w:type="dxa"/>
            <w:tcBorders>
              <w:top w:val="single" w:sz="4" w:space="0" w:color="auto"/>
              <w:left w:val="single" w:sz="4" w:space="0" w:color="auto"/>
              <w:bottom w:val="single" w:sz="4" w:space="0" w:color="auto"/>
              <w:right w:val="single" w:sz="4" w:space="0" w:color="auto"/>
            </w:tcBorders>
            <w:vAlign w:val="center"/>
            <w:hideMark/>
          </w:tcPr>
          <w:p w14:paraId="1C73FA8F" w14:textId="77777777" w:rsidR="00EE239F" w:rsidRPr="00D6757C" w:rsidRDefault="00EE239F" w:rsidP="00FC2D96">
            <w:pPr>
              <w:spacing w:after="0"/>
              <w:jc w:val="center"/>
              <w:rPr>
                <w:sz w:val="22"/>
                <w:szCs w:val="22"/>
              </w:rPr>
            </w:pPr>
            <w:r w:rsidRPr="00D6757C">
              <w:rPr>
                <w:sz w:val="22"/>
                <w:szCs w:val="22"/>
              </w:rPr>
              <w:t xml:space="preserve"> </w:t>
            </w:r>
          </w:p>
        </w:tc>
      </w:tr>
      <w:tr w:rsidR="00EE239F" w:rsidRPr="00D6757C" w14:paraId="5924F622"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049A27CF" w14:textId="77777777" w:rsidR="00EE239F" w:rsidRPr="00D6757C" w:rsidRDefault="00EE239F" w:rsidP="00FC2D96">
            <w:pPr>
              <w:spacing w:after="0"/>
              <w:jc w:val="center"/>
              <w:rPr>
                <w:sz w:val="22"/>
                <w:szCs w:val="22"/>
              </w:rPr>
            </w:pPr>
            <w:r w:rsidRPr="00D6757C">
              <w:rPr>
                <w:sz w:val="22"/>
                <w:szCs w:val="22"/>
              </w:rPr>
              <w:t xml:space="preserve">2. </w:t>
            </w:r>
          </w:p>
        </w:tc>
        <w:tc>
          <w:tcPr>
            <w:tcW w:w="5476" w:type="dxa"/>
            <w:tcBorders>
              <w:top w:val="single" w:sz="4" w:space="0" w:color="auto"/>
              <w:left w:val="single" w:sz="4" w:space="0" w:color="auto"/>
              <w:bottom w:val="single" w:sz="4" w:space="0" w:color="auto"/>
              <w:right w:val="single" w:sz="4" w:space="0" w:color="auto"/>
            </w:tcBorders>
            <w:vAlign w:val="center"/>
            <w:hideMark/>
          </w:tcPr>
          <w:p w14:paraId="28F5D4FE" w14:textId="77777777" w:rsidR="00EE239F" w:rsidRPr="00D6757C" w:rsidRDefault="00EE239F" w:rsidP="00FC2D96">
            <w:pPr>
              <w:spacing w:after="0"/>
              <w:rPr>
                <w:sz w:val="22"/>
                <w:szCs w:val="22"/>
              </w:rPr>
            </w:pPr>
            <w:r w:rsidRPr="00D6757C">
              <w:rPr>
                <w:sz w:val="22"/>
                <w:szCs w:val="22"/>
              </w:rPr>
              <w:t>Объекты выполнения работ (оказания услуг)</w:t>
            </w:r>
          </w:p>
        </w:tc>
        <w:tc>
          <w:tcPr>
            <w:tcW w:w="4643" w:type="dxa"/>
            <w:tcBorders>
              <w:top w:val="single" w:sz="4" w:space="0" w:color="auto"/>
              <w:left w:val="single" w:sz="4" w:space="0" w:color="auto"/>
              <w:bottom w:val="single" w:sz="4" w:space="0" w:color="auto"/>
              <w:right w:val="single" w:sz="4" w:space="0" w:color="auto"/>
            </w:tcBorders>
            <w:vAlign w:val="center"/>
          </w:tcPr>
          <w:p w14:paraId="79F8CEDD" w14:textId="77777777" w:rsidR="00EE239F" w:rsidRPr="00D6757C" w:rsidRDefault="00EE239F" w:rsidP="00FC2D96">
            <w:pPr>
              <w:spacing w:after="0"/>
              <w:jc w:val="center"/>
              <w:rPr>
                <w:sz w:val="22"/>
                <w:szCs w:val="22"/>
              </w:rPr>
            </w:pPr>
          </w:p>
        </w:tc>
      </w:tr>
      <w:tr w:rsidR="00EE239F" w:rsidRPr="00D6757C" w14:paraId="611D0624"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7A036E4F" w14:textId="77777777" w:rsidR="00EE239F" w:rsidRPr="00D6757C" w:rsidRDefault="00EE239F" w:rsidP="00FC2D96">
            <w:pPr>
              <w:spacing w:after="0"/>
              <w:jc w:val="center"/>
              <w:rPr>
                <w:sz w:val="22"/>
                <w:szCs w:val="22"/>
              </w:rPr>
            </w:pPr>
            <w:r w:rsidRPr="00D6757C">
              <w:rPr>
                <w:sz w:val="22"/>
                <w:szCs w:val="22"/>
              </w:rPr>
              <w:t xml:space="preserve">3. </w:t>
            </w:r>
          </w:p>
        </w:tc>
        <w:tc>
          <w:tcPr>
            <w:tcW w:w="5476" w:type="dxa"/>
            <w:tcBorders>
              <w:top w:val="single" w:sz="4" w:space="0" w:color="auto"/>
              <w:left w:val="single" w:sz="4" w:space="0" w:color="auto"/>
              <w:bottom w:val="single" w:sz="4" w:space="0" w:color="auto"/>
              <w:right w:val="single" w:sz="4" w:space="0" w:color="auto"/>
            </w:tcBorders>
            <w:vAlign w:val="center"/>
            <w:hideMark/>
          </w:tcPr>
          <w:p w14:paraId="70ABC57B" w14:textId="77777777" w:rsidR="00EE239F" w:rsidRPr="00D6757C" w:rsidRDefault="00EE239F" w:rsidP="00FC2D96">
            <w:pPr>
              <w:spacing w:after="0"/>
              <w:rPr>
                <w:sz w:val="22"/>
                <w:szCs w:val="22"/>
              </w:rPr>
            </w:pPr>
            <w:r w:rsidRPr="00D6757C">
              <w:rPr>
                <w:sz w:val="22"/>
                <w:szCs w:val="22"/>
              </w:rPr>
              <w:t>Место выполнения работ (оказания услуг)</w:t>
            </w:r>
          </w:p>
        </w:tc>
        <w:tc>
          <w:tcPr>
            <w:tcW w:w="4643" w:type="dxa"/>
            <w:tcBorders>
              <w:top w:val="single" w:sz="4" w:space="0" w:color="auto"/>
              <w:left w:val="single" w:sz="4" w:space="0" w:color="auto"/>
              <w:bottom w:val="single" w:sz="4" w:space="0" w:color="auto"/>
              <w:right w:val="single" w:sz="4" w:space="0" w:color="auto"/>
            </w:tcBorders>
            <w:vAlign w:val="center"/>
          </w:tcPr>
          <w:p w14:paraId="08C3F866" w14:textId="77777777" w:rsidR="00EE239F" w:rsidRPr="00D6757C" w:rsidRDefault="00EE239F" w:rsidP="00FC2D96">
            <w:pPr>
              <w:spacing w:after="0"/>
              <w:jc w:val="center"/>
              <w:rPr>
                <w:sz w:val="22"/>
                <w:szCs w:val="22"/>
              </w:rPr>
            </w:pPr>
          </w:p>
        </w:tc>
      </w:tr>
      <w:tr w:rsidR="00EE239F" w:rsidRPr="00D6757C" w14:paraId="38B342E2"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31818FE9" w14:textId="77777777" w:rsidR="00EE239F" w:rsidRPr="00D6757C" w:rsidRDefault="00EE239F" w:rsidP="00FC2D96">
            <w:pPr>
              <w:spacing w:after="0"/>
              <w:jc w:val="center"/>
              <w:rPr>
                <w:sz w:val="22"/>
                <w:szCs w:val="22"/>
              </w:rPr>
            </w:pPr>
            <w:r w:rsidRPr="00D6757C">
              <w:rPr>
                <w:sz w:val="22"/>
                <w:szCs w:val="22"/>
              </w:rPr>
              <w:t>4.</w:t>
            </w:r>
          </w:p>
        </w:tc>
        <w:tc>
          <w:tcPr>
            <w:tcW w:w="5476" w:type="dxa"/>
            <w:tcBorders>
              <w:top w:val="single" w:sz="4" w:space="0" w:color="auto"/>
              <w:left w:val="single" w:sz="4" w:space="0" w:color="auto"/>
              <w:bottom w:val="single" w:sz="4" w:space="0" w:color="auto"/>
              <w:right w:val="single" w:sz="4" w:space="0" w:color="auto"/>
            </w:tcBorders>
            <w:vAlign w:val="center"/>
            <w:hideMark/>
          </w:tcPr>
          <w:p w14:paraId="527AA8A6" w14:textId="77777777" w:rsidR="00EE239F" w:rsidRPr="00D6757C" w:rsidRDefault="00EE239F" w:rsidP="00FC2D96">
            <w:pPr>
              <w:spacing w:after="0"/>
              <w:rPr>
                <w:sz w:val="22"/>
                <w:szCs w:val="22"/>
              </w:rPr>
            </w:pPr>
            <w:r w:rsidRPr="00D6757C">
              <w:rPr>
                <w:sz w:val="22"/>
                <w:szCs w:val="22"/>
              </w:rPr>
              <w:t>Наименование объекта, на котором выполняются работы (оказываются услуги)</w:t>
            </w:r>
          </w:p>
        </w:tc>
        <w:tc>
          <w:tcPr>
            <w:tcW w:w="4643" w:type="dxa"/>
            <w:tcBorders>
              <w:top w:val="single" w:sz="4" w:space="0" w:color="auto"/>
              <w:left w:val="single" w:sz="4" w:space="0" w:color="auto"/>
              <w:bottom w:val="single" w:sz="4" w:space="0" w:color="auto"/>
              <w:right w:val="single" w:sz="4" w:space="0" w:color="auto"/>
            </w:tcBorders>
            <w:vAlign w:val="center"/>
          </w:tcPr>
          <w:p w14:paraId="46A4BB53" w14:textId="77777777" w:rsidR="00EE239F" w:rsidRPr="00D6757C" w:rsidRDefault="00EE239F" w:rsidP="00FC2D96">
            <w:pPr>
              <w:spacing w:after="0"/>
              <w:jc w:val="center"/>
              <w:rPr>
                <w:sz w:val="22"/>
                <w:szCs w:val="22"/>
              </w:rPr>
            </w:pPr>
          </w:p>
        </w:tc>
      </w:tr>
      <w:tr w:rsidR="00EE239F" w:rsidRPr="00D6757C" w14:paraId="604314C5"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5019A8E0" w14:textId="77777777" w:rsidR="00EE239F" w:rsidRPr="00D6757C" w:rsidRDefault="00EE239F" w:rsidP="00FC2D96">
            <w:pPr>
              <w:spacing w:after="0"/>
              <w:jc w:val="center"/>
              <w:rPr>
                <w:sz w:val="22"/>
                <w:szCs w:val="22"/>
              </w:rPr>
            </w:pPr>
            <w:r w:rsidRPr="00D6757C">
              <w:rPr>
                <w:sz w:val="22"/>
                <w:szCs w:val="22"/>
              </w:rPr>
              <w:t>5.</w:t>
            </w:r>
          </w:p>
        </w:tc>
        <w:tc>
          <w:tcPr>
            <w:tcW w:w="5476" w:type="dxa"/>
            <w:tcBorders>
              <w:top w:val="single" w:sz="4" w:space="0" w:color="auto"/>
              <w:left w:val="single" w:sz="4" w:space="0" w:color="auto"/>
              <w:bottom w:val="single" w:sz="4" w:space="0" w:color="auto"/>
              <w:right w:val="single" w:sz="4" w:space="0" w:color="auto"/>
            </w:tcBorders>
            <w:vAlign w:val="center"/>
            <w:hideMark/>
          </w:tcPr>
          <w:p w14:paraId="03706BE0" w14:textId="77777777" w:rsidR="00EE239F" w:rsidRPr="00D6757C" w:rsidRDefault="00EE239F" w:rsidP="00FC2D96">
            <w:pPr>
              <w:spacing w:after="0"/>
              <w:rPr>
                <w:sz w:val="22"/>
                <w:szCs w:val="22"/>
              </w:rPr>
            </w:pPr>
            <w:r w:rsidRPr="00D6757C">
              <w:rPr>
                <w:sz w:val="22"/>
                <w:szCs w:val="22"/>
              </w:rPr>
              <w:t xml:space="preserve">Срок и порядок оплаты (наличие и размер предварительной оплаты, рассрочки, отсрочки платежей) </w:t>
            </w:r>
          </w:p>
        </w:tc>
        <w:tc>
          <w:tcPr>
            <w:tcW w:w="4643" w:type="dxa"/>
            <w:tcBorders>
              <w:top w:val="single" w:sz="4" w:space="0" w:color="auto"/>
              <w:left w:val="single" w:sz="4" w:space="0" w:color="auto"/>
              <w:bottom w:val="single" w:sz="4" w:space="0" w:color="auto"/>
              <w:right w:val="single" w:sz="4" w:space="0" w:color="auto"/>
            </w:tcBorders>
            <w:vAlign w:val="center"/>
          </w:tcPr>
          <w:p w14:paraId="0AE72354" w14:textId="77777777" w:rsidR="00EE239F" w:rsidRPr="00D6757C" w:rsidRDefault="00EE239F" w:rsidP="00FC2D96">
            <w:pPr>
              <w:spacing w:after="0"/>
              <w:jc w:val="center"/>
              <w:rPr>
                <w:sz w:val="22"/>
                <w:szCs w:val="22"/>
              </w:rPr>
            </w:pPr>
          </w:p>
        </w:tc>
      </w:tr>
      <w:tr w:rsidR="00EE239F" w:rsidRPr="00D6757C" w14:paraId="710C697A"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0880BFCF" w14:textId="77777777" w:rsidR="00EE239F" w:rsidRPr="00D6757C" w:rsidRDefault="00EE239F" w:rsidP="00FC2D96">
            <w:pPr>
              <w:spacing w:after="0"/>
              <w:jc w:val="center"/>
              <w:rPr>
                <w:sz w:val="22"/>
                <w:szCs w:val="22"/>
              </w:rPr>
            </w:pPr>
            <w:r w:rsidRPr="00D6757C">
              <w:rPr>
                <w:sz w:val="22"/>
                <w:szCs w:val="22"/>
              </w:rPr>
              <w:t>6.</w:t>
            </w:r>
          </w:p>
        </w:tc>
        <w:tc>
          <w:tcPr>
            <w:tcW w:w="5476" w:type="dxa"/>
            <w:tcBorders>
              <w:top w:val="single" w:sz="4" w:space="0" w:color="auto"/>
              <w:left w:val="single" w:sz="4" w:space="0" w:color="auto"/>
              <w:bottom w:val="single" w:sz="4" w:space="0" w:color="auto"/>
              <w:right w:val="single" w:sz="4" w:space="0" w:color="auto"/>
            </w:tcBorders>
            <w:vAlign w:val="center"/>
            <w:hideMark/>
          </w:tcPr>
          <w:p w14:paraId="4E4B0D70" w14:textId="77777777" w:rsidR="00EE239F" w:rsidRPr="00D6757C" w:rsidRDefault="00EE239F" w:rsidP="00FC2D96">
            <w:pPr>
              <w:spacing w:after="0"/>
              <w:rPr>
                <w:sz w:val="22"/>
                <w:szCs w:val="22"/>
              </w:rPr>
            </w:pPr>
            <w:r w:rsidRPr="00D6757C">
              <w:rPr>
                <w:sz w:val="22"/>
                <w:szCs w:val="22"/>
              </w:rPr>
              <w:t>Сведения о сроке выполнения работ: дата начала, дата окончания, график.</w:t>
            </w:r>
          </w:p>
        </w:tc>
        <w:tc>
          <w:tcPr>
            <w:tcW w:w="4643" w:type="dxa"/>
            <w:tcBorders>
              <w:top w:val="single" w:sz="4" w:space="0" w:color="auto"/>
              <w:left w:val="single" w:sz="4" w:space="0" w:color="auto"/>
              <w:bottom w:val="single" w:sz="4" w:space="0" w:color="auto"/>
              <w:right w:val="single" w:sz="4" w:space="0" w:color="auto"/>
            </w:tcBorders>
            <w:vAlign w:val="center"/>
          </w:tcPr>
          <w:p w14:paraId="304F6618" w14:textId="77777777" w:rsidR="00EE239F" w:rsidRPr="00D6757C" w:rsidRDefault="00EE239F" w:rsidP="00FC2D96">
            <w:pPr>
              <w:spacing w:after="0"/>
              <w:rPr>
                <w:sz w:val="22"/>
                <w:szCs w:val="22"/>
              </w:rPr>
            </w:pPr>
          </w:p>
        </w:tc>
      </w:tr>
      <w:tr w:rsidR="00EE239F" w:rsidRPr="00D6757C" w14:paraId="17AC8294"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04376775" w14:textId="77777777" w:rsidR="00EE239F" w:rsidRPr="00D6757C" w:rsidRDefault="00EE239F" w:rsidP="00FC2D96">
            <w:pPr>
              <w:spacing w:after="0"/>
              <w:jc w:val="center"/>
              <w:rPr>
                <w:sz w:val="22"/>
                <w:szCs w:val="22"/>
              </w:rPr>
            </w:pPr>
            <w:r w:rsidRPr="00D6757C">
              <w:rPr>
                <w:sz w:val="22"/>
                <w:szCs w:val="22"/>
              </w:rPr>
              <w:t>7.</w:t>
            </w:r>
          </w:p>
        </w:tc>
        <w:tc>
          <w:tcPr>
            <w:tcW w:w="5476" w:type="dxa"/>
            <w:tcBorders>
              <w:top w:val="single" w:sz="4" w:space="0" w:color="auto"/>
              <w:left w:val="single" w:sz="4" w:space="0" w:color="auto"/>
              <w:bottom w:val="single" w:sz="4" w:space="0" w:color="auto"/>
              <w:right w:val="single" w:sz="4" w:space="0" w:color="auto"/>
            </w:tcBorders>
            <w:vAlign w:val="center"/>
            <w:hideMark/>
          </w:tcPr>
          <w:p w14:paraId="5C88A9FA" w14:textId="77777777" w:rsidR="00EE239F" w:rsidRPr="00D6757C" w:rsidRDefault="00EE239F" w:rsidP="00FC2D96">
            <w:pPr>
              <w:spacing w:after="0"/>
              <w:rPr>
                <w:sz w:val="22"/>
                <w:szCs w:val="22"/>
              </w:rPr>
            </w:pPr>
            <w:r w:rsidRPr="00D6757C">
              <w:rPr>
                <w:sz w:val="22"/>
                <w:szCs w:val="22"/>
              </w:rPr>
              <w:t>Требования к Исполнителю и/или персоналу Исполнителя, требования к обучению персонала</w:t>
            </w:r>
          </w:p>
        </w:tc>
        <w:tc>
          <w:tcPr>
            <w:tcW w:w="4643" w:type="dxa"/>
            <w:tcBorders>
              <w:top w:val="single" w:sz="4" w:space="0" w:color="auto"/>
              <w:left w:val="single" w:sz="4" w:space="0" w:color="auto"/>
              <w:bottom w:val="single" w:sz="4" w:space="0" w:color="auto"/>
              <w:right w:val="single" w:sz="4" w:space="0" w:color="auto"/>
            </w:tcBorders>
            <w:vAlign w:val="center"/>
          </w:tcPr>
          <w:p w14:paraId="01EDB7B0" w14:textId="77777777" w:rsidR="00EE239F" w:rsidRPr="00D6757C" w:rsidRDefault="00EE239F" w:rsidP="00FC2D96">
            <w:pPr>
              <w:spacing w:after="0"/>
              <w:jc w:val="center"/>
              <w:rPr>
                <w:sz w:val="22"/>
                <w:szCs w:val="22"/>
              </w:rPr>
            </w:pPr>
          </w:p>
        </w:tc>
      </w:tr>
      <w:tr w:rsidR="00EE239F" w:rsidRPr="00D6757C" w14:paraId="7AED495E"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501A1E9D" w14:textId="77777777" w:rsidR="00EE239F" w:rsidRPr="00D6757C" w:rsidRDefault="00EE239F" w:rsidP="00FC2D96">
            <w:pPr>
              <w:spacing w:after="0"/>
              <w:jc w:val="center"/>
              <w:rPr>
                <w:sz w:val="22"/>
                <w:szCs w:val="22"/>
              </w:rPr>
            </w:pPr>
            <w:r w:rsidRPr="00D6757C">
              <w:rPr>
                <w:sz w:val="22"/>
                <w:szCs w:val="22"/>
              </w:rPr>
              <w:t>8.</w:t>
            </w:r>
          </w:p>
        </w:tc>
        <w:tc>
          <w:tcPr>
            <w:tcW w:w="5476" w:type="dxa"/>
            <w:tcBorders>
              <w:top w:val="single" w:sz="4" w:space="0" w:color="auto"/>
              <w:left w:val="single" w:sz="4" w:space="0" w:color="auto"/>
              <w:bottom w:val="single" w:sz="4" w:space="0" w:color="auto"/>
              <w:right w:val="single" w:sz="4" w:space="0" w:color="auto"/>
            </w:tcBorders>
            <w:vAlign w:val="center"/>
            <w:hideMark/>
          </w:tcPr>
          <w:p w14:paraId="15155C62" w14:textId="77777777" w:rsidR="00EE239F" w:rsidRPr="00D6757C" w:rsidRDefault="00EE239F" w:rsidP="00FC2D96">
            <w:pPr>
              <w:spacing w:after="0"/>
              <w:rPr>
                <w:sz w:val="22"/>
                <w:szCs w:val="22"/>
              </w:rPr>
            </w:pPr>
            <w:r w:rsidRPr="00D6757C">
              <w:rPr>
                <w:sz w:val="22"/>
                <w:szCs w:val="22"/>
              </w:rPr>
              <w:t xml:space="preserve">Момент перехода права собственности и риска случайной гибели на результат работ (оказания услуг) </w:t>
            </w:r>
          </w:p>
        </w:tc>
        <w:tc>
          <w:tcPr>
            <w:tcW w:w="4643" w:type="dxa"/>
            <w:tcBorders>
              <w:top w:val="single" w:sz="4" w:space="0" w:color="auto"/>
              <w:left w:val="single" w:sz="4" w:space="0" w:color="auto"/>
              <w:bottom w:val="single" w:sz="4" w:space="0" w:color="auto"/>
              <w:right w:val="single" w:sz="4" w:space="0" w:color="auto"/>
            </w:tcBorders>
            <w:vAlign w:val="center"/>
          </w:tcPr>
          <w:p w14:paraId="6F85CBEE" w14:textId="77777777" w:rsidR="00EE239F" w:rsidRPr="00D6757C" w:rsidRDefault="00EE239F" w:rsidP="00FC2D96">
            <w:pPr>
              <w:spacing w:after="0"/>
              <w:jc w:val="center"/>
              <w:rPr>
                <w:sz w:val="22"/>
                <w:szCs w:val="22"/>
              </w:rPr>
            </w:pPr>
          </w:p>
        </w:tc>
      </w:tr>
      <w:tr w:rsidR="00EE239F" w:rsidRPr="00D6757C" w14:paraId="4169AA36"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7C24882A" w14:textId="77777777" w:rsidR="00EE239F" w:rsidRPr="00D6757C" w:rsidRDefault="00EE239F" w:rsidP="00FC2D96">
            <w:pPr>
              <w:spacing w:after="0"/>
              <w:jc w:val="center"/>
              <w:rPr>
                <w:sz w:val="22"/>
                <w:szCs w:val="22"/>
              </w:rPr>
            </w:pPr>
            <w:r w:rsidRPr="00D6757C">
              <w:rPr>
                <w:sz w:val="22"/>
                <w:szCs w:val="22"/>
              </w:rPr>
              <w:t>9.</w:t>
            </w:r>
          </w:p>
        </w:tc>
        <w:tc>
          <w:tcPr>
            <w:tcW w:w="5476" w:type="dxa"/>
            <w:tcBorders>
              <w:top w:val="single" w:sz="4" w:space="0" w:color="auto"/>
              <w:left w:val="single" w:sz="4" w:space="0" w:color="auto"/>
              <w:bottom w:val="single" w:sz="4" w:space="0" w:color="auto"/>
              <w:right w:val="single" w:sz="4" w:space="0" w:color="auto"/>
            </w:tcBorders>
            <w:vAlign w:val="center"/>
            <w:hideMark/>
          </w:tcPr>
          <w:p w14:paraId="2088BE8D" w14:textId="77777777" w:rsidR="00EE239F" w:rsidRPr="00D6757C" w:rsidRDefault="00EE239F" w:rsidP="00FC2D96">
            <w:pPr>
              <w:spacing w:after="0"/>
              <w:rPr>
                <w:sz w:val="22"/>
                <w:szCs w:val="22"/>
              </w:rPr>
            </w:pPr>
            <w:r w:rsidRPr="00D6757C">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643" w:type="dxa"/>
            <w:tcBorders>
              <w:top w:val="single" w:sz="4" w:space="0" w:color="auto"/>
              <w:left w:val="single" w:sz="4" w:space="0" w:color="auto"/>
              <w:bottom w:val="single" w:sz="4" w:space="0" w:color="auto"/>
              <w:right w:val="single" w:sz="4" w:space="0" w:color="auto"/>
            </w:tcBorders>
            <w:vAlign w:val="center"/>
          </w:tcPr>
          <w:p w14:paraId="3902F479" w14:textId="77777777" w:rsidR="00EE239F" w:rsidRPr="00D6757C" w:rsidRDefault="00EE239F" w:rsidP="00FC2D96">
            <w:pPr>
              <w:spacing w:after="0"/>
              <w:jc w:val="center"/>
              <w:rPr>
                <w:sz w:val="22"/>
                <w:szCs w:val="22"/>
              </w:rPr>
            </w:pPr>
          </w:p>
        </w:tc>
      </w:tr>
      <w:tr w:rsidR="00EE239F" w:rsidRPr="00D6757C" w14:paraId="1FAFC88A"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0DB3B4CF" w14:textId="77777777" w:rsidR="00EE239F" w:rsidRPr="00D6757C" w:rsidRDefault="00EE239F" w:rsidP="00FC2D96">
            <w:pPr>
              <w:spacing w:after="0"/>
              <w:jc w:val="center"/>
              <w:rPr>
                <w:sz w:val="22"/>
                <w:szCs w:val="22"/>
              </w:rPr>
            </w:pPr>
            <w:r w:rsidRPr="00D6757C">
              <w:rPr>
                <w:sz w:val="22"/>
                <w:szCs w:val="22"/>
              </w:rPr>
              <w:t>10.</w:t>
            </w:r>
          </w:p>
        </w:tc>
        <w:tc>
          <w:tcPr>
            <w:tcW w:w="5476" w:type="dxa"/>
            <w:tcBorders>
              <w:top w:val="single" w:sz="4" w:space="0" w:color="auto"/>
              <w:left w:val="single" w:sz="4" w:space="0" w:color="auto"/>
              <w:bottom w:val="single" w:sz="4" w:space="0" w:color="auto"/>
              <w:right w:val="single" w:sz="4" w:space="0" w:color="auto"/>
            </w:tcBorders>
            <w:vAlign w:val="center"/>
            <w:hideMark/>
          </w:tcPr>
          <w:p w14:paraId="422C1ED9" w14:textId="77777777" w:rsidR="00EE239F" w:rsidRPr="00D6757C" w:rsidRDefault="00EE239F" w:rsidP="00FC2D96">
            <w:pPr>
              <w:spacing w:after="0"/>
              <w:rPr>
                <w:sz w:val="22"/>
                <w:szCs w:val="22"/>
              </w:rPr>
            </w:pPr>
            <w:r w:rsidRPr="00D6757C">
              <w:rPr>
                <w:sz w:val="22"/>
                <w:szCs w:val="22"/>
              </w:rPr>
              <w:t>Требования к результату работ (оказанию услуг), требования о совместимости, требования к рабочей среде</w:t>
            </w:r>
          </w:p>
        </w:tc>
        <w:tc>
          <w:tcPr>
            <w:tcW w:w="4643" w:type="dxa"/>
            <w:tcBorders>
              <w:top w:val="single" w:sz="4" w:space="0" w:color="auto"/>
              <w:left w:val="single" w:sz="4" w:space="0" w:color="auto"/>
              <w:bottom w:val="single" w:sz="4" w:space="0" w:color="auto"/>
              <w:right w:val="single" w:sz="4" w:space="0" w:color="auto"/>
            </w:tcBorders>
            <w:vAlign w:val="center"/>
          </w:tcPr>
          <w:p w14:paraId="31A846C5" w14:textId="77777777" w:rsidR="00EE239F" w:rsidRPr="00D6757C" w:rsidRDefault="00EE239F" w:rsidP="00FC2D96">
            <w:pPr>
              <w:spacing w:after="0"/>
              <w:jc w:val="center"/>
              <w:rPr>
                <w:sz w:val="22"/>
                <w:szCs w:val="22"/>
              </w:rPr>
            </w:pPr>
          </w:p>
        </w:tc>
      </w:tr>
      <w:tr w:rsidR="00EE239F" w:rsidRPr="00D6757C" w14:paraId="2CA9299F"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35AD08DC" w14:textId="77777777" w:rsidR="00EE239F" w:rsidRPr="00D6757C" w:rsidRDefault="00EE239F" w:rsidP="00FC2D96">
            <w:pPr>
              <w:spacing w:after="0"/>
              <w:jc w:val="center"/>
              <w:rPr>
                <w:sz w:val="22"/>
                <w:szCs w:val="22"/>
              </w:rPr>
            </w:pPr>
            <w:r w:rsidRPr="00D6757C">
              <w:rPr>
                <w:sz w:val="22"/>
                <w:szCs w:val="22"/>
              </w:rPr>
              <w:t>11.</w:t>
            </w:r>
          </w:p>
        </w:tc>
        <w:tc>
          <w:tcPr>
            <w:tcW w:w="5476" w:type="dxa"/>
            <w:tcBorders>
              <w:top w:val="single" w:sz="4" w:space="0" w:color="auto"/>
              <w:left w:val="single" w:sz="4" w:space="0" w:color="auto"/>
              <w:bottom w:val="single" w:sz="4" w:space="0" w:color="auto"/>
              <w:right w:val="single" w:sz="4" w:space="0" w:color="auto"/>
            </w:tcBorders>
            <w:vAlign w:val="center"/>
            <w:hideMark/>
          </w:tcPr>
          <w:p w14:paraId="4A39B8A3" w14:textId="77777777" w:rsidR="00EE239F" w:rsidRPr="00D6757C" w:rsidRDefault="00EE239F" w:rsidP="00FC2D96">
            <w:pPr>
              <w:spacing w:after="0"/>
              <w:rPr>
                <w:sz w:val="22"/>
                <w:szCs w:val="22"/>
              </w:rPr>
            </w:pPr>
            <w:r w:rsidRPr="00D6757C">
              <w:rPr>
                <w:sz w:val="22"/>
                <w:szCs w:val="22"/>
              </w:rPr>
              <w:t>Порядок приемки работ (услуг)</w:t>
            </w:r>
          </w:p>
        </w:tc>
        <w:tc>
          <w:tcPr>
            <w:tcW w:w="4643" w:type="dxa"/>
            <w:tcBorders>
              <w:top w:val="single" w:sz="4" w:space="0" w:color="auto"/>
              <w:left w:val="single" w:sz="4" w:space="0" w:color="auto"/>
              <w:bottom w:val="single" w:sz="4" w:space="0" w:color="auto"/>
              <w:right w:val="single" w:sz="4" w:space="0" w:color="auto"/>
            </w:tcBorders>
            <w:vAlign w:val="center"/>
          </w:tcPr>
          <w:p w14:paraId="236D2174" w14:textId="77777777" w:rsidR="00EE239F" w:rsidRPr="00D6757C" w:rsidRDefault="00EE239F" w:rsidP="00FC2D96">
            <w:pPr>
              <w:spacing w:after="0"/>
              <w:jc w:val="center"/>
              <w:rPr>
                <w:sz w:val="22"/>
                <w:szCs w:val="22"/>
              </w:rPr>
            </w:pPr>
          </w:p>
        </w:tc>
      </w:tr>
      <w:tr w:rsidR="00EE239F" w:rsidRPr="00D6757C" w14:paraId="027C5A0D"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70AE815D" w14:textId="77777777" w:rsidR="00EE239F" w:rsidRPr="00D6757C" w:rsidRDefault="00EE239F" w:rsidP="00FC2D96">
            <w:pPr>
              <w:spacing w:after="0"/>
              <w:jc w:val="center"/>
              <w:rPr>
                <w:sz w:val="22"/>
                <w:szCs w:val="22"/>
              </w:rPr>
            </w:pPr>
            <w:r w:rsidRPr="00D6757C">
              <w:rPr>
                <w:sz w:val="22"/>
                <w:szCs w:val="22"/>
              </w:rPr>
              <w:t>12.</w:t>
            </w:r>
          </w:p>
        </w:tc>
        <w:tc>
          <w:tcPr>
            <w:tcW w:w="5476" w:type="dxa"/>
            <w:tcBorders>
              <w:top w:val="single" w:sz="4" w:space="0" w:color="auto"/>
              <w:left w:val="single" w:sz="4" w:space="0" w:color="auto"/>
              <w:bottom w:val="single" w:sz="4" w:space="0" w:color="auto"/>
              <w:right w:val="single" w:sz="4" w:space="0" w:color="auto"/>
            </w:tcBorders>
            <w:vAlign w:val="center"/>
            <w:hideMark/>
          </w:tcPr>
          <w:p w14:paraId="71A5CD5C" w14:textId="77777777" w:rsidR="00EE239F" w:rsidRPr="00D6757C" w:rsidRDefault="00EE239F" w:rsidP="00FC2D96">
            <w:pPr>
              <w:spacing w:after="0"/>
              <w:rPr>
                <w:sz w:val="22"/>
                <w:szCs w:val="22"/>
              </w:rPr>
            </w:pPr>
            <w:r w:rsidRPr="00D6757C">
              <w:rPr>
                <w:sz w:val="22"/>
                <w:szCs w:val="22"/>
              </w:rPr>
              <w:t>Порядок устранения выявленных недостатков</w:t>
            </w:r>
          </w:p>
        </w:tc>
        <w:tc>
          <w:tcPr>
            <w:tcW w:w="4643" w:type="dxa"/>
            <w:tcBorders>
              <w:top w:val="single" w:sz="4" w:space="0" w:color="auto"/>
              <w:left w:val="single" w:sz="4" w:space="0" w:color="auto"/>
              <w:bottom w:val="single" w:sz="4" w:space="0" w:color="auto"/>
              <w:right w:val="single" w:sz="4" w:space="0" w:color="auto"/>
            </w:tcBorders>
            <w:vAlign w:val="center"/>
          </w:tcPr>
          <w:p w14:paraId="00C436F1" w14:textId="77777777" w:rsidR="00EE239F" w:rsidRPr="00D6757C" w:rsidRDefault="00EE239F" w:rsidP="00FC2D96">
            <w:pPr>
              <w:spacing w:after="0"/>
              <w:jc w:val="center"/>
              <w:rPr>
                <w:sz w:val="22"/>
                <w:szCs w:val="22"/>
              </w:rPr>
            </w:pPr>
          </w:p>
        </w:tc>
      </w:tr>
      <w:tr w:rsidR="00EE239F" w:rsidRPr="00D6757C" w14:paraId="20D2AAF4"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7797556D" w14:textId="77777777" w:rsidR="00EE239F" w:rsidRPr="00D6757C" w:rsidRDefault="00EE239F" w:rsidP="00FC2D96">
            <w:pPr>
              <w:spacing w:after="0"/>
              <w:jc w:val="center"/>
              <w:rPr>
                <w:sz w:val="22"/>
                <w:szCs w:val="22"/>
              </w:rPr>
            </w:pPr>
            <w:r w:rsidRPr="00D6757C">
              <w:rPr>
                <w:sz w:val="22"/>
                <w:szCs w:val="22"/>
              </w:rPr>
              <w:t>13.</w:t>
            </w:r>
          </w:p>
        </w:tc>
        <w:tc>
          <w:tcPr>
            <w:tcW w:w="5476" w:type="dxa"/>
            <w:tcBorders>
              <w:top w:val="single" w:sz="4" w:space="0" w:color="auto"/>
              <w:left w:val="single" w:sz="4" w:space="0" w:color="auto"/>
              <w:bottom w:val="single" w:sz="4" w:space="0" w:color="auto"/>
              <w:right w:val="single" w:sz="4" w:space="0" w:color="auto"/>
            </w:tcBorders>
            <w:vAlign w:val="center"/>
            <w:hideMark/>
          </w:tcPr>
          <w:p w14:paraId="03B51E7D" w14:textId="77777777" w:rsidR="00EE239F" w:rsidRPr="00D6757C" w:rsidRDefault="00EE239F" w:rsidP="00FC2D96">
            <w:pPr>
              <w:spacing w:after="0"/>
              <w:rPr>
                <w:sz w:val="22"/>
                <w:szCs w:val="22"/>
              </w:rPr>
            </w:pPr>
            <w:r w:rsidRPr="00D6757C">
              <w:rPr>
                <w:sz w:val="22"/>
                <w:szCs w:val="22"/>
              </w:rPr>
              <w:t>Наименование и количество используемого материала</w:t>
            </w:r>
          </w:p>
        </w:tc>
        <w:tc>
          <w:tcPr>
            <w:tcW w:w="4643" w:type="dxa"/>
            <w:tcBorders>
              <w:top w:val="single" w:sz="4" w:space="0" w:color="auto"/>
              <w:left w:val="single" w:sz="4" w:space="0" w:color="auto"/>
              <w:bottom w:val="single" w:sz="4" w:space="0" w:color="auto"/>
              <w:right w:val="single" w:sz="4" w:space="0" w:color="auto"/>
            </w:tcBorders>
            <w:vAlign w:val="center"/>
          </w:tcPr>
          <w:p w14:paraId="565F4B25" w14:textId="77777777" w:rsidR="00EE239F" w:rsidRPr="00D6757C" w:rsidRDefault="00EE239F" w:rsidP="00FC2D96">
            <w:pPr>
              <w:spacing w:after="0"/>
              <w:jc w:val="center"/>
              <w:rPr>
                <w:sz w:val="22"/>
                <w:szCs w:val="22"/>
              </w:rPr>
            </w:pPr>
          </w:p>
        </w:tc>
      </w:tr>
      <w:tr w:rsidR="00EE239F" w:rsidRPr="00D6757C" w14:paraId="67504564"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4CF50451" w14:textId="77777777" w:rsidR="00EE239F" w:rsidRPr="00D6757C" w:rsidRDefault="00EE239F" w:rsidP="00FC2D96">
            <w:pPr>
              <w:spacing w:after="0"/>
              <w:jc w:val="center"/>
              <w:rPr>
                <w:sz w:val="22"/>
                <w:szCs w:val="22"/>
              </w:rPr>
            </w:pPr>
            <w:r w:rsidRPr="00D6757C">
              <w:rPr>
                <w:sz w:val="22"/>
                <w:szCs w:val="22"/>
              </w:rPr>
              <w:t>14.</w:t>
            </w:r>
          </w:p>
        </w:tc>
        <w:tc>
          <w:tcPr>
            <w:tcW w:w="5476" w:type="dxa"/>
            <w:tcBorders>
              <w:top w:val="single" w:sz="4" w:space="0" w:color="auto"/>
              <w:left w:val="single" w:sz="4" w:space="0" w:color="auto"/>
              <w:bottom w:val="single" w:sz="4" w:space="0" w:color="auto"/>
              <w:right w:val="single" w:sz="4" w:space="0" w:color="auto"/>
            </w:tcBorders>
            <w:vAlign w:val="center"/>
            <w:hideMark/>
          </w:tcPr>
          <w:p w14:paraId="6EB381AC" w14:textId="77777777" w:rsidR="00EE239F" w:rsidRPr="00D6757C" w:rsidRDefault="00EE239F" w:rsidP="00FC2D96">
            <w:pPr>
              <w:spacing w:after="0"/>
              <w:rPr>
                <w:sz w:val="22"/>
                <w:szCs w:val="22"/>
              </w:rPr>
            </w:pPr>
            <w:r w:rsidRPr="00D6757C">
              <w:rPr>
                <w:sz w:val="22"/>
                <w:szCs w:val="22"/>
              </w:rPr>
              <w:t>Количество задействованного персонала при выполнении работ (оказанию услуг)</w:t>
            </w:r>
          </w:p>
        </w:tc>
        <w:tc>
          <w:tcPr>
            <w:tcW w:w="4643" w:type="dxa"/>
            <w:tcBorders>
              <w:top w:val="single" w:sz="4" w:space="0" w:color="auto"/>
              <w:left w:val="single" w:sz="4" w:space="0" w:color="auto"/>
              <w:bottom w:val="single" w:sz="4" w:space="0" w:color="auto"/>
              <w:right w:val="single" w:sz="4" w:space="0" w:color="auto"/>
            </w:tcBorders>
            <w:vAlign w:val="center"/>
          </w:tcPr>
          <w:p w14:paraId="7782930D" w14:textId="7D7078B8" w:rsidR="00EE239F" w:rsidRPr="00D6757C" w:rsidRDefault="00EE239F" w:rsidP="00FC2D96">
            <w:pPr>
              <w:spacing w:after="0"/>
              <w:rPr>
                <w:sz w:val="22"/>
                <w:szCs w:val="22"/>
              </w:rPr>
            </w:pPr>
            <w:r w:rsidRPr="00D6757C">
              <w:rPr>
                <w:sz w:val="22"/>
                <w:szCs w:val="22"/>
              </w:rPr>
              <w:t xml:space="preserve">Участник закупки предоставляет конкретные сведения о количестве персонала в смену, о продолжительности рабочей смены, о режиме работы работников (ежедневно, пятидневка). Сведения предоставляются согласно форме – Таблица №1 </w:t>
            </w:r>
          </w:p>
        </w:tc>
      </w:tr>
      <w:tr w:rsidR="00EE239F" w:rsidRPr="00D6757C" w14:paraId="2461E15C"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0D830E48" w14:textId="77777777" w:rsidR="00EE239F" w:rsidRPr="00D6757C" w:rsidRDefault="00EE239F" w:rsidP="00FC2D96">
            <w:pPr>
              <w:spacing w:after="0"/>
              <w:jc w:val="center"/>
              <w:rPr>
                <w:sz w:val="22"/>
                <w:szCs w:val="22"/>
              </w:rPr>
            </w:pPr>
            <w:r w:rsidRPr="00D6757C">
              <w:rPr>
                <w:sz w:val="22"/>
                <w:szCs w:val="22"/>
              </w:rPr>
              <w:t>15.</w:t>
            </w:r>
          </w:p>
        </w:tc>
        <w:tc>
          <w:tcPr>
            <w:tcW w:w="5476" w:type="dxa"/>
            <w:tcBorders>
              <w:top w:val="single" w:sz="4" w:space="0" w:color="auto"/>
              <w:left w:val="single" w:sz="4" w:space="0" w:color="auto"/>
              <w:bottom w:val="single" w:sz="4" w:space="0" w:color="auto"/>
              <w:right w:val="single" w:sz="4" w:space="0" w:color="auto"/>
            </w:tcBorders>
            <w:vAlign w:val="center"/>
            <w:hideMark/>
          </w:tcPr>
          <w:p w14:paraId="77C7AAC8" w14:textId="77777777" w:rsidR="00EE239F" w:rsidRPr="00D6757C" w:rsidRDefault="00EE239F" w:rsidP="00FC2D96">
            <w:pPr>
              <w:spacing w:after="0"/>
              <w:rPr>
                <w:sz w:val="22"/>
                <w:szCs w:val="22"/>
              </w:rPr>
            </w:pPr>
            <w:r w:rsidRPr="00D6757C">
              <w:rPr>
                <w:sz w:val="22"/>
                <w:szCs w:val="22"/>
              </w:rPr>
              <w:t>Наименование и количество технических средств (машин), инвентаря, используемых при   выполнении работ (оказания услуг)</w:t>
            </w:r>
          </w:p>
        </w:tc>
        <w:tc>
          <w:tcPr>
            <w:tcW w:w="4643" w:type="dxa"/>
            <w:tcBorders>
              <w:top w:val="single" w:sz="4" w:space="0" w:color="auto"/>
              <w:left w:val="single" w:sz="4" w:space="0" w:color="auto"/>
              <w:bottom w:val="single" w:sz="4" w:space="0" w:color="auto"/>
              <w:right w:val="single" w:sz="4" w:space="0" w:color="auto"/>
            </w:tcBorders>
            <w:vAlign w:val="center"/>
          </w:tcPr>
          <w:p w14:paraId="41EFB790" w14:textId="77777777" w:rsidR="00EE239F" w:rsidRPr="00D6757C" w:rsidRDefault="00EE239F" w:rsidP="00FC2D96">
            <w:pPr>
              <w:spacing w:after="0"/>
              <w:jc w:val="center"/>
              <w:rPr>
                <w:sz w:val="22"/>
                <w:szCs w:val="22"/>
              </w:rPr>
            </w:pPr>
          </w:p>
        </w:tc>
      </w:tr>
      <w:tr w:rsidR="00EE239F" w:rsidRPr="00D6757C" w14:paraId="681ADA29" w14:textId="77777777" w:rsidTr="00FC2D96">
        <w:tc>
          <w:tcPr>
            <w:tcW w:w="513" w:type="dxa"/>
            <w:tcBorders>
              <w:top w:val="single" w:sz="4" w:space="0" w:color="auto"/>
              <w:left w:val="single" w:sz="4" w:space="0" w:color="auto"/>
              <w:bottom w:val="single" w:sz="4" w:space="0" w:color="auto"/>
              <w:right w:val="single" w:sz="4" w:space="0" w:color="auto"/>
            </w:tcBorders>
            <w:vAlign w:val="center"/>
            <w:hideMark/>
          </w:tcPr>
          <w:p w14:paraId="5A0F5C4A" w14:textId="77777777" w:rsidR="00EE239F" w:rsidRPr="00D6757C" w:rsidRDefault="00EE239F" w:rsidP="00FC2D96">
            <w:pPr>
              <w:spacing w:after="0"/>
              <w:jc w:val="center"/>
              <w:rPr>
                <w:sz w:val="22"/>
                <w:szCs w:val="22"/>
              </w:rPr>
            </w:pPr>
            <w:r w:rsidRPr="00D6757C">
              <w:rPr>
                <w:sz w:val="22"/>
                <w:szCs w:val="22"/>
              </w:rPr>
              <w:t>16.</w:t>
            </w:r>
          </w:p>
        </w:tc>
        <w:tc>
          <w:tcPr>
            <w:tcW w:w="5476" w:type="dxa"/>
            <w:tcBorders>
              <w:top w:val="single" w:sz="4" w:space="0" w:color="auto"/>
              <w:left w:val="single" w:sz="4" w:space="0" w:color="auto"/>
              <w:bottom w:val="single" w:sz="4" w:space="0" w:color="auto"/>
              <w:right w:val="single" w:sz="4" w:space="0" w:color="auto"/>
            </w:tcBorders>
            <w:vAlign w:val="center"/>
            <w:hideMark/>
          </w:tcPr>
          <w:p w14:paraId="1A5462DE" w14:textId="77777777" w:rsidR="00EE239F" w:rsidRPr="00D6757C" w:rsidRDefault="00EE239F" w:rsidP="00FC2D96">
            <w:pPr>
              <w:spacing w:after="0"/>
              <w:rPr>
                <w:sz w:val="22"/>
                <w:szCs w:val="22"/>
              </w:rPr>
            </w:pPr>
            <w:r w:rsidRPr="00D6757C">
              <w:rPr>
                <w:sz w:val="22"/>
                <w:szCs w:val="22"/>
              </w:rPr>
              <w:t>Иные сведения о работах, являющиеся существенными</w:t>
            </w:r>
          </w:p>
        </w:tc>
        <w:tc>
          <w:tcPr>
            <w:tcW w:w="4643" w:type="dxa"/>
            <w:tcBorders>
              <w:top w:val="single" w:sz="4" w:space="0" w:color="auto"/>
              <w:left w:val="single" w:sz="4" w:space="0" w:color="auto"/>
              <w:bottom w:val="single" w:sz="4" w:space="0" w:color="auto"/>
              <w:right w:val="single" w:sz="4" w:space="0" w:color="auto"/>
            </w:tcBorders>
            <w:vAlign w:val="center"/>
          </w:tcPr>
          <w:p w14:paraId="3261AC46" w14:textId="77777777" w:rsidR="00EE239F" w:rsidRPr="00D6757C" w:rsidRDefault="00EE239F" w:rsidP="00FC2D96">
            <w:pPr>
              <w:spacing w:after="0"/>
              <w:jc w:val="center"/>
              <w:rPr>
                <w:sz w:val="22"/>
                <w:szCs w:val="22"/>
              </w:rPr>
            </w:pPr>
          </w:p>
        </w:tc>
      </w:tr>
    </w:tbl>
    <w:p w14:paraId="79DF0B47" w14:textId="77777777" w:rsidR="00D6756F" w:rsidRPr="00D6757C" w:rsidRDefault="00D6756F" w:rsidP="00EE239F">
      <w:pPr>
        <w:spacing w:after="0" w:line="276" w:lineRule="auto"/>
        <w:jc w:val="right"/>
        <w:rPr>
          <w:b/>
          <w:i/>
          <w:color w:val="FF0000"/>
          <w:sz w:val="22"/>
          <w:szCs w:val="22"/>
        </w:rPr>
      </w:pPr>
    </w:p>
    <w:p w14:paraId="02EF7CC5" w14:textId="77777777" w:rsidR="00D6756F" w:rsidRPr="00D6757C" w:rsidRDefault="00D6756F" w:rsidP="00EE239F">
      <w:pPr>
        <w:spacing w:after="0" w:line="276" w:lineRule="auto"/>
        <w:jc w:val="right"/>
        <w:rPr>
          <w:b/>
          <w:i/>
          <w:color w:val="FF0000"/>
          <w:sz w:val="22"/>
          <w:szCs w:val="22"/>
        </w:rPr>
      </w:pPr>
    </w:p>
    <w:p w14:paraId="5ED41CE2" w14:textId="7CC093B5" w:rsidR="00EE239F" w:rsidRPr="00D6757C" w:rsidRDefault="00EE239F" w:rsidP="00EE239F">
      <w:pPr>
        <w:spacing w:after="0" w:line="276" w:lineRule="auto"/>
        <w:jc w:val="right"/>
        <w:rPr>
          <w:b/>
          <w:i/>
          <w:color w:val="FF0000"/>
          <w:sz w:val="22"/>
          <w:szCs w:val="22"/>
        </w:rPr>
      </w:pPr>
      <w:r w:rsidRPr="00D6757C">
        <w:rPr>
          <w:b/>
          <w:i/>
          <w:color w:val="FF0000"/>
          <w:sz w:val="22"/>
          <w:szCs w:val="22"/>
        </w:rPr>
        <w:lastRenderedPageBreak/>
        <w:t>Таблица №1</w:t>
      </w:r>
    </w:p>
    <w:tbl>
      <w:tblPr>
        <w:tblStyle w:val="af4"/>
        <w:tblW w:w="10342" w:type="dxa"/>
        <w:tblLook w:val="04A0" w:firstRow="1" w:lastRow="0" w:firstColumn="1" w:lastColumn="0" w:noHBand="0" w:noVBand="1"/>
      </w:tblPr>
      <w:tblGrid>
        <w:gridCol w:w="3872"/>
        <w:gridCol w:w="1838"/>
        <w:gridCol w:w="2375"/>
        <w:gridCol w:w="2257"/>
      </w:tblGrid>
      <w:tr w:rsidR="00EE239F" w:rsidRPr="00D6757C" w14:paraId="18373F3C" w14:textId="77777777" w:rsidTr="00FC2D96">
        <w:tc>
          <w:tcPr>
            <w:tcW w:w="3872" w:type="dxa"/>
            <w:vAlign w:val="center"/>
          </w:tcPr>
          <w:p w14:paraId="0A64F5A1" w14:textId="77DFAD46" w:rsidR="00EE239F" w:rsidRPr="00D6757C" w:rsidRDefault="0031597D" w:rsidP="0031597D">
            <w:pPr>
              <w:spacing w:after="0"/>
              <w:ind w:firstLine="29"/>
              <w:jc w:val="center"/>
              <w:rPr>
                <w:sz w:val="22"/>
                <w:szCs w:val="22"/>
              </w:rPr>
            </w:pPr>
            <w:r w:rsidRPr="00D6757C">
              <w:rPr>
                <w:sz w:val="22"/>
                <w:szCs w:val="22"/>
              </w:rPr>
              <w:t>Наименование услуг</w:t>
            </w:r>
          </w:p>
        </w:tc>
        <w:tc>
          <w:tcPr>
            <w:tcW w:w="1838" w:type="dxa"/>
            <w:vAlign w:val="center"/>
          </w:tcPr>
          <w:p w14:paraId="5E2FC7B3" w14:textId="77777777" w:rsidR="00EE239F" w:rsidRPr="00D6757C" w:rsidRDefault="00EE239F" w:rsidP="00FC2D96">
            <w:pPr>
              <w:spacing w:after="0"/>
              <w:ind w:firstLine="29"/>
              <w:jc w:val="center"/>
              <w:rPr>
                <w:sz w:val="22"/>
                <w:szCs w:val="22"/>
              </w:rPr>
            </w:pPr>
            <w:r w:rsidRPr="00D6757C">
              <w:rPr>
                <w:sz w:val="22"/>
                <w:szCs w:val="22"/>
              </w:rPr>
              <w:t>Площадь объектов</w:t>
            </w:r>
          </w:p>
        </w:tc>
        <w:tc>
          <w:tcPr>
            <w:tcW w:w="2375" w:type="dxa"/>
            <w:vAlign w:val="center"/>
          </w:tcPr>
          <w:p w14:paraId="6A0D104A" w14:textId="77777777" w:rsidR="00EE239F" w:rsidRPr="00D6757C" w:rsidRDefault="00EE239F" w:rsidP="00FC2D96">
            <w:pPr>
              <w:spacing w:after="0"/>
              <w:ind w:firstLine="29"/>
              <w:jc w:val="center"/>
              <w:rPr>
                <w:sz w:val="22"/>
                <w:szCs w:val="22"/>
              </w:rPr>
            </w:pPr>
            <w:r w:rsidRPr="00D6757C">
              <w:rPr>
                <w:sz w:val="22"/>
                <w:szCs w:val="22"/>
              </w:rPr>
              <w:t>Ссылка на Требование Заказчика, указанное в Документации о закупке, в отношении</w:t>
            </w:r>
          </w:p>
          <w:p w14:paraId="1236E72A" w14:textId="77777777" w:rsidR="00EE239F" w:rsidRPr="00D6757C" w:rsidRDefault="00EE239F" w:rsidP="00FC2D96">
            <w:pPr>
              <w:spacing w:after="0"/>
              <w:ind w:firstLine="29"/>
              <w:jc w:val="center"/>
              <w:rPr>
                <w:sz w:val="22"/>
                <w:szCs w:val="22"/>
              </w:rPr>
            </w:pPr>
            <w:r w:rsidRPr="00D6757C">
              <w:rPr>
                <w:sz w:val="22"/>
                <w:szCs w:val="22"/>
              </w:rPr>
              <w:t>количества персонала (в смену)</w:t>
            </w:r>
          </w:p>
        </w:tc>
        <w:tc>
          <w:tcPr>
            <w:tcW w:w="2257" w:type="dxa"/>
            <w:vAlign w:val="center"/>
          </w:tcPr>
          <w:p w14:paraId="5F4EE888" w14:textId="77777777" w:rsidR="00EE239F" w:rsidRPr="00D6757C" w:rsidRDefault="00EE239F" w:rsidP="00FC2D96">
            <w:pPr>
              <w:spacing w:after="0"/>
              <w:ind w:firstLine="29"/>
              <w:jc w:val="center"/>
              <w:rPr>
                <w:sz w:val="22"/>
                <w:szCs w:val="22"/>
              </w:rPr>
            </w:pPr>
            <w:r w:rsidRPr="00D6757C">
              <w:rPr>
                <w:sz w:val="22"/>
                <w:szCs w:val="22"/>
              </w:rPr>
              <w:t>Количество персонала, предлагаемое участником Закупки</w:t>
            </w:r>
          </w:p>
          <w:p w14:paraId="713BA509" w14:textId="77777777" w:rsidR="00EE239F" w:rsidRPr="00D6757C" w:rsidRDefault="00EE239F" w:rsidP="00FC2D96">
            <w:pPr>
              <w:spacing w:after="0"/>
              <w:ind w:firstLine="29"/>
              <w:jc w:val="center"/>
              <w:rPr>
                <w:sz w:val="16"/>
                <w:szCs w:val="16"/>
              </w:rPr>
            </w:pPr>
            <w:r w:rsidRPr="00D6757C">
              <w:rPr>
                <w:b/>
                <w:sz w:val="16"/>
                <w:szCs w:val="16"/>
                <w:u w:val="single"/>
              </w:rPr>
              <w:t>(сведения о количестве персонала в смену, о продолжительности рабочей смены, о режиме работы работников (ежедневно, пятидневка).</w:t>
            </w:r>
          </w:p>
        </w:tc>
      </w:tr>
      <w:tr w:rsidR="00EE239F" w:rsidRPr="00D6757C" w14:paraId="2B1CB3B1" w14:textId="77777777" w:rsidTr="00FC2D96">
        <w:tc>
          <w:tcPr>
            <w:tcW w:w="3872" w:type="dxa"/>
            <w:vAlign w:val="center"/>
          </w:tcPr>
          <w:p w14:paraId="1A81A91B" w14:textId="77777777" w:rsidR="00EE239F" w:rsidRPr="00D6757C" w:rsidRDefault="00EE239F" w:rsidP="00FC2D96">
            <w:pPr>
              <w:spacing w:after="0"/>
              <w:ind w:firstLine="29"/>
              <w:rPr>
                <w:b/>
                <w:color w:val="FF0000"/>
                <w:sz w:val="22"/>
                <w:szCs w:val="22"/>
              </w:rPr>
            </w:pPr>
            <w:r w:rsidRPr="00D6757C">
              <w:rPr>
                <w:b/>
                <w:color w:val="FF0000"/>
                <w:sz w:val="22"/>
                <w:szCs w:val="22"/>
              </w:rPr>
              <w:t>Часть 1</w:t>
            </w:r>
          </w:p>
          <w:p w14:paraId="7B412F25" w14:textId="77777777" w:rsidR="00EE239F" w:rsidRPr="00D6757C" w:rsidRDefault="00EE239F" w:rsidP="00FC2D96">
            <w:pPr>
              <w:spacing w:after="0"/>
              <w:ind w:firstLine="29"/>
              <w:rPr>
                <w:b/>
                <w:sz w:val="22"/>
                <w:szCs w:val="22"/>
              </w:rPr>
            </w:pPr>
            <w:r w:rsidRPr="00D6757C">
              <w:rPr>
                <w:b/>
                <w:color w:val="FF0000"/>
                <w:sz w:val="22"/>
                <w:szCs w:val="22"/>
              </w:rPr>
              <w:t>Технического задания</w:t>
            </w:r>
          </w:p>
        </w:tc>
        <w:tc>
          <w:tcPr>
            <w:tcW w:w="1838" w:type="dxa"/>
            <w:vAlign w:val="center"/>
          </w:tcPr>
          <w:p w14:paraId="0EBAA371" w14:textId="77777777" w:rsidR="00EE239F" w:rsidRPr="00D6757C" w:rsidRDefault="00EE239F" w:rsidP="00FC2D96">
            <w:pPr>
              <w:spacing w:after="0"/>
              <w:ind w:firstLine="29"/>
              <w:rPr>
                <w:b/>
                <w:sz w:val="22"/>
                <w:szCs w:val="22"/>
              </w:rPr>
            </w:pPr>
          </w:p>
        </w:tc>
        <w:tc>
          <w:tcPr>
            <w:tcW w:w="2375" w:type="dxa"/>
            <w:vAlign w:val="center"/>
          </w:tcPr>
          <w:p w14:paraId="291CE96A" w14:textId="77777777" w:rsidR="00EE239F" w:rsidRPr="00D6757C" w:rsidRDefault="00EE239F" w:rsidP="00FC2D96">
            <w:pPr>
              <w:spacing w:after="0"/>
              <w:ind w:firstLine="29"/>
              <w:rPr>
                <w:b/>
                <w:sz w:val="22"/>
                <w:szCs w:val="22"/>
              </w:rPr>
            </w:pPr>
          </w:p>
        </w:tc>
        <w:tc>
          <w:tcPr>
            <w:tcW w:w="2257" w:type="dxa"/>
            <w:vAlign w:val="center"/>
          </w:tcPr>
          <w:p w14:paraId="5533464C" w14:textId="77777777" w:rsidR="00EE239F" w:rsidRPr="00D6757C" w:rsidRDefault="00EE239F" w:rsidP="00FC2D96">
            <w:pPr>
              <w:spacing w:after="0"/>
              <w:ind w:firstLine="29"/>
              <w:rPr>
                <w:b/>
                <w:sz w:val="22"/>
                <w:szCs w:val="22"/>
              </w:rPr>
            </w:pPr>
          </w:p>
        </w:tc>
      </w:tr>
      <w:tr w:rsidR="00EE239F" w:rsidRPr="00D6757C" w14:paraId="216F0862" w14:textId="77777777" w:rsidTr="0031597D">
        <w:tc>
          <w:tcPr>
            <w:tcW w:w="3872" w:type="dxa"/>
            <w:vAlign w:val="center"/>
          </w:tcPr>
          <w:p w14:paraId="07265E3A" w14:textId="698EF331" w:rsidR="00EE239F" w:rsidRPr="00D6757C" w:rsidRDefault="00061C9C" w:rsidP="00FC2D96">
            <w:pPr>
              <w:spacing w:after="0"/>
              <w:ind w:firstLine="29"/>
              <w:jc w:val="left"/>
              <w:rPr>
                <w:sz w:val="22"/>
                <w:szCs w:val="22"/>
              </w:rPr>
            </w:pPr>
            <w:r w:rsidRPr="00D6757C">
              <w:rPr>
                <w:sz w:val="22"/>
                <w:szCs w:val="22"/>
              </w:rPr>
              <w:t>Услуги</w:t>
            </w:r>
            <w:r w:rsidR="00EE239F" w:rsidRPr="00D6757C">
              <w:rPr>
                <w:sz w:val="22"/>
                <w:szCs w:val="22"/>
              </w:rPr>
              <w:t xml:space="preserve"> по комплексной внутренней уборке офисных, складских, производственных помещений и общественных зон объектов ЮТэйр.</w:t>
            </w:r>
          </w:p>
          <w:p w14:paraId="65F99123" w14:textId="77777777" w:rsidR="00EE239F" w:rsidRPr="00D6757C" w:rsidRDefault="00EE239F" w:rsidP="00FC2D96">
            <w:pPr>
              <w:spacing w:after="0"/>
              <w:ind w:firstLine="29"/>
              <w:jc w:val="left"/>
              <w:rPr>
                <w:sz w:val="22"/>
                <w:szCs w:val="22"/>
              </w:rPr>
            </w:pPr>
            <w:r w:rsidRPr="00D6757C">
              <w:rPr>
                <w:sz w:val="22"/>
                <w:szCs w:val="22"/>
              </w:rPr>
              <w:t>Согласно приложению 1, часть 1</w:t>
            </w:r>
          </w:p>
        </w:tc>
        <w:tc>
          <w:tcPr>
            <w:tcW w:w="1838" w:type="dxa"/>
            <w:vAlign w:val="center"/>
          </w:tcPr>
          <w:p w14:paraId="3241E327" w14:textId="13A984E5" w:rsidR="00EE239F" w:rsidRPr="00D6757C" w:rsidRDefault="00EE239F" w:rsidP="00FC2D96">
            <w:pPr>
              <w:spacing w:after="0"/>
              <w:ind w:firstLine="29"/>
              <w:jc w:val="center"/>
              <w:rPr>
                <w:sz w:val="22"/>
                <w:szCs w:val="22"/>
              </w:rPr>
            </w:pPr>
            <w:r w:rsidRPr="00D6757C">
              <w:rPr>
                <w:sz w:val="22"/>
                <w:szCs w:val="22"/>
              </w:rPr>
              <w:t>9</w:t>
            </w:r>
            <w:r w:rsidR="005E085D" w:rsidRPr="00D6757C">
              <w:rPr>
                <w:sz w:val="22"/>
                <w:szCs w:val="22"/>
              </w:rPr>
              <w:t xml:space="preserve"> </w:t>
            </w:r>
            <w:r w:rsidRPr="00D6757C">
              <w:rPr>
                <w:sz w:val="22"/>
                <w:szCs w:val="22"/>
              </w:rPr>
              <w:t>604,5 м2</w:t>
            </w:r>
          </w:p>
        </w:tc>
        <w:tc>
          <w:tcPr>
            <w:tcW w:w="2375" w:type="dxa"/>
            <w:vAlign w:val="center"/>
          </w:tcPr>
          <w:p w14:paraId="24B4172D" w14:textId="77777777" w:rsidR="00EE239F" w:rsidRPr="00D6757C" w:rsidRDefault="00EE239F" w:rsidP="00FC2D96">
            <w:pPr>
              <w:spacing w:after="0"/>
              <w:ind w:firstLine="29"/>
              <w:rPr>
                <w:sz w:val="22"/>
                <w:szCs w:val="22"/>
              </w:rPr>
            </w:pPr>
            <w:r w:rsidRPr="00D6757C">
              <w:rPr>
                <w:sz w:val="22"/>
                <w:szCs w:val="22"/>
              </w:rPr>
              <w:t xml:space="preserve">П.1.9.1 </w:t>
            </w:r>
          </w:p>
          <w:p w14:paraId="2BE9E22E" w14:textId="77777777" w:rsidR="00EE239F" w:rsidRPr="00D6757C" w:rsidRDefault="00EE239F" w:rsidP="00FC2D96">
            <w:pPr>
              <w:spacing w:after="0"/>
              <w:ind w:firstLine="29"/>
              <w:rPr>
                <w:sz w:val="22"/>
                <w:szCs w:val="22"/>
              </w:rPr>
            </w:pPr>
            <w:r w:rsidRPr="00D6757C">
              <w:rPr>
                <w:sz w:val="22"/>
                <w:szCs w:val="22"/>
              </w:rPr>
              <w:t>Часть 1</w:t>
            </w:r>
          </w:p>
        </w:tc>
        <w:tc>
          <w:tcPr>
            <w:tcW w:w="2257" w:type="dxa"/>
            <w:vAlign w:val="center"/>
          </w:tcPr>
          <w:p w14:paraId="4696C777" w14:textId="77777777" w:rsidR="00EE239F" w:rsidRPr="00D6757C" w:rsidRDefault="00EE239F" w:rsidP="00FC2D96">
            <w:pPr>
              <w:spacing w:after="0"/>
              <w:ind w:firstLine="29"/>
              <w:rPr>
                <w:sz w:val="22"/>
                <w:szCs w:val="22"/>
              </w:rPr>
            </w:pPr>
          </w:p>
        </w:tc>
      </w:tr>
      <w:tr w:rsidR="00EE239F" w:rsidRPr="00D6757C" w14:paraId="42EB2311" w14:textId="77777777" w:rsidTr="0031597D">
        <w:tc>
          <w:tcPr>
            <w:tcW w:w="3872" w:type="dxa"/>
            <w:vAlign w:val="center"/>
          </w:tcPr>
          <w:p w14:paraId="3BA15D83" w14:textId="34DC0CE4" w:rsidR="00EE239F" w:rsidRPr="00D6757C" w:rsidRDefault="00061C9C" w:rsidP="00FC2D96">
            <w:pPr>
              <w:spacing w:after="0"/>
              <w:ind w:firstLine="29"/>
              <w:jc w:val="left"/>
              <w:rPr>
                <w:sz w:val="22"/>
                <w:szCs w:val="22"/>
              </w:rPr>
            </w:pPr>
            <w:r w:rsidRPr="00D6757C">
              <w:rPr>
                <w:sz w:val="22"/>
                <w:szCs w:val="22"/>
              </w:rPr>
              <w:t>Услуги</w:t>
            </w:r>
            <w:r w:rsidR="00EE239F" w:rsidRPr="00D6757C">
              <w:rPr>
                <w:sz w:val="22"/>
                <w:szCs w:val="22"/>
              </w:rPr>
              <w:t xml:space="preserve"> по содержанию и уборке прилегающих к объектам территорий согласно приложению № 2, часть 1</w:t>
            </w:r>
          </w:p>
        </w:tc>
        <w:tc>
          <w:tcPr>
            <w:tcW w:w="1838" w:type="dxa"/>
            <w:vAlign w:val="center"/>
          </w:tcPr>
          <w:p w14:paraId="388D3020" w14:textId="695BEEED" w:rsidR="00EE239F" w:rsidRPr="00D6757C" w:rsidRDefault="00EE239F" w:rsidP="00FC2D96">
            <w:pPr>
              <w:spacing w:after="0"/>
              <w:ind w:firstLine="29"/>
              <w:jc w:val="center"/>
              <w:rPr>
                <w:sz w:val="22"/>
                <w:szCs w:val="22"/>
              </w:rPr>
            </w:pPr>
            <w:r w:rsidRPr="00D6757C">
              <w:rPr>
                <w:sz w:val="22"/>
                <w:szCs w:val="22"/>
              </w:rPr>
              <w:t>4</w:t>
            </w:r>
            <w:r w:rsidR="005E085D" w:rsidRPr="00D6757C">
              <w:rPr>
                <w:sz w:val="22"/>
                <w:szCs w:val="22"/>
              </w:rPr>
              <w:t xml:space="preserve"> </w:t>
            </w:r>
            <w:r w:rsidRPr="00D6757C">
              <w:rPr>
                <w:sz w:val="22"/>
                <w:szCs w:val="22"/>
              </w:rPr>
              <w:t>911 м2</w:t>
            </w:r>
          </w:p>
        </w:tc>
        <w:tc>
          <w:tcPr>
            <w:tcW w:w="2375" w:type="dxa"/>
            <w:vAlign w:val="center"/>
          </w:tcPr>
          <w:p w14:paraId="1B7C04AF" w14:textId="77777777" w:rsidR="00EE239F" w:rsidRPr="00D6757C" w:rsidRDefault="00EE239F" w:rsidP="00FC2D96">
            <w:pPr>
              <w:spacing w:after="0"/>
              <w:ind w:firstLine="29"/>
              <w:rPr>
                <w:sz w:val="22"/>
                <w:szCs w:val="22"/>
              </w:rPr>
            </w:pPr>
            <w:r w:rsidRPr="00D6757C">
              <w:rPr>
                <w:sz w:val="22"/>
                <w:szCs w:val="22"/>
              </w:rPr>
              <w:t>П.2.2.</w:t>
            </w:r>
          </w:p>
          <w:p w14:paraId="7FCC64DE" w14:textId="77777777" w:rsidR="00EE239F" w:rsidRPr="00D6757C" w:rsidRDefault="00EE239F" w:rsidP="00FC2D96">
            <w:pPr>
              <w:spacing w:after="0"/>
              <w:ind w:firstLine="29"/>
              <w:rPr>
                <w:sz w:val="22"/>
                <w:szCs w:val="22"/>
              </w:rPr>
            </w:pPr>
            <w:r w:rsidRPr="00D6757C">
              <w:rPr>
                <w:sz w:val="22"/>
                <w:szCs w:val="22"/>
              </w:rPr>
              <w:t>Часть 1</w:t>
            </w:r>
          </w:p>
          <w:p w14:paraId="5F469ACC" w14:textId="77777777" w:rsidR="00EE239F" w:rsidRPr="00D6757C" w:rsidRDefault="00EE239F" w:rsidP="00FC2D96">
            <w:pPr>
              <w:spacing w:after="0"/>
              <w:ind w:firstLine="29"/>
              <w:rPr>
                <w:sz w:val="22"/>
                <w:szCs w:val="22"/>
              </w:rPr>
            </w:pPr>
          </w:p>
        </w:tc>
        <w:tc>
          <w:tcPr>
            <w:tcW w:w="2257" w:type="dxa"/>
            <w:vAlign w:val="center"/>
          </w:tcPr>
          <w:p w14:paraId="32AD7195" w14:textId="77777777" w:rsidR="00EE239F" w:rsidRPr="00D6757C" w:rsidRDefault="00EE239F" w:rsidP="00FC2D96">
            <w:pPr>
              <w:spacing w:after="0"/>
              <w:ind w:firstLine="29"/>
              <w:rPr>
                <w:sz w:val="22"/>
                <w:szCs w:val="22"/>
              </w:rPr>
            </w:pPr>
          </w:p>
        </w:tc>
      </w:tr>
      <w:tr w:rsidR="00EE239F" w:rsidRPr="00D6757C" w14:paraId="65952D50" w14:textId="77777777" w:rsidTr="0031597D">
        <w:tc>
          <w:tcPr>
            <w:tcW w:w="3872" w:type="dxa"/>
            <w:vAlign w:val="center"/>
          </w:tcPr>
          <w:p w14:paraId="51AD1705" w14:textId="77777777" w:rsidR="00EE239F" w:rsidRPr="00D6757C" w:rsidRDefault="00EE239F" w:rsidP="00FC2D96">
            <w:pPr>
              <w:spacing w:after="0"/>
              <w:ind w:firstLine="29"/>
              <w:jc w:val="left"/>
              <w:rPr>
                <w:sz w:val="22"/>
                <w:szCs w:val="22"/>
              </w:rPr>
            </w:pPr>
            <w:r w:rsidRPr="00D6757C">
              <w:rPr>
                <w:sz w:val="22"/>
                <w:szCs w:val="22"/>
              </w:rPr>
              <w:t>Итого количество персонала в смену - Часть 1</w:t>
            </w:r>
          </w:p>
        </w:tc>
        <w:tc>
          <w:tcPr>
            <w:tcW w:w="1838" w:type="dxa"/>
            <w:vAlign w:val="center"/>
          </w:tcPr>
          <w:p w14:paraId="7858FE78" w14:textId="77777777" w:rsidR="00EE239F" w:rsidRPr="00D6757C" w:rsidRDefault="00EE239F" w:rsidP="00FC2D96">
            <w:pPr>
              <w:spacing w:after="0"/>
              <w:ind w:firstLine="29"/>
              <w:jc w:val="center"/>
              <w:rPr>
                <w:sz w:val="22"/>
                <w:szCs w:val="22"/>
              </w:rPr>
            </w:pPr>
          </w:p>
        </w:tc>
        <w:tc>
          <w:tcPr>
            <w:tcW w:w="2375" w:type="dxa"/>
            <w:vAlign w:val="center"/>
          </w:tcPr>
          <w:p w14:paraId="092731C4" w14:textId="77777777" w:rsidR="00EE239F" w:rsidRPr="00D6757C" w:rsidRDefault="00EE239F" w:rsidP="00FC2D96">
            <w:pPr>
              <w:spacing w:after="0"/>
              <w:ind w:firstLine="29"/>
              <w:rPr>
                <w:sz w:val="22"/>
                <w:szCs w:val="22"/>
              </w:rPr>
            </w:pPr>
          </w:p>
        </w:tc>
        <w:tc>
          <w:tcPr>
            <w:tcW w:w="2257" w:type="dxa"/>
            <w:vAlign w:val="center"/>
          </w:tcPr>
          <w:p w14:paraId="3FACDC88" w14:textId="77777777" w:rsidR="00EE239F" w:rsidRPr="00D6757C" w:rsidRDefault="00EE239F" w:rsidP="00FC2D96">
            <w:pPr>
              <w:spacing w:after="0"/>
              <w:ind w:firstLine="29"/>
              <w:rPr>
                <w:sz w:val="22"/>
                <w:szCs w:val="22"/>
              </w:rPr>
            </w:pPr>
          </w:p>
        </w:tc>
      </w:tr>
      <w:tr w:rsidR="00EE239F" w:rsidRPr="00D6757C" w14:paraId="5092D9E9" w14:textId="77777777" w:rsidTr="0031597D">
        <w:tc>
          <w:tcPr>
            <w:tcW w:w="3872" w:type="dxa"/>
            <w:vAlign w:val="center"/>
          </w:tcPr>
          <w:p w14:paraId="26F84316" w14:textId="77777777" w:rsidR="00EE239F" w:rsidRPr="00D6757C" w:rsidRDefault="00EE239F" w:rsidP="00FC2D96">
            <w:pPr>
              <w:spacing w:after="0"/>
              <w:ind w:firstLine="29"/>
              <w:jc w:val="left"/>
              <w:rPr>
                <w:b/>
                <w:color w:val="FF0000"/>
                <w:sz w:val="22"/>
                <w:szCs w:val="22"/>
              </w:rPr>
            </w:pPr>
            <w:r w:rsidRPr="00D6757C">
              <w:rPr>
                <w:b/>
                <w:color w:val="FF0000"/>
                <w:sz w:val="22"/>
                <w:szCs w:val="22"/>
              </w:rPr>
              <w:t>Часть 2</w:t>
            </w:r>
          </w:p>
          <w:p w14:paraId="1D32617C" w14:textId="77777777" w:rsidR="00EE239F" w:rsidRPr="00D6757C" w:rsidRDefault="00EE239F" w:rsidP="00FC2D96">
            <w:pPr>
              <w:spacing w:after="0"/>
              <w:ind w:firstLine="29"/>
              <w:jc w:val="left"/>
              <w:rPr>
                <w:b/>
                <w:sz w:val="22"/>
                <w:szCs w:val="22"/>
              </w:rPr>
            </w:pPr>
            <w:r w:rsidRPr="00D6757C">
              <w:rPr>
                <w:b/>
                <w:color w:val="FF0000"/>
                <w:sz w:val="22"/>
                <w:szCs w:val="22"/>
              </w:rPr>
              <w:t>Технического задания</w:t>
            </w:r>
          </w:p>
        </w:tc>
        <w:tc>
          <w:tcPr>
            <w:tcW w:w="1838" w:type="dxa"/>
            <w:vAlign w:val="center"/>
          </w:tcPr>
          <w:p w14:paraId="30D29842" w14:textId="77777777" w:rsidR="00EE239F" w:rsidRPr="00D6757C" w:rsidRDefault="00EE239F" w:rsidP="00FC2D96">
            <w:pPr>
              <w:spacing w:after="0"/>
              <w:ind w:firstLine="29"/>
              <w:jc w:val="center"/>
              <w:rPr>
                <w:b/>
                <w:sz w:val="22"/>
                <w:szCs w:val="22"/>
              </w:rPr>
            </w:pPr>
          </w:p>
        </w:tc>
        <w:tc>
          <w:tcPr>
            <w:tcW w:w="2375" w:type="dxa"/>
            <w:vAlign w:val="center"/>
          </w:tcPr>
          <w:p w14:paraId="1A27D706" w14:textId="77777777" w:rsidR="00EE239F" w:rsidRPr="00D6757C" w:rsidRDefault="00EE239F" w:rsidP="00FC2D96">
            <w:pPr>
              <w:spacing w:after="0"/>
              <w:ind w:firstLine="29"/>
              <w:rPr>
                <w:b/>
                <w:sz w:val="22"/>
                <w:szCs w:val="22"/>
              </w:rPr>
            </w:pPr>
          </w:p>
        </w:tc>
        <w:tc>
          <w:tcPr>
            <w:tcW w:w="2257" w:type="dxa"/>
            <w:vAlign w:val="center"/>
          </w:tcPr>
          <w:p w14:paraId="0570B9C1" w14:textId="77777777" w:rsidR="00EE239F" w:rsidRPr="00D6757C" w:rsidRDefault="00EE239F" w:rsidP="00FC2D96">
            <w:pPr>
              <w:spacing w:after="0"/>
              <w:ind w:firstLine="29"/>
              <w:rPr>
                <w:b/>
                <w:sz w:val="22"/>
                <w:szCs w:val="22"/>
              </w:rPr>
            </w:pPr>
          </w:p>
        </w:tc>
      </w:tr>
      <w:tr w:rsidR="00EE239F" w:rsidRPr="00D6757C" w14:paraId="116F2C56" w14:textId="77777777" w:rsidTr="0031597D">
        <w:tc>
          <w:tcPr>
            <w:tcW w:w="3872" w:type="dxa"/>
            <w:vAlign w:val="center"/>
          </w:tcPr>
          <w:p w14:paraId="2CBE8D59" w14:textId="3084BAEA" w:rsidR="00EE239F" w:rsidRPr="00D6757C" w:rsidRDefault="00061C9C" w:rsidP="00FC2D96">
            <w:pPr>
              <w:spacing w:after="0"/>
              <w:ind w:firstLine="29"/>
              <w:jc w:val="left"/>
              <w:rPr>
                <w:sz w:val="22"/>
                <w:szCs w:val="22"/>
              </w:rPr>
            </w:pPr>
            <w:r w:rsidRPr="00D6757C">
              <w:rPr>
                <w:sz w:val="22"/>
                <w:szCs w:val="22"/>
              </w:rPr>
              <w:t>Услуги</w:t>
            </w:r>
            <w:r w:rsidR="00EE239F" w:rsidRPr="00D6757C">
              <w:rPr>
                <w:sz w:val="22"/>
                <w:szCs w:val="22"/>
              </w:rPr>
              <w:t xml:space="preserve"> по комплексной внутренней уборке офисных, складских, производственных помещений и общественных зон объектов АО «Аэропорт Сургут».</w:t>
            </w:r>
          </w:p>
          <w:p w14:paraId="254150AC" w14:textId="77777777" w:rsidR="00EE239F" w:rsidRPr="00D6757C" w:rsidRDefault="00EE239F" w:rsidP="00FC2D96">
            <w:pPr>
              <w:spacing w:after="0"/>
              <w:ind w:firstLine="29"/>
              <w:jc w:val="left"/>
              <w:rPr>
                <w:sz w:val="22"/>
                <w:szCs w:val="22"/>
              </w:rPr>
            </w:pPr>
            <w:r w:rsidRPr="00D6757C">
              <w:rPr>
                <w:sz w:val="22"/>
                <w:szCs w:val="22"/>
              </w:rPr>
              <w:t>Согласно приложению 1, часть 2</w:t>
            </w:r>
          </w:p>
        </w:tc>
        <w:tc>
          <w:tcPr>
            <w:tcW w:w="1838" w:type="dxa"/>
            <w:vAlign w:val="center"/>
          </w:tcPr>
          <w:p w14:paraId="55C098F2" w14:textId="06E9DA9C" w:rsidR="00EE239F" w:rsidRPr="00D6757C" w:rsidRDefault="00EE239F" w:rsidP="00FC2D96">
            <w:pPr>
              <w:spacing w:after="0"/>
              <w:ind w:firstLine="29"/>
              <w:jc w:val="center"/>
              <w:rPr>
                <w:sz w:val="22"/>
                <w:szCs w:val="22"/>
              </w:rPr>
            </w:pPr>
            <w:r w:rsidRPr="00D6757C">
              <w:rPr>
                <w:sz w:val="22"/>
                <w:szCs w:val="22"/>
              </w:rPr>
              <w:t>16</w:t>
            </w:r>
            <w:r w:rsidR="005E085D" w:rsidRPr="00D6757C">
              <w:rPr>
                <w:sz w:val="22"/>
                <w:szCs w:val="22"/>
              </w:rPr>
              <w:t xml:space="preserve"> </w:t>
            </w:r>
            <w:r w:rsidRPr="00D6757C">
              <w:rPr>
                <w:sz w:val="22"/>
                <w:szCs w:val="22"/>
              </w:rPr>
              <w:t>068,80 м2</w:t>
            </w:r>
          </w:p>
        </w:tc>
        <w:tc>
          <w:tcPr>
            <w:tcW w:w="2375" w:type="dxa"/>
            <w:vAlign w:val="center"/>
          </w:tcPr>
          <w:p w14:paraId="58B85A2C" w14:textId="77777777" w:rsidR="00EE239F" w:rsidRPr="00D6757C" w:rsidRDefault="00EE239F" w:rsidP="00FC2D96">
            <w:pPr>
              <w:spacing w:after="0"/>
              <w:ind w:firstLine="29"/>
              <w:rPr>
                <w:sz w:val="22"/>
                <w:szCs w:val="22"/>
              </w:rPr>
            </w:pPr>
            <w:r w:rsidRPr="00D6757C">
              <w:rPr>
                <w:sz w:val="22"/>
                <w:szCs w:val="22"/>
              </w:rPr>
              <w:t xml:space="preserve">П.1.9.1 </w:t>
            </w:r>
          </w:p>
          <w:p w14:paraId="33683728" w14:textId="77777777" w:rsidR="00EE239F" w:rsidRPr="00D6757C" w:rsidRDefault="00EE239F" w:rsidP="00FC2D96">
            <w:pPr>
              <w:spacing w:after="0"/>
              <w:ind w:firstLine="29"/>
              <w:rPr>
                <w:sz w:val="22"/>
                <w:szCs w:val="22"/>
              </w:rPr>
            </w:pPr>
            <w:r w:rsidRPr="00D6757C">
              <w:rPr>
                <w:sz w:val="22"/>
                <w:szCs w:val="22"/>
              </w:rPr>
              <w:t>Часть 2</w:t>
            </w:r>
          </w:p>
        </w:tc>
        <w:tc>
          <w:tcPr>
            <w:tcW w:w="2257" w:type="dxa"/>
            <w:vAlign w:val="center"/>
          </w:tcPr>
          <w:p w14:paraId="4018C5F5" w14:textId="77777777" w:rsidR="00EE239F" w:rsidRPr="00D6757C" w:rsidRDefault="00EE239F" w:rsidP="00FC2D96">
            <w:pPr>
              <w:spacing w:after="0"/>
              <w:ind w:firstLine="29"/>
              <w:rPr>
                <w:sz w:val="22"/>
                <w:szCs w:val="22"/>
              </w:rPr>
            </w:pPr>
          </w:p>
        </w:tc>
      </w:tr>
      <w:tr w:rsidR="00EE239F" w:rsidRPr="00D6757C" w14:paraId="0F9781A4" w14:textId="77777777" w:rsidTr="0031597D">
        <w:tc>
          <w:tcPr>
            <w:tcW w:w="3872" w:type="dxa"/>
            <w:vAlign w:val="center"/>
          </w:tcPr>
          <w:p w14:paraId="71049B08" w14:textId="147D8D53" w:rsidR="00EE239F" w:rsidRPr="00D6757C" w:rsidRDefault="00061C9C" w:rsidP="00FC2D96">
            <w:pPr>
              <w:spacing w:after="0"/>
              <w:ind w:firstLine="29"/>
              <w:jc w:val="left"/>
              <w:rPr>
                <w:sz w:val="22"/>
                <w:szCs w:val="22"/>
              </w:rPr>
            </w:pPr>
            <w:r w:rsidRPr="00D6757C">
              <w:rPr>
                <w:sz w:val="22"/>
                <w:szCs w:val="22"/>
              </w:rPr>
              <w:t>Услуги</w:t>
            </w:r>
            <w:r w:rsidR="00EE239F" w:rsidRPr="00D6757C">
              <w:rPr>
                <w:sz w:val="22"/>
                <w:szCs w:val="22"/>
              </w:rPr>
              <w:t xml:space="preserve"> по содержанию и уборке прилегающих к объектам АО «Аэропорт Сургут» территорий, согласно приложению № 2, часть 2</w:t>
            </w:r>
          </w:p>
        </w:tc>
        <w:tc>
          <w:tcPr>
            <w:tcW w:w="1838" w:type="dxa"/>
            <w:vAlign w:val="center"/>
          </w:tcPr>
          <w:p w14:paraId="58BC8029" w14:textId="54744459" w:rsidR="00EE239F" w:rsidRPr="00D6757C" w:rsidRDefault="00EE239F" w:rsidP="00FC2D96">
            <w:pPr>
              <w:spacing w:after="0"/>
              <w:ind w:firstLine="29"/>
              <w:jc w:val="center"/>
              <w:rPr>
                <w:sz w:val="22"/>
                <w:szCs w:val="22"/>
              </w:rPr>
            </w:pPr>
            <w:r w:rsidRPr="00D6757C">
              <w:rPr>
                <w:sz w:val="22"/>
                <w:szCs w:val="22"/>
              </w:rPr>
              <w:t>27</w:t>
            </w:r>
            <w:r w:rsidR="005E085D" w:rsidRPr="00D6757C">
              <w:rPr>
                <w:sz w:val="22"/>
                <w:szCs w:val="22"/>
              </w:rPr>
              <w:t xml:space="preserve"> </w:t>
            </w:r>
            <w:r w:rsidRPr="00D6757C">
              <w:rPr>
                <w:sz w:val="22"/>
                <w:szCs w:val="22"/>
              </w:rPr>
              <w:t>215,7 м2, из них</w:t>
            </w:r>
          </w:p>
          <w:p w14:paraId="528D8148" w14:textId="77777777" w:rsidR="00EE239F" w:rsidRPr="00D6757C" w:rsidRDefault="00EE239F" w:rsidP="00FC2D96">
            <w:pPr>
              <w:spacing w:after="0"/>
              <w:ind w:firstLine="29"/>
              <w:jc w:val="center"/>
              <w:rPr>
                <w:sz w:val="22"/>
                <w:szCs w:val="22"/>
              </w:rPr>
            </w:pPr>
            <w:r w:rsidRPr="00D6757C">
              <w:rPr>
                <w:sz w:val="22"/>
                <w:szCs w:val="22"/>
              </w:rPr>
              <w:t>- прилегающая территория 15075,7 м2</w:t>
            </w:r>
          </w:p>
          <w:p w14:paraId="19A57F93" w14:textId="77777777" w:rsidR="00EE239F" w:rsidRPr="00D6757C" w:rsidRDefault="00EE239F" w:rsidP="00FC2D96">
            <w:pPr>
              <w:spacing w:after="0"/>
              <w:ind w:firstLine="29"/>
              <w:jc w:val="center"/>
              <w:rPr>
                <w:sz w:val="22"/>
                <w:szCs w:val="22"/>
              </w:rPr>
            </w:pPr>
            <w:r w:rsidRPr="00D6757C">
              <w:rPr>
                <w:sz w:val="22"/>
                <w:szCs w:val="22"/>
              </w:rPr>
              <w:t>- территория зеленой зоны 12140 м2</w:t>
            </w:r>
          </w:p>
        </w:tc>
        <w:tc>
          <w:tcPr>
            <w:tcW w:w="2375" w:type="dxa"/>
            <w:vAlign w:val="center"/>
          </w:tcPr>
          <w:p w14:paraId="7D1BEAC3" w14:textId="77777777" w:rsidR="00EE239F" w:rsidRPr="00D6757C" w:rsidRDefault="00EE239F" w:rsidP="00FC2D96">
            <w:pPr>
              <w:spacing w:after="0"/>
              <w:ind w:firstLine="29"/>
              <w:rPr>
                <w:sz w:val="22"/>
                <w:szCs w:val="22"/>
              </w:rPr>
            </w:pPr>
            <w:r w:rsidRPr="00D6757C">
              <w:rPr>
                <w:sz w:val="22"/>
                <w:szCs w:val="22"/>
              </w:rPr>
              <w:t>П.2.2.</w:t>
            </w:r>
          </w:p>
          <w:p w14:paraId="330A3C2B" w14:textId="77777777" w:rsidR="00EE239F" w:rsidRPr="00D6757C" w:rsidRDefault="00EE239F" w:rsidP="00FC2D96">
            <w:pPr>
              <w:spacing w:after="0"/>
              <w:ind w:firstLine="29"/>
              <w:rPr>
                <w:sz w:val="22"/>
                <w:szCs w:val="22"/>
              </w:rPr>
            </w:pPr>
            <w:r w:rsidRPr="00D6757C">
              <w:rPr>
                <w:sz w:val="22"/>
                <w:szCs w:val="22"/>
              </w:rPr>
              <w:t>Часть 2</w:t>
            </w:r>
          </w:p>
          <w:p w14:paraId="2AB304E1" w14:textId="77777777" w:rsidR="00EE239F" w:rsidRPr="00D6757C" w:rsidRDefault="00EE239F" w:rsidP="00FC2D96">
            <w:pPr>
              <w:spacing w:after="0"/>
              <w:ind w:firstLine="29"/>
              <w:rPr>
                <w:sz w:val="22"/>
                <w:szCs w:val="22"/>
              </w:rPr>
            </w:pPr>
          </w:p>
        </w:tc>
        <w:tc>
          <w:tcPr>
            <w:tcW w:w="2257" w:type="dxa"/>
            <w:vAlign w:val="center"/>
          </w:tcPr>
          <w:p w14:paraId="30CEFB9D" w14:textId="77777777" w:rsidR="00EE239F" w:rsidRPr="00D6757C" w:rsidRDefault="00EE239F" w:rsidP="00FC2D96">
            <w:pPr>
              <w:spacing w:after="0"/>
              <w:ind w:firstLine="29"/>
              <w:rPr>
                <w:sz w:val="22"/>
                <w:szCs w:val="22"/>
              </w:rPr>
            </w:pPr>
          </w:p>
        </w:tc>
      </w:tr>
      <w:tr w:rsidR="00EE239F" w:rsidRPr="00D6757C" w14:paraId="08AEFF29" w14:textId="77777777" w:rsidTr="0031597D">
        <w:tc>
          <w:tcPr>
            <w:tcW w:w="3872" w:type="dxa"/>
            <w:vAlign w:val="center"/>
          </w:tcPr>
          <w:p w14:paraId="42552E9E" w14:textId="037C9B23" w:rsidR="00EE239F" w:rsidRPr="00D6757C" w:rsidRDefault="00EE239F" w:rsidP="00FC2D96">
            <w:pPr>
              <w:spacing w:after="0"/>
              <w:ind w:firstLine="29"/>
              <w:jc w:val="left"/>
              <w:rPr>
                <w:sz w:val="22"/>
                <w:szCs w:val="22"/>
              </w:rPr>
            </w:pPr>
            <w:r w:rsidRPr="00D6757C">
              <w:rPr>
                <w:sz w:val="22"/>
                <w:szCs w:val="22"/>
              </w:rPr>
              <w:t>Итого количество персонала в смену - Часть 2</w:t>
            </w:r>
          </w:p>
        </w:tc>
        <w:tc>
          <w:tcPr>
            <w:tcW w:w="1838" w:type="dxa"/>
            <w:vAlign w:val="center"/>
          </w:tcPr>
          <w:p w14:paraId="58EA4C86" w14:textId="77777777" w:rsidR="00EE239F" w:rsidRPr="00D6757C" w:rsidRDefault="00EE239F" w:rsidP="00FC2D96">
            <w:pPr>
              <w:spacing w:after="0"/>
              <w:ind w:firstLine="29"/>
              <w:rPr>
                <w:sz w:val="22"/>
                <w:szCs w:val="22"/>
              </w:rPr>
            </w:pPr>
          </w:p>
        </w:tc>
        <w:tc>
          <w:tcPr>
            <w:tcW w:w="2375" w:type="dxa"/>
            <w:vAlign w:val="center"/>
          </w:tcPr>
          <w:p w14:paraId="2F868473" w14:textId="77777777" w:rsidR="00EE239F" w:rsidRPr="00D6757C" w:rsidRDefault="00EE239F" w:rsidP="00FC2D96">
            <w:pPr>
              <w:spacing w:after="0"/>
              <w:ind w:firstLine="29"/>
              <w:rPr>
                <w:sz w:val="22"/>
                <w:szCs w:val="22"/>
              </w:rPr>
            </w:pPr>
          </w:p>
        </w:tc>
        <w:tc>
          <w:tcPr>
            <w:tcW w:w="2257" w:type="dxa"/>
            <w:vAlign w:val="center"/>
          </w:tcPr>
          <w:p w14:paraId="56940C76" w14:textId="77777777" w:rsidR="00EE239F" w:rsidRPr="00D6757C" w:rsidRDefault="00EE239F" w:rsidP="00FC2D96">
            <w:pPr>
              <w:spacing w:after="0"/>
              <w:ind w:firstLine="29"/>
              <w:rPr>
                <w:sz w:val="22"/>
                <w:szCs w:val="22"/>
              </w:rPr>
            </w:pPr>
          </w:p>
        </w:tc>
      </w:tr>
      <w:tr w:rsidR="00EE239F" w:rsidRPr="00D6757C" w14:paraId="6619A097" w14:textId="77777777" w:rsidTr="0031597D">
        <w:tc>
          <w:tcPr>
            <w:tcW w:w="3872" w:type="dxa"/>
            <w:vAlign w:val="center"/>
          </w:tcPr>
          <w:p w14:paraId="3C7F77C6" w14:textId="77777777" w:rsidR="00EE239F" w:rsidRPr="00D6757C" w:rsidRDefault="00EE239F" w:rsidP="00FC2D96">
            <w:pPr>
              <w:spacing w:after="0"/>
              <w:ind w:firstLine="29"/>
              <w:jc w:val="left"/>
              <w:rPr>
                <w:b/>
                <w:color w:val="FF0000"/>
                <w:sz w:val="22"/>
                <w:szCs w:val="22"/>
              </w:rPr>
            </w:pPr>
            <w:r w:rsidRPr="00D6757C">
              <w:rPr>
                <w:b/>
                <w:color w:val="FF0000"/>
                <w:sz w:val="22"/>
                <w:szCs w:val="22"/>
              </w:rPr>
              <w:t>Часть 3</w:t>
            </w:r>
          </w:p>
          <w:p w14:paraId="0122C365" w14:textId="77777777" w:rsidR="00EE239F" w:rsidRPr="00D6757C" w:rsidRDefault="00EE239F" w:rsidP="00FC2D96">
            <w:pPr>
              <w:spacing w:after="0"/>
              <w:ind w:firstLine="29"/>
              <w:jc w:val="left"/>
              <w:rPr>
                <w:b/>
                <w:color w:val="FF0000"/>
                <w:sz w:val="22"/>
                <w:szCs w:val="22"/>
              </w:rPr>
            </w:pPr>
            <w:r w:rsidRPr="00D6757C">
              <w:rPr>
                <w:b/>
                <w:color w:val="FF0000"/>
                <w:sz w:val="22"/>
                <w:szCs w:val="22"/>
              </w:rPr>
              <w:t>Технического задания</w:t>
            </w:r>
          </w:p>
        </w:tc>
        <w:tc>
          <w:tcPr>
            <w:tcW w:w="1838" w:type="dxa"/>
            <w:vAlign w:val="center"/>
          </w:tcPr>
          <w:p w14:paraId="2DAEB2B7" w14:textId="77777777" w:rsidR="00EE239F" w:rsidRPr="00D6757C" w:rsidRDefault="00EE239F" w:rsidP="00FC2D96">
            <w:pPr>
              <w:spacing w:after="0"/>
              <w:ind w:firstLine="29"/>
              <w:rPr>
                <w:b/>
                <w:color w:val="FF0000"/>
                <w:sz w:val="22"/>
                <w:szCs w:val="22"/>
              </w:rPr>
            </w:pPr>
          </w:p>
        </w:tc>
        <w:tc>
          <w:tcPr>
            <w:tcW w:w="2375" w:type="dxa"/>
            <w:vAlign w:val="center"/>
          </w:tcPr>
          <w:p w14:paraId="220AD2BA" w14:textId="77777777" w:rsidR="00EE239F" w:rsidRPr="00D6757C" w:rsidRDefault="00EE239F" w:rsidP="00FC2D96">
            <w:pPr>
              <w:spacing w:after="0"/>
              <w:ind w:firstLine="29"/>
              <w:rPr>
                <w:b/>
                <w:color w:val="FF0000"/>
                <w:sz w:val="22"/>
                <w:szCs w:val="22"/>
              </w:rPr>
            </w:pPr>
          </w:p>
        </w:tc>
        <w:tc>
          <w:tcPr>
            <w:tcW w:w="2257" w:type="dxa"/>
            <w:vAlign w:val="center"/>
          </w:tcPr>
          <w:p w14:paraId="1442EA0D" w14:textId="77777777" w:rsidR="00EE239F" w:rsidRPr="00D6757C" w:rsidRDefault="00EE239F" w:rsidP="00FC2D96">
            <w:pPr>
              <w:spacing w:after="0"/>
              <w:ind w:firstLine="29"/>
              <w:rPr>
                <w:sz w:val="22"/>
                <w:szCs w:val="22"/>
              </w:rPr>
            </w:pPr>
          </w:p>
        </w:tc>
      </w:tr>
      <w:tr w:rsidR="00EE239F" w:rsidRPr="00D6757C" w14:paraId="3A8C0FB2" w14:textId="77777777" w:rsidTr="0031597D">
        <w:tc>
          <w:tcPr>
            <w:tcW w:w="3872" w:type="dxa"/>
            <w:vAlign w:val="center"/>
          </w:tcPr>
          <w:p w14:paraId="0032BB54" w14:textId="6601E496" w:rsidR="00EE239F" w:rsidRPr="00D6757C" w:rsidRDefault="00061C9C" w:rsidP="00FC2D96">
            <w:pPr>
              <w:spacing w:after="0"/>
              <w:ind w:firstLine="29"/>
              <w:jc w:val="left"/>
              <w:rPr>
                <w:sz w:val="22"/>
                <w:szCs w:val="22"/>
              </w:rPr>
            </w:pPr>
            <w:r w:rsidRPr="00D6757C">
              <w:rPr>
                <w:sz w:val="22"/>
                <w:szCs w:val="22"/>
              </w:rPr>
              <w:t>Услуги</w:t>
            </w:r>
            <w:r w:rsidR="00EE239F" w:rsidRPr="00D6757C">
              <w:rPr>
                <w:sz w:val="22"/>
                <w:szCs w:val="22"/>
              </w:rPr>
              <w:t xml:space="preserve"> по комплексной внутренней уборке гостиницы «Полёт»,</w:t>
            </w:r>
          </w:p>
          <w:p w14:paraId="3549480E" w14:textId="77777777" w:rsidR="00EE239F" w:rsidRPr="00D6757C" w:rsidRDefault="00EE239F" w:rsidP="00FC2D96">
            <w:pPr>
              <w:spacing w:after="0"/>
              <w:ind w:firstLine="29"/>
              <w:jc w:val="left"/>
              <w:rPr>
                <w:sz w:val="22"/>
                <w:szCs w:val="22"/>
              </w:rPr>
            </w:pPr>
            <w:r w:rsidRPr="00D6757C">
              <w:rPr>
                <w:sz w:val="22"/>
                <w:szCs w:val="22"/>
              </w:rPr>
              <w:t>Согласно п.3.2. части 3 документации о закупке, расшифровка общей площади объекта представлена в таблице № 3 Части 3 документации</w:t>
            </w:r>
          </w:p>
        </w:tc>
        <w:tc>
          <w:tcPr>
            <w:tcW w:w="1838" w:type="dxa"/>
            <w:vAlign w:val="center"/>
          </w:tcPr>
          <w:p w14:paraId="575DFFF3" w14:textId="0B6EF495" w:rsidR="00EE239F" w:rsidRPr="00D6757C" w:rsidRDefault="00EE239F" w:rsidP="00D6756F">
            <w:pPr>
              <w:spacing w:after="0"/>
              <w:ind w:firstLine="29"/>
              <w:jc w:val="center"/>
              <w:rPr>
                <w:sz w:val="22"/>
                <w:szCs w:val="22"/>
              </w:rPr>
            </w:pPr>
            <w:r w:rsidRPr="00D6757C">
              <w:rPr>
                <w:sz w:val="22"/>
                <w:szCs w:val="22"/>
              </w:rPr>
              <w:t>2</w:t>
            </w:r>
            <w:r w:rsidR="005E085D" w:rsidRPr="00D6757C">
              <w:rPr>
                <w:sz w:val="22"/>
                <w:szCs w:val="22"/>
              </w:rPr>
              <w:t xml:space="preserve"> </w:t>
            </w:r>
            <w:r w:rsidRPr="00D6757C">
              <w:rPr>
                <w:sz w:val="22"/>
                <w:szCs w:val="22"/>
              </w:rPr>
              <w:t>508,01 м2</w:t>
            </w:r>
          </w:p>
        </w:tc>
        <w:tc>
          <w:tcPr>
            <w:tcW w:w="2375" w:type="dxa"/>
            <w:vAlign w:val="center"/>
          </w:tcPr>
          <w:p w14:paraId="4C3104B6" w14:textId="77777777" w:rsidR="00EE239F" w:rsidRPr="00D6757C" w:rsidRDefault="00EE239F" w:rsidP="00FC2D96">
            <w:pPr>
              <w:spacing w:after="0"/>
              <w:ind w:firstLine="29"/>
              <w:rPr>
                <w:sz w:val="22"/>
                <w:szCs w:val="22"/>
              </w:rPr>
            </w:pPr>
            <w:r w:rsidRPr="00D6757C">
              <w:rPr>
                <w:sz w:val="22"/>
                <w:szCs w:val="22"/>
              </w:rPr>
              <w:t>П.7.1.</w:t>
            </w:r>
          </w:p>
          <w:p w14:paraId="0F8EA87D" w14:textId="77777777" w:rsidR="00EE239F" w:rsidRPr="00D6757C" w:rsidRDefault="00EE239F" w:rsidP="00FC2D96">
            <w:pPr>
              <w:spacing w:after="0"/>
              <w:ind w:firstLine="29"/>
              <w:rPr>
                <w:sz w:val="22"/>
                <w:szCs w:val="22"/>
              </w:rPr>
            </w:pPr>
            <w:r w:rsidRPr="00D6757C">
              <w:rPr>
                <w:sz w:val="22"/>
                <w:szCs w:val="22"/>
              </w:rPr>
              <w:t>Часть 3</w:t>
            </w:r>
          </w:p>
          <w:p w14:paraId="6EE28C3D" w14:textId="77777777" w:rsidR="00EE239F" w:rsidRPr="00D6757C" w:rsidRDefault="00EE239F" w:rsidP="00FC2D96">
            <w:pPr>
              <w:spacing w:after="0"/>
              <w:ind w:firstLine="29"/>
              <w:rPr>
                <w:sz w:val="22"/>
                <w:szCs w:val="22"/>
              </w:rPr>
            </w:pPr>
            <w:r w:rsidRPr="00D6757C">
              <w:rPr>
                <w:sz w:val="22"/>
                <w:szCs w:val="22"/>
              </w:rPr>
              <w:t>П.10.1</w:t>
            </w:r>
          </w:p>
          <w:p w14:paraId="042AEF48" w14:textId="77777777" w:rsidR="00EE239F" w:rsidRPr="00D6757C" w:rsidRDefault="00EE239F" w:rsidP="00FC2D96">
            <w:pPr>
              <w:spacing w:after="0"/>
              <w:ind w:firstLine="29"/>
              <w:rPr>
                <w:sz w:val="22"/>
                <w:szCs w:val="22"/>
              </w:rPr>
            </w:pPr>
            <w:r w:rsidRPr="00D6757C">
              <w:rPr>
                <w:sz w:val="22"/>
                <w:szCs w:val="22"/>
              </w:rPr>
              <w:t>Часть 3</w:t>
            </w:r>
          </w:p>
        </w:tc>
        <w:tc>
          <w:tcPr>
            <w:tcW w:w="2257" w:type="dxa"/>
            <w:vAlign w:val="center"/>
          </w:tcPr>
          <w:p w14:paraId="7E2A5F04" w14:textId="77777777" w:rsidR="00EE239F" w:rsidRPr="00D6757C" w:rsidRDefault="00EE239F" w:rsidP="00FC2D96">
            <w:pPr>
              <w:spacing w:after="0"/>
              <w:ind w:firstLine="29"/>
              <w:rPr>
                <w:sz w:val="22"/>
                <w:szCs w:val="22"/>
              </w:rPr>
            </w:pPr>
          </w:p>
        </w:tc>
      </w:tr>
      <w:tr w:rsidR="00EE239F" w:rsidRPr="00D6757C" w14:paraId="38745476" w14:textId="77777777" w:rsidTr="0031597D">
        <w:tc>
          <w:tcPr>
            <w:tcW w:w="3872" w:type="dxa"/>
            <w:vAlign w:val="center"/>
          </w:tcPr>
          <w:p w14:paraId="2A42E13A" w14:textId="77777777" w:rsidR="00EE239F" w:rsidRPr="00D6757C" w:rsidRDefault="00EE239F" w:rsidP="00FC2D96">
            <w:pPr>
              <w:spacing w:after="0"/>
              <w:ind w:firstLine="29"/>
              <w:jc w:val="left"/>
              <w:rPr>
                <w:sz w:val="22"/>
                <w:szCs w:val="22"/>
              </w:rPr>
            </w:pPr>
            <w:r w:rsidRPr="00D6757C">
              <w:rPr>
                <w:sz w:val="22"/>
                <w:szCs w:val="22"/>
              </w:rPr>
              <w:t>Итого количество персонала в смену - Часть 3</w:t>
            </w:r>
          </w:p>
        </w:tc>
        <w:tc>
          <w:tcPr>
            <w:tcW w:w="1838" w:type="dxa"/>
            <w:vAlign w:val="center"/>
          </w:tcPr>
          <w:p w14:paraId="62C7456F" w14:textId="77777777" w:rsidR="00EE239F" w:rsidRPr="00D6757C" w:rsidRDefault="00EE239F" w:rsidP="00FC2D96">
            <w:pPr>
              <w:spacing w:after="0"/>
              <w:ind w:firstLine="29"/>
              <w:rPr>
                <w:sz w:val="22"/>
                <w:szCs w:val="22"/>
              </w:rPr>
            </w:pPr>
          </w:p>
        </w:tc>
        <w:tc>
          <w:tcPr>
            <w:tcW w:w="2375" w:type="dxa"/>
            <w:vAlign w:val="center"/>
          </w:tcPr>
          <w:p w14:paraId="11BFAB96" w14:textId="77777777" w:rsidR="00EE239F" w:rsidRPr="00D6757C" w:rsidRDefault="00EE239F" w:rsidP="00FC2D96">
            <w:pPr>
              <w:spacing w:after="0"/>
              <w:ind w:firstLine="29"/>
              <w:rPr>
                <w:sz w:val="22"/>
                <w:szCs w:val="22"/>
              </w:rPr>
            </w:pPr>
          </w:p>
        </w:tc>
        <w:tc>
          <w:tcPr>
            <w:tcW w:w="2257" w:type="dxa"/>
            <w:vAlign w:val="center"/>
          </w:tcPr>
          <w:p w14:paraId="0126616D" w14:textId="77777777" w:rsidR="00EE239F" w:rsidRPr="00D6757C" w:rsidRDefault="00EE239F" w:rsidP="00FC2D96">
            <w:pPr>
              <w:spacing w:after="0"/>
              <w:ind w:firstLine="29"/>
              <w:rPr>
                <w:sz w:val="22"/>
                <w:szCs w:val="22"/>
              </w:rPr>
            </w:pPr>
          </w:p>
        </w:tc>
      </w:tr>
      <w:tr w:rsidR="00EE239F" w:rsidRPr="00D6757C" w14:paraId="79AD2549" w14:textId="77777777" w:rsidTr="0031597D">
        <w:tc>
          <w:tcPr>
            <w:tcW w:w="3872" w:type="dxa"/>
            <w:vAlign w:val="center"/>
          </w:tcPr>
          <w:p w14:paraId="61D8FFBE" w14:textId="77777777" w:rsidR="00EE239F" w:rsidRPr="00D6757C" w:rsidRDefault="00EE239F" w:rsidP="00FC2D96">
            <w:pPr>
              <w:spacing w:after="0"/>
              <w:ind w:firstLine="29"/>
              <w:jc w:val="left"/>
              <w:rPr>
                <w:b/>
                <w:color w:val="FF0000"/>
                <w:sz w:val="22"/>
                <w:szCs w:val="22"/>
              </w:rPr>
            </w:pPr>
            <w:r w:rsidRPr="00D6757C">
              <w:rPr>
                <w:b/>
                <w:color w:val="FF0000"/>
                <w:sz w:val="22"/>
                <w:szCs w:val="22"/>
              </w:rPr>
              <w:t>Часть 4</w:t>
            </w:r>
          </w:p>
          <w:p w14:paraId="5CD80F43" w14:textId="77777777" w:rsidR="00EE239F" w:rsidRPr="00D6757C" w:rsidRDefault="00EE239F" w:rsidP="00FC2D96">
            <w:pPr>
              <w:spacing w:after="0"/>
              <w:ind w:firstLine="29"/>
              <w:jc w:val="left"/>
              <w:rPr>
                <w:sz w:val="22"/>
                <w:szCs w:val="22"/>
              </w:rPr>
            </w:pPr>
            <w:r w:rsidRPr="00D6757C">
              <w:rPr>
                <w:b/>
                <w:color w:val="FF0000"/>
                <w:sz w:val="22"/>
                <w:szCs w:val="22"/>
              </w:rPr>
              <w:t>Технического задания</w:t>
            </w:r>
          </w:p>
        </w:tc>
        <w:tc>
          <w:tcPr>
            <w:tcW w:w="1838" w:type="dxa"/>
            <w:vAlign w:val="center"/>
          </w:tcPr>
          <w:p w14:paraId="67CE651D" w14:textId="77777777" w:rsidR="00EE239F" w:rsidRPr="00D6757C" w:rsidRDefault="00EE239F" w:rsidP="00FC2D96">
            <w:pPr>
              <w:spacing w:after="0"/>
              <w:ind w:firstLine="29"/>
              <w:rPr>
                <w:sz w:val="22"/>
                <w:szCs w:val="22"/>
              </w:rPr>
            </w:pPr>
          </w:p>
        </w:tc>
        <w:tc>
          <w:tcPr>
            <w:tcW w:w="2375" w:type="dxa"/>
            <w:vAlign w:val="center"/>
          </w:tcPr>
          <w:p w14:paraId="7409F953" w14:textId="77777777" w:rsidR="00EE239F" w:rsidRPr="00D6757C" w:rsidRDefault="00EE239F" w:rsidP="00FC2D96">
            <w:pPr>
              <w:spacing w:after="0"/>
              <w:ind w:firstLine="29"/>
              <w:rPr>
                <w:sz w:val="22"/>
                <w:szCs w:val="22"/>
              </w:rPr>
            </w:pPr>
          </w:p>
        </w:tc>
        <w:tc>
          <w:tcPr>
            <w:tcW w:w="2257" w:type="dxa"/>
            <w:vAlign w:val="center"/>
          </w:tcPr>
          <w:p w14:paraId="3DAEE5A8" w14:textId="77777777" w:rsidR="00EE239F" w:rsidRPr="00D6757C" w:rsidRDefault="00EE239F" w:rsidP="00FC2D96">
            <w:pPr>
              <w:spacing w:after="0"/>
              <w:ind w:firstLine="29"/>
              <w:rPr>
                <w:sz w:val="22"/>
                <w:szCs w:val="22"/>
              </w:rPr>
            </w:pPr>
          </w:p>
        </w:tc>
      </w:tr>
      <w:tr w:rsidR="00EE239F" w:rsidRPr="00D6757C" w14:paraId="03DC9BC9" w14:textId="77777777" w:rsidTr="0031597D">
        <w:tc>
          <w:tcPr>
            <w:tcW w:w="3872" w:type="dxa"/>
            <w:vAlign w:val="center"/>
          </w:tcPr>
          <w:p w14:paraId="027C57C3" w14:textId="4D26A1EC" w:rsidR="00EE239F" w:rsidRPr="00D6757C" w:rsidRDefault="00061C9C" w:rsidP="00FC2D96">
            <w:pPr>
              <w:spacing w:after="0"/>
              <w:ind w:firstLine="29"/>
              <w:jc w:val="left"/>
              <w:rPr>
                <w:sz w:val="22"/>
                <w:szCs w:val="22"/>
              </w:rPr>
            </w:pPr>
            <w:r w:rsidRPr="00D6757C">
              <w:rPr>
                <w:sz w:val="22"/>
                <w:szCs w:val="22"/>
              </w:rPr>
              <w:t>Услуги</w:t>
            </w:r>
            <w:r w:rsidR="00EE239F" w:rsidRPr="00D6757C">
              <w:rPr>
                <w:sz w:val="22"/>
                <w:szCs w:val="22"/>
              </w:rPr>
              <w:t xml:space="preserve"> по уборке прилегающих к профилакторию «Полёт» территорий, расшифровка общей площади территории представлена в таблице №5 Части 4</w:t>
            </w:r>
          </w:p>
        </w:tc>
        <w:tc>
          <w:tcPr>
            <w:tcW w:w="1838" w:type="dxa"/>
            <w:vAlign w:val="center"/>
          </w:tcPr>
          <w:p w14:paraId="773F793A" w14:textId="754284EF" w:rsidR="00EE239F" w:rsidRPr="00D6757C" w:rsidRDefault="00EE239F" w:rsidP="00FC2D96">
            <w:pPr>
              <w:spacing w:after="0"/>
              <w:ind w:firstLine="29"/>
              <w:jc w:val="center"/>
              <w:rPr>
                <w:sz w:val="22"/>
                <w:szCs w:val="22"/>
              </w:rPr>
            </w:pPr>
            <w:r w:rsidRPr="00D6757C">
              <w:rPr>
                <w:sz w:val="22"/>
                <w:szCs w:val="22"/>
              </w:rPr>
              <w:t>- площ</w:t>
            </w:r>
            <w:r w:rsidR="006259E7" w:rsidRPr="00D6757C">
              <w:rPr>
                <w:sz w:val="22"/>
                <w:szCs w:val="22"/>
              </w:rPr>
              <w:t>адь прилегающей территории -</w:t>
            </w:r>
            <w:r w:rsidR="00BD2AA0">
              <w:rPr>
                <w:sz w:val="22"/>
                <w:szCs w:val="22"/>
              </w:rPr>
              <w:t xml:space="preserve">     </w:t>
            </w:r>
            <w:r w:rsidR="006259E7" w:rsidRPr="00D6757C">
              <w:rPr>
                <w:sz w:val="22"/>
                <w:szCs w:val="22"/>
              </w:rPr>
              <w:t>19</w:t>
            </w:r>
            <w:r w:rsidR="005E085D" w:rsidRPr="00D6757C">
              <w:rPr>
                <w:sz w:val="22"/>
                <w:szCs w:val="22"/>
              </w:rPr>
              <w:t xml:space="preserve"> </w:t>
            </w:r>
            <w:r w:rsidR="006259E7" w:rsidRPr="00D6757C">
              <w:rPr>
                <w:sz w:val="22"/>
                <w:szCs w:val="22"/>
              </w:rPr>
              <w:t>506,8</w:t>
            </w:r>
            <w:r w:rsidRPr="00D6757C">
              <w:rPr>
                <w:sz w:val="22"/>
                <w:szCs w:val="22"/>
              </w:rPr>
              <w:t xml:space="preserve"> м2</w:t>
            </w:r>
          </w:p>
        </w:tc>
        <w:tc>
          <w:tcPr>
            <w:tcW w:w="2375" w:type="dxa"/>
            <w:vAlign w:val="center"/>
          </w:tcPr>
          <w:p w14:paraId="591A9869" w14:textId="77777777" w:rsidR="00EE239F" w:rsidRPr="00D6757C" w:rsidRDefault="00EE239F" w:rsidP="00FC2D96">
            <w:pPr>
              <w:spacing w:after="0"/>
              <w:ind w:firstLine="29"/>
              <w:rPr>
                <w:sz w:val="22"/>
                <w:szCs w:val="22"/>
              </w:rPr>
            </w:pPr>
            <w:r w:rsidRPr="00D6757C">
              <w:rPr>
                <w:sz w:val="22"/>
                <w:szCs w:val="22"/>
              </w:rPr>
              <w:t xml:space="preserve">П.12.2.3 </w:t>
            </w:r>
          </w:p>
          <w:p w14:paraId="6C55EC1A" w14:textId="77777777" w:rsidR="00EE239F" w:rsidRPr="00D6757C" w:rsidRDefault="00EE239F" w:rsidP="00FC2D96">
            <w:pPr>
              <w:spacing w:after="0"/>
              <w:ind w:firstLine="29"/>
              <w:rPr>
                <w:sz w:val="22"/>
                <w:szCs w:val="22"/>
              </w:rPr>
            </w:pPr>
            <w:r w:rsidRPr="00D6757C">
              <w:rPr>
                <w:sz w:val="22"/>
                <w:szCs w:val="22"/>
              </w:rPr>
              <w:t>Часть 4</w:t>
            </w:r>
          </w:p>
        </w:tc>
        <w:tc>
          <w:tcPr>
            <w:tcW w:w="2257" w:type="dxa"/>
            <w:vAlign w:val="center"/>
          </w:tcPr>
          <w:p w14:paraId="374F9A3B" w14:textId="77777777" w:rsidR="00EE239F" w:rsidRPr="00D6757C" w:rsidRDefault="00EE239F" w:rsidP="00FC2D96">
            <w:pPr>
              <w:spacing w:after="0"/>
              <w:ind w:firstLine="29"/>
              <w:rPr>
                <w:sz w:val="22"/>
                <w:szCs w:val="22"/>
              </w:rPr>
            </w:pPr>
          </w:p>
        </w:tc>
      </w:tr>
      <w:tr w:rsidR="00EE239F" w:rsidRPr="00D6757C" w14:paraId="7028622A" w14:textId="77777777" w:rsidTr="0031597D">
        <w:tc>
          <w:tcPr>
            <w:tcW w:w="3872" w:type="dxa"/>
            <w:vAlign w:val="center"/>
          </w:tcPr>
          <w:p w14:paraId="41511309" w14:textId="77777777" w:rsidR="00EE239F" w:rsidRPr="00D6757C" w:rsidRDefault="00EE239F" w:rsidP="00FC2D96">
            <w:pPr>
              <w:spacing w:after="0"/>
              <w:ind w:firstLine="29"/>
              <w:jc w:val="left"/>
              <w:rPr>
                <w:sz w:val="22"/>
                <w:szCs w:val="22"/>
              </w:rPr>
            </w:pPr>
            <w:r w:rsidRPr="00D6757C">
              <w:rPr>
                <w:sz w:val="22"/>
                <w:szCs w:val="22"/>
              </w:rPr>
              <w:t>Итого количество персонала в смену - Часть 4</w:t>
            </w:r>
          </w:p>
        </w:tc>
        <w:tc>
          <w:tcPr>
            <w:tcW w:w="1838" w:type="dxa"/>
            <w:vAlign w:val="center"/>
          </w:tcPr>
          <w:p w14:paraId="5E540FC4" w14:textId="77777777" w:rsidR="00EE239F" w:rsidRPr="00D6757C" w:rsidRDefault="00EE239F" w:rsidP="00FC2D96">
            <w:pPr>
              <w:spacing w:after="0"/>
              <w:ind w:firstLine="29"/>
              <w:jc w:val="center"/>
              <w:rPr>
                <w:sz w:val="22"/>
                <w:szCs w:val="22"/>
              </w:rPr>
            </w:pPr>
          </w:p>
        </w:tc>
        <w:tc>
          <w:tcPr>
            <w:tcW w:w="2375" w:type="dxa"/>
            <w:vAlign w:val="center"/>
          </w:tcPr>
          <w:p w14:paraId="59EDC7B0" w14:textId="77777777" w:rsidR="00EE239F" w:rsidRPr="00D6757C" w:rsidRDefault="00EE239F" w:rsidP="00FC2D96">
            <w:pPr>
              <w:spacing w:after="0"/>
              <w:ind w:firstLine="29"/>
              <w:rPr>
                <w:sz w:val="22"/>
                <w:szCs w:val="22"/>
              </w:rPr>
            </w:pPr>
          </w:p>
        </w:tc>
        <w:tc>
          <w:tcPr>
            <w:tcW w:w="2257" w:type="dxa"/>
            <w:vAlign w:val="center"/>
          </w:tcPr>
          <w:p w14:paraId="1212A3F3" w14:textId="77777777" w:rsidR="00EE239F" w:rsidRPr="00D6757C" w:rsidRDefault="00EE239F" w:rsidP="00FC2D96">
            <w:pPr>
              <w:spacing w:after="0"/>
              <w:ind w:firstLine="29"/>
              <w:rPr>
                <w:sz w:val="22"/>
                <w:szCs w:val="22"/>
              </w:rPr>
            </w:pPr>
          </w:p>
        </w:tc>
      </w:tr>
      <w:tr w:rsidR="00EE239F" w:rsidRPr="00D6757C" w14:paraId="0FEB4024" w14:textId="77777777" w:rsidTr="0031597D">
        <w:tc>
          <w:tcPr>
            <w:tcW w:w="3872" w:type="dxa"/>
            <w:vAlign w:val="center"/>
          </w:tcPr>
          <w:p w14:paraId="584ACAA2" w14:textId="77777777" w:rsidR="00EE239F" w:rsidRPr="00D6757C" w:rsidRDefault="00EE239F" w:rsidP="00FC2D96">
            <w:pPr>
              <w:spacing w:after="0"/>
              <w:ind w:firstLine="29"/>
              <w:jc w:val="left"/>
              <w:rPr>
                <w:b/>
                <w:sz w:val="22"/>
                <w:szCs w:val="22"/>
              </w:rPr>
            </w:pPr>
            <w:r w:rsidRPr="00D6757C">
              <w:rPr>
                <w:b/>
                <w:color w:val="FF0000"/>
                <w:sz w:val="22"/>
                <w:szCs w:val="22"/>
              </w:rPr>
              <w:lastRenderedPageBreak/>
              <w:t xml:space="preserve">Часть 5 технического задания </w:t>
            </w:r>
          </w:p>
        </w:tc>
        <w:tc>
          <w:tcPr>
            <w:tcW w:w="1838" w:type="dxa"/>
            <w:vAlign w:val="center"/>
          </w:tcPr>
          <w:p w14:paraId="484C9FEA" w14:textId="77777777" w:rsidR="00EE239F" w:rsidRPr="00D6757C" w:rsidRDefault="00EE239F" w:rsidP="00FC2D96">
            <w:pPr>
              <w:spacing w:after="0"/>
              <w:ind w:firstLine="29"/>
              <w:jc w:val="center"/>
              <w:rPr>
                <w:sz w:val="22"/>
                <w:szCs w:val="22"/>
              </w:rPr>
            </w:pPr>
          </w:p>
        </w:tc>
        <w:tc>
          <w:tcPr>
            <w:tcW w:w="2375" w:type="dxa"/>
            <w:vAlign w:val="center"/>
          </w:tcPr>
          <w:p w14:paraId="3E9F9F89" w14:textId="77777777" w:rsidR="00EE239F" w:rsidRPr="00D6757C" w:rsidRDefault="00EE239F" w:rsidP="00FC2D96">
            <w:pPr>
              <w:spacing w:after="0"/>
              <w:ind w:firstLine="29"/>
              <w:rPr>
                <w:sz w:val="22"/>
                <w:szCs w:val="22"/>
              </w:rPr>
            </w:pPr>
          </w:p>
        </w:tc>
        <w:tc>
          <w:tcPr>
            <w:tcW w:w="2257" w:type="dxa"/>
            <w:vAlign w:val="center"/>
          </w:tcPr>
          <w:p w14:paraId="0CB82835" w14:textId="77777777" w:rsidR="00EE239F" w:rsidRPr="00D6757C" w:rsidRDefault="00EE239F" w:rsidP="00FC2D96">
            <w:pPr>
              <w:spacing w:after="0"/>
              <w:ind w:firstLine="29"/>
              <w:rPr>
                <w:sz w:val="22"/>
                <w:szCs w:val="22"/>
              </w:rPr>
            </w:pPr>
          </w:p>
        </w:tc>
      </w:tr>
      <w:tr w:rsidR="00EE239F" w:rsidRPr="00D6757C" w14:paraId="720EE8C3" w14:textId="77777777" w:rsidTr="0031597D">
        <w:tc>
          <w:tcPr>
            <w:tcW w:w="3872" w:type="dxa"/>
            <w:vAlign w:val="center"/>
          </w:tcPr>
          <w:p w14:paraId="4F08521C" w14:textId="3AD33706" w:rsidR="00EE239F" w:rsidRPr="00D6757C" w:rsidRDefault="00061C9C" w:rsidP="00FC2D96">
            <w:pPr>
              <w:spacing w:after="0"/>
              <w:ind w:firstLine="29"/>
              <w:jc w:val="left"/>
              <w:rPr>
                <w:sz w:val="22"/>
                <w:szCs w:val="22"/>
              </w:rPr>
            </w:pPr>
            <w:r w:rsidRPr="00D6757C">
              <w:rPr>
                <w:sz w:val="22"/>
                <w:szCs w:val="22"/>
              </w:rPr>
              <w:t>Услуги</w:t>
            </w:r>
            <w:r w:rsidR="00EE239F" w:rsidRPr="00D6757C">
              <w:rPr>
                <w:sz w:val="22"/>
                <w:szCs w:val="22"/>
              </w:rPr>
              <w:t xml:space="preserve"> по комплексной внутренней уборке гостиницы «Профилакторий № 2»,</w:t>
            </w:r>
          </w:p>
          <w:p w14:paraId="0D42DC62" w14:textId="77777777" w:rsidR="00EE239F" w:rsidRPr="00D6757C" w:rsidRDefault="00EE239F" w:rsidP="00FC2D96">
            <w:pPr>
              <w:spacing w:after="0"/>
              <w:ind w:firstLine="29"/>
              <w:jc w:val="left"/>
              <w:rPr>
                <w:sz w:val="22"/>
                <w:szCs w:val="22"/>
              </w:rPr>
            </w:pPr>
            <w:r w:rsidRPr="00D6757C">
              <w:rPr>
                <w:sz w:val="22"/>
                <w:szCs w:val="22"/>
              </w:rPr>
              <w:t>Согласно п.3.2. части 5 документации о закупке, расшифровка общей площади объекта представлена в таблице № 3 Части 5 документации</w:t>
            </w:r>
          </w:p>
        </w:tc>
        <w:tc>
          <w:tcPr>
            <w:tcW w:w="1838" w:type="dxa"/>
            <w:vAlign w:val="center"/>
          </w:tcPr>
          <w:p w14:paraId="590D57C5" w14:textId="2426ACDE" w:rsidR="00EE239F" w:rsidRPr="00D6757C" w:rsidRDefault="006259E7" w:rsidP="00FC2D96">
            <w:pPr>
              <w:spacing w:after="0"/>
              <w:ind w:firstLine="29"/>
              <w:jc w:val="center"/>
              <w:rPr>
                <w:sz w:val="22"/>
                <w:szCs w:val="22"/>
              </w:rPr>
            </w:pPr>
            <w:r w:rsidRPr="00D6757C">
              <w:rPr>
                <w:sz w:val="22"/>
                <w:szCs w:val="22"/>
              </w:rPr>
              <w:t>3</w:t>
            </w:r>
            <w:r w:rsidR="005E085D" w:rsidRPr="00D6757C">
              <w:rPr>
                <w:sz w:val="22"/>
                <w:szCs w:val="22"/>
              </w:rPr>
              <w:t xml:space="preserve"> </w:t>
            </w:r>
            <w:r w:rsidRPr="00D6757C">
              <w:rPr>
                <w:sz w:val="22"/>
                <w:szCs w:val="22"/>
              </w:rPr>
              <w:t>124,7</w:t>
            </w:r>
            <w:r w:rsidR="00EE239F" w:rsidRPr="00D6757C">
              <w:rPr>
                <w:sz w:val="22"/>
                <w:szCs w:val="22"/>
              </w:rPr>
              <w:t xml:space="preserve"> м2</w:t>
            </w:r>
          </w:p>
          <w:p w14:paraId="6FECF4EF" w14:textId="77777777" w:rsidR="00EE239F" w:rsidRPr="00D6757C" w:rsidRDefault="00EE239F" w:rsidP="00FC2D96">
            <w:pPr>
              <w:spacing w:after="0"/>
              <w:ind w:firstLine="29"/>
              <w:jc w:val="center"/>
              <w:rPr>
                <w:sz w:val="22"/>
                <w:szCs w:val="22"/>
              </w:rPr>
            </w:pPr>
          </w:p>
        </w:tc>
        <w:tc>
          <w:tcPr>
            <w:tcW w:w="2375" w:type="dxa"/>
            <w:vAlign w:val="center"/>
          </w:tcPr>
          <w:p w14:paraId="707D62E4" w14:textId="77777777" w:rsidR="00EE239F" w:rsidRPr="00D6757C" w:rsidRDefault="00EE239F" w:rsidP="00FC2D96">
            <w:pPr>
              <w:spacing w:after="0"/>
              <w:ind w:firstLine="29"/>
              <w:rPr>
                <w:sz w:val="22"/>
                <w:szCs w:val="22"/>
              </w:rPr>
            </w:pPr>
            <w:r w:rsidRPr="00D6757C">
              <w:rPr>
                <w:sz w:val="22"/>
                <w:szCs w:val="22"/>
              </w:rPr>
              <w:t>П.7.1.</w:t>
            </w:r>
          </w:p>
          <w:p w14:paraId="1547BE97" w14:textId="77777777" w:rsidR="00EE239F" w:rsidRPr="00D6757C" w:rsidRDefault="00EE239F" w:rsidP="00FC2D96">
            <w:pPr>
              <w:spacing w:after="0"/>
              <w:ind w:firstLine="29"/>
              <w:rPr>
                <w:sz w:val="22"/>
                <w:szCs w:val="22"/>
              </w:rPr>
            </w:pPr>
            <w:r w:rsidRPr="00D6757C">
              <w:rPr>
                <w:sz w:val="22"/>
                <w:szCs w:val="22"/>
              </w:rPr>
              <w:t>Часть 5</w:t>
            </w:r>
          </w:p>
          <w:p w14:paraId="7C6760C6" w14:textId="77777777" w:rsidR="00EE239F" w:rsidRPr="00D6757C" w:rsidRDefault="00EE239F" w:rsidP="00FC2D96">
            <w:pPr>
              <w:spacing w:after="0"/>
              <w:ind w:firstLine="29"/>
              <w:rPr>
                <w:sz w:val="22"/>
                <w:szCs w:val="22"/>
              </w:rPr>
            </w:pPr>
          </w:p>
          <w:p w14:paraId="24F8756E" w14:textId="77777777" w:rsidR="00EE239F" w:rsidRPr="00D6757C" w:rsidRDefault="00EE239F" w:rsidP="00FC2D96">
            <w:pPr>
              <w:spacing w:after="0"/>
              <w:ind w:firstLine="29"/>
              <w:rPr>
                <w:sz w:val="22"/>
                <w:szCs w:val="22"/>
              </w:rPr>
            </w:pPr>
            <w:r w:rsidRPr="00D6757C">
              <w:rPr>
                <w:sz w:val="22"/>
                <w:szCs w:val="22"/>
              </w:rPr>
              <w:t>П.10.1</w:t>
            </w:r>
          </w:p>
          <w:p w14:paraId="6ABDCD35" w14:textId="77777777" w:rsidR="00EE239F" w:rsidRPr="00D6757C" w:rsidRDefault="00EE239F" w:rsidP="00FC2D96">
            <w:pPr>
              <w:spacing w:after="0"/>
              <w:ind w:firstLine="29"/>
              <w:rPr>
                <w:sz w:val="22"/>
                <w:szCs w:val="22"/>
              </w:rPr>
            </w:pPr>
            <w:r w:rsidRPr="00D6757C">
              <w:rPr>
                <w:sz w:val="22"/>
                <w:szCs w:val="22"/>
              </w:rPr>
              <w:t>Часть 5</w:t>
            </w:r>
          </w:p>
          <w:p w14:paraId="0E7658B4" w14:textId="77777777" w:rsidR="00EE239F" w:rsidRPr="00D6757C" w:rsidRDefault="00EE239F" w:rsidP="00FC2D96">
            <w:pPr>
              <w:spacing w:after="0"/>
              <w:ind w:firstLine="29"/>
              <w:rPr>
                <w:sz w:val="22"/>
                <w:szCs w:val="22"/>
              </w:rPr>
            </w:pPr>
          </w:p>
          <w:p w14:paraId="6D359AD3" w14:textId="77777777" w:rsidR="00EE239F" w:rsidRPr="00D6757C" w:rsidRDefault="00EE239F" w:rsidP="00FC2D96">
            <w:pPr>
              <w:spacing w:after="0"/>
              <w:ind w:firstLine="29"/>
              <w:rPr>
                <w:sz w:val="22"/>
                <w:szCs w:val="22"/>
              </w:rPr>
            </w:pPr>
          </w:p>
          <w:p w14:paraId="3C817BA7" w14:textId="77777777" w:rsidR="00EE239F" w:rsidRPr="00D6757C" w:rsidRDefault="00EE239F" w:rsidP="00FC2D96">
            <w:pPr>
              <w:spacing w:after="0"/>
              <w:ind w:firstLine="29"/>
              <w:rPr>
                <w:sz w:val="22"/>
                <w:szCs w:val="22"/>
              </w:rPr>
            </w:pPr>
          </w:p>
        </w:tc>
        <w:tc>
          <w:tcPr>
            <w:tcW w:w="2257" w:type="dxa"/>
            <w:vAlign w:val="center"/>
          </w:tcPr>
          <w:p w14:paraId="4E7177D4" w14:textId="77777777" w:rsidR="00EE239F" w:rsidRPr="00D6757C" w:rsidRDefault="00EE239F" w:rsidP="00FC2D96">
            <w:pPr>
              <w:spacing w:after="0"/>
              <w:ind w:firstLine="29"/>
              <w:rPr>
                <w:sz w:val="22"/>
                <w:szCs w:val="22"/>
              </w:rPr>
            </w:pPr>
          </w:p>
        </w:tc>
      </w:tr>
      <w:tr w:rsidR="00EE239F" w:rsidRPr="00D6757C" w14:paraId="6C7E0FB7" w14:textId="77777777" w:rsidTr="0031597D">
        <w:tc>
          <w:tcPr>
            <w:tcW w:w="3872" w:type="dxa"/>
          </w:tcPr>
          <w:p w14:paraId="41047E7F" w14:textId="15D2DD43" w:rsidR="00EE239F" w:rsidRPr="00D6757C" w:rsidRDefault="00061C9C" w:rsidP="00FC2D96">
            <w:pPr>
              <w:spacing w:after="0"/>
              <w:ind w:firstLine="29"/>
              <w:jc w:val="left"/>
              <w:rPr>
                <w:sz w:val="22"/>
                <w:szCs w:val="22"/>
              </w:rPr>
            </w:pPr>
            <w:r w:rsidRPr="00D6757C">
              <w:rPr>
                <w:sz w:val="22"/>
                <w:szCs w:val="22"/>
              </w:rPr>
              <w:t xml:space="preserve">Услуги </w:t>
            </w:r>
            <w:r w:rsidR="00EE239F" w:rsidRPr="00D6757C">
              <w:rPr>
                <w:sz w:val="22"/>
                <w:szCs w:val="22"/>
              </w:rPr>
              <w:t>по уборке прилегающих к профилакторию №2 территорий, расшифровка общей площади территории представлена в таблице № 5 Части 5 документации</w:t>
            </w:r>
          </w:p>
        </w:tc>
        <w:tc>
          <w:tcPr>
            <w:tcW w:w="1838" w:type="dxa"/>
            <w:vAlign w:val="center"/>
          </w:tcPr>
          <w:p w14:paraId="64759923" w14:textId="13F8BE41" w:rsidR="00EE239F" w:rsidRPr="00D6757C" w:rsidRDefault="00EE239F" w:rsidP="00FC2D96">
            <w:pPr>
              <w:spacing w:after="0"/>
              <w:ind w:firstLine="29"/>
              <w:jc w:val="center"/>
              <w:rPr>
                <w:sz w:val="22"/>
                <w:szCs w:val="22"/>
              </w:rPr>
            </w:pPr>
            <w:r w:rsidRPr="00D6757C">
              <w:rPr>
                <w:sz w:val="22"/>
                <w:szCs w:val="22"/>
              </w:rPr>
              <w:t>3</w:t>
            </w:r>
            <w:r w:rsidR="005E085D" w:rsidRPr="00D6757C">
              <w:rPr>
                <w:sz w:val="22"/>
                <w:szCs w:val="22"/>
              </w:rPr>
              <w:t xml:space="preserve"> </w:t>
            </w:r>
            <w:r w:rsidRPr="00D6757C">
              <w:rPr>
                <w:sz w:val="22"/>
                <w:szCs w:val="22"/>
              </w:rPr>
              <w:t>196,00 м2</w:t>
            </w:r>
          </w:p>
        </w:tc>
        <w:tc>
          <w:tcPr>
            <w:tcW w:w="2375" w:type="dxa"/>
            <w:vAlign w:val="center"/>
          </w:tcPr>
          <w:p w14:paraId="0E80CD1A" w14:textId="77777777" w:rsidR="00EE239F" w:rsidRPr="00D6757C" w:rsidRDefault="00EE239F" w:rsidP="00FC2D96">
            <w:pPr>
              <w:spacing w:after="0"/>
              <w:ind w:firstLine="29"/>
              <w:jc w:val="left"/>
              <w:rPr>
                <w:sz w:val="22"/>
                <w:szCs w:val="22"/>
              </w:rPr>
            </w:pPr>
            <w:r w:rsidRPr="00D6757C">
              <w:rPr>
                <w:sz w:val="22"/>
                <w:szCs w:val="22"/>
              </w:rPr>
              <w:t xml:space="preserve">П. 12.2.3. </w:t>
            </w:r>
          </w:p>
          <w:p w14:paraId="7E491BCF" w14:textId="77777777" w:rsidR="00EE239F" w:rsidRPr="00D6757C" w:rsidRDefault="00EE239F" w:rsidP="00FC2D96">
            <w:pPr>
              <w:spacing w:after="0"/>
              <w:ind w:firstLine="29"/>
              <w:jc w:val="left"/>
              <w:rPr>
                <w:sz w:val="22"/>
                <w:szCs w:val="22"/>
              </w:rPr>
            </w:pPr>
            <w:r w:rsidRPr="00D6757C">
              <w:rPr>
                <w:sz w:val="22"/>
                <w:szCs w:val="22"/>
              </w:rPr>
              <w:t>Часть 5</w:t>
            </w:r>
          </w:p>
          <w:p w14:paraId="55BCCB56" w14:textId="77777777" w:rsidR="00EE239F" w:rsidRPr="00D6757C" w:rsidRDefault="00EE239F" w:rsidP="00FC2D96">
            <w:pPr>
              <w:spacing w:after="0"/>
              <w:ind w:firstLine="29"/>
              <w:jc w:val="left"/>
              <w:rPr>
                <w:sz w:val="22"/>
                <w:szCs w:val="22"/>
              </w:rPr>
            </w:pPr>
            <w:r w:rsidRPr="00D6757C">
              <w:rPr>
                <w:sz w:val="22"/>
                <w:szCs w:val="22"/>
              </w:rPr>
              <w:t xml:space="preserve"> </w:t>
            </w:r>
          </w:p>
        </w:tc>
        <w:tc>
          <w:tcPr>
            <w:tcW w:w="2257" w:type="dxa"/>
          </w:tcPr>
          <w:p w14:paraId="46D174E3" w14:textId="77777777" w:rsidR="00EE239F" w:rsidRPr="00D6757C" w:rsidRDefault="00EE239F" w:rsidP="00FC2D96">
            <w:pPr>
              <w:spacing w:after="0"/>
              <w:ind w:firstLine="29"/>
              <w:jc w:val="left"/>
              <w:rPr>
                <w:sz w:val="22"/>
                <w:szCs w:val="22"/>
              </w:rPr>
            </w:pPr>
          </w:p>
        </w:tc>
      </w:tr>
      <w:tr w:rsidR="00EE239F" w:rsidRPr="00D6757C" w14:paraId="598677AC" w14:textId="77777777" w:rsidTr="00FC2D96">
        <w:trPr>
          <w:trHeight w:val="661"/>
        </w:trPr>
        <w:tc>
          <w:tcPr>
            <w:tcW w:w="3872" w:type="dxa"/>
            <w:vAlign w:val="center"/>
          </w:tcPr>
          <w:p w14:paraId="3B2DC4DC" w14:textId="77777777" w:rsidR="00EE239F" w:rsidRPr="00D6757C" w:rsidRDefault="00EE239F" w:rsidP="00FC2D96">
            <w:pPr>
              <w:spacing w:after="0"/>
              <w:ind w:firstLine="29"/>
              <w:jc w:val="left"/>
              <w:rPr>
                <w:sz w:val="22"/>
                <w:szCs w:val="22"/>
              </w:rPr>
            </w:pPr>
            <w:r w:rsidRPr="00D6757C">
              <w:rPr>
                <w:sz w:val="22"/>
                <w:szCs w:val="22"/>
              </w:rPr>
              <w:t>Итого количество персонала в смену – Часть 5</w:t>
            </w:r>
          </w:p>
        </w:tc>
        <w:tc>
          <w:tcPr>
            <w:tcW w:w="1838" w:type="dxa"/>
            <w:vAlign w:val="center"/>
          </w:tcPr>
          <w:p w14:paraId="65E5FC9E" w14:textId="77777777" w:rsidR="00EE239F" w:rsidRPr="00D6757C" w:rsidRDefault="00EE239F" w:rsidP="00FC2D96">
            <w:pPr>
              <w:spacing w:after="0"/>
              <w:ind w:firstLine="29"/>
              <w:rPr>
                <w:sz w:val="22"/>
                <w:szCs w:val="22"/>
              </w:rPr>
            </w:pPr>
          </w:p>
        </w:tc>
        <w:tc>
          <w:tcPr>
            <w:tcW w:w="2375" w:type="dxa"/>
            <w:vAlign w:val="center"/>
          </w:tcPr>
          <w:p w14:paraId="43192B4A" w14:textId="77777777" w:rsidR="00EE239F" w:rsidRPr="00D6757C" w:rsidRDefault="00EE239F" w:rsidP="00FC2D96">
            <w:pPr>
              <w:spacing w:after="0"/>
              <w:ind w:firstLine="29"/>
              <w:rPr>
                <w:sz w:val="22"/>
                <w:szCs w:val="22"/>
              </w:rPr>
            </w:pPr>
          </w:p>
        </w:tc>
        <w:tc>
          <w:tcPr>
            <w:tcW w:w="2257" w:type="dxa"/>
            <w:vAlign w:val="center"/>
          </w:tcPr>
          <w:p w14:paraId="379E9352" w14:textId="77777777" w:rsidR="00EE239F" w:rsidRPr="00D6757C" w:rsidRDefault="00EE239F" w:rsidP="00FC2D96">
            <w:pPr>
              <w:spacing w:after="0"/>
              <w:ind w:firstLine="29"/>
              <w:rPr>
                <w:sz w:val="22"/>
                <w:szCs w:val="22"/>
              </w:rPr>
            </w:pPr>
          </w:p>
        </w:tc>
      </w:tr>
      <w:tr w:rsidR="00EE239F" w:rsidRPr="00D6757C" w14:paraId="1A1668BB" w14:textId="77777777" w:rsidTr="00FC2D96">
        <w:trPr>
          <w:trHeight w:val="713"/>
        </w:trPr>
        <w:tc>
          <w:tcPr>
            <w:tcW w:w="3872" w:type="dxa"/>
            <w:vAlign w:val="center"/>
          </w:tcPr>
          <w:p w14:paraId="16A9D4E2" w14:textId="77777777" w:rsidR="00EE239F" w:rsidRPr="00D6757C" w:rsidRDefault="00EE239F" w:rsidP="00FC2D96">
            <w:pPr>
              <w:spacing w:after="0"/>
              <w:ind w:firstLine="29"/>
              <w:jc w:val="left"/>
              <w:rPr>
                <w:sz w:val="22"/>
                <w:szCs w:val="22"/>
              </w:rPr>
            </w:pPr>
            <w:r w:rsidRPr="00D6757C">
              <w:rPr>
                <w:sz w:val="22"/>
                <w:szCs w:val="22"/>
              </w:rPr>
              <w:t xml:space="preserve">ВСЕГО количество персонала в смену </w:t>
            </w:r>
          </w:p>
        </w:tc>
        <w:tc>
          <w:tcPr>
            <w:tcW w:w="1838" w:type="dxa"/>
            <w:vAlign w:val="center"/>
          </w:tcPr>
          <w:p w14:paraId="0C589BF3" w14:textId="77777777" w:rsidR="00EE239F" w:rsidRPr="00D6757C" w:rsidRDefault="00EE239F" w:rsidP="00FC2D96">
            <w:pPr>
              <w:spacing w:after="0"/>
              <w:ind w:firstLine="29"/>
              <w:rPr>
                <w:sz w:val="22"/>
                <w:szCs w:val="22"/>
              </w:rPr>
            </w:pPr>
          </w:p>
        </w:tc>
        <w:tc>
          <w:tcPr>
            <w:tcW w:w="2375" w:type="dxa"/>
            <w:vAlign w:val="center"/>
          </w:tcPr>
          <w:p w14:paraId="3E637572" w14:textId="77777777" w:rsidR="00EE239F" w:rsidRPr="00D6757C" w:rsidRDefault="00EE239F" w:rsidP="00FC2D96">
            <w:pPr>
              <w:spacing w:after="0"/>
              <w:ind w:firstLine="29"/>
              <w:rPr>
                <w:sz w:val="22"/>
                <w:szCs w:val="22"/>
              </w:rPr>
            </w:pPr>
          </w:p>
        </w:tc>
        <w:tc>
          <w:tcPr>
            <w:tcW w:w="2257" w:type="dxa"/>
            <w:vAlign w:val="center"/>
          </w:tcPr>
          <w:p w14:paraId="089D6AC9" w14:textId="77777777" w:rsidR="00EE239F" w:rsidRPr="00D6757C" w:rsidRDefault="00EE239F" w:rsidP="00FC2D96">
            <w:pPr>
              <w:spacing w:after="0"/>
              <w:ind w:firstLine="29"/>
              <w:rPr>
                <w:sz w:val="22"/>
                <w:szCs w:val="22"/>
              </w:rPr>
            </w:pPr>
          </w:p>
        </w:tc>
      </w:tr>
    </w:tbl>
    <w:p w14:paraId="68BC7AE3" w14:textId="77777777" w:rsidR="00EE239F" w:rsidRPr="00D6757C" w:rsidRDefault="00EE239F" w:rsidP="00EE239F">
      <w:pPr>
        <w:spacing w:after="0" w:line="276" w:lineRule="auto"/>
        <w:jc w:val="center"/>
        <w:rPr>
          <w:b/>
          <w:i/>
          <w:sz w:val="22"/>
          <w:szCs w:val="22"/>
        </w:rPr>
      </w:pPr>
    </w:p>
    <w:p w14:paraId="034E0558" w14:textId="77777777" w:rsidR="009809AE" w:rsidRPr="00D6757C" w:rsidRDefault="009809AE" w:rsidP="00FC75D7">
      <w:pPr>
        <w:spacing w:after="0" w:line="276" w:lineRule="auto"/>
        <w:jc w:val="center"/>
        <w:rPr>
          <w:b/>
          <w:sz w:val="22"/>
          <w:szCs w:val="22"/>
          <w:u w:val="single"/>
        </w:rPr>
      </w:pPr>
    </w:p>
    <w:p w14:paraId="7E9F18D0" w14:textId="77777777" w:rsidR="00EE239F" w:rsidRPr="00D6757C" w:rsidRDefault="00EE239F" w:rsidP="00EE239F">
      <w:pPr>
        <w:spacing w:after="0"/>
        <w:ind w:firstLine="567"/>
        <w:rPr>
          <w:i/>
          <w:color w:val="FF0000"/>
          <w:sz w:val="20"/>
          <w:szCs w:val="20"/>
        </w:rPr>
      </w:pPr>
      <w:r w:rsidRPr="00D6757C">
        <w:rPr>
          <w:color w:val="FF0000"/>
          <w:sz w:val="20"/>
          <w:szCs w:val="20"/>
        </w:rPr>
        <w:t>*</w:t>
      </w:r>
      <w:r w:rsidRPr="00D6757C">
        <w:rPr>
          <w:i/>
          <w:color w:val="FF0000"/>
          <w:sz w:val="20"/>
          <w:szCs w:val="20"/>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3887E052" w14:textId="77777777" w:rsidR="00EE239F" w:rsidRPr="00D6757C" w:rsidRDefault="00EE239F" w:rsidP="00EE239F">
      <w:pPr>
        <w:spacing w:after="0"/>
        <w:ind w:firstLine="567"/>
        <w:jc w:val="center"/>
        <w:rPr>
          <w:b/>
          <w:sz w:val="22"/>
          <w:szCs w:val="22"/>
        </w:rPr>
      </w:pPr>
    </w:p>
    <w:p w14:paraId="4FB56DE6" w14:textId="77777777" w:rsidR="00EE239F" w:rsidRPr="00D6757C" w:rsidRDefault="00EE239F" w:rsidP="00EE239F">
      <w:pPr>
        <w:spacing w:after="0"/>
        <w:ind w:firstLine="567"/>
        <w:jc w:val="center"/>
        <w:rPr>
          <w:b/>
          <w:sz w:val="22"/>
          <w:szCs w:val="22"/>
        </w:rPr>
      </w:pPr>
    </w:p>
    <w:p w14:paraId="15499223" w14:textId="77777777" w:rsidR="00EE239F" w:rsidRPr="00D6757C" w:rsidRDefault="00EE239F" w:rsidP="00EE239F">
      <w:pPr>
        <w:spacing w:after="0" w:line="276" w:lineRule="auto"/>
        <w:rPr>
          <w:b/>
          <w:sz w:val="22"/>
          <w:szCs w:val="22"/>
          <w:u w:val="single"/>
        </w:rPr>
      </w:pPr>
    </w:p>
    <w:p w14:paraId="5EEE02FA" w14:textId="77777777" w:rsidR="00D6756F" w:rsidRPr="00D6757C" w:rsidRDefault="00D6756F" w:rsidP="00EE239F">
      <w:pPr>
        <w:spacing w:after="0" w:line="276" w:lineRule="auto"/>
        <w:rPr>
          <w:b/>
          <w:sz w:val="22"/>
          <w:szCs w:val="22"/>
          <w:u w:val="single"/>
        </w:rPr>
      </w:pPr>
    </w:p>
    <w:p w14:paraId="379A6E09" w14:textId="77777777" w:rsidR="00D6756F" w:rsidRPr="00D6757C" w:rsidRDefault="00D6756F" w:rsidP="00EE239F">
      <w:pPr>
        <w:spacing w:after="0" w:line="276" w:lineRule="auto"/>
        <w:rPr>
          <w:b/>
          <w:sz w:val="22"/>
          <w:szCs w:val="22"/>
          <w:u w:val="single"/>
        </w:rPr>
      </w:pPr>
    </w:p>
    <w:p w14:paraId="460E8231" w14:textId="77777777" w:rsidR="00D6756F" w:rsidRPr="00D6757C" w:rsidRDefault="00D6756F" w:rsidP="00EE239F">
      <w:pPr>
        <w:spacing w:after="0" w:line="276" w:lineRule="auto"/>
        <w:rPr>
          <w:b/>
          <w:sz w:val="22"/>
          <w:szCs w:val="22"/>
          <w:u w:val="single"/>
        </w:rPr>
      </w:pPr>
    </w:p>
    <w:p w14:paraId="265E8168" w14:textId="77777777" w:rsidR="00D6756F" w:rsidRPr="00D6757C" w:rsidRDefault="00D6756F" w:rsidP="00EE239F">
      <w:pPr>
        <w:spacing w:after="0" w:line="276" w:lineRule="auto"/>
        <w:rPr>
          <w:b/>
          <w:sz w:val="22"/>
          <w:szCs w:val="22"/>
          <w:u w:val="single"/>
        </w:rPr>
      </w:pPr>
    </w:p>
    <w:p w14:paraId="4F3B5A43" w14:textId="77777777" w:rsidR="00D6756F" w:rsidRPr="00D6757C" w:rsidRDefault="00D6756F" w:rsidP="00EE239F">
      <w:pPr>
        <w:spacing w:after="0" w:line="276" w:lineRule="auto"/>
        <w:rPr>
          <w:b/>
          <w:sz w:val="22"/>
          <w:szCs w:val="22"/>
          <w:u w:val="single"/>
        </w:rPr>
      </w:pPr>
    </w:p>
    <w:p w14:paraId="08CECBC7" w14:textId="77777777" w:rsidR="00D6756F" w:rsidRPr="00D6757C" w:rsidRDefault="00D6756F" w:rsidP="00EE239F">
      <w:pPr>
        <w:spacing w:after="0" w:line="276" w:lineRule="auto"/>
        <w:rPr>
          <w:b/>
          <w:sz w:val="22"/>
          <w:szCs w:val="22"/>
          <w:u w:val="single"/>
        </w:rPr>
      </w:pPr>
    </w:p>
    <w:p w14:paraId="56127A2B" w14:textId="77777777" w:rsidR="00D6756F" w:rsidRPr="00D6757C" w:rsidRDefault="00D6756F" w:rsidP="00EE239F">
      <w:pPr>
        <w:spacing w:after="0" w:line="276" w:lineRule="auto"/>
        <w:rPr>
          <w:b/>
          <w:sz w:val="22"/>
          <w:szCs w:val="22"/>
          <w:u w:val="single"/>
        </w:rPr>
      </w:pPr>
    </w:p>
    <w:p w14:paraId="0BBCE1AE" w14:textId="77777777" w:rsidR="00D6756F" w:rsidRPr="00D6757C" w:rsidRDefault="00D6756F" w:rsidP="00EE239F">
      <w:pPr>
        <w:spacing w:after="0" w:line="276" w:lineRule="auto"/>
        <w:rPr>
          <w:b/>
          <w:sz w:val="22"/>
          <w:szCs w:val="22"/>
          <w:u w:val="single"/>
        </w:rPr>
      </w:pPr>
    </w:p>
    <w:p w14:paraId="43CE144E" w14:textId="77777777" w:rsidR="00D6756F" w:rsidRPr="00D6757C" w:rsidRDefault="00D6756F" w:rsidP="00EE239F">
      <w:pPr>
        <w:spacing w:after="0" w:line="276" w:lineRule="auto"/>
        <w:rPr>
          <w:b/>
          <w:sz w:val="22"/>
          <w:szCs w:val="22"/>
          <w:u w:val="single"/>
        </w:rPr>
      </w:pPr>
    </w:p>
    <w:p w14:paraId="65C07DDF" w14:textId="77777777" w:rsidR="00D6756F" w:rsidRPr="00D6757C" w:rsidRDefault="00D6756F" w:rsidP="00EE239F">
      <w:pPr>
        <w:spacing w:after="0" w:line="276" w:lineRule="auto"/>
        <w:rPr>
          <w:b/>
          <w:sz w:val="22"/>
          <w:szCs w:val="22"/>
          <w:u w:val="single"/>
        </w:rPr>
      </w:pPr>
    </w:p>
    <w:p w14:paraId="1DC42741" w14:textId="77777777" w:rsidR="00D6756F" w:rsidRPr="00D6757C" w:rsidRDefault="00D6756F" w:rsidP="00EE239F">
      <w:pPr>
        <w:spacing w:after="0" w:line="276" w:lineRule="auto"/>
        <w:rPr>
          <w:b/>
          <w:sz w:val="22"/>
          <w:szCs w:val="22"/>
          <w:u w:val="single"/>
        </w:rPr>
      </w:pPr>
    </w:p>
    <w:p w14:paraId="14AD57C6" w14:textId="77777777" w:rsidR="00D6756F" w:rsidRPr="00D6757C" w:rsidRDefault="00D6756F" w:rsidP="00EE239F">
      <w:pPr>
        <w:spacing w:after="0" w:line="276" w:lineRule="auto"/>
        <w:rPr>
          <w:b/>
          <w:sz w:val="22"/>
          <w:szCs w:val="22"/>
          <w:u w:val="single"/>
        </w:rPr>
      </w:pPr>
    </w:p>
    <w:p w14:paraId="636D8840" w14:textId="77777777" w:rsidR="00D6756F" w:rsidRPr="00D6757C" w:rsidRDefault="00D6756F" w:rsidP="00EE239F">
      <w:pPr>
        <w:spacing w:after="0" w:line="276" w:lineRule="auto"/>
        <w:rPr>
          <w:b/>
          <w:sz w:val="22"/>
          <w:szCs w:val="22"/>
          <w:u w:val="single"/>
        </w:rPr>
      </w:pPr>
    </w:p>
    <w:p w14:paraId="316D0A9A" w14:textId="77777777" w:rsidR="00D6756F" w:rsidRPr="00D6757C" w:rsidRDefault="00D6756F" w:rsidP="00EE239F">
      <w:pPr>
        <w:spacing w:after="0" w:line="276" w:lineRule="auto"/>
        <w:rPr>
          <w:b/>
          <w:sz w:val="22"/>
          <w:szCs w:val="22"/>
          <w:u w:val="single"/>
        </w:rPr>
      </w:pPr>
    </w:p>
    <w:p w14:paraId="0E17C9B7" w14:textId="77777777" w:rsidR="00D6756F" w:rsidRPr="00D6757C" w:rsidRDefault="00D6756F" w:rsidP="00EE239F">
      <w:pPr>
        <w:spacing w:after="0" w:line="276" w:lineRule="auto"/>
        <w:rPr>
          <w:b/>
          <w:sz w:val="22"/>
          <w:szCs w:val="22"/>
          <w:u w:val="single"/>
        </w:rPr>
      </w:pPr>
    </w:p>
    <w:p w14:paraId="07B7F6EB" w14:textId="77777777" w:rsidR="00D6756F" w:rsidRPr="00D6757C" w:rsidRDefault="00D6756F" w:rsidP="00EE239F">
      <w:pPr>
        <w:spacing w:after="0" w:line="276" w:lineRule="auto"/>
        <w:rPr>
          <w:b/>
          <w:sz w:val="22"/>
          <w:szCs w:val="22"/>
          <w:u w:val="single"/>
        </w:rPr>
      </w:pPr>
    </w:p>
    <w:p w14:paraId="0031D799" w14:textId="77777777" w:rsidR="00D6756F" w:rsidRPr="00D6757C" w:rsidRDefault="00D6756F" w:rsidP="00EE239F">
      <w:pPr>
        <w:spacing w:after="0" w:line="276" w:lineRule="auto"/>
        <w:rPr>
          <w:b/>
          <w:sz w:val="22"/>
          <w:szCs w:val="22"/>
          <w:u w:val="single"/>
        </w:rPr>
      </w:pPr>
    </w:p>
    <w:p w14:paraId="1BC66881" w14:textId="77777777" w:rsidR="00D6756F" w:rsidRPr="00D6757C" w:rsidRDefault="00D6756F" w:rsidP="00EE239F">
      <w:pPr>
        <w:spacing w:after="0" w:line="276" w:lineRule="auto"/>
        <w:rPr>
          <w:b/>
          <w:sz w:val="22"/>
          <w:szCs w:val="22"/>
          <w:u w:val="single"/>
        </w:rPr>
      </w:pPr>
    </w:p>
    <w:p w14:paraId="1D2D3D46" w14:textId="77777777" w:rsidR="00D6756F" w:rsidRPr="00D6757C" w:rsidRDefault="00D6756F" w:rsidP="00EE239F">
      <w:pPr>
        <w:spacing w:after="0" w:line="276" w:lineRule="auto"/>
        <w:rPr>
          <w:b/>
          <w:sz w:val="22"/>
          <w:szCs w:val="22"/>
          <w:u w:val="single"/>
        </w:rPr>
      </w:pPr>
    </w:p>
    <w:p w14:paraId="3632C07B" w14:textId="77777777" w:rsidR="00D6756F" w:rsidRPr="00D6757C" w:rsidRDefault="00D6756F" w:rsidP="00EE239F">
      <w:pPr>
        <w:spacing w:after="0" w:line="276" w:lineRule="auto"/>
        <w:rPr>
          <w:b/>
          <w:sz w:val="22"/>
          <w:szCs w:val="22"/>
          <w:u w:val="single"/>
        </w:rPr>
      </w:pPr>
    </w:p>
    <w:p w14:paraId="5BB07D6D" w14:textId="77777777" w:rsidR="00D6756F" w:rsidRPr="00D6757C" w:rsidRDefault="00D6756F" w:rsidP="00EE239F">
      <w:pPr>
        <w:spacing w:after="0" w:line="276" w:lineRule="auto"/>
        <w:rPr>
          <w:b/>
          <w:sz w:val="22"/>
          <w:szCs w:val="22"/>
          <w:u w:val="single"/>
        </w:rPr>
      </w:pPr>
    </w:p>
    <w:p w14:paraId="57110C69" w14:textId="77777777" w:rsidR="00D6756F" w:rsidRPr="00D6757C" w:rsidRDefault="00D6756F" w:rsidP="00EE239F">
      <w:pPr>
        <w:spacing w:after="0" w:line="276" w:lineRule="auto"/>
        <w:rPr>
          <w:b/>
          <w:sz w:val="22"/>
          <w:szCs w:val="22"/>
          <w:u w:val="single"/>
        </w:rPr>
      </w:pPr>
    </w:p>
    <w:p w14:paraId="19361F1E" w14:textId="77777777" w:rsidR="00D6756F" w:rsidRPr="00D6757C" w:rsidRDefault="00D6756F" w:rsidP="00EE239F">
      <w:pPr>
        <w:spacing w:after="0" w:line="276" w:lineRule="auto"/>
        <w:rPr>
          <w:b/>
          <w:sz w:val="22"/>
          <w:szCs w:val="22"/>
          <w:u w:val="single"/>
        </w:rPr>
      </w:pPr>
    </w:p>
    <w:p w14:paraId="61835A63" w14:textId="77777777" w:rsidR="00D6756F" w:rsidRPr="00D6757C" w:rsidRDefault="00D6756F" w:rsidP="00EE239F">
      <w:pPr>
        <w:spacing w:after="0" w:line="276" w:lineRule="auto"/>
        <w:rPr>
          <w:b/>
          <w:sz w:val="22"/>
          <w:szCs w:val="22"/>
          <w:u w:val="single"/>
        </w:rPr>
      </w:pPr>
    </w:p>
    <w:p w14:paraId="18E2013C" w14:textId="77777777" w:rsidR="00D6756F" w:rsidRPr="00D6757C" w:rsidRDefault="00D6756F" w:rsidP="00EE239F">
      <w:pPr>
        <w:spacing w:after="0" w:line="276" w:lineRule="auto"/>
        <w:rPr>
          <w:b/>
          <w:sz w:val="22"/>
          <w:szCs w:val="22"/>
          <w:u w:val="single"/>
        </w:rPr>
      </w:pPr>
    </w:p>
    <w:p w14:paraId="49A537BD" w14:textId="77777777" w:rsidR="00C7706F" w:rsidRPr="00D6757C" w:rsidRDefault="00C7706F" w:rsidP="00EE239F">
      <w:pPr>
        <w:spacing w:after="0" w:line="276" w:lineRule="auto"/>
        <w:rPr>
          <w:b/>
          <w:sz w:val="22"/>
          <w:szCs w:val="22"/>
          <w:u w:val="single"/>
        </w:rPr>
      </w:pPr>
    </w:p>
    <w:p w14:paraId="0F383F4E" w14:textId="77777777" w:rsidR="00EE239F" w:rsidRPr="00D6757C" w:rsidRDefault="00EE239F" w:rsidP="00FC75D7">
      <w:pPr>
        <w:spacing w:after="0" w:line="276" w:lineRule="auto"/>
        <w:jc w:val="center"/>
        <w:rPr>
          <w:b/>
          <w:sz w:val="22"/>
          <w:szCs w:val="22"/>
          <w:u w:val="single"/>
        </w:rPr>
      </w:pPr>
    </w:p>
    <w:p w14:paraId="559FF317" w14:textId="77777777" w:rsidR="00EE239F" w:rsidRPr="00D6757C" w:rsidRDefault="00EE239F" w:rsidP="00EE239F">
      <w:pPr>
        <w:spacing w:after="0"/>
        <w:ind w:firstLine="567"/>
        <w:jc w:val="center"/>
        <w:rPr>
          <w:b/>
          <w:sz w:val="22"/>
          <w:szCs w:val="22"/>
        </w:rPr>
      </w:pPr>
      <w:r w:rsidRPr="00D6757C">
        <w:rPr>
          <w:b/>
          <w:sz w:val="22"/>
          <w:szCs w:val="22"/>
        </w:rPr>
        <w:lastRenderedPageBreak/>
        <w:t>ВТОРАЯ ЧАСТЬ ЗАЯВКИ*</w:t>
      </w:r>
    </w:p>
    <w:p w14:paraId="743D94FD" w14:textId="77777777" w:rsidR="00EE239F" w:rsidRPr="00D6757C" w:rsidRDefault="00EE239F" w:rsidP="00EE239F">
      <w:pPr>
        <w:spacing w:after="0"/>
        <w:rPr>
          <w:i/>
          <w:sz w:val="22"/>
          <w:szCs w:val="22"/>
        </w:rPr>
      </w:pPr>
    </w:p>
    <w:p w14:paraId="7989B3BB" w14:textId="77777777" w:rsidR="00EE239F" w:rsidRPr="00D6757C" w:rsidRDefault="00EE239F" w:rsidP="00EE239F">
      <w:pPr>
        <w:spacing w:after="0"/>
        <w:ind w:firstLine="567"/>
        <w:rPr>
          <w:i/>
          <w:sz w:val="22"/>
          <w:szCs w:val="22"/>
        </w:rPr>
      </w:pPr>
      <w:r w:rsidRPr="00D6757C">
        <w:rPr>
          <w:i/>
          <w:sz w:val="22"/>
          <w:szCs w:val="22"/>
        </w:rPr>
        <w:t>На бланке организации</w:t>
      </w:r>
    </w:p>
    <w:p w14:paraId="32C0F6A9" w14:textId="77777777" w:rsidR="00EE239F" w:rsidRPr="00D6757C" w:rsidRDefault="00EE239F" w:rsidP="00EE239F">
      <w:pPr>
        <w:spacing w:after="0"/>
        <w:ind w:firstLine="567"/>
        <w:rPr>
          <w:i/>
          <w:sz w:val="22"/>
          <w:szCs w:val="22"/>
        </w:rPr>
      </w:pPr>
      <w:r w:rsidRPr="00D6757C">
        <w:rPr>
          <w:i/>
          <w:sz w:val="22"/>
          <w:szCs w:val="22"/>
        </w:rPr>
        <w:t xml:space="preserve">Дата, исх. Номер </w:t>
      </w:r>
    </w:p>
    <w:p w14:paraId="2FC37043" w14:textId="77777777" w:rsidR="00EE239F" w:rsidRPr="00D6757C" w:rsidRDefault="00EE239F" w:rsidP="00EE239F">
      <w:pPr>
        <w:spacing w:after="0"/>
        <w:ind w:firstLine="567"/>
        <w:jc w:val="right"/>
        <w:rPr>
          <w:sz w:val="22"/>
          <w:szCs w:val="22"/>
        </w:rPr>
      </w:pPr>
      <w:r w:rsidRPr="00D6757C">
        <w:rPr>
          <w:sz w:val="22"/>
          <w:szCs w:val="22"/>
        </w:rPr>
        <w:t>в Комиссию по закупкам</w:t>
      </w:r>
    </w:p>
    <w:p w14:paraId="77B67D06" w14:textId="77777777" w:rsidR="00EE239F" w:rsidRPr="00D6757C" w:rsidRDefault="00EE239F" w:rsidP="00EE239F">
      <w:pPr>
        <w:spacing w:after="0"/>
        <w:ind w:firstLine="567"/>
        <w:jc w:val="right"/>
        <w:rPr>
          <w:sz w:val="22"/>
          <w:szCs w:val="22"/>
        </w:rPr>
      </w:pPr>
      <w:r w:rsidRPr="00D6757C">
        <w:rPr>
          <w:sz w:val="22"/>
          <w:szCs w:val="22"/>
        </w:rPr>
        <w:t>АО «Аэропорт Сургут»</w:t>
      </w:r>
    </w:p>
    <w:p w14:paraId="2EE74259" w14:textId="255C045A" w:rsidR="00EE239F" w:rsidRPr="00D6757C" w:rsidRDefault="00EE239F" w:rsidP="00EE239F">
      <w:pPr>
        <w:tabs>
          <w:tab w:val="num" w:pos="0"/>
        </w:tabs>
        <w:spacing w:after="0"/>
        <w:ind w:firstLine="567"/>
        <w:jc w:val="right"/>
        <w:rPr>
          <w:sz w:val="22"/>
          <w:szCs w:val="22"/>
        </w:rPr>
      </w:pPr>
      <w:r w:rsidRPr="00D6757C">
        <w:rPr>
          <w:sz w:val="22"/>
          <w:szCs w:val="22"/>
        </w:rPr>
        <w:tab/>
      </w:r>
      <w:r w:rsidRPr="00D6757C">
        <w:rPr>
          <w:sz w:val="22"/>
          <w:szCs w:val="22"/>
        </w:rPr>
        <w:tab/>
      </w:r>
      <w:r w:rsidRPr="00D6757C">
        <w:rPr>
          <w:sz w:val="22"/>
          <w:szCs w:val="22"/>
        </w:rPr>
        <w:tab/>
      </w:r>
      <w:r w:rsidRPr="00D6757C">
        <w:rPr>
          <w:sz w:val="22"/>
          <w:szCs w:val="22"/>
        </w:rPr>
        <w:tab/>
      </w:r>
      <w:r w:rsidRPr="00D6757C">
        <w:rPr>
          <w:sz w:val="22"/>
          <w:szCs w:val="22"/>
        </w:rPr>
        <w:tab/>
        <w:t>№ закупки: _____/ 2024 К</w:t>
      </w:r>
    </w:p>
    <w:p w14:paraId="78E90AD9" w14:textId="77777777" w:rsidR="00EE239F" w:rsidRPr="00D6757C" w:rsidRDefault="00EE239F" w:rsidP="00EE239F">
      <w:pPr>
        <w:tabs>
          <w:tab w:val="num" w:pos="0"/>
        </w:tabs>
        <w:spacing w:after="0"/>
        <w:ind w:firstLine="567"/>
        <w:jc w:val="right"/>
        <w:rPr>
          <w:sz w:val="22"/>
          <w:szCs w:val="22"/>
        </w:rPr>
      </w:pPr>
    </w:p>
    <w:p w14:paraId="1F5221B7" w14:textId="77777777" w:rsidR="00EE239F" w:rsidRPr="00D6757C" w:rsidRDefault="00EE239F" w:rsidP="00EE239F">
      <w:pPr>
        <w:spacing w:after="0"/>
        <w:rPr>
          <w:sz w:val="22"/>
          <w:szCs w:val="22"/>
        </w:rPr>
      </w:pPr>
      <w:r w:rsidRPr="00D6757C">
        <w:rPr>
          <w:b/>
          <w:sz w:val="22"/>
          <w:szCs w:val="22"/>
        </w:rPr>
        <w:t>Предмет закупки:</w:t>
      </w:r>
      <w:r w:rsidRPr="00D6757C">
        <w:rPr>
          <w:sz w:val="22"/>
          <w:szCs w:val="22"/>
        </w:rPr>
        <w:t xml:space="preserve"> ____________________________________________________________</w:t>
      </w:r>
    </w:p>
    <w:p w14:paraId="2CE43F20" w14:textId="77777777" w:rsidR="00EE239F" w:rsidRPr="00D6757C" w:rsidRDefault="00EE239F" w:rsidP="00EE239F">
      <w:pPr>
        <w:spacing w:after="0"/>
        <w:rPr>
          <w:sz w:val="22"/>
          <w:szCs w:val="22"/>
        </w:rPr>
      </w:pPr>
    </w:p>
    <w:p w14:paraId="4B5679B4" w14:textId="77777777" w:rsidR="00EE239F" w:rsidRPr="00D6757C" w:rsidRDefault="00EE239F" w:rsidP="00EE239F">
      <w:pPr>
        <w:spacing w:after="0"/>
        <w:rPr>
          <w:b/>
          <w:sz w:val="22"/>
          <w:szCs w:val="22"/>
        </w:rPr>
      </w:pPr>
      <w:r w:rsidRPr="00D6757C">
        <w:rPr>
          <w:b/>
          <w:sz w:val="22"/>
          <w:szCs w:val="22"/>
        </w:rPr>
        <w:t xml:space="preserve">Сведения о заявителе: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503"/>
      </w:tblGrid>
      <w:tr w:rsidR="00EE239F" w:rsidRPr="00D6757C" w14:paraId="6DD625FA" w14:textId="77777777" w:rsidTr="00FC2D96">
        <w:tc>
          <w:tcPr>
            <w:tcW w:w="4811" w:type="dxa"/>
            <w:shd w:val="clear" w:color="auto" w:fill="auto"/>
          </w:tcPr>
          <w:p w14:paraId="4F87C861" w14:textId="77777777" w:rsidR="00EE239F" w:rsidRPr="00D6757C" w:rsidRDefault="00EE239F" w:rsidP="00FC2D96">
            <w:pPr>
              <w:spacing w:after="0"/>
              <w:rPr>
                <w:sz w:val="22"/>
                <w:szCs w:val="22"/>
              </w:rPr>
            </w:pPr>
            <w:r w:rsidRPr="00D6757C">
              <w:rPr>
                <w:sz w:val="22"/>
                <w:szCs w:val="22"/>
              </w:rPr>
              <w:t xml:space="preserve">Полное наименование организации: </w:t>
            </w:r>
          </w:p>
        </w:tc>
        <w:tc>
          <w:tcPr>
            <w:tcW w:w="5503" w:type="dxa"/>
            <w:shd w:val="clear" w:color="auto" w:fill="auto"/>
          </w:tcPr>
          <w:p w14:paraId="271F10D9" w14:textId="77777777" w:rsidR="00EE239F" w:rsidRPr="00D6757C" w:rsidRDefault="00EE239F" w:rsidP="00FC2D96">
            <w:pPr>
              <w:spacing w:after="0"/>
              <w:ind w:firstLine="567"/>
              <w:rPr>
                <w:sz w:val="22"/>
                <w:szCs w:val="22"/>
              </w:rPr>
            </w:pPr>
          </w:p>
        </w:tc>
      </w:tr>
      <w:tr w:rsidR="00EE239F" w:rsidRPr="00D6757C" w14:paraId="5907ED2E" w14:textId="77777777" w:rsidTr="00FC2D96">
        <w:trPr>
          <w:trHeight w:val="219"/>
        </w:trPr>
        <w:tc>
          <w:tcPr>
            <w:tcW w:w="4811" w:type="dxa"/>
            <w:shd w:val="clear" w:color="auto" w:fill="auto"/>
            <w:vAlign w:val="center"/>
          </w:tcPr>
          <w:p w14:paraId="4B7BDD28" w14:textId="77777777" w:rsidR="00EE239F" w:rsidRPr="00D6757C" w:rsidRDefault="00EE239F" w:rsidP="00FC2D96">
            <w:pPr>
              <w:spacing w:after="0"/>
              <w:jc w:val="left"/>
              <w:rPr>
                <w:sz w:val="22"/>
                <w:szCs w:val="22"/>
              </w:rPr>
            </w:pPr>
            <w:r w:rsidRPr="00D6757C">
              <w:rPr>
                <w:sz w:val="22"/>
                <w:szCs w:val="22"/>
              </w:rPr>
              <w:t>ИНН/КПП/ОГРН/ОКПО:</w:t>
            </w:r>
          </w:p>
        </w:tc>
        <w:tc>
          <w:tcPr>
            <w:tcW w:w="5503" w:type="dxa"/>
            <w:shd w:val="clear" w:color="auto" w:fill="auto"/>
          </w:tcPr>
          <w:p w14:paraId="69E032C0" w14:textId="77777777" w:rsidR="00EE239F" w:rsidRPr="00D6757C" w:rsidRDefault="00EE239F" w:rsidP="00FC2D96">
            <w:pPr>
              <w:spacing w:after="0"/>
              <w:ind w:firstLine="567"/>
              <w:rPr>
                <w:sz w:val="22"/>
                <w:szCs w:val="22"/>
              </w:rPr>
            </w:pPr>
          </w:p>
        </w:tc>
      </w:tr>
      <w:tr w:rsidR="00EE239F" w:rsidRPr="00D6757C" w14:paraId="02DFF3DE" w14:textId="77777777" w:rsidTr="00FC2D96">
        <w:trPr>
          <w:trHeight w:val="229"/>
        </w:trPr>
        <w:tc>
          <w:tcPr>
            <w:tcW w:w="4811" w:type="dxa"/>
            <w:shd w:val="clear" w:color="auto" w:fill="auto"/>
          </w:tcPr>
          <w:p w14:paraId="2022DA1A" w14:textId="77777777" w:rsidR="00EE239F" w:rsidRPr="00D6757C" w:rsidRDefault="00EE239F" w:rsidP="00FC2D96">
            <w:pPr>
              <w:spacing w:after="0"/>
              <w:rPr>
                <w:sz w:val="22"/>
                <w:szCs w:val="22"/>
              </w:rPr>
            </w:pPr>
            <w:r w:rsidRPr="00D6757C">
              <w:rPr>
                <w:sz w:val="22"/>
                <w:szCs w:val="22"/>
              </w:rPr>
              <w:t>Дата постановки на учет в налоговом органе:</w:t>
            </w:r>
          </w:p>
        </w:tc>
        <w:tc>
          <w:tcPr>
            <w:tcW w:w="5503" w:type="dxa"/>
            <w:shd w:val="clear" w:color="auto" w:fill="auto"/>
          </w:tcPr>
          <w:p w14:paraId="7415C97F" w14:textId="77777777" w:rsidR="00EE239F" w:rsidRPr="00D6757C" w:rsidRDefault="00EE239F" w:rsidP="00FC2D96">
            <w:pPr>
              <w:spacing w:after="0"/>
              <w:ind w:firstLine="567"/>
              <w:rPr>
                <w:sz w:val="22"/>
                <w:szCs w:val="22"/>
              </w:rPr>
            </w:pPr>
          </w:p>
        </w:tc>
      </w:tr>
      <w:tr w:rsidR="00EE239F" w:rsidRPr="00D6757C" w14:paraId="0E9A7241" w14:textId="77777777" w:rsidTr="00FC2D96">
        <w:tc>
          <w:tcPr>
            <w:tcW w:w="4811" w:type="dxa"/>
            <w:shd w:val="clear" w:color="auto" w:fill="auto"/>
          </w:tcPr>
          <w:p w14:paraId="649B4052" w14:textId="77777777" w:rsidR="00EE239F" w:rsidRPr="00D6757C" w:rsidRDefault="00EE239F" w:rsidP="00FC2D96">
            <w:pPr>
              <w:spacing w:after="0"/>
              <w:rPr>
                <w:sz w:val="22"/>
                <w:szCs w:val="22"/>
              </w:rPr>
            </w:pPr>
            <w:r w:rsidRPr="00D6757C">
              <w:rPr>
                <w:sz w:val="22"/>
                <w:szCs w:val="22"/>
              </w:rPr>
              <w:t>Юридический адрес:</w:t>
            </w:r>
          </w:p>
        </w:tc>
        <w:tc>
          <w:tcPr>
            <w:tcW w:w="5503" w:type="dxa"/>
            <w:shd w:val="clear" w:color="auto" w:fill="auto"/>
          </w:tcPr>
          <w:p w14:paraId="32FF7E3B" w14:textId="77777777" w:rsidR="00EE239F" w:rsidRPr="00D6757C" w:rsidRDefault="00EE239F" w:rsidP="00FC2D96">
            <w:pPr>
              <w:spacing w:after="0"/>
              <w:ind w:firstLine="567"/>
              <w:rPr>
                <w:sz w:val="22"/>
                <w:szCs w:val="22"/>
              </w:rPr>
            </w:pPr>
          </w:p>
        </w:tc>
      </w:tr>
      <w:tr w:rsidR="00EE239F" w:rsidRPr="00D6757C" w14:paraId="06194263" w14:textId="77777777" w:rsidTr="00FC2D96">
        <w:tc>
          <w:tcPr>
            <w:tcW w:w="4811" w:type="dxa"/>
            <w:shd w:val="clear" w:color="auto" w:fill="auto"/>
          </w:tcPr>
          <w:p w14:paraId="561DF2C4" w14:textId="77777777" w:rsidR="00EE239F" w:rsidRPr="00D6757C" w:rsidRDefault="00EE239F" w:rsidP="00FC2D96">
            <w:pPr>
              <w:spacing w:after="0"/>
              <w:rPr>
                <w:sz w:val="22"/>
                <w:szCs w:val="22"/>
              </w:rPr>
            </w:pPr>
            <w:r w:rsidRPr="00D6757C">
              <w:rPr>
                <w:sz w:val="22"/>
                <w:szCs w:val="22"/>
              </w:rPr>
              <w:t>Почтовый адрес:</w:t>
            </w:r>
          </w:p>
        </w:tc>
        <w:tc>
          <w:tcPr>
            <w:tcW w:w="5503" w:type="dxa"/>
            <w:shd w:val="clear" w:color="auto" w:fill="auto"/>
          </w:tcPr>
          <w:p w14:paraId="55F72A29" w14:textId="77777777" w:rsidR="00EE239F" w:rsidRPr="00D6757C" w:rsidRDefault="00EE239F" w:rsidP="00FC2D96">
            <w:pPr>
              <w:spacing w:after="0"/>
              <w:ind w:firstLine="567"/>
              <w:rPr>
                <w:sz w:val="22"/>
                <w:szCs w:val="22"/>
              </w:rPr>
            </w:pPr>
          </w:p>
        </w:tc>
      </w:tr>
      <w:tr w:rsidR="00EE239F" w:rsidRPr="00D6757C" w14:paraId="22C143BC" w14:textId="77777777" w:rsidTr="00FC2D96">
        <w:tc>
          <w:tcPr>
            <w:tcW w:w="4811" w:type="dxa"/>
            <w:shd w:val="clear" w:color="auto" w:fill="auto"/>
          </w:tcPr>
          <w:p w14:paraId="12147B20" w14:textId="77777777" w:rsidR="00EE239F" w:rsidRPr="00D6757C" w:rsidRDefault="00EE239F" w:rsidP="00FC2D96">
            <w:pPr>
              <w:spacing w:after="0"/>
              <w:rPr>
                <w:sz w:val="22"/>
                <w:szCs w:val="22"/>
              </w:rPr>
            </w:pPr>
            <w:r w:rsidRPr="00D6757C">
              <w:rPr>
                <w:sz w:val="22"/>
                <w:szCs w:val="22"/>
              </w:rPr>
              <w:t xml:space="preserve">Контактный телефон, </w:t>
            </w:r>
            <w:r w:rsidRPr="00D6757C">
              <w:rPr>
                <w:sz w:val="22"/>
                <w:szCs w:val="22"/>
                <w:lang w:val="en-US"/>
              </w:rPr>
              <w:t>e-mail</w:t>
            </w:r>
            <w:r w:rsidRPr="00D6757C">
              <w:rPr>
                <w:sz w:val="22"/>
                <w:szCs w:val="22"/>
              </w:rPr>
              <w:t>:</w:t>
            </w:r>
          </w:p>
        </w:tc>
        <w:tc>
          <w:tcPr>
            <w:tcW w:w="5503" w:type="dxa"/>
            <w:shd w:val="clear" w:color="auto" w:fill="auto"/>
          </w:tcPr>
          <w:p w14:paraId="36C44614" w14:textId="77777777" w:rsidR="00EE239F" w:rsidRPr="00D6757C" w:rsidRDefault="00EE239F" w:rsidP="00FC2D96">
            <w:pPr>
              <w:spacing w:after="0"/>
              <w:ind w:firstLine="567"/>
              <w:rPr>
                <w:sz w:val="22"/>
                <w:szCs w:val="22"/>
              </w:rPr>
            </w:pPr>
          </w:p>
        </w:tc>
      </w:tr>
      <w:tr w:rsidR="00EE239F" w:rsidRPr="00D6757C" w14:paraId="4E579E01" w14:textId="77777777" w:rsidTr="00FC2D96">
        <w:tc>
          <w:tcPr>
            <w:tcW w:w="4811" w:type="dxa"/>
            <w:shd w:val="clear" w:color="auto" w:fill="auto"/>
          </w:tcPr>
          <w:p w14:paraId="6B504E4C" w14:textId="77777777" w:rsidR="00EE239F" w:rsidRPr="00D6757C" w:rsidRDefault="00EE239F" w:rsidP="00FC2D96">
            <w:pPr>
              <w:spacing w:after="0"/>
              <w:rPr>
                <w:sz w:val="22"/>
                <w:szCs w:val="22"/>
              </w:rPr>
            </w:pPr>
            <w:r w:rsidRPr="00D6757C">
              <w:rPr>
                <w:sz w:val="22"/>
                <w:szCs w:val="22"/>
              </w:rPr>
              <w:t>Контактное лицо:</w:t>
            </w:r>
          </w:p>
        </w:tc>
        <w:tc>
          <w:tcPr>
            <w:tcW w:w="5503" w:type="dxa"/>
            <w:shd w:val="clear" w:color="auto" w:fill="auto"/>
          </w:tcPr>
          <w:p w14:paraId="02D8B2FF" w14:textId="77777777" w:rsidR="00EE239F" w:rsidRPr="00D6757C" w:rsidRDefault="00EE239F" w:rsidP="00FC2D96">
            <w:pPr>
              <w:spacing w:after="0"/>
              <w:ind w:firstLine="567"/>
              <w:rPr>
                <w:sz w:val="22"/>
                <w:szCs w:val="22"/>
              </w:rPr>
            </w:pPr>
          </w:p>
        </w:tc>
      </w:tr>
    </w:tbl>
    <w:p w14:paraId="12555D24" w14:textId="77777777" w:rsidR="00EE239F" w:rsidRPr="00D6757C" w:rsidRDefault="00EE239F" w:rsidP="00EE239F">
      <w:pPr>
        <w:spacing w:after="0"/>
        <w:rPr>
          <w:b/>
          <w:sz w:val="22"/>
          <w:szCs w:val="22"/>
        </w:rPr>
      </w:pPr>
    </w:p>
    <w:p w14:paraId="6FE2F136" w14:textId="77777777" w:rsidR="00EE239F" w:rsidRPr="00D6757C" w:rsidRDefault="00EE239F" w:rsidP="00EE239F">
      <w:pPr>
        <w:spacing w:after="0"/>
        <w:ind w:firstLine="567"/>
        <w:jc w:val="center"/>
        <w:rPr>
          <w:b/>
          <w:sz w:val="22"/>
          <w:szCs w:val="22"/>
        </w:rPr>
      </w:pPr>
      <w:r w:rsidRPr="00D6757C">
        <w:rPr>
          <w:b/>
          <w:sz w:val="22"/>
          <w:szCs w:val="22"/>
        </w:rPr>
        <w:t>ДЕКЛАРАЦИЯ.</w:t>
      </w:r>
    </w:p>
    <w:p w14:paraId="704C9B3A" w14:textId="77777777" w:rsidR="00EE239F" w:rsidRPr="00D6757C" w:rsidRDefault="00EE239F" w:rsidP="00EE239F">
      <w:pPr>
        <w:spacing w:after="0"/>
        <w:ind w:firstLine="567"/>
        <w:jc w:val="center"/>
        <w:rPr>
          <w:sz w:val="22"/>
          <w:szCs w:val="22"/>
        </w:rPr>
      </w:pPr>
    </w:p>
    <w:p w14:paraId="45EBEE97" w14:textId="77777777" w:rsidR="00EE239F" w:rsidRPr="00D6757C" w:rsidRDefault="00EE239F" w:rsidP="00EE239F">
      <w:pPr>
        <w:spacing w:after="0"/>
        <w:ind w:firstLine="567"/>
        <w:rPr>
          <w:sz w:val="22"/>
          <w:szCs w:val="22"/>
        </w:rPr>
      </w:pPr>
      <w:r w:rsidRPr="00D6757C">
        <w:rPr>
          <w:sz w:val="22"/>
          <w:szCs w:val="22"/>
        </w:rPr>
        <w:t xml:space="preserve">Настоящей заявкой подтверждаем(-ю), что: </w:t>
      </w:r>
    </w:p>
    <w:p w14:paraId="072CEDB3" w14:textId="77777777" w:rsidR="00EE239F" w:rsidRPr="00D6757C" w:rsidRDefault="00EE239F" w:rsidP="00EE239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1A7B382" w14:textId="77777777" w:rsidR="00EE239F" w:rsidRPr="00D6757C" w:rsidRDefault="00EE239F" w:rsidP="00EE239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t xml:space="preserve">не проводится процедура </w:t>
      </w:r>
      <w:proofErr w:type="spellStart"/>
      <w:r w:rsidRPr="00D6757C">
        <w:rPr>
          <w:rFonts w:ascii="Times New Roman" w:hAnsi="Times New Roman"/>
        </w:rPr>
        <w:t>неприостановления</w:t>
      </w:r>
      <w:proofErr w:type="spellEnd"/>
      <w:r w:rsidRPr="00D6757C">
        <w:rPr>
          <w:rFonts w:ascii="Times New Roman" w:hAnsi="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799E6700" w14:textId="77777777" w:rsidR="00EE239F" w:rsidRPr="00D6757C" w:rsidRDefault="00EE239F" w:rsidP="00EE239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CE276F7" w14:textId="77777777" w:rsidR="00EE239F" w:rsidRPr="00D6757C" w:rsidRDefault="00EE239F" w:rsidP="00EE239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6FAC743" w14:textId="77777777" w:rsidR="00EE239F" w:rsidRPr="00D6757C" w:rsidRDefault="00EE239F" w:rsidP="00EE239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DBB0D88" w14:textId="77777777" w:rsidR="00EE239F" w:rsidRPr="00D6757C" w:rsidRDefault="00EE239F" w:rsidP="00EE239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lastRenderedPageBreak/>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C032374" w14:textId="77777777" w:rsidR="00EE239F" w:rsidRPr="00D6757C" w:rsidRDefault="00EE239F" w:rsidP="00EE239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F73D528" w14:textId="77777777" w:rsidR="00EE239F" w:rsidRPr="00D6757C" w:rsidRDefault="00EE239F" w:rsidP="00EE239F">
      <w:pPr>
        <w:pStyle w:val="ab"/>
        <w:numPr>
          <w:ilvl w:val="0"/>
          <w:numId w:val="7"/>
        </w:numPr>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9C54C54" w14:textId="77777777" w:rsidR="00EE239F" w:rsidRPr="00D6757C" w:rsidRDefault="00EE239F" w:rsidP="00EE239F">
      <w:pPr>
        <w:spacing w:after="0"/>
        <w:ind w:firstLine="567"/>
        <w:rPr>
          <w:sz w:val="22"/>
          <w:szCs w:val="22"/>
        </w:rPr>
      </w:pPr>
      <w:r w:rsidRPr="00D6757C">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310E0277" w14:textId="77777777" w:rsidR="00EE239F" w:rsidRPr="00D6757C" w:rsidRDefault="00EE239F" w:rsidP="00EE239F">
      <w:pPr>
        <w:spacing w:after="0"/>
        <w:ind w:firstLine="567"/>
        <w:rPr>
          <w:sz w:val="22"/>
          <w:szCs w:val="22"/>
        </w:rPr>
      </w:pPr>
      <w:r w:rsidRPr="00D6757C">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18161CE" w14:textId="77777777" w:rsidR="00EE239F" w:rsidRPr="00D6757C" w:rsidRDefault="00EE239F" w:rsidP="00EE239F">
      <w:pPr>
        <w:spacing w:after="0"/>
        <w:ind w:firstLine="567"/>
        <w:rPr>
          <w:sz w:val="22"/>
          <w:szCs w:val="22"/>
        </w:rPr>
      </w:pPr>
      <w:r w:rsidRPr="00D6757C">
        <w:rPr>
          <w:sz w:val="22"/>
          <w:szCs w:val="22"/>
        </w:rPr>
        <w:t>Мы (я) обязуемся (-</w:t>
      </w:r>
      <w:proofErr w:type="spellStart"/>
      <w:r w:rsidRPr="00D6757C">
        <w:rPr>
          <w:sz w:val="22"/>
          <w:szCs w:val="22"/>
        </w:rPr>
        <w:t>юсь</w:t>
      </w:r>
      <w:proofErr w:type="spellEnd"/>
      <w:r w:rsidRPr="00D6757C">
        <w:rPr>
          <w:sz w:val="22"/>
          <w:szCs w:val="22"/>
        </w:rPr>
        <w:t>), в случае если мы (я) окажемся (-</w:t>
      </w:r>
      <w:proofErr w:type="spellStart"/>
      <w:r w:rsidRPr="00D6757C">
        <w:rPr>
          <w:sz w:val="22"/>
          <w:szCs w:val="22"/>
        </w:rPr>
        <w:t>усь</w:t>
      </w:r>
      <w:proofErr w:type="spellEnd"/>
      <w:r w:rsidRPr="00D6757C">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B91D5C1" w14:textId="77777777" w:rsidR="00EE239F" w:rsidRPr="00D6757C" w:rsidRDefault="00EE239F" w:rsidP="00EE239F">
      <w:pPr>
        <w:spacing w:after="0"/>
        <w:ind w:firstLine="567"/>
        <w:rPr>
          <w:sz w:val="22"/>
          <w:szCs w:val="22"/>
        </w:rPr>
      </w:pPr>
      <w:r w:rsidRPr="00D6757C">
        <w:rPr>
          <w:sz w:val="22"/>
          <w:szCs w:val="22"/>
        </w:rPr>
        <w:t>Мы (я) обязуемся (-</w:t>
      </w:r>
      <w:proofErr w:type="spellStart"/>
      <w:r w:rsidRPr="00D6757C">
        <w:rPr>
          <w:sz w:val="22"/>
          <w:szCs w:val="22"/>
        </w:rPr>
        <w:t>юсь</w:t>
      </w:r>
      <w:proofErr w:type="spellEnd"/>
      <w:r w:rsidRPr="00D6757C">
        <w:rPr>
          <w:sz w:val="22"/>
          <w:szCs w:val="22"/>
        </w:rPr>
        <w:t>), в случае если мы (я) окажемся (-</w:t>
      </w:r>
      <w:proofErr w:type="spellStart"/>
      <w:r w:rsidRPr="00D6757C">
        <w:rPr>
          <w:sz w:val="22"/>
          <w:szCs w:val="22"/>
        </w:rPr>
        <w:t>усь</w:t>
      </w:r>
      <w:proofErr w:type="spellEnd"/>
      <w:r w:rsidRPr="00D6757C">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4C2369E" w14:textId="77777777" w:rsidR="00EE239F" w:rsidRPr="00D6757C" w:rsidRDefault="00EE239F" w:rsidP="00EE239F">
      <w:pPr>
        <w:spacing w:after="0"/>
        <w:ind w:firstLine="567"/>
        <w:rPr>
          <w:sz w:val="22"/>
          <w:szCs w:val="22"/>
        </w:rPr>
      </w:pPr>
      <w:r w:rsidRPr="00D6757C">
        <w:rPr>
          <w:sz w:val="22"/>
          <w:szCs w:val="22"/>
        </w:rPr>
        <w:t>Мы (я) обязуемся (-</w:t>
      </w:r>
      <w:proofErr w:type="spellStart"/>
      <w:r w:rsidRPr="00D6757C">
        <w:rPr>
          <w:sz w:val="22"/>
          <w:szCs w:val="22"/>
        </w:rPr>
        <w:t>юсь</w:t>
      </w:r>
      <w:proofErr w:type="spellEnd"/>
      <w:r w:rsidRPr="00D6757C">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29B600C0" w14:textId="77777777" w:rsidR="00EE239F" w:rsidRPr="00D6757C" w:rsidRDefault="00EE239F" w:rsidP="00EE239F">
      <w:pPr>
        <w:spacing w:after="0"/>
        <w:ind w:firstLine="567"/>
        <w:rPr>
          <w:sz w:val="22"/>
          <w:szCs w:val="22"/>
        </w:rPr>
      </w:pPr>
      <w:r w:rsidRPr="00D6757C">
        <w:rPr>
          <w:sz w:val="22"/>
          <w:szCs w:val="22"/>
        </w:rPr>
        <w:t>Мы (я) обязуемся (-</w:t>
      </w:r>
      <w:proofErr w:type="spellStart"/>
      <w:r w:rsidRPr="00D6757C">
        <w:rPr>
          <w:sz w:val="22"/>
          <w:szCs w:val="22"/>
        </w:rPr>
        <w:t>юсь</w:t>
      </w:r>
      <w:proofErr w:type="spellEnd"/>
      <w:r w:rsidRPr="00D6757C">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464785D0" w14:textId="77777777" w:rsidR="00EE239F" w:rsidRPr="00D6757C" w:rsidRDefault="00EE239F" w:rsidP="00EE239F">
      <w:pPr>
        <w:spacing w:after="0"/>
        <w:ind w:firstLine="567"/>
        <w:rPr>
          <w:sz w:val="22"/>
          <w:szCs w:val="22"/>
        </w:rPr>
      </w:pPr>
      <w:r w:rsidRPr="00D6757C">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40E56204" w14:textId="2D7D23C8" w:rsidR="00EE239F" w:rsidRPr="00D6757C" w:rsidRDefault="00EE239F" w:rsidP="00EE239F">
      <w:pPr>
        <w:shd w:val="clear" w:color="auto" w:fill="D9D9D9" w:themeFill="background1" w:themeFillShade="D9"/>
        <w:spacing w:after="0"/>
        <w:ind w:firstLine="567"/>
        <w:rPr>
          <w:b/>
          <w:sz w:val="22"/>
          <w:szCs w:val="22"/>
        </w:rPr>
      </w:pPr>
      <w:r w:rsidRPr="00D6757C">
        <w:rPr>
          <w:b/>
          <w:sz w:val="22"/>
          <w:szCs w:val="22"/>
        </w:rPr>
        <w:t xml:space="preserve">Мы (я) гарантируем (ю) наличие необходимого персонала для </w:t>
      </w:r>
      <w:r w:rsidR="00C1064C" w:rsidRPr="00D6757C">
        <w:rPr>
          <w:b/>
          <w:sz w:val="22"/>
          <w:szCs w:val="22"/>
        </w:rPr>
        <w:t>оказания услуг</w:t>
      </w:r>
      <w:r w:rsidRPr="00D6757C">
        <w:rPr>
          <w:b/>
          <w:sz w:val="22"/>
          <w:szCs w:val="22"/>
        </w:rPr>
        <w:t xml:space="preserve">, являющимся предметом закупки, а также имеем(ю) в наличии необходимое оборудование (технику, материалы и пр.) для своевременного и качественного </w:t>
      </w:r>
      <w:r w:rsidR="00C1064C" w:rsidRPr="00D6757C">
        <w:rPr>
          <w:b/>
          <w:sz w:val="22"/>
          <w:szCs w:val="22"/>
        </w:rPr>
        <w:t>оказания услуг</w:t>
      </w:r>
      <w:r w:rsidRPr="00D6757C">
        <w:rPr>
          <w:b/>
          <w:sz w:val="22"/>
          <w:szCs w:val="22"/>
        </w:rPr>
        <w:t xml:space="preserve">. </w:t>
      </w:r>
      <w:r w:rsidRPr="00D6757C">
        <w:rPr>
          <w:b/>
          <w:sz w:val="22"/>
          <w:szCs w:val="22"/>
          <w:u w:val="single"/>
        </w:rPr>
        <w:t>Сведения предоставляются / не предоставляются (нужное оставить)</w:t>
      </w:r>
      <w:r w:rsidRPr="00D6757C">
        <w:rPr>
          <w:b/>
          <w:sz w:val="22"/>
          <w:szCs w:val="22"/>
        </w:rPr>
        <w:t xml:space="preserve"> в соответствии с Приложением №7 ко второй части заявки.</w:t>
      </w:r>
    </w:p>
    <w:p w14:paraId="3AEE0B0C" w14:textId="083D097D" w:rsidR="00EE239F" w:rsidRPr="00D6757C" w:rsidRDefault="00EE239F" w:rsidP="00EE239F">
      <w:pPr>
        <w:shd w:val="clear" w:color="auto" w:fill="D9D9D9" w:themeFill="background1" w:themeFillShade="D9"/>
        <w:spacing w:after="0"/>
        <w:ind w:firstLine="567"/>
        <w:rPr>
          <w:b/>
          <w:sz w:val="22"/>
          <w:szCs w:val="22"/>
        </w:rPr>
      </w:pPr>
      <w:r w:rsidRPr="00D6757C">
        <w:rPr>
          <w:b/>
          <w:sz w:val="22"/>
          <w:szCs w:val="22"/>
        </w:rPr>
        <w:t xml:space="preserve">Мы (я) </w:t>
      </w:r>
      <w:r w:rsidR="0072024E" w:rsidRPr="00D6757C">
        <w:rPr>
          <w:b/>
          <w:sz w:val="22"/>
          <w:szCs w:val="22"/>
        </w:rPr>
        <w:t xml:space="preserve">гарантируем(ю) подписание </w:t>
      </w:r>
      <w:r w:rsidRPr="00D6757C">
        <w:rPr>
          <w:b/>
          <w:sz w:val="22"/>
          <w:szCs w:val="22"/>
        </w:rPr>
        <w:t>Акта готовности</w:t>
      </w:r>
      <w:r w:rsidR="0072024E" w:rsidRPr="00D6757C">
        <w:rPr>
          <w:b/>
          <w:sz w:val="22"/>
          <w:szCs w:val="22"/>
        </w:rPr>
        <w:t xml:space="preserve"> к оказанию услуг</w:t>
      </w:r>
      <w:r w:rsidRPr="00D6757C">
        <w:rPr>
          <w:b/>
          <w:sz w:val="22"/>
          <w:szCs w:val="22"/>
        </w:rPr>
        <w:t xml:space="preserve"> (п.14 и п.16 Приложение №1 ко второй части заявки на участие в закупке) </w:t>
      </w:r>
      <w:r w:rsidR="007E5144" w:rsidRPr="00D6757C">
        <w:rPr>
          <w:b/>
          <w:sz w:val="22"/>
          <w:szCs w:val="22"/>
        </w:rPr>
        <w:t>в срок до 01.12.2024</w:t>
      </w:r>
      <w:r w:rsidR="0072024E" w:rsidRPr="00D6757C">
        <w:rPr>
          <w:b/>
          <w:sz w:val="22"/>
          <w:szCs w:val="22"/>
        </w:rPr>
        <w:t xml:space="preserve"> и согласны с тем, что в случае неподписания нами(мной) данного Акта в установленный срок </w:t>
      </w:r>
      <w:r w:rsidRPr="00D6757C">
        <w:rPr>
          <w:b/>
          <w:sz w:val="22"/>
          <w:szCs w:val="22"/>
        </w:rPr>
        <w:t xml:space="preserve">договор </w:t>
      </w:r>
      <w:r w:rsidR="007E5144" w:rsidRPr="00D6757C">
        <w:rPr>
          <w:b/>
          <w:sz w:val="22"/>
          <w:szCs w:val="22"/>
        </w:rPr>
        <w:t>может быть</w:t>
      </w:r>
      <w:r w:rsidRPr="00D6757C">
        <w:rPr>
          <w:b/>
          <w:sz w:val="22"/>
          <w:szCs w:val="22"/>
        </w:rPr>
        <w:t xml:space="preserve"> расторгнут в </w:t>
      </w:r>
      <w:r w:rsidR="007E5144" w:rsidRPr="00D6757C">
        <w:rPr>
          <w:b/>
          <w:sz w:val="22"/>
          <w:szCs w:val="22"/>
        </w:rPr>
        <w:t>одностороннем внесудебном</w:t>
      </w:r>
      <w:r w:rsidRPr="00D6757C">
        <w:rPr>
          <w:b/>
          <w:sz w:val="22"/>
          <w:szCs w:val="22"/>
        </w:rPr>
        <w:t xml:space="preserve"> порядке</w:t>
      </w:r>
      <w:r w:rsidR="007E5144" w:rsidRPr="00D6757C">
        <w:rPr>
          <w:b/>
          <w:sz w:val="22"/>
          <w:szCs w:val="22"/>
        </w:rPr>
        <w:t xml:space="preserve"> по инициативе АО «Аэропорт Сургут»</w:t>
      </w:r>
      <w:r w:rsidRPr="00D6757C">
        <w:rPr>
          <w:b/>
          <w:sz w:val="22"/>
          <w:szCs w:val="22"/>
        </w:rPr>
        <w:t xml:space="preserve">. </w:t>
      </w:r>
    </w:p>
    <w:p w14:paraId="592A8BCC" w14:textId="77777777" w:rsidR="00EE239F" w:rsidRPr="00D6757C" w:rsidRDefault="00EE239F" w:rsidP="00EE239F">
      <w:pPr>
        <w:spacing w:after="0"/>
        <w:rPr>
          <w:sz w:val="22"/>
          <w:szCs w:val="22"/>
          <w:u w:val="single"/>
        </w:rPr>
      </w:pPr>
    </w:p>
    <w:p w14:paraId="5041F30A" w14:textId="77777777" w:rsidR="00EE239F" w:rsidRPr="00D6757C" w:rsidRDefault="00EE239F" w:rsidP="00EE239F">
      <w:pPr>
        <w:spacing w:after="0"/>
        <w:ind w:firstLine="567"/>
        <w:rPr>
          <w:sz w:val="22"/>
          <w:szCs w:val="22"/>
          <w:u w:val="single"/>
        </w:rPr>
      </w:pPr>
      <w:r w:rsidRPr="00D6757C">
        <w:rPr>
          <w:sz w:val="22"/>
          <w:szCs w:val="22"/>
          <w:u w:val="single"/>
        </w:rPr>
        <w:t>Для индивидуальных предпринимателей/самозанятых:</w:t>
      </w:r>
    </w:p>
    <w:p w14:paraId="0D15AFFC" w14:textId="77777777" w:rsidR="00EE239F" w:rsidRPr="00D6757C" w:rsidRDefault="00EE239F" w:rsidP="00EE239F">
      <w:pPr>
        <w:spacing w:after="0"/>
        <w:ind w:firstLine="567"/>
        <w:rPr>
          <w:sz w:val="22"/>
          <w:szCs w:val="22"/>
        </w:rPr>
      </w:pPr>
      <w:r w:rsidRPr="00D6757C">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w:t>
      </w:r>
      <w:r w:rsidRPr="00D6757C">
        <w:rPr>
          <w:sz w:val="22"/>
          <w:szCs w:val="22"/>
        </w:rPr>
        <w:lastRenderedPageBreak/>
        <w:t xml:space="preserve">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5" w:history="1">
        <w:r w:rsidRPr="00D6757C">
          <w:rPr>
            <w:rStyle w:val="a9"/>
            <w:sz w:val="22"/>
            <w:szCs w:val="22"/>
          </w:rPr>
          <w:t>www.zakupki.gov.ru</w:t>
        </w:r>
      </w:hyperlink>
    </w:p>
    <w:p w14:paraId="140D18DD" w14:textId="77777777" w:rsidR="00EE239F" w:rsidRPr="00D6757C" w:rsidRDefault="00EE239F" w:rsidP="00EE239F">
      <w:pPr>
        <w:spacing w:after="0"/>
        <w:rPr>
          <w:sz w:val="22"/>
          <w:szCs w:val="22"/>
        </w:rPr>
      </w:pPr>
    </w:p>
    <w:p w14:paraId="557F803E" w14:textId="77777777" w:rsidR="00EE239F" w:rsidRPr="00D6757C" w:rsidRDefault="00EE239F" w:rsidP="00EE239F">
      <w:pPr>
        <w:spacing w:after="0"/>
        <w:ind w:firstLine="567"/>
        <w:rPr>
          <w:sz w:val="22"/>
          <w:szCs w:val="22"/>
        </w:rPr>
      </w:pPr>
      <w:r w:rsidRPr="00D6757C">
        <w:rPr>
          <w:sz w:val="22"/>
          <w:szCs w:val="22"/>
        </w:rPr>
        <w:t xml:space="preserve">К заявке прилагаются документы: </w:t>
      </w:r>
    </w:p>
    <w:p w14:paraId="1767BFF0" w14:textId="77777777" w:rsidR="00EE239F" w:rsidRPr="00D6757C" w:rsidRDefault="00EE239F" w:rsidP="00EE239F">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EE239F" w:rsidRPr="00D6757C" w14:paraId="6868986A" w14:textId="77777777" w:rsidTr="00FC2D96">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23B25DF" w14:textId="77777777" w:rsidR="00EE239F" w:rsidRPr="00D6757C" w:rsidRDefault="00EE239F" w:rsidP="00FC2D96">
            <w:pPr>
              <w:spacing w:after="0"/>
              <w:jc w:val="center"/>
              <w:rPr>
                <w:b/>
                <w:sz w:val="22"/>
                <w:szCs w:val="22"/>
              </w:rPr>
            </w:pPr>
            <w:r w:rsidRPr="00D6757C">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2287AA9" w14:textId="77777777" w:rsidR="00EE239F" w:rsidRPr="00D6757C" w:rsidRDefault="00EE239F" w:rsidP="00FC2D96">
            <w:pPr>
              <w:spacing w:after="0"/>
              <w:ind w:firstLine="34"/>
              <w:jc w:val="center"/>
              <w:rPr>
                <w:b/>
                <w:sz w:val="22"/>
                <w:szCs w:val="22"/>
              </w:rPr>
            </w:pPr>
            <w:r w:rsidRPr="00D6757C">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5F66409" w14:textId="77777777" w:rsidR="00EE239F" w:rsidRPr="00D6757C" w:rsidRDefault="00EE239F" w:rsidP="00FC2D96">
            <w:pPr>
              <w:spacing w:after="0"/>
              <w:jc w:val="center"/>
              <w:rPr>
                <w:b/>
                <w:sz w:val="22"/>
                <w:szCs w:val="22"/>
              </w:rPr>
            </w:pPr>
            <w:r w:rsidRPr="00D6757C">
              <w:rPr>
                <w:b/>
                <w:sz w:val="22"/>
                <w:szCs w:val="22"/>
              </w:rPr>
              <w:t>Количество листов</w:t>
            </w:r>
          </w:p>
        </w:tc>
      </w:tr>
      <w:tr w:rsidR="00EE239F" w:rsidRPr="00D6757C" w14:paraId="78A936CB" w14:textId="77777777" w:rsidTr="00FC2D9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AC10F9" w14:textId="77777777" w:rsidR="00EE239F" w:rsidRPr="00D6757C" w:rsidRDefault="00EE239F" w:rsidP="00FC2D96">
            <w:pPr>
              <w:spacing w:after="0"/>
              <w:jc w:val="center"/>
              <w:rPr>
                <w:sz w:val="22"/>
                <w:szCs w:val="22"/>
              </w:rPr>
            </w:pPr>
            <w:r w:rsidRPr="00D6757C">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713DA9A" w14:textId="77777777" w:rsidR="00EE239F" w:rsidRPr="00D6757C" w:rsidRDefault="00EE239F" w:rsidP="00FC2D96">
            <w:pPr>
              <w:spacing w:after="0"/>
              <w:rPr>
                <w:i/>
                <w:sz w:val="22"/>
                <w:szCs w:val="22"/>
              </w:rPr>
            </w:pPr>
            <w:r w:rsidRPr="00D6757C">
              <w:rPr>
                <w:i/>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«Устав.pdf»).</w:t>
            </w: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FB61DFD" w14:textId="77777777" w:rsidR="00EE239F" w:rsidRPr="00D6757C" w:rsidRDefault="00EE239F" w:rsidP="00FC2D96">
            <w:pPr>
              <w:spacing w:after="0"/>
              <w:ind w:firstLine="567"/>
              <w:rPr>
                <w:sz w:val="22"/>
                <w:szCs w:val="22"/>
              </w:rPr>
            </w:pPr>
          </w:p>
        </w:tc>
      </w:tr>
      <w:tr w:rsidR="00EE239F" w:rsidRPr="00D6757C" w14:paraId="109D223A" w14:textId="77777777" w:rsidTr="00FC2D9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A7F951" w14:textId="77777777" w:rsidR="00EE239F" w:rsidRPr="00D6757C" w:rsidRDefault="00EE239F" w:rsidP="00FC2D96">
            <w:pPr>
              <w:spacing w:after="0"/>
              <w:jc w:val="center"/>
              <w:rPr>
                <w:sz w:val="22"/>
                <w:szCs w:val="22"/>
              </w:rPr>
            </w:pPr>
            <w:r w:rsidRPr="00D6757C">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D145DBC" w14:textId="77777777" w:rsidR="00EE239F" w:rsidRPr="00D6757C" w:rsidRDefault="00EE239F" w:rsidP="00FC2D96">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715CCFCF" w14:textId="77777777" w:rsidR="00EE239F" w:rsidRPr="00D6757C" w:rsidRDefault="00EE239F" w:rsidP="00FC2D96">
            <w:pPr>
              <w:spacing w:after="0"/>
              <w:ind w:firstLine="567"/>
              <w:rPr>
                <w:sz w:val="22"/>
                <w:szCs w:val="22"/>
              </w:rPr>
            </w:pPr>
          </w:p>
        </w:tc>
      </w:tr>
      <w:tr w:rsidR="00EE239F" w:rsidRPr="00D6757C" w14:paraId="3419D683" w14:textId="77777777" w:rsidTr="00FC2D9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6BF71" w14:textId="77777777" w:rsidR="00EE239F" w:rsidRPr="00D6757C" w:rsidRDefault="00EE239F" w:rsidP="00FC2D96">
            <w:pPr>
              <w:spacing w:after="0"/>
              <w:jc w:val="center"/>
              <w:rPr>
                <w:sz w:val="22"/>
                <w:szCs w:val="22"/>
              </w:rPr>
            </w:pPr>
            <w:r w:rsidRPr="00D6757C">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0A5B50FC" w14:textId="77777777" w:rsidR="00EE239F" w:rsidRPr="00D6757C" w:rsidRDefault="00EE239F" w:rsidP="00FC2D96">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E7BA2" w14:textId="77777777" w:rsidR="00EE239F" w:rsidRPr="00D6757C" w:rsidRDefault="00EE239F" w:rsidP="00FC2D96">
            <w:pPr>
              <w:spacing w:after="0"/>
              <w:ind w:firstLine="567"/>
              <w:rPr>
                <w:sz w:val="22"/>
                <w:szCs w:val="22"/>
              </w:rPr>
            </w:pPr>
          </w:p>
        </w:tc>
      </w:tr>
    </w:tbl>
    <w:p w14:paraId="5E471F5A" w14:textId="77777777" w:rsidR="00EE239F" w:rsidRPr="00D6757C" w:rsidRDefault="00EE239F" w:rsidP="00EE239F">
      <w:pPr>
        <w:spacing w:after="0"/>
        <w:ind w:firstLine="567"/>
        <w:rPr>
          <w:sz w:val="22"/>
          <w:szCs w:val="22"/>
        </w:rPr>
      </w:pPr>
      <w:r w:rsidRPr="00D6757C">
        <w:rPr>
          <w:sz w:val="22"/>
          <w:szCs w:val="22"/>
        </w:rPr>
        <w:t>    </w:t>
      </w:r>
    </w:p>
    <w:p w14:paraId="698AAFA3" w14:textId="77777777" w:rsidR="00EE239F" w:rsidRPr="00D6757C" w:rsidRDefault="00EE239F" w:rsidP="00EE239F">
      <w:pPr>
        <w:spacing w:after="0"/>
        <w:ind w:firstLine="567"/>
        <w:rPr>
          <w:sz w:val="22"/>
          <w:szCs w:val="22"/>
        </w:rPr>
      </w:pPr>
      <w:r w:rsidRPr="00D6757C">
        <w:rPr>
          <w:sz w:val="22"/>
          <w:szCs w:val="22"/>
        </w:rPr>
        <w:t>___________________                ___________________                               /________________/</w:t>
      </w:r>
    </w:p>
    <w:p w14:paraId="0880E84B" w14:textId="77777777" w:rsidR="00EE239F" w:rsidRPr="00D6757C" w:rsidRDefault="00EE239F" w:rsidP="00EE239F">
      <w:pPr>
        <w:spacing w:after="0"/>
        <w:ind w:firstLine="567"/>
        <w:rPr>
          <w:sz w:val="22"/>
          <w:szCs w:val="22"/>
        </w:rPr>
      </w:pPr>
      <w:r w:rsidRPr="00D6757C">
        <w:rPr>
          <w:sz w:val="22"/>
          <w:szCs w:val="22"/>
        </w:rPr>
        <w:t>     (должность)                                 (подпись)                                                       (ФИО)</w:t>
      </w:r>
    </w:p>
    <w:p w14:paraId="545C442F" w14:textId="77777777" w:rsidR="00EE239F" w:rsidRPr="00D6757C" w:rsidRDefault="00EE239F" w:rsidP="00EE239F">
      <w:pPr>
        <w:spacing w:after="0"/>
        <w:ind w:firstLine="567"/>
        <w:rPr>
          <w:sz w:val="22"/>
          <w:szCs w:val="22"/>
        </w:rPr>
      </w:pPr>
    </w:p>
    <w:p w14:paraId="72B0AF17" w14:textId="77777777" w:rsidR="00EE239F" w:rsidRPr="00D6757C" w:rsidRDefault="00EE239F" w:rsidP="00EE239F">
      <w:pPr>
        <w:spacing w:after="0"/>
        <w:ind w:firstLine="567"/>
        <w:rPr>
          <w:sz w:val="22"/>
          <w:szCs w:val="22"/>
        </w:rPr>
      </w:pPr>
      <w:r w:rsidRPr="00D6757C">
        <w:rPr>
          <w:sz w:val="22"/>
          <w:szCs w:val="22"/>
        </w:rPr>
        <w:t xml:space="preserve"> М.П. (при наличии)</w:t>
      </w:r>
    </w:p>
    <w:p w14:paraId="7F39F465" w14:textId="77777777" w:rsidR="00EE239F" w:rsidRPr="00D6757C" w:rsidRDefault="00EE239F" w:rsidP="00EE239F">
      <w:pPr>
        <w:spacing w:after="0"/>
        <w:rPr>
          <w:i/>
          <w:sz w:val="22"/>
          <w:szCs w:val="22"/>
        </w:rPr>
      </w:pPr>
    </w:p>
    <w:p w14:paraId="6D61CE62" w14:textId="77777777" w:rsidR="00EE239F" w:rsidRPr="00D6757C" w:rsidRDefault="00EE239F" w:rsidP="00EE239F">
      <w:pPr>
        <w:spacing w:after="0"/>
        <w:rPr>
          <w:i/>
          <w:sz w:val="22"/>
          <w:szCs w:val="22"/>
        </w:rPr>
      </w:pPr>
    </w:p>
    <w:p w14:paraId="5C378401" w14:textId="77777777" w:rsidR="00EE239F" w:rsidRPr="00D6757C" w:rsidRDefault="00EE239F" w:rsidP="00EE239F">
      <w:pPr>
        <w:spacing w:after="0"/>
        <w:rPr>
          <w:i/>
          <w:sz w:val="22"/>
          <w:szCs w:val="22"/>
        </w:rPr>
      </w:pPr>
    </w:p>
    <w:p w14:paraId="58D004AF" w14:textId="77777777" w:rsidR="00EE239F" w:rsidRPr="00D6757C" w:rsidRDefault="00EE239F" w:rsidP="00EE239F">
      <w:pPr>
        <w:spacing w:after="0"/>
        <w:rPr>
          <w:i/>
          <w:sz w:val="22"/>
          <w:szCs w:val="22"/>
        </w:rPr>
      </w:pPr>
    </w:p>
    <w:p w14:paraId="3F50A41C" w14:textId="77777777" w:rsidR="00EE239F" w:rsidRPr="00D6757C" w:rsidRDefault="00EE239F" w:rsidP="00EE239F">
      <w:pPr>
        <w:spacing w:after="0"/>
        <w:rPr>
          <w:i/>
          <w:sz w:val="22"/>
          <w:szCs w:val="22"/>
        </w:rPr>
      </w:pPr>
    </w:p>
    <w:p w14:paraId="13B4ADA7" w14:textId="77777777" w:rsidR="00EE239F" w:rsidRPr="00D6757C" w:rsidRDefault="00EE239F" w:rsidP="00EE239F">
      <w:pPr>
        <w:spacing w:after="0"/>
        <w:rPr>
          <w:i/>
          <w:sz w:val="22"/>
          <w:szCs w:val="22"/>
        </w:rPr>
      </w:pPr>
    </w:p>
    <w:p w14:paraId="15768D3A" w14:textId="77777777" w:rsidR="00EE239F" w:rsidRPr="00D6757C" w:rsidRDefault="00EE239F" w:rsidP="00EE239F">
      <w:pPr>
        <w:spacing w:after="0"/>
        <w:rPr>
          <w:i/>
          <w:sz w:val="22"/>
          <w:szCs w:val="22"/>
        </w:rPr>
      </w:pPr>
    </w:p>
    <w:p w14:paraId="0014AE56" w14:textId="77777777" w:rsidR="00EE239F" w:rsidRPr="00D6757C" w:rsidRDefault="00EE239F" w:rsidP="00EE239F">
      <w:pPr>
        <w:spacing w:after="0"/>
        <w:rPr>
          <w:i/>
          <w:sz w:val="22"/>
          <w:szCs w:val="22"/>
        </w:rPr>
      </w:pPr>
    </w:p>
    <w:p w14:paraId="3470B890" w14:textId="77777777" w:rsidR="00EE239F" w:rsidRPr="00D6757C" w:rsidRDefault="00EE239F" w:rsidP="00EE239F">
      <w:pPr>
        <w:spacing w:after="0"/>
        <w:rPr>
          <w:i/>
          <w:sz w:val="22"/>
          <w:szCs w:val="22"/>
        </w:rPr>
      </w:pPr>
    </w:p>
    <w:p w14:paraId="6365434E" w14:textId="77777777" w:rsidR="00EE239F" w:rsidRPr="00D6757C" w:rsidRDefault="00EE239F" w:rsidP="00EE239F">
      <w:pPr>
        <w:spacing w:after="0"/>
        <w:rPr>
          <w:i/>
          <w:sz w:val="22"/>
          <w:szCs w:val="22"/>
        </w:rPr>
      </w:pPr>
    </w:p>
    <w:p w14:paraId="3ED3EA64" w14:textId="77777777" w:rsidR="00EE239F" w:rsidRPr="00D6757C" w:rsidRDefault="00EE239F" w:rsidP="00EE239F">
      <w:pPr>
        <w:spacing w:after="0"/>
        <w:rPr>
          <w:i/>
          <w:sz w:val="22"/>
          <w:szCs w:val="22"/>
        </w:rPr>
      </w:pPr>
    </w:p>
    <w:p w14:paraId="62D3DD1C" w14:textId="77777777" w:rsidR="00EE239F" w:rsidRPr="00D6757C" w:rsidRDefault="00EE239F" w:rsidP="00EE239F">
      <w:pPr>
        <w:spacing w:after="0"/>
        <w:rPr>
          <w:i/>
          <w:sz w:val="22"/>
          <w:szCs w:val="22"/>
        </w:rPr>
      </w:pPr>
    </w:p>
    <w:p w14:paraId="74D672C1" w14:textId="77777777" w:rsidR="00EE239F" w:rsidRPr="00D6757C" w:rsidRDefault="00EE239F" w:rsidP="00EE239F">
      <w:pPr>
        <w:spacing w:after="0"/>
        <w:rPr>
          <w:i/>
          <w:sz w:val="22"/>
          <w:szCs w:val="22"/>
        </w:rPr>
      </w:pPr>
    </w:p>
    <w:p w14:paraId="61FD526B" w14:textId="77777777" w:rsidR="00EE239F" w:rsidRPr="00D6757C" w:rsidRDefault="00EE239F" w:rsidP="00EE239F">
      <w:pPr>
        <w:spacing w:after="0"/>
        <w:rPr>
          <w:i/>
          <w:sz w:val="22"/>
          <w:szCs w:val="22"/>
        </w:rPr>
      </w:pPr>
    </w:p>
    <w:p w14:paraId="4E4FB9E6" w14:textId="77777777" w:rsidR="00EE239F" w:rsidRPr="00D6757C" w:rsidRDefault="00EE239F" w:rsidP="00EE239F">
      <w:pPr>
        <w:spacing w:after="0"/>
        <w:rPr>
          <w:i/>
          <w:sz w:val="22"/>
          <w:szCs w:val="22"/>
        </w:rPr>
      </w:pPr>
    </w:p>
    <w:p w14:paraId="639B7D07" w14:textId="77777777" w:rsidR="00EE239F" w:rsidRPr="00D6757C" w:rsidRDefault="00EE239F" w:rsidP="00EE239F">
      <w:pPr>
        <w:spacing w:after="0"/>
        <w:rPr>
          <w:i/>
          <w:sz w:val="22"/>
          <w:szCs w:val="22"/>
        </w:rPr>
      </w:pPr>
    </w:p>
    <w:p w14:paraId="5F185287" w14:textId="77777777" w:rsidR="00EE239F" w:rsidRPr="00D6757C" w:rsidRDefault="00EE239F" w:rsidP="00EE239F">
      <w:pPr>
        <w:spacing w:after="0"/>
        <w:rPr>
          <w:i/>
          <w:sz w:val="22"/>
          <w:szCs w:val="22"/>
        </w:rPr>
      </w:pPr>
    </w:p>
    <w:p w14:paraId="4322EED8" w14:textId="77777777" w:rsidR="00EE239F" w:rsidRPr="00D6757C" w:rsidRDefault="00EE239F" w:rsidP="00EE239F">
      <w:pPr>
        <w:spacing w:after="0"/>
        <w:rPr>
          <w:i/>
          <w:sz w:val="22"/>
          <w:szCs w:val="22"/>
        </w:rPr>
      </w:pPr>
    </w:p>
    <w:p w14:paraId="2E319A3A" w14:textId="77777777" w:rsidR="00EE239F" w:rsidRPr="00D6757C" w:rsidRDefault="00EE239F" w:rsidP="00EE239F">
      <w:pPr>
        <w:spacing w:after="0"/>
        <w:rPr>
          <w:i/>
          <w:sz w:val="22"/>
          <w:szCs w:val="22"/>
        </w:rPr>
      </w:pPr>
    </w:p>
    <w:p w14:paraId="3FF68108" w14:textId="77777777" w:rsidR="00EE239F" w:rsidRPr="00D6757C" w:rsidRDefault="00EE239F" w:rsidP="00EE239F">
      <w:pPr>
        <w:spacing w:after="0"/>
        <w:rPr>
          <w:i/>
          <w:sz w:val="22"/>
          <w:szCs w:val="22"/>
        </w:rPr>
      </w:pPr>
    </w:p>
    <w:p w14:paraId="6EC0E133" w14:textId="77777777" w:rsidR="00EE239F" w:rsidRPr="00D6757C" w:rsidRDefault="00EE239F" w:rsidP="00EE239F">
      <w:pPr>
        <w:spacing w:after="0"/>
        <w:rPr>
          <w:i/>
          <w:sz w:val="22"/>
          <w:szCs w:val="22"/>
        </w:rPr>
      </w:pPr>
    </w:p>
    <w:p w14:paraId="788C64CC" w14:textId="77777777" w:rsidR="00EE239F" w:rsidRPr="00D6757C" w:rsidRDefault="00EE239F" w:rsidP="00EE239F">
      <w:pPr>
        <w:spacing w:after="0"/>
        <w:rPr>
          <w:i/>
          <w:sz w:val="22"/>
          <w:szCs w:val="22"/>
        </w:rPr>
      </w:pPr>
    </w:p>
    <w:p w14:paraId="3D03EF4E" w14:textId="77777777" w:rsidR="00EE239F" w:rsidRPr="00D6757C" w:rsidRDefault="00EE239F" w:rsidP="00EE239F">
      <w:pPr>
        <w:spacing w:after="0"/>
        <w:rPr>
          <w:i/>
          <w:sz w:val="22"/>
          <w:szCs w:val="22"/>
        </w:rPr>
      </w:pPr>
    </w:p>
    <w:p w14:paraId="5B004D4A" w14:textId="77777777" w:rsidR="00EE239F" w:rsidRPr="00D6757C" w:rsidRDefault="00EE239F" w:rsidP="00EE239F">
      <w:pPr>
        <w:spacing w:after="0"/>
        <w:rPr>
          <w:i/>
          <w:sz w:val="22"/>
          <w:szCs w:val="22"/>
        </w:rPr>
      </w:pPr>
    </w:p>
    <w:p w14:paraId="35A1F470" w14:textId="77777777" w:rsidR="00EE239F" w:rsidRPr="00D6757C" w:rsidRDefault="00EE239F" w:rsidP="00EE239F">
      <w:pPr>
        <w:spacing w:after="0"/>
        <w:rPr>
          <w:i/>
          <w:sz w:val="22"/>
          <w:szCs w:val="22"/>
        </w:rPr>
      </w:pPr>
    </w:p>
    <w:p w14:paraId="212B3D63" w14:textId="77777777" w:rsidR="00EE239F" w:rsidRPr="00D6757C" w:rsidRDefault="00EE239F" w:rsidP="00EE239F">
      <w:pPr>
        <w:spacing w:after="0"/>
        <w:rPr>
          <w:i/>
          <w:sz w:val="22"/>
          <w:szCs w:val="22"/>
        </w:rPr>
      </w:pPr>
    </w:p>
    <w:p w14:paraId="12DECA7F" w14:textId="77777777" w:rsidR="00EE239F" w:rsidRPr="00D6757C" w:rsidRDefault="00EE239F" w:rsidP="00EE239F">
      <w:pPr>
        <w:spacing w:after="0"/>
        <w:rPr>
          <w:i/>
          <w:sz w:val="22"/>
          <w:szCs w:val="22"/>
        </w:rPr>
      </w:pPr>
    </w:p>
    <w:p w14:paraId="080B2136" w14:textId="77777777" w:rsidR="00EE239F" w:rsidRPr="00D6757C" w:rsidRDefault="00EE239F" w:rsidP="00EE239F">
      <w:pPr>
        <w:spacing w:after="0"/>
        <w:rPr>
          <w:i/>
          <w:sz w:val="22"/>
          <w:szCs w:val="22"/>
        </w:rPr>
      </w:pPr>
    </w:p>
    <w:p w14:paraId="2E05DB80" w14:textId="77777777" w:rsidR="00EE239F" w:rsidRPr="00D6757C" w:rsidRDefault="00EE239F" w:rsidP="00EE239F">
      <w:pPr>
        <w:spacing w:after="0"/>
        <w:rPr>
          <w:i/>
          <w:sz w:val="22"/>
          <w:szCs w:val="22"/>
        </w:rPr>
      </w:pPr>
    </w:p>
    <w:p w14:paraId="31C290E5" w14:textId="77777777" w:rsidR="00EE239F" w:rsidRPr="00D6757C" w:rsidRDefault="00EE239F" w:rsidP="00EE239F">
      <w:pPr>
        <w:spacing w:after="0"/>
        <w:rPr>
          <w:i/>
          <w:sz w:val="22"/>
          <w:szCs w:val="22"/>
        </w:rPr>
      </w:pPr>
    </w:p>
    <w:p w14:paraId="103D8167" w14:textId="77777777" w:rsidR="00EE239F" w:rsidRPr="00D6757C" w:rsidRDefault="00EE239F" w:rsidP="00EE239F">
      <w:pPr>
        <w:spacing w:after="0"/>
        <w:rPr>
          <w:i/>
          <w:sz w:val="22"/>
          <w:szCs w:val="22"/>
        </w:rPr>
      </w:pPr>
    </w:p>
    <w:p w14:paraId="229A0896" w14:textId="77777777" w:rsidR="00EE239F" w:rsidRPr="00D6757C" w:rsidRDefault="00EE239F" w:rsidP="00EE239F">
      <w:pPr>
        <w:spacing w:after="0"/>
        <w:rPr>
          <w:i/>
          <w:sz w:val="22"/>
          <w:szCs w:val="22"/>
        </w:rPr>
      </w:pPr>
    </w:p>
    <w:p w14:paraId="0A4836DD" w14:textId="77777777" w:rsidR="00EE239F" w:rsidRPr="00D6757C" w:rsidRDefault="00EE239F" w:rsidP="00EE239F">
      <w:pPr>
        <w:spacing w:after="0"/>
        <w:rPr>
          <w:i/>
          <w:sz w:val="22"/>
          <w:szCs w:val="22"/>
        </w:rPr>
      </w:pPr>
    </w:p>
    <w:p w14:paraId="0F6D83FF" w14:textId="77777777" w:rsidR="00EE239F" w:rsidRPr="00D6757C" w:rsidRDefault="00EE239F" w:rsidP="00EE239F">
      <w:pPr>
        <w:spacing w:after="0"/>
        <w:rPr>
          <w:i/>
          <w:sz w:val="22"/>
          <w:szCs w:val="22"/>
        </w:rPr>
      </w:pPr>
    </w:p>
    <w:p w14:paraId="776D7A97" w14:textId="77777777" w:rsidR="00EE239F" w:rsidRPr="00D6757C" w:rsidRDefault="00EE239F" w:rsidP="00EE239F">
      <w:pPr>
        <w:spacing w:after="0"/>
        <w:rPr>
          <w:i/>
          <w:sz w:val="22"/>
          <w:szCs w:val="22"/>
        </w:rPr>
      </w:pPr>
    </w:p>
    <w:p w14:paraId="3E04F275" w14:textId="77777777" w:rsidR="00EE239F" w:rsidRPr="00D6757C" w:rsidRDefault="00EE239F" w:rsidP="00EE239F">
      <w:pPr>
        <w:spacing w:after="0"/>
        <w:rPr>
          <w:i/>
          <w:sz w:val="22"/>
          <w:szCs w:val="22"/>
        </w:rPr>
      </w:pPr>
    </w:p>
    <w:p w14:paraId="07C793FC" w14:textId="77777777" w:rsidR="00061C9C" w:rsidRPr="00D6757C" w:rsidRDefault="00061C9C" w:rsidP="00EE239F">
      <w:pPr>
        <w:spacing w:after="0"/>
        <w:rPr>
          <w:i/>
          <w:sz w:val="22"/>
          <w:szCs w:val="22"/>
        </w:rPr>
      </w:pPr>
    </w:p>
    <w:p w14:paraId="1C82641E" w14:textId="77777777" w:rsidR="00061C9C" w:rsidRPr="00D6757C" w:rsidRDefault="00061C9C" w:rsidP="00EE239F">
      <w:pPr>
        <w:spacing w:after="0"/>
        <w:rPr>
          <w:i/>
          <w:sz w:val="22"/>
          <w:szCs w:val="22"/>
        </w:rPr>
      </w:pPr>
    </w:p>
    <w:p w14:paraId="5ED6593B" w14:textId="77777777" w:rsidR="00EE239F" w:rsidRPr="00D6757C" w:rsidRDefault="00EE239F" w:rsidP="00EE239F">
      <w:pPr>
        <w:spacing w:after="0"/>
        <w:rPr>
          <w:i/>
          <w:sz w:val="22"/>
          <w:szCs w:val="22"/>
        </w:rPr>
      </w:pPr>
    </w:p>
    <w:p w14:paraId="3110BE03" w14:textId="77777777" w:rsidR="00EE239F" w:rsidRPr="00D6757C" w:rsidRDefault="00EE239F" w:rsidP="00EE239F">
      <w:pPr>
        <w:spacing w:after="0"/>
        <w:rPr>
          <w:i/>
          <w:sz w:val="22"/>
          <w:szCs w:val="22"/>
        </w:rPr>
      </w:pPr>
    </w:p>
    <w:p w14:paraId="4FF24822" w14:textId="77777777" w:rsidR="00D6756F" w:rsidRPr="00D6757C" w:rsidRDefault="00D6756F" w:rsidP="00EE239F">
      <w:pPr>
        <w:spacing w:after="0"/>
        <w:rPr>
          <w:i/>
          <w:sz w:val="22"/>
          <w:szCs w:val="22"/>
        </w:rPr>
      </w:pPr>
    </w:p>
    <w:p w14:paraId="6A563661" w14:textId="77777777" w:rsidR="00EE239F" w:rsidRPr="00D6757C" w:rsidRDefault="00EE239F" w:rsidP="00EE239F">
      <w:pPr>
        <w:spacing w:after="0"/>
        <w:rPr>
          <w:color w:val="FF0000"/>
          <w:sz w:val="22"/>
          <w:szCs w:val="22"/>
        </w:rPr>
      </w:pPr>
    </w:p>
    <w:p w14:paraId="08711769" w14:textId="77777777" w:rsidR="00EE239F" w:rsidRPr="00D6757C" w:rsidRDefault="00EE239F" w:rsidP="00EE239F">
      <w:pPr>
        <w:spacing w:after="0"/>
        <w:jc w:val="center"/>
        <w:rPr>
          <w:b/>
          <w:i/>
          <w:sz w:val="22"/>
          <w:szCs w:val="22"/>
        </w:rPr>
      </w:pPr>
      <w:r w:rsidRPr="00D6757C">
        <w:rPr>
          <w:b/>
          <w:i/>
          <w:sz w:val="22"/>
          <w:szCs w:val="22"/>
        </w:rPr>
        <w:lastRenderedPageBreak/>
        <w:t>Приложение №1 ко второй части заявки на участие в закупке</w:t>
      </w:r>
    </w:p>
    <w:p w14:paraId="759BC765" w14:textId="77777777" w:rsidR="00EE239F" w:rsidRPr="00D6757C" w:rsidRDefault="00EE239F" w:rsidP="00EE239F">
      <w:pPr>
        <w:spacing w:after="0"/>
        <w:jc w:val="center"/>
        <w:rPr>
          <w:b/>
          <w:i/>
          <w:sz w:val="22"/>
          <w:szCs w:val="22"/>
        </w:rPr>
      </w:pPr>
    </w:p>
    <w:p w14:paraId="743D6CFE" w14:textId="77777777" w:rsidR="00EE239F" w:rsidRPr="00D6757C" w:rsidRDefault="00EE239F" w:rsidP="00EE239F">
      <w:pPr>
        <w:spacing w:after="0"/>
        <w:rPr>
          <w:b/>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3588"/>
        <w:gridCol w:w="5670"/>
      </w:tblGrid>
      <w:tr w:rsidR="00EE239F" w:rsidRPr="00D6757C" w14:paraId="06DDAB32" w14:textId="77777777" w:rsidTr="006259E7">
        <w:tc>
          <w:tcPr>
            <w:tcW w:w="943" w:type="dxa"/>
            <w:shd w:val="clear" w:color="auto" w:fill="BFBFBF"/>
            <w:vAlign w:val="center"/>
          </w:tcPr>
          <w:p w14:paraId="738B3D7D" w14:textId="77777777" w:rsidR="00EE239F" w:rsidRPr="00D6757C" w:rsidRDefault="00EE239F" w:rsidP="00FC2D96">
            <w:pPr>
              <w:keepNext/>
              <w:spacing w:after="0"/>
              <w:ind w:left="57" w:right="57"/>
              <w:jc w:val="center"/>
              <w:rPr>
                <w:b/>
                <w:snapToGrid w:val="0"/>
                <w:sz w:val="22"/>
                <w:szCs w:val="22"/>
              </w:rPr>
            </w:pPr>
            <w:r w:rsidRPr="00D6757C">
              <w:rPr>
                <w:b/>
                <w:snapToGrid w:val="0"/>
                <w:sz w:val="22"/>
                <w:szCs w:val="22"/>
              </w:rPr>
              <w:t>№ п/п</w:t>
            </w:r>
          </w:p>
        </w:tc>
        <w:tc>
          <w:tcPr>
            <w:tcW w:w="3588" w:type="dxa"/>
            <w:shd w:val="clear" w:color="auto" w:fill="BFBFBF"/>
            <w:vAlign w:val="center"/>
          </w:tcPr>
          <w:p w14:paraId="3FC2CFEF" w14:textId="77777777" w:rsidR="00EE239F" w:rsidRPr="00D6757C" w:rsidRDefault="00EE239F" w:rsidP="00FC2D96">
            <w:pPr>
              <w:keepNext/>
              <w:spacing w:after="0"/>
              <w:ind w:left="57" w:right="57"/>
              <w:jc w:val="center"/>
              <w:rPr>
                <w:b/>
                <w:snapToGrid w:val="0"/>
                <w:sz w:val="22"/>
                <w:szCs w:val="22"/>
              </w:rPr>
            </w:pPr>
            <w:r w:rsidRPr="00D6757C">
              <w:rPr>
                <w:b/>
                <w:snapToGrid w:val="0"/>
                <w:sz w:val="22"/>
                <w:szCs w:val="22"/>
              </w:rPr>
              <w:t>Сведения</w:t>
            </w:r>
          </w:p>
        </w:tc>
        <w:tc>
          <w:tcPr>
            <w:tcW w:w="5670" w:type="dxa"/>
            <w:shd w:val="clear" w:color="auto" w:fill="BFBFBF"/>
            <w:vAlign w:val="center"/>
          </w:tcPr>
          <w:p w14:paraId="2FAFD07A" w14:textId="77777777" w:rsidR="00EE239F" w:rsidRPr="00D6757C" w:rsidRDefault="00EE239F" w:rsidP="00FC2D96">
            <w:pPr>
              <w:keepNext/>
              <w:spacing w:after="0"/>
              <w:ind w:left="57" w:right="57"/>
              <w:jc w:val="center"/>
              <w:rPr>
                <w:b/>
                <w:snapToGrid w:val="0"/>
                <w:sz w:val="22"/>
                <w:szCs w:val="22"/>
              </w:rPr>
            </w:pPr>
            <w:r w:rsidRPr="00D6757C">
              <w:rPr>
                <w:b/>
                <w:snapToGrid w:val="0"/>
                <w:sz w:val="22"/>
                <w:szCs w:val="22"/>
              </w:rPr>
              <w:t xml:space="preserve">Предложение Участника закупки согласно первой части заявки </w:t>
            </w:r>
          </w:p>
        </w:tc>
      </w:tr>
      <w:tr w:rsidR="00EE239F" w:rsidRPr="00D6757C" w14:paraId="37330F5B" w14:textId="77777777" w:rsidTr="006259E7">
        <w:tc>
          <w:tcPr>
            <w:tcW w:w="943" w:type="dxa"/>
            <w:vAlign w:val="center"/>
          </w:tcPr>
          <w:p w14:paraId="00FD4C99" w14:textId="77777777" w:rsidR="00EE239F" w:rsidRPr="00D6757C" w:rsidRDefault="00EE239F" w:rsidP="00FC2D96">
            <w:pPr>
              <w:spacing w:after="0"/>
              <w:jc w:val="center"/>
              <w:rPr>
                <w:sz w:val="22"/>
                <w:szCs w:val="22"/>
              </w:rPr>
            </w:pPr>
            <w:r w:rsidRPr="00D6757C">
              <w:rPr>
                <w:sz w:val="22"/>
                <w:szCs w:val="22"/>
              </w:rPr>
              <w:t>1.</w:t>
            </w:r>
          </w:p>
        </w:tc>
        <w:tc>
          <w:tcPr>
            <w:tcW w:w="3588" w:type="dxa"/>
            <w:vAlign w:val="center"/>
          </w:tcPr>
          <w:p w14:paraId="10703C3D" w14:textId="77777777" w:rsidR="00EE239F" w:rsidRPr="00D6757C" w:rsidRDefault="00EE239F" w:rsidP="00FC2D96">
            <w:pPr>
              <w:spacing w:after="0"/>
              <w:rPr>
                <w:sz w:val="22"/>
                <w:szCs w:val="22"/>
              </w:rPr>
            </w:pPr>
            <w:r w:rsidRPr="00D6757C">
              <w:rPr>
                <w:sz w:val="22"/>
                <w:szCs w:val="22"/>
              </w:rPr>
              <w:t>Перечень выполняемых работ (оказанных услуг)</w:t>
            </w:r>
          </w:p>
        </w:tc>
        <w:tc>
          <w:tcPr>
            <w:tcW w:w="5670" w:type="dxa"/>
            <w:vAlign w:val="center"/>
          </w:tcPr>
          <w:p w14:paraId="3CC39B8C" w14:textId="77777777" w:rsidR="00EE239F" w:rsidRPr="00D6757C" w:rsidRDefault="00EE239F" w:rsidP="00FC2D96">
            <w:pPr>
              <w:spacing w:after="0"/>
              <w:rPr>
                <w:sz w:val="22"/>
                <w:szCs w:val="22"/>
              </w:rPr>
            </w:pPr>
          </w:p>
        </w:tc>
      </w:tr>
      <w:tr w:rsidR="00EE239F" w:rsidRPr="00D6757C" w14:paraId="1316E80E" w14:textId="77777777" w:rsidTr="006259E7">
        <w:tc>
          <w:tcPr>
            <w:tcW w:w="943" w:type="dxa"/>
            <w:vAlign w:val="center"/>
          </w:tcPr>
          <w:p w14:paraId="3CE0EEC6" w14:textId="77777777" w:rsidR="00EE239F" w:rsidRPr="00D6757C" w:rsidRDefault="00EE239F" w:rsidP="00FC2D96">
            <w:pPr>
              <w:spacing w:after="0"/>
              <w:jc w:val="center"/>
              <w:rPr>
                <w:sz w:val="22"/>
                <w:szCs w:val="22"/>
              </w:rPr>
            </w:pPr>
            <w:r w:rsidRPr="00D6757C">
              <w:rPr>
                <w:sz w:val="22"/>
                <w:szCs w:val="22"/>
              </w:rPr>
              <w:t xml:space="preserve">2. </w:t>
            </w:r>
          </w:p>
        </w:tc>
        <w:tc>
          <w:tcPr>
            <w:tcW w:w="3588" w:type="dxa"/>
            <w:vAlign w:val="center"/>
          </w:tcPr>
          <w:p w14:paraId="1C34FE2B" w14:textId="77777777" w:rsidR="00EE239F" w:rsidRPr="00D6757C" w:rsidRDefault="00EE239F" w:rsidP="00FC2D96">
            <w:pPr>
              <w:spacing w:after="0"/>
              <w:rPr>
                <w:sz w:val="22"/>
                <w:szCs w:val="22"/>
              </w:rPr>
            </w:pPr>
            <w:r w:rsidRPr="00D6757C">
              <w:rPr>
                <w:sz w:val="22"/>
                <w:szCs w:val="22"/>
              </w:rPr>
              <w:t>Объекты выполнения работ (оказания услуг)</w:t>
            </w:r>
          </w:p>
        </w:tc>
        <w:tc>
          <w:tcPr>
            <w:tcW w:w="5670" w:type="dxa"/>
            <w:vAlign w:val="center"/>
          </w:tcPr>
          <w:p w14:paraId="3807821A" w14:textId="77777777" w:rsidR="00EE239F" w:rsidRPr="00D6757C" w:rsidRDefault="00EE239F" w:rsidP="00FC2D96">
            <w:pPr>
              <w:spacing w:after="0"/>
              <w:rPr>
                <w:sz w:val="22"/>
                <w:szCs w:val="22"/>
              </w:rPr>
            </w:pPr>
          </w:p>
        </w:tc>
      </w:tr>
      <w:tr w:rsidR="00EE239F" w:rsidRPr="00D6757C" w14:paraId="2583934D" w14:textId="77777777" w:rsidTr="006259E7">
        <w:tc>
          <w:tcPr>
            <w:tcW w:w="943" w:type="dxa"/>
            <w:vAlign w:val="center"/>
          </w:tcPr>
          <w:p w14:paraId="70D114EF" w14:textId="77777777" w:rsidR="00EE239F" w:rsidRPr="00D6757C" w:rsidRDefault="00EE239F" w:rsidP="00FC2D96">
            <w:pPr>
              <w:spacing w:after="0"/>
              <w:jc w:val="center"/>
              <w:rPr>
                <w:sz w:val="22"/>
                <w:szCs w:val="22"/>
              </w:rPr>
            </w:pPr>
            <w:r w:rsidRPr="00D6757C">
              <w:rPr>
                <w:sz w:val="22"/>
                <w:szCs w:val="22"/>
              </w:rPr>
              <w:t xml:space="preserve">3. </w:t>
            </w:r>
          </w:p>
        </w:tc>
        <w:tc>
          <w:tcPr>
            <w:tcW w:w="3588" w:type="dxa"/>
            <w:vAlign w:val="center"/>
          </w:tcPr>
          <w:p w14:paraId="201D0957" w14:textId="77777777" w:rsidR="00EE239F" w:rsidRPr="00D6757C" w:rsidRDefault="00EE239F" w:rsidP="00FC2D96">
            <w:pPr>
              <w:spacing w:after="0"/>
              <w:rPr>
                <w:sz w:val="22"/>
                <w:szCs w:val="22"/>
              </w:rPr>
            </w:pPr>
            <w:r w:rsidRPr="00D6757C">
              <w:rPr>
                <w:sz w:val="22"/>
                <w:szCs w:val="22"/>
              </w:rPr>
              <w:t>Место выполнения работ (оказания услуг)</w:t>
            </w:r>
          </w:p>
        </w:tc>
        <w:tc>
          <w:tcPr>
            <w:tcW w:w="5670" w:type="dxa"/>
            <w:vAlign w:val="center"/>
          </w:tcPr>
          <w:p w14:paraId="14FC1378" w14:textId="77777777" w:rsidR="00EE239F" w:rsidRPr="00D6757C" w:rsidRDefault="00EE239F" w:rsidP="00FC2D96">
            <w:pPr>
              <w:spacing w:after="0"/>
              <w:rPr>
                <w:sz w:val="22"/>
                <w:szCs w:val="22"/>
              </w:rPr>
            </w:pPr>
          </w:p>
        </w:tc>
      </w:tr>
      <w:tr w:rsidR="00EE239F" w:rsidRPr="00D6757C" w14:paraId="3823F0BE" w14:textId="77777777" w:rsidTr="006259E7">
        <w:tc>
          <w:tcPr>
            <w:tcW w:w="943" w:type="dxa"/>
            <w:vAlign w:val="center"/>
          </w:tcPr>
          <w:p w14:paraId="43B6A6FF" w14:textId="77777777" w:rsidR="00EE239F" w:rsidRPr="00D6757C" w:rsidRDefault="00EE239F" w:rsidP="00FC2D96">
            <w:pPr>
              <w:spacing w:after="0"/>
              <w:jc w:val="center"/>
              <w:rPr>
                <w:sz w:val="22"/>
                <w:szCs w:val="22"/>
              </w:rPr>
            </w:pPr>
            <w:r w:rsidRPr="00D6757C">
              <w:rPr>
                <w:sz w:val="22"/>
                <w:szCs w:val="22"/>
              </w:rPr>
              <w:t>4.</w:t>
            </w:r>
          </w:p>
        </w:tc>
        <w:tc>
          <w:tcPr>
            <w:tcW w:w="3588" w:type="dxa"/>
            <w:vAlign w:val="center"/>
          </w:tcPr>
          <w:p w14:paraId="51315D0D" w14:textId="77777777" w:rsidR="00EE239F" w:rsidRPr="00D6757C" w:rsidRDefault="00EE239F" w:rsidP="00FC2D96">
            <w:pPr>
              <w:spacing w:after="0"/>
              <w:rPr>
                <w:sz w:val="22"/>
                <w:szCs w:val="22"/>
              </w:rPr>
            </w:pPr>
            <w:r w:rsidRPr="00D6757C">
              <w:rPr>
                <w:sz w:val="22"/>
                <w:szCs w:val="22"/>
              </w:rPr>
              <w:t>Наименование объекта, на котором выполняются работы (оказываются услуги)</w:t>
            </w:r>
          </w:p>
        </w:tc>
        <w:tc>
          <w:tcPr>
            <w:tcW w:w="5670" w:type="dxa"/>
            <w:vAlign w:val="center"/>
          </w:tcPr>
          <w:p w14:paraId="6DCBA272" w14:textId="77777777" w:rsidR="00EE239F" w:rsidRPr="00D6757C" w:rsidRDefault="00EE239F" w:rsidP="00FC2D96">
            <w:pPr>
              <w:spacing w:after="0"/>
              <w:rPr>
                <w:sz w:val="22"/>
                <w:szCs w:val="22"/>
              </w:rPr>
            </w:pPr>
          </w:p>
        </w:tc>
      </w:tr>
      <w:tr w:rsidR="00EE239F" w:rsidRPr="00D6757C" w14:paraId="67D8BFA1" w14:textId="77777777" w:rsidTr="006259E7">
        <w:tc>
          <w:tcPr>
            <w:tcW w:w="943" w:type="dxa"/>
            <w:vAlign w:val="center"/>
          </w:tcPr>
          <w:p w14:paraId="55D77047" w14:textId="77777777" w:rsidR="00EE239F" w:rsidRPr="00D6757C" w:rsidRDefault="00EE239F" w:rsidP="00FC2D96">
            <w:pPr>
              <w:spacing w:after="0"/>
              <w:jc w:val="center"/>
              <w:rPr>
                <w:sz w:val="22"/>
                <w:szCs w:val="22"/>
              </w:rPr>
            </w:pPr>
            <w:r w:rsidRPr="00D6757C">
              <w:rPr>
                <w:sz w:val="22"/>
                <w:szCs w:val="22"/>
              </w:rPr>
              <w:t>5.</w:t>
            </w:r>
          </w:p>
        </w:tc>
        <w:tc>
          <w:tcPr>
            <w:tcW w:w="3588" w:type="dxa"/>
            <w:vAlign w:val="center"/>
          </w:tcPr>
          <w:p w14:paraId="44FB4A08" w14:textId="77777777" w:rsidR="00EE239F" w:rsidRPr="00D6757C" w:rsidRDefault="00EE239F" w:rsidP="00FC2D96">
            <w:pPr>
              <w:spacing w:after="0"/>
              <w:rPr>
                <w:sz w:val="22"/>
                <w:szCs w:val="22"/>
              </w:rPr>
            </w:pPr>
            <w:r w:rsidRPr="00D6757C">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5670" w:type="dxa"/>
            <w:vAlign w:val="center"/>
          </w:tcPr>
          <w:p w14:paraId="7753E081" w14:textId="77777777" w:rsidR="00EE239F" w:rsidRPr="00D6757C" w:rsidRDefault="00EE239F" w:rsidP="00FC2D96">
            <w:pPr>
              <w:spacing w:after="0"/>
              <w:rPr>
                <w:sz w:val="22"/>
                <w:szCs w:val="22"/>
              </w:rPr>
            </w:pPr>
          </w:p>
        </w:tc>
      </w:tr>
      <w:tr w:rsidR="00EE239F" w:rsidRPr="00D6757C" w14:paraId="0250A31B" w14:textId="77777777" w:rsidTr="006259E7">
        <w:tc>
          <w:tcPr>
            <w:tcW w:w="943" w:type="dxa"/>
            <w:vAlign w:val="center"/>
          </w:tcPr>
          <w:p w14:paraId="013C6C9E" w14:textId="77777777" w:rsidR="00EE239F" w:rsidRPr="00D6757C" w:rsidRDefault="00EE239F" w:rsidP="00FC2D96">
            <w:pPr>
              <w:spacing w:after="0"/>
              <w:jc w:val="center"/>
              <w:rPr>
                <w:sz w:val="22"/>
                <w:szCs w:val="22"/>
              </w:rPr>
            </w:pPr>
            <w:r w:rsidRPr="00D6757C">
              <w:rPr>
                <w:sz w:val="22"/>
                <w:szCs w:val="22"/>
              </w:rPr>
              <w:t>6.</w:t>
            </w:r>
          </w:p>
        </w:tc>
        <w:tc>
          <w:tcPr>
            <w:tcW w:w="3588" w:type="dxa"/>
            <w:vAlign w:val="center"/>
          </w:tcPr>
          <w:p w14:paraId="061F96CF" w14:textId="77777777" w:rsidR="00EE239F" w:rsidRPr="00D6757C" w:rsidRDefault="00EE239F" w:rsidP="00FC2D96">
            <w:pPr>
              <w:spacing w:after="0"/>
              <w:rPr>
                <w:sz w:val="22"/>
                <w:szCs w:val="22"/>
              </w:rPr>
            </w:pPr>
            <w:r w:rsidRPr="00D6757C">
              <w:rPr>
                <w:sz w:val="22"/>
                <w:szCs w:val="22"/>
              </w:rPr>
              <w:t xml:space="preserve">Срок и порядок оплаты (наличие и размер предварительной оплаты, рассрочки, отсрочки платежей) </w:t>
            </w:r>
          </w:p>
        </w:tc>
        <w:tc>
          <w:tcPr>
            <w:tcW w:w="5670" w:type="dxa"/>
            <w:vAlign w:val="center"/>
          </w:tcPr>
          <w:p w14:paraId="04E93987" w14:textId="77777777" w:rsidR="00EE239F" w:rsidRPr="00D6757C" w:rsidRDefault="00EE239F" w:rsidP="00FC2D96">
            <w:pPr>
              <w:spacing w:after="0"/>
              <w:rPr>
                <w:sz w:val="22"/>
                <w:szCs w:val="22"/>
              </w:rPr>
            </w:pPr>
          </w:p>
        </w:tc>
      </w:tr>
      <w:tr w:rsidR="00EE239F" w:rsidRPr="00D6757C" w14:paraId="4FA7919C" w14:textId="77777777" w:rsidTr="006259E7">
        <w:tc>
          <w:tcPr>
            <w:tcW w:w="943" w:type="dxa"/>
            <w:vAlign w:val="center"/>
          </w:tcPr>
          <w:p w14:paraId="6A8DF9B5" w14:textId="77777777" w:rsidR="00EE239F" w:rsidRPr="00D6757C" w:rsidRDefault="00EE239F" w:rsidP="00FC2D96">
            <w:pPr>
              <w:spacing w:after="0"/>
              <w:jc w:val="center"/>
              <w:rPr>
                <w:sz w:val="22"/>
                <w:szCs w:val="22"/>
              </w:rPr>
            </w:pPr>
            <w:r w:rsidRPr="00D6757C">
              <w:rPr>
                <w:sz w:val="22"/>
                <w:szCs w:val="22"/>
              </w:rPr>
              <w:t>7.</w:t>
            </w:r>
          </w:p>
        </w:tc>
        <w:tc>
          <w:tcPr>
            <w:tcW w:w="3588" w:type="dxa"/>
            <w:vAlign w:val="center"/>
          </w:tcPr>
          <w:p w14:paraId="63B17449" w14:textId="77777777" w:rsidR="00EE239F" w:rsidRPr="00D6757C" w:rsidRDefault="00EE239F" w:rsidP="00FC2D96">
            <w:pPr>
              <w:spacing w:after="0"/>
              <w:rPr>
                <w:sz w:val="22"/>
                <w:szCs w:val="22"/>
              </w:rPr>
            </w:pPr>
            <w:r w:rsidRPr="00D6757C">
              <w:rPr>
                <w:sz w:val="22"/>
                <w:szCs w:val="22"/>
              </w:rPr>
              <w:t>Сведения о сроке выполнения работ: дата начала, дата окончания, график.</w:t>
            </w:r>
          </w:p>
        </w:tc>
        <w:tc>
          <w:tcPr>
            <w:tcW w:w="5670" w:type="dxa"/>
            <w:vAlign w:val="center"/>
          </w:tcPr>
          <w:p w14:paraId="29C6EE0F" w14:textId="77777777" w:rsidR="00EE239F" w:rsidRPr="00D6757C" w:rsidRDefault="00EE239F" w:rsidP="00FC2D96">
            <w:pPr>
              <w:spacing w:after="0"/>
              <w:rPr>
                <w:sz w:val="22"/>
                <w:szCs w:val="22"/>
              </w:rPr>
            </w:pPr>
          </w:p>
        </w:tc>
      </w:tr>
      <w:tr w:rsidR="00EE239F" w:rsidRPr="00D6757C" w14:paraId="5E81248D" w14:textId="77777777" w:rsidTr="006259E7">
        <w:tc>
          <w:tcPr>
            <w:tcW w:w="943" w:type="dxa"/>
            <w:vAlign w:val="center"/>
          </w:tcPr>
          <w:p w14:paraId="6A89F78B" w14:textId="77777777" w:rsidR="00EE239F" w:rsidRPr="00D6757C" w:rsidRDefault="00EE239F" w:rsidP="00FC2D96">
            <w:pPr>
              <w:spacing w:after="0"/>
              <w:jc w:val="center"/>
              <w:rPr>
                <w:sz w:val="22"/>
                <w:szCs w:val="22"/>
              </w:rPr>
            </w:pPr>
            <w:r w:rsidRPr="00D6757C">
              <w:rPr>
                <w:sz w:val="22"/>
                <w:szCs w:val="22"/>
              </w:rPr>
              <w:t>8.</w:t>
            </w:r>
          </w:p>
        </w:tc>
        <w:tc>
          <w:tcPr>
            <w:tcW w:w="3588" w:type="dxa"/>
            <w:vAlign w:val="center"/>
          </w:tcPr>
          <w:p w14:paraId="49EA8296" w14:textId="77777777" w:rsidR="00EE239F" w:rsidRPr="00D6757C" w:rsidRDefault="00EE239F" w:rsidP="00FC2D96">
            <w:pPr>
              <w:spacing w:after="0"/>
              <w:rPr>
                <w:sz w:val="22"/>
                <w:szCs w:val="22"/>
              </w:rPr>
            </w:pPr>
            <w:r w:rsidRPr="00D6757C">
              <w:rPr>
                <w:sz w:val="22"/>
                <w:szCs w:val="22"/>
              </w:rPr>
              <w:t>Требования к Исполнителю и/или персоналу Исполнителя, требования к обучению персонала</w:t>
            </w:r>
          </w:p>
        </w:tc>
        <w:tc>
          <w:tcPr>
            <w:tcW w:w="5670" w:type="dxa"/>
            <w:vAlign w:val="center"/>
          </w:tcPr>
          <w:p w14:paraId="44A08E55" w14:textId="77777777" w:rsidR="00EE239F" w:rsidRPr="00D6757C" w:rsidRDefault="00EE239F" w:rsidP="00FC2D96">
            <w:pPr>
              <w:spacing w:after="0"/>
              <w:rPr>
                <w:sz w:val="22"/>
                <w:szCs w:val="22"/>
              </w:rPr>
            </w:pPr>
          </w:p>
        </w:tc>
      </w:tr>
      <w:tr w:rsidR="00EE239F" w:rsidRPr="00D6757C" w14:paraId="214C25B3" w14:textId="77777777" w:rsidTr="006259E7">
        <w:tc>
          <w:tcPr>
            <w:tcW w:w="943" w:type="dxa"/>
            <w:vAlign w:val="center"/>
          </w:tcPr>
          <w:p w14:paraId="1B640E9D" w14:textId="77777777" w:rsidR="00EE239F" w:rsidRPr="00D6757C" w:rsidRDefault="00EE239F" w:rsidP="00FC2D96">
            <w:pPr>
              <w:spacing w:after="0"/>
              <w:jc w:val="center"/>
              <w:rPr>
                <w:sz w:val="22"/>
                <w:szCs w:val="22"/>
              </w:rPr>
            </w:pPr>
            <w:r w:rsidRPr="00D6757C">
              <w:rPr>
                <w:sz w:val="22"/>
                <w:szCs w:val="22"/>
              </w:rPr>
              <w:t>9.</w:t>
            </w:r>
          </w:p>
        </w:tc>
        <w:tc>
          <w:tcPr>
            <w:tcW w:w="3588" w:type="dxa"/>
            <w:vAlign w:val="center"/>
          </w:tcPr>
          <w:p w14:paraId="68916B42" w14:textId="77777777" w:rsidR="00EE239F" w:rsidRPr="00D6757C" w:rsidRDefault="00EE239F" w:rsidP="00FC2D96">
            <w:pPr>
              <w:spacing w:after="0"/>
              <w:rPr>
                <w:sz w:val="22"/>
                <w:szCs w:val="22"/>
              </w:rPr>
            </w:pPr>
            <w:r w:rsidRPr="00D6757C">
              <w:rPr>
                <w:sz w:val="22"/>
                <w:szCs w:val="22"/>
              </w:rPr>
              <w:t xml:space="preserve">Момент перехода права собственности и риска случайной гибели на результат работ </w:t>
            </w:r>
          </w:p>
        </w:tc>
        <w:tc>
          <w:tcPr>
            <w:tcW w:w="5670" w:type="dxa"/>
            <w:vAlign w:val="center"/>
          </w:tcPr>
          <w:p w14:paraId="2DCCB518" w14:textId="77777777" w:rsidR="00EE239F" w:rsidRPr="00D6757C" w:rsidRDefault="00EE239F" w:rsidP="00FC2D96">
            <w:pPr>
              <w:spacing w:after="0"/>
              <w:rPr>
                <w:sz w:val="22"/>
                <w:szCs w:val="22"/>
              </w:rPr>
            </w:pPr>
          </w:p>
        </w:tc>
      </w:tr>
      <w:tr w:rsidR="00EE239F" w:rsidRPr="00D6757C" w14:paraId="30C826EA" w14:textId="77777777" w:rsidTr="006259E7">
        <w:tc>
          <w:tcPr>
            <w:tcW w:w="943" w:type="dxa"/>
            <w:vAlign w:val="center"/>
          </w:tcPr>
          <w:p w14:paraId="014EFE8D" w14:textId="77777777" w:rsidR="00EE239F" w:rsidRPr="00D6757C" w:rsidRDefault="00EE239F" w:rsidP="00FC2D96">
            <w:pPr>
              <w:spacing w:after="0"/>
              <w:jc w:val="center"/>
              <w:rPr>
                <w:sz w:val="22"/>
                <w:szCs w:val="22"/>
              </w:rPr>
            </w:pPr>
            <w:r w:rsidRPr="00D6757C">
              <w:rPr>
                <w:sz w:val="22"/>
                <w:szCs w:val="22"/>
              </w:rPr>
              <w:t>10.</w:t>
            </w:r>
          </w:p>
        </w:tc>
        <w:tc>
          <w:tcPr>
            <w:tcW w:w="3588" w:type="dxa"/>
            <w:vAlign w:val="center"/>
          </w:tcPr>
          <w:p w14:paraId="4E881561" w14:textId="77777777" w:rsidR="00EE239F" w:rsidRPr="00D6757C" w:rsidRDefault="00EE239F" w:rsidP="00FC2D96">
            <w:pPr>
              <w:spacing w:after="0"/>
              <w:rPr>
                <w:sz w:val="22"/>
                <w:szCs w:val="22"/>
              </w:rPr>
            </w:pPr>
            <w:r w:rsidRPr="00D6757C">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p w14:paraId="55A8FFE2" w14:textId="77777777" w:rsidR="00EE239F" w:rsidRPr="00D6757C" w:rsidRDefault="00EE239F" w:rsidP="00FC2D96">
            <w:pPr>
              <w:spacing w:after="0"/>
              <w:rPr>
                <w:sz w:val="22"/>
                <w:szCs w:val="22"/>
              </w:rPr>
            </w:pPr>
          </w:p>
        </w:tc>
        <w:tc>
          <w:tcPr>
            <w:tcW w:w="5670" w:type="dxa"/>
            <w:vAlign w:val="center"/>
          </w:tcPr>
          <w:p w14:paraId="4F6D57A5" w14:textId="77777777" w:rsidR="00EE239F" w:rsidRPr="00D6757C" w:rsidRDefault="00EE239F" w:rsidP="00FC2D96">
            <w:pPr>
              <w:spacing w:after="0"/>
              <w:rPr>
                <w:sz w:val="22"/>
                <w:szCs w:val="22"/>
              </w:rPr>
            </w:pPr>
          </w:p>
        </w:tc>
      </w:tr>
      <w:tr w:rsidR="00EE239F" w:rsidRPr="00D6757C" w14:paraId="439CA23D" w14:textId="77777777" w:rsidTr="006259E7">
        <w:tc>
          <w:tcPr>
            <w:tcW w:w="943" w:type="dxa"/>
            <w:vAlign w:val="center"/>
          </w:tcPr>
          <w:p w14:paraId="0989ADE9" w14:textId="77777777" w:rsidR="00EE239F" w:rsidRPr="00D6757C" w:rsidRDefault="00EE239F" w:rsidP="00FC2D96">
            <w:pPr>
              <w:spacing w:after="0"/>
              <w:jc w:val="center"/>
              <w:rPr>
                <w:sz w:val="22"/>
                <w:szCs w:val="22"/>
              </w:rPr>
            </w:pPr>
            <w:r w:rsidRPr="00D6757C">
              <w:rPr>
                <w:sz w:val="22"/>
                <w:szCs w:val="22"/>
              </w:rPr>
              <w:t>11.</w:t>
            </w:r>
          </w:p>
        </w:tc>
        <w:tc>
          <w:tcPr>
            <w:tcW w:w="3588" w:type="dxa"/>
            <w:vAlign w:val="center"/>
          </w:tcPr>
          <w:p w14:paraId="01E18164" w14:textId="77777777" w:rsidR="00EE239F" w:rsidRPr="00D6757C" w:rsidRDefault="00EE239F" w:rsidP="00FC2D96">
            <w:pPr>
              <w:spacing w:after="0"/>
              <w:rPr>
                <w:sz w:val="22"/>
                <w:szCs w:val="22"/>
              </w:rPr>
            </w:pPr>
            <w:r w:rsidRPr="00D6757C">
              <w:rPr>
                <w:sz w:val="22"/>
                <w:szCs w:val="22"/>
              </w:rPr>
              <w:t>Требования к результату работ, требования о совместимости, требования к рабочей среде</w:t>
            </w:r>
          </w:p>
        </w:tc>
        <w:tc>
          <w:tcPr>
            <w:tcW w:w="5670" w:type="dxa"/>
            <w:vAlign w:val="center"/>
          </w:tcPr>
          <w:p w14:paraId="432D8037" w14:textId="77777777" w:rsidR="00EE239F" w:rsidRPr="00D6757C" w:rsidRDefault="00EE239F" w:rsidP="00FC2D96">
            <w:pPr>
              <w:spacing w:after="0"/>
              <w:rPr>
                <w:sz w:val="22"/>
                <w:szCs w:val="22"/>
              </w:rPr>
            </w:pPr>
          </w:p>
        </w:tc>
      </w:tr>
      <w:tr w:rsidR="00EE239F" w:rsidRPr="00D6757C" w14:paraId="755DBD8D" w14:textId="77777777" w:rsidTr="006259E7">
        <w:tc>
          <w:tcPr>
            <w:tcW w:w="943" w:type="dxa"/>
            <w:vAlign w:val="center"/>
          </w:tcPr>
          <w:p w14:paraId="6B08C9FC" w14:textId="77777777" w:rsidR="00EE239F" w:rsidRPr="00D6757C" w:rsidRDefault="00EE239F" w:rsidP="00FC2D96">
            <w:pPr>
              <w:spacing w:after="0"/>
              <w:jc w:val="center"/>
              <w:rPr>
                <w:sz w:val="22"/>
                <w:szCs w:val="22"/>
              </w:rPr>
            </w:pPr>
            <w:r w:rsidRPr="00D6757C">
              <w:rPr>
                <w:sz w:val="22"/>
                <w:szCs w:val="22"/>
              </w:rPr>
              <w:t>12.</w:t>
            </w:r>
          </w:p>
        </w:tc>
        <w:tc>
          <w:tcPr>
            <w:tcW w:w="3588" w:type="dxa"/>
            <w:vAlign w:val="center"/>
          </w:tcPr>
          <w:p w14:paraId="4B39C1DB" w14:textId="77777777" w:rsidR="00EE239F" w:rsidRPr="00D6757C" w:rsidRDefault="00EE239F" w:rsidP="00FC2D96">
            <w:pPr>
              <w:spacing w:after="0"/>
              <w:rPr>
                <w:sz w:val="22"/>
                <w:szCs w:val="22"/>
              </w:rPr>
            </w:pPr>
            <w:r w:rsidRPr="00D6757C">
              <w:rPr>
                <w:sz w:val="22"/>
                <w:szCs w:val="22"/>
              </w:rPr>
              <w:t>Порядок приемки работ</w:t>
            </w:r>
          </w:p>
        </w:tc>
        <w:tc>
          <w:tcPr>
            <w:tcW w:w="5670" w:type="dxa"/>
            <w:vAlign w:val="center"/>
          </w:tcPr>
          <w:p w14:paraId="01CECB66" w14:textId="77777777" w:rsidR="00EE239F" w:rsidRPr="00D6757C" w:rsidRDefault="00EE239F" w:rsidP="00FC2D96">
            <w:pPr>
              <w:spacing w:after="0"/>
              <w:rPr>
                <w:sz w:val="22"/>
                <w:szCs w:val="22"/>
              </w:rPr>
            </w:pPr>
          </w:p>
        </w:tc>
      </w:tr>
      <w:tr w:rsidR="00EE239F" w:rsidRPr="00D6757C" w14:paraId="0EB5D421" w14:textId="77777777" w:rsidTr="006259E7">
        <w:tc>
          <w:tcPr>
            <w:tcW w:w="943" w:type="dxa"/>
            <w:vAlign w:val="center"/>
          </w:tcPr>
          <w:p w14:paraId="283DBE97" w14:textId="77777777" w:rsidR="00EE239F" w:rsidRPr="00D6757C" w:rsidRDefault="00EE239F" w:rsidP="00FC2D96">
            <w:pPr>
              <w:spacing w:after="0"/>
              <w:jc w:val="center"/>
              <w:rPr>
                <w:sz w:val="22"/>
                <w:szCs w:val="22"/>
              </w:rPr>
            </w:pPr>
            <w:r w:rsidRPr="00D6757C">
              <w:rPr>
                <w:sz w:val="22"/>
                <w:szCs w:val="22"/>
              </w:rPr>
              <w:t>13.</w:t>
            </w:r>
          </w:p>
        </w:tc>
        <w:tc>
          <w:tcPr>
            <w:tcW w:w="3588" w:type="dxa"/>
            <w:vAlign w:val="center"/>
          </w:tcPr>
          <w:p w14:paraId="63C574B4" w14:textId="77777777" w:rsidR="00EE239F" w:rsidRPr="00D6757C" w:rsidRDefault="00EE239F" w:rsidP="00FC2D96">
            <w:pPr>
              <w:spacing w:after="0"/>
              <w:rPr>
                <w:sz w:val="22"/>
                <w:szCs w:val="22"/>
              </w:rPr>
            </w:pPr>
            <w:r w:rsidRPr="00D6757C">
              <w:rPr>
                <w:sz w:val="22"/>
                <w:szCs w:val="22"/>
              </w:rPr>
              <w:t>Порядок устранения выявленных недостатков</w:t>
            </w:r>
          </w:p>
        </w:tc>
        <w:tc>
          <w:tcPr>
            <w:tcW w:w="5670" w:type="dxa"/>
            <w:vAlign w:val="center"/>
          </w:tcPr>
          <w:p w14:paraId="291B1308" w14:textId="77777777" w:rsidR="00EE239F" w:rsidRPr="00D6757C" w:rsidRDefault="00EE239F" w:rsidP="00FC2D96">
            <w:pPr>
              <w:spacing w:after="0"/>
              <w:rPr>
                <w:sz w:val="22"/>
                <w:szCs w:val="22"/>
              </w:rPr>
            </w:pPr>
          </w:p>
        </w:tc>
      </w:tr>
      <w:tr w:rsidR="00EE239F" w:rsidRPr="00D6757C" w14:paraId="2A3200CA" w14:textId="77777777" w:rsidTr="006259E7">
        <w:tc>
          <w:tcPr>
            <w:tcW w:w="943" w:type="dxa"/>
            <w:vAlign w:val="center"/>
          </w:tcPr>
          <w:p w14:paraId="7097AEA2" w14:textId="77777777" w:rsidR="00EE239F" w:rsidRPr="00D6757C" w:rsidRDefault="00EE239F" w:rsidP="00FC2D96">
            <w:pPr>
              <w:spacing w:after="0"/>
              <w:jc w:val="center"/>
              <w:rPr>
                <w:sz w:val="22"/>
                <w:szCs w:val="22"/>
              </w:rPr>
            </w:pPr>
            <w:r w:rsidRPr="00D6757C">
              <w:rPr>
                <w:sz w:val="22"/>
                <w:szCs w:val="22"/>
              </w:rPr>
              <w:t>14.</w:t>
            </w:r>
          </w:p>
        </w:tc>
        <w:tc>
          <w:tcPr>
            <w:tcW w:w="3588" w:type="dxa"/>
            <w:vAlign w:val="center"/>
          </w:tcPr>
          <w:p w14:paraId="061362FC" w14:textId="77777777" w:rsidR="00EE239F" w:rsidRPr="00D6757C" w:rsidRDefault="00EE239F" w:rsidP="00FC2D96">
            <w:pPr>
              <w:spacing w:after="0"/>
              <w:rPr>
                <w:sz w:val="22"/>
                <w:szCs w:val="22"/>
              </w:rPr>
            </w:pPr>
            <w:r w:rsidRPr="00D6757C">
              <w:rPr>
                <w:sz w:val="22"/>
                <w:szCs w:val="22"/>
              </w:rPr>
              <w:t>Наименование и количество используемого материала (количество) на весь срок договора</w:t>
            </w:r>
          </w:p>
        </w:tc>
        <w:tc>
          <w:tcPr>
            <w:tcW w:w="5670" w:type="dxa"/>
            <w:vAlign w:val="center"/>
          </w:tcPr>
          <w:p w14:paraId="30C900D7" w14:textId="77777777" w:rsidR="00EE239F" w:rsidRPr="00D6757C" w:rsidRDefault="00EE239F" w:rsidP="00FC2D96">
            <w:pPr>
              <w:spacing w:after="0"/>
              <w:rPr>
                <w:sz w:val="22"/>
                <w:szCs w:val="22"/>
              </w:rPr>
            </w:pPr>
          </w:p>
        </w:tc>
      </w:tr>
      <w:tr w:rsidR="00EE239F" w:rsidRPr="00D6757C" w14:paraId="66F594EB" w14:textId="77777777" w:rsidTr="006259E7">
        <w:tc>
          <w:tcPr>
            <w:tcW w:w="10201" w:type="dxa"/>
            <w:gridSpan w:val="3"/>
            <w:vAlign w:val="center"/>
          </w:tcPr>
          <w:p w14:paraId="665BC87A" w14:textId="77777777" w:rsidR="00EE239F" w:rsidRPr="00D6757C" w:rsidRDefault="00EE239F" w:rsidP="00FC2D96">
            <w:pPr>
              <w:spacing w:after="0"/>
              <w:rPr>
                <w:sz w:val="22"/>
                <w:szCs w:val="22"/>
              </w:rPr>
            </w:pPr>
            <w:r w:rsidRPr="00D6757C">
              <w:rPr>
                <w:sz w:val="22"/>
                <w:szCs w:val="22"/>
              </w:rPr>
              <w:t xml:space="preserve">Выполнение п.14 Приложения № 1 ко второй части заявки подтверждается подписанием Актом готовности, датированным не позднее 01.12.2024 в котором представитель Заказчика подтверждает наличие наименование и полное количество используемых материалов необходимых для оказания услуг на один календарный месяц исполнения </w:t>
            </w:r>
            <w:r w:rsidR="007E5144" w:rsidRPr="00D6757C">
              <w:rPr>
                <w:sz w:val="22"/>
                <w:szCs w:val="22"/>
              </w:rPr>
              <w:t>договора</w:t>
            </w:r>
            <w:r w:rsidRPr="00D6757C">
              <w:rPr>
                <w:sz w:val="22"/>
                <w:szCs w:val="22"/>
              </w:rPr>
              <w:t xml:space="preserve">. В случае отсутствия на складах Заказчика 01.12.2024 </w:t>
            </w:r>
            <w:r w:rsidRPr="00D6757C">
              <w:rPr>
                <w:sz w:val="22"/>
                <w:szCs w:val="22"/>
              </w:rPr>
              <w:lastRenderedPageBreak/>
              <w:t xml:space="preserve">года необходимых расходных материалов для производства работ на один календарный месяц в полном объеме </w:t>
            </w:r>
            <w:r w:rsidR="007E5144" w:rsidRPr="00D6757C">
              <w:rPr>
                <w:sz w:val="22"/>
                <w:szCs w:val="22"/>
              </w:rPr>
              <w:t>договор</w:t>
            </w:r>
            <w:r w:rsidRPr="00D6757C">
              <w:rPr>
                <w:sz w:val="22"/>
                <w:szCs w:val="22"/>
              </w:rPr>
              <w:t xml:space="preserve"> расторгается в </w:t>
            </w:r>
            <w:r w:rsidR="0072024E" w:rsidRPr="00D6757C">
              <w:rPr>
                <w:sz w:val="22"/>
                <w:szCs w:val="22"/>
              </w:rPr>
              <w:t>одностороннем внесудебном порядке по инициативе АО «Аэропорт Сургут»</w:t>
            </w:r>
            <w:r w:rsidRPr="00D6757C">
              <w:rPr>
                <w:sz w:val="22"/>
                <w:szCs w:val="22"/>
              </w:rPr>
              <w:t xml:space="preserve"> и права на заключение контракта переходит к следующему </w:t>
            </w:r>
            <w:r w:rsidR="007E5144" w:rsidRPr="00D6757C">
              <w:rPr>
                <w:sz w:val="22"/>
                <w:szCs w:val="22"/>
              </w:rPr>
              <w:t>У</w:t>
            </w:r>
            <w:r w:rsidRPr="00D6757C">
              <w:rPr>
                <w:sz w:val="22"/>
                <w:szCs w:val="22"/>
              </w:rPr>
              <w:t>частнику</w:t>
            </w:r>
            <w:r w:rsidR="007E5144" w:rsidRPr="00D6757C">
              <w:rPr>
                <w:sz w:val="22"/>
                <w:szCs w:val="22"/>
              </w:rPr>
              <w:t xml:space="preserve"> закупки</w:t>
            </w:r>
            <w:r w:rsidRPr="00D6757C">
              <w:rPr>
                <w:sz w:val="22"/>
                <w:szCs w:val="22"/>
              </w:rPr>
              <w:t>, выполнившему данное требование.</w:t>
            </w:r>
          </w:p>
          <w:p w14:paraId="6A26CFED" w14:textId="77777777" w:rsidR="006259E7" w:rsidRPr="00D6757C" w:rsidRDefault="006259E7" w:rsidP="00FC2D96">
            <w:pPr>
              <w:spacing w:after="0"/>
              <w:rPr>
                <w:sz w:val="22"/>
                <w:szCs w:val="22"/>
              </w:rPr>
            </w:pPr>
          </w:p>
          <w:tbl>
            <w:tblPr>
              <w:tblStyle w:val="af4"/>
              <w:tblW w:w="0" w:type="auto"/>
              <w:tblLayout w:type="fixed"/>
              <w:tblLook w:val="0600" w:firstRow="0" w:lastRow="0" w:firstColumn="0" w:lastColumn="0" w:noHBand="1" w:noVBand="1"/>
            </w:tblPr>
            <w:tblGrid>
              <w:gridCol w:w="1129"/>
              <w:gridCol w:w="5479"/>
              <w:gridCol w:w="3305"/>
            </w:tblGrid>
            <w:tr w:rsidR="006259E7" w:rsidRPr="00D6757C" w14:paraId="0F012475" w14:textId="77777777" w:rsidTr="003B1B6A">
              <w:tc>
                <w:tcPr>
                  <w:tcW w:w="1129" w:type="dxa"/>
                </w:tcPr>
                <w:p w14:paraId="13E82C8B" w14:textId="5205BCB7" w:rsidR="006259E7" w:rsidRPr="00D6757C" w:rsidRDefault="006259E7" w:rsidP="00D6757C">
                  <w:pPr>
                    <w:pStyle w:val="ad"/>
                    <w:spacing w:line="276" w:lineRule="auto"/>
                    <w:ind w:firstLine="0"/>
                    <w:jc w:val="center"/>
                    <w:rPr>
                      <w:sz w:val="22"/>
                      <w:szCs w:val="22"/>
                    </w:rPr>
                  </w:pPr>
                  <w:r w:rsidRPr="00D6757C">
                    <w:rPr>
                      <w:sz w:val="22"/>
                      <w:szCs w:val="22"/>
                    </w:rPr>
                    <w:t>№</w:t>
                  </w:r>
                  <w:r w:rsidR="00D6757C">
                    <w:rPr>
                      <w:sz w:val="22"/>
                      <w:szCs w:val="22"/>
                    </w:rPr>
                    <w:t>п/п</w:t>
                  </w:r>
                </w:p>
              </w:tc>
              <w:tc>
                <w:tcPr>
                  <w:tcW w:w="5479" w:type="dxa"/>
                </w:tcPr>
                <w:p w14:paraId="4D01828C" w14:textId="401C7B99" w:rsidR="006259E7" w:rsidRPr="00D6757C" w:rsidRDefault="006259E7" w:rsidP="00D6757C">
                  <w:pPr>
                    <w:pStyle w:val="ad"/>
                    <w:spacing w:line="276" w:lineRule="auto"/>
                    <w:ind w:firstLine="0"/>
                    <w:jc w:val="center"/>
                    <w:rPr>
                      <w:sz w:val="22"/>
                      <w:szCs w:val="22"/>
                    </w:rPr>
                  </w:pPr>
                  <w:r w:rsidRPr="00D6757C">
                    <w:rPr>
                      <w:sz w:val="22"/>
                      <w:szCs w:val="22"/>
                    </w:rPr>
                    <w:t>Услуги</w:t>
                  </w:r>
                </w:p>
              </w:tc>
              <w:tc>
                <w:tcPr>
                  <w:tcW w:w="3305" w:type="dxa"/>
                </w:tcPr>
                <w:p w14:paraId="4DFA1B96" w14:textId="77777777" w:rsidR="006259E7" w:rsidRPr="00D6757C" w:rsidRDefault="006259E7" w:rsidP="00D6757C">
                  <w:pPr>
                    <w:pStyle w:val="ad"/>
                    <w:spacing w:line="276" w:lineRule="auto"/>
                    <w:ind w:firstLine="0"/>
                    <w:jc w:val="center"/>
                    <w:rPr>
                      <w:sz w:val="22"/>
                      <w:szCs w:val="22"/>
                    </w:rPr>
                  </w:pPr>
                  <w:r w:rsidRPr="00D6757C">
                    <w:rPr>
                      <w:sz w:val="22"/>
                      <w:szCs w:val="22"/>
                    </w:rPr>
                    <w:t>Адрес склада</w:t>
                  </w:r>
                </w:p>
              </w:tc>
            </w:tr>
            <w:tr w:rsidR="006259E7" w:rsidRPr="00D6757C" w14:paraId="1FA6C081" w14:textId="77777777" w:rsidTr="00D6757C">
              <w:tc>
                <w:tcPr>
                  <w:tcW w:w="1129" w:type="dxa"/>
                  <w:vAlign w:val="center"/>
                </w:tcPr>
                <w:p w14:paraId="39E0639D" w14:textId="268E8362" w:rsidR="006259E7" w:rsidRPr="00D6757C" w:rsidRDefault="00D6757C" w:rsidP="006259E7">
                  <w:pPr>
                    <w:pStyle w:val="ad"/>
                    <w:spacing w:line="276" w:lineRule="auto"/>
                    <w:ind w:firstLine="0"/>
                    <w:rPr>
                      <w:sz w:val="22"/>
                      <w:szCs w:val="22"/>
                    </w:rPr>
                  </w:pPr>
                  <w:r>
                    <w:rPr>
                      <w:sz w:val="22"/>
                      <w:szCs w:val="22"/>
                    </w:rPr>
                    <w:t xml:space="preserve">Часть </w:t>
                  </w:r>
                  <w:r w:rsidR="006259E7" w:rsidRPr="00D6757C">
                    <w:rPr>
                      <w:sz w:val="22"/>
                      <w:szCs w:val="22"/>
                    </w:rPr>
                    <w:t>1</w:t>
                  </w:r>
                </w:p>
              </w:tc>
              <w:tc>
                <w:tcPr>
                  <w:tcW w:w="5479" w:type="dxa"/>
                  <w:vAlign w:val="center"/>
                </w:tcPr>
                <w:p w14:paraId="705A3FF8" w14:textId="77777777" w:rsidR="006259E7" w:rsidRPr="00D6757C" w:rsidRDefault="006259E7" w:rsidP="006259E7">
                  <w:pPr>
                    <w:pStyle w:val="ad"/>
                    <w:spacing w:line="276" w:lineRule="auto"/>
                    <w:ind w:firstLine="0"/>
                    <w:rPr>
                      <w:sz w:val="22"/>
                      <w:szCs w:val="22"/>
                    </w:rPr>
                  </w:pPr>
                  <w:r w:rsidRPr="00D6757C">
                    <w:rPr>
                      <w:sz w:val="22"/>
                      <w:szCs w:val="22"/>
                    </w:rPr>
                    <w:t>Услуги по комплексной внутренней уборке офисных, складских, производственных помещений и общественных зон объектов ЮТэйр.</w:t>
                  </w:r>
                </w:p>
                <w:p w14:paraId="5155074D" w14:textId="77777777" w:rsidR="006259E7" w:rsidRPr="00D6757C" w:rsidRDefault="006259E7" w:rsidP="006259E7">
                  <w:pPr>
                    <w:pStyle w:val="ad"/>
                    <w:spacing w:line="276" w:lineRule="auto"/>
                    <w:ind w:firstLine="0"/>
                    <w:rPr>
                      <w:sz w:val="22"/>
                      <w:szCs w:val="22"/>
                    </w:rPr>
                  </w:pPr>
                  <w:r w:rsidRPr="00D6757C">
                    <w:rPr>
                      <w:sz w:val="22"/>
                      <w:szCs w:val="22"/>
                    </w:rPr>
                    <w:t>Услуги по содержанию и уборке прилегающих к объектам ЮТэйр территорий</w:t>
                  </w:r>
                </w:p>
              </w:tc>
              <w:tc>
                <w:tcPr>
                  <w:tcW w:w="3305" w:type="dxa"/>
                </w:tcPr>
                <w:p w14:paraId="4605F8B4" w14:textId="77777777" w:rsidR="006259E7" w:rsidRPr="00D6757C" w:rsidRDefault="006259E7" w:rsidP="006259E7">
                  <w:pPr>
                    <w:pStyle w:val="ad"/>
                    <w:spacing w:line="276" w:lineRule="auto"/>
                    <w:ind w:firstLine="0"/>
                    <w:rPr>
                      <w:sz w:val="22"/>
                      <w:szCs w:val="22"/>
                    </w:rPr>
                  </w:pPr>
                  <w:r w:rsidRPr="00D6757C">
                    <w:rPr>
                      <w:sz w:val="22"/>
                      <w:szCs w:val="22"/>
                    </w:rPr>
                    <w:t>Пожарное депо с гаражом на две автомашины</w:t>
                  </w:r>
                </w:p>
                <w:p w14:paraId="6E22E229" w14:textId="77777777" w:rsidR="006259E7" w:rsidRPr="00D6757C" w:rsidRDefault="006259E7" w:rsidP="006259E7">
                  <w:pPr>
                    <w:pStyle w:val="ad"/>
                    <w:spacing w:line="276" w:lineRule="auto"/>
                    <w:ind w:firstLine="0"/>
                    <w:rPr>
                      <w:sz w:val="22"/>
                      <w:szCs w:val="22"/>
                    </w:rPr>
                  </w:pPr>
                  <w:r w:rsidRPr="00D6757C">
                    <w:rPr>
                      <w:sz w:val="22"/>
                      <w:szCs w:val="22"/>
                    </w:rPr>
                    <w:t>628422, ХМАО-Югра, г. Сургут, аэропорт</w:t>
                  </w:r>
                </w:p>
                <w:p w14:paraId="4B4B37C1" w14:textId="77777777" w:rsidR="006259E7" w:rsidRPr="00D6757C" w:rsidRDefault="006259E7" w:rsidP="006259E7">
                  <w:pPr>
                    <w:pStyle w:val="ad"/>
                    <w:spacing w:line="276" w:lineRule="auto"/>
                    <w:ind w:firstLine="0"/>
                    <w:rPr>
                      <w:sz w:val="22"/>
                      <w:szCs w:val="22"/>
                    </w:rPr>
                  </w:pPr>
                  <w:r w:rsidRPr="00D6757C">
                    <w:rPr>
                      <w:sz w:val="22"/>
                      <w:szCs w:val="22"/>
                    </w:rPr>
                    <w:t>86:10:0101222:137</w:t>
                  </w:r>
                </w:p>
              </w:tc>
            </w:tr>
            <w:tr w:rsidR="006259E7" w:rsidRPr="00D6757C" w14:paraId="3A63E04A" w14:textId="77777777" w:rsidTr="00D6757C">
              <w:tc>
                <w:tcPr>
                  <w:tcW w:w="1129" w:type="dxa"/>
                  <w:vAlign w:val="center"/>
                </w:tcPr>
                <w:p w14:paraId="5B33E316" w14:textId="6A4A4A3F" w:rsidR="006259E7" w:rsidRPr="00D6757C" w:rsidRDefault="00D6757C" w:rsidP="006259E7">
                  <w:pPr>
                    <w:pStyle w:val="ad"/>
                    <w:spacing w:line="276" w:lineRule="auto"/>
                    <w:ind w:firstLine="0"/>
                    <w:rPr>
                      <w:sz w:val="22"/>
                      <w:szCs w:val="22"/>
                    </w:rPr>
                  </w:pPr>
                  <w:r>
                    <w:rPr>
                      <w:sz w:val="22"/>
                      <w:szCs w:val="22"/>
                    </w:rPr>
                    <w:t>Часть</w:t>
                  </w:r>
                  <w:r w:rsidR="006259E7" w:rsidRPr="00D6757C">
                    <w:rPr>
                      <w:sz w:val="22"/>
                      <w:szCs w:val="22"/>
                    </w:rPr>
                    <w:t xml:space="preserve"> 2</w:t>
                  </w:r>
                </w:p>
              </w:tc>
              <w:tc>
                <w:tcPr>
                  <w:tcW w:w="5479" w:type="dxa"/>
                  <w:vAlign w:val="center"/>
                </w:tcPr>
                <w:p w14:paraId="709BB51B" w14:textId="77777777" w:rsidR="006259E7" w:rsidRPr="00D6757C" w:rsidRDefault="006259E7" w:rsidP="006259E7">
                  <w:pPr>
                    <w:pStyle w:val="ad"/>
                    <w:spacing w:line="276" w:lineRule="auto"/>
                    <w:ind w:firstLine="0"/>
                    <w:rPr>
                      <w:sz w:val="22"/>
                      <w:szCs w:val="22"/>
                    </w:rPr>
                  </w:pPr>
                  <w:r w:rsidRPr="00D6757C">
                    <w:rPr>
                      <w:sz w:val="22"/>
                      <w:szCs w:val="22"/>
                    </w:rPr>
                    <w:t>Услуги по комплексной внутренней уборке офисных, складских, производственных помещений и общественных зон объектов АО «Аэропорт Сургут».</w:t>
                  </w:r>
                </w:p>
                <w:p w14:paraId="207FBF27" w14:textId="77777777" w:rsidR="006259E7" w:rsidRPr="00D6757C" w:rsidRDefault="006259E7" w:rsidP="006259E7">
                  <w:pPr>
                    <w:pStyle w:val="ad"/>
                    <w:spacing w:line="276" w:lineRule="auto"/>
                    <w:ind w:firstLine="0"/>
                    <w:rPr>
                      <w:sz w:val="22"/>
                      <w:szCs w:val="22"/>
                    </w:rPr>
                  </w:pPr>
                  <w:r w:rsidRPr="00D6757C">
                    <w:rPr>
                      <w:sz w:val="22"/>
                      <w:szCs w:val="22"/>
                    </w:rPr>
                    <w:t>Услуги по содержанию и уборке прилегающих к объектам АО «Аэропорт Сургут» территорий</w:t>
                  </w:r>
                </w:p>
              </w:tc>
              <w:tc>
                <w:tcPr>
                  <w:tcW w:w="3305" w:type="dxa"/>
                </w:tcPr>
                <w:p w14:paraId="5FD4F5D6" w14:textId="77777777" w:rsidR="006259E7" w:rsidRPr="00D6757C" w:rsidRDefault="006259E7" w:rsidP="006259E7">
                  <w:pPr>
                    <w:pStyle w:val="ad"/>
                    <w:spacing w:line="276" w:lineRule="auto"/>
                    <w:ind w:firstLine="0"/>
                    <w:rPr>
                      <w:sz w:val="22"/>
                      <w:szCs w:val="22"/>
                    </w:rPr>
                  </w:pPr>
                  <w:r w:rsidRPr="00D6757C">
                    <w:rPr>
                      <w:sz w:val="22"/>
                      <w:szCs w:val="22"/>
                    </w:rPr>
                    <w:t>Пожарное депо с гаражом на две автомашины</w:t>
                  </w:r>
                </w:p>
                <w:p w14:paraId="07E7F534" w14:textId="77777777" w:rsidR="006259E7" w:rsidRPr="00D6757C" w:rsidRDefault="006259E7" w:rsidP="006259E7">
                  <w:pPr>
                    <w:pStyle w:val="ad"/>
                    <w:spacing w:line="276" w:lineRule="auto"/>
                    <w:ind w:firstLine="0"/>
                    <w:rPr>
                      <w:sz w:val="22"/>
                      <w:szCs w:val="22"/>
                    </w:rPr>
                  </w:pPr>
                  <w:r w:rsidRPr="00D6757C">
                    <w:rPr>
                      <w:sz w:val="22"/>
                      <w:szCs w:val="22"/>
                    </w:rPr>
                    <w:t>628422, ХМАО-Югра, г. Сургут, аэропорт</w:t>
                  </w:r>
                </w:p>
                <w:p w14:paraId="68B672ED" w14:textId="77777777" w:rsidR="006259E7" w:rsidRPr="00D6757C" w:rsidRDefault="006259E7" w:rsidP="006259E7">
                  <w:pPr>
                    <w:pStyle w:val="ad"/>
                    <w:spacing w:line="276" w:lineRule="auto"/>
                    <w:ind w:firstLine="0"/>
                    <w:rPr>
                      <w:sz w:val="22"/>
                      <w:szCs w:val="22"/>
                    </w:rPr>
                  </w:pPr>
                  <w:r w:rsidRPr="00D6757C">
                    <w:rPr>
                      <w:sz w:val="22"/>
                      <w:szCs w:val="22"/>
                    </w:rPr>
                    <w:t>86:10:0101222:137</w:t>
                  </w:r>
                </w:p>
              </w:tc>
            </w:tr>
            <w:tr w:rsidR="006259E7" w:rsidRPr="00D6757C" w14:paraId="530C80E1" w14:textId="77777777" w:rsidTr="00D6757C">
              <w:tc>
                <w:tcPr>
                  <w:tcW w:w="1129" w:type="dxa"/>
                  <w:vAlign w:val="center"/>
                </w:tcPr>
                <w:p w14:paraId="24A049D5" w14:textId="492D13F3" w:rsidR="006259E7" w:rsidRPr="00D6757C" w:rsidRDefault="00D6757C" w:rsidP="006259E7">
                  <w:pPr>
                    <w:pStyle w:val="ad"/>
                    <w:spacing w:line="276" w:lineRule="auto"/>
                    <w:ind w:firstLine="0"/>
                    <w:rPr>
                      <w:sz w:val="22"/>
                      <w:szCs w:val="22"/>
                    </w:rPr>
                  </w:pPr>
                  <w:r>
                    <w:rPr>
                      <w:sz w:val="22"/>
                      <w:szCs w:val="22"/>
                    </w:rPr>
                    <w:t>Часть</w:t>
                  </w:r>
                  <w:r w:rsidR="006259E7" w:rsidRPr="00D6757C">
                    <w:rPr>
                      <w:sz w:val="22"/>
                      <w:szCs w:val="22"/>
                    </w:rPr>
                    <w:t xml:space="preserve"> 3</w:t>
                  </w:r>
                </w:p>
              </w:tc>
              <w:tc>
                <w:tcPr>
                  <w:tcW w:w="5479" w:type="dxa"/>
                  <w:vAlign w:val="center"/>
                </w:tcPr>
                <w:p w14:paraId="343D26C7" w14:textId="77777777" w:rsidR="006259E7" w:rsidRPr="00D6757C" w:rsidRDefault="006259E7" w:rsidP="006259E7">
                  <w:pPr>
                    <w:pStyle w:val="ad"/>
                    <w:spacing w:line="276" w:lineRule="auto"/>
                    <w:ind w:firstLine="0"/>
                    <w:rPr>
                      <w:sz w:val="22"/>
                      <w:szCs w:val="22"/>
                    </w:rPr>
                  </w:pPr>
                  <w:r w:rsidRPr="00D6757C">
                    <w:rPr>
                      <w:sz w:val="22"/>
                      <w:szCs w:val="22"/>
                    </w:rPr>
                    <w:t>Услуги по комплексной внутренней уборке гостиницы «Полёт»</w:t>
                  </w:r>
                </w:p>
              </w:tc>
              <w:tc>
                <w:tcPr>
                  <w:tcW w:w="3305" w:type="dxa"/>
                </w:tcPr>
                <w:p w14:paraId="29057530" w14:textId="77777777" w:rsidR="006259E7" w:rsidRPr="00D6757C" w:rsidRDefault="006259E7" w:rsidP="006259E7">
                  <w:pPr>
                    <w:pStyle w:val="ad"/>
                    <w:spacing w:line="276" w:lineRule="auto"/>
                    <w:ind w:firstLine="0"/>
                    <w:rPr>
                      <w:sz w:val="22"/>
                      <w:szCs w:val="22"/>
                    </w:rPr>
                  </w:pPr>
                  <w:r w:rsidRPr="00D6757C">
                    <w:rPr>
                      <w:sz w:val="22"/>
                      <w:szCs w:val="22"/>
                    </w:rPr>
                    <w:t>Гостиница Полёт</w:t>
                  </w:r>
                </w:p>
                <w:p w14:paraId="516D848F" w14:textId="77777777" w:rsidR="006259E7" w:rsidRPr="00D6757C" w:rsidRDefault="006259E7" w:rsidP="006259E7">
                  <w:pPr>
                    <w:pStyle w:val="ad"/>
                    <w:spacing w:line="276" w:lineRule="auto"/>
                    <w:ind w:firstLine="0"/>
                    <w:rPr>
                      <w:sz w:val="22"/>
                      <w:szCs w:val="22"/>
                    </w:rPr>
                  </w:pPr>
                  <w:r w:rsidRPr="00D6757C">
                    <w:rPr>
                      <w:sz w:val="22"/>
                      <w:szCs w:val="22"/>
                    </w:rPr>
                    <w:t>628422, ХМАО-Югра, г. Сургут, ул. Аэрофлотская 49</w:t>
                  </w:r>
                </w:p>
                <w:p w14:paraId="71833EC8" w14:textId="77777777" w:rsidR="006259E7" w:rsidRPr="00D6757C" w:rsidRDefault="006259E7" w:rsidP="006259E7">
                  <w:pPr>
                    <w:pStyle w:val="ad"/>
                    <w:spacing w:line="276" w:lineRule="auto"/>
                    <w:ind w:firstLine="0"/>
                    <w:rPr>
                      <w:sz w:val="22"/>
                      <w:szCs w:val="22"/>
                    </w:rPr>
                  </w:pPr>
                  <w:r w:rsidRPr="00D6757C">
                    <w:rPr>
                      <w:sz w:val="22"/>
                      <w:szCs w:val="22"/>
                    </w:rPr>
                    <w:t>86:10:0101001:57</w:t>
                  </w:r>
                </w:p>
              </w:tc>
            </w:tr>
            <w:tr w:rsidR="006259E7" w:rsidRPr="00D6757C" w14:paraId="0FED36B0" w14:textId="77777777" w:rsidTr="00D6757C">
              <w:tc>
                <w:tcPr>
                  <w:tcW w:w="1129" w:type="dxa"/>
                  <w:vAlign w:val="center"/>
                </w:tcPr>
                <w:p w14:paraId="21B92C41" w14:textId="134B5904" w:rsidR="006259E7" w:rsidRPr="00D6757C" w:rsidRDefault="00D6757C" w:rsidP="006259E7">
                  <w:pPr>
                    <w:pStyle w:val="ad"/>
                    <w:spacing w:line="276" w:lineRule="auto"/>
                    <w:ind w:firstLine="0"/>
                    <w:rPr>
                      <w:sz w:val="22"/>
                      <w:szCs w:val="22"/>
                    </w:rPr>
                  </w:pPr>
                  <w:r>
                    <w:rPr>
                      <w:sz w:val="22"/>
                      <w:szCs w:val="22"/>
                    </w:rPr>
                    <w:t>Часть</w:t>
                  </w:r>
                  <w:r w:rsidRPr="00D6757C">
                    <w:rPr>
                      <w:sz w:val="22"/>
                      <w:szCs w:val="22"/>
                    </w:rPr>
                    <w:t xml:space="preserve"> </w:t>
                  </w:r>
                  <w:r w:rsidR="006259E7" w:rsidRPr="00D6757C">
                    <w:rPr>
                      <w:sz w:val="22"/>
                      <w:szCs w:val="22"/>
                    </w:rPr>
                    <w:t>4</w:t>
                  </w:r>
                </w:p>
              </w:tc>
              <w:tc>
                <w:tcPr>
                  <w:tcW w:w="5479" w:type="dxa"/>
                  <w:vAlign w:val="center"/>
                </w:tcPr>
                <w:p w14:paraId="57E37E65" w14:textId="77777777" w:rsidR="006259E7" w:rsidRPr="00D6757C" w:rsidRDefault="006259E7" w:rsidP="006259E7">
                  <w:pPr>
                    <w:pStyle w:val="ad"/>
                    <w:spacing w:line="276" w:lineRule="auto"/>
                    <w:ind w:firstLine="0"/>
                    <w:rPr>
                      <w:sz w:val="22"/>
                      <w:szCs w:val="22"/>
                    </w:rPr>
                  </w:pPr>
                  <w:r w:rsidRPr="00D6757C">
                    <w:rPr>
                      <w:sz w:val="22"/>
                      <w:szCs w:val="22"/>
                    </w:rPr>
                    <w:t>Услуги по уборке прилегающих к профилакторию «Полёт» территорий</w:t>
                  </w:r>
                </w:p>
              </w:tc>
              <w:tc>
                <w:tcPr>
                  <w:tcW w:w="3305" w:type="dxa"/>
                </w:tcPr>
                <w:p w14:paraId="4D74DF27" w14:textId="77777777" w:rsidR="006259E7" w:rsidRPr="00D6757C" w:rsidRDefault="006259E7" w:rsidP="006259E7">
                  <w:pPr>
                    <w:pStyle w:val="ad"/>
                    <w:spacing w:line="276" w:lineRule="auto"/>
                    <w:ind w:firstLine="0"/>
                    <w:rPr>
                      <w:sz w:val="22"/>
                      <w:szCs w:val="22"/>
                    </w:rPr>
                  </w:pPr>
                  <w:r w:rsidRPr="00D6757C">
                    <w:rPr>
                      <w:sz w:val="22"/>
                      <w:szCs w:val="22"/>
                    </w:rPr>
                    <w:t xml:space="preserve">Спортивно-оздоровительный </w:t>
                  </w:r>
                </w:p>
                <w:p w14:paraId="17A1BBAE" w14:textId="77777777" w:rsidR="006259E7" w:rsidRPr="00D6757C" w:rsidRDefault="006259E7" w:rsidP="006259E7">
                  <w:pPr>
                    <w:pStyle w:val="ad"/>
                    <w:spacing w:line="276" w:lineRule="auto"/>
                    <w:ind w:firstLine="0"/>
                    <w:rPr>
                      <w:sz w:val="22"/>
                      <w:szCs w:val="22"/>
                    </w:rPr>
                  </w:pPr>
                  <w:r w:rsidRPr="00D6757C">
                    <w:rPr>
                      <w:sz w:val="22"/>
                      <w:szCs w:val="22"/>
                    </w:rPr>
                    <w:t>комплекс с медсанчастью</w:t>
                  </w:r>
                </w:p>
                <w:p w14:paraId="32A9B3E4" w14:textId="77777777" w:rsidR="006259E7" w:rsidRPr="00D6757C" w:rsidRDefault="006259E7" w:rsidP="006259E7">
                  <w:pPr>
                    <w:pStyle w:val="ad"/>
                    <w:spacing w:line="276" w:lineRule="auto"/>
                    <w:ind w:firstLine="0"/>
                    <w:rPr>
                      <w:sz w:val="22"/>
                      <w:szCs w:val="22"/>
                    </w:rPr>
                  </w:pPr>
                  <w:r w:rsidRPr="00D6757C">
                    <w:rPr>
                      <w:sz w:val="22"/>
                      <w:szCs w:val="22"/>
                    </w:rPr>
                    <w:t>628422, ХМАО- Югра, г. Сургут, ул. Аэрофлотская, 47, сооружение 1</w:t>
                  </w:r>
                </w:p>
                <w:p w14:paraId="3366F5B7" w14:textId="77777777" w:rsidR="006259E7" w:rsidRPr="00D6757C" w:rsidRDefault="006259E7" w:rsidP="006259E7">
                  <w:pPr>
                    <w:pStyle w:val="ad"/>
                    <w:spacing w:line="276" w:lineRule="auto"/>
                    <w:ind w:firstLine="0"/>
                    <w:rPr>
                      <w:sz w:val="22"/>
                      <w:szCs w:val="22"/>
                    </w:rPr>
                  </w:pPr>
                  <w:r w:rsidRPr="00D6757C">
                    <w:rPr>
                      <w:sz w:val="22"/>
                      <w:szCs w:val="22"/>
                    </w:rPr>
                    <w:t>86:10:0101001:106</w:t>
                  </w:r>
                </w:p>
              </w:tc>
            </w:tr>
            <w:tr w:rsidR="006259E7" w:rsidRPr="00D6757C" w14:paraId="3F6487E1" w14:textId="77777777" w:rsidTr="00D6757C">
              <w:tc>
                <w:tcPr>
                  <w:tcW w:w="1129" w:type="dxa"/>
                  <w:vAlign w:val="center"/>
                </w:tcPr>
                <w:p w14:paraId="1A57C32D" w14:textId="1A300AD6" w:rsidR="006259E7" w:rsidRPr="00D6757C" w:rsidRDefault="00D6757C" w:rsidP="006259E7">
                  <w:pPr>
                    <w:pStyle w:val="ad"/>
                    <w:spacing w:line="276" w:lineRule="auto"/>
                    <w:ind w:firstLine="0"/>
                    <w:rPr>
                      <w:sz w:val="22"/>
                      <w:szCs w:val="22"/>
                    </w:rPr>
                  </w:pPr>
                  <w:r>
                    <w:rPr>
                      <w:sz w:val="22"/>
                      <w:szCs w:val="22"/>
                    </w:rPr>
                    <w:t>Часть</w:t>
                  </w:r>
                  <w:r w:rsidR="006259E7" w:rsidRPr="00D6757C">
                    <w:rPr>
                      <w:sz w:val="22"/>
                      <w:szCs w:val="22"/>
                    </w:rPr>
                    <w:t xml:space="preserve"> 5</w:t>
                  </w:r>
                </w:p>
              </w:tc>
              <w:tc>
                <w:tcPr>
                  <w:tcW w:w="5479" w:type="dxa"/>
                  <w:vAlign w:val="center"/>
                </w:tcPr>
                <w:p w14:paraId="33E74288" w14:textId="77777777" w:rsidR="006259E7" w:rsidRPr="00D6757C" w:rsidRDefault="006259E7" w:rsidP="006259E7">
                  <w:pPr>
                    <w:pStyle w:val="ad"/>
                    <w:spacing w:line="276" w:lineRule="auto"/>
                    <w:ind w:firstLine="0"/>
                    <w:rPr>
                      <w:sz w:val="22"/>
                      <w:szCs w:val="22"/>
                    </w:rPr>
                  </w:pPr>
                  <w:r w:rsidRPr="00D6757C">
                    <w:rPr>
                      <w:sz w:val="22"/>
                      <w:szCs w:val="22"/>
                    </w:rPr>
                    <w:t>Услуги по комплексной внутренней уборке гостиницы «Профилакторий № 2» и базе РСУ</w:t>
                  </w:r>
                </w:p>
                <w:p w14:paraId="49F02330" w14:textId="77777777" w:rsidR="006259E7" w:rsidRPr="00D6757C" w:rsidRDefault="006259E7" w:rsidP="006259E7">
                  <w:pPr>
                    <w:pStyle w:val="ad"/>
                    <w:spacing w:line="276" w:lineRule="auto"/>
                    <w:ind w:firstLine="0"/>
                    <w:rPr>
                      <w:sz w:val="22"/>
                      <w:szCs w:val="22"/>
                    </w:rPr>
                  </w:pPr>
                  <w:r w:rsidRPr="00D6757C">
                    <w:rPr>
                      <w:sz w:val="22"/>
                      <w:szCs w:val="22"/>
                    </w:rPr>
                    <w:t>Услуги по уборке прилегающих к профилакторию №2 территорий</w:t>
                  </w:r>
                </w:p>
                <w:p w14:paraId="1C82C2BB" w14:textId="77777777" w:rsidR="006259E7" w:rsidRPr="00D6757C" w:rsidRDefault="006259E7" w:rsidP="006259E7">
                  <w:pPr>
                    <w:pStyle w:val="ad"/>
                    <w:spacing w:line="276" w:lineRule="auto"/>
                    <w:rPr>
                      <w:sz w:val="22"/>
                      <w:szCs w:val="22"/>
                    </w:rPr>
                  </w:pPr>
                </w:p>
              </w:tc>
              <w:tc>
                <w:tcPr>
                  <w:tcW w:w="3305" w:type="dxa"/>
                </w:tcPr>
                <w:p w14:paraId="5F752EB0" w14:textId="77777777" w:rsidR="006259E7" w:rsidRPr="00D6757C" w:rsidRDefault="006259E7" w:rsidP="006259E7">
                  <w:pPr>
                    <w:pStyle w:val="ad"/>
                    <w:spacing w:line="276" w:lineRule="auto"/>
                    <w:ind w:firstLine="0"/>
                    <w:rPr>
                      <w:sz w:val="22"/>
                      <w:szCs w:val="22"/>
                    </w:rPr>
                  </w:pPr>
                  <w:r w:rsidRPr="00D6757C">
                    <w:rPr>
                      <w:sz w:val="22"/>
                      <w:szCs w:val="22"/>
                    </w:rPr>
                    <w:t>Профилакторий № 2</w:t>
                  </w:r>
                </w:p>
                <w:p w14:paraId="2D8CFCF7" w14:textId="77777777" w:rsidR="006259E7" w:rsidRPr="00D6757C" w:rsidRDefault="006259E7" w:rsidP="006259E7">
                  <w:pPr>
                    <w:pStyle w:val="ad"/>
                    <w:spacing w:line="276" w:lineRule="auto"/>
                    <w:ind w:firstLine="0"/>
                    <w:rPr>
                      <w:sz w:val="22"/>
                      <w:szCs w:val="22"/>
                    </w:rPr>
                  </w:pPr>
                  <w:r w:rsidRPr="00D6757C">
                    <w:rPr>
                      <w:sz w:val="22"/>
                      <w:szCs w:val="22"/>
                    </w:rPr>
                    <w:t xml:space="preserve">628422, ХМАО-Югра, г. Сургут, ул. Аэрофлотская, 45/2, сооружение 6 </w:t>
                  </w:r>
                </w:p>
                <w:p w14:paraId="14D16035" w14:textId="77777777" w:rsidR="006259E7" w:rsidRPr="00D6757C" w:rsidRDefault="006259E7" w:rsidP="006259E7">
                  <w:pPr>
                    <w:pStyle w:val="ad"/>
                    <w:spacing w:line="276" w:lineRule="auto"/>
                    <w:ind w:firstLine="0"/>
                    <w:rPr>
                      <w:sz w:val="22"/>
                      <w:szCs w:val="22"/>
                    </w:rPr>
                  </w:pPr>
                  <w:r w:rsidRPr="00D6757C">
                    <w:rPr>
                      <w:sz w:val="22"/>
                      <w:szCs w:val="22"/>
                    </w:rPr>
                    <w:t>86:10:0000000:7433</w:t>
                  </w:r>
                </w:p>
              </w:tc>
            </w:tr>
          </w:tbl>
          <w:p w14:paraId="6E03AE9B" w14:textId="77777777" w:rsidR="006259E7" w:rsidRPr="00D6757C" w:rsidRDefault="006259E7" w:rsidP="00FC2D96">
            <w:pPr>
              <w:spacing w:after="0"/>
              <w:rPr>
                <w:sz w:val="22"/>
                <w:szCs w:val="22"/>
              </w:rPr>
            </w:pPr>
          </w:p>
          <w:p w14:paraId="1E4E65A6" w14:textId="77777777" w:rsidR="006259E7" w:rsidRPr="00D6757C" w:rsidRDefault="006259E7" w:rsidP="00FC2D96">
            <w:pPr>
              <w:spacing w:after="0"/>
              <w:rPr>
                <w:sz w:val="22"/>
                <w:szCs w:val="22"/>
              </w:rPr>
            </w:pPr>
          </w:p>
          <w:p w14:paraId="5B550033" w14:textId="2DF7DF1D" w:rsidR="006259E7" w:rsidRPr="00D6757C" w:rsidRDefault="006259E7" w:rsidP="00FC2D96">
            <w:pPr>
              <w:spacing w:after="0"/>
              <w:rPr>
                <w:sz w:val="22"/>
                <w:szCs w:val="22"/>
              </w:rPr>
            </w:pPr>
          </w:p>
        </w:tc>
      </w:tr>
      <w:tr w:rsidR="00EE239F" w:rsidRPr="00D6757C" w14:paraId="0A7B4541" w14:textId="77777777" w:rsidTr="006259E7">
        <w:tc>
          <w:tcPr>
            <w:tcW w:w="943" w:type="dxa"/>
            <w:vAlign w:val="center"/>
          </w:tcPr>
          <w:p w14:paraId="765EE6E4" w14:textId="77777777" w:rsidR="00EE239F" w:rsidRPr="00D6757C" w:rsidRDefault="00EE239F" w:rsidP="00FC2D96">
            <w:pPr>
              <w:spacing w:after="0"/>
              <w:jc w:val="center"/>
              <w:rPr>
                <w:sz w:val="22"/>
                <w:szCs w:val="22"/>
              </w:rPr>
            </w:pPr>
            <w:r w:rsidRPr="00D6757C">
              <w:rPr>
                <w:sz w:val="22"/>
                <w:szCs w:val="22"/>
              </w:rPr>
              <w:lastRenderedPageBreak/>
              <w:t>15.</w:t>
            </w:r>
          </w:p>
        </w:tc>
        <w:tc>
          <w:tcPr>
            <w:tcW w:w="3588" w:type="dxa"/>
            <w:vAlign w:val="center"/>
          </w:tcPr>
          <w:p w14:paraId="31CCABC5" w14:textId="77777777" w:rsidR="00EE239F" w:rsidRPr="00D6757C" w:rsidRDefault="00EE239F" w:rsidP="00FC2D96">
            <w:pPr>
              <w:spacing w:after="0"/>
              <w:rPr>
                <w:sz w:val="22"/>
                <w:szCs w:val="22"/>
              </w:rPr>
            </w:pPr>
            <w:r w:rsidRPr="00D6757C">
              <w:rPr>
                <w:sz w:val="22"/>
                <w:szCs w:val="22"/>
              </w:rPr>
              <w:t>Количество задействованного персонала при выполнении работ (оказанию услуг)</w:t>
            </w:r>
          </w:p>
        </w:tc>
        <w:tc>
          <w:tcPr>
            <w:tcW w:w="5670" w:type="dxa"/>
            <w:vAlign w:val="center"/>
          </w:tcPr>
          <w:p w14:paraId="13E6709F" w14:textId="1AE38FE1" w:rsidR="00EE239F" w:rsidRPr="00D6757C" w:rsidRDefault="00EE239F" w:rsidP="00FC2D96">
            <w:pPr>
              <w:spacing w:after="0"/>
              <w:rPr>
                <w:sz w:val="22"/>
                <w:szCs w:val="22"/>
              </w:rPr>
            </w:pPr>
            <w:r w:rsidRPr="00D6757C">
              <w:rPr>
                <w:sz w:val="22"/>
                <w:szCs w:val="22"/>
              </w:rPr>
              <w:t>Участник закупки предоставляет конкретные сведения о количестве персонала в смену, о продолжительности рабочей смены, о режиме работы работников (ежедневно, пятидневка). Сведения предоставляются согласно форме – Таблица №1</w:t>
            </w:r>
          </w:p>
        </w:tc>
      </w:tr>
      <w:tr w:rsidR="00EE239F" w:rsidRPr="00D6757C" w14:paraId="792AA3D9" w14:textId="77777777" w:rsidTr="006259E7">
        <w:tc>
          <w:tcPr>
            <w:tcW w:w="943" w:type="dxa"/>
            <w:vAlign w:val="center"/>
          </w:tcPr>
          <w:p w14:paraId="361C78A6" w14:textId="77777777" w:rsidR="00EE239F" w:rsidRPr="00D6757C" w:rsidRDefault="00EE239F" w:rsidP="00FC2D96">
            <w:pPr>
              <w:spacing w:after="0"/>
              <w:jc w:val="center"/>
              <w:rPr>
                <w:sz w:val="22"/>
                <w:szCs w:val="22"/>
              </w:rPr>
            </w:pPr>
            <w:r w:rsidRPr="00D6757C">
              <w:rPr>
                <w:sz w:val="22"/>
                <w:szCs w:val="22"/>
              </w:rPr>
              <w:t>16.</w:t>
            </w:r>
          </w:p>
        </w:tc>
        <w:tc>
          <w:tcPr>
            <w:tcW w:w="3588" w:type="dxa"/>
            <w:vAlign w:val="center"/>
          </w:tcPr>
          <w:p w14:paraId="7D4D4E52" w14:textId="77777777" w:rsidR="00EE239F" w:rsidRPr="00D6757C" w:rsidRDefault="00EE239F" w:rsidP="00FC2D96">
            <w:pPr>
              <w:spacing w:after="0"/>
              <w:rPr>
                <w:sz w:val="22"/>
                <w:szCs w:val="22"/>
              </w:rPr>
            </w:pPr>
            <w:r w:rsidRPr="00D6757C">
              <w:rPr>
                <w:sz w:val="22"/>
                <w:szCs w:val="22"/>
              </w:rPr>
              <w:t>Наименование и количество технических средств (машин), инвентаря, используемых при выполнении работ (оказания услуг)</w:t>
            </w:r>
          </w:p>
          <w:p w14:paraId="19C28DB6" w14:textId="77777777" w:rsidR="00EE239F" w:rsidRPr="00D6757C" w:rsidRDefault="00EE239F" w:rsidP="00FC2D96">
            <w:pPr>
              <w:spacing w:after="0"/>
              <w:rPr>
                <w:sz w:val="22"/>
                <w:szCs w:val="22"/>
              </w:rPr>
            </w:pPr>
            <w:r w:rsidRPr="00D6757C">
              <w:rPr>
                <w:sz w:val="22"/>
                <w:szCs w:val="22"/>
              </w:rPr>
              <w:t xml:space="preserve">таблица 1, таблица 8 Технического задания </w:t>
            </w:r>
          </w:p>
        </w:tc>
        <w:tc>
          <w:tcPr>
            <w:tcW w:w="5670" w:type="dxa"/>
            <w:vAlign w:val="center"/>
          </w:tcPr>
          <w:p w14:paraId="57C34493" w14:textId="77777777" w:rsidR="00EE239F" w:rsidRPr="00D6757C" w:rsidRDefault="00EE239F" w:rsidP="00FC2D96">
            <w:pPr>
              <w:spacing w:after="0"/>
              <w:rPr>
                <w:sz w:val="22"/>
                <w:szCs w:val="22"/>
              </w:rPr>
            </w:pPr>
          </w:p>
        </w:tc>
      </w:tr>
      <w:tr w:rsidR="00EE239F" w:rsidRPr="00D6757C" w14:paraId="7757294E" w14:textId="77777777" w:rsidTr="006259E7">
        <w:tc>
          <w:tcPr>
            <w:tcW w:w="10201" w:type="dxa"/>
            <w:gridSpan w:val="3"/>
            <w:vAlign w:val="center"/>
          </w:tcPr>
          <w:p w14:paraId="0EBD862D" w14:textId="77777777" w:rsidR="00EE239F" w:rsidRPr="00D6757C" w:rsidRDefault="00EE239F" w:rsidP="00FC2D96">
            <w:pPr>
              <w:spacing w:after="0"/>
              <w:rPr>
                <w:sz w:val="22"/>
                <w:szCs w:val="22"/>
              </w:rPr>
            </w:pPr>
            <w:r w:rsidRPr="00D6757C">
              <w:rPr>
                <w:sz w:val="22"/>
                <w:szCs w:val="22"/>
              </w:rPr>
              <w:t>Выполнение п.16 Приложения № 1 ко второй части заявки подтверждается подписанием Ак</w:t>
            </w:r>
            <w:r w:rsidR="0072024E" w:rsidRPr="00D6757C">
              <w:rPr>
                <w:sz w:val="22"/>
                <w:szCs w:val="22"/>
              </w:rPr>
              <w:t>та</w:t>
            </w:r>
            <w:r w:rsidRPr="00D6757C">
              <w:rPr>
                <w:sz w:val="22"/>
                <w:szCs w:val="22"/>
              </w:rPr>
              <w:t xml:space="preserve"> готовности</w:t>
            </w:r>
            <w:r w:rsidR="00811C2B" w:rsidRPr="00D6757C">
              <w:rPr>
                <w:sz w:val="22"/>
                <w:szCs w:val="22"/>
              </w:rPr>
              <w:t xml:space="preserve"> </w:t>
            </w:r>
            <w:r w:rsidR="00811C2B" w:rsidRPr="00D6757C">
              <w:rPr>
                <w:bCs/>
                <w:sz w:val="22"/>
                <w:szCs w:val="22"/>
              </w:rPr>
              <w:t>к оказанию услуг</w:t>
            </w:r>
            <w:r w:rsidRPr="00D6757C">
              <w:rPr>
                <w:bCs/>
                <w:sz w:val="22"/>
                <w:szCs w:val="22"/>
              </w:rPr>
              <w:t xml:space="preserve">, датированным не позднее 01.12.2024 в </w:t>
            </w:r>
            <w:r w:rsidR="00811C2B" w:rsidRPr="00D6757C">
              <w:rPr>
                <w:bCs/>
                <w:sz w:val="22"/>
                <w:szCs w:val="22"/>
              </w:rPr>
              <w:t>котором Заказчик</w:t>
            </w:r>
            <w:r w:rsidRPr="00D6757C">
              <w:rPr>
                <w:bCs/>
                <w:sz w:val="22"/>
                <w:szCs w:val="22"/>
              </w:rPr>
              <w:t xml:space="preserve"> подтверждает наличие полного</w:t>
            </w:r>
            <w:r w:rsidRPr="00D6757C">
              <w:rPr>
                <w:sz w:val="22"/>
                <w:szCs w:val="22"/>
              </w:rPr>
              <w:t xml:space="preserve"> комплекта технических средств (машин), инвентаря необходимых для оказания услуг на весь срок исполнения </w:t>
            </w:r>
            <w:r w:rsidR="00811C2B" w:rsidRPr="00D6757C">
              <w:rPr>
                <w:sz w:val="22"/>
                <w:szCs w:val="22"/>
              </w:rPr>
              <w:t>договора</w:t>
            </w:r>
            <w:r w:rsidRPr="00D6757C">
              <w:rPr>
                <w:sz w:val="22"/>
                <w:szCs w:val="22"/>
              </w:rPr>
              <w:t xml:space="preserve">. В случае отсутствия на складах Заказчика 01.12.2024 года необходимых средств производства в полном объеме </w:t>
            </w:r>
            <w:r w:rsidR="00811C2B" w:rsidRPr="00D6757C">
              <w:rPr>
                <w:sz w:val="22"/>
                <w:szCs w:val="22"/>
              </w:rPr>
              <w:t>договор</w:t>
            </w:r>
            <w:r w:rsidRPr="00D6757C">
              <w:rPr>
                <w:sz w:val="22"/>
                <w:szCs w:val="22"/>
              </w:rPr>
              <w:t xml:space="preserve"> </w:t>
            </w:r>
            <w:r w:rsidR="00811C2B" w:rsidRPr="00D6757C">
              <w:rPr>
                <w:sz w:val="22"/>
                <w:szCs w:val="22"/>
              </w:rPr>
              <w:t>может быть расторгнут в одностороннем внесудебном порядке по инициативе АО «Аэропорт Сургут».</w:t>
            </w:r>
          </w:p>
          <w:p w14:paraId="17D1321C" w14:textId="77777777" w:rsidR="006259E7" w:rsidRPr="00D6757C" w:rsidRDefault="006259E7" w:rsidP="00D6757C">
            <w:pPr>
              <w:spacing w:after="0"/>
              <w:jc w:val="center"/>
              <w:rPr>
                <w:sz w:val="22"/>
                <w:szCs w:val="22"/>
              </w:rPr>
            </w:pPr>
          </w:p>
          <w:tbl>
            <w:tblPr>
              <w:tblStyle w:val="af4"/>
              <w:tblW w:w="0" w:type="auto"/>
              <w:tblLayout w:type="fixed"/>
              <w:tblLook w:val="0600" w:firstRow="0" w:lastRow="0" w:firstColumn="0" w:lastColumn="0" w:noHBand="1" w:noVBand="1"/>
            </w:tblPr>
            <w:tblGrid>
              <w:gridCol w:w="1129"/>
              <w:gridCol w:w="5479"/>
              <w:gridCol w:w="3305"/>
            </w:tblGrid>
            <w:tr w:rsidR="006259E7" w:rsidRPr="00D6757C" w14:paraId="330A74FF" w14:textId="77777777" w:rsidTr="003B1B6A">
              <w:tc>
                <w:tcPr>
                  <w:tcW w:w="1129" w:type="dxa"/>
                </w:tcPr>
                <w:p w14:paraId="4F7C13C5" w14:textId="32F0EFC9" w:rsidR="006259E7" w:rsidRPr="00D6757C" w:rsidRDefault="006259E7" w:rsidP="00D6757C">
                  <w:pPr>
                    <w:pStyle w:val="ad"/>
                    <w:spacing w:line="276" w:lineRule="auto"/>
                    <w:ind w:firstLine="0"/>
                    <w:jc w:val="center"/>
                    <w:rPr>
                      <w:sz w:val="22"/>
                      <w:szCs w:val="22"/>
                    </w:rPr>
                  </w:pPr>
                  <w:r w:rsidRPr="00D6757C">
                    <w:rPr>
                      <w:sz w:val="22"/>
                      <w:szCs w:val="22"/>
                    </w:rPr>
                    <w:t>№</w:t>
                  </w:r>
                  <w:r w:rsidR="00D6757C">
                    <w:rPr>
                      <w:sz w:val="22"/>
                      <w:szCs w:val="22"/>
                    </w:rPr>
                    <w:t>п/п</w:t>
                  </w:r>
                </w:p>
              </w:tc>
              <w:tc>
                <w:tcPr>
                  <w:tcW w:w="5479" w:type="dxa"/>
                </w:tcPr>
                <w:p w14:paraId="660F3DDD" w14:textId="602BBA79" w:rsidR="006259E7" w:rsidRPr="00D6757C" w:rsidRDefault="006259E7" w:rsidP="00D6757C">
                  <w:pPr>
                    <w:pStyle w:val="ad"/>
                    <w:spacing w:line="276" w:lineRule="auto"/>
                    <w:ind w:firstLine="0"/>
                    <w:jc w:val="center"/>
                    <w:rPr>
                      <w:sz w:val="22"/>
                      <w:szCs w:val="22"/>
                    </w:rPr>
                  </w:pPr>
                  <w:r w:rsidRPr="00D6757C">
                    <w:rPr>
                      <w:sz w:val="22"/>
                      <w:szCs w:val="22"/>
                    </w:rPr>
                    <w:t>Услуги</w:t>
                  </w:r>
                </w:p>
              </w:tc>
              <w:tc>
                <w:tcPr>
                  <w:tcW w:w="3305" w:type="dxa"/>
                </w:tcPr>
                <w:p w14:paraId="71C52432" w14:textId="77777777" w:rsidR="006259E7" w:rsidRPr="00D6757C" w:rsidRDefault="006259E7" w:rsidP="00D6757C">
                  <w:pPr>
                    <w:pStyle w:val="ad"/>
                    <w:spacing w:line="276" w:lineRule="auto"/>
                    <w:ind w:firstLine="0"/>
                    <w:jc w:val="center"/>
                    <w:rPr>
                      <w:sz w:val="22"/>
                      <w:szCs w:val="22"/>
                    </w:rPr>
                  </w:pPr>
                  <w:r w:rsidRPr="00D6757C">
                    <w:rPr>
                      <w:sz w:val="22"/>
                      <w:szCs w:val="22"/>
                    </w:rPr>
                    <w:t>Адрес склада</w:t>
                  </w:r>
                </w:p>
              </w:tc>
            </w:tr>
            <w:tr w:rsidR="006259E7" w:rsidRPr="00D6757C" w14:paraId="150D276B" w14:textId="77777777" w:rsidTr="00D6757C">
              <w:tc>
                <w:tcPr>
                  <w:tcW w:w="1129" w:type="dxa"/>
                  <w:vAlign w:val="center"/>
                </w:tcPr>
                <w:p w14:paraId="33372498" w14:textId="653C144A" w:rsidR="006259E7" w:rsidRPr="00D6757C" w:rsidRDefault="00D6757C" w:rsidP="006259E7">
                  <w:pPr>
                    <w:pStyle w:val="ad"/>
                    <w:spacing w:line="276" w:lineRule="auto"/>
                    <w:ind w:firstLine="0"/>
                    <w:rPr>
                      <w:sz w:val="22"/>
                      <w:szCs w:val="22"/>
                    </w:rPr>
                  </w:pPr>
                  <w:r>
                    <w:rPr>
                      <w:sz w:val="22"/>
                      <w:szCs w:val="22"/>
                    </w:rPr>
                    <w:lastRenderedPageBreak/>
                    <w:t xml:space="preserve">Часть </w:t>
                  </w:r>
                  <w:r w:rsidR="006259E7" w:rsidRPr="00D6757C">
                    <w:rPr>
                      <w:sz w:val="22"/>
                      <w:szCs w:val="22"/>
                    </w:rPr>
                    <w:t>1</w:t>
                  </w:r>
                </w:p>
              </w:tc>
              <w:tc>
                <w:tcPr>
                  <w:tcW w:w="5479" w:type="dxa"/>
                  <w:vAlign w:val="center"/>
                </w:tcPr>
                <w:p w14:paraId="65839968" w14:textId="77777777" w:rsidR="006259E7" w:rsidRPr="00D6757C" w:rsidRDefault="006259E7" w:rsidP="006259E7">
                  <w:pPr>
                    <w:pStyle w:val="ad"/>
                    <w:spacing w:line="276" w:lineRule="auto"/>
                    <w:ind w:firstLine="0"/>
                    <w:rPr>
                      <w:sz w:val="22"/>
                      <w:szCs w:val="22"/>
                    </w:rPr>
                  </w:pPr>
                  <w:r w:rsidRPr="00D6757C">
                    <w:rPr>
                      <w:sz w:val="22"/>
                      <w:szCs w:val="22"/>
                    </w:rPr>
                    <w:t>Услуги по комплексной внутренней уборке офисных, складских, производственных помещений и общественных зон объектов ЮТэйр.</w:t>
                  </w:r>
                </w:p>
                <w:p w14:paraId="04A121D9" w14:textId="77777777" w:rsidR="006259E7" w:rsidRPr="00D6757C" w:rsidRDefault="006259E7" w:rsidP="006259E7">
                  <w:pPr>
                    <w:pStyle w:val="ad"/>
                    <w:spacing w:line="276" w:lineRule="auto"/>
                    <w:ind w:firstLine="0"/>
                    <w:rPr>
                      <w:sz w:val="22"/>
                      <w:szCs w:val="22"/>
                    </w:rPr>
                  </w:pPr>
                  <w:r w:rsidRPr="00D6757C">
                    <w:rPr>
                      <w:sz w:val="22"/>
                      <w:szCs w:val="22"/>
                    </w:rPr>
                    <w:t>Услуги по содержанию и уборке прилегающих к объектам ЮТэйр территорий</w:t>
                  </w:r>
                </w:p>
              </w:tc>
              <w:tc>
                <w:tcPr>
                  <w:tcW w:w="3305" w:type="dxa"/>
                </w:tcPr>
                <w:p w14:paraId="349C26FF" w14:textId="77777777" w:rsidR="006259E7" w:rsidRPr="00D6757C" w:rsidRDefault="006259E7" w:rsidP="006259E7">
                  <w:pPr>
                    <w:pStyle w:val="ad"/>
                    <w:spacing w:line="276" w:lineRule="auto"/>
                    <w:ind w:firstLine="0"/>
                    <w:rPr>
                      <w:sz w:val="22"/>
                      <w:szCs w:val="22"/>
                    </w:rPr>
                  </w:pPr>
                  <w:r w:rsidRPr="00D6757C">
                    <w:rPr>
                      <w:sz w:val="22"/>
                      <w:szCs w:val="22"/>
                    </w:rPr>
                    <w:t>Пожарное депо с гаражом на две автомашины</w:t>
                  </w:r>
                </w:p>
                <w:p w14:paraId="6590E212" w14:textId="77777777" w:rsidR="006259E7" w:rsidRPr="00D6757C" w:rsidRDefault="006259E7" w:rsidP="006259E7">
                  <w:pPr>
                    <w:pStyle w:val="ad"/>
                    <w:spacing w:line="276" w:lineRule="auto"/>
                    <w:ind w:firstLine="0"/>
                    <w:rPr>
                      <w:sz w:val="22"/>
                      <w:szCs w:val="22"/>
                    </w:rPr>
                  </w:pPr>
                  <w:r w:rsidRPr="00D6757C">
                    <w:rPr>
                      <w:sz w:val="22"/>
                      <w:szCs w:val="22"/>
                    </w:rPr>
                    <w:t>628422, ХМАО-Югра, г. Сургут, аэропорт</w:t>
                  </w:r>
                </w:p>
                <w:p w14:paraId="023DB9CA" w14:textId="77777777" w:rsidR="006259E7" w:rsidRPr="00D6757C" w:rsidRDefault="006259E7" w:rsidP="006259E7">
                  <w:pPr>
                    <w:pStyle w:val="ad"/>
                    <w:spacing w:line="276" w:lineRule="auto"/>
                    <w:ind w:firstLine="0"/>
                    <w:rPr>
                      <w:sz w:val="22"/>
                      <w:szCs w:val="22"/>
                    </w:rPr>
                  </w:pPr>
                  <w:r w:rsidRPr="00D6757C">
                    <w:rPr>
                      <w:sz w:val="22"/>
                      <w:szCs w:val="22"/>
                    </w:rPr>
                    <w:t>86:10:0101222:137</w:t>
                  </w:r>
                </w:p>
              </w:tc>
            </w:tr>
            <w:tr w:rsidR="006259E7" w:rsidRPr="00D6757C" w14:paraId="6A8CD936" w14:textId="77777777" w:rsidTr="00D6757C">
              <w:tc>
                <w:tcPr>
                  <w:tcW w:w="1129" w:type="dxa"/>
                  <w:vAlign w:val="center"/>
                </w:tcPr>
                <w:p w14:paraId="34ADEDB8" w14:textId="293312A6" w:rsidR="006259E7" w:rsidRPr="00D6757C" w:rsidRDefault="00D6757C" w:rsidP="006259E7">
                  <w:pPr>
                    <w:pStyle w:val="ad"/>
                    <w:spacing w:line="276" w:lineRule="auto"/>
                    <w:ind w:firstLine="0"/>
                    <w:rPr>
                      <w:sz w:val="22"/>
                      <w:szCs w:val="22"/>
                    </w:rPr>
                  </w:pPr>
                  <w:r>
                    <w:rPr>
                      <w:sz w:val="22"/>
                      <w:szCs w:val="22"/>
                    </w:rPr>
                    <w:t>Часть</w:t>
                  </w:r>
                  <w:r w:rsidRPr="00D6757C">
                    <w:rPr>
                      <w:sz w:val="22"/>
                      <w:szCs w:val="22"/>
                    </w:rPr>
                    <w:t xml:space="preserve"> </w:t>
                  </w:r>
                  <w:r w:rsidR="006259E7" w:rsidRPr="00D6757C">
                    <w:rPr>
                      <w:sz w:val="22"/>
                      <w:szCs w:val="22"/>
                    </w:rPr>
                    <w:t>2</w:t>
                  </w:r>
                </w:p>
              </w:tc>
              <w:tc>
                <w:tcPr>
                  <w:tcW w:w="5479" w:type="dxa"/>
                  <w:vAlign w:val="center"/>
                </w:tcPr>
                <w:p w14:paraId="0F857F04" w14:textId="77777777" w:rsidR="006259E7" w:rsidRPr="00D6757C" w:rsidRDefault="006259E7" w:rsidP="006259E7">
                  <w:pPr>
                    <w:pStyle w:val="ad"/>
                    <w:spacing w:line="276" w:lineRule="auto"/>
                    <w:ind w:firstLine="0"/>
                    <w:rPr>
                      <w:sz w:val="22"/>
                      <w:szCs w:val="22"/>
                    </w:rPr>
                  </w:pPr>
                  <w:r w:rsidRPr="00D6757C">
                    <w:rPr>
                      <w:sz w:val="22"/>
                      <w:szCs w:val="22"/>
                    </w:rPr>
                    <w:t>Услуги по комплексной внутренней уборке офисных, складских, производственных помещений и общественных зон объектов АО «Аэропорт Сургут».</w:t>
                  </w:r>
                </w:p>
                <w:p w14:paraId="0F6687C2" w14:textId="77777777" w:rsidR="006259E7" w:rsidRPr="00D6757C" w:rsidRDefault="006259E7" w:rsidP="006259E7">
                  <w:pPr>
                    <w:pStyle w:val="ad"/>
                    <w:spacing w:line="276" w:lineRule="auto"/>
                    <w:ind w:firstLine="0"/>
                    <w:rPr>
                      <w:sz w:val="22"/>
                      <w:szCs w:val="22"/>
                    </w:rPr>
                  </w:pPr>
                  <w:r w:rsidRPr="00D6757C">
                    <w:rPr>
                      <w:sz w:val="22"/>
                      <w:szCs w:val="22"/>
                    </w:rPr>
                    <w:t>Услуги по содержанию и уборке прилегающих к объектам АО «Аэропорт Сургут» территорий</w:t>
                  </w:r>
                </w:p>
              </w:tc>
              <w:tc>
                <w:tcPr>
                  <w:tcW w:w="3305" w:type="dxa"/>
                </w:tcPr>
                <w:p w14:paraId="6B72E601" w14:textId="77777777" w:rsidR="006259E7" w:rsidRPr="00D6757C" w:rsidRDefault="006259E7" w:rsidP="006259E7">
                  <w:pPr>
                    <w:pStyle w:val="ad"/>
                    <w:spacing w:line="276" w:lineRule="auto"/>
                    <w:ind w:firstLine="0"/>
                    <w:rPr>
                      <w:sz w:val="22"/>
                      <w:szCs w:val="22"/>
                    </w:rPr>
                  </w:pPr>
                  <w:r w:rsidRPr="00D6757C">
                    <w:rPr>
                      <w:sz w:val="22"/>
                      <w:szCs w:val="22"/>
                    </w:rPr>
                    <w:t>Пожарное депо с гаражом на две автомашины</w:t>
                  </w:r>
                </w:p>
                <w:p w14:paraId="31EEADF9" w14:textId="77777777" w:rsidR="006259E7" w:rsidRPr="00D6757C" w:rsidRDefault="006259E7" w:rsidP="006259E7">
                  <w:pPr>
                    <w:pStyle w:val="ad"/>
                    <w:spacing w:line="276" w:lineRule="auto"/>
                    <w:ind w:firstLine="0"/>
                    <w:rPr>
                      <w:sz w:val="22"/>
                      <w:szCs w:val="22"/>
                    </w:rPr>
                  </w:pPr>
                  <w:r w:rsidRPr="00D6757C">
                    <w:rPr>
                      <w:sz w:val="22"/>
                      <w:szCs w:val="22"/>
                    </w:rPr>
                    <w:t>628422, ХМАО-Югра, г. Сургут, аэропорт</w:t>
                  </w:r>
                </w:p>
                <w:p w14:paraId="2C94FBCE" w14:textId="77777777" w:rsidR="006259E7" w:rsidRPr="00D6757C" w:rsidRDefault="006259E7" w:rsidP="006259E7">
                  <w:pPr>
                    <w:pStyle w:val="ad"/>
                    <w:spacing w:line="276" w:lineRule="auto"/>
                    <w:ind w:firstLine="0"/>
                    <w:rPr>
                      <w:sz w:val="22"/>
                      <w:szCs w:val="22"/>
                    </w:rPr>
                  </w:pPr>
                  <w:r w:rsidRPr="00D6757C">
                    <w:rPr>
                      <w:sz w:val="22"/>
                      <w:szCs w:val="22"/>
                    </w:rPr>
                    <w:t>86:10:0101222:137</w:t>
                  </w:r>
                </w:p>
              </w:tc>
            </w:tr>
            <w:tr w:rsidR="006259E7" w:rsidRPr="00D6757C" w14:paraId="7E0E5A54" w14:textId="77777777" w:rsidTr="00D6757C">
              <w:tc>
                <w:tcPr>
                  <w:tcW w:w="1129" w:type="dxa"/>
                  <w:vAlign w:val="center"/>
                </w:tcPr>
                <w:p w14:paraId="3875E27B" w14:textId="093C99DB" w:rsidR="006259E7" w:rsidRPr="00D6757C" w:rsidRDefault="00D6757C" w:rsidP="006259E7">
                  <w:pPr>
                    <w:pStyle w:val="ad"/>
                    <w:spacing w:line="276" w:lineRule="auto"/>
                    <w:ind w:firstLine="0"/>
                    <w:rPr>
                      <w:sz w:val="22"/>
                      <w:szCs w:val="22"/>
                    </w:rPr>
                  </w:pPr>
                  <w:r>
                    <w:rPr>
                      <w:sz w:val="22"/>
                      <w:szCs w:val="22"/>
                    </w:rPr>
                    <w:t>Часть</w:t>
                  </w:r>
                  <w:r w:rsidR="006259E7" w:rsidRPr="00D6757C">
                    <w:rPr>
                      <w:sz w:val="22"/>
                      <w:szCs w:val="22"/>
                    </w:rPr>
                    <w:t xml:space="preserve"> 3</w:t>
                  </w:r>
                </w:p>
              </w:tc>
              <w:tc>
                <w:tcPr>
                  <w:tcW w:w="5479" w:type="dxa"/>
                  <w:vAlign w:val="center"/>
                </w:tcPr>
                <w:p w14:paraId="1D7E57CF" w14:textId="77777777" w:rsidR="006259E7" w:rsidRPr="00D6757C" w:rsidRDefault="006259E7" w:rsidP="006259E7">
                  <w:pPr>
                    <w:pStyle w:val="ad"/>
                    <w:spacing w:line="276" w:lineRule="auto"/>
                    <w:ind w:firstLine="0"/>
                    <w:rPr>
                      <w:sz w:val="22"/>
                      <w:szCs w:val="22"/>
                    </w:rPr>
                  </w:pPr>
                  <w:r w:rsidRPr="00D6757C">
                    <w:rPr>
                      <w:sz w:val="22"/>
                      <w:szCs w:val="22"/>
                    </w:rPr>
                    <w:t>Услуги по комплексной внутренней уборке гостиницы «Полёт»</w:t>
                  </w:r>
                </w:p>
              </w:tc>
              <w:tc>
                <w:tcPr>
                  <w:tcW w:w="3305" w:type="dxa"/>
                </w:tcPr>
                <w:p w14:paraId="12FB72D9" w14:textId="77777777" w:rsidR="006259E7" w:rsidRPr="00D6757C" w:rsidRDefault="006259E7" w:rsidP="006259E7">
                  <w:pPr>
                    <w:pStyle w:val="ad"/>
                    <w:spacing w:line="276" w:lineRule="auto"/>
                    <w:ind w:firstLine="0"/>
                    <w:rPr>
                      <w:sz w:val="22"/>
                      <w:szCs w:val="22"/>
                    </w:rPr>
                  </w:pPr>
                  <w:r w:rsidRPr="00D6757C">
                    <w:rPr>
                      <w:sz w:val="22"/>
                      <w:szCs w:val="22"/>
                    </w:rPr>
                    <w:t>Гостиница Полёт</w:t>
                  </w:r>
                </w:p>
                <w:p w14:paraId="5371AFB8" w14:textId="77777777" w:rsidR="006259E7" w:rsidRPr="00D6757C" w:rsidRDefault="006259E7" w:rsidP="006259E7">
                  <w:pPr>
                    <w:pStyle w:val="ad"/>
                    <w:spacing w:line="276" w:lineRule="auto"/>
                    <w:ind w:firstLine="0"/>
                    <w:rPr>
                      <w:sz w:val="22"/>
                      <w:szCs w:val="22"/>
                    </w:rPr>
                  </w:pPr>
                  <w:r w:rsidRPr="00D6757C">
                    <w:rPr>
                      <w:sz w:val="22"/>
                      <w:szCs w:val="22"/>
                    </w:rPr>
                    <w:t>628422, ХМАО-Югра, г. Сургут, ул. Аэрофлотская 49</w:t>
                  </w:r>
                </w:p>
                <w:p w14:paraId="4B6F0B39" w14:textId="77777777" w:rsidR="006259E7" w:rsidRPr="00D6757C" w:rsidRDefault="006259E7" w:rsidP="006259E7">
                  <w:pPr>
                    <w:pStyle w:val="ad"/>
                    <w:spacing w:line="276" w:lineRule="auto"/>
                    <w:ind w:firstLine="0"/>
                    <w:rPr>
                      <w:sz w:val="22"/>
                      <w:szCs w:val="22"/>
                    </w:rPr>
                  </w:pPr>
                  <w:r w:rsidRPr="00D6757C">
                    <w:rPr>
                      <w:sz w:val="22"/>
                      <w:szCs w:val="22"/>
                    </w:rPr>
                    <w:t>86:10:0101001:57</w:t>
                  </w:r>
                </w:p>
              </w:tc>
            </w:tr>
            <w:tr w:rsidR="006259E7" w:rsidRPr="00D6757C" w14:paraId="124D59AA" w14:textId="77777777" w:rsidTr="00D6757C">
              <w:tc>
                <w:tcPr>
                  <w:tcW w:w="1129" w:type="dxa"/>
                  <w:vAlign w:val="center"/>
                </w:tcPr>
                <w:p w14:paraId="07AC3371" w14:textId="5FDEC873" w:rsidR="006259E7" w:rsidRPr="00D6757C" w:rsidRDefault="00D6757C" w:rsidP="006259E7">
                  <w:pPr>
                    <w:pStyle w:val="ad"/>
                    <w:spacing w:line="276" w:lineRule="auto"/>
                    <w:ind w:firstLine="0"/>
                    <w:rPr>
                      <w:sz w:val="22"/>
                      <w:szCs w:val="22"/>
                    </w:rPr>
                  </w:pPr>
                  <w:r>
                    <w:rPr>
                      <w:sz w:val="22"/>
                      <w:szCs w:val="22"/>
                    </w:rPr>
                    <w:t>Часть</w:t>
                  </w:r>
                  <w:r w:rsidR="006259E7" w:rsidRPr="00D6757C">
                    <w:rPr>
                      <w:sz w:val="22"/>
                      <w:szCs w:val="22"/>
                    </w:rPr>
                    <w:t xml:space="preserve"> 4</w:t>
                  </w:r>
                </w:p>
              </w:tc>
              <w:tc>
                <w:tcPr>
                  <w:tcW w:w="5479" w:type="dxa"/>
                  <w:vAlign w:val="center"/>
                </w:tcPr>
                <w:p w14:paraId="743E3151" w14:textId="77777777" w:rsidR="006259E7" w:rsidRPr="00D6757C" w:rsidRDefault="006259E7" w:rsidP="006259E7">
                  <w:pPr>
                    <w:pStyle w:val="ad"/>
                    <w:spacing w:line="276" w:lineRule="auto"/>
                    <w:ind w:firstLine="0"/>
                    <w:rPr>
                      <w:sz w:val="22"/>
                      <w:szCs w:val="22"/>
                    </w:rPr>
                  </w:pPr>
                  <w:r w:rsidRPr="00D6757C">
                    <w:rPr>
                      <w:sz w:val="22"/>
                      <w:szCs w:val="22"/>
                    </w:rPr>
                    <w:t>Услуги по уборке прилегающих к профилакторию «Полёт» территорий</w:t>
                  </w:r>
                </w:p>
              </w:tc>
              <w:tc>
                <w:tcPr>
                  <w:tcW w:w="3305" w:type="dxa"/>
                </w:tcPr>
                <w:p w14:paraId="10F6E445" w14:textId="77777777" w:rsidR="006259E7" w:rsidRPr="00D6757C" w:rsidRDefault="006259E7" w:rsidP="006259E7">
                  <w:pPr>
                    <w:pStyle w:val="ad"/>
                    <w:spacing w:line="276" w:lineRule="auto"/>
                    <w:ind w:firstLine="0"/>
                    <w:rPr>
                      <w:sz w:val="22"/>
                      <w:szCs w:val="22"/>
                    </w:rPr>
                  </w:pPr>
                  <w:r w:rsidRPr="00D6757C">
                    <w:rPr>
                      <w:sz w:val="22"/>
                      <w:szCs w:val="22"/>
                    </w:rPr>
                    <w:t xml:space="preserve">Спортивно-оздоровительный </w:t>
                  </w:r>
                </w:p>
                <w:p w14:paraId="6A9FD7A5" w14:textId="77777777" w:rsidR="006259E7" w:rsidRPr="00D6757C" w:rsidRDefault="006259E7" w:rsidP="006259E7">
                  <w:pPr>
                    <w:pStyle w:val="ad"/>
                    <w:spacing w:line="276" w:lineRule="auto"/>
                    <w:ind w:firstLine="0"/>
                    <w:rPr>
                      <w:sz w:val="22"/>
                      <w:szCs w:val="22"/>
                    </w:rPr>
                  </w:pPr>
                  <w:r w:rsidRPr="00D6757C">
                    <w:rPr>
                      <w:sz w:val="22"/>
                      <w:szCs w:val="22"/>
                    </w:rPr>
                    <w:t>комплекс с медсанчастью</w:t>
                  </w:r>
                </w:p>
                <w:p w14:paraId="1120D812" w14:textId="77777777" w:rsidR="006259E7" w:rsidRPr="00D6757C" w:rsidRDefault="006259E7" w:rsidP="006259E7">
                  <w:pPr>
                    <w:pStyle w:val="ad"/>
                    <w:spacing w:line="276" w:lineRule="auto"/>
                    <w:ind w:firstLine="0"/>
                    <w:rPr>
                      <w:sz w:val="22"/>
                      <w:szCs w:val="22"/>
                    </w:rPr>
                  </w:pPr>
                  <w:r w:rsidRPr="00D6757C">
                    <w:rPr>
                      <w:sz w:val="22"/>
                      <w:szCs w:val="22"/>
                    </w:rPr>
                    <w:t>628422, ХМАО- Югра, г. Сургут, ул. Аэрофлотская, 47, сооружение 1</w:t>
                  </w:r>
                </w:p>
                <w:p w14:paraId="340DD912" w14:textId="77777777" w:rsidR="006259E7" w:rsidRPr="00D6757C" w:rsidRDefault="006259E7" w:rsidP="006259E7">
                  <w:pPr>
                    <w:pStyle w:val="ad"/>
                    <w:spacing w:line="276" w:lineRule="auto"/>
                    <w:ind w:firstLine="0"/>
                    <w:rPr>
                      <w:sz w:val="22"/>
                      <w:szCs w:val="22"/>
                    </w:rPr>
                  </w:pPr>
                  <w:r w:rsidRPr="00D6757C">
                    <w:rPr>
                      <w:sz w:val="22"/>
                      <w:szCs w:val="22"/>
                    </w:rPr>
                    <w:t>86:10:0101001:106</w:t>
                  </w:r>
                </w:p>
              </w:tc>
            </w:tr>
            <w:tr w:rsidR="006259E7" w:rsidRPr="00D6757C" w14:paraId="757DCF24" w14:textId="77777777" w:rsidTr="00D6757C">
              <w:tc>
                <w:tcPr>
                  <w:tcW w:w="1129" w:type="dxa"/>
                  <w:vAlign w:val="center"/>
                </w:tcPr>
                <w:p w14:paraId="3C75853B" w14:textId="66EDC399" w:rsidR="006259E7" w:rsidRPr="00D6757C" w:rsidRDefault="00D6757C" w:rsidP="006259E7">
                  <w:pPr>
                    <w:pStyle w:val="ad"/>
                    <w:spacing w:line="276" w:lineRule="auto"/>
                    <w:ind w:firstLine="0"/>
                    <w:rPr>
                      <w:sz w:val="22"/>
                      <w:szCs w:val="22"/>
                    </w:rPr>
                  </w:pPr>
                  <w:r>
                    <w:rPr>
                      <w:sz w:val="22"/>
                      <w:szCs w:val="22"/>
                    </w:rPr>
                    <w:t>Часть</w:t>
                  </w:r>
                  <w:r w:rsidR="006259E7" w:rsidRPr="00D6757C">
                    <w:rPr>
                      <w:sz w:val="22"/>
                      <w:szCs w:val="22"/>
                    </w:rPr>
                    <w:t xml:space="preserve"> 5</w:t>
                  </w:r>
                </w:p>
              </w:tc>
              <w:tc>
                <w:tcPr>
                  <w:tcW w:w="5479" w:type="dxa"/>
                  <w:vAlign w:val="center"/>
                </w:tcPr>
                <w:p w14:paraId="0385044D" w14:textId="77777777" w:rsidR="006259E7" w:rsidRPr="00D6757C" w:rsidRDefault="006259E7" w:rsidP="006259E7">
                  <w:pPr>
                    <w:pStyle w:val="ad"/>
                    <w:spacing w:line="276" w:lineRule="auto"/>
                    <w:ind w:firstLine="0"/>
                    <w:rPr>
                      <w:sz w:val="22"/>
                      <w:szCs w:val="22"/>
                    </w:rPr>
                  </w:pPr>
                  <w:r w:rsidRPr="00D6757C">
                    <w:rPr>
                      <w:sz w:val="22"/>
                      <w:szCs w:val="22"/>
                    </w:rPr>
                    <w:t>Услуги по комплексной внутренней уборке гостиницы «Профилакторий № 2» и базе РСУ</w:t>
                  </w:r>
                </w:p>
                <w:p w14:paraId="2102A59D" w14:textId="77777777" w:rsidR="006259E7" w:rsidRPr="00D6757C" w:rsidRDefault="006259E7" w:rsidP="006259E7">
                  <w:pPr>
                    <w:pStyle w:val="ad"/>
                    <w:spacing w:line="276" w:lineRule="auto"/>
                    <w:ind w:firstLine="0"/>
                    <w:rPr>
                      <w:sz w:val="22"/>
                      <w:szCs w:val="22"/>
                    </w:rPr>
                  </w:pPr>
                  <w:r w:rsidRPr="00D6757C">
                    <w:rPr>
                      <w:sz w:val="22"/>
                      <w:szCs w:val="22"/>
                    </w:rPr>
                    <w:t>Услуги по уборке прилегающих к профилакторию №2 территорий</w:t>
                  </w:r>
                </w:p>
                <w:p w14:paraId="7D982EE1" w14:textId="77777777" w:rsidR="006259E7" w:rsidRPr="00D6757C" w:rsidRDefault="006259E7" w:rsidP="006259E7">
                  <w:pPr>
                    <w:pStyle w:val="ad"/>
                    <w:spacing w:line="276" w:lineRule="auto"/>
                    <w:rPr>
                      <w:sz w:val="22"/>
                      <w:szCs w:val="22"/>
                    </w:rPr>
                  </w:pPr>
                </w:p>
              </w:tc>
              <w:tc>
                <w:tcPr>
                  <w:tcW w:w="3305" w:type="dxa"/>
                </w:tcPr>
                <w:p w14:paraId="524B6C71" w14:textId="77777777" w:rsidR="006259E7" w:rsidRPr="00D6757C" w:rsidRDefault="006259E7" w:rsidP="006259E7">
                  <w:pPr>
                    <w:pStyle w:val="ad"/>
                    <w:spacing w:line="276" w:lineRule="auto"/>
                    <w:ind w:firstLine="0"/>
                    <w:rPr>
                      <w:sz w:val="22"/>
                      <w:szCs w:val="22"/>
                    </w:rPr>
                  </w:pPr>
                  <w:r w:rsidRPr="00D6757C">
                    <w:rPr>
                      <w:sz w:val="22"/>
                      <w:szCs w:val="22"/>
                    </w:rPr>
                    <w:t>Профилакторий № 2</w:t>
                  </w:r>
                </w:p>
                <w:p w14:paraId="328C0AE3" w14:textId="77777777" w:rsidR="006259E7" w:rsidRPr="00D6757C" w:rsidRDefault="006259E7" w:rsidP="006259E7">
                  <w:pPr>
                    <w:pStyle w:val="ad"/>
                    <w:spacing w:line="276" w:lineRule="auto"/>
                    <w:ind w:firstLine="0"/>
                    <w:rPr>
                      <w:sz w:val="22"/>
                      <w:szCs w:val="22"/>
                    </w:rPr>
                  </w:pPr>
                  <w:r w:rsidRPr="00D6757C">
                    <w:rPr>
                      <w:sz w:val="22"/>
                      <w:szCs w:val="22"/>
                    </w:rPr>
                    <w:t xml:space="preserve">628422, ХМАО-Югра, г. Сургут, ул. Аэрофлотская, 45/2, сооружение 6 </w:t>
                  </w:r>
                </w:p>
                <w:p w14:paraId="418A6627" w14:textId="77777777" w:rsidR="006259E7" w:rsidRPr="00D6757C" w:rsidRDefault="006259E7" w:rsidP="006259E7">
                  <w:pPr>
                    <w:pStyle w:val="ad"/>
                    <w:spacing w:line="276" w:lineRule="auto"/>
                    <w:ind w:firstLine="0"/>
                    <w:rPr>
                      <w:sz w:val="22"/>
                      <w:szCs w:val="22"/>
                    </w:rPr>
                  </w:pPr>
                  <w:r w:rsidRPr="00D6757C">
                    <w:rPr>
                      <w:sz w:val="22"/>
                      <w:szCs w:val="22"/>
                    </w:rPr>
                    <w:t>86:10:0000000:7433</w:t>
                  </w:r>
                </w:p>
              </w:tc>
            </w:tr>
          </w:tbl>
          <w:p w14:paraId="73DCC3F9" w14:textId="5E54F2AD" w:rsidR="006259E7" w:rsidRPr="00D6757C" w:rsidRDefault="006259E7" w:rsidP="00FC2D96">
            <w:pPr>
              <w:spacing w:after="0"/>
              <w:rPr>
                <w:sz w:val="22"/>
                <w:szCs w:val="22"/>
              </w:rPr>
            </w:pPr>
          </w:p>
        </w:tc>
      </w:tr>
      <w:tr w:rsidR="00EE239F" w:rsidRPr="00D6757C" w14:paraId="4475EAE2" w14:textId="77777777" w:rsidTr="006259E7">
        <w:tc>
          <w:tcPr>
            <w:tcW w:w="943" w:type="dxa"/>
            <w:vAlign w:val="center"/>
          </w:tcPr>
          <w:p w14:paraId="65D88D4B" w14:textId="77777777" w:rsidR="00EE239F" w:rsidRPr="00D6757C" w:rsidRDefault="00EE239F" w:rsidP="00FC2D96">
            <w:pPr>
              <w:spacing w:after="0"/>
              <w:jc w:val="center"/>
              <w:rPr>
                <w:sz w:val="22"/>
                <w:szCs w:val="22"/>
              </w:rPr>
            </w:pPr>
            <w:r w:rsidRPr="00D6757C">
              <w:rPr>
                <w:sz w:val="22"/>
                <w:szCs w:val="22"/>
              </w:rPr>
              <w:lastRenderedPageBreak/>
              <w:t>17.</w:t>
            </w:r>
          </w:p>
        </w:tc>
        <w:tc>
          <w:tcPr>
            <w:tcW w:w="3588" w:type="dxa"/>
            <w:vAlign w:val="center"/>
          </w:tcPr>
          <w:p w14:paraId="3FB16F1B" w14:textId="77777777" w:rsidR="00EE239F" w:rsidRPr="00D6757C" w:rsidRDefault="00EE239F" w:rsidP="00FC2D96">
            <w:pPr>
              <w:spacing w:after="0"/>
              <w:rPr>
                <w:sz w:val="22"/>
                <w:szCs w:val="22"/>
              </w:rPr>
            </w:pPr>
            <w:r w:rsidRPr="00D6757C">
              <w:rPr>
                <w:sz w:val="22"/>
                <w:szCs w:val="22"/>
              </w:rPr>
              <w:t>Иные сведения о работах, являющиеся существенными</w:t>
            </w:r>
          </w:p>
        </w:tc>
        <w:tc>
          <w:tcPr>
            <w:tcW w:w="5670" w:type="dxa"/>
            <w:vAlign w:val="center"/>
          </w:tcPr>
          <w:p w14:paraId="15003820" w14:textId="77777777" w:rsidR="00EE239F" w:rsidRPr="00D6757C" w:rsidRDefault="00EE239F" w:rsidP="00FC2D96">
            <w:pPr>
              <w:spacing w:after="0"/>
              <w:rPr>
                <w:sz w:val="22"/>
                <w:szCs w:val="22"/>
              </w:rPr>
            </w:pPr>
          </w:p>
        </w:tc>
      </w:tr>
    </w:tbl>
    <w:p w14:paraId="062B600F" w14:textId="77777777" w:rsidR="00EE239F" w:rsidRPr="00D6757C" w:rsidRDefault="00EE239F" w:rsidP="00EE239F">
      <w:pPr>
        <w:spacing w:after="0"/>
        <w:rPr>
          <w:sz w:val="22"/>
          <w:szCs w:val="22"/>
        </w:rPr>
      </w:pPr>
    </w:p>
    <w:p w14:paraId="252DE322" w14:textId="77777777" w:rsidR="009170FE" w:rsidRPr="00D6757C" w:rsidRDefault="009170FE" w:rsidP="009170FE">
      <w:pPr>
        <w:rPr>
          <w:sz w:val="22"/>
          <w:szCs w:val="22"/>
        </w:rPr>
      </w:pPr>
    </w:p>
    <w:p w14:paraId="52936C41" w14:textId="77777777" w:rsidR="009170FE" w:rsidRPr="00D6757C" w:rsidRDefault="009170FE" w:rsidP="009170FE">
      <w:pPr>
        <w:rPr>
          <w:sz w:val="22"/>
          <w:szCs w:val="22"/>
        </w:rPr>
      </w:pPr>
    </w:p>
    <w:p w14:paraId="10973405" w14:textId="77777777" w:rsidR="009170FE" w:rsidRPr="00D6757C" w:rsidRDefault="009170FE" w:rsidP="009170FE">
      <w:pPr>
        <w:rPr>
          <w:sz w:val="22"/>
          <w:szCs w:val="22"/>
        </w:rPr>
      </w:pPr>
    </w:p>
    <w:p w14:paraId="5620315D" w14:textId="77777777" w:rsidR="00D6756F" w:rsidRPr="00D6757C" w:rsidRDefault="00D6756F" w:rsidP="00D6756F">
      <w:pPr>
        <w:spacing w:after="0"/>
        <w:ind w:firstLine="567"/>
        <w:rPr>
          <w:sz w:val="22"/>
          <w:szCs w:val="22"/>
        </w:rPr>
      </w:pPr>
      <w:r w:rsidRPr="00D6757C">
        <w:rPr>
          <w:sz w:val="22"/>
          <w:szCs w:val="22"/>
        </w:rPr>
        <w:t>___________________                ___________________                               /________________/</w:t>
      </w:r>
    </w:p>
    <w:p w14:paraId="2C129EB8" w14:textId="77777777" w:rsidR="00D6756F" w:rsidRPr="00D6757C" w:rsidRDefault="00D6756F" w:rsidP="00D6756F">
      <w:pPr>
        <w:spacing w:after="0"/>
        <w:ind w:firstLine="567"/>
        <w:rPr>
          <w:sz w:val="22"/>
          <w:szCs w:val="22"/>
        </w:rPr>
      </w:pPr>
      <w:r w:rsidRPr="00D6757C">
        <w:rPr>
          <w:sz w:val="22"/>
          <w:szCs w:val="22"/>
        </w:rPr>
        <w:t>     (должность)                                 (подпись)                                                       (ФИО)</w:t>
      </w:r>
    </w:p>
    <w:p w14:paraId="615FBBD4" w14:textId="77777777" w:rsidR="00D6756F" w:rsidRPr="00D6757C" w:rsidRDefault="00D6756F" w:rsidP="00D6756F">
      <w:pPr>
        <w:spacing w:after="0"/>
        <w:ind w:firstLine="567"/>
        <w:rPr>
          <w:sz w:val="22"/>
          <w:szCs w:val="22"/>
        </w:rPr>
      </w:pPr>
    </w:p>
    <w:p w14:paraId="30B59CB1" w14:textId="77777777" w:rsidR="00D6756F" w:rsidRPr="00D6757C" w:rsidRDefault="00D6756F" w:rsidP="00D6756F">
      <w:pPr>
        <w:spacing w:after="0"/>
        <w:ind w:firstLine="567"/>
        <w:rPr>
          <w:sz w:val="22"/>
          <w:szCs w:val="22"/>
        </w:rPr>
      </w:pPr>
      <w:r w:rsidRPr="00D6757C">
        <w:rPr>
          <w:sz w:val="22"/>
          <w:szCs w:val="22"/>
        </w:rPr>
        <w:t xml:space="preserve"> М.П. (при наличии)</w:t>
      </w:r>
    </w:p>
    <w:p w14:paraId="424902A0" w14:textId="77777777" w:rsidR="00D6756F" w:rsidRPr="00D6757C" w:rsidRDefault="00D6756F" w:rsidP="00D6756F">
      <w:pPr>
        <w:spacing w:after="0"/>
        <w:rPr>
          <w:i/>
          <w:sz w:val="22"/>
          <w:szCs w:val="22"/>
        </w:rPr>
      </w:pPr>
    </w:p>
    <w:p w14:paraId="60CFB96F" w14:textId="77777777" w:rsidR="009170FE" w:rsidRPr="00D6757C" w:rsidRDefault="009170FE" w:rsidP="009170FE">
      <w:pPr>
        <w:rPr>
          <w:sz w:val="22"/>
          <w:szCs w:val="22"/>
        </w:rPr>
      </w:pPr>
    </w:p>
    <w:p w14:paraId="3FEBEFBC" w14:textId="77777777" w:rsidR="009170FE" w:rsidRPr="00D6757C" w:rsidRDefault="009170FE" w:rsidP="009170FE">
      <w:pPr>
        <w:rPr>
          <w:sz w:val="22"/>
          <w:szCs w:val="22"/>
        </w:rPr>
      </w:pPr>
    </w:p>
    <w:p w14:paraId="3E897CAA" w14:textId="77777777" w:rsidR="009170FE" w:rsidRPr="00D6757C" w:rsidRDefault="009170FE" w:rsidP="009170FE">
      <w:pPr>
        <w:rPr>
          <w:sz w:val="22"/>
          <w:szCs w:val="22"/>
        </w:rPr>
      </w:pPr>
    </w:p>
    <w:p w14:paraId="48BD6CC9" w14:textId="77777777" w:rsidR="009170FE" w:rsidRPr="00D6757C" w:rsidRDefault="009170FE" w:rsidP="009170FE">
      <w:pPr>
        <w:rPr>
          <w:sz w:val="22"/>
          <w:szCs w:val="22"/>
        </w:rPr>
      </w:pPr>
    </w:p>
    <w:p w14:paraId="64F5A33F" w14:textId="77777777" w:rsidR="009170FE" w:rsidRPr="00D6757C" w:rsidRDefault="009170FE" w:rsidP="009170FE">
      <w:pPr>
        <w:rPr>
          <w:sz w:val="22"/>
          <w:szCs w:val="22"/>
        </w:rPr>
      </w:pPr>
    </w:p>
    <w:p w14:paraId="7EB6341D" w14:textId="77777777" w:rsidR="009170FE" w:rsidRPr="00D6757C" w:rsidRDefault="009170FE" w:rsidP="009170FE">
      <w:pPr>
        <w:rPr>
          <w:sz w:val="22"/>
          <w:szCs w:val="22"/>
        </w:rPr>
      </w:pPr>
    </w:p>
    <w:p w14:paraId="52A25D44" w14:textId="77777777" w:rsidR="009170FE" w:rsidRPr="00D6757C" w:rsidRDefault="009170FE" w:rsidP="009170FE">
      <w:pPr>
        <w:rPr>
          <w:sz w:val="22"/>
          <w:szCs w:val="22"/>
        </w:rPr>
      </w:pPr>
    </w:p>
    <w:p w14:paraId="02AFDB32" w14:textId="77777777" w:rsidR="009170FE" w:rsidRPr="00D6757C" w:rsidRDefault="009170FE" w:rsidP="009170FE">
      <w:pPr>
        <w:rPr>
          <w:sz w:val="22"/>
          <w:szCs w:val="22"/>
        </w:rPr>
      </w:pPr>
    </w:p>
    <w:p w14:paraId="46D68180" w14:textId="77777777" w:rsidR="009170FE" w:rsidRPr="00D6757C" w:rsidRDefault="009170FE" w:rsidP="009170FE">
      <w:pPr>
        <w:rPr>
          <w:sz w:val="22"/>
          <w:szCs w:val="22"/>
        </w:rPr>
      </w:pPr>
    </w:p>
    <w:p w14:paraId="744CACFA" w14:textId="77777777" w:rsidR="009170FE" w:rsidRPr="00D6757C" w:rsidRDefault="009170FE" w:rsidP="009170FE">
      <w:pPr>
        <w:rPr>
          <w:sz w:val="22"/>
          <w:szCs w:val="22"/>
        </w:rPr>
      </w:pPr>
    </w:p>
    <w:p w14:paraId="603F1352" w14:textId="13F2CC13" w:rsidR="009170FE" w:rsidRPr="00D6757C" w:rsidRDefault="009170FE" w:rsidP="009170FE">
      <w:pPr>
        <w:tabs>
          <w:tab w:val="left" w:pos="2415"/>
        </w:tabs>
        <w:rPr>
          <w:sz w:val="22"/>
          <w:szCs w:val="22"/>
        </w:rPr>
        <w:sectPr w:rsidR="009170FE" w:rsidRPr="00D6757C" w:rsidSect="00EE239F">
          <w:pgSz w:w="11906" w:h="16838" w:code="9"/>
          <w:pgMar w:top="851" w:right="849" w:bottom="851" w:left="1134" w:header="0" w:footer="88" w:gutter="0"/>
          <w:cols w:space="720"/>
          <w:titlePg/>
          <w:docGrid w:linePitch="326"/>
        </w:sectPr>
      </w:pPr>
    </w:p>
    <w:p w14:paraId="2AF32AAA" w14:textId="77777777" w:rsidR="009170FE" w:rsidRPr="00D6757C" w:rsidRDefault="009170FE" w:rsidP="009170FE">
      <w:pPr>
        <w:spacing w:after="0" w:line="276" w:lineRule="auto"/>
        <w:jc w:val="right"/>
        <w:rPr>
          <w:b/>
          <w:i/>
          <w:color w:val="FF0000"/>
          <w:sz w:val="22"/>
          <w:szCs w:val="22"/>
        </w:rPr>
      </w:pPr>
      <w:r w:rsidRPr="00D6757C">
        <w:rPr>
          <w:sz w:val="22"/>
          <w:szCs w:val="22"/>
        </w:rPr>
        <w:lastRenderedPageBreak/>
        <w:tab/>
      </w:r>
      <w:r w:rsidRPr="00D6757C">
        <w:rPr>
          <w:b/>
          <w:i/>
          <w:color w:val="FF0000"/>
          <w:sz w:val="22"/>
          <w:szCs w:val="22"/>
        </w:rPr>
        <w:t>Таблица №1</w:t>
      </w:r>
    </w:p>
    <w:tbl>
      <w:tblPr>
        <w:tblStyle w:val="af4"/>
        <w:tblW w:w="10342" w:type="dxa"/>
        <w:tblLook w:val="04A0" w:firstRow="1" w:lastRow="0" w:firstColumn="1" w:lastColumn="0" w:noHBand="0" w:noVBand="1"/>
      </w:tblPr>
      <w:tblGrid>
        <w:gridCol w:w="3872"/>
        <w:gridCol w:w="1838"/>
        <w:gridCol w:w="2375"/>
        <w:gridCol w:w="2257"/>
      </w:tblGrid>
      <w:tr w:rsidR="009170FE" w:rsidRPr="00D6757C" w14:paraId="5538B03A" w14:textId="77777777" w:rsidTr="00FC2D96">
        <w:tc>
          <w:tcPr>
            <w:tcW w:w="3872" w:type="dxa"/>
            <w:vAlign w:val="center"/>
          </w:tcPr>
          <w:p w14:paraId="4DB874A1" w14:textId="749558B8" w:rsidR="009170FE" w:rsidRPr="00D6757C" w:rsidRDefault="0031597D" w:rsidP="00FC2D96">
            <w:pPr>
              <w:spacing w:after="0"/>
              <w:ind w:firstLine="29"/>
              <w:jc w:val="center"/>
              <w:rPr>
                <w:sz w:val="22"/>
                <w:szCs w:val="22"/>
              </w:rPr>
            </w:pPr>
            <w:r w:rsidRPr="00D6757C">
              <w:rPr>
                <w:sz w:val="22"/>
                <w:szCs w:val="22"/>
              </w:rPr>
              <w:t>Наименование услуг</w:t>
            </w:r>
          </w:p>
        </w:tc>
        <w:tc>
          <w:tcPr>
            <w:tcW w:w="1838" w:type="dxa"/>
            <w:vAlign w:val="center"/>
          </w:tcPr>
          <w:p w14:paraId="385F1928" w14:textId="77777777" w:rsidR="009170FE" w:rsidRPr="00D6757C" w:rsidRDefault="009170FE" w:rsidP="00FC2D96">
            <w:pPr>
              <w:spacing w:after="0"/>
              <w:ind w:firstLine="29"/>
              <w:jc w:val="center"/>
              <w:rPr>
                <w:sz w:val="22"/>
                <w:szCs w:val="22"/>
              </w:rPr>
            </w:pPr>
            <w:r w:rsidRPr="00D6757C">
              <w:rPr>
                <w:sz w:val="22"/>
                <w:szCs w:val="22"/>
              </w:rPr>
              <w:t>Площадь объектов</w:t>
            </w:r>
          </w:p>
        </w:tc>
        <w:tc>
          <w:tcPr>
            <w:tcW w:w="2375" w:type="dxa"/>
            <w:vAlign w:val="center"/>
          </w:tcPr>
          <w:p w14:paraId="3354F71D" w14:textId="77777777" w:rsidR="009170FE" w:rsidRPr="00D6757C" w:rsidRDefault="009170FE" w:rsidP="00FC2D96">
            <w:pPr>
              <w:spacing w:after="0"/>
              <w:ind w:firstLine="29"/>
              <w:jc w:val="center"/>
              <w:rPr>
                <w:sz w:val="22"/>
                <w:szCs w:val="22"/>
              </w:rPr>
            </w:pPr>
            <w:r w:rsidRPr="00D6757C">
              <w:rPr>
                <w:sz w:val="22"/>
                <w:szCs w:val="22"/>
              </w:rPr>
              <w:t>Ссылка на Требование Заказчика, указанное в Документации о закупке, в отношении</w:t>
            </w:r>
          </w:p>
          <w:p w14:paraId="5D98D65F" w14:textId="77777777" w:rsidR="009170FE" w:rsidRPr="00D6757C" w:rsidRDefault="009170FE" w:rsidP="00FC2D96">
            <w:pPr>
              <w:spacing w:after="0"/>
              <w:ind w:firstLine="29"/>
              <w:jc w:val="center"/>
              <w:rPr>
                <w:sz w:val="22"/>
                <w:szCs w:val="22"/>
              </w:rPr>
            </w:pPr>
            <w:r w:rsidRPr="00D6757C">
              <w:rPr>
                <w:sz w:val="22"/>
                <w:szCs w:val="22"/>
              </w:rPr>
              <w:t>количества персонала (в смену)</w:t>
            </w:r>
          </w:p>
        </w:tc>
        <w:tc>
          <w:tcPr>
            <w:tcW w:w="2257" w:type="dxa"/>
            <w:vAlign w:val="center"/>
          </w:tcPr>
          <w:p w14:paraId="4B64D540" w14:textId="77777777" w:rsidR="009170FE" w:rsidRPr="00D6757C" w:rsidRDefault="009170FE" w:rsidP="00FC2D96">
            <w:pPr>
              <w:spacing w:after="0"/>
              <w:ind w:firstLine="29"/>
              <w:jc w:val="center"/>
              <w:rPr>
                <w:sz w:val="22"/>
                <w:szCs w:val="22"/>
              </w:rPr>
            </w:pPr>
            <w:r w:rsidRPr="00D6757C">
              <w:rPr>
                <w:sz w:val="22"/>
                <w:szCs w:val="22"/>
              </w:rPr>
              <w:t>Количество персонала, предлагаемое участником Закупки</w:t>
            </w:r>
          </w:p>
          <w:p w14:paraId="7655D0D0" w14:textId="77777777" w:rsidR="009170FE" w:rsidRPr="00D6757C" w:rsidRDefault="009170FE" w:rsidP="00FC2D96">
            <w:pPr>
              <w:spacing w:after="0"/>
              <w:ind w:firstLine="29"/>
              <w:jc w:val="center"/>
              <w:rPr>
                <w:sz w:val="16"/>
                <w:szCs w:val="16"/>
              </w:rPr>
            </w:pPr>
            <w:r w:rsidRPr="00D6757C">
              <w:rPr>
                <w:b/>
                <w:sz w:val="16"/>
                <w:szCs w:val="16"/>
                <w:u w:val="single"/>
              </w:rPr>
              <w:t>(сведения о количестве персонала в смену, о продолжительности рабочей смены, о режиме работы работников (ежедневно, пятидневка).</w:t>
            </w:r>
          </w:p>
        </w:tc>
      </w:tr>
      <w:tr w:rsidR="009170FE" w:rsidRPr="00D6757C" w14:paraId="11AB4982" w14:textId="77777777" w:rsidTr="00FC2D96">
        <w:tc>
          <w:tcPr>
            <w:tcW w:w="3872" w:type="dxa"/>
            <w:vAlign w:val="center"/>
          </w:tcPr>
          <w:p w14:paraId="7ACD73DD" w14:textId="77777777" w:rsidR="009170FE" w:rsidRPr="00D6757C" w:rsidRDefault="009170FE" w:rsidP="00FC2D96">
            <w:pPr>
              <w:spacing w:after="0"/>
              <w:ind w:firstLine="29"/>
              <w:rPr>
                <w:b/>
                <w:color w:val="FF0000"/>
                <w:sz w:val="22"/>
                <w:szCs w:val="22"/>
              </w:rPr>
            </w:pPr>
            <w:r w:rsidRPr="00D6757C">
              <w:rPr>
                <w:b/>
                <w:color w:val="FF0000"/>
                <w:sz w:val="22"/>
                <w:szCs w:val="22"/>
              </w:rPr>
              <w:t>Часть 1</w:t>
            </w:r>
          </w:p>
          <w:p w14:paraId="36E2DA79" w14:textId="77777777" w:rsidR="009170FE" w:rsidRPr="00D6757C" w:rsidRDefault="009170FE" w:rsidP="00FC2D96">
            <w:pPr>
              <w:spacing w:after="0"/>
              <w:ind w:firstLine="29"/>
              <w:rPr>
                <w:b/>
                <w:sz w:val="22"/>
                <w:szCs w:val="22"/>
              </w:rPr>
            </w:pPr>
            <w:r w:rsidRPr="00D6757C">
              <w:rPr>
                <w:b/>
                <w:color w:val="FF0000"/>
                <w:sz w:val="22"/>
                <w:szCs w:val="22"/>
              </w:rPr>
              <w:t>Технического задания</w:t>
            </w:r>
          </w:p>
        </w:tc>
        <w:tc>
          <w:tcPr>
            <w:tcW w:w="1838" w:type="dxa"/>
            <w:vAlign w:val="center"/>
          </w:tcPr>
          <w:p w14:paraId="37E43118" w14:textId="77777777" w:rsidR="009170FE" w:rsidRPr="00D6757C" w:rsidRDefault="009170FE" w:rsidP="00FC2D96">
            <w:pPr>
              <w:spacing w:after="0"/>
              <w:ind w:firstLine="29"/>
              <w:rPr>
                <w:b/>
                <w:sz w:val="22"/>
                <w:szCs w:val="22"/>
              </w:rPr>
            </w:pPr>
          </w:p>
        </w:tc>
        <w:tc>
          <w:tcPr>
            <w:tcW w:w="2375" w:type="dxa"/>
            <w:vAlign w:val="center"/>
          </w:tcPr>
          <w:p w14:paraId="483C3717" w14:textId="77777777" w:rsidR="009170FE" w:rsidRPr="00D6757C" w:rsidRDefault="009170FE" w:rsidP="00FC2D96">
            <w:pPr>
              <w:spacing w:after="0"/>
              <w:ind w:firstLine="29"/>
              <w:rPr>
                <w:b/>
                <w:sz w:val="22"/>
                <w:szCs w:val="22"/>
              </w:rPr>
            </w:pPr>
          </w:p>
        </w:tc>
        <w:tc>
          <w:tcPr>
            <w:tcW w:w="2257" w:type="dxa"/>
            <w:vAlign w:val="center"/>
          </w:tcPr>
          <w:p w14:paraId="491A513C" w14:textId="77777777" w:rsidR="009170FE" w:rsidRPr="00D6757C" w:rsidRDefault="009170FE" w:rsidP="00FC2D96">
            <w:pPr>
              <w:spacing w:after="0"/>
              <w:ind w:firstLine="29"/>
              <w:rPr>
                <w:b/>
                <w:sz w:val="22"/>
                <w:szCs w:val="22"/>
              </w:rPr>
            </w:pPr>
          </w:p>
        </w:tc>
      </w:tr>
      <w:tr w:rsidR="009170FE" w:rsidRPr="00D6757C" w14:paraId="2FE7B285" w14:textId="77777777" w:rsidTr="00FC2D96">
        <w:tc>
          <w:tcPr>
            <w:tcW w:w="3872" w:type="dxa"/>
            <w:vAlign w:val="center"/>
          </w:tcPr>
          <w:p w14:paraId="732FCA7A" w14:textId="437E9A11" w:rsidR="009170FE" w:rsidRPr="00D6757C" w:rsidRDefault="00061C9C" w:rsidP="00FC2D96">
            <w:pPr>
              <w:spacing w:after="0"/>
              <w:ind w:firstLine="29"/>
              <w:jc w:val="left"/>
              <w:rPr>
                <w:sz w:val="22"/>
                <w:szCs w:val="22"/>
              </w:rPr>
            </w:pPr>
            <w:r w:rsidRPr="00D6757C">
              <w:rPr>
                <w:sz w:val="22"/>
                <w:szCs w:val="22"/>
              </w:rPr>
              <w:t>Услуги</w:t>
            </w:r>
            <w:r w:rsidR="009170FE" w:rsidRPr="00D6757C">
              <w:rPr>
                <w:sz w:val="22"/>
                <w:szCs w:val="22"/>
              </w:rPr>
              <w:t xml:space="preserve"> по комплексной внутренней уборке офисных, складских, производственных помещений и общественных зон объектов ЮТэйр.</w:t>
            </w:r>
          </w:p>
          <w:p w14:paraId="0B77AAC0" w14:textId="77777777" w:rsidR="009170FE" w:rsidRPr="00D6757C" w:rsidRDefault="009170FE" w:rsidP="00FC2D96">
            <w:pPr>
              <w:spacing w:after="0"/>
              <w:ind w:firstLine="29"/>
              <w:jc w:val="left"/>
              <w:rPr>
                <w:sz w:val="22"/>
                <w:szCs w:val="22"/>
              </w:rPr>
            </w:pPr>
            <w:r w:rsidRPr="00D6757C">
              <w:rPr>
                <w:sz w:val="22"/>
                <w:szCs w:val="22"/>
              </w:rPr>
              <w:t>Согласно приложению 1, часть 1</w:t>
            </w:r>
          </w:p>
        </w:tc>
        <w:tc>
          <w:tcPr>
            <w:tcW w:w="1838" w:type="dxa"/>
            <w:vAlign w:val="center"/>
          </w:tcPr>
          <w:p w14:paraId="08DE481E" w14:textId="77777777" w:rsidR="009170FE" w:rsidRPr="00D6757C" w:rsidRDefault="009170FE" w:rsidP="00FC2D96">
            <w:pPr>
              <w:spacing w:after="0"/>
              <w:ind w:firstLine="29"/>
              <w:jc w:val="center"/>
              <w:rPr>
                <w:sz w:val="22"/>
                <w:szCs w:val="22"/>
              </w:rPr>
            </w:pPr>
            <w:r w:rsidRPr="00D6757C">
              <w:rPr>
                <w:sz w:val="22"/>
                <w:szCs w:val="22"/>
              </w:rPr>
              <w:t>9604,5 м2</w:t>
            </w:r>
          </w:p>
        </w:tc>
        <w:tc>
          <w:tcPr>
            <w:tcW w:w="2375" w:type="dxa"/>
            <w:vAlign w:val="center"/>
          </w:tcPr>
          <w:p w14:paraId="52815B7F" w14:textId="77777777" w:rsidR="009170FE" w:rsidRPr="00D6757C" w:rsidRDefault="009170FE" w:rsidP="00FC2D96">
            <w:pPr>
              <w:spacing w:after="0"/>
              <w:ind w:firstLine="29"/>
              <w:rPr>
                <w:sz w:val="22"/>
                <w:szCs w:val="22"/>
              </w:rPr>
            </w:pPr>
            <w:r w:rsidRPr="00D6757C">
              <w:rPr>
                <w:sz w:val="22"/>
                <w:szCs w:val="22"/>
              </w:rPr>
              <w:t xml:space="preserve">П.1.9.1 </w:t>
            </w:r>
          </w:p>
          <w:p w14:paraId="47A0049B" w14:textId="77777777" w:rsidR="009170FE" w:rsidRPr="00D6757C" w:rsidRDefault="009170FE" w:rsidP="00FC2D96">
            <w:pPr>
              <w:spacing w:after="0"/>
              <w:ind w:firstLine="29"/>
              <w:rPr>
                <w:sz w:val="22"/>
                <w:szCs w:val="22"/>
              </w:rPr>
            </w:pPr>
            <w:r w:rsidRPr="00D6757C">
              <w:rPr>
                <w:sz w:val="22"/>
                <w:szCs w:val="22"/>
              </w:rPr>
              <w:t>Часть 1</w:t>
            </w:r>
          </w:p>
        </w:tc>
        <w:tc>
          <w:tcPr>
            <w:tcW w:w="2257" w:type="dxa"/>
            <w:vAlign w:val="center"/>
          </w:tcPr>
          <w:p w14:paraId="60DD969B" w14:textId="77777777" w:rsidR="009170FE" w:rsidRPr="00D6757C" w:rsidRDefault="009170FE" w:rsidP="00FC2D96">
            <w:pPr>
              <w:spacing w:after="0"/>
              <w:ind w:firstLine="29"/>
              <w:rPr>
                <w:sz w:val="22"/>
                <w:szCs w:val="22"/>
              </w:rPr>
            </w:pPr>
          </w:p>
        </w:tc>
      </w:tr>
      <w:tr w:rsidR="009170FE" w:rsidRPr="00D6757C" w14:paraId="7FC5FD23" w14:textId="77777777" w:rsidTr="00FC2D96">
        <w:tc>
          <w:tcPr>
            <w:tcW w:w="3872" w:type="dxa"/>
            <w:vAlign w:val="center"/>
          </w:tcPr>
          <w:p w14:paraId="66B8559B" w14:textId="16FBEAF2" w:rsidR="009170FE" w:rsidRPr="00D6757C" w:rsidRDefault="00061C9C" w:rsidP="00FC2D96">
            <w:pPr>
              <w:spacing w:after="0"/>
              <w:ind w:firstLine="29"/>
              <w:jc w:val="left"/>
              <w:rPr>
                <w:sz w:val="22"/>
                <w:szCs w:val="22"/>
              </w:rPr>
            </w:pPr>
            <w:r w:rsidRPr="00D6757C">
              <w:rPr>
                <w:sz w:val="22"/>
                <w:szCs w:val="22"/>
              </w:rPr>
              <w:t xml:space="preserve">Услуги </w:t>
            </w:r>
            <w:r w:rsidR="009170FE" w:rsidRPr="00D6757C">
              <w:rPr>
                <w:sz w:val="22"/>
                <w:szCs w:val="22"/>
              </w:rPr>
              <w:t>по содержанию и уборке прилегающих к объектам территорий согласно приложению № 2, часть 1</w:t>
            </w:r>
          </w:p>
        </w:tc>
        <w:tc>
          <w:tcPr>
            <w:tcW w:w="1838" w:type="dxa"/>
            <w:vAlign w:val="center"/>
          </w:tcPr>
          <w:p w14:paraId="48B90B7A" w14:textId="77777777" w:rsidR="009170FE" w:rsidRPr="00D6757C" w:rsidRDefault="009170FE" w:rsidP="00FC2D96">
            <w:pPr>
              <w:spacing w:after="0"/>
              <w:ind w:firstLine="29"/>
              <w:jc w:val="center"/>
              <w:rPr>
                <w:sz w:val="22"/>
                <w:szCs w:val="22"/>
              </w:rPr>
            </w:pPr>
            <w:r w:rsidRPr="00D6757C">
              <w:rPr>
                <w:sz w:val="22"/>
                <w:szCs w:val="22"/>
              </w:rPr>
              <w:t>4911 м2</w:t>
            </w:r>
          </w:p>
        </w:tc>
        <w:tc>
          <w:tcPr>
            <w:tcW w:w="2375" w:type="dxa"/>
            <w:vAlign w:val="center"/>
          </w:tcPr>
          <w:p w14:paraId="7DFA1DEF" w14:textId="77777777" w:rsidR="009170FE" w:rsidRPr="00D6757C" w:rsidRDefault="009170FE" w:rsidP="00FC2D96">
            <w:pPr>
              <w:spacing w:after="0"/>
              <w:ind w:firstLine="29"/>
              <w:rPr>
                <w:sz w:val="22"/>
                <w:szCs w:val="22"/>
              </w:rPr>
            </w:pPr>
            <w:r w:rsidRPr="00D6757C">
              <w:rPr>
                <w:sz w:val="22"/>
                <w:szCs w:val="22"/>
              </w:rPr>
              <w:t>П.2.2.</w:t>
            </w:r>
          </w:p>
          <w:p w14:paraId="7F5B5920" w14:textId="77777777" w:rsidR="009170FE" w:rsidRPr="00D6757C" w:rsidRDefault="009170FE" w:rsidP="00FC2D96">
            <w:pPr>
              <w:spacing w:after="0"/>
              <w:ind w:firstLine="29"/>
              <w:rPr>
                <w:sz w:val="22"/>
                <w:szCs w:val="22"/>
              </w:rPr>
            </w:pPr>
            <w:r w:rsidRPr="00D6757C">
              <w:rPr>
                <w:sz w:val="22"/>
                <w:szCs w:val="22"/>
              </w:rPr>
              <w:t>Часть 1</w:t>
            </w:r>
          </w:p>
          <w:p w14:paraId="6E7711D7" w14:textId="77777777" w:rsidR="009170FE" w:rsidRPr="00D6757C" w:rsidRDefault="009170FE" w:rsidP="00FC2D96">
            <w:pPr>
              <w:spacing w:after="0"/>
              <w:ind w:firstLine="29"/>
              <w:rPr>
                <w:sz w:val="22"/>
                <w:szCs w:val="22"/>
              </w:rPr>
            </w:pPr>
          </w:p>
        </w:tc>
        <w:tc>
          <w:tcPr>
            <w:tcW w:w="2257" w:type="dxa"/>
            <w:vAlign w:val="center"/>
          </w:tcPr>
          <w:p w14:paraId="68F450A0" w14:textId="77777777" w:rsidR="009170FE" w:rsidRPr="00D6757C" w:rsidRDefault="009170FE" w:rsidP="00FC2D96">
            <w:pPr>
              <w:spacing w:after="0"/>
              <w:ind w:firstLine="29"/>
              <w:rPr>
                <w:sz w:val="22"/>
                <w:szCs w:val="22"/>
              </w:rPr>
            </w:pPr>
          </w:p>
        </w:tc>
      </w:tr>
      <w:tr w:rsidR="009170FE" w:rsidRPr="00D6757C" w14:paraId="30ABD5A5" w14:textId="77777777" w:rsidTr="00FC2D96">
        <w:tc>
          <w:tcPr>
            <w:tcW w:w="3872" w:type="dxa"/>
            <w:vAlign w:val="center"/>
          </w:tcPr>
          <w:p w14:paraId="698D20F2" w14:textId="77777777" w:rsidR="009170FE" w:rsidRPr="00D6757C" w:rsidRDefault="009170FE" w:rsidP="00FC2D96">
            <w:pPr>
              <w:spacing w:after="0"/>
              <w:ind w:firstLine="29"/>
              <w:jc w:val="left"/>
              <w:rPr>
                <w:sz w:val="22"/>
                <w:szCs w:val="22"/>
              </w:rPr>
            </w:pPr>
            <w:r w:rsidRPr="00D6757C">
              <w:rPr>
                <w:sz w:val="22"/>
                <w:szCs w:val="22"/>
              </w:rPr>
              <w:t>Итого количество персонала в смену - Часть 1</w:t>
            </w:r>
          </w:p>
        </w:tc>
        <w:tc>
          <w:tcPr>
            <w:tcW w:w="1838" w:type="dxa"/>
            <w:vAlign w:val="center"/>
          </w:tcPr>
          <w:p w14:paraId="6635E038" w14:textId="77777777" w:rsidR="009170FE" w:rsidRPr="00D6757C" w:rsidRDefault="009170FE" w:rsidP="00FC2D96">
            <w:pPr>
              <w:spacing w:after="0"/>
              <w:ind w:firstLine="29"/>
              <w:jc w:val="center"/>
              <w:rPr>
                <w:sz w:val="22"/>
                <w:szCs w:val="22"/>
              </w:rPr>
            </w:pPr>
          </w:p>
        </w:tc>
        <w:tc>
          <w:tcPr>
            <w:tcW w:w="2375" w:type="dxa"/>
            <w:vAlign w:val="center"/>
          </w:tcPr>
          <w:p w14:paraId="3BE7AB4C" w14:textId="77777777" w:rsidR="009170FE" w:rsidRPr="00D6757C" w:rsidRDefault="009170FE" w:rsidP="00FC2D96">
            <w:pPr>
              <w:spacing w:after="0"/>
              <w:ind w:firstLine="29"/>
              <w:rPr>
                <w:sz w:val="22"/>
                <w:szCs w:val="22"/>
              </w:rPr>
            </w:pPr>
          </w:p>
        </w:tc>
        <w:tc>
          <w:tcPr>
            <w:tcW w:w="2257" w:type="dxa"/>
            <w:vAlign w:val="center"/>
          </w:tcPr>
          <w:p w14:paraId="41A34C1D" w14:textId="77777777" w:rsidR="009170FE" w:rsidRPr="00D6757C" w:rsidRDefault="009170FE" w:rsidP="00FC2D96">
            <w:pPr>
              <w:spacing w:after="0"/>
              <w:ind w:firstLine="29"/>
              <w:rPr>
                <w:sz w:val="22"/>
                <w:szCs w:val="22"/>
              </w:rPr>
            </w:pPr>
          </w:p>
        </w:tc>
      </w:tr>
      <w:tr w:rsidR="009170FE" w:rsidRPr="00D6757C" w14:paraId="5F04FEAD" w14:textId="77777777" w:rsidTr="00FC2D96">
        <w:tc>
          <w:tcPr>
            <w:tcW w:w="3872" w:type="dxa"/>
            <w:vAlign w:val="center"/>
          </w:tcPr>
          <w:p w14:paraId="4B2FDE00" w14:textId="77777777" w:rsidR="009170FE" w:rsidRPr="00D6757C" w:rsidRDefault="009170FE" w:rsidP="00FC2D96">
            <w:pPr>
              <w:spacing w:after="0"/>
              <w:ind w:firstLine="29"/>
              <w:jc w:val="left"/>
              <w:rPr>
                <w:b/>
                <w:color w:val="FF0000"/>
                <w:sz w:val="22"/>
                <w:szCs w:val="22"/>
              </w:rPr>
            </w:pPr>
            <w:r w:rsidRPr="00D6757C">
              <w:rPr>
                <w:b/>
                <w:color w:val="FF0000"/>
                <w:sz w:val="22"/>
                <w:szCs w:val="22"/>
              </w:rPr>
              <w:t>Часть 2</w:t>
            </w:r>
          </w:p>
          <w:p w14:paraId="066495A6" w14:textId="77777777" w:rsidR="009170FE" w:rsidRPr="00D6757C" w:rsidRDefault="009170FE" w:rsidP="00FC2D96">
            <w:pPr>
              <w:spacing w:after="0"/>
              <w:ind w:firstLine="29"/>
              <w:jc w:val="left"/>
              <w:rPr>
                <w:b/>
                <w:sz w:val="22"/>
                <w:szCs w:val="22"/>
              </w:rPr>
            </w:pPr>
            <w:r w:rsidRPr="00D6757C">
              <w:rPr>
                <w:b/>
                <w:color w:val="FF0000"/>
                <w:sz w:val="22"/>
                <w:szCs w:val="22"/>
              </w:rPr>
              <w:t>Технического задания</w:t>
            </w:r>
          </w:p>
        </w:tc>
        <w:tc>
          <w:tcPr>
            <w:tcW w:w="1838" w:type="dxa"/>
            <w:vAlign w:val="center"/>
          </w:tcPr>
          <w:p w14:paraId="5BCDA724" w14:textId="77777777" w:rsidR="009170FE" w:rsidRPr="00D6757C" w:rsidRDefault="009170FE" w:rsidP="00FC2D96">
            <w:pPr>
              <w:spacing w:after="0"/>
              <w:ind w:firstLine="29"/>
              <w:jc w:val="center"/>
              <w:rPr>
                <w:b/>
                <w:sz w:val="22"/>
                <w:szCs w:val="22"/>
              </w:rPr>
            </w:pPr>
          </w:p>
        </w:tc>
        <w:tc>
          <w:tcPr>
            <w:tcW w:w="2375" w:type="dxa"/>
            <w:vAlign w:val="center"/>
          </w:tcPr>
          <w:p w14:paraId="7B9205DD" w14:textId="77777777" w:rsidR="009170FE" w:rsidRPr="00D6757C" w:rsidRDefault="009170FE" w:rsidP="00FC2D96">
            <w:pPr>
              <w:spacing w:after="0"/>
              <w:ind w:firstLine="29"/>
              <w:rPr>
                <w:b/>
                <w:sz w:val="22"/>
                <w:szCs w:val="22"/>
              </w:rPr>
            </w:pPr>
          </w:p>
        </w:tc>
        <w:tc>
          <w:tcPr>
            <w:tcW w:w="2257" w:type="dxa"/>
            <w:vAlign w:val="center"/>
          </w:tcPr>
          <w:p w14:paraId="2BF7DDCE" w14:textId="77777777" w:rsidR="009170FE" w:rsidRPr="00D6757C" w:rsidRDefault="009170FE" w:rsidP="00FC2D96">
            <w:pPr>
              <w:spacing w:after="0"/>
              <w:ind w:firstLine="29"/>
              <w:rPr>
                <w:b/>
                <w:sz w:val="22"/>
                <w:szCs w:val="22"/>
              </w:rPr>
            </w:pPr>
          </w:p>
        </w:tc>
      </w:tr>
      <w:tr w:rsidR="009170FE" w:rsidRPr="00D6757C" w14:paraId="01F06E6B" w14:textId="77777777" w:rsidTr="00FC2D96">
        <w:tc>
          <w:tcPr>
            <w:tcW w:w="3872" w:type="dxa"/>
            <w:vAlign w:val="center"/>
          </w:tcPr>
          <w:p w14:paraId="5DAB20B1" w14:textId="5D8C8977" w:rsidR="009170FE" w:rsidRPr="00D6757C" w:rsidRDefault="00061C9C" w:rsidP="00FC2D96">
            <w:pPr>
              <w:spacing w:after="0"/>
              <w:ind w:firstLine="29"/>
              <w:jc w:val="left"/>
              <w:rPr>
                <w:sz w:val="22"/>
                <w:szCs w:val="22"/>
              </w:rPr>
            </w:pPr>
            <w:r w:rsidRPr="00D6757C">
              <w:rPr>
                <w:sz w:val="22"/>
                <w:szCs w:val="22"/>
              </w:rPr>
              <w:t>Услуги</w:t>
            </w:r>
            <w:r w:rsidR="009170FE" w:rsidRPr="00D6757C">
              <w:rPr>
                <w:sz w:val="22"/>
                <w:szCs w:val="22"/>
              </w:rPr>
              <w:t xml:space="preserve"> по комплексной внутренней уборке офисных, складских, производственных помещений и общественных зон объектов АО «Аэропорт Сургут».</w:t>
            </w:r>
          </w:p>
          <w:p w14:paraId="09120B15" w14:textId="77777777" w:rsidR="009170FE" w:rsidRPr="00D6757C" w:rsidRDefault="009170FE" w:rsidP="00FC2D96">
            <w:pPr>
              <w:spacing w:after="0"/>
              <w:ind w:firstLine="29"/>
              <w:jc w:val="left"/>
              <w:rPr>
                <w:sz w:val="22"/>
                <w:szCs w:val="22"/>
              </w:rPr>
            </w:pPr>
            <w:r w:rsidRPr="00D6757C">
              <w:rPr>
                <w:sz w:val="22"/>
                <w:szCs w:val="22"/>
              </w:rPr>
              <w:t>Согласно приложению 1, часть 2</w:t>
            </w:r>
          </w:p>
        </w:tc>
        <w:tc>
          <w:tcPr>
            <w:tcW w:w="1838" w:type="dxa"/>
            <w:vAlign w:val="center"/>
          </w:tcPr>
          <w:p w14:paraId="143FE3DF" w14:textId="77777777" w:rsidR="009170FE" w:rsidRPr="00D6757C" w:rsidRDefault="009170FE" w:rsidP="00FC2D96">
            <w:pPr>
              <w:spacing w:after="0"/>
              <w:ind w:firstLine="29"/>
              <w:jc w:val="center"/>
              <w:rPr>
                <w:sz w:val="22"/>
                <w:szCs w:val="22"/>
              </w:rPr>
            </w:pPr>
            <w:r w:rsidRPr="00D6757C">
              <w:rPr>
                <w:sz w:val="22"/>
                <w:szCs w:val="22"/>
              </w:rPr>
              <w:t>16.068,80 м2</w:t>
            </w:r>
          </w:p>
        </w:tc>
        <w:tc>
          <w:tcPr>
            <w:tcW w:w="2375" w:type="dxa"/>
            <w:vAlign w:val="center"/>
          </w:tcPr>
          <w:p w14:paraId="7215A12C" w14:textId="77777777" w:rsidR="009170FE" w:rsidRPr="00D6757C" w:rsidRDefault="009170FE" w:rsidP="00FC2D96">
            <w:pPr>
              <w:spacing w:after="0"/>
              <w:ind w:firstLine="29"/>
              <w:rPr>
                <w:sz w:val="22"/>
                <w:szCs w:val="22"/>
              </w:rPr>
            </w:pPr>
            <w:r w:rsidRPr="00D6757C">
              <w:rPr>
                <w:sz w:val="22"/>
                <w:szCs w:val="22"/>
              </w:rPr>
              <w:t xml:space="preserve">П.1.9.1 </w:t>
            </w:r>
          </w:p>
          <w:p w14:paraId="42D519E8" w14:textId="77777777" w:rsidR="009170FE" w:rsidRPr="00D6757C" w:rsidRDefault="009170FE" w:rsidP="00FC2D96">
            <w:pPr>
              <w:spacing w:after="0"/>
              <w:ind w:firstLine="29"/>
              <w:rPr>
                <w:sz w:val="22"/>
                <w:szCs w:val="22"/>
              </w:rPr>
            </w:pPr>
            <w:r w:rsidRPr="00D6757C">
              <w:rPr>
                <w:sz w:val="22"/>
                <w:szCs w:val="22"/>
              </w:rPr>
              <w:t>Часть 2</w:t>
            </w:r>
          </w:p>
        </w:tc>
        <w:tc>
          <w:tcPr>
            <w:tcW w:w="2257" w:type="dxa"/>
            <w:vAlign w:val="center"/>
          </w:tcPr>
          <w:p w14:paraId="044FBC1E" w14:textId="77777777" w:rsidR="009170FE" w:rsidRPr="00D6757C" w:rsidRDefault="009170FE" w:rsidP="00FC2D96">
            <w:pPr>
              <w:spacing w:after="0"/>
              <w:ind w:firstLine="29"/>
              <w:rPr>
                <w:sz w:val="22"/>
                <w:szCs w:val="22"/>
              </w:rPr>
            </w:pPr>
          </w:p>
        </w:tc>
      </w:tr>
      <w:tr w:rsidR="009170FE" w:rsidRPr="00D6757C" w14:paraId="3260B1D4" w14:textId="77777777" w:rsidTr="00FC2D96">
        <w:tc>
          <w:tcPr>
            <w:tcW w:w="3872" w:type="dxa"/>
            <w:vAlign w:val="center"/>
          </w:tcPr>
          <w:p w14:paraId="7FC8B617" w14:textId="70BC906A" w:rsidR="009170FE" w:rsidRPr="00D6757C" w:rsidRDefault="00061C9C" w:rsidP="00FC2D96">
            <w:pPr>
              <w:spacing w:after="0"/>
              <w:ind w:firstLine="29"/>
              <w:jc w:val="left"/>
              <w:rPr>
                <w:sz w:val="22"/>
                <w:szCs w:val="22"/>
              </w:rPr>
            </w:pPr>
            <w:r w:rsidRPr="00D6757C">
              <w:rPr>
                <w:sz w:val="22"/>
                <w:szCs w:val="22"/>
              </w:rPr>
              <w:t>Услуги</w:t>
            </w:r>
            <w:r w:rsidR="009170FE" w:rsidRPr="00D6757C">
              <w:rPr>
                <w:sz w:val="22"/>
                <w:szCs w:val="22"/>
              </w:rPr>
              <w:t xml:space="preserve"> по содержанию и уборке прилегающих к объектам АО «Аэропорт Сургут» территорий, согласно приложению № 2, часть 2</w:t>
            </w:r>
          </w:p>
        </w:tc>
        <w:tc>
          <w:tcPr>
            <w:tcW w:w="1838" w:type="dxa"/>
            <w:vAlign w:val="center"/>
          </w:tcPr>
          <w:p w14:paraId="51FE8B8A" w14:textId="77777777" w:rsidR="009170FE" w:rsidRPr="00D6757C" w:rsidRDefault="009170FE" w:rsidP="00FC2D96">
            <w:pPr>
              <w:spacing w:after="0"/>
              <w:ind w:firstLine="29"/>
              <w:jc w:val="center"/>
              <w:rPr>
                <w:sz w:val="22"/>
                <w:szCs w:val="22"/>
              </w:rPr>
            </w:pPr>
            <w:r w:rsidRPr="00D6757C">
              <w:rPr>
                <w:sz w:val="22"/>
                <w:szCs w:val="22"/>
              </w:rPr>
              <w:t>27215,7 м2, из них</w:t>
            </w:r>
          </w:p>
          <w:p w14:paraId="2D3C0F5E" w14:textId="77777777" w:rsidR="009170FE" w:rsidRPr="00D6757C" w:rsidRDefault="009170FE" w:rsidP="00FC2D96">
            <w:pPr>
              <w:spacing w:after="0"/>
              <w:ind w:firstLine="29"/>
              <w:jc w:val="center"/>
              <w:rPr>
                <w:sz w:val="22"/>
                <w:szCs w:val="22"/>
              </w:rPr>
            </w:pPr>
            <w:r w:rsidRPr="00D6757C">
              <w:rPr>
                <w:sz w:val="22"/>
                <w:szCs w:val="22"/>
              </w:rPr>
              <w:t>- прилегающая территория 15075,7 м2</w:t>
            </w:r>
          </w:p>
          <w:p w14:paraId="742641A4" w14:textId="77777777" w:rsidR="009170FE" w:rsidRPr="00D6757C" w:rsidRDefault="009170FE" w:rsidP="00FC2D96">
            <w:pPr>
              <w:spacing w:after="0"/>
              <w:ind w:firstLine="29"/>
              <w:jc w:val="center"/>
              <w:rPr>
                <w:sz w:val="22"/>
                <w:szCs w:val="22"/>
              </w:rPr>
            </w:pPr>
            <w:r w:rsidRPr="00D6757C">
              <w:rPr>
                <w:sz w:val="22"/>
                <w:szCs w:val="22"/>
              </w:rPr>
              <w:t>- территория зеленой зоны 12140 м2</w:t>
            </w:r>
          </w:p>
        </w:tc>
        <w:tc>
          <w:tcPr>
            <w:tcW w:w="2375" w:type="dxa"/>
            <w:vAlign w:val="center"/>
          </w:tcPr>
          <w:p w14:paraId="7AB12F21" w14:textId="77777777" w:rsidR="009170FE" w:rsidRPr="00D6757C" w:rsidRDefault="009170FE" w:rsidP="00FC2D96">
            <w:pPr>
              <w:spacing w:after="0"/>
              <w:ind w:firstLine="29"/>
              <w:rPr>
                <w:sz w:val="22"/>
                <w:szCs w:val="22"/>
              </w:rPr>
            </w:pPr>
            <w:r w:rsidRPr="00D6757C">
              <w:rPr>
                <w:sz w:val="22"/>
                <w:szCs w:val="22"/>
              </w:rPr>
              <w:t>П.2.2.</w:t>
            </w:r>
          </w:p>
          <w:p w14:paraId="7A69FD3F" w14:textId="77777777" w:rsidR="009170FE" w:rsidRPr="00D6757C" w:rsidRDefault="009170FE" w:rsidP="00FC2D96">
            <w:pPr>
              <w:spacing w:after="0"/>
              <w:ind w:firstLine="29"/>
              <w:rPr>
                <w:sz w:val="22"/>
                <w:szCs w:val="22"/>
              </w:rPr>
            </w:pPr>
            <w:r w:rsidRPr="00D6757C">
              <w:rPr>
                <w:sz w:val="22"/>
                <w:szCs w:val="22"/>
              </w:rPr>
              <w:t>Часть 2</w:t>
            </w:r>
          </w:p>
          <w:p w14:paraId="4F254841" w14:textId="77777777" w:rsidR="009170FE" w:rsidRPr="00D6757C" w:rsidRDefault="009170FE" w:rsidP="00FC2D96">
            <w:pPr>
              <w:spacing w:after="0"/>
              <w:ind w:firstLine="29"/>
              <w:rPr>
                <w:sz w:val="22"/>
                <w:szCs w:val="22"/>
              </w:rPr>
            </w:pPr>
          </w:p>
        </w:tc>
        <w:tc>
          <w:tcPr>
            <w:tcW w:w="2257" w:type="dxa"/>
            <w:vAlign w:val="center"/>
          </w:tcPr>
          <w:p w14:paraId="6451D4E1" w14:textId="77777777" w:rsidR="009170FE" w:rsidRPr="00D6757C" w:rsidRDefault="009170FE" w:rsidP="00FC2D96">
            <w:pPr>
              <w:spacing w:after="0"/>
              <w:ind w:firstLine="29"/>
              <w:rPr>
                <w:sz w:val="22"/>
                <w:szCs w:val="22"/>
              </w:rPr>
            </w:pPr>
          </w:p>
        </w:tc>
      </w:tr>
      <w:tr w:rsidR="009170FE" w:rsidRPr="00D6757C" w14:paraId="4BCFA6BF" w14:textId="77777777" w:rsidTr="00FC2D96">
        <w:tc>
          <w:tcPr>
            <w:tcW w:w="3872" w:type="dxa"/>
            <w:vAlign w:val="center"/>
          </w:tcPr>
          <w:p w14:paraId="4292CFAF" w14:textId="77777777" w:rsidR="009170FE" w:rsidRPr="00D6757C" w:rsidRDefault="009170FE" w:rsidP="00FC2D96">
            <w:pPr>
              <w:spacing w:after="0"/>
              <w:ind w:firstLine="29"/>
              <w:jc w:val="left"/>
              <w:rPr>
                <w:sz w:val="22"/>
                <w:szCs w:val="22"/>
              </w:rPr>
            </w:pPr>
            <w:r w:rsidRPr="00D6757C">
              <w:rPr>
                <w:sz w:val="22"/>
                <w:szCs w:val="22"/>
              </w:rPr>
              <w:t>Итого количество персонала в смену - Часть 2</w:t>
            </w:r>
          </w:p>
        </w:tc>
        <w:tc>
          <w:tcPr>
            <w:tcW w:w="1838" w:type="dxa"/>
            <w:vAlign w:val="center"/>
          </w:tcPr>
          <w:p w14:paraId="153632DC" w14:textId="77777777" w:rsidR="009170FE" w:rsidRPr="00D6757C" w:rsidRDefault="009170FE" w:rsidP="00FC2D96">
            <w:pPr>
              <w:spacing w:after="0"/>
              <w:ind w:firstLine="29"/>
              <w:rPr>
                <w:sz w:val="22"/>
                <w:szCs w:val="22"/>
              </w:rPr>
            </w:pPr>
          </w:p>
        </w:tc>
        <w:tc>
          <w:tcPr>
            <w:tcW w:w="2375" w:type="dxa"/>
            <w:vAlign w:val="center"/>
          </w:tcPr>
          <w:p w14:paraId="5B49E3EF" w14:textId="77777777" w:rsidR="009170FE" w:rsidRPr="00D6757C" w:rsidRDefault="009170FE" w:rsidP="00FC2D96">
            <w:pPr>
              <w:spacing w:after="0"/>
              <w:ind w:firstLine="29"/>
              <w:rPr>
                <w:sz w:val="22"/>
                <w:szCs w:val="22"/>
              </w:rPr>
            </w:pPr>
          </w:p>
        </w:tc>
        <w:tc>
          <w:tcPr>
            <w:tcW w:w="2257" w:type="dxa"/>
            <w:vAlign w:val="center"/>
          </w:tcPr>
          <w:p w14:paraId="3CBA22A3" w14:textId="77777777" w:rsidR="009170FE" w:rsidRPr="00D6757C" w:rsidRDefault="009170FE" w:rsidP="00FC2D96">
            <w:pPr>
              <w:spacing w:after="0"/>
              <w:ind w:firstLine="29"/>
              <w:rPr>
                <w:sz w:val="22"/>
                <w:szCs w:val="22"/>
              </w:rPr>
            </w:pPr>
          </w:p>
        </w:tc>
      </w:tr>
      <w:tr w:rsidR="009170FE" w:rsidRPr="00D6757C" w14:paraId="27B07EA2" w14:textId="77777777" w:rsidTr="00FC2D96">
        <w:tc>
          <w:tcPr>
            <w:tcW w:w="3872" w:type="dxa"/>
            <w:vAlign w:val="center"/>
          </w:tcPr>
          <w:p w14:paraId="783CDDED" w14:textId="77777777" w:rsidR="009170FE" w:rsidRPr="00D6757C" w:rsidRDefault="009170FE" w:rsidP="00FC2D96">
            <w:pPr>
              <w:spacing w:after="0"/>
              <w:ind w:firstLine="29"/>
              <w:jc w:val="left"/>
              <w:rPr>
                <w:b/>
                <w:color w:val="FF0000"/>
                <w:sz w:val="22"/>
                <w:szCs w:val="22"/>
              </w:rPr>
            </w:pPr>
            <w:r w:rsidRPr="00D6757C">
              <w:rPr>
                <w:b/>
                <w:color w:val="FF0000"/>
                <w:sz w:val="22"/>
                <w:szCs w:val="22"/>
              </w:rPr>
              <w:t>Часть 3</w:t>
            </w:r>
          </w:p>
          <w:p w14:paraId="521AC68E" w14:textId="77777777" w:rsidR="009170FE" w:rsidRPr="00D6757C" w:rsidRDefault="009170FE" w:rsidP="00FC2D96">
            <w:pPr>
              <w:spacing w:after="0"/>
              <w:ind w:firstLine="29"/>
              <w:jc w:val="left"/>
              <w:rPr>
                <w:b/>
                <w:color w:val="FF0000"/>
                <w:sz w:val="22"/>
                <w:szCs w:val="22"/>
              </w:rPr>
            </w:pPr>
            <w:r w:rsidRPr="00D6757C">
              <w:rPr>
                <w:b/>
                <w:color w:val="FF0000"/>
                <w:sz w:val="22"/>
                <w:szCs w:val="22"/>
              </w:rPr>
              <w:t>Технического задания</w:t>
            </w:r>
          </w:p>
        </w:tc>
        <w:tc>
          <w:tcPr>
            <w:tcW w:w="1838" w:type="dxa"/>
            <w:vAlign w:val="center"/>
          </w:tcPr>
          <w:p w14:paraId="6840205B" w14:textId="77777777" w:rsidR="009170FE" w:rsidRPr="00D6757C" w:rsidRDefault="009170FE" w:rsidP="00FC2D96">
            <w:pPr>
              <w:spacing w:after="0"/>
              <w:ind w:firstLine="29"/>
              <w:rPr>
                <w:b/>
                <w:color w:val="FF0000"/>
                <w:sz w:val="22"/>
                <w:szCs w:val="22"/>
              </w:rPr>
            </w:pPr>
          </w:p>
        </w:tc>
        <w:tc>
          <w:tcPr>
            <w:tcW w:w="2375" w:type="dxa"/>
            <w:vAlign w:val="center"/>
          </w:tcPr>
          <w:p w14:paraId="7F263D0A" w14:textId="77777777" w:rsidR="009170FE" w:rsidRPr="00D6757C" w:rsidRDefault="009170FE" w:rsidP="00FC2D96">
            <w:pPr>
              <w:spacing w:after="0"/>
              <w:ind w:firstLine="29"/>
              <w:rPr>
                <w:b/>
                <w:color w:val="FF0000"/>
                <w:sz w:val="22"/>
                <w:szCs w:val="22"/>
              </w:rPr>
            </w:pPr>
          </w:p>
        </w:tc>
        <w:tc>
          <w:tcPr>
            <w:tcW w:w="2257" w:type="dxa"/>
            <w:vAlign w:val="center"/>
          </w:tcPr>
          <w:p w14:paraId="79009DBE" w14:textId="77777777" w:rsidR="009170FE" w:rsidRPr="00D6757C" w:rsidRDefault="009170FE" w:rsidP="00FC2D96">
            <w:pPr>
              <w:spacing w:after="0"/>
              <w:ind w:firstLine="29"/>
              <w:rPr>
                <w:sz w:val="22"/>
                <w:szCs w:val="22"/>
              </w:rPr>
            </w:pPr>
          </w:p>
        </w:tc>
      </w:tr>
      <w:tr w:rsidR="009170FE" w:rsidRPr="00D6757C" w14:paraId="207476A5" w14:textId="77777777" w:rsidTr="00FC2D96">
        <w:tc>
          <w:tcPr>
            <w:tcW w:w="3872" w:type="dxa"/>
            <w:vAlign w:val="center"/>
          </w:tcPr>
          <w:p w14:paraId="38F6C307" w14:textId="641CF513" w:rsidR="009170FE" w:rsidRPr="00D6757C" w:rsidRDefault="00061C9C" w:rsidP="00FC2D96">
            <w:pPr>
              <w:spacing w:after="0"/>
              <w:ind w:firstLine="29"/>
              <w:jc w:val="left"/>
              <w:rPr>
                <w:sz w:val="22"/>
                <w:szCs w:val="22"/>
              </w:rPr>
            </w:pPr>
            <w:r w:rsidRPr="00D6757C">
              <w:rPr>
                <w:sz w:val="22"/>
                <w:szCs w:val="22"/>
              </w:rPr>
              <w:t xml:space="preserve">Услуги </w:t>
            </w:r>
            <w:r w:rsidR="009170FE" w:rsidRPr="00D6757C">
              <w:rPr>
                <w:sz w:val="22"/>
                <w:szCs w:val="22"/>
              </w:rPr>
              <w:t>по комплексной внутренней уборке гостиницы «Полёт»,</w:t>
            </w:r>
          </w:p>
          <w:p w14:paraId="6DA4A387" w14:textId="77777777" w:rsidR="009170FE" w:rsidRPr="00D6757C" w:rsidRDefault="009170FE" w:rsidP="00FC2D96">
            <w:pPr>
              <w:spacing w:after="0"/>
              <w:ind w:firstLine="29"/>
              <w:jc w:val="left"/>
              <w:rPr>
                <w:sz w:val="22"/>
                <w:szCs w:val="22"/>
              </w:rPr>
            </w:pPr>
            <w:r w:rsidRPr="00D6757C">
              <w:rPr>
                <w:sz w:val="22"/>
                <w:szCs w:val="22"/>
              </w:rPr>
              <w:t>Согласно п.3.2. части 3 документации о закупке, расшифровка общей площади объекта представлена в таблице № 3 Части 3 документации</w:t>
            </w:r>
          </w:p>
        </w:tc>
        <w:tc>
          <w:tcPr>
            <w:tcW w:w="1838" w:type="dxa"/>
            <w:vAlign w:val="center"/>
          </w:tcPr>
          <w:p w14:paraId="602276E4" w14:textId="77777777" w:rsidR="009170FE" w:rsidRPr="00D6757C" w:rsidRDefault="009170FE" w:rsidP="005E085D">
            <w:pPr>
              <w:spacing w:after="0"/>
              <w:ind w:firstLine="29"/>
              <w:jc w:val="center"/>
              <w:rPr>
                <w:sz w:val="22"/>
                <w:szCs w:val="22"/>
              </w:rPr>
            </w:pPr>
            <w:r w:rsidRPr="00D6757C">
              <w:rPr>
                <w:sz w:val="22"/>
                <w:szCs w:val="22"/>
              </w:rPr>
              <w:t>2508,01 м2</w:t>
            </w:r>
          </w:p>
        </w:tc>
        <w:tc>
          <w:tcPr>
            <w:tcW w:w="2375" w:type="dxa"/>
            <w:vAlign w:val="center"/>
          </w:tcPr>
          <w:p w14:paraId="2537E49E" w14:textId="77777777" w:rsidR="009170FE" w:rsidRPr="00D6757C" w:rsidRDefault="009170FE" w:rsidP="00FC2D96">
            <w:pPr>
              <w:spacing w:after="0"/>
              <w:ind w:firstLine="29"/>
              <w:rPr>
                <w:sz w:val="22"/>
                <w:szCs w:val="22"/>
              </w:rPr>
            </w:pPr>
            <w:r w:rsidRPr="00D6757C">
              <w:rPr>
                <w:sz w:val="22"/>
                <w:szCs w:val="22"/>
              </w:rPr>
              <w:t>П.7.1.</w:t>
            </w:r>
          </w:p>
          <w:p w14:paraId="6C4A486E" w14:textId="77777777" w:rsidR="009170FE" w:rsidRPr="00D6757C" w:rsidRDefault="009170FE" w:rsidP="00FC2D96">
            <w:pPr>
              <w:spacing w:after="0"/>
              <w:ind w:firstLine="29"/>
              <w:rPr>
                <w:sz w:val="22"/>
                <w:szCs w:val="22"/>
              </w:rPr>
            </w:pPr>
            <w:r w:rsidRPr="00D6757C">
              <w:rPr>
                <w:sz w:val="22"/>
                <w:szCs w:val="22"/>
              </w:rPr>
              <w:t>Часть 3</w:t>
            </w:r>
          </w:p>
          <w:p w14:paraId="78C9854A" w14:textId="77777777" w:rsidR="009170FE" w:rsidRPr="00D6757C" w:rsidRDefault="009170FE" w:rsidP="00FC2D96">
            <w:pPr>
              <w:spacing w:after="0"/>
              <w:ind w:firstLine="29"/>
              <w:rPr>
                <w:sz w:val="22"/>
                <w:szCs w:val="22"/>
              </w:rPr>
            </w:pPr>
            <w:r w:rsidRPr="00D6757C">
              <w:rPr>
                <w:sz w:val="22"/>
                <w:szCs w:val="22"/>
              </w:rPr>
              <w:t>П.10.1</w:t>
            </w:r>
          </w:p>
          <w:p w14:paraId="660B6649" w14:textId="77777777" w:rsidR="009170FE" w:rsidRPr="00D6757C" w:rsidRDefault="009170FE" w:rsidP="00FC2D96">
            <w:pPr>
              <w:spacing w:after="0"/>
              <w:ind w:firstLine="29"/>
              <w:rPr>
                <w:sz w:val="22"/>
                <w:szCs w:val="22"/>
              </w:rPr>
            </w:pPr>
            <w:r w:rsidRPr="00D6757C">
              <w:rPr>
                <w:sz w:val="22"/>
                <w:szCs w:val="22"/>
              </w:rPr>
              <w:t>Часть 3</w:t>
            </w:r>
          </w:p>
        </w:tc>
        <w:tc>
          <w:tcPr>
            <w:tcW w:w="2257" w:type="dxa"/>
            <w:vAlign w:val="center"/>
          </w:tcPr>
          <w:p w14:paraId="5E5FE8D7" w14:textId="77777777" w:rsidR="009170FE" w:rsidRPr="00D6757C" w:rsidRDefault="009170FE" w:rsidP="00FC2D96">
            <w:pPr>
              <w:spacing w:after="0"/>
              <w:ind w:firstLine="29"/>
              <w:rPr>
                <w:sz w:val="22"/>
                <w:szCs w:val="22"/>
              </w:rPr>
            </w:pPr>
          </w:p>
        </w:tc>
      </w:tr>
      <w:tr w:rsidR="009170FE" w:rsidRPr="00D6757C" w14:paraId="409B0B36" w14:textId="77777777" w:rsidTr="00FC2D96">
        <w:tc>
          <w:tcPr>
            <w:tcW w:w="3872" w:type="dxa"/>
            <w:vAlign w:val="center"/>
          </w:tcPr>
          <w:p w14:paraId="2EF8590E" w14:textId="77777777" w:rsidR="009170FE" w:rsidRPr="00D6757C" w:rsidRDefault="009170FE" w:rsidP="00FC2D96">
            <w:pPr>
              <w:spacing w:after="0"/>
              <w:ind w:firstLine="29"/>
              <w:jc w:val="left"/>
              <w:rPr>
                <w:sz w:val="22"/>
                <w:szCs w:val="22"/>
              </w:rPr>
            </w:pPr>
            <w:r w:rsidRPr="00D6757C">
              <w:rPr>
                <w:sz w:val="22"/>
                <w:szCs w:val="22"/>
              </w:rPr>
              <w:t>Итого количество персонала в смену - Часть 3</w:t>
            </w:r>
          </w:p>
        </w:tc>
        <w:tc>
          <w:tcPr>
            <w:tcW w:w="1838" w:type="dxa"/>
            <w:vAlign w:val="center"/>
          </w:tcPr>
          <w:p w14:paraId="087D4202" w14:textId="77777777" w:rsidR="009170FE" w:rsidRPr="00D6757C" w:rsidRDefault="009170FE" w:rsidP="00FC2D96">
            <w:pPr>
              <w:spacing w:after="0"/>
              <w:ind w:firstLine="29"/>
              <w:rPr>
                <w:sz w:val="22"/>
                <w:szCs w:val="22"/>
              </w:rPr>
            </w:pPr>
          </w:p>
        </w:tc>
        <w:tc>
          <w:tcPr>
            <w:tcW w:w="2375" w:type="dxa"/>
            <w:vAlign w:val="center"/>
          </w:tcPr>
          <w:p w14:paraId="485A0AFC" w14:textId="77777777" w:rsidR="009170FE" w:rsidRPr="00D6757C" w:rsidRDefault="009170FE" w:rsidP="00FC2D96">
            <w:pPr>
              <w:spacing w:after="0"/>
              <w:ind w:firstLine="29"/>
              <w:rPr>
                <w:sz w:val="22"/>
                <w:szCs w:val="22"/>
              </w:rPr>
            </w:pPr>
          </w:p>
        </w:tc>
        <w:tc>
          <w:tcPr>
            <w:tcW w:w="2257" w:type="dxa"/>
            <w:vAlign w:val="center"/>
          </w:tcPr>
          <w:p w14:paraId="41645198" w14:textId="77777777" w:rsidR="009170FE" w:rsidRPr="00D6757C" w:rsidRDefault="009170FE" w:rsidP="00FC2D96">
            <w:pPr>
              <w:spacing w:after="0"/>
              <w:ind w:firstLine="29"/>
              <w:rPr>
                <w:sz w:val="22"/>
                <w:szCs w:val="22"/>
              </w:rPr>
            </w:pPr>
          </w:p>
        </w:tc>
      </w:tr>
      <w:tr w:rsidR="009170FE" w:rsidRPr="00D6757C" w14:paraId="4FA6E5C6" w14:textId="77777777" w:rsidTr="00FC2D96">
        <w:tc>
          <w:tcPr>
            <w:tcW w:w="3872" w:type="dxa"/>
            <w:vAlign w:val="center"/>
          </w:tcPr>
          <w:p w14:paraId="1709EC0A" w14:textId="77777777" w:rsidR="009170FE" w:rsidRPr="00D6757C" w:rsidRDefault="009170FE" w:rsidP="00FC2D96">
            <w:pPr>
              <w:spacing w:after="0"/>
              <w:ind w:firstLine="29"/>
              <w:jc w:val="left"/>
              <w:rPr>
                <w:b/>
                <w:color w:val="FF0000"/>
                <w:sz w:val="22"/>
                <w:szCs w:val="22"/>
              </w:rPr>
            </w:pPr>
            <w:r w:rsidRPr="00D6757C">
              <w:rPr>
                <w:b/>
                <w:color w:val="FF0000"/>
                <w:sz w:val="22"/>
                <w:szCs w:val="22"/>
              </w:rPr>
              <w:t>Часть 4</w:t>
            </w:r>
          </w:p>
          <w:p w14:paraId="72B0F1CE" w14:textId="77777777" w:rsidR="009170FE" w:rsidRPr="00D6757C" w:rsidRDefault="009170FE" w:rsidP="00FC2D96">
            <w:pPr>
              <w:spacing w:after="0"/>
              <w:ind w:firstLine="29"/>
              <w:jc w:val="left"/>
              <w:rPr>
                <w:sz w:val="22"/>
                <w:szCs w:val="22"/>
              </w:rPr>
            </w:pPr>
            <w:r w:rsidRPr="00D6757C">
              <w:rPr>
                <w:b/>
                <w:color w:val="FF0000"/>
                <w:sz w:val="22"/>
                <w:szCs w:val="22"/>
              </w:rPr>
              <w:t>Технического задания</w:t>
            </w:r>
          </w:p>
        </w:tc>
        <w:tc>
          <w:tcPr>
            <w:tcW w:w="1838" w:type="dxa"/>
            <w:vAlign w:val="center"/>
          </w:tcPr>
          <w:p w14:paraId="09395231" w14:textId="77777777" w:rsidR="009170FE" w:rsidRPr="00D6757C" w:rsidRDefault="009170FE" w:rsidP="00FC2D96">
            <w:pPr>
              <w:spacing w:after="0"/>
              <w:ind w:firstLine="29"/>
              <w:rPr>
                <w:sz w:val="22"/>
                <w:szCs w:val="22"/>
              </w:rPr>
            </w:pPr>
          </w:p>
        </w:tc>
        <w:tc>
          <w:tcPr>
            <w:tcW w:w="2375" w:type="dxa"/>
            <w:vAlign w:val="center"/>
          </w:tcPr>
          <w:p w14:paraId="7712DA12" w14:textId="77777777" w:rsidR="009170FE" w:rsidRPr="00D6757C" w:rsidRDefault="009170FE" w:rsidP="00FC2D96">
            <w:pPr>
              <w:spacing w:after="0"/>
              <w:ind w:firstLine="29"/>
              <w:rPr>
                <w:sz w:val="22"/>
                <w:szCs w:val="22"/>
              </w:rPr>
            </w:pPr>
          </w:p>
        </w:tc>
        <w:tc>
          <w:tcPr>
            <w:tcW w:w="2257" w:type="dxa"/>
            <w:vAlign w:val="center"/>
          </w:tcPr>
          <w:p w14:paraId="2944CE31" w14:textId="77777777" w:rsidR="009170FE" w:rsidRPr="00D6757C" w:rsidRDefault="009170FE" w:rsidP="00FC2D96">
            <w:pPr>
              <w:spacing w:after="0"/>
              <w:ind w:firstLine="29"/>
              <w:rPr>
                <w:sz w:val="22"/>
                <w:szCs w:val="22"/>
              </w:rPr>
            </w:pPr>
          </w:p>
        </w:tc>
      </w:tr>
      <w:tr w:rsidR="009170FE" w:rsidRPr="00D6757C" w14:paraId="00E8C173" w14:textId="77777777" w:rsidTr="00FC2D96">
        <w:tc>
          <w:tcPr>
            <w:tcW w:w="3872" w:type="dxa"/>
            <w:vAlign w:val="center"/>
          </w:tcPr>
          <w:p w14:paraId="50C9AAB4" w14:textId="0EF9C2C1" w:rsidR="009170FE" w:rsidRPr="00D6757C" w:rsidRDefault="00061C9C" w:rsidP="00FC2D96">
            <w:pPr>
              <w:spacing w:after="0"/>
              <w:ind w:firstLine="29"/>
              <w:jc w:val="left"/>
              <w:rPr>
                <w:sz w:val="22"/>
                <w:szCs w:val="22"/>
              </w:rPr>
            </w:pPr>
            <w:r w:rsidRPr="00D6757C">
              <w:rPr>
                <w:sz w:val="22"/>
                <w:szCs w:val="22"/>
              </w:rPr>
              <w:t>Услуги</w:t>
            </w:r>
            <w:r w:rsidR="009170FE" w:rsidRPr="00D6757C">
              <w:rPr>
                <w:sz w:val="22"/>
                <w:szCs w:val="22"/>
              </w:rPr>
              <w:t xml:space="preserve"> по уборке прилегающих к профилакторию «Полёт» территорий, расшифровка общей площади территории представлена в таблице №5 Части 4</w:t>
            </w:r>
          </w:p>
        </w:tc>
        <w:tc>
          <w:tcPr>
            <w:tcW w:w="1838" w:type="dxa"/>
            <w:vAlign w:val="center"/>
          </w:tcPr>
          <w:p w14:paraId="63A6AA0F" w14:textId="6C87CBBF" w:rsidR="009170FE" w:rsidRPr="00D6757C" w:rsidRDefault="009170FE" w:rsidP="00FC2D96">
            <w:pPr>
              <w:spacing w:after="0"/>
              <w:ind w:firstLine="29"/>
              <w:jc w:val="center"/>
              <w:rPr>
                <w:sz w:val="22"/>
                <w:szCs w:val="22"/>
              </w:rPr>
            </w:pPr>
            <w:r w:rsidRPr="00D6757C">
              <w:rPr>
                <w:sz w:val="22"/>
                <w:szCs w:val="22"/>
              </w:rPr>
              <w:t>- площ</w:t>
            </w:r>
            <w:r w:rsidR="006259E7" w:rsidRPr="00D6757C">
              <w:rPr>
                <w:sz w:val="22"/>
                <w:szCs w:val="22"/>
              </w:rPr>
              <w:t>адь прилегающей территории -19.506,8</w:t>
            </w:r>
            <w:r w:rsidRPr="00D6757C">
              <w:rPr>
                <w:sz w:val="22"/>
                <w:szCs w:val="22"/>
              </w:rPr>
              <w:t xml:space="preserve"> м2</w:t>
            </w:r>
          </w:p>
        </w:tc>
        <w:tc>
          <w:tcPr>
            <w:tcW w:w="2375" w:type="dxa"/>
            <w:vAlign w:val="center"/>
          </w:tcPr>
          <w:p w14:paraId="0BD6E628" w14:textId="77777777" w:rsidR="009170FE" w:rsidRPr="00D6757C" w:rsidRDefault="009170FE" w:rsidP="00FC2D96">
            <w:pPr>
              <w:spacing w:after="0"/>
              <w:ind w:firstLine="29"/>
              <w:rPr>
                <w:sz w:val="22"/>
                <w:szCs w:val="22"/>
              </w:rPr>
            </w:pPr>
            <w:r w:rsidRPr="00D6757C">
              <w:rPr>
                <w:sz w:val="22"/>
                <w:szCs w:val="22"/>
              </w:rPr>
              <w:t xml:space="preserve">П.12.2.3 </w:t>
            </w:r>
          </w:p>
          <w:p w14:paraId="4E4844CD" w14:textId="77777777" w:rsidR="009170FE" w:rsidRPr="00D6757C" w:rsidRDefault="009170FE" w:rsidP="00FC2D96">
            <w:pPr>
              <w:spacing w:after="0"/>
              <w:ind w:firstLine="29"/>
              <w:rPr>
                <w:sz w:val="22"/>
                <w:szCs w:val="22"/>
              </w:rPr>
            </w:pPr>
            <w:r w:rsidRPr="00D6757C">
              <w:rPr>
                <w:sz w:val="22"/>
                <w:szCs w:val="22"/>
              </w:rPr>
              <w:t>Часть 4</w:t>
            </w:r>
          </w:p>
        </w:tc>
        <w:tc>
          <w:tcPr>
            <w:tcW w:w="2257" w:type="dxa"/>
            <w:vAlign w:val="center"/>
          </w:tcPr>
          <w:p w14:paraId="4584561F" w14:textId="77777777" w:rsidR="009170FE" w:rsidRPr="00D6757C" w:rsidRDefault="009170FE" w:rsidP="00FC2D96">
            <w:pPr>
              <w:spacing w:after="0"/>
              <w:ind w:firstLine="29"/>
              <w:rPr>
                <w:sz w:val="22"/>
                <w:szCs w:val="22"/>
              </w:rPr>
            </w:pPr>
          </w:p>
        </w:tc>
      </w:tr>
      <w:tr w:rsidR="009170FE" w:rsidRPr="00D6757C" w14:paraId="6D2E4392" w14:textId="77777777" w:rsidTr="00FC2D96">
        <w:tc>
          <w:tcPr>
            <w:tcW w:w="3872" w:type="dxa"/>
            <w:vAlign w:val="center"/>
          </w:tcPr>
          <w:p w14:paraId="7C52189D" w14:textId="77777777" w:rsidR="009170FE" w:rsidRPr="00D6757C" w:rsidRDefault="009170FE" w:rsidP="00FC2D96">
            <w:pPr>
              <w:spacing w:after="0"/>
              <w:ind w:firstLine="29"/>
              <w:jc w:val="left"/>
              <w:rPr>
                <w:sz w:val="22"/>
                <w:szCs w:val="22"/>
              </w:rPr>
            </w:pPr>
            <w:r w:rsidRPr="00D6757C">
              <w:rPr>
                <w:sz w:val="22"/>
                <w:szCs w:val="22"/>
              </w:rPr>
              <w:t>Итого количество персонала в смену - Часть 4</w:t>
            </w:r>
          </w:p>
        </w:tc>
        <w:tc>
          <w:tcPr>
            <w:tcW w:w="1838" w:type="dxa"/>
            <w:vAlign w:val="center"/>
          </w:tcPr>
          <w:p w14:paraId="748735F2" w14:textId="77777777" w:rsidR="009170FE" w:rsidRPr="00D6757C" w:rsidRDefault="009170FE" w:rsidP="00FC2D96">
            <w:pPr>
              <w:spacing w:after="0"/>
              <w:ind w:firstLine="29"/>
              <w:jc w:val="center"/>
              <w:rPr>
                <w:sz w:val="22"/>
                <w:szCs w:val="22"/>
              </w:rPr>
            </w:pPr>
          </w:p>
        </w:tc>
        <w:tc>
          <w:tcPr>
            <w:tcW w:w="2375" w:type="dxa"/>
            <w:vAlign w:val="center"/>
          </w:tcPr>
          <w:p w14:paraId="022D747D" w14:textId="77777777" w:rsidR="009170FE" w:rsidRPr="00D6757C" w:rsidRDefault="009170FE" w:rsidP="00FC2D96">
            <w:pPr>
              <w:spacing w:after="0"/>
              <w:ind w:firstLine="29"/>
              <w:rPr>
                <w:sz w:val="22"/>
                <w:szCs w:val="22"/>
              </w:rPr>
            </w:pPr>
          </w:p>
        </w:tc>
        <w:tc>
          <w:tcPr>
            <w:tcW w:w="2257" w:type="dxa"/>
            <w:vAlign w:val="center"/>
          </w:tcPr>
          <w:p w14:paraId="24DA7E5C" w14:textId="77777777" w:rsidR="009170FE" w:rsidRPr="00D6757C" w:rsidRDefault="009170FE" w:rsidP="00FC2D96">
            <w:pPr>
              <w:spacing w:after="0"/>
              <w:ind w:firstLine="29"/>
              <w:rPr>
                <w:sz w:val="22"/>
                <w:szCs w:val="22"/>
              </w:rPr>
            </w:pPr>
          </w:p>
        </w:tc>
      </w:tr>
      <w:tr w:rsidR="009170FE" w:rsidRPr="00D6757C" w14:paraId="4DB823C8" w14:textId="77777777" w:rsidTr="00FC2D96">
        <w:tc>
          <w:tcPr>
            <w:tcW w:w="3872" w:type="dxa"/>
            <w:vAlign w:val="center"/>
          </w:tcPr>
          <w:p w14:paraId="22E33911" w14:textId="77777777" w:rsidR="009170FE" w:rsidRPr="00D6757C" w:rsidRDefault="009170FE" w:rsidP="00FC2D96">
            <w:pPr>
              <w:spacing w:after="0"/>
              <w:ind w:firstLine="29"/>
              <w:jc w:val="left"/>
              <w:rPr>
                <w:b/>
                <w:sz w:val="22"/>
                <w:szCs w:val="22"/>
              </w:rPr>
            </w:pPr>
            <w:r w:rsidRPr="00D6757C">
              <w:rPr>
                <w:b/>
                <w:color w:val="FF0000"/>
                <w:sz w:val="22"/>
                <w:szCs w:val="22"/>
              </w:rPr>
              <w:lastRenderedPageBreak/>
              <w:t xml:space="preserve">Часть 5 технического задания </w:t>
            </w:r>
          </w:p>
        </w:tc>
        <w:tc>
          <w:tcPr>
            <w:tcW w:w="1838" w:type="dxa"/>
            <w:vAlign w:val="center"/>
          </w:tcPr>
          <w:p w14:paraId="021112ED" w14:textId="77777777" w:rsidR="009170FE" w:rsidRPr="00D6757C" w:rsidRDefault="009170FE" w:rsidP="00FC2D96">
            <w:pPr>
              <w:spacing w:after="0"/>
              <w:ind w:firstLine="29"/>
              <w:jc w:val="center"/>
              <w:rPr>
                <w:sz w:val="22"/>
                <w:szCs w:val="22"/>
              </w:rPr>
            </w:pPr>
          </w:p>
        </w:tc>
        <w:tc>
          <w:tcPr>
            <w:tcW w:w="2375" w:type="dxa"/>
            <w:vAlign w:val="center"/>
          </w:tcPr>
          <w:p w14:paraId="640FC817" w14:textId="77777777" w:rsidR="009170FE" w:rsidRPr="00D6757C" w:rsidRDefault="009170FE" w:rsidP="00FC2D96">
            <w:pPr>
              <w:spacing w:after="0"/>
              <w:ind w:firstLine="29"/>
              <w:rPr>
                <w:sz w:val="22"/>
                <w:szCs w:val="22"/>
              </w:rPr>
            </w:pPr>
          </w:p>
        </w:tc>
        <w:tc>
          <w:tcPr>
            <w:tcW w:w="2257" w:type="dxa"/>
            <w:vAlign w:val="center"/>
          </w:tcPr>
          <w:p w14:paraId="4C7C0AD3" w14:textId="77777777" w:rsidR="009170FE" w:rsidRPr="00D6757C" w:rsidRDefault="009170FE" w:rsidP="00FC2D96">
            <w:pPr>
              <w:spacing w:after="0"/>
              <w:ind w:firstLine="29"/>
              <w:rPr>
                <w:sz w:val="22"/>
                <w:szCs w:val="22"/>
              </w:rPr>
            </w:pPr>
          </w:p>
        </w:tc>
      </w:tr>
      <w:tr w:rsidR="009170FE" w:rsidRPr="00D6757C" w14:paraId="2BD90A32" w14:textId="77777777" w:rsidTr="0031597D">
        <w:tc>
          <w:tcPr>
            <w:tcW w:w="3872" w:type="dxa"/>
            <w:vAlign w:val="center"/>
          </w:tcPr>
          <w:p w14:paraId="2C419569" w14:textId="6E9BE1C2" w:rsidR="009170FE" w:rsidRPr="00D6757C" w:rsidRDefault="00061C9C" w:rsidP="00FC2D96">
            <w:pPr>
              <w:spacing w:after="0"/>
              <w:ind w:firstLine="29"/>
              <w:jc w:val="left"/>
              <w:rPr>
                <w:sz w:val="22"/>
                <w:szCs w:val="22"/>
              </w:rPr>
            </w:pPr>
            <w:r w:rsidRPr="00D6757C">
              <w:rPr>
                <w:sz w:val="22"/>
                <w:szCs w:val="22"/>
              </w:rPr>
              <w:t>Услуги</w:t>
            </w:r>
            <w:r w:rsidR="009170FE" w:rsidRPr="00D6757C">
              <w:rPr>
                <w:sz w:val="22"/>
                <w:szCs w:val="22"/>
              </w:rPr>
              <w:t xml:space="preserve"> по комплексной внутренней уборке гостиницы «Профилакторий № 2»,</w:t>
            </w:r>
          </w:p>
          <w:p w14:paraId="6B0DAA3E" w14:textId="77777777" w:rsidR="009170FE" w:rsidRPr="00D6757C" w:rsidRDefault="009170FE" w:rsidP="00FC2D96">
            <w:pPr>
              <w:spacing w:after="0"/>
              <w:ind w:firstLine="29"/>
              <w:jc w:val="left"/>
              <w:rPr>
                <w:sz w:val="22"/>
                <w:szCs w:val="22"/>
              </w:rPr>
            </w:pPr>
            <w:r w:rsidRPr="00D6757C">
              <w:rPr>
                <w:sz w:val="22"/>
                <w:szCs w:val="22"/>
              </w:rPr>
              <w:t>Согласно п.3.2. части 5 документации о закупке, расшифровка общей площади объекта представлена в таблице № 3 Части 5 документации</w:t>
            </w:r>
          </w:p>
        </w:tc>
        <w:tc>
          <w:tcPr>
            <w:tcW w:w="1838" w:type="dxa"/>
            <w:vAlign w:val="center"/>
          </w:tcPr>
          <w:p w14:paraId="06490935" w14:textId="20800966" w:rsidR="009170FE" w:rsidRPr="00D6757C" w:rsidRDefault="006259E7" w:rsidP="00FC2D96">
            <w:pPr>
              <w:spacing w:after="0"/>
              <w:ind w:firstLine="29"/>
              <w:jc w:val="center"/>
              <w:rPr>
                <w:sz w:val="22"/>
                <w:szCs w:val="22"/>
              </w:rPr>
            </w:pPr>
            <w:r w:rsidRPr="00D6757C">
              <w:rPr>
                <w:sz w:val="22"/>
                <w:szCs w:val="22"/>
              </w:rPr>
              <w:t>3.124,70</w:t>
            </w:r>
            <w:r w:rsidR="009170FE" w:rsidRPr="00D6757C">
              <w:rPr>
                <w:sz w:val="22"/>
                <w:szCs w:val="22"/>
              </w:rPr>
              <w:t xml:space="preserve"> м2</w:t>
            </w:r>
          </w:p>
          <w:p w14:paraId="3AF2F352" w14:textId="77777777" w:rsidR="009170FE" w:rsidRPr="00D6757C" w:rsidRDefault="009170FE" w:rsidP="00FC2D96">
            <w:pPr>
              <w:spacing w:after="0"/>
              <w:ind w:firstLine="29"/>
              <w:jc w:val="center"/>
              <w:rPr>
                <w:sz w:val="22"/>
                <w:szCs w:val="22"/>
              </w:rPr>
            </w:pPr>
          </w:p>
        </w:tc>
        <w:tc>
          <w:tcPr>
            <w:tcW w:w="2375" w:type="dxa"/>
            <w:vAlign w:val="center"/>
          </w:tcPr>
          <w:p w14:paraId="156D6C0E" w14:textId="77777777" w:rsidR="009170FE" w:rsidRPr="00D6757C" w:rsidRDefault="009170FE" w:rsidP="00FC2D96">
            <w:pPr>
              <w:spacing w:after="0"/>
              <w:ind w:firstLine="29"/>
              <w:rPr>
                <w:sz w:val="22"/>
                <w:szCs w:val="22"/>
              </w:rPr>
            </w:pPr>
            <w:r w:rsidRPr="00D6757C">
              <w:rPr>
                <w:sz w:val="22"/>
                <w:szCs w:val="22"/>
              </w:rPr>
              <w:t>П.7.1.</w:t>
            </w:r>
          </w:p>
          <w:p w14:paraId="21D711B5" w14:textId="77777777" w:rsidR="009170FE" w:rsidRPr="00D6757C" w:rsidRDefault="009170FE" w:rsidP="00FC2D96">
            <w:pPr>
              <w:spacing w:after="0"/>
              <w:ind w:firstLine="29"/>
              <w:rPr>
                <w:sz w:val="22"/>
                <w:szCs w:val="22"/>
              </w:rPr>
            </w:pPr>
            <w:r w:rsidRPr="00D6757C">
              <w:rPr>
                <w:sz w:val="22"/>
                <w:szCs w:val="22"/>
              </w:rPr>
              <w:t>Часть 5</w:t>
            </w:r>
          </w:p>
          <w:p w14:paraId="52CEFE35" w14:textId="77777777" w:rsidR="009170FE" w:rsidRPr="00D6757C" w:rsidRDefault="009170FE" w:rsidP="00FC2D96">
            <w:pPr>
              <w:spacing w:after="0"/>
              <w:ind w:firstLine="29"/>
              <w:rPr>
                <w:sz w:val="22"/>
                <w:szCs w:val="22"/>
              </w:rPr>
            </w:pPr>
          </w:p>
          <w:p w14:paraId="69FB0C98" w14:textId="77777777" w:rsidR="009170FE" w:rsidRPr="00D6757C" w:rsidRDefault="009170FE" w:rsidP="00FC2D96">
            <w:pPr>
              <w:spacing w:after="0"/>
              <w:ind w:firstLine="29"/>
              <w:rPr>
                <w:sz w:val="22"/>
                <w:szCs w:val="22"/>
              </w:rPr>
            </w:pPr>
            <w:r w:rsidRPr="00D6757C">
              <w:rPr>
                <w:sz w:val="22"/>
                <w:szCs w:val="22"/>
              </w:rPr>
              <w:t>П.10.1</w:t>
            </w:r>
          </w:p>
          <w:p w14:paraId="5F1F1F26" w14:textId="77777777" w:rsidR="009170FE" w:rsidRPr="00D6757C" w:rsidRDefault="009170FE" w:rsidP="00FC2D96">
            <w:pPr>
              <w:spacing w:after="0"/>
              <w:ind w:firstLine="29"/>
              <w:rPr>
                <w:sz w:val="22"/>
                <w:szCs w:val="22"/>
              </w:rPr>
            </w:pPr>
            <w:r w:rsidRPr="00D6757C">
              <w:rPr>
                <w:sz w:val="22"/>
                <w:szCs w:val="22"/>
              </w:rPr>
              <w:t>Часть 5</w:t>
            </w:r>
          </w:p>
          <w:p w14:paraId="47FADF47" w14:textId="77777777" w:rsidR="009170FE" w:rsidRPr="00D6757C" w:rsidRDefault="009170FE" w:rsidP="00FC2D96">
            <w:pPr>
              <w:spacing w:after="0"/>
              <w:ind w:firstLine="29"/>
              <w:rPr>
                <w:sz w:val="22"/>
                <w:szCs w:val="22"/>
              </w:rPr>
            </w:pPr>
          </w:p>
          <w:p w14:paraId="7E5484E6" w14:textId="77777777" w:rsidR="009170FE" w:rsidRPr="00D6757C" w:rsidRDefault="009170FE" w:rsidP="00FC2D96">
            <w:pPr>
              <w:spacing w:after="0"/>
              <w:ind w:firstLine="29"/>
              <w:rPr>
                <w:sz w:val="22"/>
                <w:szCs w:val="22"/>
              </w:rPr>
            </w:pPr>
          </w:p>
          <w:p w14:paraId="0B7B7128" w14:textId="77777777" w:rsidR="009170FE" w:rsidRPr="00D6757C" w:rsidRDefault="009170FE" w:rsidP="00FC2D96">
            <w:pPr>
              <w:spacing w:after="0"/>
              <w:ind w:firstLine="29"/>
              <w:rPr>
                <w:sz w:val="22"/>
                <w:szCs w:val="22"/>
              </w:rPr>
            </w:pPr>
          </w:p>
        </w:tc>
        <w:tc>
          <w:tcPr>
            <w:tcW w:w="2257" w:type="dxa"/>
            <w:vAlign w:val="center"/>
          </w:tcPr>
          <w:p w14:paraId="19B0B9EA" w14:textId="77777777" w:rsidR="009170FE" w:rsidRPr="00D6757C" w:rsidRDefault="009170FE" w:rsidP="00FC2D96">
            <w:pPr>
              <w:spacing w:after="0"/>
              <w:ind w:firstLine="29"/>
              <w:rPr>
                <w:sz w:val="22"/>
                <w:szCs w:val="22"/>
              </w:rPr>
            </w:pPr>
          </w:p>
        </w:tc>
      </w:tr>
      <w:tr w:rsidR="009170FE" w:rsidRPr="00D6757C" w14:paraId="64618A6E" w14:textId="77777777" w:rsidTr="0031597D">
        <w:tc>
          <w:tcPr>
            <w:tcW w:w="3872" w:type="dxa"/>
            <w:vAlign w:val="center"/>
          </w:tcPr>
          <w:p w14:paraId="4068DEE1" w14:textId="02B36DF2" w:rsidR="009170FE" w:rsidRPr="00D6757C" w:rsidRDefault="00061C9C" w:rsidP="00FC2D96">
            <w:pPr>
              <w:spacing w:after="0"/>
              <w:ind w:firstLine="29"/>
              <w:jc w:val="left"/>
              <w:rPr>
                <w:sz w:val="22"/>
                <w:szCs w:val="22"/>
              </w:rPr>
            </w:pPr>
            <w:r w:rsidRPr="00D6757C">
              <w:rPr>
                <w:sz w:val="22"/>
                <w:szCs w:val="22"/>
              </w:rPr>
              <w:t>Услуги</w:t>
            </w:r>
            <w:r w:rsidR="009170FE" w:rsidRPr="00D6757C">
              <w:rPr>
                <w:sz w:val="22"/>
                <w:szCs w:val="22"/>
              </w:rPr>
              <w:t xml:space="preserve"> по уборке прилегающих к профилакторию №2 территорий, расшифровка общей площади территории представлена в таблице № 5 Части 5 документации</w:t>
            </w:r>
          </w:p>
        </w:tc>
        <w:tc>
          <w:tcPr>
            <w:tcW w:w="1838" w:type="dxa"/>
            <w:vAlign w:val="center"/>
          </w:tcPr>
          <w:p w14:paraId="123B38DB" w14:textId="77777777" w:rsidR="009170FE" w:rsidRPr="00D6757C" w:rsidRDefault="009170FE" w:rsidP="00FC2D96">
            <w:pPr>
              <w:spacing w:after="0"/>
              <w:ind w:firstLine="29"/>
              <w:jc w:val="center"/>
              <w:rPr>
                <w:sz w:val="22"/>
                <w:szCs w:val="22"/>
              </w:rPr>
            </w:pPr>
            <w:r w:rsidRPr="00D6757C">
              <w:rPr>
                <w:sz w:val="22"/>
                <w:szCs w:val="22"/>
              </w:rPr>
              <w:t>3.196,00 м2</w:t>
            </w:r>
          </w:p>
        </w:tc>
        <w:tc>
          <w:tcPr>
            <w:tcW w:w="2375" w:type="dxa"/>
          </w:tcPr>
          <w:p w14:paraId="0500D83E" w14:textId="77777777" w:rsidR="009170FE" w:rsidRPr="00D6757C" w:rsidRDefault="009170FE" w:rsidP="00FC2D96">
            <w:pPr>
              <w:spacing w:after="0"/>
              <w:ind w:firstLine="29"/>
              <w:jc w:val="left"/>
              <w:rPr>
                <w:sz w:val="22"/>
                <w:szCs w:val="22"/>
              </w:rPr>
            </w:pPr>
            <w:r w:rsidRPr="00D6757C">
              <w:rPr>
                <w:sz w:val="22"/>
                <w:szCs w:val="22"/>
              </w:rPr>
              <w:t xml:space="preserve">П. 12.2.3. </w:t>
            </w:r>
          </w:p>
          <w:p w14:paraId="0C747C39" w14:textId="77777777" w:rsidR="009170FE" w:rsidRPr="00D6757C" w:rsidRDefault="009170FE" w:rsidP="00FC2D96">
            <w:pPr>
              <w:spacing w:after="0"/>
              <w:ind w:firstLine="29"/>
              <w:jc w:val="left"/>
              <w:rPr>
                <w:sz w:val="22"/>
                <w:szCs w:val="22"/>
              </w:rPr>
            </w:pPr>
            <w:r w:rsidRPr="00D6757C">
              <w:rPr>
                <w:sz w:val="22"/>
                <w:szCs w:val="22"/>
              </w:rPr>
              <w:t>Часть 5</w:t>
            </w:r>
          </w:p>
          <w:p w14:paraId="6BCE44EF" w14:textId="77777777" w:rsidR="009170FE" w:rsidRPr="00D6757C" w:rsidRDefault="009170FE" w:rsidP="00FC2D96">
            <w:pPr>
              <w:spacing w:after="0"/>
              <w:ind w:firstLine="29"/>
              <w:jc w:val="left"/>
              <w:rPr>
                <w:sz w:val="22"/>
                <w:szCs w:val="22"/>
              </w:rPr>
            </w:pPr>
            <w:r w:rsidRPr="00D6757C">
              <w:rPr>
                <w:sz w:val="22"/>
                <w:szCs w:val="22"/>
              </w:rPr>
              <w:t xml:space="preserve"> </w:t>
            </w:r>
          </w:p>
        </w:tc>
        <w:tc>
          <w:tcPr>
            <w:tcW w:w="2257" w:type="dxa"/>
          </w:tcPr>
          <w:p w14:paraId="633787CC" w14:textId="77777777" w:rsidR="009170FE" w:rsidRPr="00D6757C" w:rsidRDefault="009170FE" w:rsidP="00FC2D96">
            <w:pPr>
              <w:spacing w:after="0"/>
              <w:ind w:firstLine="29"/>
              <w:jc w:val="left"/>
              <w:rPr>
                <w:sz w:val="22"/>
                <w:szCs w:val="22"/>
              </w:rPr>
            </w:pPr>
          </w:p>
        </w:tc>
      </w:tr>
      <w:tr w:rsidR="009170FE" w:rsidRPr="00D6757C" w14:paraId="72F77BA4" w14:textId="77777777" w:rsidTr="00FC2D96">
        <w:trPr>
          <w:trHeight w:val="661"/>
        </w:trPr>
        <w:tc>
          <w:tcPr>
            <w:tcW w:w="3872" w:type="dxa"/>
            <w:vAlign w:val="center"/>
          </w:tcPr>
          <w:p w14:paraId="0D087854" w14:textId="77777777" w:rsidR="009170FE" w:rsidRPr="00D6757C" w:rsidRDefault="009170FE" w:rsidP="00FC2D96">
            <w:pPr>
              <w:spacing w:after="0"/>
              <w:ind w:firstLine="29"/>
              <w:jc w:val="left"/>
              <w:rPr>
                <w:sz w:val="22"/>
                <w:szCs w:val="22"/>
              </w:rPr>
            </w:pPr>
            <w:r w:rsidRPr="00D6757C">
              <w:rPr>
                <w:sz w:val="22"/>
                <w:szCs w:val="22"/>
              </w:rPr>
              <w:t>Итого количество персонала в смену – Часть 5</w:t>
            </w:r>
          </w:p>
        </w:tc>
        <w:tc>
          <w:tcPr>
            <w:tcW w:w="1838" w:type="dxa"/>
            <w:vAlign w:val="center"/>
          </w:tcPr>
          <w:p w14:paraId="18FCE43E" w14:textId="77777777" w:rsidR="009170FE" w:rsidRPr="00D6757C" w:rsidRDefault="009170FE" w:rsidP="00FC2D96">
            <w:pPr>
              <w:spacing w:after="0"/>
              <w:ind w:firstLine="29"/>
              <w:rPr>
                <w:sz w:val="22"/>
                <w:szCs w:val="22"/>
              </w:rPr>
            </w:pPr>
          </w:p>
        </w:tc>
        <w:tc>
          <w:tcPr>
            <w:tcW w:w="2375" w:type="dxa"/>
            <w:vAlign w:val="center"/>
          </w:tcPr>
          <w:p w14:paraId="38CCDB11" w14:textId="77777777" w:rsidR="009170FE" w:rsidRPr="00D6757C" w:rsidRDefault="009170FE" w:rsidP="00FC2D96">
            <w:pPr>
              <w:spacing w:after="0"/>
              <w:ind w:firstLine="29"/>
              <w:rPr>
                <w:sz w:val="22"/>
                <w:szCs w:val="22"/>
              </w:rPr>
            </w:pPr>
          </w:p>
        </w:tc>
        <w:tc>
          <w:tcPr>
            <w:tcW w:w="2257" w:type="dxa"/>
            <w:vAlign w:val="center"/>
          </w:tcPr>
          <w:p w14:paraId="25FCEC06" w14:textId="77777777" w:rsidR="009170FE" w:rsidRPr="00D6757C" w:rsidRDefault="009170FE" w:rsidP="00FC2D96">
            <w:pPr>
              <w:spacing w:after="0"/>
              <w:ind w:firstLine="29"/>
              <w:rPr>
                <w:sz w:val="22"/>
                <w:szCs w:val="22"/>
              </w:rPr>
            </w:pPr>
          </w:p>
        </w:tc>
      </w:tr>
      <w:tr w:rsidR="009170FE" w:rsidRPr="00D6757C" w14:paraId="3540734E" w14:textId="77777777" w:rsidTr="00FC2D96">
        <w:trPr>
          <w:trHeight w:val="713"/>
        </w:trPr>
        <w:tc>
          <w:tcPr>
            <w:tcW w:w="3872" w:type="dxa"/>
            <w:vAlign w:val="center"/>
          </w:tcPr>
          <w:p w14:paraId="1B4F3E23" w14:textId="77777777" w:rsidR="009170FE" w:rsidRPr="00D6757C" w:rsidRDefault="009170FE" w:rsidP="00FC2D96">
            <w:pPr>
              <w:spacing w:after="0"/>
              <w:ind w:firstLine="29"/>
              <w:jc w:val="left"/>
              <w:rPr>
                <w:sz w:val="22"/>
                <w:szCs w:val="22"/>
              </w:rPr>
            </w:pPr>
            <w:r w:rsidRPr="00D6757C">
              <w:rPr>
                <w:sz w:val="22"/>
                <w:szCs w:val="22"/>
              </w:rPr>
              <w:t xml:space="preserve">ВСЕГО количество персонала в смену </w:t>
            </w:r>
          </w:p>
        </w:tc>
        <w:tc>
          <w:tcPr>
            <w:tcW w:w="1838" w:type="dxa"/>
            <w:vAlign w:val="center"/>
          </w:tcPr>
          <w:p w14:paraId="4A0F8C6C" w14:textId="77777777" w:rsidR="009170FE" w:rsidRPr="00D6757C" w:rsidRDefault="009170FE" w:rsidP="00FC2D96">
            <w:pPr>
              <w:spacing w:after="0"/>
              <w:ind w:firstLine="29"/>
              <w:rPr>
                <w:sz w:val="22"/>
                <w:szCs w:val="22"/>
              </w:rPr>
            </w:pPr>
          </w:p>
        </w:tc>
        <w:tc>
          <w:tcPr>
            <w:tcW w:w="2375" w:type="dxa"/>
            <w:vAlign w:val="center"/>
          </w:tcPr>
          <w:p w14:paraId="518ADE8E" w14:textId="77777777" w:rsidR="009170FE" w:rsidRPr="00D6757C" w:rsidRDefault="009170FE" w:rsidP="00FC2D96">
            <w:pPr>
              <w:spacing w:after="0"/>
              <w:ind w:firstLine="29"/>
              <w:rPr>
                <w:sz w:val="22"/>
                <w:szCs w:val="22"/>
              </w:rPr>
            </w:pPr>
          </w:p>
        </w:tc>
        <w:tc>
          <w:tcPr>
            <w:tcW w:w="2257" w:type="dxa"/>
            <w:vAlign w:val="center"/>
          </w:tcPr>
          <w:p w14:paraId="5788C6D3" w14:textId="77777777" w:rsidR="009170FE" w:rsidRPr="00D6757C" w:rsidRDefault="009170FE" w:rsidP="00FC2D96">
            <w:pPr>
              <w:spacing w:after="0"/>
              <w:ind w:firstLine="29"/>
              <w:rPr>
                <w:sz w:val="22"/>
                <w:szCs w:val="22"/>
              </w:rPr>
            </w:pPr>
          </w:p>
        </w:tc>
      </w:tr>
    </w:tbl>
    <w:p w14:paraId="59C77D1A" w14:textId="77777777" w:rsidR="009170FE" w:rsidRPr="00D6757C" w:rsidRDefault="009170FE" w:rsidP="009170FE">
      <w:pPr>
        <w:tabs>
          <w:tab w:val="left" w:pos="1335"/>
        </w:tabs>
        <w:rPr>
          <w:sz w:val="22"/>
          <w:szCs w:val="22"/>
        </w:rPr>
      </w:pPr>
    </w:p>
    <w:p w14:paraId="745A4B39" w14:textId="77777777" w:rsidR="00D6756F" w:rsidRPr="00D6757C" w:rsidRDefault="00D6756F" w:rsidP="00D6756F">
      <w:pPr>
        <w:rPr>
          <w:sz w:val="22"/>
          <w:szCs w:val="22"/>
        </w:rPr>
      </w:pPr>
    </w:p>
    <w:p w14:paraId="0971B4AD" w14:textId="77777777" w:rsidR="00D6756F" w:rsidRPr="00D6757C" w:rsidRDefault="00D6756F" w:rsidP="00D6756F">
      <w:pPr>
        <w:rPr>
          <w:sz w:val="22"/>
          <w:szCs w:val="22"/>
        </w:rPr>
      </w:pPr>
    </w:p>
    <w:p w14:paraId="5B7EDC29" w14:textId="77777777" w:rsidR="00D6756F" w:rsidRPr="00D6757C" w:rsidRDefault="00D6756F" w:rsidP="00D6756F">
      <w:pPr>
        <w:rPr>
          <w:sz w:val="22"/>
          <w:szCs w:val="22"/>
        </w:rPr>
      </w:pPr>
    </w:p>
    <w:p w14:paraId="673CCF49" w14:textId="77777777" w:rsidR="00D6756F" w:rsidRPr="00D6757C" w:rsidRDefault="00D6756F" w:rsidP="00D6756F">
      <w:pPr>
        <w:rPr>
          <w:sz w:val="22"/>
          <w:szCs w:val="22"/>
        </w:rPr>
      </w:pPr>
    </w:p>
    <w:p w14:paraId="1413889C" w14:textId="77777777" w:rsidR="00D6756F" w:rsidRPr="00D6757C" w:rsidRDefault="00D6756F" w:rsidP="00D6756F">
      <w:pPr>
        <w:spacing w:after="0"/>
        <w:ind w:firstLine="567"/>
        <w:rPr>
          <w:sz w:val="22"/>
          <w:szCs w:val="22"/>
        </w:rPr>
      </w:pPr>
      <w:r w:rsidRPr="00D6757C">
        <w:rPr>
          <w:sz w:val="22"/>
          <w:szCs w:val="22"/>
        </w:rPr>
        <w:tab/>
        <w:t>___________________                ___________________                               /________________/</w:t>
      </w:r>
    </w:p>
    <w:p w14:paraId="4C6C75C7" w14:textId="77777777" w:rsidR="00D6756F" w:rsidRPr="00D6757C" w:rsidRDefault="00D6756F" w:rsidP="00D6756F">
      <w:pPr>
        <w:spacing w:after="0"/>
        <w:ind w:firstLine="567"/>
        <w:rPr>
          <w:sz w:val="22"/>
          <w:szCs w:val="22"/>
        </w:rPr>
      </w:pPr>
      <w:r w:rsidRPr="00D6757C">
        <w:rPr>
          <w:sz w:val="22"/>
          <w:szCs w:val="22"/>
        </w:rPr>
        <w:t>     (должность)                                 (подпись)                                                       (ФИО)</w:t>
      </w:r>
    </w:p>
    <w:p w14:paraId="77EF3A77" w14:textId="77777777" w:rsidR="00D6756F" w:rsidRPr="00D6757C" w:rsidRDefault="00D6756F" w:rsidP="00D6756F">
      <w:pPr>
        <w:spacing w:after="0"/>
        <w:ind w:firstLine="567"/>
        <w:rPr>
          <w:sz w:val="22"/>
          <w:szCs w:val="22"/>
        </w:rPr>
      </w:pPr>
    </w:p>
    <w:p w14:paraId="2FA2EC01" w14:textId="77777777" w:rsidR="00D6756F" w:rsidRPr="00D6757C" w:rsidRDefault="00D6756F" w:rsidP="00D6756F">
      <w:pPr>
        <w:spacing w:after="0"/>
        <w:ind w:firstLine="567"/>
        <w:rPr>
          <w:sz w:val="22"/>
          <w:szCs w:val="22"/>
        </w:rPr>
      </w:pPr>
      <w:r w:rsidRPr="00D6757C">
        <w:rPr>
          <w:sz w:val="22"/>
          <w:szCs w:val="22"/>
        </w:rPr>
        <w:t xml:space="preserve"> М.П. (при наличии)</w:t>
      </w:r>
    </w:p>
    <w:p w14:paraId="1844B71C" w14:textId="77777777" w:rsidR="00D6756F" w:rsidRPr="00D6757C" w:rsidRDefault="00D6756F" w:rsidP="00D6756F">
      <w:pPr>
        <w:spacing w:after="0"/>
        <w:rPr>
          <w:i/>
          <w:sz w:val="22"/>
          <w:szCs w:val="22"/>
        </w:rPr>
      </w:pPr>
    </w:p>
    <w:p w14:paraId="600D1B6D" w14:textId="1F31715C" w:rsidR="00D6756F" w:rsidRPr="00D6757C" w:rsidRDefault="00D6756F" w:rsidP="00D6756F">
      <w:pPr>
        <w:tabs>
          <w:tab w:val="left" w:pos="3615"/>
        </w:tabs>
        <w:rPr>
          <w:b/>
          <w:bCs/>
          <w:sz w:val="22"/>
          <w:szCs w:val="22"/>
        </w:rPr>
      </w:pPr>
    </w:p>
    <w:p w14:paraId="511748D8" w14:textId="71E21CC8" w:rsidR="00D6756F" w:rsidRPr="00D6757C" w:rsidRDefault="00D6756F" w:rsidP="00D6756F">
      <w:pPr>
        <w:tabs>
          <w:tab w:val="left" w:pos="3615"/>
        </w:tabs>
        <w:rPr>
          <w:sz w:val="22"/>
          <w:szCs w:val="22"/>
        </w:rPr>
        <w:sectPr w:rsidR="00D6756F" w:rsidRPr="00D6757C" w:rsidSect="00EE239F">
          <w:pgSz w:w="11906" w:h="16838" w:code="9"/>
          <w:pgMar w:top="851" w:right="849" w:bottom="851" w:left="1134" w:header="0" w:footer="88" w:gutter="0"/>
          <w:cols w:space="720"/>
          <w:titlePg/>
          <w:docGrid w:linePitch="326"/>
        </w:sectPr>
      </w:pPr>
      <w:r w:rsidRPr="00D6757C">
        <w:rPr>
          <w:sz w:val="22"/>
          <w:szCs w:val="22"/>
        </w:rPr>
        <w:tab/>
      </w:r>
    </w:p>
    <w:p w14:paraId="5617A190" w14:textId="1B00956D" w:rsidR="009170FE" w:rsidRPr="00D6757C" w:rsidRDefault="009170FE" w:rsidP="009170FE">
      <w:pPr>
        <w:tabs>
          <w:tab w:val="left" w:pos="2415"/>
        </w:tabs>
        <w:rPr>
          <w:sz w:val="22"/>
          <w:szCs w:val="22"/>
        </w:rPr>
      </w:pPr>
    </w:p>
    <w:p w14:paraId="639E017A" w14:textId="77777777" w:rsidR="009170FE" w:rsidRPr="00D6757C" w:rsidRDefault="009170FE" w:rsidP="009170FE">
      <w:pPr>
        <w:spacing w:after="0" w:line="276" w:lineRule="auto"/>
        <w:jc w:val="center"/>
        <w:rPr>
          <w:b/>
          <w:i/>
          <w:sz w:val="22"/>
          <w:szCs w:val="22"/>
        </w:rPr>
      </w:pPr>
      <w:r w:rsidRPr="00D6757C">
        <w:rPr>
          <w:b/>
          <w:i/>
          <w:sz w:val="22"/>
          <w:szCs w:val="22"/>
        </w:rPr>
        <w:t>Приложение № 2 ко второй части заявки на участие в закупке</w:t>
      </w:r>
    </w:p>
    <w:p w14:paraId="3FABA24D" w14:textId="77777777" w:rsidR="009170FE" w:rsidRPr="00D6757C" w:rsidRDefault="009170FE" w:rsidP="009170FE">
      <w:pPr>
        <w:spacing w:after="0" w:line="276" w:lineRule="auto"/>
        <w:rPr>
          <w:b/>
          <w:i/>
          <w:sz w:val="22"/>
          <w:szCs w:val="22"/>
        </w:rPr>
      </w:pPr>
    </w:p>
    <w:p w14:paraId="367E3CEA" w14:textId="77777777" w:rsidR="009170FE" w:rsidRPr="00D6757C" w:rsidRDefault="009170FE" w:rsidP="009170FE">
      <w:pPr>
        <w:spacing w:after="0" w:line="276" w:lineRule="auto"/>
        <w:jc w:val="center"/>
        <w:rPr>
          <w:b/>
          <w:i/>
          <w:sz w:val="22"/>
          <w:szCs w:val="22"/>
        </w:rPr>
      </w:pPr>
    </w:p>
    <w:p w14:paraId="7434CBB0" w14:textId="4C07B89C" w:rsidR="009170FE" w:rsidRPr="00D6757C" w:rsidRDefault="009170FE" w:rsidP="00903328">
      <w:pPr>
        <w:spacing w:after="0" w:line="276" w:lineRule="auto"/>
        <w:ind w:firstLine="567"/>
        <w:jc w:val="right"/>
        <w:rPr>
          <w:sz w:val="22"/>
          <w:szCs w:val="22"/>
        </w:rPr>
      </w:pPr>
      <w:r w:rsidRPr="00D6757C">
        <w:rPr>
          <w:i/>
          <w:sz w:val="22"/>
          <w:szCs w:val="22"/>
        </w:rPr>
        <w:t>Оформляется на фирменном бланке</w:t>
      </w:r>
    </w:p>
    <w:p w14:paraId="2ECEBC37" w14:textId="77777777" w:rsidR="00903328" w:rsidRPr="00D6757C" w:rsidRDefault="00903328" w:rsidP="00903328">
      <w:pPr>
        <w:spacing w:after="0" w:line="276" w:lineRule="auto"/>
        <w:jc w:val="center"/>
        <w:rPr>
          <w:b/>
          <w:i/>
          <w:sz w:val="22"/>
          <w:szCs w:val="22"/>
        </w:rPr>
      </w:pPr>
    </w:p>
    <w:p w14:paraId="4C1766F7" w14:textId="77777777" w:rsidR="00903328" w:rsidRPr="00D6757C" w:rsidRDefault="00903328" w:rsidP="00903328">
      <w:pPr>
        <w:ind w:right="142"/>
        <w:jc w:val="center"/>
        <w:rPr>
          <w:b/>
          <w:sz w:val="22"/>
          <w:szCs w:val="22"/>
          <w:u w:val="single"/>
        </w:rPr>
      </w:pPr>
      <w:r w:rsidRPr="00D6757C">
        <w:rPr>
          <w:b/>
          <w:snapToGrid w:val="0"/>
          <w:sz w:val="22"/>
          <w:szCs w:val="22"/>
          <w:u w:val="single"/>
        </w:rPr>
        <w:t>Информация о п</w:t>
      </w:r>
      <w:r w:rsidRPr="00D6757C">
        <w:rPr>
          <w:b/>
          <w:sz w:val="22"/>
          <w:szCs w:val="22"/>
          <w:u w:val="single"/>
        </w:rPr>
        <w:t>ериоде хозяйственной деятельности участника закупки</w:t>
      </w:r>
    </w:p>
    <w:p w14:paraId="38D5FB88" w14:textId="77777777" w:rsidR="00903328" w:rsidRPr="00D6757C" w:rsidRDefault="00903328" w:rsidP="00903328">
      <w:pPr>
        <w:ind w:right="142"/>
        <w:jc w:val="center"/>
        <w:rPr>
          <w:b/>
          <w:sz w:val="22"/>
          <w:szCs w:val="22"/>
        </w:rPr>
      </w:pPr>
    </w:p>
    <w:tbl>
      <w:tblPr>
        <w:tblStyle w:val="af4"/>
        <w:tblW w:w="10797" w:type="dxa"/>
        <w:tblInd w:w="-431" w:type="dxa"/>
        <w:tblLayout w:type="fixed"/>
        <w:tblLook w:val="04A0" w:firstRow="1" w:lastRow="0" w:firstColumn="1" w:lastColumn="0" w:noHBand="0" w:noVBand="1"/>
      </w:tblPr>
      <w:tblGrid>
        <w:gridCol w:w="5382"/>
        <w:gridCol w:w="1701"/>
        <w:gridCol w:w="2155"/>
        <w:gridCol w:w="1559"/>
      </w:tblGrid>
      <w:tr w:rsidR="00903328" w:rsidRPr="00D6757C" w14:paraId="00B7EE3F" w14:textId="77777777" w:rsidTr="00903328">
        <w:trPr>
          <w:trHeight w:val="570"/>
        </w:trPr>
        <w:tc>
          <w:tcPr>
            <w:tcW w:w="5382" w:type="dxa"/>
            <w:vMerge w:val="restart"/>
            <w:vAlign w:val="center"/>
          </w:tcPr>
          <w:p w14:paraId="041F562B" w14:textId="77777777" w:rsidR="00903328" w:rsidRPr="00D6757C" w:rsidRDefault="00903328" w:rsidP="00FC2D96">
            <w:pPr>
              <w:ind w:right="142" w:firstLine="0"/>
              <w:jc w:val="left"/>
              <w:rPr>
                <w:b/>
                <w:i/>
                <w:sz w:val="22"/>
                <w:szCs w:val="22"/>
              </w:rPr>
            </w:pPr>
            <w:r w:rsidRPr="00D6757C">
              <w:rPr>
                <w:bCs/>
                <w:i/>
                <w:iCs/>
                <w:sz w:val="22"/>
                <w:szCs w:val="22"/>
              </w:rPr>
              <w:t>Срок исчисляется с даты государственной регист</w:t>
            </w:r>
            <w:r w:rsidRPr="00D6757C">
              <w:rPr>
                <w:bCs/>
                <w:i/>
                <w:sz w:val="22"/>
                <w:szCs w:val="22"/>
              </w:rPr>
              <w:t>рации юридического лица/индивидуального предпринимателя).</w:t>
            </w:r>
          </w:p>
          <w:p w14:paraId="41396738" w14:textId="77777777" w:rsidR="00903328" w:rsidRPr="00D6757C" w:rsidRDefault="00903328" w:rsidP="00FC2D96">
            <w:pPr>
              <w:autoSpaceDE w:val="0"/>
              <w:autoSpaceDN w:val="0"/>
              <w:adjustRightInd w:val="0"/>
              <w:spacing w:after="0"/>
              <w:ind w:right="142"/>
              <w:rPr>
                <w:b/>
                <w:i/>
                <w:sz w:val="22"/>
                <w:szCs w:val="22"/>
              </w:rPr>
            </w:pPr>
          </w:p>
        </w:tc>
        <w:tc>
          <w:tcPr>
            <w:tcW w:w="5415" w:type="dxa"/>
            <w:gridSpan w:val="3"/>
            <w:vAlign w:val="center"/>
          </w:tcPr>
          <w:p w14:paraId="5239A0A4" w14:textId="77777777" w:rsidR="00903328" w:rsidRPr="00D6757C" w:rsidRDefault="00903328" w:rsidP="00FC2D96">
            <w:pPr>
              <w:pBdr>
                <w:bottom w:val="single" w:sz="12" w:space="1" w:color="auto"/>
              </w:pBdr>
              <w:ind w:left="851" w:right="142" w:firstLine="0"/>
              <w:jc w:val="left"/>
              <w:rPr>
                <w:b/>
                <w:sz w:val="22"/>
                <w:szCs w:val="22"/>
              </w:rPr>
            </w:pPr>
            <w:r w:rsidRPr="00D6757C">
              <w:rPr>
                <w:b/>
                <w:sz w:val="22"/>
                <w:szCs w:val="22"/>
              </w:rPr>
              <w:t>Период деятельности</w:t>
            </w:r>
          </w:p>
          <w:p w14:paraId="07D4907E" w14:textId="77777777" w:rsidR="00903328" w:rsidRPr="00D6757C" w:rsidRDefault="00903328" w:rsidP="00FC2D96">
            <w:pPr>
              <w:ind w:right="142" w:firstLine="0"/>
              <w:jc w:val="left"/>
              <w:rPr>
                <w:i/>
                <w:sz w:val="22"/>
                <w:szCs w:val="22"/>
              </w:rPr>
            </w:pPr>
            <w:r w:rsidRPr="00D6757C">
              <w:rPr>
                <w:i/>
                <w:sz w:val="22"/>
                <w:szCs w:val="22"/>
              </w:rPr>
              <w:t>(укажите дату регистрации, в соответствии с предоставляемой копией подтверждающего документа)</w:t>
            </w:r>
          </w:p>
        </w:tc>
      </w:tr>
      <w:tr w:rsidR="00903328" w:rsidRPr="00D6757C" w14:paraId="349E0C3F" w14:textId="77777777" w:rsidTr="00903328">
        <w:trPr>
          <w:trHeight w:val="585"/>
        </w:trPr>
        <w:tc>
          <w:tcPr>
            <w:tcW w:w="5382" w:type="dxa"/>
            <w:vMerge/>
            <w:vAlign w:val="center"/>
          </w:tcPr>
          <w:p w14:paraId="2B3B8A68" w14:textId="77777777" w:rsidR="00903328" w:rsidRPr="00D6757C" w:rsidRDefault="00903328" w:rsidP="00FC2D96">
            <w:pPr>
              <w:autoSpaceDE w:val="0"/>
              <w:autoSpaceDN w:val="0"/>
              <w:adjustRightInd w:val="0"/>
              <w:spacing w:after="0"/>
              <w:ind w:right="142"/>
              <w:rPr>
                <w:b/>
                <w:sz w:val="22"/>
                <w:szCs w:val="22"/>
              </w:rPr>
            </w:pPr>
          </w:p>
        </w:tc>
        <w:tc>
          <w:tcPr>
            <w:tcW w:w="1701" w:type="dxa"/>
            <w:vAlign w:val="center"/>
          </w:tcPr>
          <w:p w14:paraId="26396F02" w14:textId="77777777" w:rsidR="00903328" w:rsidRPr="00D6757C" w:rsidRDefault="00903328" w:rsidP="00FC2D96">
            <w:pPr>
              <w:ind w:right="142" w:firstLine="0"/>
              <w:jc w:val="center"/>
              <w:rPr>
                <w:b/>
                <w:sz w:val="22"/>
                <w:szCs w:val="22"/>
              </w:rPr>
            </w:pPr>
            <w:r w:rsidRPr="00D6757C">
              <w:rPr>
                <w:b/>
                <w:sz w:val="22"/>
                <w:szCs w:val="22"/>
              </w:rPr>
              <w:t>Более 3 (трех) лет</w:t>
            </w:r>
          </w:p>
        </w:tc>
        <w:tc>
          <w:tcPr>
            <w:tcW w:w="2155" w:type="dxa"/>
            <w:vAlign w:val="center"/>
          </w:tcPr>
          <w:p w14:paraId="046459B0" w14:textId="77777777" w:rsidR="00903328" w:rsidRPr="00D6757C" w:rsidRDefault="00903328" w:rsidP="00FC2D96">
            <w:pPr>
              <w:ind w:right="142" w:firstLine="0"/>
              <w:jc w:val="center"/>
              <w:rPr>
                <w:b/>
                <w:sz w:val="22"/>
                <w:szCs w:val="22"/>
              </w:rPr>
            </w:pPr>
            <w:r w:rsidRPr="00D6757C">
              <w:rPr>
                <w:b/>
                <w:sz w:val="22"/>
                <w:szCs w:val="22"/>
              </w:rPr>
              <w:t>От 1 года до 3 (трех) лет включительно</w:t>
            </w:r>
          </w:p>
        </w:tc>
        <w:tc>
          <w:tcPr>
            <w:tcW w:w="1559" w:type="dxa"/>
            <w:vAlign w:val="center"/>
          </w:tcPr>
          <w:p w14:paraId="18D16861" w14:textId="77777777" w:rsidR="00903328" w:rsidRPr="00D6757C" w:rsidRDefault="00903328" w:rsidP="00FC2D96">
            <w:pPr>
              <w:ind w:right="142" w:firstLine="0"/>
              <w:jc w:val="center"/>
              <w:rPr>
                <w:b/>
                <w:sz w:val="22"/>
                <w:szCs w:val="22"/>
              </w:rPr>
            </w:pPr>
            <w:r w:rsidRPr="00D6757C">
              <w:rPr>
                <w:b/>
                <w:sz w:val="22"/>
                <w:szCs w:val="22"/>
              </w:rPr>
              <w:t>менее 1 года</w:t>
            </w:r>
          </w:p>
        </w:tc>
      </w:tr>
      <w:tr w:rsidR="00903328" w:rsidRPr="00D6757C" w14:paraId="36A3FA7C" w14:textId="77777777" w:rsidTr="00903328">
        <w:tc>
          <w:tcPr>
            <w:tcW w:w="5382" w:type="dxa"/>
            <w:vMerge/>
            <w:vAlign w:val="center"/>
          </w:tcPr>
          <w:p w14:paraId="2E489528" w14:textId="77777777" w:rsidR="00903328" w:rsidRPr="00D6757C" w:rsidRDefault="00903328" w:rsidP="00FC2D96">
            <w:pPr>
              <w:autoSpaceDE w:val="0"/>
              <w:autoSpaceDN w:val="0"/>
              <w:adjustRightInd w:val="0"/>
              <w:spacing w:after="0"/>
              <w:ind w:right="142" w:firstLine="0"/>
              <w:rPr>
                <w:bCs/>
                <w:i/>
                <w:sz w:val="22"/>
                <w:szCs w:val="22"/>
              </w:rPr>
            </w:pPr>
          </w:p>
        </w:tc>
        <w:tc>
          <w:tcPr>
            <w:tcW w:w="1701" w:type="dxa"/>
            <w:vAlign w:val="center"/>
          </w:tcPr>
          <w:p w14:paraId="318EED92" w14:textId="77777777" w:rsidR="00903328" w:rsidRPr="00D6757C" w:rsidRDefault="00903328" w:rsidP="00FC2D96">
            <w:pPr>
              <w:ind w:right="142" w:firstLine="0"/>
              <w:jc w:val="left"/>
              <w:rPr>
                <w:b/>
                <w:sz w:val="22"/>
                <w:szCs w:val="22"/>
              </w:rPr>
            </w:pPr>
          </w:p>
        </w:tc>
        <w:tc>
          <w:tcPr>
            <w:tcW w:w="2155" w:type="dxa"/>
            <w:vAlign w:val="center"/>
          </w:tcPr>
          <w:p w14:paraId="533CC78D" w14:textId="77777777" w:rsidR="00903328" w:rsidRPr="00D6757C" w:rsidRDefault="00903328" w:rsidP="00FC2D96">
            <w:pPr>
              <w:ind w:left="851" w:right="142" w:firstLine="0"/>
              <w:jc w:val="left"/>
              <w:rPr>
                <w:b/>
                <w:sz w:val="22"/>
                <w:szCs w:val="22"/>
              </w:rPr>
            </w:pPr>
          </w:p>
        </w:tc>
        <w:tc>
          <w:tcPr>
            <w:tcW w:w="1559" w:type="dxa"/>
            <w:vAlign w:val="center"/>
          </w:tcPr>
          <w:p w14:paraId="5DC055AF" w14:textId="77777777" w:rsidR="00903328" w:rsidRPr="00D6757C" w:rsidRDefault="00903328" w:rsidP="00FC2D96">
            <w:pPr>
              <w:ind w:left="1417" w:right="142" w:firstLine="0"/>
              <w:jc w:val="center"/>
              <w:rPr>
                <w:b/>
                <w:sz w:val="22"/>
                <w:szCs w:val="22"/>
              </w:rPr>
            </w:pPr>
          </w:p>
        </w:tc>
      </w:tr>
    </w:tbl>
    <w:p w14:paraId="4BCD2DB4" w14:textId="77777777" w:rsidR="00903328" w:rsidRPr="00D6757C" w:rsidRDefault="00903328" w:rsidP="00903328">
      <w:pPr>
        <w:rPr>
          <w:sz w:val="22"/>
          <w:szCs w:val="22"/>
        </w:rPr>
      </w:pPr>
    </w:p>
    <w:p w14:paraId="195F373F" w14:textId="77777777" w:rsidR="00903328" w:rsidRPr="00D6757C" w:rsidRDefault="00903328" w:rsidP="00903328">
      <w:pPr>
        <w:rPr>
          <w:sz w:val="22"/>
          <w:szCs w:val="22"/>
        </w:rPr>
      </w:pPr>
    </w:p>
    <w:p w14:paraId="74D73217" w14:textId="77777777" w:rsidR="00903328" w:rsidRPr="00D6757C" w:rsidRDefault="00903328" w:rsidP="00903328">
      <w:pPr>
        <w:spacing w:after="0"/>
        <w:rPr>
          <w:sz w:val="22"/>
          <w:szCs w:val="22"/>
        </w:rPr>
      </w:pPr>
      <w:r w:rsidRPr="00D6757C">
        <w:rPr>
          <w:sz w:val="22"/>
          <w:szCs w:val="22"/>
        </w:rPr>
        <w:t>_______________________ _______________________    /___________________/</w:t>
      </w:r>
    </w:p>
    <w:p w14:paraId="7EA9A41F" w14:textId="77777777" w:rsidR="00903328" w:rsidRPr="00D6757C" w:rsidRDefault="00903328" w:rsidP="00903328">
      <w:pPr>
        <w:spacing w:after="0"/>
        <w:ind w:firstLine="709"/>
        <w:rPr>
          <w:sz w:val="22"/>
          <w:szCs w:val="22"/>
        </w:rPr>
      </w:pPr>
      <w:r w:rsidRPr="00D6757C">
        <w:rPr>
          <w:sz w:val="22"/>
          <w:szCs w:val="22"/>
        </w:rPr>
        <w:t>(должность)</w:t>
      </w:r>
      <w:r w:rsidRPr="00D6757C">
        <w:rPr>
          <w:sz w:val="22"/>
          <w:szCs w:val="22"/>
        </w:rPr>
        <w:tab/>
        <w:t xml:space="preserve">              </w:t>
      </w:r>
      <w:r w:rsidRPr="00D6757C">
        <w:rPr>
          <w:sz w:val="22"/>
          <w:szCs w:val="22"/>
        </w:rPr>
        <w:tab/>
        <w:t xml:space="preserve"> (подпись)</w:t>
      </w:r>
      <w:r w:rsidRPr="00D6757C">
        <w:rPr>
          <w:sz w:val="22"/>
          <w:szCs w:val="22"/>
        </w:rPr>
        <w:tab/>
        <w:t xml:space="preserve">                      (ФИО)</w:t>
      </w:r>
    </w:p>
    <w:p w14:paraId="4D0A3E8F" w14:textId="77777777" w:rsidR="00903328" w:rsidRPr="00D6757C" w:rsidRDefault="00903328" w:rsidP="00903328">
      <w:pPr>
        <w:spacing w:after="0"/>
        <w:rPr>
          <w:sz w:val="22"/>
          <w:szCs w:val="22"/>
        </w:rPr>
      </w:pPr>
    </w:p>
    <w:p w14:paraId="1D0ED32F" w14:textId="77777777" w:rsidR="00903328" w:rsidRPr="00D6757C" w:rsidRDefault="00903328" w:rsidP="00903328">
      <w:pPr>
        <w:spacing w:after="0"/>
        <w:rPr>
          <w:sz w:val="22"/>
          <w:szCs w:val="22"/>
        </w:rPr>
      </w:pPr>
      <w:r w:rsidRPr="00D6757C">
        <w:rPr>
          <w:sz w:val="22"/>
          <w:szCs w:val="22"/>
        </w:rPr>
        <w:t xml:space="preserve">М.П. (при наличии) </w:t>
      </w:r>
    </w:p>
    <w:p w14:paraId="5CC886BE" w14:textId="77777777" w:rsidR="00903328" w:rsidRPr="00D6757C" w:rsidRDefault="00903328" w:rsidP="00903328">
      <w:pPr>
        <w:spacing w:after="0"/>
        <w:rPr>
          <w:i/>
          <w:sz w:val="22"/>
          <w:szCs w:val="22"/>
        </w:rPr>
      </w:pPr>
    </w:p>
    <w:p w14:paraId="28A34C07" w14:textId="77777777" w:rsidR="009170FE" w:rsidRPr="00D6757C" w:rsidRDefault="009170FE" w:rsidP="009170FE">
      <w:pPr>
        <w:spacing w:after="0"/>
        <w:rPr>
          <w:sz w:val="22"/>
          <w:szCs w:val="22"/>
        </w:rPr>
      </w:pPr>
    </w:p>
    <w:p w14:paraId="1BA867EF" w14:textId="77777777" w:rsidR="009170FE" w:rsidRPr="00D6757C" w:rsidRDefault="009170FE" w:rsidP="009170FE">
      <w:pPr>
        <w:spacing w:after="0"/>
        <w:rPr>
          <w:sz w:val="22"/>
          <w:szCs w:val="22"/>
        </w:rPr>
      </w:pPr>
    </w:p>
    <w:p w14:paraId="26A808ED" w14:textId="77777777" w:rsidR="009170FE" w:rsidRPr="00D6757C" w:rsidRDefault="009170FE" w:rsidP="009170FE">
      <w:pPr>
        <w:spacing w:after="0"/>
        <w:rPr>
          <w:sz w:val="22"/>
          <w:szCs w:val="22"/>
        </w:rPr>
      </w:pPr>
    </w:p>
    <w:p w14:paraId="176B426B" w14:textId="77777777" w:rsidR="009170FE" w:rsidRPr="00D6757C" w:rsidRDefault="009170FE" w:rsidP="009170FE">
      <w:pPr>
        <w:spacing w:after="0"/>
        <w:rPr>
          <w:sz w:val="22"/>
          <w:szCs w:val="22"/>
        </w:rPr>
      </w:pPr>
    </w:p>
    <w:p w14:paraId="08DFBFF1" w14:textId="77777777" w:rsidR="009170FE" w:rsidRPr="00D6757C" w:rsidRDefault="009170FE" w:rsidP="009170FE">
      <w:pPr>
        <w:spacing w:after="0" w:line="276" w:lineRule="auto"/>
        <w:ind w:firstLine="567"/>
        <w:rPr>
          <w:b/>
          <w:i/>
          <w:sz w:val="22"/>
          <w:szCs w:val="22"/>
        </w:rPr>
      </w:pPr>
    </w:p>
    <w:p w14:paraId="0AD33574" w14:textId="77777777" w:rsidR="009170FE" w:rsidRPr="00D6757C" w:rsidRDefault="009170FE" w:rsidP="009170FE">
      <w:pPr>
        <w:spacing w:after="0"/>
        <w:rPr>
          <w:i/>
          <w:color w:val="FF0000"/>
          <w:sz w:val="22"/>
          <w:szCs w:val="22"/>
        </w:rPr>
      </w:pPr>
      <w:r w:rsidRPr="00D6757C">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3B65FC1" w14:textId="7C0EB85E" w:rsidR="009170FE" w:rsidRPr="00D6757C" w:rsidRDefault="009170FE" w:rsidP="009170FE">
      <w:pPr>
        <w:spacing w:after="0"/>
        <w:rPr>
          <w:b/>
          <w:i/>
          <w:color w:val="FF0000"/>
          <w:sz w:val="22"/>
          <w:szCs w:val="22"/>
          <w:u w:val="single"/>
        </w:rPr>
      </w:pPr>
      <w:r w:rsidRPr="00D6757C">
        <w:rPr>
          <w:b/>
          <w:i/>
          <w:color w:val="FF0000"/>
          <w:sz w:val="22"/>
          <w:szCs w:val="22"/>
          <w:u w:val="single"/>
        </w:rPr>
        <w:t xml:space="preserve">Содержащиеся в данном приложении сведения используются в качестве одного </w:t>
      </w:r>
      <w:r w:rsidR="003731FC" w:rsidRPr="00D6757C">
        <w:rPr>
          <w:b/>
          <w:i/>
          <w:color w:val="FF0000"/>
          <w:sz w:val="22"/>
          <w:szCs w:val="22"/>
          <w:u w:val="single"/>
        </w:rPr>
        <w:t>из критериев</w:t>
      </w:r>
      <w:r w:rsidRPr="00D6757C">
        <w:rPr>
          <w:b/>
          <w:i/>
          <w:color w:val="FF0000"/>
          <w:sz w:val="22"/>
          <w:szCs w:val="22"/>
          <w:u w:val="single"/>
        </w:rPr>
        <w:t xml:space="preserve"> оценки заявки Участника.</w:t>
      </w:r>
    </w:p>
    <w:p w14:paraId="6ED5254D" w14:textId="66846D4A" w:rsidR="009170FE" w:rsidRPr="00D6757C" w:rsidRDefault="009170FE" w:rsidP="009170FE">
      <w:pPr>
        <w:tabs>
          <w:tab w:val="left" w:pos="1335"/>
        </w:tabs>
        <w:rPr>
          <w:sz w:val="22"/>
          <w:szCs w:val="22"/>
        </w:rPr>
        <w:sectPr w:rsidR="009170FE" w:rsidRPr="00D6757C" w:rsidSect="00EE239F">
          <w:pgSz w:w="11906" w:h="16838" w:code="9"/>
          <w:pgMar w:top="851" w:right="849" w:bottom="851" w:left="1134" w:header="0" w:footer="88" w:gutter="0"/>
          <w:cols w:space="720"/>
          <w:titlePg/>
          <w:docGrid w:linePitch="326"/>
        </w:sectPr>
      </w:pPr>
    </w:p>
    <w:p w14:paraId="0179B87A" w14:textId="77777777" w:rsidR="00EE239F" w:rsidRPr="00D6757C" w:rsidRDefault="00EE239F" w:rsidP="00EE239F">
      <w:pPr>
        <w:spacing w:after="0" w:line="276" w:lineRule="auto"/>
        <w:jc w:val="center"/>
        <w:rPr>
          <w:b/>
          <w:i/>
          <w:sz w:val="22"/>
          <w:szCs w:val="22"/>
        </w:rPr>
      </w:pPr>
      <w:r w:rsidRPr="00D6757C">
        <w:rPr>
          <w:b/>
          <w:i/>
          <w:sz w:val="22"/>
          <w:szCs w:val="22"/>
        </w:rPr>
        <w:lastRenderedPageBreak/>
        <w:t>Приложение № 3 ко второй части заявки на участие в закупке</w:t>
      </w:r>
    </w:p>
    <w:p w14:paraId="35A6BE5E" w14:textId="77777777" w:rsidR="00EE239F" w:rsidRPr="00D6757C" w:rsidRDefault="00EE239F" w:rsidP="00EE239F">
      <w:pPr>
        <w:spacing w:after="0" w:line="276" w:lineRule="auto"/>
        <w:jc w:val="center"/>
        <w:rPr>
          <w:b/>
          <w:i/>
          <w:sz w:val="22"/>
          <w:szCs w:val="22"/>
        </w:rPr>
      </w:pPr>
    </w:p>
    <w:p w14:paraId="58E1EFC5" w14:textId="77777777" w:rsidR="00EE239F" w:rsidRPr="00D6757C" w:rsidRDefault="00EE239F" w:rsidP="00EE239F">
      <w:pPr>
        <w:widowControl w:val="0"/>
        <w:spacing w:after="0" w:line="276" w:lineRule="auto"/>
        <w:ind w:firstLine="567"/>
        <w:rPr>
          <w:i/>
          <w:sz w:val="22"/>
          <w:szCs w:val="22"/>
        </w:rPr>
      </w:pPr>
    </w:p>
    <w:p w14:paraId="6EB832C7" w14:textId="77777777" w:rsidR="00EE239F" w:rsidRPr="00D6757C" w:rsidRDefault="00EE239F" w:rsidP="00EE239F">
      <w:pPr>
        <w:suppressAutoHyphens/>
        <w:spacing w:after="0" w:line="276" w:lineRule="auto"/>
        <w:jc w:val="right"/>
        <w:rPr>
          <w:i/>
          <w:sz w:val="22"/>
          <w:szCs w:val="22"/>
        </w:rPr>
      </w:pPr>
      <w:r w:rsidRPr="00D6757C">
        <w:rPr>
          <w:sz w:val="22"/>
          <w:szCs w:val="22"/>
        </w:rPr>
        <w:t> </w:t>
      </w:r>
      <w:r w:rsidRPr="00D6757C">
        <w:rPr>
          <w:i/>
          <w:sz w:val="22"/>
          <w:szCs w:val="22"/>
        </w:rPr>
        <w:t xml:space="preserve">Оформляется на фирменном бланке </w:t>
      </w:r>
    </w:p>
    <w:p w14:paraId="2B80F0CF" w14:textId="0293D6DF" w:rsidR="00EE239F" w:rsidRPr="00D6757C" w:rsidRDefault="00EE239F" w:rsidP="00EE239F">
      <w:pPr>
        <w:tabs>
          <w:tab w:val="left" w:pos="984"/>
        </w:tabs>
        <w:spacing w:after="0"/>
        <w:ind w:left="44" w:right="146"/>
        <w:jc w:val="center"/>
        <w:rPr>
          <w:b/>
          <w:sz w:val="22"/>
          <w:szCs w:val="22"/>
          <w:u w:val="single"/>
        </w:rPr>
      </w:pPr>
      <w:r w:rsidRPr="00D6757C">
        <w:rPr>
          <w:b/>
          <w:sz w:val="22"/>
          <w:szCs w:val="22"/>
          <w:u w:val="single"/>
        </w:rPr>
        <w:t xml:space="preserve">Наличие у Участника закупки официальных положительных отзывов, благодарственных писем (далее по тексту - писем) от </w:t>
      </w:r>
      <w:r w:rsidRPr="00D6757C">
        <w:rPr>
          <w:b/>
          <w:color w:val="000000"/>
          <w:sz w:val="22"/>
          <w:szCs w:val="22"/>
          <w:u w:val="single"/>
          <w:shd w:val="clear" w:color="auto" w:fill="FFFFFF"/>
        </w:rPr>
        <w:t>организаций/индивидуальных предпринимателей</w:t>
      </w:r>
      <w:r w:rsidRPr="00D6757C">
        <w:rPr>
          <w:b/>
          <w:sz w:val="22"/>
          <w:szCs w:val="22"/>
          <w:u w:val="single"/>
        </w:rPr>
        <w:t xml:space="preserve"> по успешным выполненным работам (оказанным услугам) участником закупки сопоставимого характера, подтвержденных заключенными контрактами (договорами) за период с 01.01.202</w:t>
      </w:r>
      <w:r w:rsidR="00903328" w:rsidRPr="00D6757C">
        <w:rPr>
          <w:b/>
          <w:sz w:val="22"/>
          <w:szCs w:val="22"/>
          <w:u w:val="single"/>
        </w:rPr>
        <w:t>2</w:t>
      </w:r>
      <w:r w:rsidRPr="00D6757C">
        <w:rPr>
          <w:b/>
          <w:sz w:val="22"/>
          <w:szCs w:val="22"/>
          <w:u w:val="single"/>
        </w:rPr>
        <w:t xml:space="preserve"> до даты подачи заявки на участие в закупке.</w:t>
      </w:r>
    </w:p>
    <w:p w14:paraId="0CA2FA10" w14:textId="77777777" w:rsidR="00EE239F" w:rsidRPr="00D6757C" w:rsidRDefault="00EE239F" w:rsidP="00EE239F">
      <w:pPr>
        <w:spacing w:after="0"/>
        <w:jc w:val="center"/>
        <w:rPr>
          <w:snapToGrid w:val="0"/>
          <w:sz w:val="22"/>
          <w:szCs w:val="22"/>
        </w:rPr>
      </w:pPr>
    </w:p>
    <w:tbl>
      <w:tblPr>
        <w:tblStyle w:val="af4"/>
        <w:tblW w:w="14850" w:type="dxa"/>
        <w:tblLook w:val="04A0" w:firstRow="1" w:lastRow="0" w:firstColumn="1" w:lastColumn="0" w:noHBand="0" w:noVBand="1"/>
      </w:tblPr>
      <w:tblGrid>
        <w:gridCol w:w="1101"/>
        <w:gridCol w:w="7087"/>
        <w:gridCol w:w="6662"/>
      </w:tblGrid>
      <w:tr w:rsidR="00EE239F" w:rsidRPr="00D6757C" w14:paraId="22D50C8C" w14:textId="77777777" w:rsidTr="00FC2D96">
        <w:tc>
          <w:tcPr>
            <w:tcW w:w="1101" w:type="dxa"/>
            <w:vAlign w:val="center"/>
          </w:tcPr>
          <w:p w14:paraId="635FE884" w14:textId="77777777" w:rsidR="00EE239F" w:rsidRPr="00D6757C" w:rsidRDefault="00EE239F" w:rsidP="00FC2D96">
            <w:pPr>
              <w:spacing w:after="0"/>
              <w:ind w:right="142" w:firstLine="0"/>
              <w:rPr>
                <w:b/>
                <w:sz w:val="22"/>
                <w:szCs w:val="22"/>
              </w:rPr>
            </w:pPr>
            <w:r w:rsidRPr="00D6757C">
              <w:rPr>
                <w:b/>
                <w:sz w:val="22"/>
                <w:szCs w:val="22"/>
              </w:rPr>
              <w:t xml:space="preserve">№ п/п </w:t>
            </w:r>
          </w:p>
        </w:tc>
        <w:tc>
          <w:tcPr>
            <w:tcW w:w="7087" w:type="dxa"/>
            <w:vAlign w:val="center"/>
          </w:tcPr>
          <w:p w14:paraId="7167EC56" w14:textId="77777777" w:rsidR="00EE239F" w:rsidRPr="00D6757C" w:rsidRDefault="00EE239F" w:rsidP="00FC2D96">
            <w:pPr>
              <w:spacing w:after="0"/>
              <w:ind w:right="142" w:firstLine="0"/>
              <w:jc w:val="center"/>
              <w:rPr>
                <w:b/>
                <w:sz w:val="22"/>
                <w:szCs w:val="22"/>
              </w:rPr>
            </w:pPr>
            <w:r w:rsidRPr="00D6757C">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3AE29E06" w14:textId="2DD28260" w:rsidR="00EE239F" w:rsidRPr="00D6757C" w:rsidRDefault="00EE239F" w:rsidP="00FC2D96">
            <w:pPr>
              <w:spacing w:after="0"/>
              <w:ind w:right="142" w:firstLine="0"/>
              <w:jc w:val="center"/>
              <w:rPr>
                <w:b/>
                <w:sz w:val="22"/>
                <w:szCs w:val="22"/>
              </w:rPr>
            </w:pPr>
            <w:r w:rsidRPr="00D6757C">
              <w:rPr>
                <w:b/>
                <w:sz w:val="22"/>
                <w:szCs w:val="22"/>
              </w:rPr>
              <w:t xml:space="preserve">Реквизиты (номер, дата) предоставляемых копий контрактов (договоров), подтверждающих </w:t>
            </w:r>
            <w:r w:rsidR="00C1064C" w:rsidRPr="00D6757C">
              <w:rPr>
                <w:b/>
                <w:sz w:val="22"/>
                <w:szCs w:val="22"/>
              </w:rPr>
              <w:t>выполнение работ (оказание услуг)</w:t>
            </w:r>
            <w:r w:rsidRPr="00D6757C">
              <w:rPr>
                <w:b/>
                <w:sz w:val="22"/>
                <w:szCs w:val="22"/>
              </w:rPr>
              <w:t>, за исполнение которого получено благодарственное письмо (положительный отзыв)</w:t>
            </w:r>
          </w:p>
        </w:tc>
      </w:tr>
      <w:tr w:rsidR="00EE239F" w:rsidRPr="00D6757C" w14:paraId="40265252" w14:textId="77777777" w:rsidTr="00FC2D96">
        <w:tc>
          <w:tcPr>
            <w:tcW w:w="1101" w:type="dxa"/>
            <w:vAlign w:val="center"/>
          </w:tcPr>
          <w:p w14:paraId="624F0B75" w14:textId="77777777" w:rsidR="00EE239F" w:rsidRPr="00D6757C" w:rsidRDefault="00EE239F" w:rsidP="00FC2D96">
            <w:pPr>
              <w:ind w:right="142" w:firstLine="0"/>
              <w:rPr>
                <w:b/>
                <w:sz w:val="22"/>
                <w:szCs w:val="22"/>
              </w:rPr>
            </w:pPr>
            <w:r w:rsidRPr="00D6757C">
              <w:rPr>
                <w:b/>
                <w:sz w:val="22"/>
                <w:szCs w:val="22"/>
              </w:rPr>
              <w:t>1.</w:t>
            </w:r>
          </w:p>
        </w:tc>
        <w:tc>
          <w:tcPr>
            <w:tcW w:w="7087" w:type="dxa"/>
            <w:vAlign w:val="center"/>
          </w:tcPr>
          <w:p w14:paraId="0D7774FA" w14:textId="77777777" w:rsidR="00EE239F" w:rsidRPr="00D6757C" w:rsidRDefault="00EE239F" w:rsidP="00FC2D96">
            <w:pPr>
              <w:ind w:right="142"/>
              <w:rPr>
                <w:sz w:val="22"/>
                <w:szCs w:val="22"/>
              </w:rPr>
            </w:pPr>
          </w:p>
        </w:tc>
        <w:tc>
          <w:tcPr>
            <w:tcW w:w="6662" w:type="dxa"/>
            <w:vAlign w:val="center"/>
          </w:tcPr>
          <w:p w14:paraId="3ACF5CC2" w14:textId="77777777" w:rsidR="00EE239F" w:rsidRPr="00D6757C" w:rsidRDefault="00EE239F" w:rsidP="00FC2D96">
            <w:pPr>
              <w:ind w:right="142"/>
              <w:rPr>
                <w:sz w:val="22"/>
                <w:szCs w:val="22"/>
              </w:rPr>
            </w:pPr>
          </w:p>
        </w:tc>
      </w:tr>
      <w:tr w:rsidR="00EE239F" w:rsidRPr="00D6757C" w14:paraId="2587B24F" w14:textId="77777777" w:rsidTr="00FC2D96">
        <w:tc>
          <w:tcPr>
            <w:tcW w:w="1101" w:type="dxa"/>
            <w:vAlign w:val="center"/>
          </w:tcPr>
          <w:p w14:paraId="1930F772" w14:textId="77777777" w:rsidR="00EE239F" w:rsidRPr="00D6757C" w:rsidRDefault="00EE239F" w:rsidP="00FC2D96">
            <w:pPr>
              <w:ind w:right="142" w:firstLine="0"/>
              <w:jc w:val="left"/>
              <w:rPr>
                <w:b/>
                <w:sz w:val="22"/>
                <w:szCs w:val="22"/>
              </w:rPr>
            </w:pPr>
            <w:r w:rsidRPr="00D6757C">
              <w:rPr>
                <w:b/>
                <w:sz w:val="22"/>
                <w:szCs w:val="22"/>
              </w:rPr>
              <w:t>2.</w:t>
            </w:r>
          </w:p>
        </w:tc>
        <w:tc>
          <w:tcPr>
            <w:tcW w:w="7087" w:type="dxa"/>
            <w:vAlign w:val="center"/>
          </w:tcPr>
          <w:p w14:paraId="06919A39" w14:textId="77777777" w:rsidR="00EE239F" w:rsidRPr="00D6757C" w:rsidRDefault="00EE239F" w:rsidP="00FC2D96">
            <w:pPr>
              <w:ind w:right="142"/>
              <w:rPr>
                <w:sz w:val="22"/>
                <w:szCs w:val="22"/>
              </w:rPr>
            </w:pPr>
          </w:p>
        </w:tc>
        <w:tc>
          <w:tcPr>
            <w:tcW w:w="6662" w:type="dxa"/>
            <w:vAlign w:val="center"/>
          </w:tcPr>
          <w:p w14:paraId="1AD62CF7" w14:textId="77777777" w:rsidR="00EE239F" w:rsidRPr="00D6757C" w:rsidRDefault="00EE239F" w:rsidP="00FC2D96">
            <w:pPr>
              <w:ind w:right="142"/>
              <w:rPr>
                <w:sz w:val="22"/>
                <w:szCs w:val="22"/>
              </w:rPr>
            </w:pPr>
          </w:p>
        </w:tc>
      </w:tr>
      <w:tr w:rsidR="00EE239F" w:rsidRPr="00D6757C" w14:paraId="06CDD78B" w14:textId="77777777" w:rsidTr="00FC2D96">
        <w:tc>
          <w:tcPr>
            <w:tcW w:w="1101" w:type="dxa"/>
            <w:vAlign w:val="center"/>
          </w:tcPr>
          <w:p w14:paraId="61D04B7A" w14:textId="77777777" w:rsidR="00EE239F" w:rsidRPr="00D6757C" w:rsidRDefault="00EE239F" w:rsidP="00FC2D96">
            <w:pPr>
              <w:ind w:right="142" w:firstLine="0"/>
              <w:rPr>
                <w:b/>
                <w:sz w:val="22"/>
                <w:szCs w:val="22"/>
              </w:rPr>
            </w:pPr>
            <w:r w:rsidRPr="00D6757C">
              <w:rPr>
                <w:b/>
                <w:sz w:val="22"/>
                <w:szCs w:val="22"/>
              </w:rPr>
              <w:t>…</w:t>
            </w:r>
          </w:p>
        </w:tc>
        <w:tc>
          <w:tcPr>
            <w:tcW w:w="7087" w:type="dxa"/>
            <w:vAlign w:val="center"/>
          </w:tcPr>
          <w:p w14:paraId="0EEC6BCD" w14:textId="77777777" w:rsidR="00EE239F" w:rsidRPr="00D6757C" w:rsidRDefault="00EE239F" w:rsidP="00FC2D96">
            <w:pPr>
              <w:ind w:right="142"/>
              <w:rPr>
                <w:sz w:val="22"/>
                <w:szCs w:val="22"/>
              </w:rPr>
            </w:pPr>
          </w:p>
        </w:tc>
        <w:tc>
          <w:tcPr>
            <w:tcW w:w="6662" w:type="dxa"/>
            <w:vAlign w:val="center"/>
          </w:tcPr>
          <w:p w14:paraId="1EF06134" w14:textId="77777777" w:rsidR="00EE239F" w:rsidRPr="00D6757C" w:rsidRDefault="00EE239F" w:rsidP="00FC2D96">
            <w:pPr>
              <w:ind w:right="142"/>
              <w:rPr>
                <w:sz w:val="22"/>
                <w:szCs w:val="22"/>
              </w:rPr>
            </w:pPr>
          </w:p>
        </w:tc>
      </w:tr>
      <w:tr w:rsidR="00EE239F" w:rsidRPr="00D6757C" w14:paraId="1BA96B2F" w14:textId="77777777" w:rsidTr="00FC2D96">
        <w:tc>
          <w:tcPr>
            <w:tcW w:w="1101" w:type="dxa"/>
            <w:vAlign w:val="center"/>
          </w:tcPr>
          <w:p w14:paraId="21D2A632" w14:textId="77777777" w:rsidR="00EE239F" w:rsidRPr="00D6757C" w:rsidRDefault="00EE239F" w:rsidP="00FC2D96">
            <w:pPr>
              <w:ind w:right="142" w:firstLine="0"/>
              <w:rPr>
                <w:b/>
                <w:sz w:val="22"/>
                <w:szCs w:val="22"/>
              </w:rPr>
            </w:pPr>
          </w:p>
        </w:tc>
        <w:tc>
          <w:tcPr>
            <w:tcW w:w="7087" w:type="dxa"/>
            <w:vAlign w:val="center"/>
          </w:tcPr>
          <w:p w14:paraId="293E9692" w14:textId="77777777" w:rsidR="00EE239F" w:rsidRPr="00D6757C" w:rsidRDefault="00EE239F" w:rsidP="00FC2D96">
            <w:pPr>
              <w:ind w:right="142"/>
              <w:rPr>
                <w:sz w:val="22"/>
                <w:szCs w:val="22"/>
              </w:rPr>
            </w:pPr>
          </w:p>
        </w:tc>
        <w:tc>
          <w:tcPr>
            <w:tcW w:w="6662" w:type="dxa"/>
            <w:vAlign w:val="center"/>
          </w:tcPr>
          <w:p w14:paraId="612320AD" w14:textId="77777777" w:rsidR="00EE239F" w:rsidRPr="00D6757C" w:rsidRDefault="00EE239F" w:rsidP="00FC2D96">
            <w:pPr>
              <w:ind w:right="142"/>
              <w:rPr>
                <w:sz w:val="22"/>
                <w:szCs w:val="22"/>
              </w:rPr>
            </w:pPr>
          </w:p>
        </w:tc>
      </w:tr>
      <w:tr w:rsidR="00EE239F" w:rsidRPr="00D6757C" w14:paraId="19A46E87" w14:textId="77777777" w:rsidTr="00FC2D96">
        <w:tc>
          <w:tcPr>
            <w:tcW w:w="1101" w:type="dxa"/>
            <w:vAlign w:val="center"/>
          </w:tcPr>
          <w:p w14:paraId="4D81B7D9" w14:textId="77777777" w:rsidR="00EE239F" w:rsidRPr="00D6757C" w:rsidRDefault="00EE239F" w:rsidP="00FC2D96">
            <w:pPr>
              <w:ind w:right="142" w:firstLine="0"/>
              <w:rPr>
                <w:b/>
                <w:sz w:val="22"/>
                <w:szCs w:val="22"/>
              </w:rPr>
            </w:pPr>
          </w:p>
        </w:tc>
        <w:tc>
          <w:tcPr>
            <w:tcW w:w="7087" w:type="dxa"/>
            <w:vAlign w:val="center"/>
          </w:tcPr>
          <w:p w14:paraId="0476EE81" w14:textId="77777777" w:rsidR="00EE239F" w:rsidRPr="00D6757C" w:rsidRDefault="00EE239F" w:rsidP="00FC2D96">
            <w:pPr>
              <w:ind w:right="142"/>
              <w:rPr>
                <w:sz w:val="22"/>
                <w:szCs w:val="22"/>
              </w:rPr>
            </w:pPr>
          </w:p>
        </w:tc>
        <w:tc>
          <w:tcPr>
            <w:tcW w:w="6662" w:type="dxa"/>
            <w:vAlign w:val="center"/>
          </w:tcPr>
          <w:p w14:paraId="61A88934" w14:textId="77777777" w:rsidR="00EE239F" w:rsidRPr="00D6757C" w:rsidRDefault="00EE239F" w:rsidP="00FC2D96">
            <w:pPr>
              <w:ind w:right="142"/>
              <w:rPr>
                <w:sz w:val="22"/>
                <w:szCs w:val="22"/>
              </w:rPr>
            </w:pPr>
          </w:p>
        </w:tc>
      </w:tr>
    </w:tbl>
    <w:p w14:paraId="5430F454" w14:textId="77777777" w:rsidR="00EE239F" w:rsidRPr="00D6757C" w:rsidRDefault="00EE239F" w:rsidP="00EE239F">
      <w:pPr>
        <w:spacing w:after="0" w:line="276" w:lineRule="auto"/>
        <w:ind w:right="142"/>
        <w:rPr>
          <w:bCs/>
          <w:sz w:val="22"/>
          <w:szCs w:val="22"/>
        </w:rPr>
      </w:pPr>
      <w:r w:rsidRPr="00D6757C">
        <w:rPr>
          <w:sz w:val="22"/>
          <w:szCs w:val="22"/>
        </w:rPr>
        <w:t xml:space="preserve">         Копии документов на ______ листах прилагаются (</w:t>
      </w:r>
      <w:proofErr w:type="spellStart"/>
      <w:r w:rsidRPr="00D6757C">
        <w:rPr>
          <w:sz w:val="22"/>
          <w:szCs w:val="22"/>
        </w:rPr>
        <w:t>письмо+контракт</w:t>
      </w:r>
      <w:proofErr w:type="spellEnd"/>
      <w:r w:rsidRPr="00D6757C">
        <w:rPr>
          <w:sz w:val="22"/>
          <w:szCs w:val="22"/>
        </w:rPr>
        <w:t>).</w:t>
      </w:r>
    </w:p>
    <w:p w14:paraId="751A18B3" w14:textId="77777777" w:rsidR="00EE239F" w:rsidRPr="00D6757C" w:rsidRDefault="00EE239F" w:rsidP="00EE239F">
      <w:pPr>
        <w:spacing w:after="0" w:line="276" w:lineRule="auto"/>
        <w:ind w:firstLine="567"/>
        <w:rPr>
          <w:sz w:val="22"/>
          <w:szCs w:val="22"/>
        </w:rPr>
      </w:pPr>
    </w:p>
    <w:p w14:paraId="0532713C" w14:textId="77777777" w:rsidR="00EE239F" w:rsidRPr="00D6757C" w:rsidRDefault="00EE239F" w:rsidP="00EE239F">
      <w:pPr>
        <w:spacing w:after="0" w:line="276" w:lineRule="auto"/>
        <w:ind w:firstLine="567"/>
        <w:rPr>
          <w:sz w:val="22"/>
          <w:szCs w:val="22"/>
        </w:rPr>
      </w:pPr>
      <w:r w:rsidRPr="00D6757C">
        <w:rPr>
          <w:sz w:val="22"/>
          <w:szCs w:val="22"/>
        </w:rPr>
        <w:t xml:space="preserve">           _______________________ </w:t>
      </w:r>
      <w:r w:rsidRPr="00D6757C">
        <w:rPr>
          <w:sz w:val="22"/>
          <w:szCs w:val="22"/>
        </w:rPr>
        <w:tab/>
        <w:t xml:space="preserve">______________________   </w:t>
      </w:r>
      <w:r w:rsidRPr="00D6757C">
        <w:rPr>
          <w:sz w:val="22"/>
          <w:szCs w:val="22"/>
        </w:rPr>
        <w:tab/>
        <w:t>/___________________/</w:t>
      </w:r>
    </w:p>
    <w:p w14:paraId="7B2EB4FA" w14:textId="77777777" w:rsidR="00EE239F" w:rsidRPr="00D6757C" w:rsidRDefault="00EE239F" w:rsidP="00EE239F">
      <w:pPr>
        <w:spacing w:after="0" w:line="276" w:lineRule="auto"/>
        <w:ind w:firstLine="567"/>
        <w:rPr>
          <w:sz w:val="22"/>
          <w:szCs w:val="22"/>
        </w:rPr>
      </w:pPr>
      <w:r w:rsidRPr="00D6757C">
        <w:rPr>
          <w:sz w:val="22"/>
          <w:szCs w:val="22"/>
        </w:rPr>
        <w:t xml:space="preserve">                      (должность)</w:t>
      </w:r>
      <w:r w:rsidRPr="00D6757C">
        <w:rPr>
          <w:sz w:val="22"/>
          <w:szCs w:val="22"/>
        </w:rPr>
        <w:tab/>
      </w:r>
      <w:r w:rsidRPr="00D6757C">
        <w:rPr>
          <w:sz w:val="22"/>
          <w:szCs w:val="22"/>
        </w:rPr>
        <w:tab/>
      </w:r>
      <w:r w:rsidRPr="00D6757C">
        <w:rPr>
          <w:sz w:val="22"/>
          <w:szCs w:val="22"/>
        </w:rPr>
        <w:tab/>
        <w:t xml:space="preserve"> (подпись)</w:t>
      </w:r>
      <w:r w:rsidRPr="00D6757C">
        <w:rPr>
          <w:sz w:val="22"/>
          <w:szCs w:val="22"/>
        </w:rPr>
        <w:tab/>
      </w:r>
      <w:r w:rsidRPr="00D6757C">
        <w:rPr>
          <w:sz w:val="22"/>
          <w:szCs w:val="22"/>
        </w:rPr>
        <w:tab/>
      </w:r>
      <w:r w:rsidRPr="00D6757C">
        <w:rPr>
          <w:sz w:val="22"/>
          <w:szCs w:val="22"/>
        </w:rPr>
        <w:tab/>
        <w:t xml:space="preserve"> (ФИО)</w:t>
      </w:r>
    </w:p>
    <w:p w14:paraId="49E1E523" w14:textId="77777777" w:rsidR="00EE239F" w:rsidRPr="00D6757C" w:rsidRDefault="00EE239F" w:rsidP="00EE239F">
      <w:pPr>
        <w:spacing w:after="0" w:line="276" w:lineRule="auto"/>
        <w:ind w:firstLine="567"/>
        <w:rPr>
          <w:sz w:val="22"/>
          <w:szCs w:val="22"/>
        </w:rPr>
      </w:pPr>
    </w:p>
    <w:p w14:paraId="7A20558A" w14:textId="77777777" w:rsidR="00EE239F" w:rsidRPr="00D6757C" w:rsidRDefault="00EE239F" w:rsidP="00EE239F">
      <w:pPr>
        <w:spacing w:after="0" w:line="276" w:lineRule="auto"/>
        <w:ind w:firstLine="567"/>
        <w:rPr>
          <w:sz w:val="22"/>
          <w:szCs w:val="22"/>
        </w:rPr>
      </w:pPr>
      <w:r w:rsidRPr="00D6757C">
        <w:rPr>
          <w:sz w:val="22"/>
          <w:szCs w:val="22"/>
        </w:rPr>
        <w:t>М.П. (при наличии)</w:t>
      </w:r>
    </w:p>
    <w:p w14:paraId="457E8991" w14:textId="77777777" w:rsidR="00EE239F" w:rsidRPr="00D6757C" w:rsidRDefault="00EE239F" w:rsidP="00EE239F">
      <w:pPr>
        <w:spacing w:after="0" w:line="276" w:lineRule="auto"/>
        <w:ind w:firstLine="567"/>
        <w:rPr>
          <w:b/>
          <w:i/>
          <w:sz w:val="22"/>
          <w:szCs w:val="22"/>
        </w:rPr>
      </w:pPr>
    </w:p>
    <w:p w14:paraId="22705206" w14:textId="77777777" w:rsidR="00EE239F" w:rsidRPr="00D6757C" w:rsidRDefault="00EE239F" w:rsidP="00EE239F">
      <w:pPr>
        <w:spacing w:after="0"/>
        <w:rPr>
          <w:i/>
          <w:color w:val="FF0000"/>
          <w:sz w:val="22"/>
          <w:szCs w:val="22"/>
        </w:rPr>
      </w:pPr>
      <w:r w:rsidRPr="00D6757C">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A077B8F" w14:textId="06624708" w:rsidR="00EE239F" w:rsidRPr="00D6757C" w:rsidRDefault="00EE239F" w:rsidP="00EE239F">
      <w:pPr>
        <w:spacing w:after="0"/>
        <w:rPr>
          <w:b/>
          <w:i/>
          <w:color w:val="FF0000"/>
          <w:sz w:val="22"/>
          <w:szCs w:val="22"/>
          <w:u w:val="single"/>
        </w:rPr>
      </w:pPr>
      <w:r w:rsidRPr="00D6757C">
        <w:rPr>
          <w:b/>
          <w:i/>
          <w:color w:val="FF0000"/>
          <w:sz w:val="22"/>
          <w:szCs w:val="22"/>
          <w:u w:val="single"/>
        </w:rPr>
        <w:t xml:space="preserve">Содержащиеся в данном приложении сведения используются в качестве одного </w:t>
      </w:r>
      <w:r w:rsidR="003731FC" w:rsidRPr="00D6757C">
        <w:rPr>
          <w:b/>
          <w:i/>
          <w:color w:val="FF0000"/>
          <w:sz w:val="22"/>
          <w:szCs w:val="22"/>
          <w:u w:val="single"/>
        </w:rPr>
        <w:t>из критериев</w:t>
      </w:r>
      <w:r w:rsidRPr="00D6757C">
        <w:rPr>
          <w:b/>
          <w:i/>
          <w:color w:val="FF0000"/>
          <w:sz w:val="22"/>
          <w:szCs w:val="22"/>
          <w:u w:val="single"/>
        </w:rPr>
        <w:t xml:space="preserve"> оценки заявки Участника.</w:t>
      </w:r>
    </w:p>
    <w:p w14:paraId="1C1BEC73" w14:textId="77777777" w:rsidR="00EE239F" w:rsidRPr="00D6757C" w:rsidRDefault="00EE239F" w:rsidP="00EE239F">
      <w:pPr>
        <w:spacing w:after="0"/>
        <w:rPr>
          <w:b/>
          <w:i/>
          <w:color w:val="FF0000"/>
          <w:sz w:val="22"/>
          <w:szCs w:val="22"/>
          <w:u w:val="single"/>
        </w:rPr>
      </w:pPr>
    </w:p>
    <w:p w14:paraId="764AC6E6" w14:textId="77777777" w:rsidR="00EE239F" w:rsidRPr="00D6757C" w:rsidRDefault="00EE239F" w:rsidP="00EE239F">
      <w:pPr>
        <w:spacing w:after="0"/>
        <w:rPr>
          <w:i/>
          <w:color w:val="FF0000"/>
          <w:sz w:val="22"/>
          <w:szCs w:val="22"/>
        </w:rPr>
      </w:pPr>
    </w:p>
    <w:p w14:paraId="2DBD5E91" w14:textId="77777777" w:rsidR="00EE239F" w:rsidRPr="00D6757C" w:rsidRDefault="00EE239F" w:rsidP="00EE239F">
      <w:pPr>
        <w:spacing w:after="0"/>
        <w:rPr>
          <w:sz w:val="22"/>
          <w:szCs w:val="22"/>
        </w:rPr>
      </w:pPr>
    </w:p>
    <w:p w14:paraId="54E1A1A3" w14:textId="77777777" w:rsidR="00EE239F" w:rsidRPr="00D6757C" w:rsidRDefault="00EE239F" w:rsidP="00EE239F">
      <w:pPr>
        <w:spacing w:after="0" w:line="276" w:lineRule="auto"/>
        <w:ind w:firstLine="567"/>
        <w:rPr>
          <w:sz w:val="22"/>
          <w:szCs w:val="22"/>
        </w:rPr>
      </w:pPr>
    </w:p>
    <w:p w14:paraId="6F02D68F" w14:textId="77777777" w:rsidR="00EE239F" w:rsidRPr="00D6757C" w:rsidRDefault="00EE239F" w:rsidP="00EE239F">
      <w:pPr>
        <w:spacing w:after="0" w:line="276" w:lineRule="auto"/>
        <w:rPr>
          <w:b/>
          <w:i/>
          <w:sz w:val="22"/>
          <w:szCs w:val="22"/>
        </w:rPr>
        <w:sectPr w:rsidR="00EE239F" w:rsidRPr="00D6757C" w:rsidSect="00EE239F">
          <w:pgSz w:w="16838" w:h="11906" w:orient="landscape" w:code="9"/>
          <w:pgMar w:top="1134" w:right="851" w:bottom="567" w:left="851" w:header="0" w:footer="91" w:gutter="0"/>
          <w:cols w:space="720"/>
          <w:titlePg/>
          <w:docGrid w:linePitch="326"/>
        </w:sectPr>
      </w:pPr>
    </w:p>
    <w:p w14:paraId="5AEE1ED0" w14:textId="77777777" w:rsidR="00EE239F" w:rsidRPr="00D6757C" w:rsidRDefault="00EE239F" w:rsidP="00EE239F">
      <w:pPr>
        <w:spacing w:after="0" w:line="276" w:lineRule="auto"/>
        <w:jc w:val="center"/>
        <w:rPr>
          <w:b/>
          <w:i/>
          <w:sz w:val="22"/>
          <w:szCs w:val="22"/>
        </w:rPr>
      </w:pPr>
      <w:r w:rsidRPr="00D6757C">
        <w:rPr>
          <w:b/>
          <w:i/>
          <w:sz w:val="22"/>
          <w:szCs w:val="22"/>
        </w:rPr>
        <w:lastRenderedPageBreak/>
        <w:t>Приложение № 4 ко второй части заявки на участие в закупке</w:t>
      </w:r>
    </w:p>
    <w:p w14:paraId="7C20FCEE" w14:textId="77777777" w:rsidR="00EE239F" w:rsidRPr="00D6757C" w:rsidRDefault="00EE239F" w:rsidP="00EE239F">
      <w:pPr>
        <w:suppressAutoHyphens/>
        <w:spacing w:after="0" w:line="276" w:lineRule="auto"/>
        <w:jc w:val="right"/>
        <w:rPr>
          <w:i/>
          <w:sz w:val="22"/>
          <w:szCs w:val="22"/>
        </w:rPr>
      </w:pPr>
      <w:r w:rsidRPr="00D6757C">
        <w:rPr>
          <w:sz w:val="22"/>
          <w:szCs w:val="22"/>
        </w:rPr>
        <w:t> </w:t>
      </w:r>
      <w:r w:rsidRPr="00D6757C">
        <w:rPr>
          <w:i/>
          <w:sz w:val="22"/>
          <w:szCs w:val="22"/>
        </w:rPr>
        <w:t xml:space="preserve">Оформляется на фирменном бланке </w:t>
      </w:r>
    </w:p>
    <w:p w14:paraId="189441D5" w14:textId="29E0E804" w:rsidR="00EE239F" w:rsidRPr="00D6757C" w:rsidRDefault="00EE239F" w:rsidP="00EE239F">
      <w:pPr>
        <w:keepNext/>
        <w:spacing w:after="0"/>
        <w:ind w:left="44" w:right="146"/>
        <w:jc w:val="center"/>
        <w:rPr>
          <w:b/>
          <w:bCs/>
          <w:sz w:val="22"/>
          <w:szCs w:val="22"/>
          <w:u w:val="single"/>
        </w:rPr>
      </w:pPr>
      <w:r w:rsidRPr="00D6757C">
        <w:rPr>
          <w:b/>
          <w:bCs/>
          <w:sz w:val="22"/>
          <w:szCs w:val="22"/>
          <w:u w:val="single"/>
        </w:rPr>
        <w:t>Информация об опыте участника закупки по успешным выполненным работам (оказанным услугам) сопоставимого характера и сопоставимого объема за период с 01.01.202</w:t>
      </w:r>
      <w:r w:rsidR="00903328" w:rsidRPr="00D6757C">
        <w:rPr>
          <w:b/>
          <w:bCs/>
          <w:sz w:val="22"/>
          <w:szCs w:val="22"/>
          <w:u w:val="single"/>
        </w:rPr>
        <w:t>2</w:t>
      </w:r>
      <w:r w:rsidRPr="00D6757C">
        <w:rPr>
          <w:b/>
          <w:bCs/>
          <w:sz w:val="22"/>
          <w:szCs w:val="22"/>
          <w:u w:val="single"/>
        </w:rPr>
        <w:t xml:space="preserve"> до момента подачи заявки на участие в закупке.</w:t>
      </w:r>
    </w:p>
    <w:p w14:paraId="0AAE362A" w14:textId="77777777" w:rsidR="00EE239F" w:rsidRPr="00D6757C" w:rsidRDefault="00EE239F" w:rsidP="00EE239F">
      <w:pPr>
        <w:keepNext/>
        <w:spacing w:after="0"/>
        <w:ind w:left="44" w:right="146"/>
        <w:jc w:val="center"/>
        <w:rPr>
          <w:b/>
          <w:bCs/>
          <w:sz w:val="22"/>
          <w:szCs w:val="22"/>
        </w:rPr>
      </w:pPr>
    </w:p>
    <w:p w14:paraId="58609C0F" w14:textId="77777777" w:rsidR="00EE239F" w:rsidRPr="00D6757C" w:rsidRDefault="00EE239F" w:rsidP="00EE239F">
      <w:pPr>
        <w:keepNext/>
        <w:spacing w:after="0"/>
        <w:ind w:left="44" w:right="146"/>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1193"/>
        <w:gridCol w:w="1193"/>
        <w:gridCol w:w="1312"/>
        <w:gridCol w:w="1571"/>
        <w:gridCol w:w="1181"/>
        <w:gridCol w:w="2059"/>
        <w:gridCol w:w="1805"/>
        <w:gridCol w:w="1301"/>
        <w:gridCol w:w="1496"/>
        <w:gridCol w:w="1365"/>
      </w:tblGrid>
      <w:tr w:rsidR="00EE239F" w:rsidRPr="00D6757C" w14:paraId="444C31B4" w14:textId="77777777" w:rsidTr="00FC2D96">
        <w:trPr>
          <w:trHeight w:val="2238"/>
        </w:trPr>
        <w:tc>
          <w:tcPr>
            <w:tcW w:w="169" w:type="pct"/>
            <w:vMerge w:val="restart"/>
            <w:vAlign w:val="center"/>
          </w:tcPr>
          <w:p w14:paraId="0D4FCB23"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 п/п</w:t>
            </w:r>
          </w:p>
        </w:tc>
        <w:tc>
          <w:tcPr>
            <w:tcW w:w="397" w:type="pct"/>
            <w:vMerge w:val="restart"/>
            <w:vAlign w:val="center"/>
          </w:tcPr>
          <w:p w14:paraId="4930AF78"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Номер контракта (договора)</w:t>
            </w:r>
          </w:p>
        </w:tc>
        <w:tc>
          <w:tcPr>
            <w:tcW w:w="397" w:type="pct"/>
            <w:vMerge w:val="restart"/>
            <w:vAlign w:val="center"/>
          </w:tcPr>
          <w:p w14:paraId="6BC85972"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Предмет контракта (договора)</w:t>
            </w:r>
          </w:p>
        </w:tc>
        <w:tc>
          <w:tcPr>
            <w:tcW w:w="436" w:type="pct"/>
            <w:vMerge w:val="restart"/>
            <w:vAlign w:val="center"/>
          </w:tcPr>
          <w:p w14:paraId="001C55DE"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Дата заключения контракта (договора)</w:t>
            </w:r>
          </w:p>
        </w:tc>
        <w:tc>
          <w:tcPr>
            <w:tcW w:w="523" w:type="pct"/>
            <w:vMerge w:val="restart"/>
            <w:vAlign w:val="center"/>
          </w:tcPr>
          <w:p w14:paraId="5A16C50B"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Наименование Заказчика (контрагента участника закупки)</w:t>
            </w:r>
          </w:p>
        </w:tc>
        <w:tc>
          <w:tcPr>
            <w:tcW w:w="393" w:type="pct"/>
            <w:vAlign w:val="center"/>
          </w:tcPr>
          <w:p w14:paraId="369214F5"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Цена</w:t>
            </w:r>
          </w:p>
          <w:p w14:paraId="1D3ADAB1"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Контракта /договора</w:t>
            </w:r>
          </w:p>
          <w:p w14:paraId="75E46A0D"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(рублей)</w:t>
            </w:r>
          </w:p>
        </w:tc>
        <w:tc>
          <w:tcPr>
            <w:tcW w:w="701" w:type="pct"/>
            <w:vAlign w:val="center"/>
          </w:tcPr>
          <w:p w14:paraId="56C565F0" w14:textId="6F86E4F9"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 xml:space="preserve">Стоимость выполненных работ (оказанных услуг), принятых контрагентом по договору/контракту (руб.) и по </w:t>
            </w:r>
            <w:r w:rsidR="00903328" w:rsidRPr="00D6757C">
              <w:rPr>
                <w:sz w:val="22"/>
                <w:szCs w:val="22"/>
              </w:rPr>
              <w:t>актам выполненных</w:t>
            </w:r>
            <w:r w:rsidRPr="00D6757C">
              <w:rPr>
                <w:sz w:val="22"/>
                <w:szCs w:val="22"/>
              </w:rPr>
              <w:t xml:space="preserve"> работ (оказанных услуг)</w:t>
            </w:r>
          </w:p>
        </w:tc>
        <w:tc>
          <w:tcPr>
            <w:tcW w:w="601" w:type="pct"/>
            <w:vMerge w:val="restart"/>
            <w:vAlign w:val="center"/>
          </w:tcPr>
          <w:p w14:paraId="6DE493B5" w14:textId="77777777" w:rsidR="00EE239F" w:rsidRPr="00D6757C" w:rsidRDefault="00EE239F" w:rsidP="00FC2D96">
            <w:pPr>
              <w:widowControl w:val="0"/>
              <w:autoSpaceDE w:val="0"/>
              <w:autoSpaceDN w:val="0"/>
              <w:adjustRightInd w:val="0"/>
              <w:spacing w:after="0"/>
              <w:jc w:val="center"/>
              <w:rPr>
                <w:bCs/>
                <w:sz w:val="22"/>
                <w:szCs w:val="22"/>
              </w:rPr>
            </w:pPr>
            <w:r w:rsidRPr="00D6757C">
              <w:rPr>
                <w:sz w:val="22"/>
                <w:szCs w:val="22"/>
              </w:rPr>
              <w:t xml:space="preserve">Срок выполненных работ (оказанных услуг) </w:t>
            </w:r>
            <w:r w:rsidRPr="00D6757C">
              <w:rPr>
                <w:bCs/>
                <w:sz w:val="22"/>
                <w:szCs w:val="22"/>
              </w:rPr>
              <w:t>(с _ по)</w:t>
            </w:r>
          </w:p>
          <w:p w14:paraId="750379B1" w14:textId="2745E1F7" w:rsidR="00EE239F" w:rsidRPr="00D6757C" w:rsidRDefault="00EE239F" w:rsidP="00FC2D96">
            <w:pPr>
              <w:keepNext/>
              <w:spacing w:after="0"/>
              <w:ind w:left="44" w:right="146"/>
              <w:jc w:val="center"/>
              <w:rPr>
                <w:b/>
                <w:bCs/>
                <w:i/>
                <w:iCs/>
                <w:sz w:val="22"/>
                <w:szCs w:val="22"/>
              </w:rPr>
            </w:pPr>
            <w:r w:rsidRPr="00D6757C">
              <w:rPr>
                <w:b/>
                <w:bCs/>
                <w:i/>
                <w:iCs/>
                <w:sz w:val="22"/>
                <w:szCs w:val="22"/>
              </w:rPr>
              <w:t>(учитывается период с 01.01.202</w:t>
            </w:r>
            <w:r w:rsidR="00903328" w:rsidRPr="00D6757C">
              <w:rPr>
                <w:b/>
                <w:bCs/>
                <w:i/>
                <w:iCs/>
                <w:sz w:val="22"/>
                <w:szCs w:val="22"/>
              </w:rPr>
              <w:t>2</w:t>
            </w:r>
            <w:r w:rsidRPr="00D6757C">
              <w:rPr>
                <w:b/>
                <w:bCs/>
                <w:i/>
                <w:iCs/>
                <w:sz w:val="22"/>
                <w:szCs w:val="22"/>
              </w:rPr>
              <w:t xml:space="preserve"> до момента подачи заявки на участие в закупке)</w:t>
            </w:r>
          </w:p>
        </w:tc>
        <w:tc>
          <w:tcPr>
            <w:tcW w:w="433" w:type="pct"/>
            <w:vMerge w:val="restart"/>
            <w:vAlign w:val="center"/>
          </w:tcPr>
          <w:p w14:paraId="21606DB8"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Дата завершения действия контракта (договора)</w:t>
            </w:r>
          </w:p>
        </w:tc>
        <w:tc>
          <w:tcPr>
            <w:tcW w:w="498" w:type="pct"/>
            <w:vMerge w:val="restart"/>
          </w:tcPr>
          <w:p w14:paraId="37866767" w14:textId="77777777" w:rsidR="00903328" w:rsidRPr="00D6757C" w:rsidRDefault="00903328" w:rsidP="00903328">
            <w:pPr>
              <w:widowControl w:val="0"/>
              <w:autoSpaceDE w:val="0"/>
              <w:autoSpaceDN w:val="0"/>
              <w:adjustRightInd w:val="0"/>
              <w:spacing w:after="0"/>
              <w:jc w:val="center"/>
              <w:rPr>
                <w:sz w:val="22"/>
                <w:szCs w:val="22"/>
              </w:rPr>
            </w:pPr>
          </w:p>
          <w:p w14:paraId="51F34317" w14:textId="77777777" w:rsidR="00903328" w:rsidRPr="00D6757C" w:rsidRDefault="00903328" w:rsidP="00903328">
            <w:pPr>
              <w:widowControl w:val="0"/>
              <w:autoSpaceDE w:val="0"/>
              <w:autoSpaceDN w:val="0"/>
              <w:adjustRightInd w:val="0"/>
              <w:spacing w:after="0"/>
              <w:jc w:val="center"/>
              <w:rPr>
                <w:sz w:val="22"/>
                <w:szCs w:val="22"/>
              </w:rPr>
            </w:pPr>
          </w:p>
          <w:p w14:paraId="47C47216" w14:textId="77777777" w:rsidR="00903328" w:rsidRPr="00D6757C" w:rsidRDefault="00903328" w:rsidP="00903328">
            <w:pPr>
              <w:widowControl w:val="0"/>
              <w:autoSpaceDE w:val="0"/>
              <w:autoSpaceDN w:val="0"/>
              <w:adjustRightInd w:val="0"/>
              <w:spacing w:after="0"/>
              <w:jc w:val="center"/>
              <w:rPr>
                <w:sz w:val="22"/>
                <w:szCs w:val="22"/>
              </w:rPr>
            </w:pPr>
          </w:p>
          <w:p w14:paraId="46DE19CE" w14:textId="77777777" w:rsidR="00903328" w:rsidRPr="00D6757C" w:rsidRDefault="00903328" w:rsidP="00903328">
            <w:pPr>
              <w:widowControl w:val="0"/>
              <w:autoSpaceDE w:val="0"/>
              <w:autoSpaceDN w:val="0"/>
              <w:adjustRightInd w:val="0"/>
              <w:spacing w:after="0"/>
              <w:jc w:val="center"/>
              <w:rPr>
                <w:sz w:val="22"/>
                <w:szCs w:val="22"/>
              </w:rPr>
            </w:pPr>
          </w:p>
          <w:p w14:paraId="3E2055A3" w14:textId="77777777" w:rsidR="00903328" w:rsidRPr="00D6757C" w:rsidRDefault="00903328" w:rsidP="00903328">
            <w:pPr>
              <w:widowControl w:val="0"/>
              <w:autoSpaceDE w:val="0"/>
              <w:autoSpaceDN w:val="0"/>
              <w:adjustRightInd w:val="0"/>
              <w:spacing w:after="0"/>
              <w:jc w:val="center"/>
              <w:rPr>
                <w:sz w:val="22"/>
                <w:szCs w:val="22"/>
              </w:rPr>
            </w:pPr>
          </w:p>
          <w:p w14:paraId="10617D1B" w14:textId="77777777" w:rsidR="00903328" w:rsidRPr="00D6757C" w:rsidRDefault="00903328" w:rsidP="00903328">
            <w:pPr>
              <w:widowControl w:val="0"/>
              <w:autoSpaceDE w:val="0"/>
              <w:autoSpaceDN w:val="0"/>
              <w:adjustRightInd w:val="0"/>
              <w:spacing w:after="0"/>
              <w:jc w:val="center"/>
              <w:rPr>
                <w:sz w:val="22"/>
                <w:szCs w:val="22"/>
              </w:rPr>
            </w:pPr>
          </w:p>
          <w:p w14:paraId="0B5DED69" w14:textId="7982220E" w:rsidR="00EE239F" w:rsidRPr="00D6757C" w:rsidRDefault="00EE239F" w:rsidP="00903328">
            <w:pPr>
              <w:widowControl w:val="0"/>
              <w:autoSpaceDE w:val="0"/>
              <w:autoSpaceDN w:val="0"/>
              <w:adjustRightInd w:val="0"/>
              <w:spacing w:after="0"/>
              <w:jc w:val="center"/>
              <w:rPr>
                <w:sz w:val="22"/>
                <w:szCs w:val="22"/>
              </w:rPr>
            </w:pPr>
            <w:r w:rsidRPr="00D6757C">
              <w:rPr>
                <w:sz w:val="22"/>
                <w:szCs w:val="22"/>
              </w:rPr>
              <w:t>№, дата актов(а) выполненных работ (оказанных услуг)</w:t>
            </w:r>
          </w:p>
        </w:tc>
        <w:tc>
          <w:tcPr>
            <w:tcW w:w="454" w:type="pct"/>
            <w:vMerge w:val="restart"/>
            <w:vAlign w:val="center"/>
          </w:tcPr>
          <w:p w14:paraId="2D698626"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 xml:space="preserve">Примечание </w:t>
            </w:r>
          </w:p>
        </w:tc>
      </w:tr>
      <w:tr w:rsidR="00EE239F" w:rsidRPr="00D6757C" w14:paraId="2227EB92" w14:textId="77777777" w:rsidTr="00FC2D96">
        <w:trPr>
          <w:trHeight w:val="517"/>
        </w:trPr>
        <w:tc>
          <w:tcPr>
            <w:tcW w:w="169" w:type="pct"/>
            <w:vMerge/>
            <w:vAlign w:val="center"/>
          </w:tcPr>
          <w:p w14:paraId="3A1B8E53" w14:textId="77777777" w:rsidR="00EE239F" w:rsidRPr="00D6757C" w:rsidRDefault="00EE239F" w:rsidP="00FC2D96">
            <w:pPr>
              <w:widowControl w:val="0"/>
              <w:autoSpaceDE w:val="0"/>
              <w:autoSpaceDN w:val="0"/>
              <w:adjustRightInd w:val="0"/>
              <w:spacing w:after="0"/>
              <w:jc w:val="center"/>
              <w:rPr>
                <w:sz w:val="22"/>
                <w:szCs w:val="22"/>
              </w:rPr>
            </w:pPr>
          </w:p>
        </w:tc>
        <w:tc>
          <w:tcPr>
            <w:tcW w:w="397" w:type="pct"/>
            <w:vMerge/>
            <w:vAlign w:val="center"/>
          </w:tcPr>
          <w:p w14:paraId="4E2FC804" w14:textId="77777777" w:rsidR="00EE239F" w:rsidRPr="00D6757C" w:rsidRDefault="00EE239F" w:rsidP="00FC2D96">
            <w:pPr>
              <w:widowControl w:val="0"/>
              <w:autoSpaceDE w:val="0"/>
              <w:autoSpaceDN w:val="0"/>
              <w:adjustRightInd w:val="0"/>
              <w:spacing w:after="0"/>
              <w:jc w:val="center"/>
              <w:rPr>
                <w:sz w:val="22"/>
                <w:szCs w:val="22"/>
              </w:rPr>
            </w:pPr>
          </w:p>
        </w:tc>
        <w:tc>
          <w:tcPr>
            <w:tcW w:w="397" w:type="pct"/>
            <w:vMerge/>
            <w:vAlign w:val="center"/>
          </w:tcPr>
          <w:p w14:paraId="1A190E55" w14:textId="77777777" w:rsidR="00EE239F" w:rsidRPr="00D6757C" w:rsidRDefault="00EE239F" w:rsidP="00FC2D96">
            <w:pPr>
              <w:widowControl w:val="0"/>
              <w:autoSpaceDE w:val="0"/>
              <w:autoSpaceDN w:val="0"/>
              <w:adjustRightInd w:val="0"/>
              <w:spacing w:after="0"/>
              <w:jc w:val="center"/>
              <w:rPr>
                <w:sz w:val="22"/>
                <w:szCs w:val="22"/>
              </w:rPr>
            </w:pPr>
          </w:p>
        </w:tc>
        <w:tc>
          <w:tcPr>
            <w:tcW w:w="436" w:type="pct"/>
            <w:vMerge/>
            <w:vAlign w:val="center"/>
          </w:tcPr>
          <w:p w14:paraId="4E47944A" w14:textId="77777777" w:rsidR="00EE239F" w:rsidRPr="00D6757C" w:rsidRDefault="00EE239F" w:rsidP="00FC2D96">
            <w:pPr>
              <w:widowControl w:val="0"/>
              <w:autoSpaceDE w:val="0"/>
              <w:autoSpaceDN w:val="0"/>
              <w:adjustRightInd w:val="0"/>
              <w:spacing w:after="0"/>
              <w:jc w:val="center"/>
              <w:rPr>
                <w:sz w:val="22"/>
                <w:szCs w:val="22"/>
              </w:rPr>
            </w:pPr>
          </w:p>
        </w:tc>
        <w:tc>
          <w:tcPr>
            <w:tcW w:w="523" w:type="pct"/>
            <w:vMerge/>
            <w:vAlign w:val="center"/>
          </w:tcPr>
          <w:p w14:paraId="2B10CAAD" w14:textId="77777777" w:rsidR="00EE239F" w:rsidRPr="00D6757C" w:rsidRDefault="00EE239F" w:rsidP="00FC2D96">
            <w:pPr>
              <w:widowControl w:val="0"/>
              <w:autoSpaceDE w:val="0"/>
              <w:autoSpaceDN w:val="0"/>
              <w:adjustRightInd w:val="0"/>
              <w:spacing w:after="0"/>
              <w:jc w:val="center"/>
              <w:rPr>
                <w:sz w:val="22"/>
                <w:szCs w:val="22"/>
              </w:rPr>
            </w:pPr>
          </w:p>
        </w:tc>
        <w:tc>
          <w:tcPr>
            <w:tcW w:w="1094" w:type="pct"/>
            <w:gridSpan w:val="2"/>
            <w:vAlign w:val="center"/>
          </w:tcPr>
          <w:p w14:paraId="3E3C28FD" w14:textId="6DB62B3A" w:rsidR="00EE239F" w:rsidRPr="00D6757C" w:rsidRDefault="00EE239F" w:rsidP="00FC2D96">
            <w:pPr>
              <w:widowControl w:val="0"/>
              <w:autoSpaceDE w:val="0"/>
              <w:autoSpaceDN w:val="0"/>
              <w:adjustRightInd w:val="0"/>
              <w:spacing w:after="0"/>
              <w:jc w:val="center"/>
              <w:rPr>
                <w:b/>
                <w:i/>
                <w:iCs/>
                <w:sz w:val="22"/>
                <w:szCs w:val="22"/>
              </w:rPr>
            </w:pPr>
            <w:r w:rsidRPr="00D6757C">
              <w:rPr>
                <w:b/>
                <w:sz w:val="22"/>
                <w:szCs w:val="22"/>
              </w:rPr>
              <w:t xml:space="preserve">Примечание: указываются участником и  </w:t>
            </w:r>
            <w:r w:rsidR="00903328" w:rsidRPr="00D6757C">
              <w:rPr>
                <w:b/>
                <w:sz w:val="22"/>
                <w:szCs w:val="22"/>
              </w:rPr>
              <w:t xml:space="preserve"> </w:t>
            </w:r>
            <w:r w:rsidRPr="00D6757C">
              <w:rPr>
                <w:b/>
                <w:sz w:val="22"/>
                <w:szCs w:val="22"/>
              </w:rPr>
              <w:t>учитываются Комиссией тольк</w:t>
            </w:r>
            <w:r w:rsidR="00903328" w:rsidRPr="00D6757C">
              <w:rPr>
                <w:b/>
                <w:sz w:val="22"/>
                <w:szCs w:val="22"/>
              </w:rPr>
              <w:t>о</w:t>
            </w:r>
            <w:r w:rsidRPr="00D6757C">
              <w:rPr>
                <w:b/>
                <w:sz w:val="22"/>
                <w:szCs w:val="22"/>
              </w:rPr>
              <w:t xml:space="preserve"> договоры (контракты), имеющие цену не менее </w:t>
            </w:r>
            <w:r w:rsidR="00C7706F" w:rsidRPr="00D6757C">
              <w:rPr>
                <w:b/>
                <w:sz w:val="22"/>
                <w:szCs w:val="22"/>
              </w:rPr>
              <w:t>5</w:t>
            </w:r>
            <w:r w:rsidRPr="00D6757C">
              <w:rPr>
                <w:b/>
                <w:sz w:val="22"/>
                <w:szCs w:val="22"/>
              </w:rPr>
              <w:t>0% начальной (максимальной) цены, объявленной АО «Аэропорт Сургут» в Документации о закупке.</w:t>
            </w:r>
          </w:p>
        </w:tc>
        <w:tc>
          <w:tcPr>
            <w:tcW w:w="601" w:type="pct"/>
            <w:vMerge/>
            <w:vAlign w:val="center"/>
          </w:tcPr>
          <w:p w14:paraId="24FD3918" w14:textId="77777777" w:rsidR="00EE239F" w:rsidRPr="00D6757C" w:rsidRDefault="00EE239F" w:rsidP="00FC2D96">
            <w:pPr>
              <w:widowControl w:val="0"/>
              <w:autoSpaceDE w:val="0"/>
              <w:autoSpaceDN w:val="0"/>
              <w:adjustRightInd w:val="0"/>
              <w:spacing w:after="0"/>
              <w:jc w:val="center"/>
              <w:rPr>
                <w:sz w:val="22"/>
                <w:szCs w:val="22"/>
              </w:rPr>
            </w:pPr>
          </w:p>
        </w:tc>
        <w:tc>
          <w:tcPr>
            <w:tcW w:w="433" w:type="pct"/>
            <w:vMerge/>
            <w:vAlign w:val="center"/>
          </w:tcPr>
          <w:p w14:paraId="218416A0" w14:textId="77777777" w:rsidR="00EE239F" w:rsidRPr="00D6757C" w:rsidRDefault="00EE239F" w:rsidP="00FC2D96">
            <w:pPr>
              <w:widowControl w:val="0"/>
              <w:autoSpaceDE w:val="0"/>
              <w:autoSpaceDN w:val="0"/>
              <w:adjustRightInd w:val="0"/>
              <w:spacing w:after="0"/>
              <w:jc w:val="center"/>
              <w:rPr>
                <w:sz w:val="22"/>
                <w:szCs w:val="22"/>
              </w:rPr>
            </w:pPr>
          </w:p>
        </w:tc>
        <w:tc>
          <w:tcPr>
            <w:tcW w:w="498" w:type="pct"/>
            <w:vMerge/>
          </w:tcPr>
          <w:p w14:paraId="6364C7D9" w14:textId="77777777" w:rsidR="00EE239F" w:rsidRPr="00D6757C" w:rsidRDefault="00EE239F" w:rsidP="00FC2D96">
            <w:pPr>
              <w:widowControl w:val="0"/>
              <w:autoSpaceDE w:val="0"/>
              <w:autoSpaceDN w:val="0"/>
              <w:adjustRightInd w:val="0"/>
              <w:spacing w:after="0"/>
              <w:jc w:val="center"/>
              <w:rPr>
                <w:sz w:val="22"/>
                <w:szCs w:val="22"/>
              </w:rPr>
            </w:pPr>
          </w:p>
        </w:tc>
        <w:tc>
          <w:tcPr>
            <w:tcW w:w="454" w:type="pct"/>
            <w:vMerge/>
            <w:vAlign w:val="center"/>
          </w:tcPr>
          <w:p w14:paraId="2C53B3DD" w14:textId="77777777" w:rsidR="00EE239F" w:rsidRPr="00D6757C" w:rsidRDefault="00EE239F" w:rsidP="00FC2D96">
            <w:pPr>
              <w:widowControl w:val="0"/>
              <w:autoSpaceDE w:val="0"/>
              <w:autoSpaceDN w:val="0"/>
              <w:adjustRightInd w:val="0"/>
              <w:spacing w:after="0"/>
              <w:jc w:val="center"/>
              <w:rPr>
                <w:sz w:val="22"/>
                <w:szCs w:val="22"/>
              </w:rPr>
            </w:pPr>
          </w:p>
        </w:tc>
      </w:tr>
      <w:tr w:rsidR="00EE239F" w:rsidRPr="00D6757C" w14:paraId="1B3CB0FB" w14:textId="77777777" w:rsidTr="00FC2D96">
        <w:tc>
          <w:tcPr>
            <w:tcW w:w="169" w:type="pct"/>
            <w:vAlign w:val="center"/>
          </w:tcPr>
          <w:p w14:paraId="7085020C"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1</w:t>
            </w:r>
          </w:p>
        </w:tc>
        <w:tc>
          <w:tcPr>
            <w:tcW w:w="397" w:type="pct"/>
            <w:vAlign w:val="center"/>
          </w:tcPr>
          <w:p w14:paraId="39AC8789" w14:textId="77777777" w:rsidR="00EE239F" w:rsidRPr="00D6757C" w:rsidRDefault="00EE239F" w:rsidP="00FC2D96">
            <w:pPr>
              <w:widowControl w:val="0"/>
              <w:autoSpaceDE w:val="0"/>
              <w:autoSpaceDN w:val="0"/>
              <w:adjustRightInd w:val="0"/>
              <w:spacing w:after="0"/>
              <w:jc w:val="center"/>
              <w:rPr>
                <w:sz w:val="22"/>
                <w:szCs w:val="22"/>
              </w:rPr>
            </w:pPr>
          </w:p>
        </w:tc>
        <w:tc>
          <w:tcPr>
            <w:tcW w:w="397" w:type="pct"/>
            <w:vAlign w:val="center"/>
          </w:tcPr>
          <w:p w14:paraId="2AD8724E" w14:textId="77777777" w:rsidR="00EE239F" w:rsidRPr="00D6757C" w:rsidRDefault="00EE239F" w:rsidP="00FC2D96">
            <w:pPr>
              <w:widowControl w:val="0"/>
              <w:autoSpaceDE w:val="0"/>
              <w:autoSpaceDN w:val="0"/>
              <w:adjustRightInd w:val="0"/>
              <w:spacing w:after="0"/>
              <w:jc w:val="center"/>
              <w:rPr>
                <w:sz w:val="22"/>
                <w:szCs w:val="22"/>
              </w:rPr>
            </w:pPr>
          </w:p>
        </w:tc>
        <w:tc>
          <w:tcPr>
            <w:tcW w:w="436" w:type="pct"/>
            <w:vAlign w:val="center"/>
          </w:tcPr>
          <w:p w14:paraId="4CA5E484" w14:textId="77777777" w:rsidR="00EE239F" w:rsidRPr="00D6757C" w:rsidRDefault="00EE239F" w:rsidP="00FC2D96">
            <w:pPr>
              <w:widowControl w:val="0"/>
              <w:autoSpaceDE w:val="0"/>
              <w:autoSpaceDN w:val="0"/>
              <w:adjustRightInd w:val="0"/>
              <w:spacing w:after="0"/>
              <w:jc w:val="center"/>
              <w:rPr>
                <w:sz w:val="22"/>
                <w:szCs w:val="22"/>
              </w:rPr>
            </w:pPr>
          </w:p>
        </w:tc>
        <w:tc>
          <w:tcPr>
            <w:tcW w:w="523" w:type="pct"/>
            <w:vAlign w:val="center"/>
          </w:tcPr>
          <w:p w14:paraId="133C6F0D" w14:textId="77777777" w:rsidR="00EE239F" w:rsidRPr="00D6757C" w:rsidRDefault="00EE239F" w:rsidP="00FC2D96">
            <w:pPr>
              <w:widowControl w:val="0"/>
              <w:autoSpaceDE w:val="0"/>
              <w:autoSpaceDN w:val="0"/>
              <w:adjustRightInd w:val="0"/>
              <w:spacing w:after="0"/>
              <w:jc w:val="center"/>
              <w:rPr>
                <w:sz w:val="22"/>
                <w:szCs w:val="22"/>
              </w:rPr>
            </w:pPr>
          </w:p>
        </w:tc>
        <w:tc>
          <w:tcPr>
            <w:tcW w:w="393" w:type="pct"/>
            <w:vAlign w:val="center"/>
          </w:tcPr>
          <w:p w14:paraId="107D0A0F" w14:textId="77777777" w:rsidR="00EE239F" w:rsidRPr="00D6757C" w:rsidRDefault="00EE239F" w:rsidP="00FC2D96">
            <w:pPr>
              <w:widowControl w:val="0"/>
              <w:autoSpaceDE w:val="0"/>
              <w:autoSpaceDN w:val="0"/>
              <w:adjustRightInd w:val="0"/>
              <w:spacing w:after="0"/>
              <w:jc w:val="center"/>
              <w:rPr>
                <w:sz w:val="22"/>
                <w:szCs w:val="22"/>
              </w:rPr>
            </w:pPr>
          </w:p>
        </w:tc>
        <w:tc>
          <w:tcPr>
            <w:tcW w:w="701" w:type="pct"/>
            <w:vAlign w:val="center"/>
          </w:tcPr>
          <w:p w14:paraId="27F7AE1A" w14:textId="77777777" w:rsidR="00EE239F" w:rsidRPr="00D6757C" w:rsidRDefault="00EE239F" w:rsidP="00FC2D96">
            <w:pPr>
              <w:widowControl w:val="0"/>
              <w:autoSpaceDE w:val="0"/>
              <w:autoSpaceDN w:val="0"/>
              <w:adjustRightInd w:val="0"/>
              <w:spacing w:after="0"/>
              <w:jc w:val="center"/>
              <w:rPr>
                <w:sz w:val="22"/>
                <w:szCs w:val="22"/>
              </w:rPr>
            </w:pPr>
          </w:p>
        </w:tc>
        <w:tc>
          <w:tcPr>
            <w:tcW w:w="601" w:type="pct"/>
            <w:vAlign w:val="center"/>
          </w:tcPr>
          <w:p w14:paraId="63DEEE50" w14:textId="77777777" w:rsidR="00EE239F" w:rsidRPr="00D6757C" w:rsidRDefault="00EE239F" w:rsidP="00FC2D96">
            <w:pPr>
              <w:widowControl w:val="0"/>
              <w:autoSpaceDE w:val="0"/>
              <w:autoSpaceDN w:val="0"/>
              <w:adjustRightInd w:val="0"/>
              <w:spacing w:after="0"/>
              <w:jc w:val="center"/>
              <w:rPr>
                <w:sz w:val="22"/>
                <w:szCs w:val="22"/>
              </w:rPr>
            </w:pPr>
          </w:p>
        </w:tc>
        <w:tc>
          <w:tcPr>
            <w:tcW w:w="433" w:type="pct"/>
            <w:vAlign w:val="center"/>
          </w:tcPr>
          <w:p w14:paraId="7A696F37" w14:textId="77777777" w:rsidR="00EE239F" w:rsidRPr="00D6757C" w:rsidRDefault="00EE239F" w:rsidP="00FC2D96">
            <w:pPr>
              <w:widowControl w:val="0"/>
              <w:autoSpaceDE w:val="0"/>
              <w:autoSpaceDN w:val="0"/>
              <w:adjustRightInd w:val="0"/>
              <w:spacing w:after="0"/>
              <w:jc w:val="center"/>
              <w:rPr>
                <w:sz w:val="22"/>
                <w:szCs w:val="22"/>
              </w:rPr>
            </w:pPr>
          </w:p>
        </w:tc>
        <w:tc>
          <w:tcPr>
            <w:tcW w:w="498" w:type="pct"/>
          </w:tcPr>
          <w:p w14:paraId="39DC905C" w14:textId="77777777" w:rsidR="00EE239F" w:rsidRPr="00D6757C" w:rsidRDefault="00EE239F" w:rsidP="00FC2D96">
            <w:pPr>
              <w:widowControl w:val="0"/>
              <w:autoSpaceDE w:val="0"/>
              <w:autoSpaceDN w:val="0"/>
              <w:adjustRightInd w:val="0"/>
              <w:spacing w:after="0"/>
              <w:jc w:val="center"/>
              <w:rPr>
                <w:sz w:val="22"/>
                <w:szCs w:val="22"/>
              </w:rPr>
            </w:pPr>
          </w:p>
        </w:tc>
        <w:tc>
          <w:tcPr>
            <w:tcW w:w="454" w:type="pct"/>
            <w:vAlign w:val="center"/>
          </w:tcPr>
          <w:p w14:paraId="5D9AEB2B" w14:textId="77777777" w:rsidR="00EE239F" w:rsidRPr="00D6757C" w:rsidRDefault="00EE239F" w:rsidP="00FC2D96">
            <w:pPr>
              <w:widowControl w:val="0"/>
              <w:autoSpaceDE w:val="0"/>
              <w:autoSpaceDN w:val="0"/>
              <w:adjustRightInd w:val="0"/>
              <w:spacing w:after="0"/>
              <w:jc w:val="center"/>
              <w:rPr>
                <w:sz w:val="22"/>
                <w:szCs w:val="22"/>
              </w:rPr>
            </w:pPr>
          </w:p>
        </w:tc>
      </w:tr>
      <w:tr w:rsidR="00EE239F" w:rsidRPr="00D6757C" w14:paraId="022A0866" w14:textId="77777777" w:rsidTr="00FC2D96">
        <w:tc>
          <w:tcPr>
            <w:tcW w:w="169" w:type="pct"/>
          </w:tcPr>
          <w:p w14:paraId="025E574B"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2</w:t>
            </w:r>
          </w:p>
        </w:tc>
        <w:tc>
          <w:tcPr>
            <w:tcW w:w="397" w:type="pct"/>
          </w:tcPr>
          <w:p w14:paraId="78477E02" w14:textId="77777777" w:rsidR="00EE239F" w:rsidRPr="00D6757C" w:rsidRDefault="00EE239F" w:rsidP="00FC2D96">
            <w:pPr>
              <w:widowControl w:val="0"/>
              <w:autoSpaceDE w:val="0"/>
              <w:autoSpaceDN w:val="0"/>
              <w:adjustRightInd w:val="0"/>
              <w:spacing w:after="0"/>
              <w:jc w:val="left"/>
              <w:rPr>
                <w:sz w:val="22"/>
                <w:szCs w:val="22"/>
              </w:rPr>
            </w:pPr>
          </w:p>
        </w:tc>
        <w:tc>
          <w:tcPr>
            <w:tcW w:w="397" w:type="pct"/>
          </w:tcPr>
          <w:p w14:paraId="69BA018C" w14:textId="77777777" w:rsidR="00EE239F" w:rsidRPr="00D6757C" w:rsidRDefault="00EE239F" w:rsidP="00FC2D96">
            <w:pPr>
              <w:widowControl w:val="0"/>
              <w:autoSpaceDE w:val="0"/>
              <w:autoSpaceDN w:val="0"/>
              <w:adjustRightInd w:val="0"/>
              <w:spacing w:after="0"/>
              <w:jc w:val="left"/>
              <w:rPr>
                <w:sz w:val="22"/>
                <w:szCs w:val="22"/>
              </w:rPr>
            </w:pPr>
          </w:p>
        </w:tc>
        <w:tc>
          <w:tcPr>
            <w:tcW w:w="436" w:type="pct"/>
          </w:tcPr>
          <w:p w14:paraId="1FDA3B24" w14:textId="77777777" w:rsidR="00EE239F" w:rsidRPr="00D6757C" w:rsidRDefault="00EE239F" w:rsidP="00FC2D96">
            <w:pPr>
              <w:widowControl w:val="0"/>
              <w:autoSpaceDE w:val="0"/>
              <w:autoSpaceDN w:val="0"/>
              <w:adjustRightInd w:val="0"/>
              <w:spacing w:after="0"/>
              <w:jc w:val="left"/>
              <w:rPr>
                <w:sz w:val="22"/>
                <w:szCs w:val="22"/>
              </w:rPr>
            </w:pPr>
          </w:p>
        </w:tc>
        <w:tc>
          <w:tcPr>
            <w:tcW w:w="523" w:type="pct"/>
          </w:tcPr>
          <w:p w14:paraId="121BA168" w14:textId="77777777" w:rsidR="00EE239F" w:rsidRPr="00D6757C" w:rsidRDefault="00EE239F" w:rsidP="00FC2D96">
            <w:pPr>
              <w:widowControl w:val="0"/>
              <w:autoSpaceDE w:val="0"/>
              <w:autoSpaceDN w:val="0"/>
              <w:adjustRightInd w:val="0"/>
              <w:spacing w:after="0"/>
              <w:jc w:val="left"/>
              <w:rPr>
                <w:sz w:val="22"/>
                <w:szCs w:val="22"/>
              </w:rPr>
            </w:pPr>
          </w:p>
        </w:tc>
        <w:tc>
          <w:tcPr>
            <w:tcW w:w="393" w:type="pct"/>
          </w:tcPr>
          <w:p w14:paraId="490BD7A4" w14:textId="77777777" w:rsidR="00EE239F" w:rsidRPr="00D6757C" w:rsidRDefault="00EE239F" w:rsidP="00FC2D96">
            <w:pPr>
              <w:widowControl w:val="0"/>
              <w:autoSpaceDE w:val="0"/>
              <w:autoSpaceDN w:val="0"/>
              <w:adjustRightInd w:val="0"/>
              <w:spacing w:after="0"/>
              <w:jc w:val="left"/>
              <w:rPr>
                <w:sz w:val="22"/>
                <w:szCs w:val="22"/>
              </w:rPr>
            </w:pPr>
          </w:p>
        </w:tc>
        <w:tc>
          <w:tcPr>
            <w:tcW w:w="701" w:type="pct"/>
          </w:tcPr>
          <w:p w14:paraId="665C85A5" w14:textId="77777777" w:rsidR="00EE239F" w:rsidRPr="00D6757C" w:rsidRDefault="00EE239F" w:rsidP="00FC2D96">
            <w:pPr>
              <w:widowControl w:val="0"/>
              <w:autoSpaceDE w:val="0"/>
              <w:autoSpaceDN w:val="0"/>
              <w:adjustRightInd w:val="0"/>
              <w:spacing w:after="0"/>
              <w:jc w:val="left"/>
              <w:rPr>
                <w:sz w:val="22"/>
                <w:szCs w:val="22"/>
              </w:rPr>
            </w:pPr>
          </w:p>
        </w:tc>
        <w:tc>
          <w:tcPr>
            <w:tcW w:w="601" w:type="pct"/>
          </w:tcPr>
          <w:p w14:paraId="067FE755" w14:textId="77777777" w:rsidR="00EE239F" w:rsidRPr="00D6757C" w:rsidRDefault="00EE239F" w:rsidP="00FC2D96">
            <w:pPr>
              <w:widowControl w:val="0"/>
              <w:autoSpaceDE w:val="0"/>
              <w:autoSpaceDN w:val="0"/>
              <w:adjustRightInd w:val="0"/>
              <w:spacing w:after="0"/>
              <w:jc w:val="left"/>
              <w:rPr>
                <w:sz w:val="22"/>
                <w:szCs w:val="22"/>
              </w:rPr>
            </w:pPr>
          </w:p>
        </w:tc>
        <w:tc>
          <w:tcPr>
            <w:tcW w:w="433" w:type="pct"/>
          </w:tcPr>
          <w:p w14:paraId="73DA59EE" w14:textId="77777777" w:rsidR="00EE239F" w:rsidRPr="00D6757C" w:rsidRDefault="00EE239F" w:rsidP="00FC2D96">
            <w:pPr>
              <w:widowControl w:val="0"/>
              <w:autoSpaceDE w:val="0"/>
              <w:autoSpaceDN w:val="0"/>
              <w:adjustRightInd w:val="0"/>
              <w:spacing w:after="0"/>
              <w:jc w:val="left"/>
              <w:rPr>
                <w:sz w:val="22"/>
                <w:szCs w:val="22"/>
              </w:rPr>
            </w:pPr>
          </w:p>
        </w:tc>
        <w:tc>
          <w:tcPr>
            <w:tcW w:w="498" w:type="pct"/>
          </w:tcPr>
          <w:p w14:paraId="1AB8E631" w14:textId="77777777" w:rsidR="00EE239F" w:rsidRPr="00D6757C" w:rsidRDefault="00EE239F" w:rsidP="00FC2D96">
            <w:pPr>
              <w:widowControl w:val="0"/>
              <w:autoSpaceDE w:val="0"/>
              <w:autoSpaceDN w:val="0"/>
              <w:adjustRightInd w:val="0"/>
              <w:spacing w:after="0"/>
              <w:jc w:val="left"/>
              <w:rPr>
                <w:sz w:val="22"/>
                <w:szCs w:val="22"/>
              </w:rPr>
            </w:pPr>
          </w:p>
        </w:tc>
        <w:tc>
          <w:tcPr>
            <w:tcW w:w="454" w:type="pct"/>
          </w:tcPr>
          <w:p w14:paraId="42639A7A" w14:textId="77777777" w:rsidR="00EE239F" w:rsidRPr="00D6757C" w:rsidRDefault="00EE239F" w:rsidP="00FC2D96">
            <w:pPr>
              <w:widowControl w:val="0"/>
              <w:autoSpaceDE w:val="0"/>
              <w:autoSpaceDN w:val="0"/>
              <w:adjustRightInd w:val="0"/>
              <w:spacing w:after="0"/>
              <w:jc w:val="left"/>
              <w:rPr>
                <w:sz w:val="22"/>
                <w:szCs w:val="22"/>
              </w:rPr>
            </w:pPr>
          </w:p>
        </w:tc>
      </w:tr>
      <w:tr w:rsidR="00EE239F" w:rsidRPr="00D6757C" w14:paraId="32B2DEB0" w14:textId="77777777" w:rsidTr="00FC2D96">
        <w:tc>
          <w:tcPr>
            <w:tcW w:w="169" w:type="pct"/>
          </w:tcPr>
          <w:p w14:paraId="2190EEDF"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w:t>
            </w:r>
          </w:p>
        </w:tc>
        <w:tc>
          <w:tcPr>
            <w:tcW w:w="397" w:type="pct"/>
          </w:tcPr>
          <w:p w14:paraId="5028B53C" w14:textId="77777777" w:rsidR="00EE239F" w:rsidRPr="00D6757C" w:rsidRDefault="00EE239F" w:rsidP="00FC2D96">
            <w:pPr>
              <w:widowControl w:val="0"/>
              <w:autoSpaceDE w:val="0"/>
              <w:autoSpaceDN w:val="0"/>
              <w:adjustRightInd w:val="0"/>
              <w:spacing w:after="0"/>
              <w:jc w:val="left"/>
              <w:rPr>
                <w:sz w:val="22"/>
                <w:szCs w:val="22"/>
              </w:rPr>
            </w:pPr>
          </w:p>
        </w:tc>
        <w:tc>
          <w:tcPr>
            <w:tcW w:w="397" w:type="pct"/>
          </w:tcPr>
          <w:p w14:paraId="44BD8F92" w14:textId="77777777" w:rsidR="00EE239F" w:rsidRPr="00D6757C" w:rsidRDefault="00EE239F" w:rsidP="00FC2D96">
            <w:pPr>
              <w:widowControl w:val="0"/>
              <w:autoSpaceDE w:val="0"/>
              <w:autoSpaceDN w:val="0"/>
              <w:adjustRightInd w:val="0"/>
              <w:spacing w:after="0"/>
              <w:jc w:val="left"/>
              <w:rPr>
                <w:sz w:val="22"/>
                <w:szCs w:val="22"/>
              </w:rPr>
            </w:pPr>
          </w:p>
        </w:tc>
        <w:tc>
          <w:tcPr>
            <w:tcW w:w="436" w:type="pct"/>
          </w:tcPr>
          <w:p w14:paraId="3739A689" w14:textId="77777777" w:rsidR="00EE239F" w:rsidRPr="00D6757C" w:rsidRDefault="00EE239F" w:rsidP="00FC2D96">
            <w:pPr>
              <w:widowControl w:val="0"/>
              <w:autoSpaceDE w:val="0"/>
              <w:autoSpaceDN w:val="0"/>
              <w:adjustRightInd w:val="0"/>
              <w:spacing w:after="0"/>
              <w:jc w:val="left"/>
              <w:rPr>
                <w:sz w:val="22"/>
                <w:szCs w:val="22"/>
              </w:rPr>
            </w:pPr>
          </w:p>
        </w:tc>
        <w:tc>
          <w:tcPr>
            <w:tcW w:w="523" w:type="pct"/>
          </w:tcPr>
          <w:p w14:paraId="39B6AF16" w14:textId="77777777" w:rsidR="00EE239F" w:rsidRPr="00D6757C" w:rsidRDefault="00EE239F" w:rsidP="00FC2D96">
            <w:pPr>
              <w:widowControl w:val="0"/>
              <w:autoSpaceDE w:val="0"/>
              <w:autoSpaceDN w:val="0"/>
              <w:adjustRightInd w:val="0"/>
              <w:spacing w:after="0"/>
              <w:jc w:val="left"/>
              <w:rPr>
                <w:sz w:val="22"/>
                <w:szCs w:val="22"/>
              </w:rPr>
            </w:pPr>
          </w:p>
        </w:tc>
        <w:tc>
          <w:tcPr>
            <w:tcW w:w="393" w:type="pct"/>
          </w:tcPr>
          <w:p w14:paraId="3067A640" w14:textId="77777777" w:rsidR="00EE239F" w:rsidRPr="00D6757C" w:rsidRDefault="00EE239F" w:rsidP="00FC2D96">
            <w:pPr>
              <w:widowControl w:val="0"/>
              <w:autoSpaceDE w:val="0"/>
              <w:autoSpaceDN w:val="0"/>
              <w:adjustRightInd w:val="0"/>
              <w:spacing w:after="0"/>
              <w:jc w:val="left"/>
              <w:rPr>
                <w:sz w:val="22"/>
                <w:szCs w:val="22"/>
              </w:rPr>
            </w:pPr>
          </w:p>
        </w:tc>
        <w:tc>
          <w:tcPr>
            <w:tcW w:w="701" w:type="pct"/>
          </w:tcPr>
          <w:p w14:paraId="1361B520" w14:textId="77777777" w:rsidR="00EE239F" w:rsidRPr="00D6757C" w:rsidRDefault="00EE239F" w:rsidP="00FC2D96">
            <w:pPr>
              <w:widowControl w:val="0"/>
              <w:autoSpaceDE w:val="0"/>
              <w:autoSpaceDN w:val="0"/>
              <w:adjustRightInd w:val="0"/>
              <w:spacing w:after="0"/>
              <w:jc w:val="left"/>
              <w:rPr>
                <w:sz w:val="22"/>
                <w:szCs w:val="22"/>
              </w:rPr>
            </w:pPr>
          </w:p>
        </w:tc>
        <w:tc>
          <w:tcPr>
            <w:tcW w:w="601" w:type="pct"/>
          </w:tcPr>
          <w:p w14:paraId="266E583B" w14:textId="77777777" w:rsidR="00EE239F" w:rsidRPr="00D6757C" w:rsidRDefault="00EE239F" w:rsidP="00FC2D96">
            <w:pPr>
              <w:widowControl w:val="0"/>
              <w:autoSpaceDE w:val="0"/>
              <w:autoSpaceDN w:val="0"/>
              <w:adjustRightInd w:val="0"/>
              <w:spacing w:after="0"/>
              <w:jc w:val="left"/>
              <w:rPr>
                <w:sz w:val="22"/>
                <w:szCs w:val="22"/>
              </w:rPr>
            </w:pPr>
          </w:p>
        </w:tc>
        <w:tc>
          <w:tcPr>
            <w:tcW w:w="433" w:type="pct"/>
          </w:tcPr>
          <w:p w14:paraId="723B8D79" w14:textId="77777777" w:rsidR="00EE239F" w:rsidRPr="00D6757C" w:rsidRDefault="00EE239F" w:rsidP="00FC2D96">
            <w:pPr>
              <w:widowControl w:val="0"/>
              <w:autoSpaceDE w:val="0"/>
              <w:autoSpaceDN w:val="0"/>
              <w:adjustRightInd w:val="0"/>
              <w:spacing w:after="0"/>
              <w:jc w:val="left"/>
              <w:rPr>
                <w:sz w:val="22"/>
                <w:szCs w:val="22"/>
              </w:rPr>
            </w:pPr>
          </w:p>
        </w:tc>
        <w:tc>
          <w:tcPr>
            <w:tcW w:w="498" w:type="pct"/>
          </w:tcPr>
          <w:p w14:paraId="71AF4414" w14:textId="77777777" w:rsidR="00EE239F" w:rsidRPr="00D6757C" w:rsidRDefault="00EE239F" w:rsidP="00FC2D96">
            <w:pPr>
              <w:widowControl w:val="0"/>
              <w:autoSpaceDE w:val="0"/>
              <w:autoSpaceDN w:val="0"/>
              <w:adjustRightInd w:val="0"/>
              <w:spacing w:after="0"/>
              <w:jc w:val="left"/>
              <w:rPr>
                <w:sz w:val="22"/>
                <w:szCs w:val="22"/>
              </w:rPr>
            </w:pPr>
          </w:p>
        </w:tc>
        <w:tc>
          <w:tcPr>
            <w:tcW w:w="454" w:type="pct"/>
          </w:tcPr>
          <w:p w14:paraId="6BD3AD79" w14:textId="77777777" w:rsidR="00EE239F" w:rsidRPr="00D6757C" w:rsidRDefault="00EE239F" w:rsidP="00FC2D96">
            <w:pPr>
              <w:widowControl w:val="0"/>
              <w:autoSpaceDE w:val="0"/>
              <w:autoSpaceDN w:val="0"/>
              <w:adjustRightInd w:val="0"/>
              <w:spacing w:after="0"/>
              <w:jc w:val="left"/>
              <w:rPr>
                <w:sz w:val="22"/>
                <w:szCs w:val="22"/>
              </w:rPr>
            </w:pPr>
          </w:p>
        </w:tc>
      </w:tr>
      <w:tr w:rsidR="00EE239F" w:rsidRPr="00D6757C" w14:paraId="752A8855" w14:textId="77777777" w:rsidTr="00FC2D96">
        <w:tc>
          <w:tcPr>
            <w:tcW w:w="169" w:type="pct"/>
          </w:tcPr>
          <w:p w14:paraId="1315D6CA" w14:textId="77777777" w:rsidR="00EE239F" w:rsidRPr="00D6757C" w:rsidRDefault="00EE239F" w:rsidP="00FC2D96">
            <w:pPr>
              <w:widowControl w:val="0"/>
              <w:autoSpaceDE w:val="0"/>
              <w:autoSpaceDN w:val="0"/>
              <w:adjustRightInd w:val="0"/>
              <w:spacing w:after="0"/>
              <w:rPr>
                <w:sz w:val="22"/>
                <w:szCs w:val="22"/>
              </w:rPr>
            </w:pPr>
          </w:p>
        </w:tc>
        <w:tc>
          <w:tcPr>
            <w:tcW w:w="397" w:type="pct"/>
          </w:tcPr>
          <w:p w14:paraId="47DDB67C" w14:textId="77777777" w:rsidR="00EE239F" w:rsidRPr="00D6757C" w:rsidRDefault="00EE239F" w:rsidP="00FC2D96">
            <w:pPr>
              <w:widowControl w:val="0"/>
              <w:autoSpaceDE w:val="0"/>
              <w:autoSpaceDN w:val="0"/>
              <w:adjustRightInd w:val="0"/>
              <w:spacing w:after="0"/>
              <w:jc w:val="left"/>
              <w:rPr>
                <w:sz w:val="22"/>
                <w:szCs w:val="22"/>
              </w:rPr>
            </w:pPr>
          </w:p>
        </w:tc>
        <w:tc>
          <w:tcPr>
            <w:tcW w:w="397" w:type="pct"/>
          </w:tcPr>
          <w:p w14:paraId="1FAE883E" w14:textId="77777777" w:rsidR="00EE239F" w:rsidRPr="00D6757C" w:rsidRDefault="00EE239F" w:rsidP="00FC2D96">
            <w:pPr>
              <w:widowControl w:val="0"/>
              <w:autoSpaceDE w:val="0"/>
              <w:autoSpaceDN w:val="0"/>
              <w:adjustRightInd w:val="0"/>
              <w:spacing w:after="0"/>
              <w:jc w:val="left"/>
              <w:rPr>
                <w:sz w:val="22"/>
                <w:szCs w:val="22"/>
              </w:rPr>
            </w:pPr>
          </w:p>
        </w:tc>
        <w:tc>
          <w:tcPr>
            <w:tcW w:w="436" w:type="pct"/>
          </w:tcPr>
          <w:p w14:paraId="05AD7A29" w14:textId="77777777" w:rsidR="00EE239F" w:rsidRPr="00D6757C" w:rsidRDefault="00EE239F" w:rsidP="00FC2D96">
            <w:pPr>
              <w:widowControl w:val="0"/>
              <w:autoSpaceDE w:val="0"/>
              <w:autoSpaceDN w:val="0"/>
              <w:adjustRightInd w:val="0"/>
              <w:spacing w:after="0"/>
              <w:jc w:val="left"/>
              <w:rPr>
                <w:sz w:val="22"/>
                <w:szCs w:val="22"/>
              </w:rPr>
            </w:pPr>
          </w:p>
        </w:tc>
        <w:tc>
          <w:tcPr>
            <w:tcW w:w="523" w:type="pct"/>
          </w:tcPr>
          <w:p w14:paraId="6B341CE2" w14:textId="77777777" w:rsidR="00EE239F" w:rsidRPr="00D6757C" w:rsidRDefault="00EE239F" w:rsidP="00FC2D96">
            <w:pPr>
              <w:widowControl w:val="0"/>
              <w:autoSpaceDE w:val="0"/>
              <w:autoSpaceDN w:val="0"/>
              <w:adjustRightInd w:val="0"/>
              <w:spacing w:after="0"/>
              <w:jc w:val="left"/>
              <w:rPr>
                <w:sz w:val="22"/>
                <w:szCs w:val="22"/>
              </w:rPr>
            </w:pPr>
          </w:p>
        </w:tc>
        <w:tc>
          <w:tcPr>
            <w:tcW w:w="393" w:type="pct"/>
          </w:tcPr>
          <w:p w14:paraId="4944E776" w14:textId="77777777" w:rsidR="00EE239F" w:rsidRPr="00D6757C" w:rsidRDefault="00EE239F" w:rsidP="00FC2D96">
            <w:pPr>
              <w:widowControl w:val="0"/>
              <w:autoSpaceDE w:val="0"/>
              <w:autoSpaceDN w:val="0"/>
              <w:adjustRightInd w:val="0"/>
              <w:spacing w:after="0"/>
              <w:jc w:val="left"/>
              <w:rPr>
                <w:sz w:val="22"/>
                <w:szCs w:val="22"/>
              </w:rPr>
            </w:pPr>
          </w:p>
        </w:tc>
        <w:tc>
          <w:tcPr>
            <w:tcW w:w="701" w:type="pct"/>
          </w:tcPr>
          <w:p w14:paraId="7370804B" w14:textId="77777777" w:rsidR="00EE239F" w:rsidRPr="00D6757C" w:rsidRDefault="00EE239F" w:rsidP="00FC2D96">
            <w:pPr>
              <w:widowControl w:val="0"/>
              <w:autoSpaceDE w:val="0"/>
              <w:autoSpaceDN w:val="0"/>
              <w:adjustRightInd w:val="0"/>
              <w:spacing w:after="0"/>
              <w:jc w:val="left"/>
              <w:rPr>
                <w:sz w:val="22"/>
                <w:szCs w:val="22"/>
              </w:rPr>
            </w:pPr>
          </w:p>
        </w:tc>
        <w:tc>
          <w:tcPr>
            <w:tcW w:w="601" w:type="pct"/>
          </w:tcPr>
          <w:p w14:paraId="3DF6A2B3" w14:textId="77777777" w:rsidR="00EE239F" w:rsidRPr="00D6757C" w:rsidRDefault="00EE239F" w:rsidP="00FC2D96">
            <w:pPr>
              <w:widowControl w:val="0"/>
              <w:autoSpaceDE w:val="0"/>
              <w:autoSpaceDN w:val="0"/>
              <w:adjustRightInd w:val="0"/>
              <w:spacing w:after="0"/>
              <w:jc w:val="left"/>
              <w:rPr>
                <w:sz w:val="22"/>
                <w:szCs w:val="22"/>
              </w:rPr>
            </w:pPr>
          </w:p>
        </w:tc>
        <w:tc>
          <w:tcPr>
            <w:tcW w:w="433" w:type="pct"/>
          </w:tcPr>
          <w:p w14:paraId="39CC84C5" w14:textId="77777777" w:rsidR="00EE239F" w:rsidRPr="00D6757C" w:rsidRDefault="00EE239F" w:rsidP="00FC2D96">
            <w:pPr>
              <w:widowControl w:val="0"/>
              <w:autoSpaceDE w:val="0"/>
              <w:autoSpaceDN w:val="0"/>
              <w:adjustRightInd w:val="0"/>
              <w:spacing w:after="0"/>
              <w:jc w:val="left"/>
              <w:rPr>
                <w:sz w:val="22"/>
                <w:szCs w:val="22"/>
              </w:rPr>
            </w:pPr>
          </w:p>
        </w:tc>
        <w:tc>
          <w:tcPr>
            <w:tcW w:w="498" w:type="pct"/>
          </w:tcPr>
          <w:p w14:paraId="760E47F0" w14:textId="77777777" w:rsidR="00EE239F" w:rsidRPr="00D6757C" w:rsidRDefault="00EE239F" w:rsidP="00FC2D96">
            <w:pPr>
              <w:widowControl w:val="0"/>
              <w:autoSpaceDE w:val="0"/>
              <w:autoSpaceDN w:val="0"/>
              <w:adjustRightInd w:val="0"/>
              <w:spacing w:after="0"/>
              <w:jc w:val="left"/>
              <w:rPr>
                <w:sz w:val="22"/>
                <w:szCs w:val="22"/>
              </w:rPr>
            </w:pPr>
          </w:p>
        </w:tc>
        <w:tc>
          <w:tcPr>
            <w:tcW w:w="454" w:type="pct"/>
          </w:tcPr>
          <w:p w14:paraId="1CEAC23E" w14:textId="77777777" w:rsidR="00EE239F" w:rsidRPr="00D6757C" w:rsidRDefault="00EE239F" w:rsidP="00FC2D96">
            <w:pPr>
              <w:widowControl w:val="0"/>
              <w:autoSpaceDE w:val="0"/>
              <w:autoSpaceDN w:val="0"/>
              <w:adjustRightInd w:val="0"/>
              <w:spacing w:after="0"/>
              <w:jc w:val="left"/>
              <w:rPr>
                <w:sz w:val="22"/>
                <w:szCs w:val="22"/>
              </w:rPr>
            </w:pPr>
          </w:p>
        </w:tc>
      </w:tr>
      <w:tr w:rsidR="00EE239F" w:rsidRPr="00D6757C" w14:paraId="7DF31697" w14:textId="77777777" w:rsidTr="00FC2D96">
        <w:tc>
          <w:tcPr>
            <w:tcW w:w="565" w:type="pct"/>
            <w:gridSpan w:val="2"/>
          </w:tcPr>
          <w:p w14:paraId="7BBD0D7A" w14:textId="77777777" w:rsidR="00EE239F" w:rsidRPr="00D6757C" w:rsidRDefault="00EE239F" w:rsidP="00FC2D96">
            <w:pPr>
              <w:widowControl w:val="0"/>
              <w:autoSpaceDE w:val="0"/>
              <w:autoSpaceDN w:val="0"/>
              <w:adjustRightInd w:val="0"/>
              <w:spacing w:after="0"/>
              <w:jc w:val="left"/>
              <w:rPr>
                <w:sz w:val="22"/>
                <w:szCs w:val="22"/>
              </w:rPr>
            </w:pPr>
            <w:r w:rsidRPr="00D6757C">
              <w:rPr>
                <w:sz w:val="22"/>
                <w:szCs w:val="22"/>
              </w:rPr>
              <w:t>Итого</w:t>
            </w:r>
          </w:p>
        </w:tc>
        <w:tc>
          <w:tcPr>
            <w:tcW w:w="397" w:type="pct"/>
          </w:tcPr>
          <w:p w14:paraId="1EBAF10A" w14:textId="77777777" w:rsidR="00EE239F" w:rsidRPr="00D6757C" w:rsidRDefault="00EE239F" w:rsidP="00FC2D96">
            <w:pPr>
              <w:widowControl w:val="0"/>
              <w:autoSpaceDE w:val="0"/>
              <w:autoSpaceDN w:val="0"/>
              <w:adjustRightInd w:val="0"/>
              <w:spacing w:after="0"/>
              <w:jc w:val="left"/>
              <w:rPr>
                <w:sz w:val="22"/>
                <w:szCs w:val="22"/>
              </w:rPr>
            </w:pPr>
          </w:p>
        </w:tc>
        <w:tc>
          <w:tcPr>
            <w:tcW w:w="436" w:type="pct"/>
          </w:tcPr>
          <w:p w14:paraId="04BDDFE2" w14:textId="77777777" w:rsidR="00EE239F" w:rsidRPr="00D6757C" w:rsidRDefault="00EE239F" w:rsidP="00FC2D96">
            <w:pPr>
              <w:widowControl w:val="0"/>
              <w:autoSpaceDE w:val="0"/>
              <w:autoSpaceDN w:val="0"/>
              <w:adjustRightInd w:val="0"/>
              <w:spacing w:after="0"/>
              <w:jc w:val="left"/>
              <w:rPr>
                <w:sz w:val="22"/>
                <w:szCs w:val="22"/>
              </w:rPr>
            </w:pPr>
          </w:p>
        </w:tc>
        <w:tc>
          <w:tcPr>
            <w:tcW w:w="523" w:type="pct"/>
          </w:tcPr>
          <w:p w14:paraId="03428D03" w14:textId="77777777" w:rsidR="00EE239F" w:rsidRPr="00D6757C" w:rsidRDefault="00EE239F" w:rsidP="00FC2D96">
            <w:pPr>
              <w:widowControl w:val="0"/>
              <w:autoSpaceDE w:val="0"/>
              <w:autoSpaceDN w:val="0"/>
              <w:adjustRightInd w:val="0"/>
              <w:spacing w:after="0"/>
              <w:jc w:val="left"/>
              <w:rPr>
                <w:sz w:val="22"/>
                <w:szCs w:val="22"/>
              </w:rPr>
            </w:pPr>
          </w:p>
        </w:tc>
        <w:tc>
          <w:tcPr>
            <w:tcW w:w="393" w:type="pct"/>
          </w:tcPr>
          <w:p w14:paraId="2B287080" w14:textId="77777777" w:rsidR="00EE239F" w:rsidRPr="00D6757C" w:rsidRDefault="00EE239F" w:rsidP="00FC2D96">
            <w:pPr>
              <w:widowControl w:val="0"/>
              <w:autoSpaceDE w:val="0"/>
              <w:autoSpaceDN w:val="0"/>
              <w:adjustRightInd w:val="0"/>
              <w:spacing w:after="0"/>
              <w:jc w:val="left"/>
              <w:rPr>
                <w:sz w:val="22"/>
                <w:szCs w:val="22"/>
              </w:rPr>
            </w:pPr>
          </w:p>
        </w:tc>
        <w:tc>
          <w:tcPr>
            <w:tcW w:w="701" w:type="pct"/>
          </w:tcPr>
          <w:p w14:paraId="4970B21F" w14:textId="77777777" w:rsidR="00EE239F" w:rsidRPr="00D6757C" w:rsidRDefault="00EE239F" w:rsidP="00FC2D96">
            <w:pPr>
              <w:widowControl w:val="0"/>
              <w:autoSpaceDE w:val="0"/>
              <w:autoSpaceDN w:val="0"/>
              <w:adjustRightInd w:val="0"/>
              <w:spacing w:after="0"/>
              <w:jc w:val="left"/>
              <w:rPr>
                <w:sz w:val="22"/>
                <w:szCs w:val="22"/>
              </w:rPr>
            </w:pPr>
          </w:p>
        </w:tc>
        <w:tc>
          <w:tcPr>
            <w:tcW w:w="601" w:type="pct"/>
          </w:tcPr>
          <w:p w14:paraId="036E3505" w14:textId="77777777" w:rsidR="00EE239F" w:rsidRPr="00D6757C" w:rsidRDefault="00EE239F" w:rsidP="00FC2D96">
            <w:pPr>
              <w:widowControl w:val="0"/>
              <w:autoSpaceDE w:val="0"/>
              <w:autoSpaceDN w:val="0"/>
              <w:adjustRightInd w:val="0"/>
              <w:spacing w:after="0"/>
              <w:jc w:val="left"/>
              <w:rPr>
                <w:sz w:val="22"/>
                <w:szCs w:val="22"/>
              </w:rPr>
            </w:pPr>
          </w:p>
        </w:tc>
        <w:tc>
          <w:tcPr>
            <w:tcW w:w="433" w:type="pct"/>
          </w:tcPr>
          <w:p w14:paraId="35F4A78E" w14:textId="77777777" w:rsidR="00EE239F" w:rsidRPr="00D6757C" w:rsidRDefault="00EE239F" w:rsidP="00FC2D96">
            <w:pPr>
              <w:widowControl w:val="0"/>
              <w:autoSpaceDE w:val="0"/>
              <w:autoSpaceDN w:val="0"/>
              <w:adjustRightInd w:val="0"/>
              <w:spacing w:after="0"/>
              <w:jc w:val="left"/>
              <w:rPr>
                <w:sz w:val="22"/>
                <w:szCs w:val="22"/>
              </w:rPr>
            </w:pPr>
          </w:p>
        </w:tc>
        <w:tc>
          <w:tcPr>
            <w:tcW w:w="498" w:type="pct"/>
          </w:tcPr>
          <w:p w14:paraId="05CCC8E8" w14:textId="77777777" w:rsidR="00EE239F" w:rsidRPr="00D6757C" w:rsidRDefault="00EE239F" w:rsidP="00FC2D96">
            <w:pPr>
              <w:widowControl w:val="0"/>
              <w:autoSpaceDE w:val="0"/>
              <w:autoSpaceDN w:val="0"/>
              <w:adjustRightInd w:val="0"/>
              <w:spacing w:after="0"/>
              <w:jc w:val="left"/>
              <w:rPr>
                <w:sz w:val="22"/>
                <w:szCs w:val="22"/>
              </w:rPr>
            </w:pPr>
          </w:p>
        </w:tc>
        <w:tc>
          <w:tcPr>
            <w:tcW w:w="454" w:type="pct"/>
          </w:tcPr>
          <w:p w14:paraId="1C44295A" w14:textId="77777777" w:rsidR="00EE239F" w:rsidRPr="00D6757C" w:rsidRDefault="00EE239F" w:rsidP="00FC2D96">
            <w:pPr>
              <w:widowControl w:val="0"/>
              <w:autoSpaceDE w:val="0"/>
              <w:autoSpaceDN w:val="0"/>
              <w:adjustRightInd w:val="0"/>
              <w:spacing w:after="0"/>
              <w:jc w:val="left"/>
              <w:rPr>
                <w:sz w:val="22"/>
                <w:szCs w:val="22"/>
              </w:rPr>
            </w:pPr>
          </w:p>
        </w:tc>
      </w:tr>
    </w:tbl>
    <w:p w14:paraId="71B6A832" w14:textId="77777777" w:rsidR="00EE239F" w:rsidRPr="00D6757C" w:rsidRDefault="00EE239F" w:rsidP="00EE239F">
      <w:pPr>
        <w:spacing w:after="0" w:line="276" w:lineRule="auto"/>
        <w:ind w:right="142" w:firstLine="567"/>
        <w:rPr>
          <w:bCs/>
          <w:sz w:val="22"/>
          <w:szCs w:val="22"/>
        </w:rPr>
      </w:pPr>
      <w:r w:rsidRPr="00D6757C">
        <w:rPr>
          <w:sz w:val="22"/>
          <w:szCs w:val="22"/>
        </w:rPr>
        <w:t>Копии документов на ______ листах прилагаются (договор + акт выполненных работ (оказанных услуг).</w:t>
      </w:r>
    </w:p>
    <w:p w14:paraId="075F846C" w14:textId="77777777" w:rsidR="00EE239F" w:rsidRPr="00D6757C" w:rsidRDefault="00EE239F" w:rsidP="00EE239F">
      <w:pPr>
        <w:spacing w:after="0" w:line="276" w:lineRule="auto"/>
        <w:rPr>
          <w:sz w:val="22"/>
          <w:szCs w:val="22"/>
        </w:rPr>
      </w:pPr>
      <w:r w:rsidRPr="00D6757C">
        <w:rPr>
          <w:sz w:val="22"/>
          <w:szCs w:val="22"/>
        </w:rPr>
        <w:t xml:space="preserve">_______________________ </w:t>
      </w:r>
      <w:r w:rsidRPr="00D6757C">
        <w:rPr>
          <w:sz w:val="22"/>
          <w:szCs w:val="22"/>
        </w:rPr>
        <w:tab/>
        <w:t xml:space="preserve">______________________   </w:t>
      </w:r>
      <w:r w:rsidRPr="00D6757C">
        <w:rPr>
          <w:sz w:val="22"/>
          <w:szCs w:val="22"/>
        </w:rPr>
        <w:tab/>
        <w:t>/___________________/</w:t>
      </w:r>
    </w:p>
    <w:p w14:paraId="7667D941" w14:textId="77777777" w:rsidR="00EE239F" w:rsidRPr="00D6757C" w:rsidRDefault="00EE239F" w:rsidP="00EE239F">
      <w:pPr>
        <w:spacing w:after="0" w:line="276" w:lineRule="auto"/>
        <w:rPr>
          <w:sz w:val="22"/>
          <w:szCs w:val="22"/>
        </w:rPr>
      </w:pPr>
      <w:r w:rsidRPr="00D6757C">
        <w:rPr>
          <w:sz w:val="22"/>
          <w:szCs w:val="22"/>
        </w:rPr>
        <w:t xml:space="preserve"> (должность)</w:t>
      </w:r>
      <w:r w:rsidRPr="00D6757C">
        <w:rPr>
          <w:sz w:val="22"/>
          <w:szCs w:val="22"/>
        </w:rPr>
        <w:tab/>
      </w:r>
      <w:r w:rsidRPr="00D6757C">
        <w:rPr>
          <w:sz w:val="22"/>
          <w:szCs w:val="22"/>
        </w:rPr>
        <w:tab/>
      </w:r>
      <w:r w:rsidRPr="00D6757C">
        <w:rPr>
          <w:sz w:val="22"/>
          <w:szCs w:val="22"/>
        </w:rPr>
        <w:tab/>
        <w:t xml:space="preserve">         (подпись)</w:t>
      </w:r>
      <w:r w:rsidRPr="00D6757C">
        <w:rPr>
          <w:sz w:val="22"/>
          <w:szCs w:val="22"/>
        </w:rPr>
        <w:tab/>
      </w:r>
      <w:r w:rsidRPr="00D6757C">
        <w:rPr>
          <w:sz w:val="22"/>
          <w:szCs w:val="22"/>
        </w:rPr>
        <w:tab/>
      </w:r>
      <w:r w:rsidRPr="00D6757C">
        <w:rPr>
          <w:sz w:val="22"/>
          <w:szCs w:val="22"/>
        </w:rPr>
        <w:tab/>
        <w:t xml:space="preserve">             (ФИО)</w:t>
      </w:r>
    </w:p>
    <w:p w14:paraId="09069165" w14:textId="77777777" w:rsidR="00EE239F" w:rsidRPr="00D6757C" w:rsidRDefault="00EE239F" w:rsidP="00EE239F">
      <w:pPr>
        <w:spacing w:after="0" w:line="276" w:lineRule="auto"/>
        <w:ind w:firstLine="567"/>
        <w:rPr>
          <w:sz w:val="22"/>
          <w:szCs w:val="22"/>
        </w:rPr>
      </w:pPr>
      <w:r w:rsidRPr="00D6757C">
        <w:rPr>
          <w:sz w:val="22"/>
          <w:szCs w:val="22"/>
        </w:rPr>
        <w:t>М.П. (при наличии)</w:t>
      </w:r>
    </w:p>
    <w:p w14:paraId="5C04900E" w14:textId="77777777" w:rsidR="00EE239F" w:rsidRPr="00D6757C" w:rsidRDefault="00EE239F" w:rsidP="00EE239F">
      <w:pPr>
        <w:spacing w:after="0" w:line="276" w:lineRule="auto"/>
        <w:ind w:firstLine="567"/>
        <w:rPr>
          <w:sz w:val="22"/>
          <w:szCs w:val="22"/>
        </w:rPr>
      </w:pPr>
    </w:p>
    <w:p w14:paraId="3617440D" w14:textId="77777777" w:rsidR="00EE239F" w:rsidRPr="00D6757C" w:rsidRDefault="00EE239F" w:rsidP="00EE239F">
      <w:pPr>
        <w:spacing w:after="0" w:line="276" w:lineRule="auto"/>
        <w:ind w:firstLine="567"/>
        <w:rPr>
          <w:b/>
          <w:i/>
          <w:sz w:val="22"/>
          <w:szCs w:val="22"/>
        </w:rPr>
      </w:pPr>
    </w:p>
    <w:p w14:paraId="359A6DD5" w14:textId="77777777" w:rsidR="00EE239F" w:rsidRPr="00D6757C" w:rsidRDefault="00EE239F" w:rsidP="00EE239F">
      <w:pPr>
        <w:spacing w:after="0"/>
        <w:rPr>
          <w:i/>
          <w:color w:val="FF0000"/>
          <w:sz w:val="22"/>
          <w:szCs w:val="22"/>
        </w:rPr>
      </w:pPr>
      <w:r w:rsidRPr="00D6757C">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0744652" w14:textId="7C0B5C39" w:rsidR="00EE239F" w:rsidRPr="00D6757C" w:rsidRDefault="00EE239F" w:rsidP="00EE239F">
      <w:pPr>
        <w:spacing w:after="0"/>
        <w:rPr>
          <w:b/>
          <w:i/>
          <w:color w:val="FF0000"/>
          <w:sz w:val="22"/>
          <w:szCs w:val="22"/>
          <w:u w:val="single"/>
        </w:rPr>
        <w:sectPr w:rsidR="00EE239F" w:rsidRPr="00D6757C" w:rsidSect="00EE239F">
          <w:pgSz w:w="16838" w:h="11906" w:orient="landscape" w:code="9"/>
          <w:pgMar w:top="1134" w:right="851" w:bottom="567" w:left="993" w:header="0" w:footer="88" w:gutter="0"/>
          <w:cols w:space="708"/>
          <w:titlePg/>
          <w:docGrid w:linePitch="360"/>
        </w:sectPr>
      </w:pPr>
      <w:r w:rsidRPr="00D6757C">
        <w:rPr>
          <w:b/>
          <w:i/>
          <w:color w:val="FF0000"/>
          <w:sz w:val="22"/>
          <w:szCs w:val="22"/>
          <w:u w:val="single"/>
        </w:rPr>
        <w:t xml:space="preserve">Содержащиеся в данном приложении сведения используются в качестве одного </w:t>
      </w:r>
      <w:r w:rsidR="00506A96" w:rsidRPr="00D6757C">
        <w:rPr>
          <w:b/>
          <w:i/>
          <w:color w:val="FF0000"/>
          <w:sz w:val="22"/>
          <w:szCs w:val="22"/>
          <w:u w:val="single"/>
        </w:rPr>
        <w:t>из критериев</w:t>
      </w:r>
      <w:r w:rsidRPr="00D6757C">
        <w:rPr>
          <w:b/>
          <w:i/>
          <w:color w:val="FF0000"/>
          <w:sz w:val="22"/>
          <w:szCs w:val="22"/>
          <w:u w:val="single"/>
        </w:rPr>
        <w:t xml:space="preserve"> оценки заявки Участника.</w:t>
      </w:r>
    </w:p>
    <w:p w14:paraId="07BA6546" w14:textId="77777777" w:rsidR="00EE239F" w:rsidRPr="00D6757C" w:rsidRDefault="00EE239F" w:rsidP="00EE239F">
      <w:pPr>
        <w:spacing w:after="0" w:line="276" w:lineRule="auto"/>
        <w:ind w:firstLine="567"/>
        <w:jc w:val="center"/>
        <w:rPr>
          <w:b/>
          <w:i/>
          <w:sz w:val="22"/>
          <w:szCs w:val="22"/>
        </w:rPr>
      </w:pPr>
      <w:r w:rsidRPr="00D6757C">
        <w:rPr>
          <w:b/>
          <w:i/>
          <w:sz w:val="22"/>
          <w:szCs w:val="22"/>
        </w:rPr>
        <w:lastRenderedPageBreak/>
        <w:t>Приложение № 5 ко второй части заявки на участие в закупке</w:t>
      </w:r>
    </w:p>
    <w:p w14:paraId="14CBEBBA" w14:textId="77777777" w:rsidR="00EE239F" w:rsidRPr="00D6757C" w:rsidRDefault="00EE239F" w:rsidP="00EE239F">
      <w:pPr>
        <w:spacing w:after="0" w:line="276" w:lineRule="auto"/>
        <w:ind w:firstLine="567"/>
        <w:jc w:val="center"/>
        <w:rPr>
          <w:b/>
          <w:sz w:val="22"/>
          <w:szCs w:val="22"/>
          <w:u w:val="single"/>
        </w:rPr>
      </w:pPr>
    </w:p>
    <w:p w14:paraId="6E1EED83" w14:textId="77777777" w:rsidR="00EE239F" w:rsidRPr="00D6757C" w:rsidRDefault="00EE239F" w:rsidP="00EE239F">
      <w:pPr>
        <w:jc w:val="center"/>
        <w:rPr>
          <w:b/>
          <w:sz w:val="22"/>
          <w:szCs w:val="22"/>
        </w:rPr>
      </w:pPr>
      <w:r w:rsidRPr="00D6757C">
        <w:rPr>
          <w:b/>
          <w:sz w:val="22"/>
          <w:szCs w:val="22"/>
        </w:rPr>
        <w:t>Анкета контрагента</w:t>
      </w:r>
      <w:r w:rsidRPr="00D6757C">
        <w:rPr>
          <w:sz w:val="22"/>
          <w:szCs w:val="22"/>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245"/>
      </w:tblGrid>
      <w:tr w:rsidR="00903328" w:rsidRPr="00D6757C" w14:paraId="477C0B8E" w14:textId="77777777" w:rsidTr="00FC2D96">
        <w:tc>
          <w:tcPr>
            <w:tcW w:w="4531" w:type="dxa"/>
            <w:vAlign w:val="center"/>
          </w:tcPr>
          <w:p w14:paraId="5BD71B96" w14:textId="77777777" w:rsidR="00903328" w:rsidRPr="00D6757C" w:rsidRDefault="00903328" w:rsidP="00FC2D96">
            <w:pPr>
              <w:spacing w:after="0"/>
              <w:jc w:val="center"/>
              <w:rPr>
                <w:sz w:val="22"/>
                <w:szCs w:val="22"/>
              </w:rPr>
            </w:pPr>
            <w:r w:rsidRPr="00D6757C">
              <w:rPr>
                <w:sz w:val="22"/>
                <w:szCs w:val="22"/>
              </w:rPr>
              <w:t>Вопросы</w:t>
            </w:r>
          </w:p>
        </w:tc>
        <w:tc>
          <w:tcPr>
            <w:tcW w:w="5245" w:type="dxa"/>
            <w:vAlign w:val="center"/>
          </w:tcPr>
          <w:p w14:paraId="664A3264" w14:textId="77777777" w:rsidR="00903328" w:rsidRPr="00D6757C" w:rsidRDefault="00903328" w:rsidP="00FC2D96">
            <w:pPr>
              <w:spacing w:after="0"/>
              <w:jc w:val="center"/>
              <w:rPr>
                <w:sz w:val="22"/>
                <w:szCs w:val="22"/>
              </w:rPr>
            </w:pPr>
            <w:r w:rsidRPr="00D6757C">
              <w:rPr>
                <w:sz w:val="22"/>
                <w:szCs w:val="22"/>
              </w:rPr>
              <w:t>Ответы</w:t>
            </w:r>
          </w:p>
        </w:tc>
      </w:tr>
      <w:tr w:rsidR="00903328" w:rsidRPr="00D6757C" w14:paraId="387B7356" w14:textId="77777777" w:rsidTr="00FC2D96">
        <w:tc>
          <w:tcPr>
            <w:tcW w:w="4531" w:type="dxa"/>
            <w:vAlign w:val="center"/>
          </w:tcPr>
          <w:p w14:paraId="7CD42FA2" w14:textId="77777777" w:rsidR="00903328" w:rsidRPr="00D6757C" w:rsidRDefault="00903328" w:rsidP="00FC2D96">
            <w:pPr>
              <w:spacing w:after="0"/>
              <w:rPr>
                <w:sz w:val="22"/>
                <w:szCs w:val="22"/>
              </w:rPr>
            </w:pPr>
            <w:r w:rsidRPr="00D6757C">
              <w:rPr>
                <w:sz w:val="22"/>
                <w:szCs w:val="22"/>
              </w:rPr>
              <w:t xml:space="preserve">Название организации полное/сокращенное. </w:t>
            </w:r>
          </w:p>
        </w:tc>
        <w:tc>
          <w:tcPr>
            <w:tcW w:w="5245" w:type="dxa"/>
            <w:vAlign w:val="center"/>
          </w:tcPr>
          <w:p w14:paraId="73344D03" w14:textId="77777777" w:rsidR="00903328" w:rsidRPr="00D6757C" w:rsidRDefault="00903328" w:rsidP="00FC2D96">
            <w:pPr>
              <w:spacing w:after="0"/>
              <w:rPr>
                <w:sz w:val="22"/>
                <w:szCs w:val="22"/>
              </w:rPr>
            </w:pPr>
          </w:p>
        </w:tc>
      </w:tr>
      <w:tr w:rsidR="00903328" w:rsidRPr="00D6757C" w14:paraId="474DCE04" w14:textId="77777777" w:rsidTr="00FC2D96">
        <w:tc>
          <w:tcPr>
            <w:tcW w:w="4531" w:type="dxa"/>
            <w:vAlign w:val="center"/>
          </w:tcPr>
          <w:p w14:paraId="73047ED5" w14:textId="77777777" w:rsidR="00903328" w:rsidRPr="00D6757C" w:rsidRDefault="00903328" w:rsidP="00FC2D96">
            <w:pPr>
              <w:spacing w:after="0"/>
              <w:rPr>
                <w:sz w:val="22"/>
                <w:szCs w:val="22"/>
              </w:rPr>
            </w:pPr>
            <w:r w:rsidRPr="00D6757C">
              <w:rPr>
                <w:sz w:val="22"/>
                <w:szCs w:val="22"/>
              </w:rPr>
              <w:t>Государство, в котором организация зарегистрирована как налогоплательщик.</w:t>
            </w:r>
          </w:p>
        </w:tc>
        <w:tc>
          <w:tcPr>
            <w:tcW w:w="5245" w:type="dxa"/>
            <w:vAlign w:val="center"/>
          </w:tcPr>
          <w:p w14:paraId="0E82B45B" w14:textId="77777777" w:rsidR="00903328" w:rsidRPr="00D6757C" w:rsidRDefault="00903328" w:rsidP="00FC2D96">
            <w:pPr>
              <w:spacing w:after="0"/>
              <w:rPr>
                <w:sz w:val="22"/>
                <w:szCs w:val="22"/>
              </w:rPr>
            </w:pPr>
          </w:p>
        </w:tc>
      </w:tr>
      <w:tr w:rsidR="00903328" w:rsidRPr="00D6757C" w14:paraId="78D95CFE" w14:textId="77777777" w:rsidTr="00FC2D96">
        <w:tc>
          <w:tcPr>
            <w:tcW w:w="4531" w:type="dxa"/>
            <w:vAlign w:val="center"/>
          </w:tcPr>
          <w:p w14:paraId="0EE549D2" w14:textId="77777777" w:rsidR="00903328" w:rsidRPr="00D6757C" w:rsidRDefault="00903328" w:rsidP="00FC2D96">
            <w:pPr>
              <w:spacing w:after="0"/>
              <w:rPr>
                <w:sz w:val="22"/>
                <w:szCs w:val="22"/>
              </w:rPr>
            </w:pPr>
            <w:r w:rsidRPr="00D6757C">
              <w:rPr>
                <w:sz w:val="22"/>
                <w:szCs w:val="22"/>
              </w:rPr>
              <w:t>ИНН, ОГРН, контактные телефоны</w:t>
            </w:r>
          </w:p>
        </w:tc>
        <w:tc>
          <w:tcPr>
            <w:tcW w:w="5245" w:type="dxa"/>
            <w:vAlign w:val="center"/>
          </w:tcPr>
          <w:p w14:paraId="0D4DB304" w14:textId="77777777" w:rsidR="00903328" w:rsidRPr="00D6757C" w:rsidRDefault="00903328" w:rsidP="00FC2D96">
            <w:pPr>
              <w:spacing w:after="0"/>
              <w:rPr>
                <w:sz w:val="22"/>
                <w:szCs w:val="22"/>
              </w:rPr>
            </w:pPr>
          </w:p>
        </w:tc>
      </w:tr>
      <w:tr w:rsidR="00903328" w:rsidRPr="00D6757C" w14:paraId="603C97A7" w14:textId="77777777" w:rsidTr="00FC2D96">
        <w:tc>
          <w:tcPr>
            <w:tcW w:w="4531" w:type="dxa"/>
            <w:vAlign w:val="center"/>
          </w:tcPr>
          <w:p w14:paraId="45D1737C" w14:textId="77777777" w:rsidR="00903328" w:rsidRPr="00D6757C" w:rsidRDefault="00903328" w:rsidP="00FC2D96">
            <w:pPr>
              <w:spacing w:after="0"/>
              <w:rPr>
                <w:sz w:val="22"/>
                <w:szCs w:val="22"/>
              </w:rPr>
            </w:pPr>
            <w:r w:rsidRPr="00D6757C">
              <w:rPr>
                <w:sz w:val="22"/>
                <w:szCs w:val="22"/>
              </w:rPr>
              <w:t>Дата основания и/или регистрации</w:t>
            </w:r>
          </w:p>
        </w:tc>
        <w:tc>
          <w:tcPr>
            <w:tcW w:w="5245" w:type="dxa"/>
            <w:vAlign w:val="center"/>
          </w:tcPr>
          <w:p w14:paraId="0F483597" w14:textId="77777777" w:rsidR="00903328" w:rsidRPr="00D6757C" w:rsidRDefault="00903328" w:rsidP="00FC2D96">
            <w:pPr>
              <w:spacing w:after="0"/>
              <w:rPr>
                <w:sz w:val="22"/>
                <w:szCs w:val="22"/>
              </w:rPr>
            </w:pPr>
          </w:p>
        </w:tc>
      </w:tr>
      <w:tr w:rsidR="00903328" w:rsidRPr="00D6757C" w14:paraId="0353448D" w14:textId="77777777" w:rsidTr="00FC2D96">
        <w:tc>
          <w:tcPr>
            <w:tcW w:w="4531" w:type="dxa"/>
            <w:vAlign w:val="center"/>
          </w:tcPr>
          <w:p w14:paraId="0F92CB8C" w14:textId="77777777" w:rsidR="00903328" w:rsidRPr="00D6757C" w:rsidRDefault="00903328" w:rsidP="00FC2D96">
            <w:pPr>
              <w:spacing w:after="0"/>
              <w:rPr>
                <w:sz w:val="22"/>
                <w:szCs w:val="22"/>
              </w:rPr>
            </w:pPr>
            <w:r w:rsidRPr="00D6757C">
              <w:rPr>
                <w:sz w:val="22"/>
                <w:szCs w:val="22"/>
              </w:rPr>
              <w:t>Юридический адрес</w:t>
            </w:r>
          </w:p>
        </w:tc>
        <w:tc>
          <w:tcPr>
            <w:tcW w:w="5245" w:type="dxa"/>
            <w:vAlign w:val="center"/>
          </w:tcPr>
          <w:p w14:paraId="0D97603A" w14:textId="77777777" w:rsidR="00903328" w:rsidRPr="00D6757C" w:rsidRDefault="00903328" w:rsidP="00FC2D96">
            <w:pPr>
              <w:spacing w:after="0"/>
              <w:rPr>
                <w:sz w:val="22"/>
                <w:szCs w:val="22"/>
              </w:rPr>
            </w:pPr>
          </w:p>
        </w:tc>
      </w:tr>
      <w:tr w:rsidR="00903328" w:rsidRPr="00D6757C" w14:paraId="03BF0957" w14:textId="77777777" w:rsidTr="00FC2D96">
        <w:tc>
          <w:tcPr>
            <w:tcW w:w="4531" w:type="dxa"/>
            <w:vAlign w:val="center"/>
          </w:tcPr>
          <w:p w14:paraId="2C798088" w14:textId="77777777" w:rsidR="00903328" w:rsidRPr="00D6757C" w:rsidRDefault="00903328" w:rsidP="00FC2D96">
            <w:pPr>
              <w:spacing w:after="0"/>
              <w:rPr>
                <w:sz w:val="22"/>
                <w:szCs w:val="22"/>
              </w:rPr>
            </w:pPr>
            <w:r w:rsidRPr="00D6757C">
              <w:rPr>
                <w:sz w:val="22"/>
                <w:szCs w:val="22"/>
              </w:rPr>
              <w:t>Фактический адрес в том числе доп. офисов</w:t>
            </w:r>
          </w:p>
        </w:tc>
        <w:tc>
          <w:tcPr>
            <w:tcW w:w="5245" w:type="dxa"/>
            <w:vAlign w:val="center"/>
          </w:tcPr>
          <w:p w14:paraId="4C44BACC" w14:textId="77777777" w:rsidR="00903328" w:rsidRPr="00D6757C" w:rsidRDefault="00903328" w:rsidP="00FC2D96">
            <w:pPr>
              <w:spacing w:after="0"/>
              <w:rPr>
                <w:sz w:val="22"/>
                <w:szCs w:val="22"/>
              </w:rPr>
            </w:pPr>
          </w:p>
        </w:tc>
      </w:tr>
      <w:tr w:rsidR="00903328" w:rsidRPr="00D6757C" w14:paraId="47E6A82B" w14:textId="77777777" w:rsidTr="00FC2D96">
        <w:tc>
          <w:tcPr>
            <w:tcW w:w="4531" w:type="dxa"/>
            <w:vAlign w:val="center"/>
          </w:tcPr>
          <w:p w14:paraId="52D6114A" w14:textId="77777777" w:rsidR="00903328" w:rsidRPr="00D6757C" w:rsidRDefault="00903328" w:rsidP="00FC2D96">
            <w:pPr>
              <w:spacing w:after="0"/>
              <w:rPr>
                <w:sz w:val="22"/>
                <w:szCs w:val="22"/>
              </w:rPr>
            </w:pPr>
            <w:r w:rsidRPr="00D6757C">
              <w:rPr>
                <w:sz w:val="22"/>
                <w:szCs w:val="22"/>
              </w:rPr>
              <w:t>ФИО руководителя, гражданство, контактные данные (</w:t>
            </w:r>
            <w:r w:rsidRPr="00D6757C">
              <w:rPr>
                <w:sz w:val="22"/>
                <w:szCs w:val="22"/>
                <w:lang w:val="en-US"/>
              </w:rPr>
              <w:t>e</w:t>
            </w:r>
            <w:r w:rsidRPr="00D6757C">
              <w:rPr>
                <w:sz w:val="22"/>
                <w:szCs w:val="22"/>
              </w:rPr>
              <w:t>-</w:t>
            </w:r>
            <w:r w:rsidRPr="00D6757C">
              <w:rPr>
                <w:sz w:val="22"/>
                <w:szCs w:val="22"/>
                <w:lang w:val="en-US"/>
              </w:rPr>
              <w:t>mail</w:t>
            </w:r>
            <w:r w:rsidRPr="00D6757C">
              <w:rPr>
                <w:sz w:val="22"/>
                <w:szCs w:val="22"/>
              </w:rPr>
              <w:t>, телефон)</w:t>
            </w:r>
          </w:p>
        </w:tc>
        <w:tc>
          <w:tcPr>
            <w:tcW w:w="5245" w:type="dxa"/>
            <w:vAlign w:val="center"/>
          </w:tcPr>
          <w:p w14:paraId="7962370B" w14:textId="77777777" w:rsidR="00903328" w:rsidRPr="00D6757C" w:rsidRDefault="00903328" w:rsidP="00FC2D96">
            <w:pPr>
              <w:spacing w:after="0"/>
              <w:rPr>
                <w:sz w:val="22"/>
                <w:szCs w:val="22"/>
              </w:rPr>
            </w:pPr>
          </w:p>
        </w:tc>
      </w:tr>
      <w:tr w:rsidR="00903328" w:rsidRPr="00D6757C" w14:paraId="5F605C9A" w14:textId="77777777" w:rsidTr="00FC2D96">
        <w:tc>
          <w:tcPr>
            <w:tcW w:w="4531" w:type="dxa"/>
            <w:vAlign w:val="center"/>
          </w:tcPr>
          <w:p w14:paraId="76CE472B" w14:textId="77777777" w:rsidR="00903328" w:rsidRPr="00D6757C" w:rsidRDefault="00903328" w:rsidP="00FC2D96">
            <w:pPr>
              <w:spacing w:after="0"/>
              <w:rPr>
                <w:sz w:val="22"/>
                <w:szCs w:val="22"/>
              </w:rPr>
            </w:pPr>
            <w:r w:rsidRPr="00D6757C">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245" w:type="dxa"/>
            <w:vAlign w:val="center"/>
          </w:tcPr>
          <w:p w14:paraId="628D3CBF" w14:textId="77777777" w:rsidR="00903328" w:rsidRPr="00D6757C" w:rsidRDefault="00903328" w:rsidP="00FC2D96">
            <w:pPr>
              <w:spacing w:after="0"/>
              <w:rPr>
                <w:sz w:val="22"/>
                <w:szCs w:val="22"/>
              </w:rPr>
            </w:pPr>
          </w:p>
        </w:tc>
      </w:tr>
      <w:tr w:rsidR="00903328" w:rsidRPr="00D6757C" w14:paraId="34F3A4FF" w14:textId="77777777" w:rsidTr="00FC2D96">
        <w:tc>
          <w:tcPr>
            <w:tcW w:w="4531" w:type="dxa"/>
            <w:vAlign w:val="center"/>
          </w:tcPr>
          <w:p w14:paraId="0ECD6B65" w14:textId="77777777" w:rsidR="00903328" w:rsidRPr="00D6757C" w:rsidRDefault="00903328" w:rsidP="00FC2D96">
            <w:pPr>
              <w:spacing w:after="0"/>
              <w:rPr>
                <w:sz w:val="22"/>
                <w:szCs w:val="22"/>
              </w:rPr>
            </w:pPr>
            <w:r w:rsidRPr="00D6757C">
              <w:rPr>
                <w:sz w:val="22"/>
                <w:szCs w:val="22"/>
              </w:rPr>
              <w:t>Основной вид деятельности по ОКВЭД</w:t>
            </w:r>
          </w:p>
        </w:tc>
        <w:tc>
          <w:tcPr>
            <w:tcW w:w="5245" w:type="dxa"/>
            <w:vAlign w:val="center"/>
          </w:tcPr>
          <w:p w14:paraId="799DC74C" w14:textId="77777777" w:rsidR="00903328" w:rsidRPr="00D6757C" w:rsidRDefault="00903328" w:rsidP="00FC2D96">
            <w:pPr>
              <w:spacing w:after="0"/>
              <w:rPr>
                <w:sz w:val="22"/>
                <w:szCs w:val="22"/>
              </w:rPr>
            </w:pPr>
          </w:p>
        </w:tc>
      </w:tr>
      <w:tr w:rsidR="00903328" w:rsidRPr="00D6757C" w14:paraId="64E51B1A" w14:textId="77777777" w:rsidTr="00FC2D96">
        <w:tc>
          <w:tcPr>
            <w:tcW w:w="4531" w:type="dxa"/>
            <w:vAlign w:val="center"/>
          </w:tcPr>
          <w:p w14:paraId="020DA42E" w14:textId="77777777" w:rsidR="00903328" w:rsidRPr="00D6757C" w:rsidRDefault="00903328" w:rsidP="00FC2D96">
            <w:pPr>
              <w:spacing w:after="0"/>
              <w:rPr>
                <w:sz w:val="22"/>
                <w:szCs w:val="22"/>
              </w:rPr>
            </w:pPr>
            <w:r w:rsidRPr="00D6757C">
              <w:rPr>
                <w:sz w:val="22"/>
                <w:szCs w:val="22"/>
              </w:rPr>
              <w:t xml:space="preserve">Фактический вид деятельности </w:t>
            </w:r>
          </w:p>
        </w:tc>
        <w:tc>
          <w:tcPr>
            <w:tcW w:w="5245" w:type="dxa"/>
            <w:vAlign w:val="center"/>
          </w:tcPr>
          <w:p w14:paraId="60602E82" w14:textId="77777777" w:rsidR="00903328" w:rsidRPr="00D6757C" w:rsidRDefault="00903328" w:rsidP="00FC2D96">
            <w:pPr>
              <w:spacing w:after="0"/>
              <w:rPr>
                <w:sz w:val="22"/>
                <w:szCs w:val="22"/>
              </w:rPr>
            </w:pPr>
          </w:p>
        </w:tc>
      </w:tr>
      <w:tr w:rsidR="00903328" w:rsidRPr="00D6757C" w14:paraId="2A8AC2C2" w14:textId="77777777" w:rsidTr="00FC2D96">
        <w:tc>
          <w:tcPr>
            <w:tcW w:w="4531" w:type="dxa"/>
            <w:vAlign w:val="center"/>
          </w:tcPr>
          <w:p w14:paraId="444D982D" w14:textId="77777777" w:rsidR="00903328" w:rsidRPr="00D6757C" w:rsidRDefault="00903328" w:rsidP="00FC2D96">
            <w:pPr>
              <w:spacing w:after="0"/>
              <w:rPr>
                <w:sz w:val="22"/>
                <w:szCs w:val="22"/>
              </w:rPr>
            </w:pPr>
            <w:r w:rsidRPr="00D6757C">
              <w:rPr>
                <w:sz w:val="22"/>
                <w:szCs w:val="22"/>
              </w:rPr>
              <w:t xml:space="preserve">Предмет планируемого договора </w:t>
            </w:r>
          </w:p>
        </w:tc>
        <w:tc>
          <w:tcPr>
            <w:tcW w:w="5245" w:type="dxa"/>
            <w:vAlign w:val="center"/>
          </w:tcPr>
          <w:p w14:paraId="6FD3C71E" w14:textId="77777777" w:rsidR="00903328" w:rsidRPr="00D6757C" w:rsidRDefault="00903328" w:rsidP="00FC2D96">
            <w:pPr>
              <w:spacing w:after="0"/>
              <w:rPr>
                <w:sz w:val="22"/>
                <w:szCs w:val="22"/>
                <w:lang w:val="en-US"/>
              </w:rPr>
            </w:pPr>
          </w:p>
        </w:tc>
      </w:tr>
      <w:tr w:rsidR="00903328" w:rsidRPr="00D6757C" w14:paraId="0F453421" w14:textId="77777777" w:rsidTr="00FC2D96">
        <w:tc>
          <w:tcPr>
            <w:tcW w:w="4531" w:type="dxa"/>
            <w:vAlign w:val="center"/>
          </w:tcPr>
          <w:p w14:paraId="285E65DE" w14:textId="77777777" w:rsidR="00903328" w:rsidRPr="00D6757C" w:rsidRDefault="00903328" w:rsidP="00FC2D96">
            <w:pPr>
              <w:spacing w:after="0"/>
              <w:rPr>
                <w:sz w:val="22"/>
                <w:szCs w:val="22"/>
              </w:rPr>
            </w:pPr>
            <w:r w:rsidRPr="00D6757C">
              <w:rPr>
                <w:sz w:val="22"/>
                <w:szCs w:val="22"/>
              </w:rPr>
              <w:t>Применяемый режим налогообложения (общий/упрощенный/ЕНВД)</w:t>
            </w:r>
          </w:p>
        </w:tc>
        <w:tc>
          <w:tcPr>
            <w:tcW w:w="5245" w:type="dxa"/>
            <w:vAlign w:val="center"/>
          </w:tcPr>
          <w:p w14:paraId="4876C3E0" w14:textId="77777777" w:rsidR="00903328" w:rsidRPr="00D6757C" w:rsidRDefault="00903328" w:rsidP="00FC2D96">
            <w:pPr>
              <w:spacing w:after="0"/>
              <w:rPr>
                <w:sz w:val="22"/>
                <w:szCs w:val="22"/>
              </w:rPr>
            </w:pPr>
          </w:p>
        </w:tc>
      </w:tr>
      <w:tr w:rsidR="00903328" w:rsidRPr="00D6757C" w14:paraId="798C98A0" w14:textId="77777777" w:rsidTr="00FC2D96">
        <w:tc>
          <w:tcPr>
            <w:tcW w:w="4531" w:type="dxa"/>
            <w:vAlign w:val="center"/>
          </w:tcPr>
          <w:p w14:paraId="6CEDA1F7" w14:textId="77777777" w:rsidR="00903328" w:rsidRPr="00D6757C" w:rsidRDefault="00903328" w:rsidP="00FC2D96">
            <w:pPr>
              <w:spacing w:after="0"/>
              <w:rPr>
                <w:sz w:val="22"/>
                <w:szCs w:val="22"/>
              </w:rPr>
            </w:pPr>
            <w:r w:rsidRPr="00D6757C">
              <w:rPr>
                <w:sz w:val="22"/>
                <w:szCs w:val="22"/>
              </w:rPr>
              <w:t>Уплата НДС</w:t>
            </w:r>
          </w:p>
        </w:tc>
        <w:tc>
          <w:tcPr>
            <w:tcW w:w="5245" w:type="dxa"/>
            <w:vAlign w:val="center"/>
          </w:tcPr>
          <w:p w14:paraId="736B619C" w14:textId="77777777" w:rsidR="00903328" w:rsidRPr="00D6757C" w:rsidRDefault="00903328" w:rsidP="00FC2D96">
            <w:pPr>
              <w:spacing w:after="0"/>
              <w:rPr>
                <w:sz w:val="22"/>
                <w:szCs w:val="22"/>
              </w:rPr>
            </w:pPr>
          </w:p>
        </w:tc>
      </w:tr>
      <w:tr w:rsidR="00903328" w:rsidRPr="00D6757C" w14:paraId="384EAC8B" w14:textId="77777777" w:rsidTr="00FC2D96">
        <w:trPr>
          <w:trHeight w:val="565"/>
        </w:trPr>
        <w:tc>
          <w:tcPr>
            <w:tcW w:w="4531" w:type="dxa"/>
            <w:vAlign w:val="center"/>
          </w:tcPr>
          <w:p w14:paraId="21C8352D" w14:textId="77777777" w:rsidR="00903328" w:rsidRPr="00D6757C" w:rsidRDefault="00903328" w:rsidP="00FC2D96">
            <w:pPr>
              <w:spacing w:after="0"/>
              <w:rPr>
                <w:sz w:val="22"/>
                <w:szCs w:val="22"/>
              </w:rPr>
            </w:pPr>
            <w:r w:rsidRPr="00D6757C">
              <w:rPr>
                <w:sz w:val="22"/>
                <w:szCs w:val="22"/>
              </w:rPr>
              <w:t xml:space="preserve">Резидентство особой экономической зоны </w:t>
            </w:r>
          </w:p>
        </w:tc>
        <w:tc>
          <w:tcPr>
            <w:tcW w:w="5245" w:type="dxa"/>
            <w:vAlign w:val="center"/>
          </w:tcPr>
          <w:p w14:paraId="18ACCD5A" w14:textId="77777777" w:rsidR="00903328" w:rsidRPr="00D6757C" w:rsidRDefault="00903328" w:rsidP="00FC2D96">
            <w:pPr>
              <w:spacing w:after="0"/>
              <w:rPr>
                <w:sz w:val="22"/>
                <w:szCs w:val="22"/>
              </w:rPr>
            </w:pPr>
          </w:p>
        </w:tc>
      </w:tr>
      <w:tr w:rsidR="00903328" w:rsidRPr="00D6757C" w14:paraId="778F0295" w14:textId="77777777" w:rsidTr="00FC2D96">
        <w:tc>
          <w:tcPr>
            <w:tcW w:w="4531" w:type="dxa"/>
            <w:vAlign w:val="center"/>
          </w:tcPr>
          <w:p w14:paraId="3D3E28D6" w14:textId="77777777" w:rsidR="00903328" w:rsidRPr="00D6757C" w:rsidRDefault="00903328" w:rsidP="00FC2D96">
            <w:pPr>
              <w:spacing w:after="0"/>
              <w:rPr>
                <w:sz w:val="22"/>
                <w:szCs w:val="22"/>
              </w:rPr>
            </w:pPr>
            <w:r w:rsidRPr="00D6757C">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5245" w:type="dxa"/>
            <w:vAlign w:val="center"/>
          </w:tcPr>
          <w:p w14:paraId="14B17981" w14:textId="77777777" w:rsidR="00903328" w:rsidRPr="00D6757C" w:rsidRDefault="00903328" w:rsidP="00FC2D96">
            <w:pPr>
              <w:spacing w:after="0"/>
              <w:rPr>
                <w:sz w:val="22"/>
                <w:szCs w:val="22"/>
              </w:rPr>
            </w:pPr>
          </w:p>
        </w:tc>
      </w:tr>
      <w:tr w:rsidR="00903328" w:rsidRPr="00D6757C" w14:paraId="2B77147F" w14:textId="77777777" w:rsidTr="00FC2D96">
        <w:trPr>
          <w:trHeight w:val="312"/>
        </w:trPr>
        <w:tc>
          <w:tcPr>
            <w:tcW w:w="4531" w:type="dxa"/>
            <w:vAlign w:val="center"/>
          </w:tcPr>
          <w:p w14:paraId="4462FB39" w14:textId="77777777" w:rsidR="00903328" w:rsidRPr="00D6757C" w:rsidRDefault="00903328" w:rsidP="00FC2D96">
            <w:pPr>
              <w:spacing w:after="0"/>
              <w:rPr>
                <w:sz w:val="22"/>
                <w:szCs w:val="22"/>
              </w:rPr>
            </w:pPr>
            <w:r w:rsidRPr="00D6757C">
              <w:rPr>
                <w:sz w:val="22"/>
                <w:szCs w:val="22"/>
              </w:rPr>
              <w:t>Наличие собственного производства товаров</w:t>
            </w:r>
          </w:p>
        </w:tc>
        <w:tc>
          <w:tcPr>
            <w:tcW w:w="5245" w:type="dxa"/>
            <w:vAlign w:val="center"/>
          </w:tcPr>
          <w:p w14:paraId="244CA588" w14:textId="77777777" w:rsidR="00903328" w:rsidRPr="00D6757C" w:rsidRDefault="00903328" w:rsidP="00FC2D96">
            <w:pPr>
              <w:spacing w:after="0"/>
              <w:rPr>
                <w:sz w:val="22"/>
                <w:szCs w:val="22"/>
              </w:rPr>
            </w:pPr>
          </w:p>
        </w:tc>
      </w:tr>
      <w:tr w:rsidR="00903328" w:rsidRPr="00D6757C" w14:paraId="2080008E" w14:textId="77777777" w:rsidTr="00FC2D96">
        <w:trPr>
          <w:trHeight w:val="312"/>
        </w:trPr>
        <w:tc>
          <w:tcPr>
            <w:tcW w:w="4531" w:type="dxa"/>
            <w:vAlign w:val="center"/>
          </w:tcPr>
          <w:p w14:paraId="125A078F" w14:textId="77777777" w:rsidR="00903328" w:rsidRPr="00D6757C" w:rsidRDefault="00903328" w:rsidP="00FC2D96">
            <w:pPr>
              <w:spacing w:after="0"/>
              <w:rPr>
                <w:sz w:val="22"/>
                <w:szCs w:val="22"/>
              </w:rPr>
            </w:pPr>
            <w:r w:rsidRPr="00D6757C">
              <w:rPr>
                <w:sz w:val="22"/>
                <w:szCs w:val="22"/>
              </w:rPr>
              <w:t>Наличие дилерских отношений с предоставлением подтверждающих документов</w:t>
            </w:r>
          </w:p>
        </w:tc>
        <w:tc>
          <w:tcPr>
            <w:tcW w:w="5245" w:type="dxa"/>
            <w:vAlign w:val="center"/>
          </w:tcPr>
          <w:p w14:paraId="22E0AE00" w14:textId="77777777" w:rsidR="00903328" w:rsidRPr="00D6757C" w:rsidRDefault="00903328" w:rsidP="00FC2D96">
            <w:pPr>
              <w:spacing w:after="0"/>
              <w:rPr>
                <w:sz w:val="22"/>
                <w:szCs w:val="22"/>
              </w:rPr>
            </w:pPr>
          </w:p>
        </w:tc>
      </w:tr>
      <w:tr w:rsidR="00903328" w:rsidRPr="00D6757C" w14:paraId="06729970" w14:textId="77777777" w:rsidTr="00FC2D96">
        <w:tc>
          <w:tcPr>
            <w:tcW w:w="4531" w:type="dxa"/>
            <w:vAlign w:val="center"/>
          </w:tcPr>
          <w:p w14:paraId="69A21728" w14:textId="77777777" w:rsidR="00903328" w:rsidRPr="00D6757C" w:rsidRDefault="00903328" w:rsidP="00FC2D96">
            <w:pPr>
              <w:spacing w:after="0"/>
              <w:rPr>
                <w:sz w:val="22"/>
                <w:szCs w:val="22"/>
              </w:rPr>
            </w:pPr>
            <w:r w:rsidRPr="00D6757C">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245" w:type="dxa"/>
            <w:vAlign w:val="center"/>
          </w:tcPr>
          <w:p w14:paraId="0A5F55FE" w14:textId="77777777" w:rsidR="00903328" w:rsidRPr="00D6757C" w:rsidRDefault="00903328" w:rsidP="00FC2D96">
            <w:pPr>
              <w:spacing w:after="0"/>
              <w:rPr>
                <w:sz w:val="22"/>
                <w:szCs w:val="22"/>
              </w:rPr>
            </w:pPr>
          </w:p>
        </w:tc>
      </w:tr>
      <w:tr w:rsidR="00903328" w:rsidRPr="00D6757C" w14:paraId="5F5D24E1" w14:textId="77777777" w:rsidTr="00FC2D96">
        <w:tc>
          <w:tcPr>
            <w:tcW w:w="4531" w:type="dxa"/>
            <w:vAlign w:val="center"/>
          </w:tcPr>
          <w:p w14:paraId="75751EF2" w14:textId="77777777" w:rsidR="00903328" w:rsidRPr="00D6757C" w:rsidRDefault="00903328" w:rsidP="00FC2D96">
            <w:pPr>
              <w:spacing w:after="0"/>
              <w:rPr>
                <w:sz w:val="22"/>
                <w:szCs w:val="22"/>
              </w:rPr>
            </w:pPr>
            <w:r w:rsidRPr="00D6757C">
              <w:rPr>
                <w:sz w:val="22"/>
                <w:szCs w:val="22"/>
              </w:rPr>
              <w:t xml:space="preserve">Наличие собственного оборудования, автотранспорта </w:t>
            </w:r>
          </w:p>
        </w:tc>
        <w:tc>
          <w:tcPr>
            <w:tcW w:w="5245" w:type="dxa"/>
            <w:vAlign w:val="center"/>
          </w:tcPr>
          <w:p w14:paraId="29313223" w14:textId="77777777" w:rsidR="00903328" w:rsidRPr="00D6757C" w:rsidRDefault="00903328" w:rsidP="00FC2D96">
            <w:pPr>
              <w:spacing w:after="0"/>
              <w:rPr>
                <w:sz w:val="22"/>
                <w:szCs w:val="22"/>
              </w:rPr>
            </w:pPr>
          </w:p>
        </w:tc>
      </w:tr>
      <w:tr w:rsidR="00903328" w:rsidRPr="00D6757C" w14:paraId="77FC6813" w14:textId="77777777" w:rsidTr="00FC2D96">
        <w:tc>
          <w:tcPr>
            <w:tcW w:w="4531" w:type="dxa"/>
            <w:vAlign w:val="center"/>
          </w:tcPr>
          <w:p w14:paraId="135CC679" w14:textId="77777777" w:rsidR="00903328" w:rsidRPr="00D6757C" w:rsidRDefault="00903328" w:rsidP="00FC2D96">
            <w:pPr>
              <w:spacing w:after="0"/>
              <w:rPr>
                <w:sz w:val="22"/>
                <w:szCs w:val="22"/>
              </w:rPr>
            </w:pPr>
            <w:r w:rsidRPr="00D6757C">
              <w:rPr>
                <w:sz w:val="22"/>
                <w:szCs w:val="22"/>
              </w:rPr>
              <w:t>Наличие арендованного оборудования, автотранспорта</w:t>
            </w:r>
          </w:p>
        </w:tc>
        <w:tc>
          <w:tcPr>
            <w:tcW w:w="5245" w:type="dxa"/>
            <w:vAlign w:val="center"/>
          </w:tcPr>
          <w:p w14:paraId="6936D7A9" w14:textId="77777777" w:rsidR="00903328" w:rsidRPr="00D6757C" w:rsidRDefault="00903328" w:rsidP="00FC2D96">
            <w:pPr>
              <w:spacing w:after="0"/>
              <w:rPr>
                <w:sz w:val="22"/>
                <w:szCs w:val="22"/>
              </w:rPr>
            </w:pPr>
          </w:p>
        </w:tc>
      </w:tr>
      <w:tr w:rsidR="00903328" w:rsidRPr="00D6757C" w14:paraId="40D607BC" w14:textId="77777777" w:rsidTr="00FC2D96">
        <w:tc>
          <w:tcPr>
            <w:tcW w:w="4531" w:type="dxa"/>
            <w:vAlign w:val="center"/>
          </w:tcPr>
          <w:p w14:paraId="2931A082" w14:textId="77777777" w:rsidR="00903328" w:rsidRPr="00D6757C" w:rsidRDefault="00903328" w:rsidP="00FC2D96">
            <w:pPr>
              <w:spacing w:after="0"/>
              <w:rPr>
                <w:sz w:val="22"/>
                <w:szCs w:val="22"/>
              </w:rPr>
            </w:pPr>
            <w:r w:rsidRPr="00D6757C">
              <w:rPr>
                <w:sz w:val="22"/>
                <w:szCs w:val="22"/>
              </w:rPr>
              <w:t>Численность работников с разделением на:</w:t>
            </w:r>
          </w:p>
          <w:p w14:paraId="6FE75B96" w14:textId="77777777" w:rsidR="00903328" w:rsidRPr="00D6757C" w:rsidRDefault="00903328" w:rsidP="00FC2D96">
            <w:pPr>
              <w:spacing w:after="0"/>
              <w:rPr>
                <w:sz w:val="22"/>
                <w:szCs w:val="22"/>
              </w:rPr>
            </w:pPr>
            <w:r w:rsidRPr="00D6757C">
              <w:rPr>
                <w:sz w:val="22"/>
                <w:szCs w:val="22"/>
              </w:rPr>
              <w:t>- административный персонал</w:t>
            </w:r>
          </w:p>
          <w:p w14:paraId="19B18AD2" w14:textId="77777777" w:rsidR="00903328" w:rsidRPr="00D6757C" w:rsidRDefault="00903328" w:rsidP="00FC2D96">
            <w:pPr>
              <w:spacing w:after="0"/>
              <w:rPr>
                <w:sz w:val="22"/>
                <w:szCs w:val="22"/>
              </w:rPr>
            </w:pPr>
            <w:r w:rsidRPr="00D6757C">
              <w:rPr>
                <w:sz w:val="22"/>
                <w:szCs w:val="22"/>
              </w:rPr>
              <w:t>- производственный персонал</w:t>
            </w:r>
          </w:p>
        </w:tc>
        <w:tc>
          <w:tcPr>
            <w:tcW w:w="5245" w:type="dxa"/>
            <w:vAlign w:val="center"/>
          </w:tcPr>
          <w:p w14:paraId="4B27618C" w14:textId="77777777" w:rsidR="00903328" w:rsidRPr="00D6757C" w:rsidRDefault="00903328" w:rsidP="00FC2D96">
            <w:pPr>
              <w:spacing w:after="0"/>
              <w:rPr>
                <w:sz w:val="22"/>
                <w:szCs w:val="22"/>
              </w:rPr>
            </w:pPr>
          </w:p>
        </w:tc>
      </w:tr>
      <w:tr w:rsidR="00903328" w:rsidRPr="00D6757C" w14:paraId="1C12C121" w14:textId="77777777" w:rsidTr="00FC2D96">
        <w:trPr>
          <w:trHeight w:val="432"/>
        </w:trPr>
        <w:tc>
          <w:tcPr>
            <w:tcW w:w="4531" w:type="dxa"/>
            <w:vAlign w:val="center"/>
          </w:tcPr>
          <w:p w14:paraId="6DF382E6" w14:textId="77777777" w:rsidR="00903328" w:rsidRPr="00D6757C" w:rsidRDefault="00903328" w:rsidP="00FC2D96">
            <w:pPr>
              <w:spacing w:after="0"/>
              <w:rPr>
                <w:sz w:val="22"/>
                <w:szCs w:val="22"/>
              </w:rPr>
            </w:pPr>
            <w:r w:rsidRPr="00D6757C">
              <w:rPr>
                <w:sz w:val="22"/>
                <w:szCs w:val="22"/>
              </w:rPr>
              <w:t>Наличие дочерних/зависимых обществ, филиалов, представительств с указанием наименований и адреса</w:t>
            </w:r>
          </w:p>
        </w:tc>
        <w:tc>
          <w:tcPr>
            <w:tcW w:w="5245" w:type="dxa"/>
            <w:vAlign w:val="center"/>
          </w:tcPr>
          <w:p w14:paraId="31F195F6" w14:textId="77777777" w:rsidR="00903328" w:rsidRPr="00D6757C" w:rsidRDefault="00903328" w:rsidP="00FC2D96">
            <w:pPr>
              <w:spacing w:after="0"/>
              <w:rPr>
                <w:sz w:val="22"/>
                <w:szCs w:val="22"/>
              </w:rPr>
            </w:pPr>
          </w:p>
        </w:tc>
      </w:tr>
      <w:tr w:rsidR="00903328" w:rsidRPr="00D6757C" w14:paraId="53535E2F" w14:textId="77777777" w:rsidTr="00FC2D96">
        <w:tc>
          <w:tcPr>
            <w:tcW w:w="4531" w:type="dxa"/>
            <w:vAlign w:val="center"/>
          </w:tcPr>
          <w:p w14:paraId="1687E2C3" w14:textId="77777777" w:rsidR="00903328" w:rsidRPr="00D6757C" w:rsidRDefault="00903328" w:rsidP="00FC2D96">
            <w:pPr>
              <w:spacing w:after="0"/>
              <w:rPr>
                <w:sz w:val="22"/>
                <w:szCs w:val="22"/>
              </w:rPr>
            </w:pPr>
            <w:r w:rsidRPr="00D6757C">
              <w:rPr>
                <w:sz w:val="22"/>
                <w:szCs w:val="22"/>
              </w:rPr>
              <w:t>Контрагенты, которые могут дать рекомендации (наименование, контактные данные)</w:t>
            </w:r>
          </w:p>
        </w:tc>
        <w:tc>
          <w:tcPr>
            <w:tcW w:w="5245" w:type="dxa"/>
            <w:vAlign w:val="center"/>
          </w:tcPr>
          <w:p w14:paraId="76130929" w14:textId="77777777" w:rsidR="00903328" w:rsidRPr="00D6757C" w:rsidRDefault="00903328" w:rsidP="00FC2D96">
            <w:pPr>
              <w:spacing w:after="0"/>
              <w:rPr>
                <w:sz w:val="22"/>
                <w:szCs w:val="22"/>
              </w:rPr>
            </w:pPr>
          </w:p>
        </w:tc>
      </w:tr>
      <w:tr w:rsidR="00903328" w:rsidRPr="00D6757C" w14:paraId="33E705DA" w14:textId="77777777" w:rsidTr="00FC2D96">
        <w:tc>
          <w:tcPr>
            <w:tcW w:w="4531" w:type="dxa"/>
            <w:vAlign w:val="center"/>
          </w:tcPr>
          <w:p w14:paraId="40510751" w14:textId="77777777" w:rsidR="00903328" w:rsidRPr="00D6757C" w:rsidRDefault="00903328" w:rsidP="00FC2D96">
            <w:pPr>
              <w:spacing w:after="0"/>
              <w:rPr>
                <w:sz w:val="22"/>
                <w:szCs w:val="22"/>
              </w:rPr>
            </w:pPr>
            <w:r w:rsidRPr="00D6757C">
              <w:rPr>
                <w:sz w:val="22"/>
                <w:szCs w:val="22"/>
              </w:rPr>
              <w:t xml:space="preserve">Адрес вэб сайта, при наличии </w:t>
            </w:r>
          </w:p>
        </w:tc>
        <w:tc>
          <w:tcPr>
            <w:tcW w:w="5245" w:type="dxa"/>
            <w:vAlign w:val="center"/>
          </w:tcPr>
          <w:p w14:paraId="7F928AE2" w14:textId="77777777" w:rsidR="00903328" w:rsidRPr="00D6757C" w:rsidRDefault="00903328" w:rsidP="00FC2D96">
            <w:pPr>
              <w:spacing w:after="0"/>
              <w:rPr>
                <w:sz w:val="22"/>
                <w:szCs w:val="22"/>
              </w:rPr>
            </w:pPr>
          </w:p>
        </w:tc>
      </w:tr>
      <w:tr w:rsidR="00903328" w:rsidRPr="00D6757C" w14:paraId="1C8CC605" w14:textId="77777777" w:rsidTr="00FC2D96">
        <w:tc>
          <w:tcPr>
            <w:tcW w:w="4531" w:type="dxa"/>
            <w:vAlign w:val="center"/>
          </w:tcPr>
          <w:p w14:paraId="40D83883" w14:textId="77777777" w:rsidR="00903328" w:rsidRPr="00D6757C" w:rsidRDefault="00903328" w:rsidP="00FC2D96">
            <w:pPr>
              <w:spacing w:after="0"/>
              <w:rPr>
                <w:sz w:val="22"/>
                <w:szCs w:val="22"/>
              </w:rPr>
            </w:pPr>
            <w:r w:rsidRPr="00D6757C">
              <w:rPr>
                <w:sz w:val="22"/>
                <w:szCs w:val="22"/>
              </w:rPr>
              <w:t xml:space="preserve">Наличие в организации установленного режима коммерческой тайны или иного </w:t>
            </w:r>
            <w:r w:rsidRPr="00D6757C">
              <w:rPr>
                <w:sz w:val="22"/>
                <w:szCs w:val="22"/>
              </w:rPr>
              <w:lastRenderedPageBreak/>
              <w:t xml:space="preserve">режима охраны конфиденциальной информации </w:t>
            </w:r>
          </w:p>
        </w:tc>
        <w:tc>
          <w:tcPr>
            <w:tcW w:w="5245" w:type="dxa"/>
            <w:vAlign w:val="center"/>
          </w:tcPr>
          <w:p w14:paraId="41FCDBE5" w14:textId="77777777" w:rsidR="00903328" w:rsidRPr="00D6757C" w:rsidRDefault="00903328" w:rsidP="00FC2D96">
            <w:pPr>
              <w:spacing w:after="0"/>
              <w:rPr>
                <w:sz w:val="22"/>
                <w:szCs w:val="22"/>
              </w:rPr>
            </w:pPr>
          </w:p>
        </w:tc>
      </w:tr>
      <w:tr w:rsidR="00903328" w:rsidRPr="00D6757C" w14:paraId="1A8D3E34" w14:textId="77777777" w:rsidTr="00FC2D96">
        <w:tc>
          <w:tcPr>
            <w:tcW w:w="4531" w:type="dxa"/>
            <w:vAlign w:val="center"/>
          </w:tcPr>
          <w:p w14:paraId="5F9581E2" w14:textId="77777777" w:rsidR="00903328" w:rsidRPr="00D6757C" w:rsidRDefault="00903328" w:rsidP="00FC2D96">
            <w:pPr>
              <w:spacing w:after="0"/>
              <w:rPr>
                <w:sz w:val="22"/>
                <w:szCs w:val="22"/>
              </w:rPr>
            </w:pPr>
            <w:r w:rsidRPr="00D6757C">
              <w:rPr>
                <w:sz w:val="22"/>
                <w:szCs w:val="22"/>
              </w:rPr>
              <w:t>Наличие судимости у руководителя</w:t>
            </w:r>
          </w:p>
        </w:tc>
        <w:tc>
          <w:tcPr>
            <w:tcW w:w="5245" w:type="dxa"/>
            <w:vAlign w:val="center"/>
          </w:tcPr>
          <w:p w14:paraId="05A4B3AA" w14:textId="77777777" w:rsidR="00903328" w:rsidRPr="00D6757C" w:rsidRDefault="00903328" w:rsidP="00FC2D96">
            <w:pPr>
              <w:spacing w:after="0"/>
              <w:rPr>
                <w:sz w:val="22"/>
                <w:szCs w:val="22"/>
              </w:rPr>
            </w:pPr>
          </w:p>
        </w:tc>
      </w:tr>
      <w:tr w:rsidR="00903328" w:rsidRPr="00D6757C" w14:paraId="3FD7CBBE" w14:textId="77777777" w:rsidTr="00FC2D96">
        <w:tc>
          <w:tcPr>
            <w:tcW w:w="4531" w:type="dxa"/>
            <w:vAlign w:val="center"/>
          </w:tcPr>
          <w:p w14:paraId="37980245" w14:textId="77777777" w:rsidR="00903328" w:rsidRPr="00D6757C" w:rsidRDefault="00903328" w:rsidP="00FC2D96">
            <w:pPr>
              <w:spacing w:after="0"/>
              <w:rPr>
                <w:sz w:val="22"/>
                <w:szCs w:val="22"/>
              </w:rPr>
            </w:pPr>
            <w:r w:rsidRPr="00D6757C">
              <w:rPr>
                <w:sz w:val="22"/>
                <w:szCs w:val="22"/>
              </w:rPr>
              <w:t xml:space="preserve">Наличие собственных антикоррупционных процедур в организации </w:t>
            </w:r>
          </w:p>
        </w:tc>
        <w:tc>
          <w:tcPr>
            <w:tcW w:w="5245" w:type="dxa"/>
            <w:vAlign w:val="center"/>
          </w:tcPr>
          <w:p w14:paraId="5D9BDF71" w14:textId="77777777" w:rsidR="00903328" w:rsidRPr="00D6757C" w:rsidRDefault="00903328" w:rsidP="00FC2D96">
            <w:pPr>
              <w:spacing w:after="0"/>
              <w:rPr>
                <w:sz w:val="22"/>
                <w:szCs w:val="22"/>
              </w:rPr>
            </w:pPr>
          </w:p>
        </w:tc>
      </w:tr>
      <w:tr w:rsidR="00903328" w:rsidRPr="00D6757C" w14:paraId="6301B6A5" w14:textId="77777777" w:rsidTr="00FC2D96">
        <w:tc>
          <w:tcPr>
            <w:tcW w:w="4531" w:type="dxa"/>
            <w:vAlign w:val="center"/>
          </w:tcPr>
          <w:p w14:paraId="54AFFBC2" w14:textId="77777777" w:rsidR="00903328" w:rsidRPr="00D6757C" w:rsidRDefault="00903328" w:rsidP="00FC2D96">
            <w:pPr>
              <w:spacing w:after="0"/>
              <w:rPr>
                <w:sz w:val="22"/>
                <w:szCs w:val="22"/>
              </w:rPr>
            </w:pPr>
            <w:r w:rsidRPr="00D6757C">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245" w:type="dxa"/>
            <w:vAlign w:val="center"/>
          </w:tcPr>
          <w:p w14:paraId="7E5A231B" w14:textId="77777777" w:rsidR="00903328" w:rsidRPr="00D6757C" w:rsidRDefault="00903328" w:rsidP="00FC2D96">
            <w:pPr>
              <w:spacing w:after="0"/>
              <w:rPr>
                <w:sz w:val="22"/>
                <w:szCs w:val="22"/>
              </w:rPr>
            </w:pPr>
          </w:p>
        </w:tc>
      </w:tr>
    </w:tbl>
    <w:p w14:paraId="53C8D140" w14:textId="77777777" w:rsidR="00903328" w:rsidRPr="00D6757C" w:rsidRDefault="00903328" w:rsidP="00903328">
      <w:pPr>
        <w:spacing w:after="0" w:line="276" w:lineRule="auto"/>
        <w:ind w:firstLine="567"/>
        <w:jc w:val="center"/>
        <w:rPr>
          <w:b/>
          <w:i/>
          <w:sz w:val="22"/>
          <w:szCs w:val="22"/>
        </w:rPr>
      </w:pPr>
    </w:p>
    <w:p w14:paraId="5A106103" w14:textId="77777777" w:rsidR="00903328" w:rsidRPr="00D6757C" w:rsidRDefault="00903328" w:rsidP="00903328">
      <w:pPr>
        <w:spacing w:after="0" w:line="276" w:lineRule="auto"/>
        <w:ind w:firstLine="567"/>
        <w:jc w:val="center"/>
        <w:rPr>
          <w:b/>
          <w:i/>
          <w:sz w:val="22"/>
          <w:szCs w:val="22"/>
        </w:rPr>
      </w:pPr>
    </w:p>
    <w:p w14:paraId="416684FC" w14:textId="77777777" w:rsidR="00903328" w:rsidRPr="00D6757C" w:rsidRDefault="00903328" w:rsidP="00903328">
      <w:pPr>
        <w:spacing w:after="0" w:line="276" w:lineRule="auto"/>
        <w:ind w:firstLine="567"/>
        <w:jc w:val="center"/>
        <w:rPr>
          <w:b/>
          <w:i/>
          <w:sz w:val="22"/>
          <w:szCs w:val="22"/>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903328" w:rsidRPr="00D6757C" w14:paraId="15D225A7" w14:textId="77777777" w:rsidTr="00FC2D96">
        <w:tc>
          <w:tcPr>
            <w:tcW w:w="3983" w:type="dxa"/>
            <w:vAlign w:val="center"/>
          </w:tcPr>
          <w:p w14:paraId="150889AC" w14:textId="77777777" w:rsidR="00903328" w:rsidRPr="00D6757C" w:rsidRDefault="00903328" w:rsidP="00FC2D96">
            <w:pPr>
              <w:ind w:firstLine="0"/>
              <w:mirrorIndents/>
              <w:rPr>
                <w:sz w:val="22"/>
                <w:szCs w:val="22"/>
              </w:rPr>
            </w:pPr>
            <w:r w:rsidRPr="00D6757C">
              <w:rPr>
                <w:sz w:val="22"/>
                <w:szCs w:val="22"/>
              </w:rPr>
              <w:t>Данные предоставил:</w:t>
            </w:r>
          </w:p>
          <w:p w14:paraId="039641F6" w14:textId="77777777" w:rsidR="00903328" w:rsidRPr="00D6757C" w:rsidRDefault="00903328" w:rsidP="00FC2D96">
            <w:pPr>
              <w:ind w:firstLine="0"/>
              <w:mirrorIndents/>
              <w:rPr>
                <w:sz w:val="22"/>
                <w:szCs w:val="22"/>
              </w:rPr>
            </w:pPr>
            <w:r w:rsidRPr="00D6757C">
              <w:rPr>
                <w:sz w:val="22"/>
                <w:szCs w:val="22"/>
              </w:rPr>
              <w:t>(ФИО, должность, подпись, дата, печать)</w:t>
            </w:r>
          </w:p>
        </w:tc>
        <w:tc>
          <w:tcPr>
            <w:tcW w:w="6156" w:type="dxa"/>
            <w:vAlign w:val="center"/>
          </w:tcPr>
          <w:p w14:paraId="366D2FDE" w14:textId="77777777" w:rsidR="00903328" w:rsidRPr="00D6757C" w:rsidRDefault="00903328" w:rsidP="00FC2D96">
            <w:pPr>
              <w:ind w:firstLine="0"/>
              <w:mirrorIndents/>
              <w:rPr>
                <w:sz w:val="22"/>
                <w:szCs w:val="22"/>
              </w:rPr>
            </w:pPr>
            <w:r w:rsidRPr="00D6757C">
              <w:rPr>
                <w:sz w:val="22"/>
                <w:szCs w:val="22"/>
              </w:rPr>
              <w:t>______________________________________________________</w:t>
            </w:r>
          </w:p>
        </w:tc>
      </w:tr>
    </w:tbl>
    <w:p w14:paraId="39FB2E84" w14:textId="77777777" w:rsidR="00903328" w:rsidRPr="00D6757C" w:rsidRDefault="00903328" w:rsidP="00903328">
      <w:pPr>
        <w:spacing w:after="0"/>
        <w:rPr>
          <w:i/>
          <w:color w:val="FF0000"/>
          <w:sz w:val="22"/>
          <w:szCs w:val="22"/>
        </w:rPr>
      </w:pPr>
    </w:p>
    <w:p w14:paraId="7434564A" w14:textId="77777777" w:rsidR="00903328" w:rsidRPr="00D6757C" w:rsidRDefault="00903328" w:rsidP="00903328">
      <w:pPr>
        <w:spacing w:after="0"/>
        <w:rPr>
          <w:i/>
          <w:color w:val="FF0000"/>
          <w:sz w:val="22"/>
          <w:szCs w:val="22"/>
        </w:rPr>
      </w:pPr>
    </w:p>
    <w:p w14:paraId="16DF5B02" w14:textId="77777777" w:rsidR="00903328" w:rsidRPr="00D6757C" w:rsidRDefault="00903328" w:rsidP="00903328">
      <w:pPr>
        <w:spacing w:after="0"/>
        <w:rPr>
          <w:i/>
          <w:color w:val="FF0000"/>
          <w:sz w:val="22"/>
          <w:szCs w:val="22"/>
        </w:rPr>
      </w:pPr>
    </w:p>
    <w:p w14:paraId="11B3149A" w14:textId="77777777" w:rsidR="00903328" w:rsidRPr="00D6757C" w:rsidRDefault="00903328" w:rsidP="00903328">
      <w:pPr>
        <w:spacing w:after="0"/>
        <w:rPr>
          <w:i/>
          <w:color w:val="FF0000"/>
          <w:sz w:val="22"/>
          <w:szCs w:val="22"/>
        </w:rPr>
      </w:pPr>
    </w:p>
    <w:p w14:paraId="1E2A0641" w14:textId="77777777" w:rsidR="00903328" w:rsidRPr="00D6757C" w:rsidRDefault="00903328" w:rsidP="00903328">
      <w:pPr>
        <w:spacing w:after="0"/>
        <w:rPr>
          <w:i/>
          <w:color w:val="FF0000"/>
          <w:sz w:val="22"/>
          <w:szCs w:val="22"/>
        </w:rPr>
      </w:pPr>
    </w:p>
    <w:p w14:paraId="781F306A" w14:textId="77777777" w:rsidR="00EE239F" w:rsidRPr="00D6757C" w:rsidRDefault="00EE239F" w:rsidP="00EE239F">
      <w:pPr>
        <w:spacing w:after="0"/>
        <w:rPr>
          <w:sz w:val="22"/>
          <w:szCs w:val="22"/>
        </w:rPr>
      </w:pPr>
      <w:r w:rsidRPr="00D6757C">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5F9137BC" w14:textId="77777777" w:rsidR="00EE239F" w:rsidRPr="00D6757C" w:rsidRDefault="00EE239F" w:rsidP="00EE239F">
      <w:pPr>
        <w:spacing w:after="0"/>
        <w:ind w:firstLine="567"/>
        <w:jc w:val="center"/>
        <w:rPr>
          <w:b/>
          <w:i/>
          <w:sz w:val="22"/>
          <w:szCs w:val="22"/>
        </w:rPr>
      </w:pPr>
    </w:p>
    <w:p w14:paraId="61141BF5" w14:textId="77777777" w:rsidR="00EE239F" w:rsidRPr="00D6757C" w:rsidRDefault="00EE239F" w:rsidP="00EE239F">
      <w:pPr>
        <w:spacing w:after="0"/>
        <w:ind w:firstLine="567"/>
        <w:jc w:val="center"/>
        <w:rPr>
          <w:b/>
          <w:i/>
          <w:sz w:val="22"/>
          <w:szCs w:val="22"/>
        </w:rPr>
      </w:pPr>
    </w:p>
    <w:p w14:paraId="0F232638" w14:textId="77777777" w:rsidR="00903328" w:rsidRPr="00D6757C" w:rsidRDefault="00903328" w:rsidP="00EE239F">
      <w:pPr>
        <w:spacing w:after="0"/>
        <w:ind w:firstLine="567"/>
        <w:jc w:val="center"/>
        <w:rPr>
          <w:b/>
          <w:i/>
          <w:sz w:val="22"/>
          <w:szCs w:val="22"/>
        </w:rPr>
      </w:pPr>
    </w:p>
    <w:p w14:paraId="45BDBA3E" w14:textId="77777777" w:rsidR="00903328" w:rsidRPr="00D6757C" w:rsidRDefault="00903328" w:rsidP="00EE239F">
      <w:pPr>
        <w:spacing w:after="0"/>
        <w:ind w:firstLine="567"/>
        <w:jc w:val="center"/>
        <w:rPr>
          <w:b/>
          <w:i/>
          <w:sz w:val="22"/>
          <w:szCs w:val="22"/>
        </w:rPr>
      </w:pPr>
    </w:p>
    <w:p w14:paraId="54B00C00" w14:textId="77777777" w:rsidR="00903328" w:rsidRPr="00D6757C" w:rsidRDefault="00903328" w:rsidP="00EE239F">
      <w:pPr>
        <w:spacing w:after="0"/>
        <w:ind w:firstLine="567"/>
        <w:jc w:val="center"/>
        <w:rPr>
          <w:b/>
          <w:i/>
          <w:sz w:val="22"/>
          <w:szCs w:val="22"/>
        </w:rPr>
      </w:pPr>
    </w:p>
    <w:p w14:paraId="447C0FC0" w14:textId="77777777" w:rsidR="00903328" w:rsidRPr="00D6757C" w:rsidRDefault="00903328" w:rsidP="00EE239F">
      <w:pPr>
        <w:spacing w:after="0"/>
        <w:ind w:firstLine="567"/>
        <w:jc w:val="center"/>
        <w:rPr>
          <w:b/>
          <w:i/>
          <w:sz w:val="22"/>
          <w:szCs w:val="22"/>
        </w:rPr>
      </w:pPr>
    </w:p>
    <w:p w14:paraId="31ADC6A5" w14:textId="77777777" w:rsidR="00903328" w:rsidRPr="00D6757C" w:rsidRDefault="00903328" w:rsidP="00EE239F">
      <w:pPr>
        <w:spacing w:after="0"/>
        <w:ind w:firstLine="567"/>
        <w:jc w:val="center"/>
        <w:rPr>
          <w:b/>
          <w:i/>
          <w:sz w:val="22"/>
          <w:szCs w:val="22"/>
        </w:rPr>
      </w:pPr>
    </w:p>
    <w:p w14:paraId="0DE099C5" w14:textId="77777777" w:rsidR="00903328" w:rsidRPr="00D6757C" w:rsidRDefault="00903328" w:rsidP="00EE239F">
      <w:pPr>
        <w:spacing w:after="0"/>
        <w:ind w:firstLine="567"/>
        <w:jc w:val="center"/>
        <w:rPr>
          <w:b/>
          <w:i/>
          <w:sz w:val="22"/>
          <w:szCs w:val="22"/>
        </w:rPr>
      </w:pPr>
    </w:p>
    <w:p w14:paraId="1A7BD56E" w14:textId="77777777" w:rsidR="00903328" w:rsidRPr="00D6757C" w:rsidRDefault="00903328" w:rsidP="00EE239F">
      <w:pPr>
        <w:spacing w:after="0"/>
        <w:ind w:firstLine="567"/>
        <w:jc w:val="center"/>
        <w:rPr>
          <w:b/>
          <w:i/>
          <w:sz w:val="22"/>
          <w:szCs w:val="22"/>
        </w:rPr>
      </w:pPr>
    </w:p>
    <w:p w14:paraId="6EB0CD63" w14:textId="77777777" w:rsidR="00903328" w:rsidRPr="00D6757C" w:rsidRDefault="00903328" w:rsidP="00EE239F">
      <w:pPr>
        <w:spacing w:after="0"/>
        <w:ind w:firstLine="567"/>
        <w:jc w:val="center"/>
        <w:rPr>
          <w:b/>
          <w:i/>
          <w:sz w:val="22"/>
          <w:szCs w:val="22"/>
        </w:rPr>
      </w:pPr>
    </w:p>
    <w:p w14:paraId="78B0BB47" w14:textId="77777777" w:rsidR="00903328" w:rsidRPr="00D6757C" w:rsidRDefault="00903328" w:rsidP="00EE239F">
      <w:pPr>
        <w:spacing w:after="0"/>
        <w:ind w:firstLine="567"/>
        <w:jc w:val="center"/>
        <w:rPr>
          <w:b/>
          <w:i/>
          <w:sz w:val="22"/>
          <w:szCs w:val="22"/>
        </w:rPr>
      </w:pPr>
    </w:p>
    <w:p w14:paraId="383FE1A0" w14:textId="77777777" w:rsidR="00903328" w:rsidRPr="00D6757C" w:rsidRDefault="00903328" w:rsidP="00EE239F">
      <w:pPr>
        <w:spacing w:after="0"/>
        <w:ind w:firstLine="567"/>
        <w:jc w:val="center"/>
        <w:rPr>
          <w:b/>
          <w:i/>
          <w:sz w:val="22"/>
          <w:szCs w:val="22"/>
        </w:rPr>
      </w:pPr>
    </w:p>
    <w:p w14:paraId="21E9BCBD" w14:textId="77777777" w:rsidR="00903328" w:rsidRPr="00D6757C" w:rsidRDefault="00903328" w:rsidP="00EE239F">
      <w:pPr>
        <w:spacing w:after="0"/>
        <w:ind w:firstLine="567"/>
        <w:jc w:val="center"/>
        <w:rPr>
          <w:b/>
          <w:i/>
          <w:sz w:val="22"/>
          <w:szCs w:val="22"/>
        </w:rPr>
      </w:pPr>
    </w:p>
    <w:p w14:paraId="08BA0603" w14:textId="77777777" w:rsidR="00903328" w:rsidRPr="00D6757C" w:rsidRDefault="00903328" w:rsidP="00EE239F">
      <w:pPr>
        <w:spacing w:after="0"/>
        <w:ind w:firstLine="567"/>
        <w:jc w:val="center"/>
        <w:rPr>
          <w:b/>
          <w:i/>
          <w:sz w:val="22"/>
          <w:szCs w:val="22"/>
        </w:rPr>
      </w:pPr>
    </w:p>
    <w:p w14:paraId="0FD01068" w14:textId="77777777" w:rsidR="00903328" w:rsidRPr="00D6757C" w:rsidRDefault="00903328" w:rsidP="00EE239F">
      <w:pPr>
        <w:spacing w:after="0"/>
        <w:ind w:firstLine="567"/>
        <w:jc w:val="center"/>
        <w:rPr>
          <w:b/>
          <w:i/>
          <w:sz w:val="22"/>
          <w:szCs w:val="22"/>
        </w:rPr>
      </w:pPr>
    </w:p>
    <w:p w14:paraId="1FFD8C85" w14:textId="77777777" w:rsidR="00903328" w:rsidRPr="00D6757C" w:rsidRDefault="00903328" w:rsidP="00EE239F">
      <w:pPr>
        <w:spacing w:after="0"/>
        <w:ind w:firstLine="567"/>
        <w:jc w:val="center"/>
        <w:rPr>
          <w:b/>
          <w:i/>
          <w:sz w:val="22"/>
          <w:szCs w:val="22"/>
        </w:rPr>
      </w:pPr>
    </w:p>
    <w:p w14:paraId="101E4923" w14:textId="77777777" w:rsidR="00903328" w:rsidRPr="00D6757C" w:rsidRDefault="00903328" w:rsidP="00EE239F">
      <w:pPr>
        <w:spacing w:after="0"/>
        <w:ind w:firstLine="567"/>
        <w:jc w:val="center"/>
        <w:rPr>
          <w:b/>
          <w:i/>
          <w:sz w:val="22"/>
          <w:szCs w:val="22"/>
        </w:rPr>
      </w:pPr>
    </w:p>
    <w:p w14:paraId="1698B44F" w14:textId="77777777" w:rsidR="00903328" w:rsidRPr="00D6757C" w:rsidRDefault="00903328" w:rsidP="00EE239F">
      <w:pPr>
        <w:spacing w:after="0"/>
        <w:ind w:firstLine="567"/>
        <w:jc w:val="center"/>
        <w:rPr>
          <w:b/>
          <w:i/>
          <w:sz w:val="22"/>
          <w:szCs w:val="22"/>
        </w:rPr>
      </w:pPr>
    </w:p>
    <w:p w14:paraId="617EE0C6" w14:textId="77777777" w:rsidR="00903328" w:rsidRPr="00D6757C" w:rsidRDefault="00903328" w:rsidP="00EE239F">
      <w:pPr>
        <w:spacing w:after="0"/>
        <w:ind w:firstLine="567"/>
        <w:jc w:val="center"/>
        <w:rPr>
          <w:b/>
          <w:i/>
          <w:sz w:val="22"/>
          <w:szCs w:val="22"/>
        </w:rPr>
      </w:pPr>
    </w:p>
    <w:p w14:paraId="21A9049F" w14:textId="77777777" w:rsidR="00903328" w:rsidRPr="00D6757C" w:rsidRDefault="00903328" w:rsidP="00EE239F">
      <w:pPr>
        <w:spacing w:after="0"/>
        <w:ind w:firstLine="567"/>
        <w:jc w:val="center"/>
        <w:rPr>
          <w:b/>
          <w:i/>
          <w:sz w:val="22"/>
          <w:szCs w:val="22"/>
        </w:rPr>
      </w:pPr>
    </w:p>
    <w:p w14:paraId="14F06621" w14:textId="77777777" w:rsidR="00903328" w:rsidRPr="00D6757C" w:rsidRDefault="00903328" w:rsidP="00EE239F">
      <w:pPr>
        <w:spacing w:after="0"/>
        <w:ind w:firstLine="567"/>
        <w:jc w:val="center"/>
        <w:rPr>
          <w:b/>
          <w:i/>
          <w:sz w:val="22"/>
          <w:szCs w:val="22"/>
        </w:rPr>
      </w:pPr>
    </w:p>
    <w:p w14:paraId="156FA9C4" w14:textId="77777777" w:rsidR="00903328" w:rsidRPr="00D6757C" w:rsidRDefault="00903328" w:rsidP="00EE239F">
      <w:pPr>
        <w:spacing w:after="0"/>
        <w:ind w:firstLine="567"/>
        <w:jc w:val="center"/>
        <w:rPr>
          <w:b/>
          <w:i/>
          <w:sz w:val="22"/>
          <w:szCs w:val="22"/>
        </w:rPr>
      </w:pPr>
    </w:p>
    <w:p w14:paraId="16B6BB6A" w14:textId="77777777" w:rsidR="00903328" w:rsidRPr="00D6757C" w:rsidRDefault="00903328" w:rsidP="00EE239F">
      <w:pPr>
        <w:spacing w:after="0"/>
        <w:ind w:firstLine="567"/>
        <w:jc w:val="center"/>
        <w:rPr>
          <w:b/>
          <w:i/>
          <w:sz w:val="22"/>
          <w:szCs w:val="22"/>
        </w:rPr>
      </w:pPr>
    </w:p>
    <w:p w14:paraId="7939DB2D" w14:textId="77777777" w:rsidR="00903328" w:rsidRPr="00D6757C" w:rsidRDefault="00903328" w:rsidP="00EE239F">
      <w:pPr>
        <w:spacing w:after="0"/>
        <w:ind w:firstLine="567"/>
        <w:jc w:val="center"/>
        <w:rPr>
          <w:b/>
          <w:i/>
          <w:sz w:val="22"/>
          <w:szCs w:val="22"/>
        </w:rPr>
      </w:pPr>
    </w:p>
    <w:p w14:paraId="282DFC86" w14:textId="77777777" w:rsidR="00903328" w:rsidRPr="00D6757C" w:rsidRDefault="00903328" w:rsidP="00EE239F">
      <w:pPr>
        <w:spacing w:after="0"/>
        <w:ind w:firstLine="567"/>
        <w:jc w:val="center"/>
        <w:rPr>
          <w:b/>
          <w:i/>
          <w:sz w:val="22"/>
          <w:szCs w:val="22"/>
        </w:rPr>
      </w:pPr>
    </w:p>
    <w:p w14:paraId="5C1C374A" w14:textId="77777777" w:rsidR="00903328" w:rsidRPr="00D6757C" w:rsidRDefault="00903328" w:rsidP="00EE239F">
      <w:pPr>
        <w:spacing w:after="0"/>
        <w:ind w:firstLine="567"/>
        <w:jc w:val="center"/>
        <w:rPr>
          <w:b/>
          <w:i/>
          <w:sz w:val="22"/>
          <w:szCs w:val="22"/>
        </w:rPr>
      </w:pPr>
    </w:p>
    <w:p w14:paraId="327EAFE3" w14:textId="77777777" w:rsidR="00903328" w:rsidRPr="00D6757C" w:rsidRDefault="00903328" w:rsidP="00EE239F">
      <w:pPr>
        <w:spacing w:after="0"/>
        <w:ind w:firstLine="567"/>
        <w:jc w:val="center"/>
        <w:rPr>
          <w:b/>
          <w:i/>
          <w:sz w:val="22"/>
          <w:szCs w:val="22"/>
        </w:rPr>
      </w:pPr>
    </w:p>
    <w:p w14:paraId="5B817F16" w14:textId="4181FAC8" w:rsidR="00EE239F" w:rsidRPr="00D6757C" w:rsidRDefault="00EE239F" w:rsidP="00EE239F">
      <w:pPr>
        <w:spacing w:after="0"/>
        <w:ind w:firstLine="567"/>
        <w:jc w:val="center"/>
        <w:rPr>
          <w:b/>
          <w:i/>
          <w:sz w:val="22"/>
          <w:szCs w:val="22"/>
        </w:rPr>
      </w:pPr>
      <w:r w:rsidRPr="00D6757C">
        <w:rPr>
          <w:b/>
          <w:i/>
          <w:sz w:val="22"/>
          <w:szCs w:val="22"/>
        </w:rPr>
        <w:lastRenderedPageBreak/>
        <w:t>Приложение № 6 к заявке на участие в закупке</w:t>
      </w:r>
    </w:p>
    <w:p w14:paraId="11F55D37" w14:textId="77777777" w:rsidR="00EE239F" w:rsidRPr="00D6757C" w:rsidRDefault="00EE239F" w:rsidP="00EE239F">
      <w:pPr>
        <w:spacing w:after="0"/>
        <w:ind w:firstLine="567"/>
        <w:rPr>
          <w:b/>
          <w:i/>
          <w:sz w:val="22"/>
          <w:szCs w:val="22"/>
        </w:rPr>
      </w:pPr>
    </w:p>
    <w:p w14:paraId="0D05C1E1" w14:textId="77777777" w:rsidR="00EE239F" w:rsidRPr="00D6757C" w:rsidRDefault="00EE239F" w:rsidP="00EE239F">
      <w:pPr>
        <w:spacing w:after="0"/>
        <w:ind w:firstLine="567"/>
        <w:rPr>
          <w:i/>
          <w:sz w:val="22"/>
          <w:szCs w:val="22"/>
        </w:rPr>
      </w:pPr>
      <w:r w:rsidRPr="00D6757C">
        <w:rPr>
          <w:i/>
          <w:sz w:val="22"/>
          <w:szCs w:val="22"/>
        </w:rPr>
        <w:t>Предоставить данную форму в формате редактируемого документа (формат *.</w:t>
      </w:r>
      <w:proofErr w:type="spellStart"/>
      <w:r w:rsidRPr="00D6757C">
        <w:rPr>
          <w:i/>
          <w:sz w:val="22"/>
          <w:szCs w:val="22"/>
        </w:rPr>
        <w:t>doc</w:t>
      </w:r>
      <w:proofErr w:type="spellEnd"/>
      <w:r w:rsidRPr="00D6757C">
        <w:rPr>
          <w:i/>
          <w:sz w:val="22"/>
          <w:szCs w:val="22"/>
        </w:rPr>
        <w:t xml:space="preserve">). </w:t>
      </w:r>
    </w:p>
    <w:p w14:paraId="30EB7F60" w14:textId="77777777" w:rsidR="00EE239F" w:rsidRPr="00D6757C" w:rsidRDefault="00EE239F" w:rsidP="00EE239F">
      <w:pPr>
        <w:spacing w:after="240" w:line="1" w:lineRule="exact"/>
        <w:rPr>
          <w:sz w:val="22"/>
          <w:szCs w:val="22"/>
        </w:rPr>
      </w:pPr>
    </w:p>
    <w:tbl>
      <w:tblPr>
        <w:tblW w:w="1020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EE239F" w:rsidRPr="00D6757C" w14:paraId="10A95F10" w14:textId="77777777" w:rsidTr="00FC2D96">
        <w:tc>
          <w:tcPr>
            <w:tcW w:w="439" w:type="dxa"/>
            <w:vAlign w:val="center"/>
          </w:tcPr>
          <w:p w14:paraId="558246E9" w14:textId="77777777" w:rsidR="00EE239F" w:rsidRPr="00D6757C" w:rsidRDefault="00EE239F" w:rsidP="00FC2D96">
            <w:pPr>
              <w:shd w:val="clear" w:color="auto" w:fill="FFFFFF"/>
              <w:spacing w:after="0"/>
              <w:jc w:val="center"/>
              <w:rPr>
                <w:sz w:val="22"/>
                <w:szCs w:val="22"/>
              </w:rPr>
            </w:pPr>
            <w:r w:rsidRPr="00D6757C">
              <w:rPr>
                <w:color w:val="000000"/>
                <w:sz w:val="22"/>
                <w:szCs w:val="22"/>
              </w:rPr>
              <w:t>1</w:t>
            </w:r>
          </w:p>
        </w:tc>
        <w:tc>
          <w:tcPr>
            <w:tcW w:w="5226" w:type="dxa"/>
            <w:vAlign w:val="center"/>
          </w:tcPr>
          <w:p w14:paraId="01E74BF7" w14:textId="77777777" w:rsidR="00EE239F" w:rsidRPr="00D6757C" w:rsidRDefault="00EE239F" w:rsidP="00FC2D96">
            <w:pPr>
              <w:shd w:val="clear" w:color="auto" w:fill="FFFFFF"/>
              <w:spacing w:after="0"/>
              <w:rPr>
                <w:sz w:val="22"/>
                <w:szCs w:val="22"/>
              </w:rPr>
            </w:pPr>
            <w:r w:rsidRPr="00D6757C">
              <w:rPr>
                <w:color w:val="000000"/>
                <w:sz w:val="22"/>
                <w:szCs w:val="22"/>
              </w:rPr>
              <w:t>Наименование контрагента</w:t>
            </w:r>
          </w:p>
        </w:tc>
        <w:tc>
          <w:tcPr>
            <w:tcW w:w="4536" w:type="dxa"/>
            <w:vAlign w:val="center"/>
          </w:tcPr>
          <w:p w14:paraId="2159E4C0" w14:textId="77777777" w:rsidR="00EE239F" w:rsidRPr="00D6757C" w:rsidRDefault="00EE239F" w:rsidP="00FC2D96">
            <w:pPr>
              <w:spacing w:after="0"/>
              <w:rPr>
                <w:sz w:val="22"/>
                <w:szCs w:val="22"/>
              </w:rPr>
            </w:pPr>
          </w:p>
        </w:tc>
      </w:tr>
      <w:tr w:rsidR="00EE239F" w:rsidRPr="00D6757C" w14:paraId="0B6406F4" w14:textId="77777777" w:rsidTr="00FC2D96">
        <w:tc>
          <w:tcPr>
            <w:tcW w:w="439" w:type="dxa"/>
            <w:vAlign w:val="center"/>
          </w:tcPr>
          <w:p w14:paraId="182F85B8" w14:textId="7C00F385" w:rsidR="00EE239F" w:rsidRPr="00D6757C" w:rsidRDefault="00903328" w:rsidP="00FC2D96">
            <w:pPr>
              <w:shd w:val="clear" w:color="auto" w:fill="FFFFFF"/>
              <w:spacing w:after="0"/>
              <w:jc w:val="center"/>
              <w:rPr>
                <w:sz w:val="22"/>
                <w:szCs w:val="22"/>
              </w:rPr>
            </w:pPr>
            <w:r w:rsidRPr="00D6757C">
              <w:rPr>
                <w:sz w:val="22"/>
                <w:szCs w:val="22"/>
              </w:rPr>
              <w:t>2</w:t>
            </w:r>
          </w:p>
        </w:tc>
        <w:tc>
          <w:tcPr>
            <w:tcW w:w="5226" w:type="dxa"/>
            <w:vAlign w:val="center"/>
          </w:tcPr>
          <w:p w14:paraId="722993F2" w14:textId="77777777" w:rsidR="00EE239F" w:rsidRPr="00D6757C" w:rsidRDefault="00EE239F" w:rsidP="00FC2D96">
            <w:pPr>
              <w:shd w:val="clear" w:color="auto" w:fill="FFFFFF"/>
              <w:spacing w:after="0"/>
              <w:rPr>
                <w:sz w:val="22"/>
                <w:szCs w:val="22"/>
              </w:rPr>
            </w:pPr>
            <w:r w:rsidRPr="00D6757C">
              <w:rPr>
                <w:color w:val="000000"/>
                <w:sz w:val="22"/>
                <w:szCs w:val="22"/>
              </w:rPr>
              <w:t>Получатель денежных средств</w:t>
            </w:r>
          </w:p>
          <w:p w14:paraId="401D9C48" w14:textId="77777777" w:rsidR="00EE239F" w:rsidRPr="00D6757C" w:rsidRDefault="00EE239F" w:rsidP="00FC2D96">
            <w:pPr>
              <w:shd w:val="clear" w:color="auto" w:fill="FFFFFF"/>
              <w:spacing w:after="0"/>
              <w:ind w:firstLine="10"/>
              <w:rPr>
                <w:sz w:val="22"/>
                <w:szCs w:val="22"/>
              </w:rPr>
            </w:pPr>
            <w:r w:rsidRPr="00D6757C">
              <w:rPr>
                <w:color w:val="000000"/>
                <w:sz w:val="22"/>
                <w:szCs w:val="22"/>
              </w:rPr>
              <w:t>(указать наименование, расчетные реквизиты, ИНН/КПП, лицевой счет получателя)</w:t>
            </w:r>
          </w:p>
        </w:tc>
        <w:tc>
          <w:tcPr>
            <w:tcW w:w="4536" w:type="dxa"/>
            <w:vAlign w:val="center"/>
          </w:tcPr>
          <w:p w14:paraId="4B014940" w14:textId="77777777" w:rsidR="00EE239F" w:rsidRPr="00D6757C" w:rsidRDefault="00EE239F" w:rsidP="00FC2D96">
            <w:pPr>
              <w:spacing w:after="0"/>
              <w:rPr>
                <w:sz w:val="22"/>
                <w:szCs w:val="22"/>
              </w:rPr>
            </w:pPr>
          </w:p>
        </w:tc>
      </w:tr>
      <w:tr w:rsidR="00EE239F" w:rsidRPr="00D6757C" w14:paraId="6EB0C27F" w14:textId="77777777" w:rsidTr="00FC2D96">
        <w:tc>
          <w:tcPr>
            <w:tcW w:w="439" w:type="dxa"/>
            <w:vAlign w:val="center"/>
          </w:tcPr>
          <w:p w14:paraId="176B64EF" w14:textId="4B8B2482" w:rsidR="00EE239F" w:rsidRPr="00D6757C" w:rsidRDefault="00903328" w:rsidP="00FC2D96">
            <w:pPr>
              <w:shd w:val="clear" w:color="auto" w:fill="FFFFFF"/>
              <w:spacing w:after="0"/>
              <w:jc w:val="center"/>
              <w:rPr>
                <w:sz w:val="22"/>
                <w:szCs w:val="22"/>
              </w:rPr>
            </w:pPr>
            <w:r w:rsidRPr="00D6757C">
              <w:rPr>
                <w:sz w:val="22"/>
                <w:szCs w:val="22"/>
              </w:rPr>
              <w:t>3</w:t>
            </w:r>
          </w:p>
        </w:tc>
        <w:tc>
          <w:tcPr>
            <w:tcW w:w="5226" w:type="dxa"/>
            <w:vAlign w:val="center"/>
          </w:tcPr>
          <w:p w14:paraId="0E0BD156" w14:textId="77777777" w:rsidR="00EE239F" w:rsidRPr="00D6757C" w:rsidRDefault="00EE239F" w:rsidP="00FC2D96">
            <w:pPr>
              <w:shd w:val="clear" w:color="auto" w:fill="FFFFFF"/>
              <w:spacing w:after="0"/>
              <w:rPr>
                <w:sz w:val="22"/>
                <w:szCs w:val="22"/>
              </w:rPr>
            </w:pPr>
            <w:r w:rsidRPr="00D6757C">
              <w:rPr>
                <w:color w:val="000000"/>
                <w:sz w:val="22"/>
                <w:szCs w:val="22"/>
              </w:rPr>
              <w:t>Юридический адрес</w:t>
            </w:r>
          </w:p>
        </w:tc>
        <w:tc>
          <w:tcPr>
            <w:tcW w:w="4536" w:type="dxa"/>
            <w:vAlign w:val="center"/>
          </w:tcPr>
          <w:p w14:paraId="766A7FAB" w14:textId="77777777" w:rsidR="00EE239F" w:rsidRPr="00D6757C" w:rsidRDefault="00EE239F" w:rsidP="00FC2D96">
            <w:pPr>
              <w:spacing w:after="0"/>
              <w:rPr>
                <w:sz w:val="22"/>
                <w:szCs w:val="22"/>
              </w:rPr>
            </w:pPr>
          </w:p>
        </w:tc>
      </w:tr>
      <w:tr w:rsidR="00EE239F" w:rsidRPr="00D6757C" w14:paraId="1E77534B" w14:textId="77777777" w:rsidTr="00FC2D96">
        <w:tc>
          <w:tcPr>
            <w:tcW w:w="439" w:type="dxa"/>
            <w:vAlign w:val="center"/>
          </w:tcPr>
          <w:p w14:paraId="0E227A40" w14:textId="34047E59" w:rsidR="00EE239F" w:rsidRPr="00D6757C" w:rsidRDefault="00903328" w:rsidP="00FC2D96">
            <w:pPr>
              <w:shd w:val="clear" w:color="auto" w:fill="FFFFFF"/>
              <w:spacing w:after="0"/>
              <w:jc w:val="center"/>
              <w:rPr>
                <w:sz w:val="22"/>
                <w:szCs w:val="22"/>
              </w:rPr>
            </w:pPr>
            <w:r w:rsidRPr="00D6757C">
              <w:rPr>
                <w:sz w:val="22"/>
                <w:szCs w:val="22"/>
              </w:rPr>
              <w:t>4</w:t>
            </w:r>
          </w:p>
        </w:tc>
        <w:tc>
          <w:tcPr>
            <w:tcW w:w="5226" w:type="dxa"/>
            <w:vAlign w:val="center"/>
          </w:tcPr>
          <w:p w14:paraId="5BB8A351" w14:textId="77777777" w:rsidR="00EE239F" w:rsidRPr="00D6757C" w:rsidRDefault="00EE239F" w:rsidP="00FC2D96">
            <w:pPr>
              <w:shd w:val="clear" w:color="auto" w:fill="FFFFFF"/>
              <w:spacing w:after="0"/>
              <w:rPr>
                <w:sz w:val="22"/>
                <w:szCs w:val="22"/>
              </w:rPr>
            </w:pPr>
            <w:r w:rsidRPr="00D6757C">
              <w:rPr>
                <w:color w:val="000000"/>
                <w:sz w:val="22"/>
                <w:szCs w:val="22"/>
              </w:rPr>
              <w:t>Почтовый адрес</w:t>
            </w:r>
          </w:p>
        </w:tc>
        <w:tc>
          <w:tcPr>
            <w:tcW w:w="4536" w:type="dxa"/>
            <w:vAlign w:val="center"/>
          </w:tcPr>
          <w:p w14:paraId="555E51DC" w14:textId="77777777" w:rsidR="00EE239F" w:rsidRPr="00D6757C" w:rsidRDefault="00EE239F" w:rsidP="00FC2D96">
            <w:pPr>
              <w:spacing w:after="0"/>
              <w:rPr>
                <w:sz w:val="22"/>
                <w:szCs w:val="22"/>
              </w:rPr>
            </w:pPr>
          </w:p>
        </w:tc>
      </w:tr>
      <w:tr w:rsidR="00EE239F" w:rsidRPr="00D6757C" w14:paraId="13F58428" w14:textId="77777777" w:rsidTr="00FC2D96">
        <w:tc>
          <w:tcPr>
            <w:tcW w:w="439" w:type="dxa"/>
            <w:vAlign w:val="center"/>
          </w:tcPr>
          <w:p w14:paraId="62C32D13" w14:textId="2B6FDE1F" w:rsidR="00EE239F" w:rsidRPr="00D6757C" w:rsidRDefault="00903328" w:rsidP="00FC2D96">
            <w:pPr>
              <w:shd w:val="clear" w:color="auto" w:fill="FFFFFF"/>
              <w:spacing w:after="0"/>
              <w:jc w:val="center"/>
              <w:rPr>
                <w:sz w:val="22"/>
                <w:szCs w:val="22"/>
              </w:rPr>
            </w:pPr>
            <w:r w:rsidRPr="00D6757C">
              <w:rPr>
                <w:sz w:val="22"/>
                <w:szCs w:val="22"/>
              </w:rPr>
              <w:t>5</w:t>
            </w:r>
          </w:p>
        </w:tc>
        <w:tc>
          <w:tcPr>
            <w:tcW w:w="5226" w:type="dxa"/>
            <w:vAlign w:val="center"/>
          </w:tcPr>
          <w:p w14:paraId="74A52105" w14:textId="77777777" w:rsidR="00EE239F" w:rsidRPr="00D6757C" w:rsidRDefault="00EE239F" w:rsidP="00FC2D96">
            <w:pPr>
              <w:shd w:val="clear" w:color="auto" w:fill="FFFFFF"/>
              <w:spacing w:after="0"/>
              <w:rPr>
                <w:sz w:val="22"/>
                <w:szCs w:val="22"/>
              </w:rPr>
            </w:pPr>
            <w:r w:rsidRPr="00D6757C">
              <w:rPr>
                <w:color w:val="000000"/>
                <w:sz w:val="22"/>
                <w:szCs w:val="22"/>
              </w:rPr>
              <w:t>E-mail</w:t>
            </w:r>
          </w:p>
        </w:tc>
        <w:tc>
          <w:tcPr>
            <w:tcW w:w="4536" w:type="dxa"/>
            <w:vAlign w:val="center"/>
          </w:tcPr>
          <w:p w14:paraId="7DF0A4F7" w14:textId="77777777" w:rsidR="00EE239F" w:rsidRPr="00D6757C" w:rsidRDefault="00EE239F" w:rsidP="00FC2D96">
            <w:pPr>
              <w:spacing w:after="0"/>
              <w:rPr>
                <w:sz w:val="22"/>
                <w:szCs w:val="22"/>
              </w:rPr>
            </w:pPr>
          </w:p>
        </w:tc>
      </w:tr>
      <w:tr w:rsidR="00EE239F" w:rsidRPr="00D6757C" w14:paraId="46C4B89B" w14:textId="77777777" w:rsidTr="00FC2D96">
        <w:tc>
          <w:tcPr>
            <w:tcW w:w="439" w:type="dxa"/>
            <w:vMerge w:val="restart"/>
            <w:vAlign w:val="center"/>
          </w:tcPr>
          <w:p w14:paraId="4CDB9FB6" w14:textId="7DA9112B" w:rsidR="00EE239F" w:rsidRPr="00D6757C" w:rsidRDefault="00903328" w:rsidP="00FC2D96">
            <w:pPr>
              <w:spacing w:after="0"/>
              <w:jc w:val="center"/>
              <w:rPr>
                <w:sz w:val="22"/>
                <w:szCs w:val="22"/>
              </w:rPr>
            </w:pPr>
            <w:r w:rsidRPr="00D6757C">
              <w:rPr>
                <w:sz w:val="22"/>
                <w:szCs w:val="22"/>
              </w:rPr>
              <w:t>6</w:t>
            </w:r>
          </w:p>
        </w:tc>
        <w:tc>
          <w:tcPr>
            <w:tcW w:w="5226" w:type="dxa"/>
            <w:vAlign w:val="center"/>
          </w:tcPr>
          <w:p w14:paraId="208AF744" w14:textId="77777777" w:rsidR="00EE239F" w:rsidRPr="00D6757C" w:rsidRDefault="00EE239F" w:rsidP="00FC2D96">
            <w:pPr>
              <w:shd w:val="clear" w:color="auto" w:fill="FFFFFF"/>
              <w:spacing w:after="0"/>
              <w:rPr>
                <w:sz w:val="22"/>
                <w:szCs w:val="22"/>
              </w:rPr>
            </w:pPr>
            <w:r w:rsidRPr="00D6757C">
              <w:rPr>
                <w:color w:val="000000"/>
                <w:sz w:val="22"/>
                <w:szCs w:val="22"/>
              </w:rPr>
              <w:t>Расчетный счет</w:t>
            </w:r>
          </w:p>
        </w:tc>
        <w:tc>
          <w:tcPr>
            <w:tcW w:w="4536" w:type="dxa"/>
            <w:vAlign w:val="center"/>
          </w:tcPr>
          <w:p w14:paraId="0E3C9FA2" w14:textId="77777777" w:rsidR="00EE239F" w:rsidRPr="00D6757C" w:rsidRDefault="00EE239F" w:rsidP="00FC2D96">
            <w:pPr>
              <w:spacing w:after="0"/>
              <w:rPr>
                <w:sz w:val="22"/>
                <w:szCs w:val="22"/>
              </w:rPr>
            </w:pPr>
          </w:p>
        </w:tc>
      </w:tr>
      <w:tr w:rsidR="00EE239F" w:rsidRPr="00D6757C" w14:paraId="220AAC08" w14:textId="77777777" w:rsidTr="00FC2D96">
        <w:tc>
          <w:tcPr>
            <w:tcW w:w="439" w:type="dxa"/>
            <w:vMerge/>
            <w:vAlign w:val="center"/>
          </w:tcPr>
          <w:p w14:paraId="03EAF957" w14:textId="77777777" w:rsidR="00EE239F" w:rsidRPr="00D6757C" w:rsidRDefault="00EE239F" w:rsidP="00FC2D96">
            <w:pPr>
              <w:spacing w:after="0"/>
              <w:jc w:val="center"/>
              <w:rPr>
                <w:sz w:val="22"/>
                <w:szCs w:val="22"/>
              </w:rPr>
            </w:pPr>
          </w:p>
        </w:tc>
        <w:tc>
          <w:tcPr>
            <w:tcW w:w="5226" w:type="dxa"/>
            <w:vAlign w:val="center"/>
          </w:tcPr>
          <w:p w14:paraId="686C28B7" w14:textId="77777777" w:rsidR="00EE239F" w:rsidRPr="00D6757C" w:rsidRDefault="00EE239F" w:rsidP="00FC2D96">
            <w:pPr>
              <w:shd w:val="clear" w:color="auto" w:fill="FFFFFF"/>
              <w:spacing w:after="0"/>
              <w:rPr>
                <w:sz w:val="22"/>
                <w:szCs w:val="22"/>
              </w:rPr>
            </w:pPr>
            <w:r w:rsidRPr="00D6757C">
              <w:rPr>
                <w:color w:val="000000"/>
                <w:sz w:val="22"/>
                <w:szCs w:val="22"/>
              </w:rPr>
              <w:t>Банк</w:t>
            </w:r>
          </w:p>
        </w:tc>
        <w:tc>
          <w:tcPr>
            <w:tcW w:w="4536" w:type="dxa"/>
            <w:vAlign w:val="center"/>
          </w:tcPr>
          <w:p w14:paraId="1862D178" w14:textId="77777777" w:rsidR="00EE239F" w:rsidRPr="00D6757C" w:rsidRDefault="00EE239F" w:rsidP="00FC2D96">
            <w:pPr>
              <w:spacing w:after="0"/>
              <w:rPr>
                <w:sz w:val="22"/>
                <w:szCs w:val="22"/>
              </w:rPr>
            </w:pPr>
          </w:p>
        </w:tc>
      </w:tr>
      <w:tr w:rsidR="00EE239F" w:rsidRPr="00D6757C" w14:paraId="6EDC2910" w14:textId="77777777" w:rsidTr="00FC2D96">
        <w:tc>
          <w:tcPr>
            <w:tcW w:w="439" w:type="dxa"/>
            <w:vMerge/>
            <w:vAlign w:val="center"/>
          </w:tcPr>
          <w:p w14:paraId="0E7674AB" w14:textId="77777777" w:rsidR="00EE239F" w:rsidRPr="00D6757C" w:rsidRDefault="00EE239F" w:rsidP="00FC2D96">
            <w:pPr>
              <w:spacing w:after="0"/>
              <w:jc w:val="center"/>
              <w:rPr>
                <w:sz w:val="22"/>
                <w:szCs w:val="22"/>
              </w:rPr>
            </w:pPr>
          </w:p>
        </w:tc>
        <w:tc>
          <w:tcPr>
            <w:tcW w:w="5226" w:type="dxa"/>
            <w:vAlign w:val="center"/>
          </w:tcPr>
          <w:p w14:paraId="71667BB7" w14:textId="77777777" w:rsidR="00EE239F" w:rsidRPr="00D6757C" w:rsidRDefault="00EE239F" w:rsidP="00FC2D96">
            <w:pPr>
              <w:shd w:val="clear" w:color="auto" w:fill="FFFFFF"/>
              <w:spacing w:after="0"/>
              <w:rPr>
                <w:sz w:val="22"/>
                <w:szCs w:val="22"/>
              </w:rPr>
            </w:pPr>
            <w:r w:rsidRPr="00D6757C">
              <w:rPr>
                <w:color w:val="000000"/>
                <w:sz w:val="22"/>
                <w:szCs w:val="22"/>
              </w:rPr>
              <w:t>Адрес банка (город)</w:t>
            </w:r>
          </w:p>
        </w:tc>
        <w:tc>
          <w:tcPr>
            <w:tcW w:w="4536" w:type="dxa"/>
            <w:vAlign w:val="center"/>
          </w:tcPr>
          <w:p w14:paraId="03A51325" w14:textId="77777777" w:rsidR="00EE239F" w:rsidRPr="00D6757C" w:rsidRDefault="00EE239F" w:rsidP="00FC2D96">
            <w:pPr>
              <w:spacing w:after="0"/>
              <w:rPr>
                <w:sz w:val="22"/>
                <w:szCs w:val="22"/>
              </w:rPr>
            </w:pPr>
          </w:p>
        </w:tc>
      </w:tr>
      <w:tr w:rsidR="00EE239F" w:rsidRPr="00D6757C" w14:paraId="0694260E" w14:textId="77777777" w:rsidTr="00FC2D96">
        <w:tc>
          <w:tcPr>
            <w:tcW w:w="439" w:type="dxa"/>
            <w:vMerge/>
            <w:vAlign w:val="center"/>
          </w:tcPr>
          <w:p w14:paraId="0F20349D" w14:textId="77777777" w:rsidR="00EE239F" w:rsidRPr="00D6757C" w:rsidRDefault="00EE239F" w:rsidP="00FC2D96">
            <w:pPr>
              <w:spacing w:after="0"/>
              <w:jc w:val="center"/>
              <w:rPr>
                <w:sz w:val="22"/>
                <w:szCs w:val="22"/>
              </w:rPr>
            </w:pPr>
          </w:p>
        </w:tc>
        <w:tc>
          <w:tcPr>
            <w:tcW w:w="5226" w:type="dxa"/>
            <w:vAlign w:val="center"/>
          </w:tcPr>
          <w:p w14:paraId="618F30CB" w14:textId="77777777" w:rsidR="00EE239F" w:rsidRPr="00D6757C" w:rsidRDefault="00EE239F" w:rsidP="00FC2D96">
            <w:pPr>
              <w:shd w:val="clear" w:color="auto" w:fill="FFFFFF"/>
              <w:spacing w:after="0"/>
              <w:rPr>
                <w:sz w:val="22"/>
                <w:szCs w:val="22"/>
              </w:rPr>
            </w:pPr>
            <w:r w:rsidRPr="00D6757C">
              <w:rPr>
                <w:color w:val="000000"/>
                <w:sz w:val="22"/>
                <w:szCs w:val="22"/>
              </w:rPr>
              <w:t>Корреспондентский счет</w:t>
            </w:r>
          </w:p>
        </w:tc>
        <w:tc>
          <w:tcPr>
            <w:tcW w:w="4536" w:type="dxa"/>
            <w:vAlign w:val="center"/>
          </w:tcPr>
          <w:p w14:paraId="4D4FB9B5" w14:textId="77777777" w:rsidR="00EE239F" w:rsidRPr="00D6757C" w:rsidRDefault="00EE239F" w:rsidP="00FC2D96">
            <w:pPr>
              <w:spacing w:after="0"/>
              <w:rPr>
                <w:sz w:val="22"/>
                <w:szCs w:val="22"/>
              </w:rPr>
            </w:pPr>
          </w:p>
        </w:tc>
      </w:tr>
      <w:tr w:rsidR="00EE239F" w:rsidRPr="00D6757C" w14:paraId="0970789A" w14:textId="77777777" w:rsidTr="00FC2D96">
        <w:tc>
          <w:tcPr>
            <w:tcW w:w="439" w:type="dxa"/>
            <w:vMerge/>
            <w:vAlign w:val="center"/>
          </w:tcPr>
          <w:p w14:paraId="7C849DA1" w14:textId="77777777" w:rsidR="00EE239F" w:rsidRPr="00D6757C" w:rsidRDefault="00EE239F" w:rsidP="00FC2D96">
            <w:pPr>
              <w:spacing w:after="0"/>
              <w:jc w:val="center"/>
              <w:rPr>
                <w:sz w:val="22"/>
                <w:szCs w:val="22"/>
              </w:rPr>
            </w:pPr>
          </w:p>
        </w:tc>
        <w:tc>
          <w:tcPr>
            <w:tcW w:w="5226" w:type="dxa"/>
            <w:vAlign w:val="center"/>
          </w:tcPr>
          <w:p w14:paraId="06A032B0" w14:textId="77777777" w:rsidR="00EE239F" w:rsidRPr="00D6757C" w:rsidRDefault="00EE239F" w:rsidP="00FC2D96">
            <w:pPr>
              <w:shd w:val="clear" w:color="auto" w:fill="FFFFFF"/>
              <w:spacing w:after="0"/>
              <w:rPr>
                <w:sz w:val="22"/>
                <w:szCs w:val="22"/>
              </w:rPr>
            </w:pPr>
            <w:r w:rsidRPr="00D6757C">
              <w:rPr>
                <w:color w:val="000000"/>
                <w:sz w:val="22"/>
                <w:szCs w:val="22"/>
              </w:rPr>
              <w:t>БИК</w:t>
            </w:r>
          </w:p>
        </w:tc>
        <w:tc>
          <w:tcPr>
            <w:tcW w:w="4536" w:type="dxa"/>
            <w:vAlign w:val="center"/>
          </w:tcPr>
          <w:p w14:paraId="4AC52D87" w14:textId="77777777" w:rsidR="00EE239F" w:rsidRPr="00D6757C" w:rsidRDefault="00EE239F" w:rsidP="00FC2D96">
            <w:pPr>
              <w:spacing w:after="0"/>
              <w:rPr>
                <w:sz w:val="22"/>
                <w:szCs w:val="22"/>
              </w:rPr>
            </w:pPr>
          </w:p>
        </w:tc>
      </w:tr>
      <w:tr w:rsidR="00EE239F" w:rsidRPr="00D6757C" w14:paraId="226C3FF9" w14:textId="77777777" w:rsidTr="00FC2D96">
        <w:tc>
          <w:tcPr>
            <w:tcW w:w="439" w:type="dxa"/>
            <w:vAlign w:val="center"/>
          </w:tcPr>
          <w:p w14:paraId="3ACF5648" w14:textId="5A048A84" w:rsidR="00EE239F" w:rsidRPr="00D6757C" w:rsidRDefault="00903328" w:rsidP="00FC2D96">
            <w:pPr>
              <w:shd w:val="clear" w:color="auto" w:fill="FFFFFF"/>
              <w:spacing w:after="0"/>
              <w:jc w:val="center"/>
              <w:rPr>
                <w:sz w:val="22"/>
                <w:szCs w:val="22"/>
              </w:rPr>
            </w:pPr>
            <w:r w:rsidRPr="00D6757C">
              <w:rPr>
                <w:sz w:val="22"/>
                <w:szCs w:val="22"/>
              </w:rPr>
              <w:t>7</w:t>
            </w:r>
          </w:p>
        </w:tc>
        <w:tc>
          <w:tcPr>
            <w:tcW w:w="5226" w:type="dxa"/>
            <w:vAlign w:val="center"/>
          </w:tcPr>
          <w:p w14:paraId="3F2DD3AF" w14:textId="77777777" w:rsidR="00EE239F" w:rsidRPr="00D6757C" w:rsidRDefault="00EE239F" w:rsidP="00FC2D96">
            <w:pPr>
              <w:shd w:val="clear" w:color="auto" w:fill="FFFFFF"/>
              <w:spacing w:after="0"/>
              <w:rPr>
                <w:sz w:val="22"/>
                <w:szCs w:val="22"/>
              </w:rPr>
            </w:pPr>
            <w:r w:rsidRPr="00D6757C">
              <w:rPr>
                <w:color w:val="000000"/>
                <w:sz w:val="22"/>
                <w:szCs w:val="22"/>
              </w:rPr>
              <w:t>ИНН/КПП</w:t>
            </w:r>
          </w:p>
        </w:tc>
        <w:tc>
          <w:tcPr>
            <w:tcW w:w="4536" w:type="dxa"/>
            <w:vAlign w:val="center"/>
          </w:tcPr>
          <w:p w14:paraId="5C1EBE02" w14:textId="77777777" w:rsidR="00EE239F" w:rsidRPr="00D6757C" w:rsidRDefault="00EE239F" w:rsidP="00FC2D96">
            <w:pPr>
              <w:spacing w:after="0"/>
              <w:rPr>
                <w:sz w:val="22"/>
                <w:szCs w:val="22"/>
              </w:rPr>
            </w:pPr>
          </w:p>
        </w:tc>
      </w:tr>
      <w:tr w:rsidR="00EE239F" w:rsidRPr="00D6757C" w14:paraId="67ECECA5" w14:textId="77777777" w:rsidTr="00FC2D96">
        <w:tc>
          <w:tcPr>
            <w:tcW w:w="439" w:type="dxa"/>
            <w:vAlign w:val="center"/>
          </w:tcPr>
          <w:p w14:paraId="2DDF06DB" w14:textId="7B42D95E" w:rsidR="00EE239F" w:rsidRPr="00D6757C" w:rsidRDefault="00903328" w:rsidP="00FC2D96">
            <w:pPr>
              <w:shd w:val="clear" w:color="auto" w:fill="FFFFFF"/>
              <w:spacing w:after="0"/>
              <w:jc w:val="center"/>
              <w:rPr>
                <w:sz w:val="22"/>
                <w:szCs w:val="22"/>
              </w:rPr>
            </w:pPr>
            <w:r w:rsidRPr="00D6757C">
              <w:rPr>
                <w:sz w:val="22"/>
                <w:szCs w:val="22"/>
              </w:rPr>
              <w:t>8</w:t>
            </w:r>
          </w:p>
        </w:tc>
        <w:tc>
          <w:tcPr>
            <w:tcW w:w="5226" w:type="dxa"/>
            <w:vAlign w:val="center"/>
          </w:tcPr>
          <w:p w14:paraId="6016B967" w14:textId="77777777" w:rsidR="00EE239F" w:rsidRPr="00D6757C" w:rsidRDefault="00EE239F" w:rsidP="00FC2D96">
            <w:pPr>
              <w:shd w:val="clear" w:color="auto" w:fill="FFFFFF"/>
              <w:spacing w:after="0"/>
              <w:rPr>
                <w:sz w:val="22"/>
                <w:szCs w:val="22"/>
              </w:rPr>
            </w:pPr>
            <w:r w:rsidRPr="00D6757C">
              <w:rPr>
                <w:color w:val="000000"/>
                <w:sz w:val="22"/>
                <w:szCs w:val="22"/>
              </w:rPr>
              <w:t>Код по ОКВЭД</w:t>
            </w:r>
          </w:p>
        </w:tc>
        <w:tc>
          <w:tcPr>
            <w:tcW w:w="4536" w:type="dxa"/>
            <w:vAlign w:val="center"/>
          </w:tcPr>
          <w:p w14:paraId="62D386F2" w14:textId="77777777" w:rsidR="00EE239F" w:rsidRPr="00D6757C" w:rsidRDefault="00EE239F" w:rsidP="00FC2D96">
            <w:pPr>
              <w:spacing w:after="0"/>
              <w:rPr>
                <w:sz w:val="22"/>
                <w:szCs w:val="22"/>
              </w:rPr>
            </w:pPr>
          </w:p>
        </w:tc>
      </w:tr>
      <w:tr w:rsidR="00EE239F" w:rsidRPr="00D6757C" w14:paraId="0D12A142" w14:textId="77777777" w:rsidTr="00FC2D96">
        <w:tc>
          <w:tcPr>
            <w:tcW w:w="439" w:type="dxa"/>
            <w:vAlign w:val="center"/>
          </w:tcPr>
          <w:p w14:paraId="073F6404" w14:textId="4E99EF2C" w:rsidR="00EE239F" w:rsidRPr="00D6757C" w:rsidRDefault="00903328" w:rsidP="00FC2D96">
            <w:pPr>
              <w:shd w:val="clear" w:color="auto" w:fill="FFFFFF"/>
              <w:spacing w:after="0"/>
              <w:jc w:val="center"/>
              <w:rPr>
                <w:sz w:val="22"/>
                <w:szCs w:val="22"/>
              </w:rPr>
            </w:pPr>
            <w:r w:rsidRPr="00D6757C">
              <w:rPr>
                <w:sz w:val="22"/>
                <w:szCs w:val="22"/>
              </w:rPr>
              <w:t>9</w:t>
            </w:r>
          </w:p>
        </w:tc>
        <w:tc>
          <w:tcPr>
            <w:tcW w:w="5226" w:type="dxa"/>
            <w:vAlign w:val="center"/>
          </w:tcPr>
          <w:p w14:paraId="25EC9A69" w14:textId="77777777" w:rsidR="00EE239F" w:rsidRPr="00D6757C" w:rsidRDefault="00EE239F" w:rsidP="00FC2D96">
            <w:pPr>
              <w:shd w:val="clear" w:color="auto" w:fill="FFFFFF"/>
              <w:spacing w:after="0"/>
              <w:rPr>
                <w:sz w:val="22"/>
                <w:szCs w:val="22"/>
              </w:rPr>
            </w:pPr>
            <w:r w:rsidRPr="00D6757C">
              <w:rPr>
                <w:color w:val="000000"/>
                <w:sz w:val="22"/>
                <w:szCs w:val="22"/>
              </w:rPr>
              <w:t>Код по ОКПО</w:t>
            </w:r>
          </w:p>
        </w:tc>
        <w:tc>
          <w:tcPr>
            <w:tcW w:w="4536" w:type="dxa"/>
            <w:vAlign w:val="center"/>
          </w:tcPr>
          <w:p w14:paraId="00EC8763" w14:textId="77777777" w:rsidR="00EE239F" w:rsidRPr="00D6757C" w:rsidRDefault="00EE239F" w:rsidP="00FC2D96">
            <w:pPr>
              <w:spacing w:after="0"/>
              <w:rPr>
                <w:sz w:val="22"/>
                <w:szCs w:val="22"/>
              </w:rPr>
            </w:pPr>
          </w:p>
        </w:tc>
      </w:tr>
      <w:tr w:rsidR="00EE239F" w:rsidRPr="00D6757C" w14:paraId="31815061" w14:textId="77777777" w:rsidTr="00FC2D96">
        <w:tc>
          <w:tcPr>
            <w:tcW w:w="439" w:type="dxa"/>
            <w:vAlign w:val="center"/>
          </w:tcPr>
          <w:p w14:paraId="1EC10E9D" w14:textId="01A2A0B5" w:rsidR="00EE239F" w:rsidRPr="00D6757C" w:rsidRDefault="00903328" w:rsidP="00FC2D96">
            <w:pPr>
              <w:shd w:val="clear" w:color="auto" w:fill="FFFFFF"/>
              <w:spacing w:after="0"/>
              <w:jc w:val="center"/>
              <w:rPr>
                <w:sz w:val="22"/>
                <w:szCs w:val="22"/>
              </w:rPr>
            </w:pPr>
            <w:r w:rsidRPr="00D6757C">
              <w:rPr>
                <w:sz w:val="22"/>
                <w:szCs w:val="22"/>
              </w:rPr>
              <w:t>10</w:t>
            </w:r>
          </w:p>
        </w:tc>
        <w:tc>
          <w:tcPr>
            <w:tcW w:w="5226" w:type="dxa"/>
            <w:vAlign w:val="center"/>
          </w:tcPr>
          <w:p w14:paraId="6F5A4D66" w14:textId="77777777" w:rsidR="00EE239F" w:rsidRPr="00D6757C" w:rsidRDefault="00EE239F" w:rsidP="00FC2D96">
            <w:pPr>
              <w:shd w:val="clear" w:color="auto" w:fill="FFFFFF"/>
              <w:spacing w:after="0"/>
              <w:rPr>
                <w:sz w:val="22"/>
                <w:szCs w:val="22"/>
              </w:rPr>
            </w:pPr>
            <w:r w:rsidRPr="00D6757C">
              <w:rPr>
                <w:color w:val="000000"/>
                <w:sz w:val="22"/>
                <w:szCs w:val="22"/>
              </w:rPr>
              <w:t>ОГРН</w:t>
            </w:r>
          </w:p>
        </w:tc>
        <w:tc>
          <w:tcPr>
            <w:tcW w:w="4536" w:type="dxa"/>
            <w:vAlign w:val="center"/>
          </w:tcPr>
          <w:p w14:paraId="765838A0" w14:textId="77777777" w:rsidR="00EE239F" w:rsidRPr="00D6757C" w:rsidRDefault="00EE239F" w:rsidP="00FC2D96">
            <w:pPr>
              <w:spacing w:after="0"/>
              <w:rPr>
                <w:sz w:val="22"/>
                <w:szCs w:val="22"/>
              </w:rPr>
            </w:pPr>
          </w:p>
        </w:tc>
      </w:tr>
      <w:tr w:rsidR="00EE239F" w:rsidRPr="00D6757C" w14:paraId="3E7EC1E3" w14:textId="77777777" w:rsidTr="00FC2D96">
        <w:tc>
          <w:tcPr>
            <w:tcW w:w="439" w:type="dxa"/>
            <w:vAlign w:val="center"/>
          </w:tcPr>
          <w:p w14:paraId="48F575A0" w14:textId="1A924866" w:rsidR="00EE239F" w:rsidRPr="00D6757C" w:rsidRDefault="00903328" w:rsidP="00FC2D96">
            <w:pPr>
              <w:shd w:val="clear" w:color="auto" w:fill="FFFFFF"/>
              <w:spacing w:after="0"/>
              <w:jc w:val="center"/>
              <w:rPr>
                <w:sz w:val="22"/>
                <w:szCs w:val="22"/>
              </w:rPr>
            </w:pPr>
            <w:r w:rsidRPr="00D6757C">
              <w:rPr>
                <w:sz w:val="22"/>
                <w:szCs w:val="22"/>
              </w:rPr>
              <w:t>11</w:t>
            </w:r>
          </w:p>
        </w:tc>
        <w:tc>
          <w:tcPr>
            <w:tcW w:w="5226" w:type="dxa"/>
            <w:vAlign w:val="center"/>
          </w:tcPr>
          <w:p w14:paraId="0BAE538B" w14:textId="77777777" w:rsidR="00EE239F" w:rsidRPr="00D6757C" w:rsidRDefault="00EE239F" w:rsidP="00FC2D96">
            <w:pPr>
              <w:shd w:val="clear" w:color="auto" w:fill="FFFFFF"/>
              <w:spacing w:after="0"/>
              <w:rPr>
                <w:sz w:val="22"/>
                <w:szCs w:val="22"/>
              </w:rPr>
            </w:pPr>
            <w:r w:rsidRPr="00D6757C">
              <w:rPr>
                <w:color w:val="000000"/>
                <w:sz w:val="22"/>
                <w:szCs w:val="22"/>
              </w:rPr>
              <w:t>Контактный телефон*</w:t>
            </w:r>
          </w:p>
        </w:tc>
        <w:tc>
          <w:tcPr>
            <w:tcW w:w="4536" w:type="dxa"/>
            <w:vAlign w:val="center"/>
          </w:tcPr>
          <w:p w14:paraId="39C7BBDC" w14:textId="77777777" w:rsidR="00EE239F" w:rsidRPr="00D6757C" w:rsidRDefault="00EE239F" w:rsidP="00FC2D96">
            <w:pPr>
              <w:spacing w:after="0"/>
              <w:rPr>
                <w:sz w:val="22"/>
                <w:szCs w:val="22"/>
              </w:rPr>
            </w:pPr>
          </w:p>
        </w:tc>
      </w:tr>
      <w:tr w:rsidR="00EE239F" w:rsidRPr="00D6757C" w14:paraId="4AAAC16F" w14:textId="77777777" w:rsidTr="00FC2D96">
        <w:tc>
          <w:tcPr>
            <w:tcW w:w="439" w:type="dxa"/>
            <w:vAlign w:val="center"/>
          </w:tcPr>
          <w:p w14:paraId="1FE0E893" w14:textId="3199315A" w:rsidR="00EE239F" w:rsidRPr="00D6757C" w:rsidRDefault="00903328" w:rsidP="00FC2D96">
            <w:pPr>
              <w:shd w:val="clear" w:color="auto" w:fill="FFFFFF"/>
              <w:spacing w:after="0"/>
              <w:jc w:val="center"/>
              <w:rPr>
                <w:sz w:val="22"/>
                <w:szCs w:val="22"/>
              </w:rPr>
            </w:pPr>
            <w:r w:rsidRPr="00D6757C">
              <w:rPr>
                <w:sz w:val="22"/>
                <w:szCs w:val="22"/>
              </w:rPr>
              <w:t>12</w:t>
            </w:r>
          </w:p>
        </w:tc>
        <w:tc>
          <w:tcPr>
            <w:tcW w:w="5226" w:type="dxa"/>
            <w:vAlign w:val="center"/>
          </w:tcPr>
          <w:p w14:paraId="12471158" w14:textId="77777777" w:rsidR="00EE239F" w:rsidRPr="00D6757C" w:rsidRDefault="00EE239F" w:rsidP="00FC2D96">
            <w:pPr>
              <w:shd w:val="clear" w:color="auto" w:fill="FFFFFF"/>
              <w:spacing w:after="0"/>
              <w:rPr>
                <w:sz w:val="22"/>
                <w:szCs w:val="22"/>
              </w:rPr>
            </w:pPr>
            <w:r w:rsidRPr="00D6757C">
              <w:rPr>
                <w:color w:val="000000"/>
                <w:sz w:val="22"/>
                <w:szCs w:val="22"/>
              </w:rPr>
              <w:t>Факс</w:t>
            </w:r>
          </w:p>
        </w:tc>
        <w:tc>
          <w:tcPr>
            <w:tcW w:w="4536" w:type="dxa"/>
            <w:vAlign w:val="center"/>
          </w:tcPr>
          <w:p w14:paraId="4B710A73" w14:textId="77777777" w:rsidR="00EE239F" w:rsidRPr="00D6757C" w:rsidRDefault="00EE239F" w:rsidP="00FC2D96">
            <w:pPr>
              <w:spacing w:after="0"/>
              <w:rPr>
                <w:sz w:val="22"/>
                <w:szCs w:val="22"/>
              </w:rPr>
            </w:pPr>
          </w:p>
        </w:tc>
      </w:tr>
      <w:tr w:rsidR="00EE239F" w:rsidRPr="00D6757C" w14:paraId="3CA2FE08" w14:textId="77777777" w:rsidTr="00FC2D96">
        <w:tc>
          <w:tcPr>
            <w:tcW w:w="439" w:type="dxa"/>
            <w:vAlign w:val="center"/>
          </w:tcPr>
          <w:p w14:paraId="13CB8922" w14:textId="759A940F" w:rsidR="00EE239F" w:rsidRPr="00D6757C" w:rsidRDefault="00903328" w:rsidP="00FC2D96">
            <w:pPr>
              <w:shd w:val="clear" w:color="auto" w:fill="FFFFFF"/>
              <w:spacing w:after="0"/>
              <w:jc w:val="center"/>
              <w:rPr>
                <w:sz w:val="22"/>
                <w:szCs w:val="22"/>
              </w:rPr>
            </w:pPr>
            <w:r w:rsidRPr="00D6757C">
              <w:rPr>
                <w:sz w:val="22"/>
                <w:szCs w:val="22"/>
              </w:rPr>
              <w:t>13</w:t>
            </w:r>
          </w:p>
        </w:tc>
        <w:tc>
          <w:tcPr>
            <w:tcW w:w="5226" w:type="dxa"/>
            <w:vAlign w:val="center"/>
          </w:tcPr>
          <w:p w14:paraId="02588D9C" w14:textId="77777777" w:rsidR="00EE239F" w:rsidRPr="00D6757C" w:rsidRDefault="00EE239F" w:rsidP="00FC2D96">
            <w:pPr>
              <w:shd w:val="clear" w:color="auto" w:fill="FFFFFF"/>
              <w:spacing w:after="0"/>
              <w:ind w:firstLine="5"/>
              <w:rPr>
                <w:sz w:val="22"/>
                <w:szCs w:val="22"/>
              </w:rPr>
            </w:pPr>
            <w:r w:rsidRPr="00D6757C">
              <w:rPr>
                <w:color w:val="000000"/>
                <w:sz w:val="22"/>
                <w:szCs w:val="22"/>
              </w:rPr>
              <w:t>Фамилия Имя Отчество руководителя (полностью), телефон</w:t>
            </w:r>
          </w:p>
        </w:tc>
        <w:tc>
          <w:tcPr>
            <w:tcW w:w="4536" w:type="dxa"/>
            <w:vAlign w:val="center"/>
          </w:tcPr>
          <w:p w14:paraId="1A3D4C40" w14:textId="77777777" w:rsidR="00EE239F" w:rsidRPr="00D6757C" w:rsidRDefault="00EE239F" w:rsidP="00FC2D96">
            <w:pPr>
              <w:spacing w:after="0"/>
              <w:rPr>
                <w:sz w:val="22"/>
                <w:szCs w:val="22"/>
              </w:rPr>
            </w:pPr>
          </w:p>
        </w:tc>
      </w:tr>
      <w:tr w:rsidR="00EE239F" w:rsidRPr="00D6757C" w14:paraId="152B7534" w14:textId="77777777" w:rsidTr="00FC2D96">
        <w:tc>
          <w:tcPr>
            <w:tcW w:w="439" w:type="dxa"/>
            <w:vAlign w:val="center"/>
          </w:tcPr>
          <w:p w14:paraId="53F84E06" w14:textId="14A62FAD" w:rsidR="00EE239F" w:rsidRPr="00D6757C" w:rsidRDefault="00903328" w:rsidP="00FC2D96">
            <w:pPr>
              <w:spacing w:after="0"/>
              <w:jc w:val="center"/>
              <w:rPr>
                <w:sz w:val="22"/>
                <w:szCs w:val="22"/>
              </w:rPr>
            </w:pPr>
            <w:r w:rsidRPr="00D6757C">
              <w:rPr>
                <w:sz w:val="22"/>
                <w:szCs w:val="22"/>
              </w:rPr>
              <w:t>14</w:t>
            </w:r>
          </w:p>
        </w:tc>
        <w:tc>
          <w:tcPr>
            <w:tcW w:w="5226" w:type="dxa"/>
            <w:vAlign w:val="center"/>
          </w:tcPr>
          <w:p w14:paraId="77D62334" w14:textId="77777777" w:rsidR="00EE239F" w:rsidRPr="00D6757C" w:rsidRDefault="00EE239F" w:rsidP="00FC2D96">
            <w:pPr>
              <w:spacing w:after="0"/>
              <w:rPr>
                <w:sz w:val="22"/>
                <w:szCs w:val="22"/>
              </w:rPr>
            </w:pPr>
            <w:r w:rsidRPr="00D6757C">
              <w:rPr>
                <w:color w:val="000000"/>
                <w:sz w:val="22"/>
                <w:szCs w:val="22"/>
              </w:rPr>
              <w:t>Фамилия Имя Отчество главного бухгалтера (полностью), телефон</w:t>
            </w:r>
          </w:p>
        </w:tc>
        <w:tc>
          <w:tcPr>
            <w:tcW w:w="4536" w:type="dxa"/>
            <w:vAlign w:val="center"/>
          </w:tcPr>
          <w:p w14:paraId="6D1178B9" w14:textId="77777777" w:rsidR="00EE239F" w:rsidRPr="00D6757C" w:rsidRDefault="00EE239F" w:rsidP="00FC2D96">
            <w:pPr>
              <w:spacing w:after="0"/>
              <w:rPr>
                <w:sz w:val="22"/>
                <w:szCs w:val="22"/>
              </w:rPr>
            </w:pPr>
          </w:p>
          <w:p w14:paraId="525154B5" w14:textId="77777777" w:rsidR="00EE239F" w:rsidRPr="00D6757C" w:rsidRDefault="00EE239F" w:rsidP="00FC2D96">
            <w:pPr>
              <w:spacing w:after="0"/>
              <w:rPr>
                <w:sz w:val="22"/>
                <w:szCs w:val="22"/>
              </w:rPr>
            </w:pPr>
          </w:p>
        </w:tc>
      </w:tr>
    </w:tbl>
    <w:p w14:paraId="3F3C1060" w14:textId="77777777" w:rsidR="00EE239F" w:rsidRPr="00D6757C" w:rsidRDefault="00EE239F" w:rsidP="00EE239F">
      <w:pPr>
        <w:spacing w:after="0"/>
        <w:ind w:firstLine="567"/>
        <w:rPr>
          <w:sz w:val="22"/>
          <w:szCs w:val="22"/>
        </w:rPr>
      </w:pPr>
    </w:p>
    <w:p w14:paraId="7E4D0D76" w14:textId="77777777" w:rsidR="00EE239F" w:rsidRPr="00D6757C" w:rsidRDefault="00EE239F" w:rsidP="00EE239F">
      <w:pPr>
        <w:spacing w:after="0"/>
        <w:rPr>
          <w:sz w:val="22"/>
          <w:szCs w:val="22"/>
        </w:rPr>
      </w:pPr>
      <w:r w:rsidRPr="00D6757C">
        <w:rPr>
          <w:sz w:val="22"/>
          <w:szCs w:val="22"/>
        </w:rPr>
        <w:t xml:space="preserve"> </w:t>
      </w:r>
    </w:p>
    <w:p w14:paraId="6D0A58DB" w14:textId="77777777" w:rsidR="00EE239F" w:rsidRPr="00D6757C" w:rsidRDefault="00EE239F" w:rsidP="00EE239F">
      <w:pPr>
        <w:spacing w:after="0" w:line="276" w:lineRule="auto"/>
        <w:ind w:firstLine="567"/>
        <w:rPr>
          <w:sz w:val="22"/>
          <w:szCs w:val="22"/>
        </w:rPr>
      </w:pPr>
    </w:p>
    <w:p w14:paraId="40FFC677" w14:textId="77777777" w:rsidR="00EE239F" w:rsidRPr="00D6757C" w:rsidRDefault="00EE239F" w:rsidP="00EE239F">
      <w:pPr>
        <w:spacing w:after="0"/>
        <w:rPr>
          <w:i/>
          <w:color w:val="FF0000"/>
          <w:sz w:val="22"/>
          <w:szCs w:val="22"/>
        </w:rPr>
      </w:pPr>
      <w:r w:rsidRPr="00D6757C">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F6D9547" w14:textId="77777777" w:rsidR="00EE239F" w:rsidRPr="00D6757C" w:rsidRDefault="00EE239F" w:rsidP="00EE239F">
      <w:pPr>
        <w:spacing w:after="0"/>
        <w:rPr>
          <w:i/>
          <w:color w:val="FF0000"/>
          <w:sz w:val="22"/>
          <w:szCs w:val="22"/>
        </w:rPr>
      </w:pPr>
    </w:p>
    <w:p w14:paraId="1A049AAA" w14:textId="77777777" w:rsidR="00EE239F" w:rsidRPr="00D6757C" w:rsidRDefault="00EE239F" w:rsidP="00EE239F">
      <w:pPr>
        <w:spacing w:after="0"/>
        <w:rPr>
          <w:i/>
          <w:color w:val="FF0000"/>
          <w:sz w:val="22"/>
          <w:szCs w:val="22"/>
        </w:rPr>
      </w:pPr>
    </w:p>
    <w:p w14:paraId="3DAE2561" w14:textId="77777777" w:rsidR="00EE239F" w:rsidRPr="00D6757C" w:rsidRDefault="00EE239F" w:rsidP="00EE239F">
      <w:pPr>
        <w:spacing w:after="0"/>
        <w:rPr>
          <w:i/>
          <w:color w:val="FF0000"/>
          <w:sz w:val="22"/>
          <w:szCs w:val="22"/>
        </w:rPr>
      </w:pPr>
    </w:p>
    <w:p w14:paraId="5CDCC7DD" w14:textId="77777777" w:rsidR="00EE239F" w:rsidRPr="00D6757C" w:rsidRDefault="00EE239F" w:rsidP="00EE239F">
      <w:pPr>
        <w:spacing w:after="0"/>
        <w:rPr>
          <w:i/>
          <w:color w:val="FF0000"/>
          <w:sz w:val="22"/>
          <w:szCs w:val="22"/>
        </w:rPr>
      </w:pPr>
    </w:p>
    <w:p w14:paraId="1CEC4A05" w14:textId="77777777" w:rsidR="00EE239F" w:rsidRPr="00D6757C" w:rsidRDefault="00EE239F" w:rsidP="00EE239F">
      <w:pPr>
        <w:spacing w:after="0"/>
        <w:rPr>
          <w:i/>
          <w:color w:val="FF0000"/>
          <w:sz w:val="22"/>
          <w:szCs w:val="22"/>
        </w:rPr>
      </w:pPr>
    </w:p>
    <w:p w14:paraId="2FE06866" w14:textId="77777777" w:rsidR="00EE239F" w:rsidRPr="00D6757C" w:rsidRDefault="00EE239F" w:rsidP="00EE239F">
      <w:pPr>
        <w:spacing w:after="0"/>
        <w:rPr>
          <w:i/>
          <w:color w:val="FF0000"/>
          <w:sz w:val="22"/>
          <w:szCs w:val="22"/>
        </w:rPr>
      </w:pPr>
    </w:p>
    <w:p w14:paraId="4F11EEF0" w14:textId="77777777" w:rsidR="00EE239F" w:rsidRPr="00D6757C" w:rsidRDefault="00EE239F" w:rsidP="00EE239F">
      <w:pPr>
        <w:spacing w:after="0"/>
        <w:rPr>
          <w:i/>
          <w:color w:val="FF0000"/>
          <w:sz w:val="22"/>
          <w:szCs w:val="22"/>
        </w:rPr>
      </w:pPr>
    </w:p>
    <w:p w14:paraId="7E085DE0" w14:textId="77777777" w:rsidR="00EE239F" w:rsidRPr="00D6757C" w:rsidRDefault="00EE239F" w:rsidP="00EE239F">
      <w:pPr>
        <w:spacing w:after="0"/>
        <w:rPr>
          <w:i/>
          <w:color w:val="FF0000"/>
          <w:sz w:val="22"/>
          <w:szCs w:val="22"/>
        </w:rPr>
      </w:pPr>
    </w:p>
    <w:p w14:paraId="220661C6" w14:textId="77777777" w:rsidR="00EE239F" w:rsidRPr="00D6757C" w:rsidRDefault="00EE239F" w:rsidP="00EE239F">
      <w:pPr>
        <w:spacing w:after="0"/>
        <w:rPr>
          <w:i/>
          <w:color w:val="FF0000"/>
          <w:sz w:val="22"/>
          <w:szCs w:val="22"/>
        </w:rPr>
      </w:pPr>
    </w:p>
    <w:p w14:paraId="69E1A518" w14:textId="77777777" w:rsidR="00EE239F" w:rsidRPr="00D6757C" w:rsidRDefault="00EE239F" w:rsidP="00EE239F">
      <w:pPr>
        <w:spacing w:after="0"/>
        <w:rPr>
          <w:i/>
          <w:color w:val="FF0000"/>
          <w:sz w:val="22"/>
          <w:szCs w:val="22"/>
        </w:rPr>
      </w:pPr>
    </w:p>
    <w:p w14:paraId="10878474" w14:textId="77777777" w:rsidR="00EE239F" w:rsidRPr="00D6757C" w:rsidRDefault="00EE239F" w:rsidP="00EE239F">
      <w:pPr>
        <w:spacing w:after="0"/>
        <w:rPr>
          <w:i/>
          <w:color w:val="FF0000"/>
          <w:sz w:val="22"/>
          <w:szCs w:val="22"/>
        </w:rPr>
      </w:pPr>
    </w:p>
    <w:p w14:paraId="39F11DD9" w14:textId="77777777" w:rsidR="00EE239F" w:rsidRPr="00D6757C" w:rsidRDefault="00EE239F" w:rsidP="00EE239F">
      <w:pPr>
        <w:spacing w:after="0"/>
        <w:rPr>
          <w:i/>
          <w:color w:val="FF0000"/>
          <w:sz w:val="22"/>
          <w:szCs w:val="22"/>
        </w:rPr>
      </w:pPr>
    </w:p>
    <w:p w14:paraId="7212E126" w14:textId="77777777" w:rsidR="00EE239F" w:rsidRPr="00D6757C" w:rsidRDefault="00EE239F" w:rsidP="00EE239F">
      <w:pPr>
        <w:spacing w:after="0"/>
        <w:rPr>
          <w:i/>
          <w:color w:val="FF0000"/>
          <w:sz w:val="22"/>
          <w:szCs w:val="22"/>
        </w:rPr>
      </w:pPr>
    </w:p>
    <w:p w14:paraId="59546E68" w14:textId="77777777" w:rsidR="00EE239F" w:rsidRPr="00D6757C" w:rsidRDefault="00EE239F" w:rsidP="00EE239F">
      <w:pPr>
        <w:spacing w:after="0"/>
        <w:rPr>
          <w:i/>
          <w:color w:val="FF0000"/>
          <w:sz w:val="22"/>
          <w:szCs w:val="22"/>
        </w:rPr>
        <w:sectPr w:rsidR="00EE239F" w:rsidRPr="00D6757C" w:rsidSect="00EE239F">
          <w:pgSz w:w="11906" w:h="16838" w:code="9"/>
          <w:pgMar w:top="851" w:right="567" w:bottom="993" w:left="1134" w:header="0" w:footer="88" w:gutter="0"/>
          <w:cols w:space="708"/>
          <w:titlePg/>
          <w:docGrid w:linePitch="360"/>
        </w:sectPr>
      </w:pPr>
    </w:p>
    <w:p w14:paraId="171C7283" w14:textId="77777777" w:rsidR="00EE239F" w:rsidRPr="00D6757C" w:rsidRDefault="00EE239F" w:rsidP="00EE239F">
      <w:pPr>
        <w:spacing w:after="0"/>
        <w:ind w:firstLine="567"/>
        <w:jc w:val="center"/>
        <w:rPr>
          <w:b/>
          <w:i/>
          <w:sz w:val="22"/>
          <w:szCs w:val="22"/>
        </w:rPr>
      </w:pPr>
      <w:r w:rsidRPr="00D6757C">
        <w:rPr>
          <w:b/>
          <w:i/>
          <w:sz w:val="22"/>
          <w:szCs w:val="22"/>
        </w:rPr>
        <w:lastRenderedPageBreak/>
        <w:t>Приложение № 7 к заявке на участие в закупке</w:t>
      </w:r>
    </w:p>
    <w:p w14:paraId="3961C031" w14:textId="77777777" w:rsidR="00EE239F" w:rsidRPr="00D6757C" w:rsidRDefault="00EE239F" w:rsidP="00EE239F">
      <w:pPr>
        <w:spacing w:after="0"/>
        <w:ind w:right="283"/>
        <w:rPr>
          <w:sz w:val="22"/>
          <w:szCs w:val="22"/>
        </w:rPr>
      </w:pPr>
    </w:p>
    <w:p w14:paraId="7616DEE8" w14:textId="77777777" w:rsidR="00EE239F" w:rsidRPr="00D6757C" w:rsidRDefault="00EE239F" w:rsidP="00EE239F">
      <w:pPr>
        <w:spacing w:after="0"/>
        <w:ind w:right="283"/>
        <w:rPr>
          <w:sz w:val="22"/>
          <w:szCs w:val="22"/>
        </w:rPr>
      </w:pPr>
      <w:r w:rsidRPr="00D6757C">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6725294" w14:textId="77777777" w:rsidR="00EE239F" w:rsidRPr="00D6757C" w:rsidRDefault="00EE239F" w:rsidP="00EE239F">
      <w:pPr>
        <w:spacing w:after="0"/>
        <w:ind w:right="283"/>
        <w:rPr>
          <w:sz w:val="22"/>
          <w:szCs w:val="22"/>
        </w:rPr>
      </w:pPr>
    </w:p>
    <w:p w14:paraId="4AD6F1F9" w14:textId="77777777" w:rsidR="00EE239F" w:rsidRPr="00D6757C" w:rsidRDefault="00EE239F" w:rsidP="00EE239F">
      <w:pPr>
        <w:shd w:val="clear" w:color="auto" w:fill="FFFFFF"/>
        <w:tabs>
          <w:tab w:val="left" w:pos="4286"/>
          <w:tab w:val="left" w:pos="5630"/>
          <w:tab w:val="left" w:leader="underscore" w:pos="6250"/>
          <w:tab w:val="left" w:leader="underscore" w:pos="6840"/>
          <w:tab w:val="left" w:leader="underscore" w:pos="8059"/>
        </w:tabs>
        <w:spacing w:after="0" w:line="240" w:lineRule="atLeast"/>
        <w:jc w:val="center"/>
        <w:rPr>
          <w:b/>
          <w:sz w:val="22"/>
          <w:szCs w:val="22"/>
        </w:rPr>
      </w:pPr>
      <w:r w:rsidRPr="00D6757C">
        <w:rPr>
          <w:b/>
          <w:sz w:val="22"/>
          <w:szCs w:val="22"/>
        </w:rPr>
        <w:t>Материально-технические возможности (ресурсы) Участника</w:t>
      </w:r>
    </w:p>
    <w:p w14:paraId="330DC11D" w14:textId="77777777" w:rsidR="00EE239F" w:rsidRPr="00D6757C" w:rsidRDefault="00EE239F" w:rsidP="00EE239F">
      <w:pPr>
        <w:spacing w:after="0" w:line="240" w:lineRule="atLeast"/>
        <w:jc w:val="right"/>
        <w:rPr>
          <w:sz w:val="22"/>
          <w:szCs w:val="22"/>
        </w:rPr>
      </w:pP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36"/>
        <w:gridCol w:w="1984"/>
        <w:gridCol w:w="1701"/>
        <w:gridCol w:w="1418"/>
        <w:gridCol w:w="1134"/>
        <w:gridCol w:w="3118"/>
      </w:tblGrid>
      <w:tr w:rsidR="00EE239F" w:rsidRPr="00D6757C" w14:paraId="0148C2BE" w14:textId="77777777" w:rsidTr="00FC2D96">
        <w:tc>
          <w:tcPr>
            <w:tcW w:w="534" w:type="dxa"/>
            <w:shd w:val="clear" w:color="auto" w:fill="D9D9D9"/>
          </w:tcPr>
          <w:p w14:paraId="31B63F57" w14:textId="77777777" w:rsidR="00EE239F" w:rsidRPr="00D6757C" w:rsidRDefault="00EE239F" w:rsidP="00FC2D96">
            <w:pPr>
              <w:spacing w:after="0" w:line="240" w:lineRule="atLeast"/>
              <w:jc w:val="center"/>
              <w:rPr>
                <w:b/>
                <w:sz w:val="22"/>
                <w:szCs w:val="22"/>
              </w:rPr>
            </w:pPr>
            <w:r w:rsidRPr="00D6757C">
              <w:rPr>
                <w:b/>
                <w:sz w:val="22"/>
                <w:szCs w:val="22"/>
              </w:rPr>
              <w:t>№</w:t>
            </w:r>
          </w:p>
        </w:tc>
        <w:tc>
          <w:tcPr>
            <w:tcW w:w="5136" w:type="dxa"/>
            <w:shd w:val="clear" w:color="auto" w:fill="D9D9D9"/>
          </w:tcPr>
          <w:p w14:paraId="37A8C339" w14:textId="77777777" w:rsidR="00EE239F" w:rsidRPr="00D6757C" w:rsidRDefault="00EE239F" w:rsidP="00FC2D96">
            <w:pPr>
              <w:spacing w:after="0" w:line="240" w:lineRule="atLeast"/>
              <w:jc w:val="center"/>
              <w:rPr>
                <w:b/>
                <w:sz w:val="22"/>
                <w:szCs w:val="22"/>
              </w:rPr>
            </w:pPr>
            <w:r w:rsidRPr="00D6757C">
              <w:rPr>
                <w:b/>
                <w:sz w:val="22"/>
                <w:szCs w:val="22"/>
              </w:rPr>
              <w:t>Наименование</w:t>
            </w:r>
          </w:p>
        </w:tc>
        <w:tc>
          <w:tcPr>
            <w:tcW w:w="1984" w:type="dxa"/>
            <w:shd w:val="clear" w:color="auto" w:fill="D9D9D9"/>
          </w:tcPr>
          <w:p w14:paraId="60563AA5" w14:textId="77777777" w:rsidR="00EE239F" w:rsidRPr="00D6757C" w:rsidRDefault="00EE239F" w:rsidP="00FC2D96">
            <w:pPr>
              <w:spacing w:after="0" w:line="240" w:lineRule="atLeast"/>
              <w:jc w:val="center"/>
              <w:rPr>
                <w:b/>
                <w:sz w:val="22"/>
                <w:szCs w:val="22"/>
              </w:rPr>
            </w:pPr>
            <w:r w:rsidRPr="00D6757C">
              <w:rPr>
                <w:b/>
                <w:sz w:val="22"/>
                <w:szCs w:val="22"/>
              </w:rPr>
              <w:t>Назначение</w:t>
            </w:r>
          </w:p>
        </w:tc>
        <w:tc>
          <w:tcPr>
            <w:tcW w:w="1701" w:type="dxa"/>
            <w:shd w:val="clear" w:color="auto" w:fill="D9D9D9"/>
          </w:tcPr>
          <w:p w14:paraId="6714BD15" w14:textId="77777777" w:rsidR="00EE239F" w:rsidRPr="00D6757C" w:rsidRDefault="00EE239F" w:rsidP="00FC2D96">
            <w:pPr>
              <w:spacing w:after="0" w:line="240" w:lineRule="atLeast"/>
              <w:jc w:val="center"/>
              <w:rPr>
                <w:b/>
                <w:sz w:val="22"/>
                <w:szCs w:val="22"/>
              </w:rPr>
            </w:pPr>
            <w:r w:rsidRPr="00D6757C">
              <w:rPr>
                <w:b/>
                <w:sz w:val="22"/>
                <w:szCs w:val="22"/>
              </w:rPr>
              <w:t>Право собственности/владения</w:t>
            </w:r>
          </w:p>
        </w:tc>
        <w:tc>
          <w:tcPr>
            <w:tcW w:w="1418" w:type="dxa"/>
            <w:shd w:val="clear" w:color="auto" w:fill="D9D9D9"/>
          </w:tcPr>
          <w:p w14:paraId="21A6B31C" w14:textId="77777777" w:rsidR="00EE239F" w:rsidRPr="00D6757C" w:rsidRDefault="00EE239F" w:rsidP="00FC2D96">
            <w:pPr>
              <w:spacing w:after="0" w:line="240" w:lineRule="atLeast"/>
              <w:jc w:val="center"/>
              <w:rPr>
                <w:b/>
                <w:sz w:val="22"/>
                <w:szCs w:val="22"/>
              </w:rPr>
            </w:pPr>
            <w:r w:rsidRPr="00D6757C">
              <w:rPr>
                <w:b/>
                <w:sz w:val="22"/>
                <w:szCs w:val="22"/>
              </w:rPr>
              <w:t>Кол-во</w:t>
            </w:r>
          </w:p>
        </w:tc>
        <w:tc>
          <w:tcPr>
            <w:tcW w:w="1134" w:type="dxa"/>
            <w:shd w:val="clear" w:color="auto" w:fill="D9D9D9"/>
          </w:tcPr>
          <w:p w14:paraId="133202E8" w14:textId="77777777" w:rsidR="00EE239F" w:rsidRPr="00D6757C" w:rsidRDefault="00EE239F" w:rsidP="00FC2D96">
            <w:pPr>
              <w:spacing w:after="0" w:line="240" w:lineRule="atLeast"/>
              <w:jc w:val="center"/>
              <w:rPr>
                <w:b/>
                <w:sz w:val="22"/>
                <w:szCs w:val="22"/>
              </w:rPr>
            </w:pPr>
            <w:r w:rsidRPr="00D6757C">
              <w:rPr>
                <w:b/>
                <w:sz w:val="22"/>
                <w:szCs w:val="22"/>
              </w:rPr>
              <w:t>Год выпуска</w:t>
            </w:r>
          </w:p>
        </w:tc>
        <w:tc>
          <w:tcPr>
            <w:tcW w:w="3118" w:type="dxa"/>
            <w:shd w:val="clear" w:color="auto" w:fill="D9D9D9"/>
          </w:tcPr>
          <w:p w14:paraId="00A62792" w14:textId="77777777" w:rsidR="00EE239F" w:rsidRPr="00D6757C" w:rsidRDefault="00EE239F" w:rsidP="00FC2D96">
            <w:pPr>
              <w:spacing w:after="0" w:line="240" w:lineRule="atLeast"/>
              <w:jc w:val="center"/>
              <w:rPr>
                <w:b/>
                <w:sz w:val="22"/>
                <w:szCs w:val="22"/>
              </w:rPr>
            </w:pPr>
            <w:r w:rsidRPr="00D6757C">
              <w:rPr>
                <w:b/>
                <w:sz w:val="22"/>
                <w:szCs w:val="22"/>
              </w:rPr>
              <w:t>Сведения о состоянии</w:t>
            </w:r>
          </w:p>
        </w:tc>
      </w:tr>
      <w:tr w:rsidR="00EE239F" w:rsidRPr="00D6757C" w14:paraId="65634CA1" w14:textId="77777777" w:rsidTr="00FC2D96">
        <w:tc>
          <w:tcPr>
            <w:tcW w:w="534" w:type="dxa"/>
          </w:tcPr>
          <w:p w14:paraId="5F639710" w14:textId="77777777" w:rsidR="00EE239F" w:rsidRPr="00D6757C" w:rsidRDefault="00EE239F" w:rsidP="00FC2D96">
            <w:pPr>
              <w:spacing w:after="0" w:line="240" w:lineRule="atLeast"/>
              <w:rPr>
                <w:sz w:val="22"/>
                <w:szCs w:val="22"/>
              </w:rPr>
            </w:pPr>
            <w:r w:rsidRPr="00D6757C">
              <w:rPr>
                <w:sz w:val="22"/>
                <w:szCs w:val="22"/>
              </w:rPr>
              <w:t>1.</w:t>
            </w:r>
          </w:p>
        </w:tc>
        <w:tc>
          <w:tcPr>
            <w:tcW w:w="5136" w:type="dxa"/>
          </w:tcPr>
          <w:p w14:paraId="0AA73451" w14:textId="77777777" w:rsidR="00EE239F" w:rsidRPr="00D6757C" w:rsidRDefault="00EE239F" w:rsidP="00FC2D96">
            <w:pPr>
              <w:spacing w:after="0" w:line="240" w:lineRule="atLeast"/>
              <w:rPr>
                <w:sz w:val="22"/>
                <w:szCs w:val="22"/>
              </w:rPr>
            </w:pPr>
            <w:r w:rsidRPr="00D6757C">
              <w:rPr>
                <w:sz w:val="22"/>
                <w:szCs w:val="22"/>
              </w:rPr>
              <w:t xml:space="preserve">Офис </w:t>
            </w:r>
          </w:p>
        </w:tc>
        <w:tc>
          <w:tcPr>
            <w:tcW w:w="1984" w:type="dxa"/>
          </w:tcPr>
          <w:p w14:paraId="4B8EB714" w14:textId="77777777" w:rsidR="00EE239F" w:rsidRPr="00D6757C" w:rsidRDefault="00EE239F" w:rsidP="00FC2D96">
            <w:pPr>
              <w:spacing w:after="0" w:line="240" w:lineRule="atLeast"/>
              <w:rPr>
                <w:sz w:val="22"/>
                <w:szCs w:val="22"/>
              </w:rPr>
            </w:pPr>
          </w:p>
        </w:tc>
        <w:tc>
          <w:tcPr>
            <w:tcW w:w="1701" w:type="dxa"/>
          </w:tcPr>
          <w:p w14:paraId="3D126830" w14:textId="77777777" w:rsidR="00EE239F" w:rsidRPr="00D6757C" w:rsidRDefault="00EE239F" w:rsidP="00FC2D96">
            <w:pPr>
              <w:spacing w:after="0" w:line="240" w:lineRule="atLeast"/>
              <w:rPr>
                <w:sz w:val="22"/>
                <w:szCs w:val="22"/>
              </w:rPr>
            </w:pPr>
          </w:p>
        </w:tc>
        <w:tc>
          <w:tcPr>
            <w:tcW w:w="1418" w:type="dxa"/>
          </w:tcPr>
          <w:p w14:paraId="0633BED3" w14:textId="77777777" w:rsidR="00EE239F" w:rsidRPr="00D6757C" w:rsidRDefault="00EE239F" w:rsidP="00FC2D96">
            <w:pPr>
              <w:spacing w:after="0" w:line="240" w:lineRule="atLeast"/>
              <w:rPr>
                <w:sz w:val="22"/>
                <w:szCs w:val="22"/>
              </w:rPr>
            </w:pPr>
          </w:p>
        </w:tc>
        <w:tc>
          <w:tcPr>
            <w:tcW w:w="1134" w:type="dxa"/>
          </w:tcPr>
          <w:p w14:paraId="0A2C5FC6" w14:textId="77777777" w:rsidR="00EE239F" w:rsidRPr="00D6757C" w:rsidRDefault="00EE239F" w:rsidP="00FC2D96">
            <w:pPr>
              <w:spacing w:after="0" w:line="240" w:lineRule="atLeast"/>
              <w:rPr>
                <w:sz w:val="22"/>
                <w:szCs w:val="22"/>
              </w:rPr>
            </w:pPr>
          </w:p>
        </w:tc>
        <w:tc>
          <w:tcPr>
            <w:tcW w:w="3118" w:type="dxa"/>
          </w:tcPr>
          <w:p w14:paraId="6362EE78" w14:textId="77777777" w:rsidR="00EE239F" w:rsidRPr="00D6757C" w:rsidRDefault="00EE239F" w:rsidP="00FC2D96">
            <w:pPr>
              <w:spacing w:after="0" w:line="240" w:lineRule="atLeast"/>
              <w:rPr>
                <w:sz w:val="22"/>
                <w:szCs w:val="22"/>
              </w:rPr>
            </w:pPr>
          </w:p>
        </w:tc>
      </w:tr>
      <w:tr w:rsidR="00EE239F" w:rsidRPr="00D6757C" w14:paraId="2CD48A34" w14:textId="77777777" w:rsidTr="00FC2D96">
        <w:tc>
          <w:tcPr>
            <w:tcW w:w="534" w:type="dxa"/>
          </w:tcPr>
          <w:p w14:paraId="2D7FB0EE" w14:textId="77777777" w:rsidR="00EE239F" w:rsidRPr="00D6757C" w:rsidRDefault="00EE239F" w:rsidP="00FC2D96">
            <w:pPr>
              <w:spacing w:after="0" w:line="240" w:lineRule="atLeast"/>
              <w:rPr>
                <w:sz w:val="22"/>
                <w:szCs w:val="22"/>
              </w:rPr>
            </w:pPr>
            <w:r w:rsidRPr="00D6757C">
              <w:rPr>
                <w:sz w:val="22"/>
                <w:szCs w:val="22"/>
              </w:rPr>
              <w:t>2.</w:t>
            </w:r>
          </w:p>
        </w:tc>
        <w:tc>
          <w:tcPr>
            <w:tcW w:w="5136" w:type="dxa"/>
          </w:tcPr>
          <w:p w14:paraId="16B35848" w14:textId="77777777" w:rsidR="00EE239F" w:rsidRPr="00D6757C" w:rsidRDefault="00EE239F" w:rsidP="00FC2D96">
            <w:pPr>
              <w:spacing w:after="0" w:line="240" w:lineRule="atLeast"/>
              <w:rPr>
                <w:sz w:val="22"/>
                <w:szCs w:val="22"/>
              </w:rPr>
            </w:pPr>
          </w:p>
        </w:tc>
        <w:tc>
          <w:tcPr>
            <w:tcW w:w="1984" w:type="dxa"/>
          </w:tcPr>
          <w:p w14:paraId="794E7002" w14:textId="77777777" w:rsidR="00EE239F" w:rsidRPr="00D6757C" w:rsidRDefault="00EE239F" w:rsidP="00FC2D96">
            <w:pPr>
              <w:spacing w:after="0" w:line="240" w:lineRule="atLeast"/>
              <w:rPr>
                <w:sz w:val="22"/>
                <w:szCs w:val="22"/>
              </w:rPr>
            </w:pPr>
          </w:p>
        </w:tc>
        <w:tc>
          <w:tcPr>
            <w:tcW w:w="1701" w:type="dxa"/>
          </w:tcPr>
          <w:p w14:paraId="512C0339" w14:textId="77777777" w:rsidR="00EE239F" w:rsidRPr="00D6757C" w:rsidRDefault="00EE239F" w:rsidP="00FC2D96">
            <w:pPr>
              <w:spacing w:after="0" w:line="240" w:lineRule="atLeast"/>
              <w:rPr>
                <w:sz w:val="22"/>
                <w:szCs w:val="22"/>
              </w:rPr>
            </w:pPr>
          </w:p>
        </w:tc>
        <w:tc>
          <w:tcPr>
            <w:tcW w:w="1418" w:type="dxa"/>
          </w:tcPr>
          <w:p w14:paraId="20847D59" w14:textId="77777777" w:rsidR="00EE239F" w:rsidRPr="00D6757C" w:rsidRDefault="00EE239F" w:rsidP="00FC2D96">
            <w:pPr>
              <w:spacing w:after="0" w:line="240" w:lineRule="atLeast"/>
              <w:rPr>
                <w:sz w:val="22"/>
                <w:szCs w:val="22"/>
              </w:rPr>
            </w:pPr>
          </w:p>
        </w:tc>
        <w:tc>
          <w:tcPr>
            <w:tcW w:w="1134" w:type="dxa"/>
          </w:tcPr>
          <w:p w14:paraId="15C9786E" w14:textId="77777777" w:rsidR="00EE239F" w:rsidRPr="00D6757C" w:rsidRDefault="00EE239F" w:rsidP="00FC2D96">
            <w:pPr>
              <w:spacing w:after="0" w:line="240" w:lineRule="atLeast"/>
              <w:rPr>
                <w:sz w:val="22"/>
                <w:szCs w:val="22"/>
              </w:rPr>
            </w:pPr>
          </w:p>
        </w:tc>
        <w:tc>
          <w:tcPr>
            <w:tcW w:w="3118" w:type="dxa"/>
          </w:tcPr>
          <w:p w14:paraId="6D1DD72B" w14:textId="77777777" w:rsidR="00EE239F" w:rsidRPr="00D6757C" w:rsidRDefault="00EE239F" w:rsidP="00FC2D96">
            <w:pPr>
              <w:spacing w:after="0" w:line="240" w:lineRule="atLeast"/>
              <w:rPr>
                <w:sz w:val="22"/>
                <w:szCs w:val="22"/>
              </w:rPr>
            </w:pPr>
          </w:p>
        </w:tc>
      </w:tr>
      <w:tr w:rsidR="00EE239F" w:rsidRPr="00D6757C" w14:paraId="34FD7803" w14:textId="77777777" w:rsidTr="00FC2D96">
        <w:tc>
          <w:tcPr>
            <w:tcW w:w="534" w:type="dxa"/>
          </w:tcPr>
          <w:p w14:paraId="70C6B0D9" w14:textId="77777777" w:rsidR="00EE239F" w:rsidRPr="00D6757C" w:rsidRDefault="00EE239F" w:rsidP="00FC2D96">
            <w:pPr>
              <w:spacing w:after="0" w:line="240" w:lineRule="atLeast"/>
              <w:rPr>
                <w:sz w:val="22"/>
                <w:szCs w:val="22"/>
              </w:rPr>
            </w:pPr>
            <w:r w:rsidRPr="00D6757C">
              <w:rPr>
                <w:sz w:val="22"/>
                <w:szCs w:val="22"/>
              </w:rPr>
              <w:t>3.</w:t>
            </w:r>
          </w:p>
        </w:tc>
        <w:tc>
          <w:tcPr>
            <w:tcW w:w="5136" w:type="dxa"/>
          </w:tcPr>
          <w:p w14:paraId="117B6B5F" w14:textId="77777777" w:rsidR="00EE239F" w:rsidRPr="00D6757C" w:rsidRDefault="00EE239F" w:rsidP="00FC2D96">
            <w:pPr>
              <w:spacing w:after="0" w:line="240" w:lineRule="atLeast"/>
              <w:rPr>
                <w:sz w:val="22"/>
                <w:szCs w:val="22"/>
              </w:rPr>
            </w:pPr>
          </w:p>
        </w:tc>
        <w:tc>
          <w:tcPr>
            <w:tcW w:w="1984" w:type="dxa"/>
          </w:tcPr>
          <w:p w14:paraId="46D2DCC6" w14:textId="77777777" w:rsidR="00EE239F" w:rsidRPr="00D6757C" w:rsidRDefault="00EE239F" w:rsidP="00FC2D96">
            <w:pPr>
              <w:spacing w:after="0" w:line="240" w:lineRule="atLeast"/>
              <w:rPr>
                <w:sz w:val="22"/>
                <w:szCs w:val="22"/>
              </w:rPr>
            </w:pPr>
          </w:p>
        </w:tc>
        <w:tc>
          <w:tcPr>
            <w:tcW w:w="1701" w:type="dxa"/>
          </w:tcPr>
          <w:p w14:paraId="226C79CA" w14:textId="77777777" w:rsidR="00EE239F" w:rsidRPr="00D6757C" w:rsidRDefault="00EE239F" w:rsidP="00FC2D96">
            <w:pPr>
              <w:spacing w:after="0" w:line="240" w:lineRule="atLeast"/>
              <w:rPr>
                <w:sz w:val="22"/>
                <w:szCs w:val="22"/>
              </w:rPr>
            </w:pPr>
          </w:p>
        </w:tc>
        <w:tc>
          <w:tcPr>
            <w:tcW w:w="1418" w:type="dxa"/>
          </w:tcPr>
          <w:p w14:paraId="3688F667" w14:textId="77777777" w:rsidR="00EE239F" w:rsidRPr="00D6757C" w:rsidRDefault="00EE239F" w:rsidP="00FC2D96">
            <w:pPr>
              <w:spacing w:after="0" w:line="240" w:lineRule="atLeast"/>
              <w:rPr>
                <w:sz w:val="22"/>
                <w:szCs w:val="22"/>
              </w:rPr>
            </w:pPr>
          </w:p>
        </w:tc>
        <w:tc>
          <w:tcPr>
            <w:tcW w:w="1134" w:type="dxa"/>
          </w:tcPr>
          <w:p w14:paraId="3F6193DA" w14:textId="77777777" w:rsidR="00EE239F" w:rsidRPr="00D6757C" w:rsidRDefault="00EE239F" w:rsidP="00FC2D96">
            <w:pPr>
              <w:spacing w:after="0" w:line="240" w:lineRule="atLeast"/>
              <w:rPr>
                <w:sz w:val="22"/>
                <w:szCs w:val="22"/>
              </w:rPr>
            </w:pPr>
          </w:p>
        </w:tc>
        <w:tc>
          <w:tcPr>
            <w:tcW w:w="3118" w:type="dxa"/>
          </w:tcPr>
          <w:p w14:paraId="1D71E225" w14:textId="77777777" w:rsidR="00EE239F" w:rsidRPr="00D6757C" w:rsidRDefault="00EE239F" w:rsidP="00FC2D96">
            <w:pPr>
              <w:spacing w:after="0" w:line="240" w:lineRule="atLeast"/>
              <w:rPr>
                <w:sz w:val="22"/>
                <w:szCs w:val="22"/>
              </w:rPr>
            </w:pPr>
          </w:p>
        </w:tc>
      </w:tr>
      <w:tr w:rsidR="00EE239F" w:rsidRPr="00D6757C" w14:paraId="684FDE76" w14:textId="77777777" w:rsidTr="00FC2D96">
        <w:tc>
          <w:tcPr>
            <w:tcW w:w="534" w:type="dxa"/>
          </w:tcPr>
          <w:p w14:paraId="7AF1EB5F" w14:textId="77777777" w:rsidR="00EE239F" w:rsidRPr="00D6757C" w:rsidRDefault="00EE239F" w:rsidP="00FC2D96">
            <w:pPr>
              <w:spacing w:after="0" w:line="240" w:lineRule="atLeast"/>
              <w:rPr>
                <w:sz w:val="22"/>
                <w:szCs w:val="22"/>
              </w:rPr>
            </w:pPr>
          </w:p>
        </w:tc>
        <w:tc>
          <w:tcPr>
            <w:tcW w:w="5136" w:type="dxa"/>
          </w:tcPr>
          <w:p w14:paraId="2DDF8503" w14:textId="77777777" w:rsidR="00EE239F" w:rsidRPr="00D6757C" w:rsidRDefault="00EE239F" w:rsidP="00FC2D96">
            <w:pPr>
              <w:spacing w:after="0" w:line="240" w:lineRule="atLeast"/>
              <w:rPr>
                <w:sz w:val="22"/>
                <w:szCs w:val="22"/>
              </w:rPr>
            </w:pPr>
            <w:r w:rsidRPr="00D6757C">
              <w:rPr>
                <w:sz w:val="22"/>
                <w:szCs w:val="22"/>
              </w:rPr>
              <w:t xml:space="preserve">Оборудование </w:t>
            </w:r>
          </w:p>
        </w:tc>
        <w:tc>
          <w:tcPr>
            <w:tcW w:w="1984" w:type="dxa"/>
          </w:tcPr>
          <w:p w14:paraId="72FE9456" w14:textId="77777777" w:rsidR="00EE239F" w:rsidRPr="00D6757C" w:rsidRDefault="00EE239F" w:rsidP="00FC2D96">
            <w:pPr>
              <w:spacing w:after="0" w:line="240" w:lineRule="atLeast"/>
              <w:rPr>
                <w:sz w:val="22"/>
                <w:szCs w:val="22"/>
              </w:rPr>
            </w:pPr>
          </w:p>
        </w:tc>
        <w:tc>
          <w:tcPr>
            <w:tcW w:w="1701" w:type="dxa"/>
          </w:tcPr>
          <w:p w14:paraId="2B8D95B0" w14:textId="77777777" w:rsidR="00EE239F" w:rsidRPr="00D6757C" w:rsidRDefault="00EE239F" w:rsidP="00FC2D96">
            <w:pPr>
              <w:spacing w:after="0" w:line="240" w:lineRule="atLeast"/>
              <w:rPr>
                <w:sz w:val="22"/>
                <w:szCs w:val="22"/>
              </w:rPr>
            </w:pPr>
          </w:p>
        </w:tc>
        <w:tc>
          <w:tcPr>
            <w:tcW w:w="1418" w:type="dxa"/>
          </w:tcPr>
          <w:p w14:paraId="71B450E2" w14:textId="77777777" w:rsidR="00EE239F" w:rsidRPr="00D6757C" w:rsidRDefault="00EE239F" w:rsidP="00FC2D96">
            <w:pPr>
              <w:spacing w:after="0" w:line="240" w:lineRule="atLeast"/>
              <w:rPr>
                <w:sz w:val="22"/>
                <w:szCs w:val="22"/>
              </w:rPr>
            </w:pPr>
          </w:p>
        </w:tc>
        <w:tc>
          <w:tcPr>
            <w:tcW w:w="1134" w:type="dxa"/>
          </w:tcPr>
          <w:p w14:paraId="2D8FE70A" w14:textId="77777777" w:rsidR="00EE239F" w:rsidRPr="00D6757C" w:rsidRDefault="00EE239F" w:rsidP="00FC2D96">
            <w:pPr>
              <w:spacing w:after="0" w:line="240" w:lineRule="atLeast"/>
              <w:rPr>
                <w:sz w:val="22"/>
                <w:szCs w:val="22"/>
              </w:rPr>
            </w:pPr>
          </w:p>
        </w:tc>
        <w:tc>
          <w:tcPr>
            <w:tcW w:w="3118" w:type="dxa"/>
          </w:tcPr>
          <w:p w14:paraId="049F24B5" w14:textId="77777777" w:rsidR="00EE239F" w:rsidRPr="00D6757C" w:rsidRDefault="00EE239F" w:rsidP="00FC2D96">
            <w:pPr>
              <w:spacing w:after="0" w:line="240" w:lineRule="atLeast"/>
              <w:rPr>
                <w:sz w:val="22"/>
                <w:szCs w:val="22"/>
              </w:rPr>
            </w:pPr>
          </w:p>
        </w:tc>
      </w:tr>
      <w:tr w:rsidR="00EE239F" w:rsidRPr="00D6757C" w14:paraId="40F58302" w14:textId="77777777" w:rsidTr="00FC2D96">
        <w:tc>
          <w:tcPr>
            <w:tcW w:w="534" w:type="dxa"/>
          </w:tcPr>
          <w:p w14:paraId="5B16433C" w14:textId="77777777" w:rsidR="00EE239F" w:rsidRPr="00D6757C" w:rsidRDefault="00EE239F" w:rsidP="00FC2D96">
            <w:pPr>
              <w:spacing w:after="0" w:line="240" w:lineRule="atLeast"/>
              <w:rPr>
                <w:sz w:val="22"/>
                <w:szCs w:val="22"/>
              </w:rPr>
            </w:pPr>
            <w:r w:rsidRPr="00D6757C">
              <w:rPr>
                <w:sz w:val="22"/>
                <w:szCs w:val="22"/>
              </w:rPr>
              <w:t>1</w:t>
            </w:r>
          </w:p>
        </w:tc>
        <w:tc>
          <w:tcPr>
            <w:tcW w:w="5136" w:type="dxa"/>
          </w:tcPr>
          <w:p w14:paraId="001E43FF" w14:textId="77777777" w:rsidR="00EE239F" w:rsidRPr="00D6757C" w:rsidRDefault="00EE239F" w:rsidP="00FC2D96">
            <w:pPr>
              <w:spacing w:after="0" w:line="240" w:lineRule="atLeast"/>
              <w:rPr>
                <w:sz w:val="22"/>
                <w:szCs w:val="22"/>
              </w:rPr>
            </w:pPr>
          </w:p>
        </w:tc>
        <w:tc>
          <w:tcPr>
            <w:tcW w:w="1984" w:type="dxa"/>
          </w:tcPr>
          <w:p w14:paraId="24233008" w14:textId="77777777" w:rsidR="00EE239F" w:rsidRPr="00D6757C" w:rsidRDefault="00EE239F" w:rsidP="00FC2D96">
            <w:pPr>
              <w:spacing w:after="0" w:line="240" w:lineRule="atLeast"/>
              <w:rPr>
                <w:sz w:val="22"/>
                <w:szCs w:val="22"/>
              </w:rPr>
            </w:pPr>
          </w:p>
        </w:tc>
        <w:tc>
          <w:tcPr>
            <w:tcW w:w="1701" w:type="dxa"/>
          </w:tcPr>
          <w:p w14:paraId="74F664B1" w14:textId="77777777" w:rsidR="00EE239F" w:rsidRPr="00D6757C" w:rsidRDefault="00EE239F" w:rsidP="00FC2D96">
            <w:pPr>
              <w:spacing w:after="0" w:line="240" w:lineRule="atLeast"/>
              <w:rPr>
                <w:sz w:val="22"/>
                <w:szCs w:val="22"/>
              </w:rPr>
            </w:pPr>
          </w:p>
        </w:tc>
        <w:tc>
          <w:tcPr>
            <w:tcW w:w="1418" w:type="dxa"/>
          </w:tcPr>
          <w:p w14:paraId="2B81D4F6" w14:textId="77777777" w:rsidR="00EE239F" w:rsidRPr="00D6757C" w:rsidRDefault="00EE239F" w:rsidP="00FC2D96">
            <w:pPr>
              <w:spacing w:after="0" w:line="240" w:lineRule="atLeast"/>
              <w:rPr>
                <w:sz w:val="22"/>
                <w:szCs w:val="22"/>
              </w:rPr>
            </w:pPr>
          </w:p>
        </w:tc>
        <w:tc>
          <w:tcPr>
            <w:tcW w:w="1134" w:type="dxa"/>
          </w:tcPr>
          <w:p w14:paraId="2ED3A22E" w14:textId="77777777" w:rsidR="00EE239F" w:rsidRPr="00D6757C" w:rsidRDefault="00EE239F" w:rsidP="00FC2D96">
            <w:pPr>
              <w:spacing w:after="0" w:line="240" w:lineRule="atLeast"/>
              <w:rPr>
                <w:sz w:val="22"/>
                <w:szCs w:val="22"/>
              </w:rPr>
            </w:pPr>
          </w:p>
        </w:tc>
        <w:tc>
          <w:tcPr>
            <w:tcW w:w="3118" w:type="dxa"/>
          </w:tcPr>
          <w:p w14:paraId="08019D20" w14:textId="77777777" w:rsidR="00EE239F" w:rsidRPr="00D6757C" w:rsidRDefault="00EE239F" w:rsidP="00FC2D96">
            <w:pPr>
              <w:spacing w:after="0" w:line="240" w:lineRule="atLeast"/>
              <w:rPr>
                <w:sz w:val="22"/>
                <w:szCs w:val="22"/>
              </w:rPr>
            </w:pPr>
          </w:p>
        </w:tc>
      </w:tr>
      <w:tr w:rsidR="00EE239F" w:rsidRPr="00D6757C" w14:paraId="74F492B9" w14:textId="77777777" w:rsidTr="00FC2D96">
        <w:tc>
          <w:tcPr>
            <w:tcW w:w="534" w:type="dxa"/>
          </w:tcPr>
          <w:p w14:paraId="25AFA7EA" w14:textId="77777777" w:rsidR="00EE239F" w:rsidRPr="00D6757C" w:rsidRDefault="00EE239F" w:rsidP="00FC2D96">
            <w:pPr>
              <w:spacing w:after="0" w:line="240" w:lineRule="atLeast"/>
              <w:rPr>
                <w:sz w:val="22"/>
                <w:szCs w:val="22"/>
              </w:rPr>
            </w:pPr>
            <w:r w:rsidRPr="00D6757C">
              <w:rPr>
                <w:sz w:val="22"/>
                <w:szCs w:val="22"/>
              </w:rPr>
              <w:t>2</w:t>
            </w:r>
          </w:p>
        </w:tc>
        <w:tc>
          <w:tcPr>
            <w:tcW w:w="5136" w:type="dxa"/>
          </w:tcPr>
          <w:p w14:paraId="5EC97AB9" w14:textId="77777777" w:rsidR="00EE239F" w:rsidRPr="00D6757C" w:rsidRDefault="00EE239F" w:rsidP="00FC2D96">
            <w:pPr>
              <w:spacing w:after="0" w:line="240" w:lineRule="atLeast"/>
              <w:rPr>
                <w:sz w:val="22"/>
                <w:szCs w:val="22"/>
              </w:rPr>
            </w:pPr>
          </w:p>
        </w:tc>
        <w:tc>
          <w:tcPr>
            <w:tcW w:w="1984" w:type="dxa"/>
          </w:tcPr>
          <w:p w14:paraId="7275E651" w14:textId="77777777" w:rsidR="00EE239F" w:rsidRPr="00D6757C" w:rsidRDefault="00EE239F" w:rsidP="00FC2D96">
            <w:pPr>
              <w:spacing w:after="0" w:line="240" w:lineRule="atLeast"/>
              <w:rPr>
                <w:sz w:val="22"/>
                <w:szCs w:val="22"/>
              </w:rPr>
            </w:pPr>
          </w:p>
        </w:tc>
        <w:tc>
          <w:tcPr>
            <w:tcW w:w="1701" w:type="dxa"/>
          </w:tcPr>
          <w:p w14:paraId="3011ACD5" w14:textId="77777777" w:rsidR="00EE239F" w:rsidRPr="00D6757C" w:rsidRDefault="00EE239F" w:rsidP="00FC2D96">
            <w:pPr>
              <w:spacing w:after="0" w:line="240" w:lineRule="atLeast"/>
              <w:rPr>
                <w:sz w:val="22"/>
                <w:szCs w:val="22"/>
              </w:rPr>
            </w:pPr>
          </w:p>
        </w:tc>
        <w:tc>
          <w:tcPr>
            <w:tcW w:w="1418" w:type="dxa"/>
          </w:tcPr>
          <w:p w14:paraId="31204783" w14:textId="77777777" w:rsidR="00EE239F" w:rsidRPr="00D6757C" w:rsidRDefault="00EE239F" w:rsidP="00FC2D96">
            <w:pPr>
              <w:spacing w:after="0" w:line="240" w:lineRule="atLeast"/>
              <w:rPr>
                <w:sz w:val="22"/>
                <w:szCs w:val="22"/>
              </w:rPr>
            </w:pPr>
          </w:p>
        </w:tc>
        <w:tc>
          <w:tcPr>
            <w:tcW w:w="1134" w:type="dxa"/>
          </w:tcPr>
          <w:p w14:paraId="3E644827" w14:textId="77777777" w:rsidR="00EE239F" w:rsidRPr="00D6757C" w:rsidRDefault="00EE239F" w:rsidP="00FC2D96">
            <w:pPr>
              <w:spacing w:after="0" w:line="240" w:lineRule="atLeast"/>
              <w:rPr>
                <w:sz w:val="22"/>
                <w:szCs w:val="22"/>
              </w:rPr>
            </w:pPr>
          </w:p>
        </w:tc>
        <w:tc>
          <w:tcPr>
            <w:tcW w:w="3118" w:type="dxa"/>
          </w:tcPr>
          <w:p w14:paraId="2830D8A9" w14:textId="77777777" w:rsidR="00EE239F" w:rsidRPr="00D6757C" w:rsidRDefault="00EE239F" w:rsidP="00FC2D96">
            <w:pPr>
              <w:spacing w:after="0" w:line="240" w:lineRule="atLeast"/>
              <w:rPr>
                <w:sz w:val="22"/>
                <w:szCs w:val="22"/>
              </w:rPr>
            </w:pPr>
          </w:p>
        </w:tc>
      </w:tr>
      <w:tr w:rsidR="00EE239F" w:rsidRPr="00D6757C" w14:paraId="16A062B7" w14:textId="77777777" w:rsidTr="00FC2D96">
        <w:tc>
          <w:tcPr>
            <w:tcW w:w="534" w:type="dxa"/>
          </w:tcPr>
          <w:p w14:paraId="65ADC069" w14:textId="77777777" w:rsidR="00EE239F" w:rsidRPr="00D6757C" w:rsidRDefault="00EE239F" w:rsidP="00FC2D96">
            <w:pPr>
              <w:spacing w:after="0" w:line="240" w:lineRule="atLeast"/>
              <w:rPr>
                <w:sz w:val="22"/>
                <w:szCs w:val="22"/>
              </w:rPr>
            </w:pPr>
            <w:r w:rsidRPr="00D6757C">
              <w:rPr>
                <w:sz w:val="22"/>
                <w:szCs w:val="22"/>
              </w:rPr>
              <w:t>…</w:t>
            </w:r>
          </w:p>
        </w:tc>
        <w:tc>
          <w:tcPr>
            <w:tcW w:w="5136" w:type="dxa"/>
          </w:tcPr>
          <w:p w14:paraId="55BB6A10" w14:textId="77777777" w:rsidR="00EE239F" w:rsidRPr="00D6757C" w:rsidRDefault="00EE239F" w:rsidP="00FC2D96">
            <w:pPr>
              <w:spacing w:after="0" w:line="240" w:lineRule="atLeast"/>
              <w:rPr>
                <w:sz w:val="22"/>
                <w:szCs w:val="22"/>
              </w:rPr>
            </w:pPr>
            <w:r w:rsidRPr="00D6757C">
              <w:rPr>
                <w:sz w:val="22"/>
                <w:szCs w:val="22"/>
              </w:rPr>
              <w:t xml:space="preserve">Иное </w:t>
            </w:r>
          </w:p>
        </w:tc>
        <w:tc>
          <w:tcPr>
            <w:tcW w:w="1984" w:type="dxa"/>
          </w:tcPr>
          <w:p w14:paraId="11E0D390" w14:textId="77777777" w:rsidR="00EE239F" w:rsidRPr="00D6757C" w:rsidRDefault="00EE239F" w:rsidP="00FC2D96">
            <w:pPr>
              <w:spacing w:after="0" w:line="240" w:lineRule="atLeast"/>
              <w:rPr>
                <w:sz w:val="22"/>
                <w:szCs w:val="22"/>
              </w:rPr>
            </w:pPr>
          </w:p>
        </w:tc>
        <w:tc>
          <w:tcPr>
            <w:tcW w:w="1701" w:type="dxa"/>
          </w:tcPr>
          <w:p w14:paraId="7920F66E" w14:textId="77777777" w:rsidR="00EE239F" w:rsidRPr="00D6757C" w:rsidRDefault="00EE239F" w:rsidP="00FC2D96">
            <w:pPr>
              <w:spacing w:after="0" w:line="240" w:lineRule="atLeast"/>
              <w:rPr>
                <w:sz w:val="22"/>
                <w:szCs w:val="22"/>
              </w:rPr>
            </w:pPr>
          </w:p>
        </w:tc>
        <w:tc>
          <w:tcPr>
            <w:tcW w:w="1418" w:type="dxa"/>
          </w:tcPr>
          <w:p w14:paraId="009ABFDE" w14:textId="77777777" w:rsidR="00EE239F" w:rsidRPr="00D6757C" w:rsidRDefault="00EE239F" w:rsidP="00FC2D96">
            <w:pPr>
              <w:spacing w:after="0" w:line="240" w:lineRule="atLeast"/>
              <w:rPr>
                <w:sz w:val="22"/>
                <w:szCs w:val="22"/>
              </w:rPr>
            </w:pPr>
          </w:p>
        </w:tc>
        <w:tc>
          <w:tcPr>
            <w:tcW w:w="1134" w:type="dxa"/>
          </w:tcPr>
          <w:p w14:paraId="4BBF5C53" w14:textId="77777777" w:rsidR="00EE239F" w:rsidRPr="00D6757C" w:rsidRDefault="00EE239F" w:rsidP="00FC2D96">
            <w:pPr>
              <w:spacing w:after="0" w:line="240" w:lineRule="atLeast"/>
              <w:rPr>
                <w:sz w:val="22"/>
                <w:szCs w:val="22"/>
              </w:rPr>
            </w:pPr>
          </w:p>
        </w:tc>
        <w:tc>
          <w:tcPr>
            <w:tcW w:w="3118" w:type="dxa"/>
          </w:tcPr>
          <w:p w14:paraId="0745AA3C" w14:textId="77777777" w:rsidR="00EE239F" w:rsidRPr="00D6757C" w:rsidRDefault="00EE239F" w:rsidP="00FC2D96">
            <w:pPr>
              <w:spacing w:after="0" w:line="240" w:lineRule="atLeast"/>
              <w:rPr>
                <w:sz w:val="22"/>
                <w:szCs w:val="22"/>
              </w:rPr>
            </w:pPr>
          </w:p>
        </w:tc>
      </w:tr>
      <w:tr w:rsidR="00EE239F" w:rsidRPr="00D6757C" w14:paraId="0F59F222" w14:textId="77777777" w:rsidTr="00FC2D96">
        <w:tc>
          <w:tcPr>
            <w:tcW w:w="534" w:type="dxa"/>
          </w:tcPr>
          <w:p w14:paraId="21F7D2AF" w14:textId="77777777" w:rsidR="00EE239F" w:rsidRPr="00D6757C" w:rsidRDefault="00EE239F" w:rsidP="00FC2D96">
            <w:pPr>
              <w:spacing w:after="0" w:line="240" w:lineRule="atLeast"/>
              <w:rPr>
                <w:sz w:val="22"/>
                <w:szCs w:val="22"/>
              </w:rPr>
            </w:pPr>
            <w:r w:rsidRPr="00D6757C">
              <w:rPr>
                <w:sz w:val="22"/>
                <w:szCs w:val="22"/>
              </w:rPr>
              <w:t>1</w:t>
            </w:r>
          </w:p>
        </w:tc>
        <w:tc>
          <w:tcPr>
            <w:tcW w:w="5136" w:type="dxa"/>
          </w:tcPr>
          <w:p w14:paraId="3B5A5300" w14:textId="77777777" w:rsidR="00EE239F" w:rsidRPr="00D6757C" w:rsidRDefault="00EE239F" w:rsidP="00FC2D96">
            <w:pPr>
              <w:spacing w:after="0" w:line="240" w:lineRule="atLeast"/>
              <w:rPr>
                <w:sz w:val="22"/>
                <w:szCs w:val="22"/>
              </w:rPr>
            </w:pPr>
          </w:p>
        </w:tc>
        <w:tc>
          <w:tcPr>
            <w:tcW w:w="1984" w:type="dxa"/>
          </w:tcPr>
          <w:p w14:paraId="132EEF29" w14:textId="77777777" w:rsidR="00EE239F" w:rsidRPr="00D6757C" w:rsidRDefault="00EE239F" w:rsidP="00FC2D96">
            <w:pPr>
              <w:spacing w:after="0" w:line="240" w:lineRule="atLeast"/>
              <w:rPr>
                <w:sz w:val="22"/>
                <w:szCs w:val="22"/>
              </w:rPr>
            </w:pPr>
          </w:p>
        </w:tc>
        <w:tc>
          <w:tcPr>
            <w:tcW w:w="1701" w:type="dxa"/>
          </w:tcPr>
          <w:p w14:paraId="0A99A84D" w14:textId="77777777" w:rsidR="00EE239F" w:rsidRPr="00D6757C" w:rsidRDefault="00EE239F" w:rsidP="00FC2D96">
            <w:pPr>
              <w:spacing w:after="0" w:line="240" w:lineRule="atLeast"/>
              <w:rPr>
                <w:sz w:val="22"/>
                <w:szCs w:val="22"/>
              </w:rPr>
            </w:pPr>
          </w:p>
        </w:tc>
        <w:tc>
          <w:tcPr>
            <w:tcW w:w="1418" w:type="dxa"/>
          </w:tcPr>
          <w:p w14:paraId="43DA527C" w14:textId="77777777" w:rsidR="00EE239F" w:rsidRPr="00D6757C" w:rsidRDefault="00EE239F" w:rsidP="00FC2D96">
            <w:pPr>
              <w:spacing w:after="0" w:line="240" w:lineRule="atLeast"/>
              <w:rPr>
                <w:sz w:val="22"/>
                <w:szCs w:val="22"/>
              </w:rPr>
            </w:pPr>
          </w:p>
        </w:tc>
        <w:tc>
          <w:tcPr>
            <w:tcW w:w="1134" w:type="dxa"/>
          </w:tcPr>
          <w:p w14:paraId="299B47F3" w14:textId="77777777" w:rsidR="00EE239F" w:rsidRPr="00D6757C" w:rsidRDefault="00EE239F" w:rsidP="00FC2D96">
            <w:pPr>
              <w:spacing w:after="0" w:line="240" w:lineRule="atLeast"/>
              <w:rPr>
                <w:sz w:val="22"/>
                <w:szCs w:val="22"/>
              </w:rPr>
            </w:pPr>
          </w:p>
        </w:tc>
        <w:tc>
          <w:tcPr>
            <w:tcW w:w="3118" w:type="dxa"/>
          </w:tcPr>
          <w:p w14:paraId="4523F424" w14:textId="77777777" w:rsidR="00EE239F" w:rsidRPr="00D6757C" w:rsidRDefault="00EE239F" w:rsidP="00FC2D96">
            <w:pPr>
              <w:spacing w:after="0" w:line="240" w:lineRule="atLeast"/>
              <w:rPr>
                <w:sz w:val="22"/>
                <w:szCs w:val="22"/>
              </w:rPr>
            </w:pPr>
          </w:p>
        </w:tc>
      </w:tr>
      <w:tr w:rsidR="00EE239F" w:rsidRPr="00D6757C" w14:paraId="05AC6512" w14:textId="77777777" w:rsidTr="00FC2D96">
        <w:tc>
          <w:tcPr>
            <w:tcW w:w="534" w:type="dxa"/>
          </w:tcPr>
          <w:p w14:paraId="08AAA8CB" w14:textId="77777777" w:rsidR="00EE239F" w:rsidRPr="00D6757C" w:rsidRDefault="00EE239F" w:rsidP="00FC2D96">
            <w:pPr>
              <w:spacing w:after="0" w:line="240" w:lineRule="atLeast"/>
              <w:rPr>
                <w:sz w:val="22"/>
                <w:szCs w:val="22"/>
              </w:rPr>
            </w:pPr>
            <w:r w:rsidRPr="00D6757C">
              <w:rPr>
                <w:sz w:val="22"/>
                <w:szCs w:val="22"/>
              </w:rPr>
              <w:t>2</w:t>
            </w:r>
          </w:p>
        </w:tc>
        <w:tc>
          <w:tcPr>
            <w:tcW w:w="5136" w:type="dxa"/>
          </w:tcPr>
          <w:p w14:paraId="161A2E31" w14:textId="77777777" w:rsidR="00EE239F" w:rsidRPr="00D6757C" w:rsidRDefault="00EE239F" w:rsidP="00FC2D96">
            <w:pPr>
              <w:spacing w:after="0" w:line="240" w:lineRule="atLeast"/>
              <w:rPr>
                <w:sz w:val="22"/>
                <w:szCs w:val="22"/>
              </w:rPr>
            </w:pPr>
          </w:p>
        </w:tc>
        <w:tc>
          <w:tcPr>
            <w:tcW w:w="1984" w:type="dxa"/>
          </w:tcPr>
          <w:p w14:paraId="056ADB5B" w14:textId="77777777" w:rsidR="00EE239F" w:rsidRPr="00D6757C" w:rsidRDefault="00EE239F" w:rsidP="00FC2D96">
            <w:pPr>
              <w:spacing w:after="0" w:line="240" w:lineRule="atLeast"/>
              <w:rPr>
                <w:sz w:val="22"/>
                <w:szCs w:val="22"/>
              </w:rPr>
            </w:pPr>
          </w:p>
        </w:tc>
        <w:tc>
          <w:tcPr>
            <w:tcW w:w="1701" w:type="dxa"/>
          </w:tcPr>
          <w:p w14:paraId="6F6DE575" w14:textId="77777777" w:rsidR="00EE239F" w:rsidRPr="00D6757C" w:rsidRDefault="00EE239F" w:rsidP="00FC2D96">
            <w:pPr>
              <w:spacing w:after="0" w:line="240" w:lineRule="atLeast"/>
              <w:rPr>
                <w:sz w:val="22"/>
                <w:szCs w:val="22"/>
              </w:rPr>
            </w:pPr>
          </w:p>
        </w:tc>
        <w:tc>
          <w:tcPr>
            <w:tcW w:w="1418" w:type="dxa"/>
          </w:tcPr>
          <w:p w14:paraId="6608AA92" w14:textId="77777777" w:rsidR="00EE239F" w:rsidRPr="00D6757C" w:rsidRDefault="00EE239F" w:rsidP="00FC2D96">
            <w:pPr>
              <w:spacing w:after="0" w:line="240" w:lineRule="atLeast"/>
              <w:rPr>
                <w:sz w:val="22"/>
                <w:szCs w:val="22"/>
              </w:rPr>
            </w:pPr>
          </w:p>
        </w:tc>
        <w:tc>
          <w:tcPr>
            <w:tcW w:w="1134" w:type="dxa"/>
          </w:tcPr>
          <w:p w14:paraId="7584809F" w14:textId="77777777" w:rsidR="00EE239F" w:rsidRPr="00D6757C" w:rsidRDefault="00EE239F" w:rsidP="00FC2D96">
            <w:pPr>
              <w:spacing w:after="0" w:line="240" w:lineRule="atLeast"/>
              <w:rPr>
                <w:sz w:val="22"/>
                <w:szCs w:val="22"/>
              </w:rPr>
            </w:pPr>
          </w:p>
        </w:tc>
        <w:tc>
          <w:tcPr>
            <w:tcW w:w="3118" w:type="dxa"/>
          </w:tcPr>
          <w:p w14:paraId="77474EF1" w14:textId="77777777" w:rsidR="00EE239F" w:rsidRPr="00D6757C" w:rsidRDefault="00EE239F" w:rsidP="00FC2D96">
            <w:pPr>
              <w:spacing w:after="0" w:line="240" w:lineRule="atLeast"/>
              <w:rPr>
                <w:sz w:val="22"/>
                <w:szCs w:val="22"/>
              </w:rPr>
            </w:pPr>
          </w:p>
        </w:tc>
      </w:tr>
    </w:tbl>
    <w:p w14:paraId="41AE1E35" w14:textId="77777777" w:rsidR="00EE239F" w:rsidRPr="00D6757C" w:rsidRDefault="00EE239F" w:rsidP="00EE239F">
      <w:pPr>
        <w:spacing w:after="0" w:line="240" w:lineRule="atLeast"/>
        <w:rPr>
          <w:b/>
          <w:sz w:val="22"/>
          <w:szCs w:val="22"/>
        </w:rPr>
      </w:pPr>
    </w:p>
    <w:p w14:paraId="4FC9B9B6" w14:textId="77777777" w:rsidR="00EE239F" w:rsidRPr="00D6757C" w:rsidRDefault="00EE239F" w:rsidP="00EE239F">
      <w:pPr>
        <w:spacing w:after="0" w:line="240" w:lineRule="atLeast"/>
        <w:jc w:val="center"/>
        <w:rPr>
          <w:b/>
          <w:sz w:val="22"/>
          <w:szCs w:val="22"/>
        </w:rPr>
      </w:pPr>
      <w:r w:rsidRPr="00D6757C">
        <w:rPr>
          <w:b/>
          <w:sz w:val="22"/>
          <w:szCs w:val="22"/>
        </w:rPr>
        <w:t>Примерные сведения о персонале, который планируется задействовать для выполнения работ</w:t>
      </w:r>
    </w:p>
    <w:p w14:paraId="08E64886" w14:textId="77777777" w:rsidR="00EE239F" w:rsidRPr="00D6757C" w:rsidRDefault="00EE239F" w:rsidP="00EE239F">
      <w:pPr>
        <w:spacing w:after="0" w:line="240" w:lineRule="atLeast"/>
        <w:jc w:val="center"/>
        <w:rPr>
          <w:i/>
          <w:sz w:val="22"/>
          <w:szCs w:val="22"/>
        </w:rPr>
      </w:pPr>
      <w:r w:rsidRPr="00D6757C">
        <w:rPr>
          <w:i/>
          <w:sz w:val="22"/>
          <w:szCs w:val="22"/>
        </w:rPr>
        <w:t>(окончательный перечень предоставляется Заказчику в течение 5 рабочих дней с момента подписания договора в соответствии с требованиями договора)</w:t>
      </w:r>
    </w:p>
    <w:tbl>
      <w:tblPr>
        <w:tblW w:w="15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53"/>
        <w:gridCol w:w="3402"/>
        <w:gridCol w:w="2410"/>
        <w:gridCol w:w="2136"/>
        <w:gridCol w:w="1701"/>
      </w:tblGrid>
      <w:tr w:rsidR="00EE239F" w:rsidRPr="00D6757C" w14:paraId="4684E811" w14:textId="77777777" w:rsidTr="00FC2D96">
        <w:trPr>
          <w:cantSplit/>
          <w:trHeight w:val="835"/>
        </w:trPr>
        <w:tc>
          <w:tcPr>
            <w:tcW w:w="534" w:type="dxa"/>
            <w:tcBorders>
              <w:top w:val="single" w:sz="4" w:space="0" w:color="auto"/>
              <w:left w:val="single" w:sz="4" w:space="0" w:color="auto"/>
              <w:bottom w:val="single" w:sz="4" w:space="0" w:color="auto"/>
              <w:right w:val="single" w:sz="4" w:space="0" w:color="auto"/>
            </w:tcBorders>
            <w:shd w:val="clear" w:color="auto" w:fill="D9D9D9"/>
          </w:tcPr>
          <w:p w14:paraId="0578E226" w14:textId="77777777" w:rsidR="00EE239F" w:rsidRPr="00D6757C" w:rsidRDefault="00EE239F" w:rsidP="00FC2D96">
            <w:pPr>
              <w:spacing w:after="0" w:line="240" w:lineRule="atLeast"/>
              <w:jc w:val="center"/>
              <w:rPr>
                <w:b/>
                <w:sz w:val="22"/>
                <w:szCs w:val="22"/>
              </w:rPr>
            </w:pPr>
            <w:r w:rsidRPr="00D6757C">
              <w:rPr>
                <w:b/>
                <w:sz w:val="22"/>
                <w:szCs w:val="22"/>
              </w:rPr>
              <w:t>№</w:t>
            </w:r>
          </w:p>
          <w:p w14:paraId="09887864" w14:textId="77777777" w:rsidR="00EE239F" w:rsidRPr="00D6757C" w:rsidRDefault="00EE239F" w:rsidP="00FC2D96">
            <w:pPr>
              <w:spacing w:after="0" w:line="240" w:lineRule="atLeast"/>
              <w:jc w:val="center"/>
              <w:rPr>
                <w:b/>
                <w:sz w:val="22"/>
                <w:szCs w:val="22"/>
              </w:rPr>
            </w:pPr>
          </w:p>
        </w:tc>
        <w:tc>
          <w:tcPr>
            <w:tcW w:w="4853" w:type="dxa"/>
            <w:tcBorders>
              <w:top w:val="single" w:sz="4" w:space="0" w:color="auto"/>
              <w:left w:val="single" w:sz="4" w:space="0" w:color="auto"/>
              <w:bottom w:val="single" w:sz="4" w:space="0" w:color="auto"/>
              <w:right w:val="single" w:sz="4" w:space="0" w:color="auto"/>
            </w:tcBorders>
            <w:shd w:val="clear" w:color="auto" w:fill="D9D9D9"/>
            <w:vAlign w:val="center"/>
          </w:tcPr>
          <w:p w14:paraId="537F4ABA" w14:textId="77777777" w:rsidR="00EE239F" w:rsidRPr="00D6757C" w:rsidRDefault="00EE239F" w:rsidP="00FC2D96">
            <w:pPr>
              <w:spacing w:after="0" w:line="240" w:lineRule="atLeast"/>
              <w:jc w:val="center"/>
              <w:rPr>
                <w:b/>
                <w:sz w:val="22"/>
                <w:szCs w:val="22"/>
              </w:rPr>
            </w:pPr>
            <w:r w:rsidRPr="00D6757C">
              <w:rPr>
                <w:b/>
                <w:sz w:val="22"/>
                <w:szCs w:val="22"/>
              </w:rPr>
              <w:t>Должность руководителей и специалистов</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5629677" w14:textId="77777777" w:rsidR="00EE239F" w:rsidRPr="00D6757C" w:rsidRDefault="00EE239F" w:rsidP="00FC2D96">
            <w:pPr>
              <w:spacing w:after="0" w:line="240" w:lineRule="atLeast"/>
              <w:jc w:val="center"/>
              <w:rPr>
                <w:b/>
                <w:sz w:val="22"/>
                <w:szCs w:val="22"/>
              </w:rPr>
            </w:pPr>
            <w:r w:rsidRPr="00D6757C">
              <w:rPr>
                <w:b/>
                <w:sz w:val="22"/>
                <w:szCs w:val="22"/>
              </w:rPr>
              <w:t>Фамилия Имя Отчество</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4233255A" w14:textId="77777777" w:rsidR="00EE239F" w:rsidRPr="00D6757C" w:rsidRDefault="00EE239F" w:rsidP="00FC2D96">
            <w:pPr>
              <w:spacing w:after="0" w:line="240" w:lineRule="atLeast"/>
              <w:jc w:val="center"/>
              <w:rPr>
                <w:b/>
                <w:sz w:val="22"/>
                <w:szCs w:val="22"/>
              </w:rPr>
            </w:pPr>
            <w:r w:rsidRPr="00D6757C">
              <w:rPr>
                <w:b/>
                <w:sz w:val="22"/>
                <w:szCs w:val="22"/>
              </w:rPr>
              <w:t>Образование (какое)</w:t>
            </w:r>
          </w:p>
        </w:tc>
        <w:tc>
          <w:tcPr>
            <w:tcW w:w="2136" w:type="dxa"/>
            <w:tcBorders>
              <w:top w:val="single" w:sz="4" w:space="0" w:color="auto"/>
              <w:left w:val="single" w:sz="4" w:space="0" w:color="auto"/>
              <w:right w:val="single" w:sz="4" w:space="0" w:color="auto"/>
            </w:tcBorders>
            <w:shd w:val="clear" w:color="auto" w:fill="D9D9D9"/>
            <w:vAlign w:val="center"/>
          </w:tcPr>
          <w:p w14:paraId="3F2CCA88" w14:textId="77777777" w:rsidR="00EE239F" w:rsidRPr="00D6757C" w:rsidRDefault="00EE239F" w:rsidP="00FC2D96">
            <w:pPr>
              <w:spacing w:after="0" w:line="240" w:lineRule="atLeast"/>
              <w:jc w:val="center"/>
              <w:rPr>
                <w:b/>
                <w:sz w:val="22"/>
                <w:szCs w:val="22"/>
              </w:rPr>
            </w:pPr>
            <w:r w:rsidRPr="00D6757C">
              <w:rPr>
                <w:b/>
                <w:sz w:val="22"/>
                <w:szCs w:val="22"/>
              </w:rPr>
              <w:t>Стаж работы, лет</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4629F45" w14:textId="77777777" w:rsidR="00EE239F" w:rsidRPr="00D6757C" w:rsidRDefault="00EE239F" w:rsidP="00FC2D96">
            <w:pPr>
              <w:spacing w:after="0" w:line="240" w:lineRule="atLeast"/>
              <w:jc w:val="center"/>
              <w:rPr>
                <w:b/>
                <w:sz w:val="22"/>
                <w:szCs w:val="22"/>
              </w:rPr>
            </w:pPr>
            <w:r w:rsidRPr="00D6757C">
              <w:rPr>
                <w:b/>
                <w:sz w:val="22"/>
                <w:szCs w:val="22"/>
              </w:rPr>
              <w:t>Примечание</w:t>
            </w:r>
          </w:p>
        </w:tc>
      </w:tr>
      <w:tr w:rsidR="00EE239F" w:rsidRPr="00D6757C" w14:paraId="4EECFB4E" w14:textId="77777777" w:rsidTr="00FC2D96">
        <w:trPr>
          <w:cantSplit/>
          <w:trHeight w:val="421"/>
        </w:trPr>
        <w:tc>
          <w:tcPr>
            <w:tcW w:w="15036" w:type="dxa"/>
            <w:gridSpan w:val="6"/>
            <w:tcBorders>
              <w:top w:val="single" w:sz="4" w:space="0" w:color="auto"/>
              <w:left w:val="single" w:sz="4" w:space="0" w:color="auto"/>
              <w:bottom w:val="single" w:sz="4" w:space="0" w:color="auto"/>
              <w:right w:val="single" w:sz="4" w:space="0" w:color="auto"/>
            </w:tcBorders>
            <w:vAlign w:val="center"/>
          </w:tcPr>
          <w:p w14:paraId="73C7B162" w14:textId="77777777" w:rsidR="00EE239F" w:rsidRPr="00D6757C" w:rsidRDefault="00EE239F" w:rsidP="00FC2D96">
            <w:pPr>
              <w:spacing w:after="0" w:line="240" w:lineRule="atLeast"/>
              <w:jc w:val="center"/>
              <w:rPr>
                <w:b/>
                <w:sz w:val="22"/>
                <w:szCs w:val="22"/>
              </w:rPr>
            </w:pPr>
            <w:r w:rsidRPr="00D6757C">
              <w:rPr>
                <w:b/>
                <w:sz w:val="22"/>
                <w:szCs w:val="22"/>
              </w:rPr>
              <w:t>Персонал, который будет задействован при выполнении работ по внутренней уборке помещений</w:t>
            </w:r>
          </w:p>
        </w:tc>
      </w:tr>
      <w:tr w:rsidR="00EE239F" w:rsidRPr="00D6757C" w14:paraId="058168BD" w14:textId="77777777" w:rsidTr="00FC2D96">
        <w:trPr>
          <w:cantSplit/>
        </w:trPr>
        <w:tc>
          <w:tcPr>
            <w:tcW w:w="534" w:type="dxa"/>
            <w:vMerge w:val="restart"/>
            <w:tcBorders>
              <w:top w:val="single" w:sz="4" w:space="0" w:color="auto"/>
              <w:left w:val="single" w:sz="4" w:space="0" w:color="auto"/>
              <w:bottom w:val="single" w:sz="4" w:space="0" w:color="auto"/>
              <w:right w:val="single" w:sz="4" w:space="0" w:color="auto"/>
            </w:tcBorders>
            <w:vAlign w:val="center"/>
          </w:tcPr>
          <w:p w14:paraId="7471BF2B" w14:textId="77777777" w:rsidR="00EE239F" w:rsidRPr="00D6757C" w:rsidRDefault="00EE239F" w:rsidP="00FC2D96">
            <w:pPr>
              <w:spacing w:after="0" w:line="240" w:lineRule="atLeast"/>
              <w:rPr>
                <w:sz w:val="22"/>
                <w:szCs w:val="22"/>
              </w:rPr>
            </w:pPr>
          </w:p>
        </w:tc>
        <w:tc>
          <w:tcPr>
            <w:tcW w:w="4853" w:type="dxa"/>
            <w:vMerge w:val="restart"/>
            <w:tcBorders>
              <w:top w:val="single" w:sz="4" w:space="0" w:color="auto"/>
              <w:left w:val="single" w:sz="4" w:space="0" w:color="auto"/>
              <w:bottom w:val="single" w:sz="4" w:space="0" w:color="auto"/>
              <w:right w:val="single" w:sz="4" w:space="0" w:color="auto"/>
            </w:tcBorders>
            <w:vAlign w:val="center"/>
          </w:tcPr>
          <w:p w14:paraId="4ABFBAAC"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3869419C"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3906D171"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559DB8BC"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EC4F897" w14:textId="77777777" w:rsidR="00EE239F" w:rsidRPr="00D6757C" w:rsidRDefault="00EE239F" w:rsidP="00FC2D96">
            <w:pPr>
              <w:spacing w:after="0" w:line="240" w:lineRule="atLeast"/>
              <w:rPr>
                <w:sz w:val="22"/>
                <w:szCs w:val="22"/>
              </w:rPr>
            </w:pPr>
          </w:p>
        </w:tc>
      </w:tr>
      <w:tr w:rsidR="00EE239F" w:rsidRPr="00D6757C" w14:paraId="728BDF11" w14:textId="77777777" w:rsidTr="00FC2D9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14:paraId="509BD0C2" w14:textId="77777777" w:rsidR="00EE239F" w:rsidRPr="00D6757C" w:rsidRDefault="00EE239F" w:rsidP="00FC2D96">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14:paraId="04A481DD"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3616B787"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208B9162"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25552030"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DC0A522" w14:textId="77777777" w:rsidR="00EE239F" w:rsidRPr="00D6757C" w:rsidRDefault="00EE239F" w:rsidP="00FC2D96">
            <w:pPr>
              <w:spacing w:after="0" w:line="240" w:lineRule="atLeast"/>
              <w:rPr>
                <w:sz w:val="22"/>
                <w:szCs w:val="22"/>
              </w:rPr>
            </w:pPr>
          </w:p>
        </w:tc>
      </w:tr>
      <w:tr w:rsidR="00EE239F" w:rsidRPr="00D6757C" w14:paraId="51D35B6F" w14:textId="77777777" w:rsidTr="00FC2D96">
        <w:trPr>
          <w:cantSplit/>
        </w:trPr>
        <w:tc>
          <w:tcPr>
            <w:tcW w:w="15036" w:type="dxa"/>
            <w:gridSpan w:val="6"/>
            <w:tcBorders>
              <w:top w:val="single" w:sz="4" w:space="0" w:color="auto"/>
              <w:left w:val="single" w:sz="4" w:space="0" w:color="auto"/>
              <w:bottom w:val="single" w:sz="4" w:space="0" w:color="auto"/>
              <w:right w:val="single" w:sz="4" w:space="0" w:color="auto"/>
            </w:tcBorders>
            <w:vAlign w:val="center"/>
          </w:tcPr>
          <w:p w14:paraId="7AF98795" w14:textId="77777777" w:rsidR="00EE239F" w:rsidRPr="00D6757C" w:rsidRDefault="00EE239F" w:rsidP="00FC2D96">
            <w:pPr>
              <w:spacing w:after="0" w:line="240" w:lineRule="atLeast"/>
              <w:rPr>
                <w:sz w:val="22"/>
                <w:szCs w:val="22"/>
              </w:rPr>
            </w:pPr>
            <w:r w:rsidRPr="00D6757C">
              <w:rPr>
                <w:sz w:val="22"/>
                <w:szCs w:val="22"/>
              </w:rPr>
              <w:t xml:space="preserve">ИТОГО, количество </w:t>
            </w:r>
          </w:p>
        </w:tc>
      </w:tr>
      <w:tr w:rsidR="00EE239F" w:rsidRPr="00D6757C" w14:paraId="054C852C" w14:textId="77777777" w:rsidTr="00FC2D96">
        <w:trPr>
          <w:cantSplit/>
        </w:trPr>
        <w:tc>
          <w:tcPr>
            <w:tcW w:w="15036" w:type="dxa"/>
            <w:gridSpan w:val="6"/>
            <w:tcBorders>
              <w:top w:val="single" w:sz="4" w:space="0" w:color="auto"/>
              <w:left w:val="single" w:sz="4" w:space="0" w:color="auto"/>
              <w:bottom w:val="single" w:sz="4" w:space="0" w:color="auto"/>
              <w:right w:val="single" w:sz="4" w:space="0" w:color="auto"/>
            </w:tcBorders>
            <w:vAlign w:val="center"/>
          </w:tcPr>
          <w:p w14:paraId="3467985A" w14:textId="77777777" w:rsidR="00EE239F" w:rsidRPr="00D6757C" w:rsidRDefault="00EE239F" w:rsidP="00FC2D96">
            <w:pPr>
              <w:spacing w:after="0" w:line="240" w:lineRule="atLeast"/>
              <w:jc w:val="center"/>
              <w:rPr>
                <w:b/>
                <w:sz w:val="22"/>
                <w:szCs w:val="22"/>
              </w:rPr>
            </w:pPr>
            <w:r w:rsidRPr="00D6757C">
              <w:rPr>
                <w:b/>
                <w:sz w:val="22"/>
                <w:szCs w:val="22"/>
              </w:rPr>
              <w:t>Персонал, который будет задействован при выполнении работ по уборке территории</w:t>
            </w:r>
          </w:p>
        </w:tc>
      </w:tr>
      <w:tr w:rsidR="00EE239F" w:rsidRPr="00D6757C" w14:paraId="780F9620" w14:textId="77777777" w:rsidTr="00FC2D96">
        <w:trPr>
          <w:cantSplit/>
        </w:trPr>
        <w:tc>
          <w:tcPr>
            <w:tcW w:w="534" w:type="dxa"/>
            <w:vMerge w:val="restart"/>
            <w:tcBorders>
              <w:top w:val="single" w:sz="4" w:space="0" w:color="auto"/>
              <w:left w:val="single" w:sz="4" w:space="0" w:color="auto"/>
              <w:bottom w:val="single" w:sz="4" w:space="0" w:color="auto"/>
              <w:right w:val="single" w:sz="4" w:space="0" w:color="auto"/>
            </w:tcBorders>
          </w:tcPr>
          <w:p w14:paraId="639D9F9B" w14:textId="77777777" w:rsidR="00EE239F" w:rsidRPr="00D6757C" w:rsidRDefault="00EE239F" w:rsidP="00FC2D96">
            <w:pPr>
              <w:spacing w:after="0" w:line="240" w:lineRule="atLeast"/>
              <w:rPr>
                <w:sz w:val="22"/>
                <w:szCs w:val="22"/>
              </w:rPr>
            </w:pPr>
          </w:p>
        </w:tc>
        <w:tc>
          <w:tcPr>
            <w:tcW w:w="4853" w:type="dxa"/>
            <w:vMerge w:val="restart"/>
            <w:tcBorders>
              <w:top w:val="single" w:sz="4" w:space="0" w:color="auto"/>
              <w:left w:val="single" w:sz="4" w:space="0" w:color="auto"/>
              <w:bottom w:val="single" w:sz="4" w:space="0" w:color="auto"/>
              <w:right w:val="single" w:sz="4" w:space="0" w:color="auto"/>
            </w:tcBorders>
          </w:tcPr>
          <w:p w14:paraId="3100E71C"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0AAEE2EF"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7244A26B"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4E17DA88"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277065" w14:textId="77777777" w:rsidR="00EE239F" w:rsidRPr="00D6757C" w:rsidRDefault="00EE239F" w:rsidP="00FC2D96">
            <w:pPr>
              <w:spacing w:after="0" w:line="240" w:lineRule="atLeast"/>
              <w:rPr>
                <w:sz w:val="22"/>
                <w:szCs w:val="22"/>
              </w:rPr>
            </w:pPr>
          </w:p>
        </w:tc>
      </w:tr>
      <w:tr w:rsidR="00EE239F" w:rsidRPr="00D6757C" w14:paraId="328E9776" w14:textId="77777777" w:rsidTr="00FC2D9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14:paraId="08FF35C0" w14:textId="77777777" w:rsidR="00EE239F" w:rsidRPr="00D6757C" w:rsidRDefault="00EE239F" w:rsidP="00FC2D96">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14:paraId="41BDBE6C"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273F0D80"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38F5C04A"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46DEBA16"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995CAB6" w14:textId="77777777" w:rsidR="00EE239F" w:rsidRPr="00D6757C" w:rsidRDefault="00EE239F" w:rsidP="00FC2D96">
            <w:pPr>
              <w:spacing w:after="0" w:line="240" w:lineRule="atLeast"/>
              <w:rPr>
                <w:sz w:val="22"/>
                <w:szCs w:val="22"/>
              </w:rPr>
            </w:pPr>
          </w:p>
        </w:tc>
      </w:tr>
      <w:tr w:rsidR="00EE239F" w:rsidRPr="00D6757C" w14:paraId="345B2237" w14:textId="77777777" w:rsidTr="00FC2D9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14:paraId="23556090" w14:textId="77777777" w:rsidR="00EE239F" w:rsidRPr="00D6757C" w:rsidRDefault="00EE239F" w:rsidP="00FC2D96">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14:paraId="1D662DDC"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73FA1794"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5C676D9E"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06E53320"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1E6F53E" w14:textId="77777777" w:rsidR="00EE239F" w:rsidRPr="00D6757C" w:rsidRDefault="00EE239F" w:rsidP="00FC2D96">
            <w:pPr>
              <w:spacing w:after="0" w:line="240" w:lineRule="atLeast"/>
              <w:rPr>
                <w:sz w:val="22"/>
                <w:szCs w:val="22"/>
              </w:rPr>
            </w:pPr>
          </w:p>
        </w:tc>
      </w:tr>
      <w:tr w:rsidR="00EE239F" w:rsidRPr="00D6757C" w14:paraId="2E4775E7" w14:textId="77777777" w:rsidTr="00FC2D96">
        <w:trPr>
          <w:cantSplit/>
        </w:trPr>
        <w:tc>
          <w:tcPr>
            <w:tcW w:w="13335" w:type="dxa"/>
            <w:gridSpan w:val="5"/>
            <w:tcBorders>
              <w:top w:val="single" w:sz="4" w:space="0" w:color="auto"/>
              <w:left w:val="single" w:sz="4" w:space="0" w:color="auto"/>
              <w:bottom w:val="single" w:sz="4" w:space="0" w:color="auto"/>
              <w:right w:val="single" w:sz="4" w:space="0" w:color="auto"/>
            </w:tcBorders>
            <w:vAlign w:val="center"/>
          </w:tcPr>
          <w:p w14:paraId="273C77E4" w14:textId="77777777" w:rsidR="00EE239F" w:rsidRPr="00D6757C" w:rsidRDefault="00EE239F" w:rsidP="00FC2D96">
            <w:pPr>
              <w:spacing w:after="0" w:line="240" w:lineRule="atLeast"/>
              <w:rPr>
                <w:sz w:val="22"/>
                <w:szCs w:val="22"/>
              </w:rPr>
            </w:pPr>
            <w:r w:rsidRPr="00D6757C">
              <w:rPr>
                <w:sz w:val="22"/>
                <w:szCs w:val="22"/>
              </w:rPr>
              <w:t>Итого, количество</w:t>
            </w:r>
          </w:p>
        </w:tc>
        <w:tc>
          <w:tcPr>
            <w:tcW w:w="1701" w:type="dxa"/>
            <w:tcBorders>
              <w:top w:val="single" w:sz="4" w:space="0" w:color="auto"/>
              <w:left w:val="single" w:sz="4" w:space="0" w:color="auto"/>
              <w:bottom w:val="single" w:sz="4" w:space="0" w:color="auto"/>
              <w:right w:val="single" w:sz="4" w:space="0" w:color="auto"/>
            </w:tcBorders>
          </w:tcPr>
          <w:p w14:paraId="55D02C7C" w14:textId="77777777" w:rsidR="00EE239F" w:rsidRPr="00D6757C" w:rsidRDefault="00EE239F" w:rsidP="00FC2D96">
            <w:pPr>
              <w:spacing w:after="0" w:line="240" w:lineRule="atLeast"/>
              <w:rPr>
                <w:sz w:val="22"/>
                <w:szCs w:val="22"/>
              </w:rPr>
            </w:pPr>
          </w:p>
        </w:tc>
      </w:tr>
    </w:tbl>
    <w:p w14:paraId="0682E521" w14:textId="02E04CBD" w:rsidR="00EE239F" w:rsidRPr="00D6757C" w:rsidRDefault="00EE239F" w:rsidP="00EE239F">
      <w:pPr>
        <w:spacing w:after="0" w:line="240" w:lineRule="atLeast"/>
        <w:rPr>
          <w:sz w:val="22"/>
          <w:szCs w:val="22"/>
        </w:rPr>
      </w:pPr>
      <w:r w:rsidRPr="00D6757C">
        <w:rPr>
          <w:color w:val="FF0000"/>
          <w:sz w:val="22"/>
          <w:szCs w:val="22"/>
        </w:rPr>
        <w:t xml:space="preserve"> (Наименование организации - Участник закупки)</w:t>
      </w:r>
      <w:r w:rsidRPr="00D6757C">
        <w:rPr>
          <w:sz w:val="22"/>
          <w:szCs w:val="22"/>
        </w:rPr>
        <w:t xml:space="preserve"> гарантирует, что персонал Исполнителя, задействованный в исполнении договора, имеется в необходимом количестве и имеет достаточную квалификацию для выполнения работ по договору. Мы готовы выполнять требования </w:t>
      </w:r>
      <w:r w:rsidR="006C4EE7" w:rsidRPr="00D6757C">
        <w:rPr>
          <w:sz w:val="22"/>
          <w:szCs w:val="22"/>
        </w:rPr>
        <w:t>«Положением (инструкцией) о пропускном и внутриобъектовом режимах на объекте транспортной инфраструктуры «Аэропорт Сургут» (далее – Инструкция)</w:t>
      </w:r>
      <w:r w:rsidRPr="00D6757C">
        <w:rPr>
          <w:sz w:val="22"/>
          <w:szCs w:val="22"/>
        </w:rPr>
        <w:t xml:space="preserve"> и иные требования Заказчика, связанные с обеспечением пропускного режима.</w:t>
      </w:r>
    </w:p>
    <w:p w14:paraId="669CDE08" w14:textId="3D991C81" w:rsidR="00EE239F" w:rsidRPr="00D6757C" w:rsidRDefault="00EE239F" w:rsidP="00EE239F">
      <w:pPr>
        <w:spacing w:after="0" w:line="240" w:lineRule="atLeast"/>
        <w:ind w:firstLine="567"/>
        <w:rPr>
          <w:sz w:val="22"/>
          <w:szCs w:val="22"/>
        </w:rPr>
      </w:pPr>
      <w:r w:rsidRPr="00D6757C">
        <w:rPr>
          <w:snapToGrid w:val="0"/>
          <w:sz w:val="22"/>
          <w:szCs w:val="22"/>
        </w:rPr>
        <w:lastRenderedPageBreak/>
        <w:t xml:space="preserve">Также настоящим подтверждаем, что задействованный в рамках исполнения договора </w:t>
      </w:r>
      <w:r w:rsidRPr="00D6757C">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903328" w:rsidRPr="00D6757C">
        <w:rPr>
          <w:sz w:val="22"/>
          <w:szCs w:val="22"/>
        </w:rPr>
        <w:t>надлежащим образом,</w:t>
      </w:r>
      <w:r w:rsidRPr="00D6757C">
        <w:rPr>
          <w:sz w:val="22"/>
          <w:szCs w:val="22"/>
        </w:rPr>
        <w:t xml:space="preserve"> обученным и аттестованным, а также подтверждаем наличие необходимой техники, материалов и оборудования для выполнения работ, являющимся предметом закупки.</w:t>
      </w:r>
    </w:p>
    <w:p w14:paraId="2AFEB7D8" w14:textId="77777777" w:rsidR="00EE239F" w:rsidRPr="00D6757C" w:rsidRDefault="00EE239F" w:rsidP="00EE239F">
      <w:pPr>
        <w:pStyle w:val="46"/>
        <w:spacing w:after="0" w:line="240" w:lineRule="atLeast"/>
        <w:ind w:left="0" w:firstLine="567"/>
        <w:jc w:val="both"/>
        <w:rPr>
          <w:rFonts w:ascii="Times New Roman" w:hAnsi="Times New Roman"/>
          <w:bCs/>
        </w:rPr>
      </w:pPr>
      <w:r w:rsidRPr="00D6757C">
        <w:rPr>
          <w:rFonts w:ascii="Times New Roman" w:hAnsi="Times New Roman"/>
          <w:bCs/>
        </w:rPr>
        <w:t>Учитывая часть 1 статьи 8 Федерального закона от 27 июля 2006 года N 152-ФЗ "О персональных данных", лица (работники), задействованные в исполнении договора</w:t>
      </w:r>
      <w:r w:rsidRPr="00D6757C">
        <w:rPr>
          <w:rFonts w:ascii="Times New Roman" w:hAnsi="Times New Roman"/>
        </w:rPr>
        <w:t xml:space="preserve">, </w:t>
      </w:r>
      <w:r w:rsidRPr="00D6757C">
        <w:rPr>
          <w:rFonts w:ascii="Times New Roman" w:hAnsi="Times New Roman"/>
          <w:bCs/>
        </w:rPr>
        <w:t>выражают свое согласие на предоставление своих персональных данных.</w:t>
      </w:r>
    </w:p>
    <w:p w14:paraId="08DF9245" w14:textId="77777777" w:rsidR="00EE239F" w:rsidRPr="00D6757C" w:rsidRDefault="00EE239F" w:rsidP="00EE239F">
      <w:pPr>
        <w:spacing w:after="0" w:line="240" w:lineRule="atLeast"/>
        <w:rPr>
          <w:sz w:val="22"/>
          <w:szCs w:val="22"/>
        </w:rPr>
      </w:pPr>
      <w:r w:rsidRPr="00D6757C">
        <w:rPr>
          <w:snapToGrid w:val="0"/>
          <w:sz w:val="22"/>
          <w:szCs w:val="22"/>
        </w:rPr>
        <w:t xml:space="preserve">        </w:t>
      </w:r>
      <w:r w:rsidRPr="00D6757C">
        <w:rPr>
          <w:sz w:val="22"/>
          <w:szCs w:val="22"/>
        </w:rPr>
        <w:t>_______________________ _______________________ /___________________/</w:t>
      </w:r>
    </w:p>
    <w:p w14:paraId="03FB0868" w14:textId="77777777" w:rsidR="00EE239F" w:rsidRPr="00D6757C" w:rsidRDefault="00EE239F" w:rsidP="00EE239F">
      <w:pPr>
        <w:pStyle w:val="aff3"/>
        <w:spacing w:before="0" w:line="240" w:lineRule="atLeast"/>
        <w:ind w:firstLine="0"/>
        <w:jc w:val="both"/>
        <w:rPr>
          <w:sz w:val="22"/>
          <w:szCs w:val="22"/>
        </w:rPr>
      </w:pPr>
      <w:r w:rsidRPr="00D6757C">
        <w:rPr>
          <w:sz w:val="22"/>
          <w:szCs w:val="22"/>
        </w:rPr>
        <w:t xml:space="preserve"> (должность)</w:t>
      </w:r>
      <w:r w:rsidRPr="00D6757C">
        <w:rPr>
          <w:sz w:val="22"/>
          <w:szCs w:val="22"/>
        </w:rPr>
        <w:tab/>
      </w:r>
      <w:r w:rsidRPr="00D6757C">
        <w:rPr>
          <w:sz w:val="22"/>
          <w:szCs w:val="22"/>
        </w:rPr>
        <w:tab/>
      </w:r>
      <w:r w:rsidRPr="00D6757C">
        <w:rPr>
          <w:sz w:val="22"/>
          <w:szCs w:val="22"/>
        </w:rPr>
        <w:tab/>
        <w:t xml:space="preserve"> (подпись)</w:t>
      </w:r>
      <w:r w:rsidRPr="00D6757C">
        <w:rPr>
          <w:sz w:val="22"/>
          <w:szCs w:val="22"/>
        </w:rPr>
        <w:tab/>
      </w:r>
      <w:r w:rsidRPr="00D6757C">
        <w:rPr>
          <w:sz w:val="22"/>
          <w:szCs w:val="22"/>
        </w:rPr>
        <w:tab/>
      </w:r>
      <w:r w:rsidRPr="00D6757C">
        <w:rPr>
          <w:sz w:val="22"/>
          <w:szCs w:val="22"/>
        </w:rPr>
        <w:tab/>
        <w:t xml:space="preserve"> (ФИО)</w:t>
      </w:r>
    </w:p>
    <w:p w14:paraId="507E3F1E" w14:textId="77777777" w:rsidR="00EE239F" w:rsidRPr="00D6757C" w:rsidRDefault="00EE239F" w:rsidP="00EE239F">
      <w:pPr>
        <w:spacing w:after="0" w:line="240" w:lineRule="atLeast"/>
        <w:rPr>
          <w:sz w:val="22"/>
          <w:szCs w:val="22"/>
        </w:rPr>
      </w:pPr>
      <w:r w:rsidRPr="00D6757C">
        <w:rPr>
          <w:sz w:val="22"/>
          <w:szCs w:val="22"/>
        </w:rPr>
        <w:t>М.П.</w:t>
      </w:r>
    </w:p>
    <w:p w14:paraId="16484ABA" w14:textId="77777777" w:rsidR="00EE239F" w:rsidRPr="00D6757C" w:rsidRDefault="00EE239F" w:rsidP="00EE239F">
      <w:pPr>
        <w:spacing w:after="0" w:line="240" w:lineRule="atLeast"/>
        <w:rPr>
          <w:sz w:val="22"/>
          <w:szCs w:val="22"/>
        </w:rPr>
      </w:pPr>
    </w:p>
    <w:p w14:paraId="6E677977" w14:textId="77777777" w:rsidR="00EE239F" w:rsidRPr="00D6757C" w:rsidRDefault="00EE239F" w:rsidP="00EE239F">
      <w:pPr>
        <w:spacing w:after="0" w:line="240" w:lineRule="atLeast"/>
        <w:rPr>
          <w:rFonts w:eastAsia="Calibri"/>
          <w:b/>
          <w:i/>
          <w:sz w:val="22"/>
          <w:szCs w:val="22"/>
          <w:lang w:eastAsia="en-US"/>
        </w:rPr>
      </w:pPr>
    </w:p>
    <w:p w14:paraId="12ABB767" w14:textId="25C00F65" w:rsidR="00EE239F" w:rsidRPr="00D6757C" w:rsidRDefault="00EE239F" w:rsidP="00EE239F">
      <w:pPr>
        <w:spacing w:after="0" w:line="276" w:lineRule="auto"/>
        <w:rPr>
          <w:i/>
          <w:color w:val="FF0000"/>
          <w:sz w:val="22"/>
          <w:szCs w:val="22"/>
        </w:rPr>
      </w:pPr>
      <w:r w:rsidRPr="00D6757C">
        <w:rPr>
          <w:i/>
          <w:color w:val="FF0000"/>
          <w:sz w:val="22"/>
          <w:szCs w:val="22"/>
        </w:rPr>
        <w:t>Примечание: Непредоставление данного приложения в составе заявки не является основани</w:t>
      </w:r>
      <w:r w:rsidR="00C7706F" w:rsidRPr="00D6757C">
        <w:rPr>
          <w:i/>
          <w:color w:val="FF0000"/>
          <w:sz w:val="22"/>
          <w:szCs w:val="22"/>
        </w:rPr>
        <w:t>7</w:t>
      </w:r>
      <w:r w:rsidRPr="00D6757C">
        <w:rPr>
          <w:i/>
          <w:color w:val="FF0000"/>
          <w:sz w:val="22"/>
          <w:szCs w:val="22"/>
        </w:rPr>
        <w:t xml:space="preserve">ем для отклонения заявки участника. </w:t>
      </w:r>
    </w:p>
    <w:p w14:paraId="60A7B6EB" w14:textId="77777777" w:rsidR="00EE239F" w:rsidRPr="00D6757C" w:rsidRDefault="00EE239F" w:rsidP="00EE239F">
      <w:pPr>
        <w:spacing w:after="0"/>
        <w:rPr>
          <w:b/>
          <w:i/>
          <w:color w:val="FF0000"/>
          <w:sz w:val="22"/>
          <w:szCs w:val="22"/>
          <w:u w:val="single"/>
        </w:rPr>
      </w:pPr>
      <w:r w:rsidRPr="00D6757C">
        <w:rPr>
          <w:b/>
          <w:i/>
          <w:color w:val="FF0000"/>
          <w:sz w:val="22"/>
          <w:szCs w:val="22"/>
          <w:u w:val="single"/>
        </w:rPr>
        <w:t>Содержащиеся в данном приложении сведения не используются в качестве критериев оценки заявки Участника.</w:t>
      </w:r>
    </w:p>
    <w:p w14:paraId="1D2140AC" w14:textId="77777777" w:rsidR="00EE239F" w:rsidRPr="00D6757C" w:rsidRDefault="00EE239F" w:rsidP="00EE239F">
      <w:pPr>
        <w:spacing w:after="0" w:line="276" w:lineRule="auto"/>
        <w:rPr>
          <w:i/>
          <w:color w:val="FF0000"/>
          <w:sz w:val="22"/>
          <w:szCs w:val="22"/>
        </w:rPr>
      </w:pPr>
    </w:p>
    <w:p w14:paraId="1FBABE29" w14:textId="77777777" w:rsidR="00EE239F" w:rsidRPr="00D6757C" w:rsidRDefault="00EE239F" w:rsidP="00EE239F">
      <w:pPr>
        <w:rPr>
          <w:sz w:val="22"/>
          <w:szCs w:val="22"/>
        </w:rPr>
        <w:sectPr w:rsidR="00EE239F" w:rsidRPr="00D6757C" w:rsidSect="00EE239F">
          <w:pgSz w:w="16838" w:h="11906" w:orient="landscape" w:code="9"/>
          <w:pgMar w:top="1134" w:right="851" w:bottom="567" w:left="851" w:header="0" w:footer="91" w:gutter="0"/>
          <w:cols w:space="720"/>
          <w:titlePg/>
          <w:docGrid w:linePitch="326"/>
        </w:sectPr>
      </w:pPr>
    </w:p>
    <w:p w14:paraId="5A1DDCCC" w14:textId="77777777" w:rsidR="00EE239F" w:rsidRPr="00D6757C" w:rsidRDefault="00EE239F" w:rsidP="00EE239F">
      <w:pPr>
        <w:spacing w:after="0"/>
        <w:rPr>
          <w:rFonts w:eastAsia="Calibri"/>
          <w:b/>
          <w:sz w:val="22"/>
          <w:szCs w:val="22"/>
          <w:lang w:eastAsia="en-US"/>
        </w:rPr>
      </w:pPr>
    </w:p>
    <w:p w14:paraId="46AC56E6" w14:textId="77777777" w:rsidR="00EE239F" w:rsidRPr="00D6757C" w:rsidRDefault="00EE239F" w:rsidP="00EE239F">
      <w:pPr>
        <w:spacing w:after="0"/>
        <w:jc w:val="center"/>
        <w:rPr>
          <w:rFonts w:eastAsia="Calibri"/>
          <w:b/>
          <w:sz w:val="22"/>
          <w:szCs w:val="22"/>
          <w:lang w:eastAsia="en-US"/>
        </w:rPr>
      </w:pPr>
      <w:r w:rsidRPr="00D6757C">
        <w:rPr>
          <w:rFonts w:eastAsia="Calibri"/>
          <w:b/>
          <w:sz w:val="22"/>
          <w:szCs w:val="22"/>
          <w:lang w:eastAsia="en-US"/>
        </w:rPr>
        <w:t xml:space="preserve">ЦЕНОВОЕ ПРЕДЛОЖЕНИЕ (ПРЕДЛОЖЕНИЕ О ЦЕНЕ ДОГОВОРА) </w:t>
      </w:r>
    </w:p>
    <w:p w14:paraId="5C8E98C2" w14:textId="77777777" w:rsidR="00EE239F" w:rsidRPr="00D6757C" w:rsidRDefault="00EE239F" w:rsidP="00EE239F">
      <w:pPr>
        <w:spacing w:after="0"/>
        <w:jc w:val="center"/>
        <w:rPr>
          <w:rFonts w:eastAsia="Calibri"/>
          <w:b/>
          <w:sz w:val="22"/>
          <w:szCs w:val="22"/>
          <w:lang w:eastAsia="en-US"/>
        </w:rPr>
      </w:pPr>
      <w:r w:rsidRPr="00D6757C">
        <w:rPr>
          <w:rFonts w:eastAsia="Calibri"/>
          <w:b/>
          <w:sz w:val="22"/>
          <w:szCs w:val="22"/>
          <w:lang w:eastAsia="en-US"/>
        </w:rPr>
        <w:t>УЧАСТНИКА ЗАКУПКИ</w:t>
      </w:r>
    </w:p>
    <w:p w14:paraId="65873732" w14:textId="77777777" w:rsidR="00EE239F" w:rsidRPr="00D6757C" w:rsidRDefault="00EE239F" w:rsidP="00EE239F">
      <w:pPr>
        <w:spacing w:after="0"/>
        <w:rPr>
          <w:i/>
          <w:sz w:val="22"/>
          <w:szCs w:val="22"/>
        </w:rPr>
      </w:pPr>
    </w:p>
    <w:p w14:paraId="0F5D6883" w14:textId="77777777" w:rsidR="00EE239F" w:rsidRPr="00D6757C" w:rsidRDefault="00EE239F" w:rsidP="00EE239F">
      <w:pPr>
        <w:spacing w:after="0"/>
        <w:rPr>
          <w:i/>
          <w:sz w:val="22"/>
          <w:szCs w:val="22"/>
        </w:rPr>
      </w:pPr>
    </w:p>
    <w:p w14:paraId="0D7F19EC" w14:textId="77777777" w:rsidR="00EE239F" w:rsidRPr="00D6757C" w:rsidRDefault="00EE239F" w:rsidP="00EE239F">
      <w:pPr>
        <w:spacing w:after="0"/>
        <w:rPr>
          <w:i/>
          <w:sz w:val="22"/>
          <w:szCs w:val="22"/>
        </w:rPr>
      </w:pPr>
      <w:r w:rsidRPr="00D6757C">
        <w:rPr>
          <w:i/>
          <w:sz w:val="22"/>
          <w:szCs w:val="22"/>
        </w:rPr>
        <w:t>На бланке организации</w:t>
      </w:r>
    </w:p>
    <w:p w14:paraId="60122C47" w14:textId="77777777" w:rsidR="00EE239F" w:rsidRPr="00D6757C" w:rsidRDefault="00EE239F" w:rsidP="00EE239F">
      <w:pPr>
        <w:spacing w:after="0"/>
        <w:rPr>
          <w:i/>
          <w:sz w:val="22"/>
          <w:szCs w:val="22"/>
        </w:rPr>
      </w:pPr>
      <w:r w:rsidRPr="00D6757C">
        <w:rPr>
          <w:i/>
          <w:sz w:val="22"/>
          <w:szCs w:val="22"/>
        </w:rPr>
        <w:t xml:space="preserve">Дата, исх. Номер </w:t>
      </w:r>
    </w:p>
    <w:p w14:paraId="34398CD1" w14:textId="77777777" w:rsidR="00EE239F" w:rsidRPr="00D6757C" w:rsidRDefault="00EE239F" w:rsidP="00EE239F">
      <w:pPr>
        <w:spacing w:after="0"/>
        <w:jc w:val="right"/>
        <w:rPr>
          <w:sz w:val="22"/>
          <w:szCs w:val="22"/>
        </w:rPr>
      </w:pPr>
      <w:r w:rsidRPr="00D6757C">
        <w:rPr>
          <w:sz w:val="22"/>
          <w:szCs w:val="22"/>
        </w:rPr>
        <w:t>в Комиссию по закупкам</w:t>
      </w:r>
    </w:p>
    <w:p w14:paraId="1EDBEC6B" w14:textId="77777777" w:rsidR="00EE239F" w:rsidRPr="00D6757C" w:rsidRDefault="00EE239F" w:rsidP="00EE239F">
      <w:pPr>
        <w:spacing w:after="0"/>
        <w:jc w:val="right"/>
        <w:rPr>
          <w:sz w:val="22"/>
          <w:szCs w:val="22"/>
        </w:rPr>
      </w:pPr>
      <w:r w:rsidRPr="00D6757C">
        <w:rPr>
          <w:sz w:val="22"/>
          <w:szCs w:val="22"/>
        </w:rPr>
        <w:t>АО «Аэропорт Сургут»</w:t>
      </w:r>
    </w:p>
    <w:p w14:paraId="76098B13" w14:textId="7FECCD97" w:rsidR="00EE239F" w:rsidRPr="00D6757C" w:rsidRDefault="00EE239F" w:rsidP="00EE239F">
      <w:pPr>
        <w:tabs>
          <w:tab w:val="num" w:pos="0"/>
        </w:tabs>
        <w:spacing w:after="0"/>
        <w:jc w:val="right"/>
        <w:rPr>
          <w:sz w:val="22"/>
          <w:szCs w:val="22"/>
        </w:rPr>
      </w:pPr>
      <w:r w:rsidRPr="00D6757C">
        <w:rPr>
          <w:sz w:val="22"/>
          <w:szCs w:val="22"/>
        </w:rPr>
        <w:tab/>
      </w:r>
      <w:r w:rsidRPr="00D6757C">
        <w:rPr>
          <w:sz w:val="22"/>
          <w:szCs w:val="22"/>
        </w:rPr>
        <w:tab/>
      </w:r>
      <w:r w:rsidRPr="00D6757C">
        <w:rPr>
          <w:sz w:val="22"/>
          <w:szCs w:val="22"/>
        </w:rPr>
        <w:tab/>
      </w:r>
      <w:r w:rsidRPr="00D6757C">
        <w:rPr>
          <w:sz w:val="22"/>
          <w:szCs w:val="22"/>
        </w:rPr>
        <w:tab/>
      </w:r>
      <w:r w:rsidRPr="00D6757C">
        <w:rPr>
          <w:sz w:val="22"/>
          <w:szCs w:val="22"/>
        </w:rPr>
        <w:tab/>
        <w:t>№ закупки: _____/ 202</w:t>
      </w:r>
      <w:r w:rsidR="006330B3" w:rsidRPr="00D6757C">
        <w:rPr>
          <w:sz w:val="22"/>
          <w:szCs w:val="22"/>
        </w:rPr>
        <w:t>4</w:t>
      </w:r>
      <w:r w:rsidRPr="00D6757C">
        <w:rPr>
          <w:sz w:val="22"/>
          <w:szCs w:val="22"/>
        </w:rPr>
        <w:t xml:space="preserve"> ЗП</w:t>
      </w:r>
    </w:p>
    <w:p w14:paraId="67295FAC" w14:textId="77777777" w:rsidR="00EE239F" w:rsidRPr="00D6757C" w:rsidRDefault="00EE239F" w:rsidP="00EE239F">
      <w:pPr>
        <w:spacing w:after="0"/>
        <w:rPr>
          <w:b/>
          <w:sz w:val="22"/>
          <w:szCs w:val="22"/>
        </w:rPr>
      </w:pPr>
    </w:p>
    <w:p w14:paraId="3948286B" w14:textId="77777777" w:rsidR="00EE239F" w:rsidRPr="00D6757C" w:rsidRDefault="00EE239F" w:rsidP="00EE239F">
      <w:pPr>
        <w:spacing w:after="0"/>
        <w:rPr>
          <w:sz w:val="22"/>
          <w:szCs w:val="22"/>
        </w:rPr>
      </w:pPr>
      <w:r w:rsidRPr="00D6757C">
        <w:rPr>
          <w:b/>
          <w:sz w:val="22"/>
          <w:szCs w:val="22"/>
        </w:rPr>
        <w:t>Предмет закупки:</w:t>
      </w:r>
      <w:r w:rsidRPr="00D6757C">
        <w:rPr>
          <w:sz w:val="22"/>
          <w:szCs w:val="22"/>
        </w:rPr>
        <w:t xml:space="preserve"> _______________________________________________________________________</w:t>
      </w:r>
    </w:p>
    <w:p w14:paraId="20437008" w14:textId="77777777" w:rsidR="00EE239F" w:rsidRPr="00D6757C" w:rsidRDefault="00EE239F" w:rsidP="00EE239F">
      <w:pPr>
        <w:spacing w:after="0"/>
        <w:rPr>
          <w:sz w:val="22"/>
          <w:szCs w:val="22"/>
        </w:rPr>
      </w:pPr>
    </w:p>
    <w:p w14:paraId="562DB09B" w14:textId="77777777" w:rsidR="00EE239F" w:rsidRPr="00D6757C" w:rsidRDefault="00EE239F" w:rsidP="00EE239F">
      <w:pPr>
        <w:spacing w:after="0"/>
        <w:rPr>
          <w:sz w:val="22"/>
          <w:szCs w:val="22"/>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96"/>
      </w:tblGrid>
      <w:tr w:rsidR="00EE239F" w:rsidRPr="00D6757C" w14:paraId="346B9EFD" w14:textId="77777777" w:rsidTr="00FC2D96">
        <w:trPr>
          <w:trHeight w:val="341"/>
        </w:trPr>
        <w:tc>
          <w:tcPr>
            <w:tcW w:w="4219" w:type="dxa"/>
            <w:shd w:val="clear" w:color="auto" w:fill="auto"/>
            <w:vAlign w:val="center"/>
          </w:tcPr>
          <w:p w14:paraId="31DD1203" w14:textId="77777777" w:rsidR="00EE239F" w:rsidRPr="00D6757C" w:rsidRDefault="00EE239F" w:rsidP="00FC2D96">
            <w:pPr>
              <w:spacing w:after="0"/>
              <w:rPr>
                <w:rFonts w:eastAsia="Calibri"/>
                <w:sz w:val="22"/>
                <w:szCs w:val="22"/>
                <w:lang w:eastAsia="en-US"/>
              </w:rPr>
            </w:pPr>
            <w:r w:rsidRPr="00D6757C">
              <w:rPr>
                <w:rFonts w:eastAsia="Calibri"/>
                <w:sz w:val="22"/>
                <w:szCs w:val="22"/>
                <w:lang w:eastAsia="en-US"/>
              </w:rPr>
              <w:t>Цена предложения в валюте начальной цены договора (без учета НДС)</w:t>
            </w:r>
          </w:p>
        </w:tc>
        <w:tc>
          <w:tcPr>
            <w:tcW w:w="6096" w:type="dxa"/>
            <w:shd w:val="clear" w:color="auto" w:fill="auto"/>
            <w:vAlign w:val="center"/>
          </w:tcPr>
          <w:p w14:paraId="0908BF8E" w14:textId="77777777" w:rsidR="00EE239F" w:rsidRPr="00D6757C" w:rsidRDefault="00EE239F" w:rsidP="00FC2D96">
            <w:pPr>
              <w:spacing w:after="0"/>
              <w:jc w:val="center"/>
              <w:rPr>
                <w:i/>
                <w:sz w:val="22"/>
                <w:szCs w:val="22"/>
              </w:rPr>
            </w:pPr>
          </w:p>
          <w:p w14:paraId="2FA9627C" w14:textId="77777777" w:rsidR="00EE239F" w:rsidRPr="00D6757C" w:rsidRDefault="00EE239F" w:rsidP="00FC2D96">
            <w:pPr>
              <w:spacing w:after="0"/>
              <w:jc w:val="center"/>
              <w:rPr>
                <w:i/>
                <w:sz w:val="22"/>
                <w:szCs w:val="22"/>
              </w:rPr>
            </w:pPr>
            <w:r w:rsidRPr="00D6757C">
              <w:rPr>
                <w:i/>
                <w:sz w:val="22"/>
                <w:szCs w:val="22"/>
              </w:rPr>
              <w:t>Расчёт стоимости прилагается</w:t>
            </w:r>
            <w:r w:rsidRPr="00D6757C">
              <w:rPr>
                <w:i/>
                <w:color w:val="FF0000"/>
                <w:sz w:val="22"/>
                <w:szCs w:val="22"/>
              </w:rPr>
              <w:t>*</w:t>
            </w:r>
          </w:p>
          <w:p w14:paraId="1033F5DB" w14:textId="77777777" w:rsidR="00EE239F" w:rsidRPr="00D6757C" w:rsidRDefault="00EE239F" w:rsidP="00FC2D96">
            <w:pPr>
              <w:spacing w:after="0"/>
              <w:jc w:val="center"/>
              <w:rPr>
                <w:i/>
                <w:sz w:val="22"/>
                <w:szCs w:val="22"/>
              </w:rPr>
            </w:pPr>
            <w:r w:rsidRPr="00D6757C">
              <w:rPr>
                <w:i/>
                <w:color w:val="FF0000"/>
                <w:sz w:val="22"/>
                <w:szCs w:val="22"/>
              </w:rPr>
              <w:t>При отсутствии расчета стоимости заявка участника отклоняется.</w:t>
            </w:r>
          </w:p>
        </w:tc>
      </w:tr>
      <w:tr w:rsidR="00EE239F" w:rsidRPr="00D6757C" w14:paraId="0CAD354D" w14:textId="77777777" w:rsidTr="00FC2D96">
        <w:trPr>
          <w:trHeight w:val="2367"/>
        </w:trPr>
        <w:tc>
          <w:tcPr>
            <w:tcW w:w="4219" w:type="dxa"/>
            <w:shd w:val="clear" w:color="auto" w:fill="auto"/>
            <w:vAlign w:val="center"/>
          </w:tcPr>
          <w:p w14:paraId="05B63E8B" w14:textId="3B8A0AE6" w:rsidR="006330B3" w:rsidRPr="00D6757C" w:rsidRDefault="00EE239F" w:rsidP="006330B3">
            <w:pPr>
              <w:spacing w:after="0"/>
              <w:rPr>
                <w:sz w:val="22"/>
                <w:szCs w:val="22"/>
              </w:rPr>
            </w:pPr>
            <w:r w:rsidRPr="00D6757C">
              <w:rPr>
                <w:sz w:val="22"/>
                <w:szCs w:val="22"/>
              </w:rPr>
              <w:t>Порядок формирования цены договора</w:t>
            </w:r>
            <w:r w:rsidR="006330B3" w:rsidRPr="00D6757C">
              <w:rPr>
                <w:sz w:val="22"/>
                <w:szCs w:val="22"/>
              </w:rPr>
              <w:t xml:space="preserve"> включает в себя:</w:t>
            </w:r>
          </w:p>
          <w:p w14:paraId="130A947E" w14:textId="3182E5CA" w:rsidR="006330B3" w:rsidRPr="00D6757C" w:rsidRDefault="006330B3" w:rsidP="006330B3">
            <w:pPr>
              <w:spacing w:after="0"/>
              <w:rPr>
                <w:sz w:val="22"/>
                <w:szCs w:val="22"/>
              </w:rPr>
            </w:pPr>
            <w:r w:rsidRPr="00D6757C">
              <w:rPr>
                <w:sz w:val="22"/>
                <w:szCs w:val="22"/>
              </w:rPr>
              <w:t>все расходы Исполнителя, связанные с исполнением договора, включая стоимость выполняемых работ (оказываемых услуг), в том числе стоимость используемых материалов, изделий, уборочного инвентаря и оборудования, спецодежды и средств индивидуальной защиты, компенсацию всех издержек Исполнителя и причитающееся ему вознаграждение, расходы на страхование, уплату налогов, сборов и других обязательных платежей, прочих затрат Исполнителя, все инфляционные ожидания и финансовые риски Исполнителя.</w:t>
            </w:r>
          </w:p>
          <w:p w14:paraId="1FBF0DE1" w14:textId="17EF4FA9" w:rsidR="00EE239F" w:rsidRPr="00D6757C" w:rsidRDefault="00EE239F" w:rsidP="00FC2D96">
            <w:pPr>
              <w:spacing w:after="0"/>
              <w:rPr>
                <w:sz w:val="22"/>
                <w:szCs w:val="22"/>
              </w:rPr>
            </w:pPr>
          </w:p>
        </w:tc>
        <w:tc>
          <w:tcPr>
            <w:tcW w:w="6096" w:type="dxa"/>
            <w:shd w:val="clear" w:color="auto" w:fill="auto"/>
            <w:vAlign w:val="center"/>
          </w:tcPr>
          <w:p w14:paraId="7F842C87" w14:textId="77777777" w:rsidR="00EE239F" w:rsidRPr="00D6757C" w:rsidRDefault="00EE239F" w:rsidP="00FC2D96">
            <w:pPr>
              <w:spacing w:after="0"/>
              <w:rPr>
                <w:sz w:val="22"/>
                <w:szCs w:val="22"/>
              </w:rPr>
            </w:pPr>
          </w:p>
        </w:tc>
      </w:tr>
    </w:tbl>
    <w:p w14:paraId="6BE280FE" w14:textId="77777777" w:rsidR="00EE239F" w:rsidRPr="00D6757C" w:rsidRDefault="00EE239F" w:rsidP="00EE239F">
      <w:pPr>
        <w:spacing w:after="0"/>
        <w:rPr>
          <w:color w:val="FF0000"/>
          <w:sz w:val="22"/>
          <w:szCs w:val="22"/>
        </w:rPr>
      </w:pPr>
      <w:r w:rsidRPr="00D6757C">
        <w:rPr>
          <w:color w:val="FF0000"/>
          <w:sz w:val="22"/>
          <w:szCs w:val="22"/>
        </w:rPr>
        <w:t> </w:t>
      </w:r>
    </w:p>
    <w:p w14:paraId="0CC2B94A" w14:textId="5EC0AED6" w:rsidR="00506A96" w:rsidRPr="00D6757C" w:rsidRDefault="00EE239F" w:rsidP="00EE239F">
      <w:pPr>
        <w:spacing w:after="0"/>
        <w:rPr>
          <w:color w:val="FF0000"/>
          <w:sz w:val="22"/>
          <w:szCs w:val="22"/>
        </w:rPr>
      </w:pPr>
      <w:r w:rsidRPr="00D6757C">
        <w:rPr>
          <w:color w:val="FF0000"/>
          <w:sz w:val="22"/>
          <w:szCs w:val="22"/>
        </w:rPr>
        <w:t xml:space="preserve">  *</w:t>
      </w:r>
    </w:p>
    <w:tbl>
      <w:tblPr>
        <w:tblStyle w:val="af4"/>
        <w:tblW w:w="10287" w:type="dxa"/>
        <w:tblInd w:w="-34" w:type="dxa"/>
        <w:tblLayout w:type="fixed"/>
        <w:tblLook w:val="04A0" w:firstRow="1" w:lastRow="0" w:firstColumn="1" w:lastColumn="0" w:noHBand="0" w:noVBand="1"/>
      </w:tblPr>
      <w:tblGrid>
        <w:gridCol w:w="534"/>
        <w:gridCol w:w="4173"/>
        <w:gridCol w:w="1560"/>
        <w:gridCol w:w="1185"/>
        <w:gridCol w:w="1417"/>
        <w:gridCol w:w="1418"/>
      </w:tblGrid>
      <w:tr w:rsidR="00EE239F" w:rsidRPr="00D6757C" w14:paraId="53D2425A" w14:textId="77777777" w:rsidTr="00FC2D96">
        <w:tc>
          <w:tcPr>
            <w:tcW w:w="534" w:type="dxa"/>
            <w:vAlign w:val="center"/>
          </w:tcPr>
          <w:p w14:paraId="7E2BCC72" w14:textId="77777777" w:rsidR="00EE239F" w:rsidRPr="00D6757C" w:rsidRDefault="00EE239F" w:rsidP="00FC2D96">
            <w:pPr>
              <w:spacing w:after="0"/>
              <w:ind w:firstLine="0"/>
              <w:jc w:val="center"/>
              <w:rPr>
                <w:b/>
                <w:sz w:val="22"/>
                <w:szCs w:val="22"/>
              </w:rPr>
            </w:pPr>
            <w:r w:rsidRPr="00D6757C">
              <w:rPr>
                <w:b/>
                <w:sz w:val="22"/>
                <w:szCs w:val="22"/>
              </w:rPr>
              <w:t>№п/п</w:t>
            </w:r>
          </w:p>
        </w:tc>
        <w:tc>
          <w:tcPr>
            <w:tcW w:w="4173" w:type="dxa"/>
            <w:vAlign w:val="center"/>
          </w:tcPr>
          <w:p w14:paraId="714F32D0" w14:textId="77777777" w:rsidR="00EE239F" w:rsidRPr="00D6757C" w:rsidRDefault="00EE239F" w:rsidP="00FC2D96">
            <w:pPr>
              <w:spacing w:after="0"/>
              <w:ind w:firstLine="0"/>
              <w:jc w:val="center"/>
              <w:rPr>
                <w:b/>
                <w:sz w:val="22"/>
                <w:szCs w:val="22"/>
              </w:rPr>
            </w:pPr>
            <w:r w:rsidRPr="00D6757C">
              <w:rPr>
                <w:b/>
                <w:sz w:val="22"/>
                <w:szCs w:val="22"/>
              </w:rPr>
              <w:t>Наименование</w:t>
            </w:r>
          </w:p>
        </w:tc>
        <w:tc>
          <w:tcPr>
            <w:tcW w:w="1560" w:type="dxa"/>
            <w:vAlign w:val="center"/>
          </w:tcPr>
          <w:p w14:paraId="065D4A14" w14:textId="7E4B095B" w:rsidR="00EE239F" w:rsidRPr="00D6757C" w:rsidRDefault="00EE239F" w:rsidP="00FC2D96">
            <w:pPr>
              <w:spacing w:after="0"/>
              <w:ind w:firstLine="0"/>
              <w:jc w:val="center"/>
              <w:rPr>
                <w:b/>
                <w:sz w:val="22"/>
                <w:szCs w:val="22"/>
              </w:rPr>
            </w:pPr>
            <w:r w:rsidRPr="00D6757C">
              <w:rPr>
                <w:b/>
                <w:sz w:val="22"/>
                <w:szCs w:val="22"/>
              </w:rPr>
              <w:t>Общая площадь</w:t>
            </w:r>
            <w:r w:rsidR="006330B3" w:rsidRPr="00D6757C">
              <w:rPr>
                <w:b/>
                <w:sz w:val="22"/>
                <w:szCs w:val="22"/>
              </w:rPr>
              <w:t>, м</w:t>
            </w:r>
            <w:r w:rsidR="006330B3" w:rsidRPr="00D6757C">
              <w:rPr>
                <w:b/>
                <w:sz w:val="22"/>
                <w:szCs w:val="22"/>
                <w:vertAlign w:val="superscript"/>
              </w:rPr>
              <w:t>2</w:t>
            </w:r>
          </w:p>
        </w:tc>
        <w:tc>
          <w:tcPr>
            <w:tcW w:w="1185" w:type="dxa"/>
            <w:vAlign w:val="center"/>
          </w:tcPr>
          <w:p w14:paraId="43EFA620" w14:textId="77777777" w:rsidR="00EE239F" w:rsidRPr="00D6757C" w:rsidRDefault="00EE239F" w:rsidP="00FC2D96">
            <w:pPr>
              <w:spacing w:after="0"/>
              <w:ind w:firstLine="0"/>
              <w:jc w:val="center"/>
              <w:rPr>
                <w:b/>
                <w:sz w:val="22"/>
                <w:szCs w:val="22"/>
              </w:rPr>
            </w:pPr>
            <w:r w:rsidRPr="00D6757C">
              <w:rPr>
                <w:b/>
                <w:sz w:val="22"/>
                <w:szCs w:val="22"/>
              </w:rPr>
              <w:t>Цена за 1</w:t>
            </w:r>
            <w:r w:rsidRPr="00D6757C">
              <w:rPr>
                <w:b/>
                <w:sz w:val="22"/>
                <w:szCs w:val="22"/>
                <w:vertAlign w:val="superscript"/>
              </w:rPr>
              <w:t>2</w:t>
            </w:r>
            <w:r w:rsidRPr="00D6757C">
              <w:rPr>
                <w:b/>
                <w:sz w:val="22"/>
                <w:szCs w:val="22"/>
              </w:rPr>
              <w:t>м</w:t>
            </w:r>
          </w:p>
        </w:tc>
        <w:tc>
          <w:tcPr>
            <w:tcW w:w="1417" w:type="dxa"/>
            <w:vAlign w:val="center"/>
          </w:tcPr>
          <w:p w14:paraId="5BC4F0B1" w14:textId="77777777" w:rsidR="00EE239F" w:rsidRPr="00D6757C" w:rsidRDefault="00EE239F" w:rsidP="00FC2D96">
            <w:pPr>
              <w:spacing w:after="0"/>
              <w:ind w:firstLine="0"/>
              <w:jc w:val="center"/>
              <w:rPr>
                <w:b/>
                <w:sz w:val="22"/>
                <w:szCs w:val="22"/>
              </w:rPr>
            </w:pPr>
            <w:r w:rsidRPr="00D6757C">
              <w:rPr>
                <w:b/>
                <w:sz w:val="22"/>
                <w:szCs w:val="22"/>
              </w:rPr>
              <w:t>Итого цена за 1 месяц без учета НДС</w:t>
            </w:r>
          </w:p>
        </w:tc>
        <w:tc>
          <w:tcPr>
            <w:tcW w:w="1418" w:type="dxa"/>
            <w:vAlign w:val="center"/>
          </w:tcPr>
          <w:p w14:paraId="2D5292B0" w14:textId="77777777" w:rsidR="00EE239F" w:rsidRPr="00D6757C" w:rsidRDefault="00EE239F" w:rsidP="00FC2D96">
            <w:pPr>
              <w:spacing w:after="0"/>
              <w:ind w:firstLine="0"/>
              <w:jc w:val="center"/>
              <w:rPr>
                <w:b/>
                <w:sz w:val="22"/>
                <w:szCs w:val="22"/>
              </w:rPr>
            </w:pPr>
            <w:r w:rsidRPr="00D6757C">
              <w:rPr>
                <w:b/>
                <w:sz w:val="22"/>
                <w:szCs w:val="22"/>
              </w:rPr>
              <w:t>Итого цена с учетом НДС, если имеется</w:t>
            </w:r>
          </w:p>
        </w:tc>
      </w:tr>
      <w:tr w:rsidR="00EE239F" w:rsidRPr="00D6757C" w14:paraId="4D705031" w14:textId="77777777" w:rsidTr="00FC2D96">
        <w:trPr>
          <w:trHeight w:val="1116"/>
        </w:trPr>
        <w:tc>
          <w:tcPr>
            <w:tcW w:w="534" w:type="dxa"/>
            <w:vMerge w:val="restart"/>
            <w:vAlign w:val="center"/>
          </w:tcPr>
          <w:p w14:paraId="44485D6C" w14:textId="77777777" w:rsidR="00EE239F" w:rsidRPr="00D6757C" w:rsidRDefault="00EE239F" w:rsidP="00FC2D96">
            <w:pPr>
              <w:spacing w:after="0"/>
              <w:ind w:firstLine="0"/>
              <w:jc w:val="center"/>
              <w:rPr>
                <w:sz w:val="22"/>
                <w:szCs w:val="22"/>
              </w:rPr>
            </w:pPr>
            <w:r w:rsidRPr="00D6757C">
              <w:rPr>
                <w:sz w:val="22"/>
                <w:szCs w:val="22"/>
              </w:rPr>
              <w:t>1</w:t>
            </w:r>
          </w:p>
        </w:tc>
        <w:tc>
          <w:tcPr>
            <w:tcW w:w="4173" w:type="dxa"/>
            <w:vAlign w:val="center"/>
          </w:tcPr>
          <w:p w14:paraId="2734D333" w14:textId="77777777" w:rsidR="00EE239F" w:rsidRPr="00D6757C" w:rsidRDefault="00EE239F" w:rsidP="00FC2D96">
            <w:pPr>
              <w:ind w:firstLine="0"/>
              <w:rPr>
                <w:sz w:val="22"/>
                <w:szCs w:val="22"/>
              </w:rPr>
            </w:pPr>
            <w:r w:rsidRPr="00D6757C">
              <w:rPr>
                <w:sz w:val="22"/>
                <w:szCs w:val="22"/>
              </w:rPr>
              <w:t>Выполнение работ (оказание услуг) по комплексной уборке объектов (помещений) ПАО «Авиакомпания ЮТэйр»</w:t>
            </w:r>
          </w:p>
        </w:tc>
        <w:tc>
          <w:tcPr>
            <w:tcW w:w="1560" w:type="dxa"/>
            <w:vAlign w:val="center"/>
          </w:tcPr>
          <w:p w14:paraId="309712A3" w14:textId="220A64DD" w:rsidR="00EE239F" w:rsidRPr="00D6757C" w:rsidRDefault="00EE239F" w:rsidP="006330B3">
            <w:pPr>
              <w:spacing w:after="0"/>
              <w:ind w:firstLine="0"/>
              <w:jc w:val="center"/>
              <w:rPr>
                <w:sz w:val="22"/>
                <w:szCs w:val="22"/>
                <w:vertAlign w:val="superscript"/>
              </w:rPr>
            </w:pPr>
            <w:r w:rsidRPr="00D6757C">
              <w:rPr>
                <w:sz w:val="22"/>
                <w:szCs w:val="22"/>
              </w:rPr>
              <w:t>9 604,5</w:t>
            </w:r>
          </w:p>
        </w:tc>
        <w:tc>
          <w:tcPr>
            <w:tcW w:w="1185" w:type="dxa"/>
            <w:vAlign w:val="center"/>
          </w:tcPr>
          <w:p w14:paraId="2EB2B927" w14:textId="77777777" w:rsidR="00EE239F" w:rsidRPr="00D6757C" w:rsidRDefault="00EE239F" w:rsidP="00FC2D96">
            <w:pPr>
              <w:spacing w:after="0"/>
              <w:ind w:firstLine="0"/>
              <w:jc w:val="center"/>
              <w:rPr>
                <w:sz w:val="22"/>
                <w:szCs w:val="22"/>
              </w:rPr>
            </w:pPr>
          </w:p>
        </w:tc>
        <w:tc>
          <w:tcPr>
            <w:tcW w:w="1417" w:type="dxa"/>
            <w:vAlign w:val="center"/>
          </w:tcPr>
          <w:p w14:paraId="1975E104" w14:textId="77777777" w:rsidR="00EE239F" w:rsidRPr="00D6757C" w:rsidRDefault="00EE239F" w:rsidP="00FC2D96">
            <w:pPr>
              <w:spacing w:after="0"/>
              <w:ind w:firstLine="0"/>
              <w:jc w:val="center"/>
              <w:rPr>
                <w:sz w:val="22"/>
                <w:szCs w:val="22"/>
              </w:rPr>
            </w:pPr>
          </w:p>
        </w:tc>
        <w:tc>
          <w:tcPr>
            <w:tcW w:w="1418" w:type="dxa"/>
            <w:vAlign w:val="center"/>
          </w:tcPr>
          <w:p w14:paraId="5A4613BE" w14:textId="77777777" w:rsidR="00EE239F" w:rsidRPr="00D6757C" w:rsidRDefault="00EE239F" w:rsidP="00FC2D96">
            <w:pPr>
              <w:spacing w:after="0"/>
              <w:ind w:firstLine="0"/>
              <w:jc w:val="center"/>
              <w:rPr>
                <w:sz w:val="22"/>
                <w:szCs w:val="22"/>
              </w:rPr>
            </w:pPr>
          </w:p>
        </w:tc>
      </w:tr>
      <w:tr w:rsidR="00EE239F" w:rsidRPr="00D6757C" w14:paraId="09BF6AA0" w14:textId="77777777" w:rsidTr="00FC2D96">
        <w:trPr>
          <w:trHeight w:val="204"/>
        </w:trPr>
        <w:tc>
          <w:tcPr>
            <w:tcW w:w="534" w:type="dxa"/>
            <w:vMerge/>
            <w:vAlign w:val="center"/>
          </w:tcPr>
          <w:p w14:paraId="68C13E6A" w14:textId="77777777" w:rsidR="00EE239F" w:rsidRPr="00D6757C" w:rsidRDefault="00EE239F" w:rsidP="00FC2D96">
            <w:pPr>
              <w:spacing w:after="0"/>
              <w:jc w:val="center"/>
              <w:rPr>
                <w:sz w:val="22"/>
                <w:szCs w:val="22"/>
              </w:rPr>
            </w:pPr>
          </w:p>
        </w:tc>
        <w:tc>
          <w:tcPr>
            <w:tcW w:w="4173" w:type="dxa"/>
            <w:vAlign w:val="center"/>
          </w:tcPr>
          <w:p w14:paraId="588467CF" w14:textId="77777777" w:rsidR="00EE239F" w:rsidRPr="00D6757C" w:rsidRDefault="00EE239F" w:rsidP="00FC2D96">
            <w:pPr>
              <w:ind w:firstLine="0"/>
              <w:rPr>
                <w:sz w:val="22"/>
                <w:szCs w:val="22"/>
              </w:rPr>
            </w:pPr>
            <w:r w:rsidRPr="00D6757C">
              <w:rPr>
                <w:sz w:val="22"/>
                <w:szCs w:val="22"/>
              </w:rPr>
              <w:t>Выполнение работ (оказание услуг) по содержанию и уборке прилегающих к объектам территорий</w:t>
            </w:r>
          </w:p>
        </w:tc>
        <w:tc>
          <w:tcPr>
            <w:tcW w:w="1560" w:type="dxa"/>
            <w:vAlign w:val="center"/>
          </w:tcPr>
          <w:p w14:paraId="6A8F6157" w14:textId="2E9077FC" w:rsidR="00EE239F" w:rsidRPr="00D6757C" w:rsidRDefault="00EE239F" w:rsidP="006330B3">
            <w:pPr>
              <w:ind w:firstLine="0"/>
              <w:jc w:val="center"/>
              <w:rPr>
                <w:sz w:val="22"/>
                <w:szCs w:val="22"/>
                <w:vertAlign w:val="superscript"/>
              </w:rPr>
            </w:pPr>
            <w:r w:rsidRPr="00D6757C">
              <w:rPr>
                <w:sz w:val="22"/>
                <w:szCs w:val="22"/>
              </w:rPr>
              <w:t>4 911,0</w:t>
            </w:r>
          </w:p>
        </w:tc>
        <w:tc>
          <w:tcPr>
            <w:tcW w:w="1185" w:type="dxa"/>
            <w:vAlign w:val="center"/>
          </w:tcPr>
          <w:p w14:paraId="19962B16" w14:textId="77777777" w:rsidR="00EE239F" w:rsidRPr="00D6757C" w:rsidRDefault="00EE239F" w:rsidP="00FC2D96">
            <w:pPr>
              <w:spacing w:after="0"/>
              <w:jc w:val="center"/>
              <w:rPr>
                <w:sz w:val="22"/>
                <w:szCs w:val="22"/>
              </w:rPr>
            </w:pPr>
          </w:p>
        </w:tc>
        <w:tc>
          <w:tcPr>
            <w:tcW w:w="1417" w:type="dxa"/>
            <w:vAlign w:val="center"/>
          </w:tcPr>
          <w:p w14:paraId="30FFB4B9" w14:textId="77777777" w:rsidR="00EE239F" w:rsidRPr="00D6757C" w:rsidRDefault="00EE239F" w:rsidP="00FC2D96">
            <w:pPr>
              <w:spacing w:after="0"/>
              <w:jc w:val="center"/>
              <w:rPr>
                <w:sz w:val="22"/>
                <w:szCs w:val="22"/>
              </w:rPr>
            </w:pPr>
          </w:p>
        </w:tc>
        <w:tc>
          <w:tcPr>
            <w:tcW w:w="1418" w:type="dxa"/>
            <w:vAlign w:val="center"/>
          </w:tcPr>
          <w:p w14:paraId="5CC4ECDB" w14:textId="77777777" w:rsidR="00EE239F" w:rsidRPr="00D6757C" w:rsidRDefault="00EE239F" w:rsidP="00FC2D96">
            <w:pPr>
              <w:spacing w:after="0"/>
              <w:jc w:val="center"/>
              <w:rPr>
                <w:sz w:val="22"/>
                <w:szCs w:val="22"/>
              </w:rPr>
            </w:pPr>
          </w:p>
        </w:tc>
      </w:tr>
      <w:tr w:rsidR="00EE239F" w:rsidRPr="00D6757C" w14:paraId="5F7A7EAB" w14:textId="77777777" w:rsidTr="00FC2D96">
        <w:trPr>
          <w:trHeight w:val="860"/>
        </w:trPr>
        <w:tc>
          <w:tcPr>
            <w:tcW w:w="534" w:type="dxa"/>
            <w:vMerge w:val="restart"/>
            <w:vAlign w:val="center"/>
          </w:tcPr>
          <w:p w14:paraId="0F6A202B" w14:textId="77777777" w:rsidR="00EE239F" w:rsidRPr="00D6757C" w:rsidRDefault="00EE239F" w:rsidP="00FC2D96">
            <w:pPr>
              <w:spacing w:after="0"/>
              <w:ind w:firstLine="0"/>
              <w:jc w:val="center"/>
              <w:rPr>
                <w:sz w:val="22"/>
                <w:szCs w:val="22"/>
              </w:rPr>
            </w:pPr>
            <w:r w:rsidRPr="00D6757C">
              <w:rPr>
                <w:sz w:val="22"/>
                <w:szCs w:val="22"/>
              </w:rPr>
              <w:t>2</w:t>
            </w:r>
          </w:p>
        </w:tc>
        <w:tc>
          <w:tcPr>
            <w:tcW w:w="4173" w:type="dxa"/>
            <w:vAlign w:val="center"/>
          </w:tcPr>
          <w:p w14:paraId="7560D341" w14:textId="77777777" w:rsidR="00EE239F" w:rsidRPr="00D6757C" w:rsidRDefault="00EE239F" w:rsidP="00FC2D96">
            <w:pPr>
              <w:ind w:firstLine="0"/>
              <w:rPr>
                <w:sz w:val="22"/>
                <w:szCs w:val="22"/>
              </w:rPr>
            </w:pPr>
            <w:r w:rsidRPr="00D6757C">
              <w:rPr>
                <w:sz w:val="22"/>
                <w:szCs w:val="22"/>
              </w:rPr>
              <w:t>Выполнение работ (оказание услуг) по комплексной уборке объектов (помещений) АО «Аэропорт Сургут»</w:t>
            </w:r>
          </w:p>
        </w:tc>
        <w:tc>
          <w:tcPr>
            <w:tcW w:w="1560" w:type="dxa"/>
            <w:vAlign w:val="center"/>
          </w:tcPr>
          <w:p w14:paraId="1E956950" w14:textId="00123FC5" w:rsidR="00EE239F" w:rsidRPr="00D6757C" w:rsidRDefault="00EE239F" w:rsidP="006330B3">
            <w:pPr>
              <w:spacing w:after="0"/>
              <w:ind w:firstLine="0"/>
              <w:jc w:val="center"/>
              <w:rPr>
                <w:sz w:val="22"/>
                <w:szCs w:val="22"/>
                <w:vertAlign w:val="superscript"/>
              </w:rPr>
            </w:pPr>
            <w:r w:rsidRPr="00D6757C">
              <w:rPr>
                <w:sz w:val="22"/>
                <w:szCs w:val="22"/>
              </w:rPr>
              <w:t xml:space="preserve">16 068,80 </w:t>
            </w:r>
          </w:p>
        </w:tc>
        <w:tc>
          <w:tcPr>
            <w:tcW w:w="1185" w:type="dxa"/>
            <w:vAlign w:val="center"/>
          </w:tcPr>
          <w:p w14:paraId="64F5EFE9" w14:textId="77777777" w:rsidR="00EE239F" w:rsidRPr="00D6757C" w:rsidRDefault="00EE239F" w:rsidP="00FC2D96">
            <w:pPr>
              <w:spacing w:after="0"/>
              <w:ind w:firstLine="0"/>
              <w:jc w:val="center"/>
              <w:rPr>
                <w:sz w:val="22"/>
                <w:szCs w:val="22"/>
              </w:rPr>
            </w:pPr>
          </w:p>
        </w:tc>
        <w:tc>
          <w:tcPr>
            <w:tcW w:w="1417" w:type="dxa"/>
            <w:vAlign w:val="center"/>
          </w:tcPr>
          <w:p w14:paraId="4A01B348" w14:textId="77777777" w:rsidR="00EE239F" w:rsidRPr="00D6757C" w:rsidRDefault="00EE239F" w:rsidP="00FC2D96">
            <w:pPr>
              <w:spacing w:after="0"/>
              <w:ind w:firstLine="0"/>
              <w:jc w:val="center"/>
              <w:rPr>
                <w:sz w:val="22"/>
                <w:szCs w:val="22"/>
              </w:rPr>
            </w:pPr>
          </w:p>
        </w:tc>
        <w:tc>
          <w:tcPr>
            <w:tcW w:w="1418" w:type="dxa"/>
            <w:vAlign w:val="center"/>
          </w:tcPr>
          <w:p w14:paraId="3E47B1BD" w14:textId="77777777" w:rsidR="00EE239F" w:rsidRPr="00D6757C" w:rsidRDefault="00EE239F" w:rsidP="00FC2D96">
            <w:pPr>
              <w:spacing w:after="0"/>
              <w:ind w:firstLine="0"/>
              <w:jc w:val="center"/>
              <w:rPr>
                <w:sz w:val="22"/>
                <w:szCs w:val="22"/>
              </w:rPr>
            </w:pPr>
          </w:p>
        </w:tc>
      </w:tr>
      <w:tr w:rsidR="00EE239F" w:rsidRPr="00D6757C" w14:paraId="02F5EF58" w14:textId="77777777" w:rsidTr="00FC2D96">
        <w:trPr>
          <w:trHeight w:val="245"/>
        </w:trPr>
        <w:tc>
          <w:tcPr>
            <w:tcW w:w="534" w:type="dxa"/>
            <w:vMerge/>
            <w:vAlign w:val="center"/>
          </w:tcPr>
          <w:p w14:paraId="795A4C3F" w14:textId="77777777" w:rsidR="00EE239F" w:rsidRPr="00D6757C" w:rsidRDefault="00EE239F" w:rsidP="00FC2D96">
            <w:pPr>
              <w:spacing w:after="0"/>
              <w:jc w:val="center"/>
              <w:rPr>
                <w:sz w:val="22"/>
                <w:szCs w:val="22"/>
              </w:rPr>
            </w:pPr>
          </w:p>
        </w:tc>
        <w:tc>
          <w:tcPr>
            <w:tcW w:w="4173" w:type="dxa"/>
            <w:vAlign w:val="center"/>
          </w:tcPr>
          <w:p w14:paraId="182BFCD5" w14:textId="77777777" w:rsidR="00EE239F" w:rsidRPr="00D6757C" w:rsidRDefault="00EE239F" w:rsidP="00FC2D96">
            <w:pPr>
              <w:ind w:firstLine="0"/>
              <w:rPr>
                <w:sz w:val="22"/>
                <w:szCs w:val="22"/>
              </w:rPr>
            </w:pPr>
            <w:r w:rsidRPr="00D6757C">
              <w:rPr>
                <w:sz w:val="22"/>
                <w:szCs w:val="22"/>
              </w:rPr>
              <w:t>Выполнение работ (оказание услуг) по содержанию и уборке прилегающих к объектам территорий</w:t>
            </w:r>
          </w:p>
        </w:tc>
        <w:tc>
          <w:tcPr>
            <w:tcW w:w="1560" w:type="dxa"/>
            <w:vAlign w:val="center"/>
          </w:tcPr>
          <w:p w14:paraId="6A8F393D" w14:textId="46415D34" w:rsidR="00EE239F" w:rsidRPr="00D6757C" w:rsidRDefault="00EE239F" w:rsidP="006330B3">
            <w:pPr>
              <w:spacing w:after="0"/>
              <w:ind w:firstLine="0"/>
              <w:jc w:val="center"/>
              <w:rPr>
                <w:sz w:val="22"/>
                <w:szCs w:val="22"/>
                <w:vertAlign w:val="superscript"/>
              </w:rPr>
            </w:pPr>
            <w:r w:rsidRPr="00D6757C">
              <w:rPr>
                <w:sz w:val="22"/>
                <w:szCs w:val="22"/>
              </w:rPr>
              <w:t xml:space="preserve">27 215,7 </w:t>
            </w:r>
          </w:p>
        </w:tc>
        <w:tc>
          <w:tcPr>
            <w:tcW w:w="1185" w:type="dxa"/>
            <w:vAlign w:val="center"/>
          </w:tcPr>
          <w:p w14:paraId="1393CC67" w14:textId="77777777" w:rsidR="00EE239F" w:rsidRPr="00D6757C" w:rsidRDefault="00EE239F" w:rsidP="00FC2D96">
            <w:pPr>
              <w:spacing w:after="0"/>
              <w:jc w:val="center"/>
              <w:rPr>
                <w:sz w:val="22"/>
                <w:szCs w:val="22"/>
              </w:rPr>
            </w:pPr>
          </w:p>
        </w:tc>
        <w:tc>
          <w:tcPr>
            <w:tcW w:w="1417" w:type="dxa"/>
            <w:vAlign w:val="center"/>
          </w:tcPr>
          <w:p w14:paraId="28154CD5" w14:textId="77777777" w:rsidR="00EE239F" w:rsidRPr="00D6757C" w:rsidRDefault="00EE239F" w:rsidP="00FC2D96">
            <w:pPr>
              <w:spacing w:after="0"/>
              <w:jc w:val="center"/>
              <w:rPr>
                <w:sz w:val="22"/>
                <w:szCs w:val="22"/>
              </w:rPr>
            </w:pPr>
          </w:p>
        </w:tc>
        <w:tc>
          <w:tcPr>
            <w:tcW w:w="1418" w:type="dxa"/>
            <w:vAlign w:val="center"/>
          </w:tcPr>
          <w:p w14:paraId="543150CF" w14:textId="77777777" w:rsidR="00EE239F" w:rsidRPr="00D6757C" w:rsidRDefault="00EE239F" w:rsidP="00FC2D96">
            <w:pPr>
              <w:spacing w:after="0"/>
              <w:jc w:val="center"/>
              <w:rPr>
                <w:sz w:val="22"/>
                <w:szCs w:val="22"/>
              </w:rPr>
            </w:pPr>
          </w:p>
        </w:tc>
      </w:tr>
      <w:tr w:rsidR="00EE239F" w:rsidRPr="00D6757C" w14:paraId="3E53E925" w14:textId="77777777" w:rsidTr="00FC2D96">
        <w:tc>
          <w:tcPr>
            <w:tcW w:w="534" w:type="dxa"/>
            <w:vAlign w:val="center"/>
          </w:tcPr>
          <w:p w14:paraId="2FEBA3CA" w14:textId="77777777" w:rsidR="00EE239F" w:rsidRPr="00D6757C" w:rsidRDefault="00EE239F" w:rsidP="00FC2D96">
            <w:pPr>
              <w:spacing w:after="0"/>
              <w:ind w:firstLine="0"/>
              <w:jc w:val="center"/>
              <w:rPr>
                <w:sz w:val="22"/>
                <w:szCs w:val="22"/>
              </w:rPr>
            </w:pPr>
            <w:r w:rsidRPr="00D6757C">
              <w:rPr>
                <w:sz w:val="22"/>
                <w:szCs w:val="22"/>
              </w:rPr>
              <w:lastRenderedPageBreak/>
              <w:t>3</w:t>
            </w:r>
          </w:p>
        </w:tc>
        <w:tc>
          <w:tcPr>
            <w:tcW w:w="4173" w:type="dxa"/>
            <w:vAlign w:val="center"/>
          </w:tcPr>
          <w:p w14:paraId="7DF74549" w14:textId="77777777" w:rsidR="00EE239F" w:rsidRPr="00D6757C" w:rsidRDefault="00EE239F" w:rsidP="00FC2D96">
            <w:pPr>
              <w:spacing w:after="0"/>
              <w:ind w:firstLine="0"/>
              <w:rPr>
                <w:sz w:val="22"/>
                <w:szCs w:val="22"/>
              </w:rPr>
            </w:pPr>
            <w:r w:rsidRPr="00D6757C">
              <w:rPr>
                <w:sz w:val="22"/>
                <w:szCs w:val="22"/>
              </w:rPr>
              <w:t>Выполнение работ (оказание услуг) по комплексной уборке гостиницы «Полет»</w:t>
            </w:r>
          </w:p>
        </w:tc>
        <w:tc>
          <w:tcPr>
            <w:tcW w:w="1560" w:type="dxa"/>
            <w:vAlign w:val="center"/>
          </w:tcPr>
          <w:p w14:paraId="122A0E9D" w14:textId="4FD3326A" w:rsidR="00EE239F" w:rsidRPr="00D6757C" w:rsidRDefault="00EE239F" w:rsidP="006330B3">
            <w:pPr>
              <w:spacing w:after="0"/>
              <w:ind w:firstLine="0"/>
              <w:jc w:val="center"/>
              <w:rPr>
                <w:sz w:val="22"/>
                <w:szCs w:val="22"/>
                <w:vertAlign w:val="superscript"/>
              </w:rPr>
            </w:pPr>
            <w:r w:rsidRPr="00D6757C">
              <w:rPr>
                <w:sz w:val="22"/>
                <w:szCs w:val="22"/>
              </w:rPr>
              <w:t xml:space="preserve">2 508,01 </w:t>
            </w:r>
          </w:p>
        </w:tc>
        <w:tc>
          <w:tcPr>
            <w:tcW w:w="1185" w:type="dxa"/>
            <w:vAlign w:val="center"/>
          </w:tcPr>
          <w:p w14:paraId="727F51B5" w14:textId="77777777" w:rsidR="00EE239F" w:rsidRPr="00D6757C" w:rsidRDefault="00EE239F" w:rsidP="00FC2D96">
            <w:pPr>
              <w:spacing w:after="0"/>
              <w:ind w:firstLine="0"/>
              <w:jc w:val="center"/>
              <w:rPr>
                <w:sz w:val="22"/>
                <w:szCs w:val="22"/>
              </w:rPr>
            </w:pPr>
          </w:p>
        </w:tc>
        <w:tc>
          <w:tcPr>
            <w:tcW w:w="1417" w:type="dxa"/>
            <w:vAlign w:val="center"/>
          </w:tcPr>
          <w:p w14:paraId="196E8132" w14:textId="77777777" w:rsidR="00EE239F" w:rsidRPr="00D6757C" w:rsidRDefault="00EE239F" w:rsidP="00FC2D96">
            <w:pPr>
              <w:spacing w:after="0"/>
              <w:ind w:firstLine="0"/>
              <w:jc w:val="center"/>
              <w:rPr>
                <w:sz w:val="22"/>
                <w:szCs w:val="22"/>
              </w:rPr>
            </w:pPr>
          </w:p>
        </w:tc>
        <w:tc>
          <w:tcPr>
            <w:tcW w:w="1418" w:type="dxa"/>
            <w:vAlign w:val="center"/>
          </w:tcPr>
          <w:p w14:paraId="3F5F1921" w14:textId="77777777" w:rsidR="00EE239F" w:rsidRPr="00D6757C" w:rsidRDefault="00EE239F" w:rsidP="00FC2D96">
            <w:pPr>
              <w:spacing w:after="0"/>
              <w:ind w:firstLine="0"/>
              <w:jc w:val="center"/>
              <w:rPr>
                <w:sz w:val="22"/>
                <w:szCs w:val="22"/>
              </w:rPr>
            </w:pPr>
          </w:p>
        </w:tc>
      </w:tr>
      <w:tr w:rsidR="00EE239F" w:rsidRPr="00D6757C" w14:paraId="42FF0543" w14:textId="77777777" w:rsidTr="00FC2D96">
        <w:trPr>
          <w:trHeight w:val="1060"/>
        </w:trPr>
        <w:tc>
          <w:tcPr>
            <w:tcW w:w="534" w:type="dxa"/>
            <w:vAlign w:val="center"/>
          </w:tcPr>
          <w:p w14:paraId="34240855" w14:textId="77777777" w:rsidR="00EE239F" w:rsidRPr="00D6757C" w:rsidRDefault="00EE239F" w:rsidP="00FC2D96">
            <w:pPr>
              <w:spacing w:after="0"/>
              <w:ind w:firstLine="0"/>
              <w:jc w:val="center"/>
              <w:rPr>
                <w:sz w:val="22"/>
                <w:szCs w:val="22"/>
              </w:rPr>
            </w:pPr>
            <w:r w:rsidRPr="00D6757C">
              <w:rPr>
                <w:sz w:val="22"/>
                <w:szCs w:val="22"/>
              </w:rPr>
              <w:t>4</w:t>
            </w:r>
          </w:p>
        </w:tc>
        <w:tc>
          <w:tcPr>
            <w:tcW w:w="4173" w:type="dxa"/>
            <w:vAlign w:val="center"/>
          </w:tcPr>
          <w:p w14:paraId="65608130" w14:textId="4294C484" w:rsidR="00EE239F" w:rsidRPr="00D6757C" w:rsidRDefault="00EE239F" w:rsidP="00FC2D96">
            <w:pPr>
              <w:ind w:firstLine="0"/>
              <w:rPr>
                <w:sz w:val="22"/>
                <w:szCs w:val="22"/>
              </w:rPr>
            </w:pPr>
            <w:r w:rsidRPr="00D6757C">
              <w:rPr>
                <w:sz w:val="22"/>
                <w:szCs w:val="22"/>
              </w:rPr>
              <w:t xml:space="preserve">Выполнение работ (оказание услуг) по </w:t>
            </w:r>
            <w:r w:rsidR="00061C9C" w:rsidRPr="00D6757C">
              <w:rPr>
                <w:sz w:val="22"/>
                <w:szCs w:val="22"/>
              </w:rPr>
              <w:t>комплексной уборке территорий, прилегающих к профилакторию «Полет»</w:t>
            </w:r>
          </w:p>
        </w:tc>
        <w:tc>
          <w:tcPr>
            <w:tcW w:w="1560" w:type="dxa"/>
            <w:vAlign w:val="center"/>
          </w:tcPr>
          <w:p w14:paraId="4249063F" w14:textId="55885F4D" w:rsidR="00EE239F" w:rsidRPr="00D6757C" w:rsidRDefault="005D36F2" w:rsidP="00FC2D96">
            <w:pPr>
              <w:spacing w:after="0"/>
              <w:ind w:firstLine="0"/>
              <w:jc w:val="center"/>
              <w:rPr>
                <w:sz w:val="22"/>
                <w:szCs w:val="22"/>
                <w:vertAlign w:val="superscript"/>
              </w:rPr>
            </w:pPr>
            <w:r w:rsidRPr="00D6757C">
              <w:rPr>
                <w:sz w:val="22"/>
                <w:szCs w:val="22"/>
              </w:rPr>
              <w:t>19</w:t>
            </w:r>
            <w:r w:rsidR="00BD2AA0">
              <w:rPr>
                <w:sz w:val="22"/>
                <w:szCs w:val="22"/>
              </w:rPr>
              <w:t xml:space="preserve"> </w:t>
            </w:r>
            <w:r w:rsidRPr="00D6757C">
              <w:rPr>
                <w:sz w:val="22"/>
                <w:szCs w:val="22"/>
              </w:rPr>
              <w:t xml:space="preserve">506,8 </w:t>
            </w:r>
          </w:p>
        </w:tc>
        <w:tc>
          <w:tcPr>
            <w:tcW w:w="1185" w:type="dxa"/>
            <w:vAlign w:val="center"/>
          </w:tcPr>
          <w:p w14:paraId="068189BD" w14:textId="77777777" w:rsidR="00EE239F" w:rsidRPr="00D6757C" w:rsidRDefault="00EE239F" w:rsidP="00FC2D96">
            <w:pPr>
              <w:spacing w:after="0"/>
              <w:ind w:firstLine="0"/>
              <w:jc w:val="center"/>
              <w:rPr>
                <w:sz w:val="22"/>
                <w:szCs w:val="22"/>
              </w:rPr>
            </w:pPr>
          </w:p>
        </w:tc>
        <w:tc>
          <w:tcPr>
            <w:tcW w:w="1417" w:type="dxa"/>
            <w:vAlign w:val="center"/>
          </w:tcPr>
          <w:p w14:paraId="328DCBE3" w14:textId="77777777" w:rsidR="00EE239F" w:rsidRPr="00D6757C" w:rsidRDefault="00EE239F" w:rsidP="00FC2D96">
            <w:pPr>
              <w:spacing w:after="0"/>
              <w:ind w:firstLine="0"/>
              <w:jc w:val="center"/>
              <w:rPr>
                <w:sz w:val="22"/>
                <w:szCs w:val="22"/>
              </w:rPr>
            </w:pPr>
          </w:p>
        </w:tc>
        <w:tc>
          <w:tcPr>
            <w:tcW w:w="1418" w:type="dxa"/>
            <w:vAlign w:val="center"/>
          </w:tcPr>
          <w:p w14:paraId="04D38E19" w14:textId="77777777" w:rsidR="00EE239F" w:rsidRPr="00D6757C" w:rsidRDefault="00EE239F" w:rsidP="00FC2D96">
            <w:pPr>
              <w:spacing w:after="0"/>
              <w:ind w:firstLine="0"/>
              <w:jc w:val="center"/>
              <w:rPr>
                <w:sz w:val="22"/>
                <w:szCs w:val="22"/>
              </w:rPr>
            </w:pPr>
          </w:p>
        </w:tc>
      </w:tr>
      <w:tr w:rsidR="005E085D" w:rsidRPr="00D6757C" w14:paraId="544E4985" w14:textId="77777777" w:rsidTr="00761F28">
        <w:trPr>
          <w:trHeight w:val="759"/>
        </w:trPr>
        <w:tc>
          <w:tcPr>
            <w:tcW w:w="534" w:type="dxa"/>
            <w:vMerge w:val="restart"/>
            <w:tcBorders>
              <w:top w:val="nil"/>
            </w:tcBorders>
            <w:vAlign w:val="center"/>
          </w:tcPr>
          <w:p w14:paraId="4C79AD50" w14:textId="77777777" w:rsidR="005E085D" w:rsidRPr="00D6757C" w:rsidRDefault="005E085D" w:rsidP="00FC2D96">
            <w:pPr>
              <w:spacing w:after="0"/>
              <w:ind w:firstLine="0"/>
              <w:rPr>
                <w:sz w:val="22"/>
                <w:szCs w:val="22"/>
              </w:rPr>
            </w:pPr>
            <w:r w:rsidRPr="00D6757C">
              <w:rPr>
                <w:sz w:val="22"/>
                <w:szCs w:val="22"/>
              </w:rPr>
              <w:t>5</w:t>
            </w:r>
          </w:p>
        </w:tc>
        <w:tc>
          <w:tcPr>
            <w:tcW w:w="4173" w:type="dxa"/>
            <w:tcBorders>
              <w:top w:val="nil"/>
              <w:left w:val="single" w:sz="8" w:space="0" w:color="auto"/>
              <w:right w:val="single" w:sz="8" w:space="0" w:color="auto"/>
            </w:tcBorders>
            <w:shd w:val="clear" w:color="auto" w:fill="auto"/>
            <w:vAlign w:val="center"/>
          </w:tcPr>
          <w:p w14:paraId="72FAA4F6" w14:textId="6182F4F7" w:rsidR="005E085D" w:rsidRPr="00D6757C" w:rsidRDefault="005E085D" w:rsidP="00D6756F">
            <w:pPr>
              <w:spacing w:after="0"/>
              <w:ind w:firstLine="0"/>
              <w:rPr>
                <w:color w:val="000000"/>
                <w:sz w:val="22"/>
                <w:szCs w:val="22"/>
              </w:rPr>
            </w:pPr>
            <w:r w:rsidRPr="00D6757C">
              <w:rPr>
                <w:color w:val="000000"/>
                <w:sz w:val="22"/>
                <w:szCs w:val="22"/>
              </w:rPr>
              <w:t>Выполнение работ (оказание услуг) по комплексной уборке гостиницы «Профилакторий № 2»  и «База РСУ»</w:t>
            </w:r>
          </w:p>
        </w:tc>
        <w:tc>
          <w:tcPr>
            <w:tcW w:w="1560" w:type="dxa"/>
            <w:vAlign w:val="center"/>
          </w:tcPr>
          <w:p w14:paraId="14975579" w14:textId="5BFE2BF6" w:rsidR="005E085D" w:rsidRPr="00D6757C" w:rsidRDefault="005E085D" w:rsidP="005E085D">
            <w:pPr>
              <w:spacing w:after="0"/>
              <w:ind w:firstLine="0"/>
              <w:jc w:val="center"/>
              <w:rPr>
                <w:sz w:val="22"/>
                <w:szCs w:val="22"/>
              </w:rPr>
            </w:pPr>
            <w:r w:rsidRPr="00D6757C">
              <w:rPr>
                <w:sz w:val="22"/>
                <w:szCs w:val="22"/>
              </w:rPr>
              <w:t>3</w:t>
            </w:r>
            <w:r w:rsidR="00BD2AA0">
              <w:rPr>
                <w:sz w:val="22"/>
                <w:szCs w:val="22"/>
              </w:rPr>
              <w:t xml:space="preserve"> </w:t>
            </w:r>
            <w:r w:rsidRPr="00D6757C">
              <w:rPr>
                <w:sz w:val="22"/>
                <w:szCs w:val="22"/>
              </w:rPr>
              <w:t>124,70</w:t>
            </w:r>
          </w:p>
        </w:tc>
        <w:tc>
          <w:tcPr>
            <w:tcW w:w="1185" w:type="dxa"/>
            <w:vAlign w:val="center"/>
          </w:tcPr>
          <w:p w14:paraId="0CB6D036" w14:textId="77777777" w:rsidR="005E085D" w:rsidRPr="00D6757C" w:rsidRDefault="005E085D" w:rsidP="00FC2D96">
            <w:pPr>
              <w:spacing w:after="0"/>
              <w:jc w:val="center"/>
              <w:rPr>
                <w:sz w:val="22"/>
                <w:szCs w:val="22"/>
              </w:rPr>
            </w:pPr>
          </w:p>
        </w:tc>
        <w:tc>
          <w:tcPr>
            <w:tcW w:w="1417" w:type="dxa"/>
            <w:vAlign w:val="center"/>
          </w:tcPr>
          <w:p w14:paraId="5C5E6582" w14:textId="77777777" w:rsidR="005E085D" w:rsidRPr="00D6757C" w:rsidRDefault="005E085D" w:rsidP="00FC2D96">
            <w:pPr>
              <w:spacing w:after="0"/>
              <w:jc w:val="center"/>
              <w:rPr>
                <w:sz w:val="22"/>
                <w:szCs w:val="22"/>
              </w:rPr>
            </w:pPr>
          </w:p>
        </w:tc>
        <w:tc>
          <w:tcPr>
            <w:tcW w:w="1418" w:type="dxa"/>
            <w:vAlign w:val="center"/>
          </w:tcPr>
          <w:p w14:paraId="2C69076A" w14:textId="77777777" w:rsidR="005E085D" w:rsidRPr="00D6757C" w:rsidRDefault="005E085D" w:rsidP="00FC2D96">
            <w:pPr>
              <w:spacing w:after="0"/>
              <w:jc w:val="center"/>
              <w:rPr>
                <w:sz w:val="22"/>
                <w:szCs w:val="22"/>
              </w:rPr>
            </w:pPr>
          </w:p>
        </w:tc>
      </w:tr>
      <w:tr w:rsidR="00EE239F" w:rsidRPr="00D6757C" w14:paraId="6A97E82D" w14:textId="77777777" w:rsidTr="00FC2D96">
        <w:trPr>
          <w:trHeight w:val="272"/>
        </w:trPr>
        <w:tc>
          <w:tcPr>
            <w:tcW w:w="534" w:type="dxa"/>
            <w:vMerge/>
            <w:vAlign w:val="center"/>
          </w:tcPr>
          <w:p w14:paraId="56EFC39C" w14:textId="77777777" w:rsidR="00EE239F" w:rsidRPr="00D6757C" w:rsidRDefault="00EE239F" w:rsidP="00FC2D96">
            <w:pPr>
              <w:spacing w:after="0"/>
              <w:jc w:val="center"/>
              <w:rPr>
                <w:sz w:val="22"/>
                <w:szCs w:val="22"/>
              </w:rPr>
            </w:pPr>
          </w:p>
        </w:tc>
        <w:tc>
          <w:tcPr>
            <w:tcW w:w="4173" w:type="dxa"/>
            <w:tcBorders>
              <w:top w:val="nil"/>
              <w:left w:val="single" w:sz="8" w:space="0" w:color="auto"/>
              <w:bottom w:val="single" w:sz="8" w:space="0" w:color="auto"/>
              <w:right w:val="single" w:sz="8" w:space="0" w:color="auto"/>
            </w:tcBorders>
            <w:shd w:val="clear" w:color="auto" w:fill="auto"/>
            <w:vAlign w:val="center"/>
          </w:tcPr>
          <w:p w14:paraId="47300CCA" w14:textId="77777777" w:rsidR="00EE239F" w:rsidRPr="00D6757C" w:rsidRDefault="00EE239F" w:rsidP="00FC2D96">
            <w:pPr>
              <w:ind w:firstLine="0"/>
              <w:rPr>
                <w:color w:val="000000"/>
                <w:sz w:val="22"/>
                <w:szCs w:val="22"/>
              </w:rPr>
            </w:pPr>
            <w:r w:rsidRPr="00D6757C">
              <w:rPr>
                <w:color w:val="000000"/>
                <w:sz w:val="22"/>
                <w:szCs w:val="22"/>
              </w:rPr>
              <w:t>Выполнение работ (оказание услуг) по содержанию и уборке прилегающих к объектам территорий</w:t>
            </w:r>
          </w:p>
        </w:tc>
        <w:tc>
          <w:tcPr>
            <w:tcW w:w="1560" w:type="dxa"/>
            <w:vAlign w:val="center"/>
          </w:tcPr>
          <w:p w14:paraId="19678869" w14:textId="21C0E88D" w:rsidR="00EE239F" w:rsidRPr="00D6757C" w:rsidRDefault="00EE239F" w:rsidP="00FC2D96">
            <w:pPr>
              <w:spacing w:after="0"/>
              <w:ind w:firstLine="0"/>
              <w:jc w:val="center"/>
              <w:rPr>
                <w:sz w:val="22"/>
                <w:szCs w:val="22"/>
                <w:vertAlign w:val="superscript"/>
              </w:rPr>
            </w:pPr>
            <w:r w:rsidRPr="00D6757C">
              <w:rPr>
                <w:sz w:val="22"/>
                <w:szCs w:val="22"/>
              </w:rPr>
              <w:t xml:space="preserve">3 196,00 </w:t>
            </w:r>
          </w:p>
        </w:tc>
        <w:tc>
          <w:tcPr>
            <w:tcW w:w="1185" w:type="dxa"/>
            <w:vAlign w:val="center"/>
          </w:tcPr>
          <w:p w14:paraId="33E8F49E" w14:textId="77777777" w:rsidR="00EE239F" w:rsidRPr="00D6757C" w:rsidRDefault="00EE239F" w:rsidP="00FC2D96">
            <w:pPr>
              <w:spacing w:after="0"/>
              <w:jc w:val="center"/>
              <w:rPr>
                <w:sz w:val="22"/>
                <w:szCs w:val="22"/>
              </w:rPr>
            </w:pPr>
          </w:p>
        </w:tc>
        <w:tc>
          <w:tcPr>
            <w:tcW w:w="1417" w:type="dxa"/>
            <w:vAlign w:val="center"/>
          </w:tcPr>
          <w:p w14:paraId="0AFD2E63" w14:textId="77777777" w:rsidR="00EE239F" w:rsidRPr="00D6757C" w:rsidRDefault="00EE239F" w:rsidP="00FC2D96">
            <w:pPr>
              <w:spacing w:after="0"/>
              <w:jc w:val="center"/>
              <w:rPr>
                <w:sz w:val="22"/>
                <w:szCs w:val="22"/>
              </w:rPr>
            </w:pPr>
          </w:p>
        </w:tc>
        <w:tc>
          <w:tcPr>
            <w:tcW w:w="1418" w:type="dxa"/>
            <w:vAlign w:val="center"/>
          </w:tcPr>
          <w:p w14:paraId="2DE94F67" w14:textId="77777777" w:rsidR="00EE239F" w:rsidRPr="00D6757C" w:rsidRDefault="00EE239F" w:rsidP="00FC2D96">
            <w:pPr>
              <w:spacing w:after="0"/>
              <w:jc w:val="center"/>
              <w:rPr>
                <w:sz w:val="22"/>
                <w:szCs w:val="22"/>
              </w:rPr>
            </w:pPr>
          </w:p>
        </w:tc>
      </w:tr>
      <w:tr w:rsidR="00EE239F" w:rsidRPr="00D6757C" w14:paraId="35C657B1" w14:textId="77777777" w:rsidTr="00FC2D96">
        <w:tc>
          <w:tcPr>
            <w:tcW w:w="7452" w:type="dxa"/>
            <w:gridSpan w:val="4"/>
            <w:vAlign w:val="center"/>
          </w:tcPr>
          <w:p w14:paraId="60B2E44E" w14:textId="77777777" w:rsidR="00EE239F" w:rsidRPr="00D6757C" w:rsidRDefault="00EE239F" w:rsidP="00FC2D96">
            <w:pPr>
              <w:spacing w:after="0"/>
              <w:ind w:firstLine="0"/>
              <w:jc w:val="right"/>
              <w:rPr>
                <w:sz w:val="22"/>
                <w:szCs w:val="22"/>
              </w:rPr>
            </w:pPr>
            <w:r w:rsidRPr="00D6757C">
              <w:rPr>
                <w:sz w:val="22"/>
                <w:szCs w:val="22"/>
              </w:rPr>
              <w:t>Итого</w:t>
            </w:r>
          </w:p>
        </w:tc>
        <w:tc>
          <w:tcPr>
            <w:tcW w:w="1417" w:type="dxa"/>
            <w:vAlign w:val="center"/>
          </w:tcPr>
          <w:p w14:paraId="49ED7BFF" w14:textId="77777777" w:rsidR="00EE239F" w:rsidRPr="00D6757C" w:rsidRDefault="00EE239F" w:rsidP="00FC2D96">
            <w:pPr>
              <w:spacing w:after="0"/>
              <w:ind w:firstLine="0"/>
              <w:jc w:val="center"/>
              <w:rPr>
                <w:sz w:val="22"/>
                <w:szCs w:val="22"/>
              </w:rPr>
            </w:pPr>
          </w:p>
        </w:tc>
        <w:tc>
          <w:tcPr>
            <w:tcW w:w="1418" w:type="dxa"/>
            <w:vAlign w:val="center"/>
          </w:tcPr>
          <w:p w14:paraId="36BAC28C" w14:textId="77777777" w:rsidR="00EE239F" w:rsidRPr="00D6757C" w:rsidRDefault="00EE239F" w:rsidP="00FC2D96">
            <w:pPr>
              <w:spacing w:after="0"/>
              <w:ind w:firstLine="0"/>
              <w:jc w:val="center"/>
              <w:rPr>
                <w:sz w:val="22"/>
                <w:szCs w:val="22"/>
              </w:rPr>
            </w:pPr>
          </w:p>
        </w:tc>
      </w:tr>
    </w:tbl>
    <w:p w14:paraId="3D8C0B1A" w14:textId="77777777" w:rsidR="006330B3" w:rsidRPr="00D6757C" w:rsidRDefault="00EE239F" w:rsidP="00EE239F">
      <w:pPr>
        <w:spacing w:after="0"/>
        <w:rPr>
          <w:sz w:val="22"/>
          <w:szCs w:val="22"/>
        </w:rPr>
      </w:pPr>
      <w:r w:rsidRPr="00D6757C">
        <w:rPr>
          <w:sz w:val="22"/>
          <w:szCs w:val="22"/>
        </w:rPr>
        <w:t> </w:t>
      </w:r>
    </w:p>
    <w:p w14:paraId="5A2D3616" w14:textId="77777777" w:rsidR="006330B3" w:rsidRPr="00D6757C" w:rsidRDefault="006330B3" w:rsidP="00EE239F">
      <w:pPr>
        <w:spacing w:after="0"/>
        <w:rPr>
          <w:sz w:val="22"/>
          <w:szCs w:val="22"/>
        </w:rPr>
      </w:pPr>
    </w:p>
    <w:p w14:paraId="151EEB2F" w14:textId="4092C8C6" w:rsidR="00EE239F" w:rsidRPr="00D6757C" w:rsidRDefault="00EE239F" w:rsidP="00EE239F">
      <w:pPr>
        <w:spacing w:after="0"/>
        <w:rPr>
          <w:sz w:val="22"/>
          <w:szCs w:val="22"/>
        </w:rPr>
      </w:pPr>
      <w:r w:rsidRPr="00D6757C">
        <w:rPr>
          <w:sz w:val="22"/>
          <w:szCs w:val="22"/>
        </w:rPr>
        <w:t>__________________                ___________________                               /________________/</w:t>
      </w:r>
    </w:p>
    <w:p w14:paraId="5E31214B" w14:textId="77777777" w:rsidR="00EE239F" w:rsidRPr="00D6757C" w:rsidRDefault="00EE239F" w:rsidP="00EE239F">
      <w:pPr>
        <w:spacing w:after="0"/>
        <w:rPr>
          <w:sz w:val="22"/>
          <w:szCs w:val="22"/>
        </w:rPr>
      </w:pPr>
      <w:r w:rsidRPr="00D6757C">
        <w:rPr>
          <w:sz w:val="22"/>
          <w:szCs w:val="22"/>
        </w:rPr>
        <w:t>      (должность)                                      (подпись)                                                        (ФИО)</w:t>
      </w:r>
    </w:p>
    <w:p w14:paraId="1DD7356E" w14:textId="77777777" w:rsidR="00EE239F" w:rsidRPr="00D6757C" w:rsidRDefault="00EE239F" w:rsidP="00EE239F">
      <w:pPr>
        <w:spacing w:after="0"/>
        <w:rPr>
          <w:sz w:val="22"/>
          <w:szCs w:val="22"/>
        </w:rPr>
      </w:pPr>
      <w:r w:rsidRPr="00D6757C">
        <w:rPr>
          <w:sz w:val="22"/>
          <w:szCs w:val="22"/>
        </w:rPr>
        <w:t xml:space="preserve"> М.П.</w:t>
      </w:r>
    </w:p>
    <w:p w14:paraId="6429881D" w14:textId="77777777" w:rsidR="00EE239F" w:rsidRPr="00D6757C" w:rsidRDefault="00EE239F" w:rsidP="00EE239F">
      <w:pPr>
        <w:spacing w:after="0" w:line="276" w:lineRule="auto"/>
        <w:jc w:val="center"/>
        <w:rPr>
          <w:b/>
          <w:sz w:val="22"/>
          <w:szCs w:val="22"/>
          <w:u w:val="single"/>
        </w:rPr>
      </w:pPr>
    </w:p>
    <w:p w14:paraId="2857A17E" w14:textId="77777777" w:rsidR="00EE239F" w:rsidRPr="00D6757C" w:rsidRDefault="00EE239F" w:rsidP="00EE239F">
      <w:pPr>
        <w:spacing w:after="0" w:line="276" w:lineRule="auto"/>
        <w:jc w:val="center"/>
        <w:rPr>
          <w:b/>
          <w:sz w:val="22"/>
          <w:szCs w:val="22"/>
          <w:u w:val="single"/>
        </w:rPr>
      </w:pPr>
    </w:p>
    <w:p w14:paraId="44DB3A43" w14:textId="77777777" w:rsidR="00EE239F" w:rsidRPr="00D6757C" w:rsidRDefault="00EE239F" w:rsidP="00EE239F">
      <w:pPr>
        <w:spacing w:after="0" w:line="276" w:lineRule="auto"/>
        <w:jc w:val="center"/>
        <w:rPr>
          <w:b/>
          <w:sz w:val="22"/>
          <w:szCs w:val="22"/>
          <w:u w:val="single"/>
        </w:rPr>
      </w:pPr>
    </w:p>
    <w:p w14:paraId="2956EDDD" w14:textId="77777777" w:rsidR="00EE239F" w:rsidRPr="00D6757C" w:rsidRDefault="00EE239F" w:rsidP="00EE239F">
      <w:pPr>
        <w:spacing w:after="0" w:line="276" w:lineRule="auto"/>
        <w:jc w:val="center"/>
        <w:rPr>
          <w:b/>
          <w:sz w:val="22"/>
          <w:szCs w:val="22"/>
          <w:u w:val="single"/>
        </w:rPr>
      </w:pPr>
    </w:p>
    <w:p w14:paraId="06F002BE" w14:textId="77777777" w:rsidR="00EE239F" w:rsidRPr="00D6757C" w:rsidRDefault="00EE239F" w:rsidP="00EE239F">
      <w:pPr>
        <w:spacing w:after="0" w:line="276" w:lineRule="auto"/>
        <w:jc w:val="center"/>
        <w:rPr>
          <w:b/>
          <w:sz w:val="22"/>
          <w:szCs w:val="22"/>
          <w:u w:val="single"/>
        </w:rPr>
      </w:pPr>
    </w:p>
    <w:p w14:paraId="40A5E321" w14:textId="77777777" w:rsidR="00EE239F" w:rsidRPr="00D6757C" w:rsidRDefault="00EE239F" w:rsidP="00EE239F">
      <w:pPr>
        <w:spacing w:after="0" w:line="276" w:lineRule="auto"/>
        <w:jc w:val="center"/>
        <w:rPr>
          <w:b/>
          <w:sz w:val="22"/>
          <w:szCs w:val="22"/>
          <w:u w:val="single"/>
        </w:rPr>
      </w:pPr>
    </w:p>
    <w:p w14:paraId="370733FE" w14:textId="77777777" w:rsidR="00EE239F" w:rsidRPr="00D6757C" w:rsidRDefault="00EE239F" w:rsidP="00EE239F">
      <w:pPr>
        <w:spacing w:after="0" w:line="276" w:lineRule="auto"/>
        <w:jc w:val="center"/>
        <w:rPr>
          <w:b/>
          <w:sz w:val="22"/>
          <w:szCs w:val="22"/>
          <w:u w:val="single"/>
        </w:rPr>
      </w:pPr>
    </w:p>
    <w:p w14:paraId="2A626A4C" w14:textId="77777777" w:rsidR="00EE239F" w:rsidRPr="00D6757C" w:rsidRDefault="00EE239F" w:rsidP="00EE239F">
      <w:pPr>
        <w:spacing w:after="0" w:line="276" w:lineRule="auto"/>
        <w:jc w:val="center"/>
        <w:rPr>
          <w:b/>
          <w:sz w:val="22"/>
          <w:szCs w:val="22"/>
          <w:u w:val="single"/>
        </w:rPr>
      </w:pPr>
    </w:p>
    <w:p w14:paraId="1C94A2FA" w14:textId="77777777" w:rsidR="00EE239F" w:rsidRPr="00D6757C" w:rsidRDefault="00EE239F" w:rsidP="00EE239F">
      <w:pPr>
        <w:spacing w:after="0" w:line="276" w:lineRule="auto"/>
        <w:jc w:val="center"/>
        <w:rPr>
          <w:b/>
          <w:sz w:val="22"/>
          <w:szCs w:val="22"/>
          <w:u w:val="single"/>
        </w:rPr>
      </w:pPr>
    </w:p>
    <w:p w14:paraId="0D3D2199" w14:textId="77777777" w:rsidR="00EE239F" w:rsidRPr="00D6757C" w:rsidRDefault="00EE239F" w:rsidP="00EE239F">
      <w:pPr>
        <w:spacing w:after="0" w:line="276" w:lineRule="auto"/>
        <w:jc w:val="center"/>
        <w:rPr>
          <w:b/>
          <w:sz w:val="22"/>
          <w:szCs w:val="22"/>
          <w:u w:val="single"/>
        </w:rPr>
      </w:pPr>
    </w:p>
    <w:p w14:paraId="7D3E96B6" w14:textId="77777777" w:rsidR="00EE239F" w:rsidRPr="00D6757C" w:rsidRDefault="00EE239F" w:rsidP="00EE239F">
      <w:pPr>
        <w:spacing w:after="0" w:line="276" w:lineRule="auto"/>
        <w:jc w:val="center"/>
        <w:rPr>
          <w:b/>
          <w:sz w:val="22"/>
          <w:szCs w:val="22"/>
          <w:u w:val="single"/>
        </w:rPr>
      </w:pPr>
    </w:p>
    <w:p w14:paraId="6528C3CB" w14:textId="77777777" w:rsidR="00EE239F" w:rsidRPr="00D6757C" w:rsidRDefault="00EE239F" w:rsidP="00EE239F">
      <w:pPr>
        <w:spacing w:after="0" w:line="276" w:lineRule="auto"/>
        <w:jc w:val="center"/>
        <w:rPr>
          <w:b/>
          <w:sz w:val="22"/>
          <w:szCs w:val="22"/>
          <w:u w:val="single"/>
        </w:rPr>
      </w:pPr>
    </w:p>
    <w:p w14:paraId="67EC305D" w14:textId="77777777" w:rsidR="00EE239F" w:rsidRPr="00D6757C" w:rsidRDefault="00EE239F" w:rsidP="00EE239F">
      <w:pPr>
        <w:spacing w:after="0" w:line="276" w:lineRule="auto"/>
        <w:jc w:val="center"/>
        <w:rPr>
          <w:b/>
          <w:sz w:val="22"/>
          <w:szCs w:val="22"/>
          <w:u w:val="single"/>
        </w:rPr>
      </w:pPr>
    </w:p>
    <w:p w14:paraId="6B085605" w14:textId="77777777" w:rsidR="00EE239F" w:rsidRPr="00D6757C" w:rsidRDefault="00EE239F" w:rsidP="00EE239F">
      <w:pPr>
        <w:spacing w:after="0" w:line="276" w:lineRule="auto"/>
        <w:jc w:val="center"/>
        <w:rPr>
          <w:b/>
          <w:sz w:val="22"/>
          <w:szCs w:val="22"/>
          <w:u w:val="single"/>
        </w:rPr>
      </w:pPr>
    </w:p>
    <w:p w14:paraId="39D8EFC8" w14:textId="77777777" w:rsidR="00EE239F" w:rsidRPr="00D6757C" w:rsidRDefault="00EE239F" w:rsidP="00EE239F">
      <w:pPr>
        <w:spacing w:after="0" w:line="276" w:lineRule="auto"/>
        <w:jc w:val="center"/>
        <w:rPr>
          <w:b/>
          <w:sz w:val="22"/>
          <w:szCs w:val="22"/>
          <w:u w:val="single"/>
        </w:rPr>
      </w:pPr>
    </w:p>
    <w:p w14:paraId="5273B022" w14:textId="77777777" w:rsidR="00EE239F" w:rsidRPr="00D6757C" w:rsidRDefault="00EE239F" w:rsidP="00EE239F">
      <w:pPr>
        <w:spacing w:after="0" w:line="276" w:lineRule="auto"/>
        <w:jc w:val="center"/>
        <w:rPr>
          <w:b/>
          <w:sz w:val="22"/>
          <w:szCs w:val="22"/>
          <w:u w:val="single"/>
        </w:rPr>
      </w:pPr>
    </w:p>
    <w:p w14:paraId="3B38F872" w14:textId="77777777" w:rsidR="00EE239F" w:rsidRPr="00D6757C" w:rsidRDefault="00EE239F" w:rsidP="00EE239F">
      <w:pPr>
        <w:spacing w:after="0" w:line="276" w:lineRule="auto"/>
        <w:jc w:val="center"/>
        <w:rPr>
          <w:b/>
          <w:sz w:val="22"/>
          <w:szCs w:val="22"/>
          <w:u w:val="single"/>
        </w:rPr>
      </w:pPr>
    </w:p>
    <w:p w14:paraId="139FFD11" w14:textId="77777777" w:rsidR="00EE239F" w:rsidRPr="00D6757C" w:rsidRDefault="00EE239F" w:rsidP="00EE239F">
      <w:pPr>
        <w:spacing w:after="0" w:line="276" w:lineRule="auto"/>
        <w:jc w:val="center"/>
        <w:rPr>
          <w:b/>
          <w:sz w:val="22"/>
          <w:szCs w:val="22"/>
          <w:u w:val="single"/>
        </w:rPr>
      </w:pPr>
    </w:p>
    <w:p w14:paraId="7BBC2BDF" w14:textId="77777777" w:rsidR="00EE239F" w:rsidRPr="00D6757C" w:rsidRDefault="00EE239F" w:rsidP="00EE239F">
      <w:pPr>
        <w:spacing w:after="0" w:line="276" w:lineRule="auto"/>
        <w:jc w:val="center"/>
        <w:rPr>
          <w:b/>
          <w:sz w:val="22"/>
          <w:szCs w:val="22"/>
          <w:u w:val="single"/>
        </w:rPr>
      </w:pPr>
    </w:p>
    <w:p w14:paraId="7CEBFAC7" w14:textId="77777777" w:rsidR="00EE239F" w:rsidRPr="00D6757C" w:rsidRDefault="00EE239F" w:rsidP="00EE239F"/>
    <w:p w14:paraId="6B3AB3E9" w14:textId="77777777" w:rsidR="00EE239F" w:rsidRPr="00D6757C" w:rsidRDefault="00EE239F" w:rsidP="00FC75D7">
      <w:pPr>
        <w:spacing w:after="0" w:line="276" w:lineRule="auto"/>
        <w:jc w:val="center"/>
        <w:rPr>
          <w:b/>
          <w:sz w:val="22"/>
          <w:szCs w:val="22"/>
          <w:u w:val="single"/>
        </w:rPr>
      </w:pPr>
    </w:p>
    <w:p w14:paraId="632FA48F" w14:textId="77777777" w:rsidR="009809AE" w:rsidRPr="00D6757C" w:rsidRDefault="009809AE" w:rsidP="00FC75D7">
      <w:pPr>
        <w:spacing w:after="0" w:line="276" w:lineRule="auto"/>
        <w:jc w:val="center"/>
        <w:rPr>
          <w:b/>
          <w:sz w:val="22"/>
          <w:szCs w:val="22"/>
          <w:u w:val="single"/>
        </w:rPr>
      </w:pPr>
    </w:p>
    <w:p w14:paraId="4D9AD76A" w14:textId="77777777" w:rsidR="006330B3" w:rsidRPr="00D6757C" w:rsidRDefault="006330B3" w:rsidP="00FC75D7">
      <w:pPr>
        <w:spacing w:after="0" w:line="276" w:lineRule="auto"/>
        <w:jc w:val="center"/>
        <w:rPr>
          <w:b/>
          <w:sz w:val="22"/>
          <w:szCs w:val="22"/>
          <w:u w:val="single"/>
        </w:rPr>
      </w:pPr>
    </w:p>
    <w:p w14:paraId="5F7E517D" w14:textId="77777777" w:rsidR="006330B3" w:rsidRPr="00D6757C" w:rsidRDefault="006330B3" w:rsidP="00FC75D7">
      <w:pPr>
        <w:spacing w:after="0" w:line="276" w:lineRule="auto"/>
        <w:jc w:val="center"/>
        <w:rPr>
          <w:b/>
          <w:sz w:val="22"/>
          <w:szCs w:val="22"/>
          <w:u w:val="single"/>
        </w:rPr>
      </w:pPr>
    </w:p>
    <w:p w14:paraId="50C4E1A1" w14:textId="77777777" w:rsidR="006330B3" w:rsidRPr="00D6757C" w:rsidRDefault="006330B3" w:rsidP="00FC75D7">
      <w:pPr>
        <w:spacing w:after="0" w:line="276" w:lineRule="auto"/>
        <w:jc w:val="center"/>
        <w:rPr>
          <w:b/>
          <w:sz w:val="22"/>
          <w:szCs w:val="22"/>
          <w:u w:val="single"/>
        </w:rPr>
      </w:pPr>
    </w:p>
    <w:p w14:paraId="17D768E1" w14:textId="77777777" w:rsidR="006330B3" w:rsidRPr="00D6757C" w:rsidRDefault="006330B3" w:rsidP="00FC75D7">
      <w:pPr>
        <w:spacing w:after="0" w:line="276" w:lineRule="auto"/>
        <w:jc w:val="center"/>
        <w:rPr>
          <w:b/>
          <w:sz w:val="22"/>
          <w:szCs w:val="22"/>
          <w:u w:val="single"/>
        </w:rPr>
      </w:pPr>
    </w:p>
    <w:p w14:paraId="3AD8A752" w14:textId="77777777" w:rsidR="006330B3" w:rsidRPr="00D6757C" w:rsidRDefault="006330B3" w:rsidP="00FC75D7">
      <w:pPr>
        <w:spacing w:after="0" w:line="276" w:lineRule="auto"/>
        <w:jc w:val="center"/>
        <w:rPr>
          <w:b/>
          <w:sz w:val="22"/>
          <w:szCs w:val="22"/>
          <w:u w:val="single"/>
        </w:rPr>
      </w:pPr>
    </w:p>
    <w:p w14:paraId="6CFBDDE2" w14:textId="77777777" w:rsidR="006330B3" w:rsidRPr="00D6757C" w:rsidRDefault="006330B3" w:rsidP="00FC75D7">
      <w:pPr>
        <w:spacing w:after="0" w:line="276" w:lineRule="auto"/>
        <w:jc w:val="center"/>
        <w:rPr>
          <w:b/>
          <w:sz w:val="22"/>
          <w:szCs w:val="22"/>
          <w:u w:val="single"/>
        </w:rPr>
      </w:pPr>
    </w:p>
    <w:p w14:paraId="57306AC1" w14:textId="77777777" w:rsidR="006330B3" w:rsidRPr="00D6757C" w:rsidRDefault="006330B3" w:rsidP="00FC75D7">
      <w:pPr>
        <w:spacing w:after="0" w:line="276" w:lineRule="auto"/>
        <w:jc w:val="center"/>
        <w:rPr>
          <w:b/>
          <w:sz w:val="22"/>
          <w:szCs w:val="22"/>
          <w:u w:val="single"/>
        </w:rPr>
      </w:pPr>
    </w:p>
    <w:p w14:paraId="773CFDA9" w14:textId="77777777" w:rsidR="006330B3" w:rsidRPr="00D6757C" w:rsidRDefault="006330B3" w:rsidP="00FC75D7">
      <w:pPr>
        <w:spacing w:after="0" w:line="276" w:lineRule="auto"/>
        <w:jc w:val="center"/>
        <w:rPr>
          <w:b/>
          <w:sz w:val="22"/>
          <w:szCs w:val="22"/>
          <w:u w:val="single"/>
        </w:rPr>
      </w:pPr>
    </w:p>
    <w:p w14:paraId="35C8E682" w14:textId="77777777" w:rsidR="00D6655A" w:rsidRPr="00D6757C" w:rsidRDefault="00D6655A" w:rsidP="006330B3">
      <w:pPr>
        <w:spacing w:after="0" w:line="276" w:lineRule="auto"/>
        <w:rPr>
          <w:b/>
          <w:sz w:val="22"/>
          <w:szCs w:val="22"/>
          <w:u w:val="single"/>
        </w:rPr>
      </w:pPr>
    </w:p>
    <w:p w14:paraId="7A883393" w14:textId="77777777" w:rsidR="006330B3" w:rsidRPr="00D6757C" w:rsidRDefault="006330B3" w:rsidP="006330B3">
      <w:pPr>
        <w:spacing w:after="0" w:line="276" w:lineRule="auto"/>
        <w:rPr>
          <w:b/>
          <w:sz w:val="22"/>
          <w:szCs w:val="22"/>
          <w:u w:val="single"/>
        </w:rPr>
      </w:pPr>
    </w:p>
    <w:p w14:paraId="773FCA90" w14:textId="77777777" w:rsidR="00D6655A" w:rsidRPr="00D6757C" w:rsidRDefault="00D6655A" w:rsidP="00FC75D7">
      <w:pPr>
        <w:spacing w:after="0" w:line="276" w:lineRule="auto"/>
        <w:jc w:val="center"/>
        <w:rPr>
          <w:b/>
          <w:sz w:val="22"/>
          <w:szCs w:val="22"/>
          <w:u w:val="single"/>
        </w:rPr>
      </w:pPr>
    </w:p>
    <w:p w14:paraId="654ADF23" w14:textId="77777777" w:rsidR="00151696" w:rsidRPr="00D6757C" w:rsidRDefault="00182B9C" w:rsidP="00FC75D7">
      <w:pPr>
        <w:spacing w:after="0" w:line="276" w:lineRule="auto"/>
        <w:jc w:val="center"/>
        <w:rPr>
          <w:b/>
          <w:sz w:val="22"/>
          <w:szCs w:val="22"/>
          <w:u w:val="single"/>
        </w:rPr>
      </w:pPr>
      <w:r w:rsidRPr="00D6757C">
        <w:rPr>
          <w:b/>
          <w:sz w:val="22"/>
          <w:szCs w:val="22"/>
          <w:u w:val="single"/>
        </w:rPr>
        <w:lastRenderedPageBreak/>
        <w:t>РАЗДЕЛ</w:t>
      </w:r>
      <w:r w:rsidR="00325431" w:rsidRPr="00D6757C">
        <w:rPr>
          <w:b/>
          <w:sz w:val="22"/>
          <w:szCs w:val="22"/>
          <w:u w:val="single"/>
        </w:rPr>
        <w:t xml:space="preserve"> 6</w:t>
      </w:r>
      <w:r w:rsidR="00D33F35" w:rsidRPr="00D6757C">
        <w:rPr>
          <w:b/>
          <w:sz w:val="22"/>
          <w:szCs w:val="22"/>
          <w:u w:val="single"/>
        </w:rPr>
        <w:t>. ПРОЕКТ ДОГОВОРА</w:t>
      </w:r>
    </w:p>
    <w:p w14:paraId="045F200E" w14:textId="77777777" w:rsidR="00730353" w:rsidRPr="00D6757C" w:rsidRDefault="00730353" w:rsidP="00730353">
      <w:pPr>
        <w:spacing w:after="0" w:line="276" w:lineRule="auto"/>
        <w:rPr>
          <w:b/>
          <w:sz w:val="22"/>
          <w:szCs w:val="22"/>
          <w:u w:val="single"/>
        </w:rPr>
      </w:pPr>
    </w:p>
    <w:p w14:paraId="505D607F" w14:textId="77777777" w:rsidR="00730353" w:rsidRPr="00D6757C" w:rsidRDefault="00775DB7" w:rsidP="00061C9C">
      <w:pPr>
        <w:spacing w:after="0"/>
        <w:jc w:val="center"/>
        <w:rPr>
          <w:b/>
          <w:sz w:val="22"/>
          <w:szCs w:val="22"/>
        </w:rPr>
      </w:pPr>
      <w:r w:rsidRPr="00D6757C">
        <w:rPr>
          <w:b/>
          <w:sz w:val="22"/>
          <w:szCs w:val="22"/>
        </w:rPr>
        <w:t>ДОГОВОР № _________</w:t>
      </w:r>
    </w:p>
    <w:p w14:paraId="294BD6CF" w14:textId="77777777" w:rsidR="007E543F" w:rsidRPr="00D6757C" w:rsidRDefault="007E543F" w:rsidP="00061C9C">
      <w:pPr>
        <w:spacing w:after="0"/>
        <w:rPr>
          <w:b/>
          <w:sz w:val="22"/>
          <w:szCs w:val="22"/>
        </w:rPr>
      </w:pPr>
    </w:p>
    <w:p w14:paraId="0C8269C5" w14:textId="76E6F7A8" w:rsidR="009809AE" w:rsidRPr="00D6757C" w:rsidRDefault="00775DB7" w:rsidP="00061C9C">
      <w:pPr>
        <w:spacing w:after="0"/>
        <w:rPr>
          <w:sz w:val="22"/>
          <w:szCs w:val="22"/>
        </w:rPr>
      </w:pPr>
      <w:r w:rsidRPr="00D6757C">
        <w:rPr>
          <w:sz w:val="22"/>
          <w:szCs w:val="22"/>
        </w:rPr>
        <w:t xml:space="preserve">г. Сургут                                                                                      </w:t>
      </w:r>
      <w:r w:rsidR="00390EC1" w:rsidRPr="00D6757C">
        <w:rPr>
          <w:sz w:val="22"/>
          <w:szCs w:val="22"/>
        </w:rPr>
        <w:t xml:space="preserve">      </w:t>
      </w:r>
      <w:r w:rsidR="00390EC1" w:rsidRPr="00D6757C">
        <w:rPr>
          <w:sz w:val="22"/>
          <w:szCs w:val="22"/>
        </w:rPr>
        <w:tab/>
      </w:r>
      <w:r w:rsidR="00390EC1" w:rsidRPr="00D6757C">
        <w:rPr>
          <w:sz w:val="22"/>
          <w:szCs w:val="22"/>
        </w:rPr>
        <w:tab/>
        <w:t xml:space="preserve"> </w:t>
      </w:r>
      <w:r w:rsidR="006330B3" w:rsidRPr="00D6757C">
        <w:rPr>
          <w:sz w:val="22"/>
          <w:szCs w:val="22"/>
        </w:rPr>
        <w:t xml:space="preserve">  </w:t>
      </w:r>
      <w:r w:rsidR="00663EF7" w:rsidRPr="00D6757C">
        <w:rPr>
          <w:sz w:val="22"/>
          <w:szCs w:val="22"/>
        </w:rPr>
        <w:t xml:space="preserve">   </w:t>
      </w:r>
      <w:r w:rsidR="006330B3" w:rsidRPr="00D6757C">
        <w:rPr>
          <w:sz w:val="22"/>
          <w:szCs w:val="22"/>
        </w:rPr>
        <w:t xml:space="preserve"> </w:t>
      </w:r>
      <w:r w:rsidR="00390EC1" w:rsidRPr="00D6757C">
        <w:rPr>
          <w:sz w:val="22"/>
          <w:szCs w:val="22"/>
        </w:rPr>
        <w:t>«___» ___________ 202</w:t>
      </w:r>
      <w:r w:rsidR="006330B3" w:rsidRPr="00D6757C">
        <w:rPr>
          <w:sz w:val="22"/>
          <w:szCs w:val="22"/>
        </w:rPr>
        <w:t>4</w:t>
      </w:r>
    </w:p>
    <w:p w14:paraId="02206DDB" w14:textId="77777777" w:rsidR="00730353" w:rsidRPr="00D6757C" w:rsidRDefault="00730353" w:rsidP="00061C9C">
      <w:pPr>
        <w:spacing w:after="0"/>
        <w:rPr>
          <w:sz w:val="22"/>
          <w:szCs w:val="22"/>
        </w:rPr>
      </w:pPr>
    </w:p>
    <w:p w14:paraId="1E2B00D9" w14:textId="77777777" w:rsidR="006B6BAC" w:rsidRPr="00D6757C" w:rsidRDefault="00775DB7" w:rsidP="00061C9C">
      <w:pPr>
        <w:spacing w:after="0"/>
        <w:ind w:firstLine="709"/>
        <w:rPr>
          <w:sz w:val="22"/>
          <w:szCs w:val="22"/>
        </w:rPr>
      </w:pPr>
      <w:r w:rsidRPr="00D6757C">
        <w:rPr>
          <w:sz w:val="22"/>
          <w:szCs w:val="22"/>
        </w:rPr>
        <w:t>_____________________________</w:t>
      </w:r>
      <w:r w:rsidR="003E7106" w:rsidRPr="00D6757C">
        <w:rPr>
          <w:sz w:val="22"/>
          <w:szCs w:val="22"/>
        </w:rPr>
        <w:t>________, именуемое</w:t>
      </w:r>
      <w:r w:rsidRPr="00D6757C">
        <w:rPr>
          <w:sz w:val="22"/>
          <w:szCs w:val="22"/>
        </w:rPr>
        <w:t xml:space="preserve"> в дальнейшем «Исполнитель», в лице ______________________ действую</w:t>
      </w:r>
      <w:r w:rsidR="003E7106" w:rsidRPr="00D6757C">
        <w:rPr>
          <w:sz w:val="22"/>
          <w:szCs w:val="22"/>
        </w:rPr>
        <w:t>щего на основании ________</w:t>
      </w:r>
      <w:r w:rsidRPr="00D6757C">
        <w:rPr>
          <w:sz w:val="22"/>
          <w:szCs w:val="22"/>
        </w:rPr>
        <w:t xml:space="preserve">_______, с одной </w:t>
      </w:r>
      <w:r w:rsidR="00052B40" w:rsidRPr="00D6757C">
        <w:rPr>
          <w:sz w:val="22"/>
          <w:szCs w:val="22"/>
        </w:rPr>
        <w:t>с</w:t>
      </w:r>
      <w:r w:rsidRPr="00D6757C">
        <w:rPr>
          <w:sz w:val="22"/>
          <w:szCs w:val="22"/>
        </w:rPr>
        <w:t>тороны,</w:t>
      </w:r>
    </w:p>
    <w:p w14:paraId="31232262" w14:textId="3FE85BB2" w:rsidR="00390EC1" w:rsidRPr="00D6757C" w:rsidRDefault="00775DB7" w:rsidP="00061C9C">
      <w:pPr>
        <w:spacing w:after="0"/>
        <w:ind w:firstLine="709"/>
        <w:rPr>
          <w:sz w:val="22"/>
          <w:szCs w:val="22"/>
        </w:rPr>
      </w:pPr>
      <w:r w:rsidRPr="00D6757C">
        <w:rPr>
          <w:sz w:val="22"/>
          <w:szCs w:val="22"/>
        </w:rPr>
        <w:t xml:space="preserve"> и </w:t>
      </w:r>
      <w:r w:rsidR="009F3C94" w:rsidRPr="00D6757C">
        <w:rPr>
          <w:b/>
          <w:sz w:val="22"/>
          <w:szCs w:val="22"/>
        </w:rPr>
        <w:t>Акционерное о</w:t>
      </w:r>
      <w:r w:rsidRPr="00D6757C">
        <w:rPr>
          <w:b/>
          <w:sz w:val="22"/>
          <w:szCs w:val="22"/>
        </w:rPr>
        <w:t>бщество «Аэропорт Сургут»</w:t>
      </w:r>
      <w:r w:rsidRPr="00D6757C">
        <w:rPr>
          <w:sz w:val="22"/>
          <w:szCs w:val="22"/>
        </w:rPr>
        <w:t xml:space="preserve">, именуемое в дальнейшем «Заказчик», в лице </w:t>
      </w:r>
      <w:r w:rsidR="003E7106" w:rsidRPr="00D6757C">
        <w:rPr>
          <w:sz w:val="22"/>
          <w:szCs w:val="22"/>
        </w:rPr>
        <w:t xml:space="preserve">_____________________________, </w:t>
      </w:r>
      <w:r w:rsidRPr="00D6757C">
        <w:rPr>
          <w:sz w:val="22"/>
          <w:szCs w:val="22"/>
        </w:rPr>
        <w:t>действующего на основании _____________, с другой стороны в дальнейшем совместно именуемые «Стороны», в соответствии с</w:t>
      </w:r>
      <w:r w:rsidR="009F3C94" w:rsidRPr="00D6757C">
        <w:rPr>
          <w:sz w:val="22"/>
          <w:szCs w:val="22"/>
        </w:rPr>
        <w:t xml:space="preserve"> решением Комиссии по закупкам </w:t>
      </w:r>
      <w:r w:rsidRPr="00D6757C">
        <w:rPr>
          <w:sz w:val="22"/>
          <w:szCs w:val="22"/>
        </w:rPr>
        <w:t>АО «Аэропорт Сургут» (П</w:t>
      </w:r>
      <w:r w:rsidR="00DF0299" w:rsidRPr="00D6757C">
        <w:rPr>
          <w:sz w:val="22"/>
          <w:szCs w:val="22"/>
        </w:rPr>
        <w:t>ротокол от «__»</w:t>
      </w:r>
      <w:r w:rsidR="009F3C94" w:rsidRPr="00D6757C">
        <w:rPr>
          <w:sz w:val="22"/>
          <w:szCs w:val="22"/>
        </w:rPr>
        <w:t xml:space="preserve"> </w:t>
      </w:r>
      <w:r w:rsidR="00DF0299" w:rsidRPr="00D6757C">
        <w:rPr>
          <w:sz w:val="22"/>
          <w:szCs w:val="22"/>
        </w:rPr>
        <w:t>_______ 202</w:t>
      </w:r>
      <w:r w:rsidR="00663EF7" w:rsidRPr="00D6757C">
        <w:rPr>
          <w:sz w:val="22"/>
          <w:szCs w:val="22"/>
        </w:rPr>
        <w:t>4</w:t>
      </w:r>
      <w:r w:rsidR="00DF0299" w:rsidRPr="00D6757C">
        <w:rPr>
          <w:sz w:val="22"/>
          <w:szCs w:val="22"/>
        </w:rPr>
        <w:t>, закупка №_____</w:t>
      </w:r>
      <w:r w:rsidRPr="00D6757C">
        <w:rPr>
          <w:sz w:val="22"/>
          <w:szCs w:val="22"/>
        </w:rPr>
        <w:t>), заключили настоящий договор о нижеследующем:</w:t>
      </w:r>
    </w:p>
    <w:p w14:paraId="2BEAC972" w14:textId="77777777" w:rsidR="00730353" w:rsidRPr="00D6757C" w:rsidRDefault="00730353" w:rsidP="00061C9C">
      <w:pPr>
        <w:spacing w:after="0"/>
        <w:ind w:firstLine="709"/>
        <w:rPr>
          <w:sz w:val="22"/>
          <w:szCs w:val="22"/>
        </w:rPr>
      </w:pPr>
    </w:p>
    <w:p w14:paraId="693EDB99" w14:textId="77777777" w:rsidR="00775DB7" w:rsidRPr="00D6757C" w:rsidRDefault="00775DB7" w:rsidP="00061C9C">
      <w:pPr>
        <w:spacing w:after="0"/>
        <w:ind w:right="21" w:firstLine="540"/>
        <w:jc w:val="center"/>
        <w:rPr>
          <w:b/>
          <w:sz w:val="22"/>
          <w:szCs w:val="22"/>
        </w:rPr>
      </w:pPr>
      <w:r w:rsidRPr="00D6757C">
        <w:rPr>
          <w:b/>
          <w:sz w:val="22"/>
          <w:szCs w:val="22"/>
        </w:rPr>
        <w:t>1. ПРЕДМЕТ ДОГОВОРА</w:t>
      </w:r>
    </w:p>
    <w:p w14:paraId="2B7B7DD6" w14:textId="47B50B73" w:rsidR="00BB0004" w:rsidRPr="00D6757C" w:rsidRDefault="00775DB7" w:rsidP="00061C9C">
      <w:pPr>
        <w:spacing w:after="0"/>
        <w:rPr>
          <w:sz w:val="22"/>
          <w:szCs w:val="22"/>
        </w:rPr>
      </w:pPr>
      <w:r w:rsidRPr="00D6757C">
        <w:rPr>
          <w:sz w:val="22"/>
          <w:szCs w:val="22"/>
        </w:rPr>
        <w:t xml:space="preserve">         1.1. Исполнитель в порядке и в объеме, определенном Тех</w:t>
      </w:r>
      <w:r w:rsidR="009F3C94" w:rsidRPr="00D6757C">
        <w:rPr>
          <w:sz w:val="22"/>
          <w:szCs w:val="22"/>
        </w:rPr>
        <w:t xml:space="preserve">ническим заданием (приложение №1 </w:t>
      </w:r>
      <w:r w:rsidRPr="00D6757C">
        <w:rPr>
          <w:sz w:val="22"/>
          <w:szCs w:val="22"/>
        </w:rPr>
        <w:t xml:space="preserve">к настоящему Договору), </w:t>
      </w:r>
      <w:r w:rsidR="00E732AC" w:rsidRPr="00D6757C">
        <w:rPr>
          <w:sz w:val="22"/>
          <w:szCs w:val="22"/>
        </w:rPr>
        <w:t>являющемся</w:t>
      </w:r>
      <w:r w:rsidRPr="00D6757C">
        <w:rPr>
          <w:sz w:val="22"/>
          <w:szCs w:val="22"/>
        </w:rPr>
        <w:t xml:space="preserve"> его неотъемлемой частью (далее по тексту – «Техническое задание»), обязуется в течение срока действия настоящего Договора оказывать </w:t>
      </w:r>
      <w:r w:rsidR="004D2A1B" w:rsidRPr="00D6757C">
        <w:rPr>
          <w:sz w:val="22"/>
          <w:szCs w:val="22"/>
        </w:rPr>
        <w:t>услуги</w:t>
      </w:r>
      <w:r w:rsidR="00C42E1A" w:rsidRPr="00D6757C">
        <w:rPr>
          <w:sz w:val="22"/>
          <w:szCs w:val="22"/>
        </w:rPr>
        <w:t xml:space="preserve"> </w:t>
      </w:r>
      <w:r w:rsidR="00BB0004" w:rsidRPr="00D6757C">
        <w:rPr>
          <w:sz w:val="22"/>
          <w:szCs w:val="22"/>
        </w:rPr>
        <w:t>по комплексной уборке объектов:</w:t>
      </w:r>
    </w:p>
    <w:p w14:paraId="7F05442A" w14:textId="4F60C70B" w:rsidR="006574F1" w:rsidRPr="00D6757C" w:rsidRDefault="006574F1" w:rsidP="00061C9C">
      <w:pPr>
        <w:spacing w:after="0"/>
        <w:ind w:firstLine="567"/>
        <w:rPr>
          <w:sz w:val="22"/>
          <w:szCs w:val="22"/>
        </w:rPr>
      </w:pPr>
      <w:r w:rsidRPr="00D6757C">
        <w:rPr>
          <w:sz w:val="22"/>
          <w:szCs w:val="22"/>
        </w:rPr>
        <w:t>-</w:t>
      </w:r>
      <w:r w:rsidRPr="00D6757C">
        <w:rPr>
          <w:b/>
          <w:bCs/>
          <w:sz w:val="22"/>
          <w:szCs w:val="22"/>
        </w:rPr>
        <w:t>часть 1</w:t>
      </w:r>
      <w:r w:rsidRPr="00D6757C">
        <w:rPr>
          <w:sz w:val="22"/>
          <w:szCs w:val="22"/>
        </w:rPr>
        <w:t>: Оказание услуг по комплексной уборке объектов (помещений) ПАО «Авиакомпания «ЮТэйр» и прилегающих территорий»;</w:t>
      </w:r>
    </w:p>
    <w:p w14:paraId="3B973AE2" w14:textId="4EC0C4C4" w:rsidR="00E96A2E" w:rsidRPr="00D6757C" w:rsidRDefault="00E96A2E" w:rsidP="00061C9C">
      <w:pPr>
        <w:spacing w:after="0"/>
        <w:ind w:firstLine="567"/>
        <w:rPr>
          <w:sz w:val="22"/>
          <w:szCs w:val="22"/>
        </w:rPr>
      </w:pPr>
      <w:r w:rsidRPr="00D6757C">
        <w:rPr>
          <w:sz w:val="22"/>
          <w:szCs w:val="22"/>
        </w:rPr>
        <w:t>-</w:t>
      </w:r>
      <w:r w:rsidRPr="00D6757C">
        <w:rPr>
          <w:b/>
          <w:bCs/>
          <w:sz w:val="22"/>
          <w:szCs w:val="22"/>
        </w:rPr>
        <w:t>часть 2</w:t>
      </w:r>
      <w:r w:rsidRPr="00D6757C">
        <w:rPr>
          <w:sz w:val="22"/>
          <w:szCs w:val="22"/>
        </w:rPr>
        <w:t>: «</w:t>
      </w:r>
      <w:r w:rsidR="00C1064C" w:rsidRPr="00D6757C">
        <w:rPr>
          <w:sz w:val="22"/>
          <w:szCs w:val="22"/>
        </w:rPr>
        <w:t>О</w:t>
      </w:r>
      <w:r w:rsidRPr="00D6757C">
        <w:rPr>
          <w:sz w:val="22"/>
          <w:szCs w:val="22"/>
        </w:rPr>
        <w:t>казание услуг по комплексной уборке объектов (помещений) АО «Аэропорт Сургут» и прилегающих территорий»;</w:t>
      </w:r>
    </w:p>
    <w:p w14:paraId="33BAB629" w14:textId="54496FE3" w:rsidR="00E96A2E" w:rsidRPr="00D6757C" w:rsidRDefault="00E96A2E" w:rsidP="00061C9C">
      <w:pPr>
        <w:spacing w:after="0"/>
        <w:ind w:firstLine="567"/>
        <w:rPr>
          <w:sz w:val="22"/>
          <w:szCs w:val="22"/>
        </w:rPr>
      </w:pPr>
      <w:r w:rsidRPr="00D6757C">
        <w:rPr>
          <w:sz w:val="22"/>
          <w:szCs w:val="22"/>
        </w:rPr>
        <w:t>-</w:t>
      </w:r>
      <w:r w:rsidRPr="00D6757C">
        <w:rPr>
          <w:b/>
          <w:bCs/>
          <w:sz w:val="22"/>
          <w:szCs w:val="22"/>
        </w:rPr>
        <w:t>часть 3</w:t>
      </w:r>
      <w:r w:rsidRPr="00D6757C">
        <w:rPr>
          <w:sz w:val="22"/>
          <w:szCs w:val="22"/>
        </w:rPr>
        <w:t>: «</w:t>
      </w:r>
      <w:r w:rsidR="00C1064C" w:rsidRPr="00D6757C">
        <w:rPr>
          <w:sz w:val="22"/>
          <w:szCs w:val="22"/>
        </w:rPr>
        <w:t>О</w:t>
      </w:r>
      <w:r w:rsidRPr="00D6757C">
        <w:rPr>
          <w:sz w:val="22"/>
          <w:szCs w:val="22"/>
        </w:rPr>
        <w:t xml:space="preserve">казание услуг по комплексной уборке гостиницы «Полёт»; </w:t>
      </w:r>
    </w:p>
    <w:p w14:paraId="1CEB165E" w14:textId="376240E8" w:rsidR="00E96A2E" w:rsidRPr="00D6757C" w:rsidRDefault="00E96A2E" w:rsidP="00061C9C">
      <w:pPr>
        <w:tabs>
          <w:tab w:val="left" w:pos="142"/>
          <w:tab w:val="left" w:pos="709"/>
        </w:tabs>
        <w:spacing w:after="0"/>
        <w:ind w:firstLine="567"/>
        <w:rPr>
          <w:sz w:val="22"/>
          <w:szCs w:val="22"/>
        </w:rPr>
      </w:pPr>
      <w:r w:rsidRPr="00D6757C">
        <w:rPr>
          <w:sz w:val="22"/>
          <w:szCs w:val="22"/>
        </w:rPr>
        <w:t>-</w:t>
      </w:r>
      <w:r w:rsidRPr="00D6757C">
        <w:rPr>
          <w:b/>
          <w:bCs/>
          <w:sz w:val="22"/>
          <w:szCs w:val="22"/>
        </w:rPr>
        <w:t>часть 4</w:t>
      </w:r>
      <w:r w:rsidRPr="00D6757C">
        <w:rPr>
          <w:sz w:val="22"/>
          <w:szCs w:val="22"/>
        </w:rPr>
        <w:t>: «</w:t>
      </w:r>
      <w:r w:rsidR="00C1064C" w:rsidRPr="00D6757C">
        <w:rPr>
          <w:sz w:val="22"/>
          <w:szCs w:val="22"/>
        </w:rPr>
        <w:t>О</w:t>
      </w:r>
      <w:r w:rsidRPr="00D6757C">
        <w:rPr>
          <w:sz w:val="22"/>
          <w:szCs w:val="22"/>
        </w:rPr>
        <w:t>казание услуг по комплексной уборке территорий, прилегающих к профилакторию «Полёт»;</w:t>
      </w:r>
    </w:p>
    <w:p w14:paraId="01C5D4F7" w14:textId="20564BC1" w:rsidR="00775DB7" w:rsidRPr="00D6757C" w:rsidRDefault="00E96A2E" w:rsidP="00061C9C">
      <w:pPr>
        <w:tabs>
          <w:tab w:val="left" w:pos="567"/>
          <w:tab w:val="left" w:pos="709"/>
        </w:tabs>
        <w:spacing w:after="0"/>
        <w:ind w:firstLine="567"/>
        <w:rPr>
          <w:color w:val="000000" w:themeColor="text1"/>
          <w:sz w:val="22"/>
          <w:szCs w:val="22"/>
          <w:vertAlign w:val="superscript"/>
        </w:rPr>
      </w:pPr>
      <w:r w:rsidRPr="00D6757C">
        <w:rPr>
          <w:sz w:val="22"/>
          <w:szCs w:val="22"/>
        </w:rPr>
        <w:t>-</w:t>
      </w:r>
      <w:r w:rsidRPr="00D6757C">
        <w:rPr>
          <w:b/>
          <w:bCs/>
          <w:sz w:val="22"/>
          <w:szCs w:val="22"/>
        </w:rPr>
        <w:t>часть 5</w:t>
      </w:r>
      <w:r w:rsidRPr="00D6757C">
        <w:rPr>
          <w:sz w:val="22"/>
          <w:szCs w:val="22"/>
        </w:rPr>
        <w:t>: «</w:t>
      </w:r>
      <w:r w:rsidR="00C1064C" w:rsidRPr="00D6757C">
        <w:rPr>
          <w:sz w:val="22"/>
          <w:szCs w:val="22"/>
        </w:rPr>
        <w:t>О</w:t>
      </w:r>
      <w:r w:rsidRPr="00D6757C">
        <w:rPr>
          <w:sz w:val="22"/>
          <w:szCs w:val="22"/>
        </w:rPr>
        <w:t>казание услуг по комплексной уб</w:t>
      </w:r>
      <w:r w:rsidR="00E743A8" w:rsidRPr="00D6757C">
        <w:rPr>
          <w:sz w:val="22"/>
          <w:szCs w:val="22"/>
        </w:rPr>
        <w:t>орке гостиницы «Профилакторий №</w:t>
      </w:r>
      <w:r w:rsidRPr="00D6757C">
        <w:rPr>
          <w:sz w:val="22"/>
          <w:szCs w:val="22"/>
        </w:rPr>
        <w:t>2» и прилегающих территорий и помещений, расположенных в здании «База РСУ»</w:t>
      </w:r>
      <w:r w:rsidR="004D2A1B" w:rsidRPr="00D6757C">
        <w:rPr>
          <w:sz w:val="22"/>
          <w:szCs w:val="22"/>
        </w:rPr>
        <w:t xml:space="preserve">, </w:t>
      </w:r>
      <w:r w:rsidR="00775DB7" w:rsidRPr="00D6757C">
        <w:rPr>
          <w:sz w:val="22"/>
          <w:szCs w:val="22"/>
        </w:rPr>
        <w:t>а Заказчик производит оплату оказанных услуг</w:t>
      </w:r>
      <w:r w:rsidR="006574F1" w:rsidRPr="00D6757C">
        <w:rPr>
          <w:sz w:val="22"/>
          <w:szCs w:val="22"/>
        </w:rPr>
        <w:t xml:space="preserve"> </w:t>
      </w:r>
      <w:r w:rsidR="00775DB7" w:rsidRPr="00D6757C">
        <w:rPr>
          <w:sz w:val="22"/>
          <w:szCs w:val="22"/>
        </w:rPr>
        <w:t>согласно условиям настоящего Договора. Перечень объектов и территорий, подлеж</w:t>
      </w:r>
      <w:r w:rsidR="00396362" w:rsidRPr="00D6757C">
        <w:rPr>
          <w:sz w:val="22"/>
          <w:szCs w:val="22"/>
        </w:rPr>
        <w:t>ащих уборке (далее по тексту - О</w:t>
      </w:r>
      <w:r w:rsidR="00775DB7" w:rsidRPr="00D6757C">
        <w:rPr>
          <w:sz w:val="22"/>
          <w:szCs w:val="22"/>
        </w:rPr>
        <w:t xml:space="preserve">бъекты), определяется Техническим заданием (приложение № 1 к настоящему </w:t>
      </w:r>
      <w:r w:rsidR="00903328" w:rsidRPr="00D6757C">
        <w:rPr>
          <w:sz w:val="22"/>
          <w:szCs w:val="22"/>
        </w:rPr>
        <w:t>Д</w:t>
      </w:r>
      <w:r w:rsidR="00775DB7" w:rsidRPr="00D6757C">
        <w:rPr>
          <w:sz w:val="22"/>
          <w:szCs w:val="22"/>
        </w:rPr>
        <w:t>оговору).</w:t>
      </w:r>
    </w:p>
    <w:p w14:paraId="1D87BFC7" w14:textId="2FA30840" w:rsidR="00775DB7" w:rsidRPr="00D6757C" w:rsidRDefault="00775DB7" w:rsidP="00061C9C">
      <w:pPr>
        <w:spacing w:after="0"/>
        <w:ind w:firstLine="539"/>
        <w:rPr>
          <w:sz w:val="22"/>
          <w:szCs w:val="22"/>
        </w:rPr>
      </w:pPr>
      <w:r w:rsidRPr="00D6757C">
        <w:rPr>
          <w:sz w:val="22"/>
          <w:szCs w:val="22"/>
        </w:rPr>
        <w:t xml:space="preserve">1.2. Исполнитель гарантирует оказание услуг в строгом соответствии с требованиями действующего законодательства Российской Федерации и условий настоящего </w:t>
      </w:r>
      <w:r w:rsidR="00903328" w:rsidRPr="00D6757C">
        <w:rPr>
          <w:sz w:val="22"/>
          <w:szCs w:val="22"/>
        </w:rPr>
        <w:t>Д</w:t>
      </w:r>
      <w:r w:rsidRPr="00D6757C">
        <w:rPr>
          <w:sz w:val="22"/>
          <w:szCs w:val="22"/>
        </w:rPr>
        <w:t>оговора.</w:t>
      </w:r>
    </w:p>
    <w:p w14:paraId="7BD50A09" w14:textId="2295BA41" w:rsidR="00730353" w:rsidRPr="00D6757C" w:rsidRDefault="00775DB7" w:rsidP="00061C9C">
      <w:pPr>
        <w:spacing w:after="0"/>
        <w:ind w:right="21" w:firstLine="540"/>
        <w:rPr>
          <w:sz w:val="22"/>
          <w:szCs w:val="22"/>
        </w:rPr>
      </w:pPr>
      <w:r w:rsidRPr="00D6757C">
        <w:rPr>
          <w:sz w:val="22"/>
          <w:szCs w:val="22"/>
        </w:rPr>
        <w:t xml:space="preserve">1.3. </w:t>
      </w:r>
      <w:r w:rsidR="00BE0F7B" w:rsidRPr="00D6757C">
        <w:rPr>
          <w:sz w:val="22"/>
          <w:szCs w:val="22"/>
        </w:rPr>
        <w:t xml:space="preserve">В случае возникновения необходимости, </w:t>
      </w:r>
      <w:r w:rsidRPr="00D6757C">
        <w:rPr>
          <w:sz w:val="22"/>
          <w:szCs w:val="22"/>
        </w:rPr>
        <w:t>Заказчик предос</w:t>
      </w:r>
      <w:r w:rsidR="009F3C94" w:rsidRPr="00D6757C">
        <w:rPr>
          <w:sz w:val="22"/>
          <w:szCs w:val="22"/>
        </w:rPr>
        <w:t>тавляет Исполнителю подсобное (</w:t>
      </w:r>
      <w:proofErr w:type="spellStart"/>
      <w:r w:rsidRPr="00D6757C">
        <w:rPr>
          <w:sz w:val="22"/>
          <w:szCs w:val="22"/>
        </w:rPr>
        <w:t>ые</w:t>
      </w:r>
      <w:proofErr w:type="spellEnd"/>
      <w:r w:rsidRPr="00D6757C">
        <w:rPr>
          <w:sz w:val="22"/>
          <w:szCs w:val="22"/>
        </w:rPr>
        <w:t>)</w:t>
      </w:r>
      <w:r w:rsidR="009F3C94" w:rsidRPr="00D6757C">
        <w:rPr>
          <w:sz w:val="22"/>
          <w:szCs w:val="22"/>
        </w:rPr>
        <w:t xml:space="preserve"> </w:t>
      </w:r>
      <w:r w:rsidRPr="00D6757C">
        <w:rPr>
          <w:sz w:val="22"/>
          <w:szCs w:val="22"/>
        </w:rPr>
        <w:t xml:space="preserve">помещение (-я) для хранения используемых в процессе оказания услуг по настоящему </w:t>
      </w:r>
      <w:r w:rsidR="00903328" w:rsidRPr="00D6757C">
        <w:rPr>
          <w:sz w:val="22"/>
          <w:szCs w:val="22"/>
        </w:rPr>
        <w:t>Д</w:t>
      </w:r>
      <w:r w:rsidRPr="00D6757C">
        <w:rPr>
          <w:sz w:val="22"/>
          <w:szCs w:val="22"/>
        </w:rPr>
        <w:t xml:space="preserve">оговору уборочного инвентаря и химических моющих средств, </w:t>
      </w:r>
      <w:r w:rsidR="00AB3DE8" w:rsidRPr="00D6757C">
        <w:rPr>
          <w:sz w:val="22"/>
          <w:szCs w:val="22"/>
        </w:rPr>
        <w:t>а также механических средств уборки</w:t>
      </w:r>
      <w:r w:rsidRPr="00D6757C">
        <w:rPr>
          <w:sz w:val="22"/>
          <w:szCs w:val="22"/>
        </w:rPr>
        <w:t>.</w:t>
      </w:r>
    </w:p>
    <w:p w14:paraId="36EEFCD2" w14:textId="77777777" w:rsidR="009809AE" w:rsidRPr="00D6757C" w:rsidRDefault="009809AE" w:rsidP="00061C9C">
      <w:pPr>
        <w:spacing w:after="0"/>
        <w:ind w:right="21" w:firstLine="540"/>
        <w:rPr>
          <w:sz w:val="22"/>
          <w:szCs w:val="22"/>
        </w:rPr>
      </w:pPr>
    </w:p>
    <w:p w14:paraId="0965E061" w14:textId="77777777" w:rsidR="00142F7A" w:rsidRPr="00D6757C" w:rsidRDefault="00775DB7" w:rsidP="00061C9C">
      <w:pPr>
        <w:spacing w:after="0"/>
        <w:ind w:right="21" w:firstLine="540"/>
        <w:jc w:val="center"/>
        <w:rPr>
          <w:b/>
          <w:sz w:val="22"/>
          <w:szCs w:val="22"/>
        </w:rPr>
      </w:pPr>
      <w:r w:rsidRPr="00D6757C">
        <w:rPr>
          <w:b/>
          <w:sz w:val="22"/>
          <w:szCs w:val="22"/>
        </w:rPr>
        <w:t>2. ПРАВА И ОБЯЗАННОСТИ СТОРОН.</w:t>
      </w:r>
    </w:p>
    <w:p w14:paraId="245DA5C8" w14:textId="77777777" w:rsidR="00775DB7" w:rsidRPr="00D6757C" w:rsidRDefault="00775DB7" w:rsidP="00061C9C">
      <w:pPr>
        <w:spacing w:after="0"/>
        <w:ind w:right="21" w:firstLine="540"/>
        <w:rPr>
          <w:b/>
          <w:sz w:val="22"/>
          <w:szCs w:val="22"/>
        </w:rPr>
      </w:pPr>
      <w:r w:rsidRPr="00D6757C">
        <w:rPr>
          <w:b/>
          <w:sz w:val="22"/>
          <w:szCs w:val="22"/>
        </w:rPr>
        <w:t>2.1. ИСПОЛНИТЕЛЬ ОБЯЗАН:</w:t>
      </w:r>
    </w:p>
    <w:p w14:paraId="37ADBA81" w14:textId="1A98EF82" w:rsidR="00775DB7" w:rsidRPr="00D6757C" w:rsidRDefault="00775DB7" w:rsidP="00061C9C">
      <w:pPr>
        <w:spacing w:after="0"/>
        <w:ind w:right="21"/>
        <w:rPr>
          <w:sz w:val="22"/>
          <w:szCs w:val="22"/>
        </w:rPr>
      </w:pPr>
      <w:r w:rsidRPr="00D6757C">
        <w:rPr>
          <w:sz w:val="22"/>
          <w:szCs w:val="22"/>
        </w:rPr>
        <w:t xml:space="preserve">        2.1.1. Обеспечить качественное оказание услуг, согласно условиям настоящего </w:t>
      </w:r>
      <w:r w:rsidR="00903328" w:rsidRPr="00D6757C">
        <w:rPr>
          <w:sz w:val="22"/>
          <w:szCs w:val="22"/>
        </w:rPr>
        <w:t>Д</w:t>
      </w:r>
      <w:r w:rsidRPr="00D6757C">
        <w:rPr>
          <w:sz w:val="22"/>
          <w:szCs w:val="22"/>
        </w:rPr>
        <w:t>оговора, квалифицированным персоналом, в том числе менеджером(-</w:t>
      </w:r>
      <w:proofErr w:type="spellStart"/>
      <w:r w:rsidRPr="00D6757C">
        <w:rPr>
          <w:sz w:val="22"/>
          <w:szCs w:val="22"/>
        </w:rPr>
        <w:t>ами</w:t>
      </w:r>
      <w:proofErr w:type="spellEnd"/>
      <w:r w:rsidRPr="00D6757C">
        <w:rPr>
          <w:sz w:val="22"/>
          <w:szCs w:val="22"/>
        </w:rPr>
        <w:t xml:space="preserve">). Выделять для оказания услуг необходимый количественный состав персонала в соответствии с действующими нормами и нормативными документами РФ на данный вид </w:t>
      </w:r>
      <w:r w:rsidR="009F3C94" w:rsidRPr="00D6757C">
        <w:rPr>
          <w:sz w:val="22"/>
          <w:szCs w:val="22"/>
        </w:rPr>
        <w:t xml:space="preserve">услуг и настоящим </w:t>
      </w:r>
      <w:r w:rsidR="00903328" w:rsidRPr="00D6757C">
        <w:rPr>
          <w:sz w:val="22"/>
          <w:szCs w:val="22"/>
        </w:rPr>
        <w:t>Д</w:t>
      </w:r>
      <w:r w:rsidR="009F3C94" w:rsidRPr="00D6757C">
        <w:rPr>
          <w:sz w:val="22"/>
          <w:szCs w:val="22"/>
        </w:rPr>
        <w:t>оговором,</w:t>
      </w:r>
      <w:r w:rsidRPr="00D6757C">
        <w:rPr>
          <w:sz w:val="22"/>
          <w:szCs w:val="22"/>
        </w:rPr>
        <w:t xml:space="preserve"> обеспечивать непрерывность оказания услуг по </w:t>
      </w:r>
      <w:r w:rsidR="00903328" w:rsidRPr="00D6757C">
        <w:rPr>
          <w:sz w:val="22"/>
          <w:szCs w:val="22"/>
        </w:rPr>
        <w:t>Д</w:t>
      </w:r>
      <w:r w:rsidRPr="00D6757C">
        <w:rPr>
          <w:sz w:val="22"/>
          <w:szCs w:val="22"/>
        </w:rPr>
        <w:t xml:space="preserve">оговору в том числе в случаях невыхода персонала на работу (отпуск, болезнь и др.). </w:t>
      </w:r>
    </w:p>
    <w:p w14:paraId="1ED8C054" w14:textId="746E5A58" w:rsidR="00775DB7" w:rsidRPr="00D6757C" w:rsidRDefault="00775DB7" w:rsidP="00061C9C">
      <w:pPr>
        <w:spacing w:after="0"/>
        <w:ind w:right="21"/>
        <w:rPr>
          <w:sz w:val="22"/>
          <w:szCs w:val="22"/>
        </w:rPr>
      </w:pPr>
      <w:r w:rsidRPr="00D6757C">
        <w:rPr>
          <w:sz w:val="22"/>
          <w:szCs w:val="22"/>
        </w:rPr>
        <w:t xml:space="preserve">      Обеспечить постоянное присутствие представителя Исполнителя (менеджера по уборке) в случае </w:t>
      </w:r>
      <w:r w:rsidR="006574F1" w:rsidRPr="00D6757C">
        <w:rPr>
          <w:sz w:val="22"/>
          <w:szCs w:val="22"/>
        </w:rPr>
        <w:t>оказания услуг</w:t>
      </w:r>
      <w:r w:rsidRPr="00D6757C">
        <w:rPr>
          <w:sz w:val="22"/>
          <w:szCs w:val="22"/>
        </w:rPr>
        <w:t xml:space="preserve"> по заявке с привлечением механизированной специальной техники (спецтехники).</w:t>
      </w:r>
    </w:p>
    <w:p w14:paraId="7C572BB5" w14:textId="488CCBD8" w:rsidR="00775DB7" w:rsidRPr="00D6757C" w:rsidRDefault="009F3C94" w:rsidP="00061C9C">
      <w:pPr>
        <w:spacing w:after="0"/>
        <w:ind w:right="21" w:firstLine="540"/>
        <w:rPr>
          <w:sz w:val="22"/>
          <w:szCs w:val="22"/>
        </w:rPr>
      </w:pPr>
      <w:r w:rsidRPr="00D6757C">
        <w:rPr>
          <w:sz w:val="22"/>
          <w:szCs w:val="22"/>
        </w:rPr>
        <w:t xml:space="preserve">2.1.2. Сдать оказанные услуги </w:t>
      </w:r>
      <w:r w:rsidR="00775DB7" w:rsidRPr="00D6757C">
        <w:rPr>
          <w:sz w:val="22"/>
          <w:szCs w:val="22"/>
        </w:rPr>
        <w:t xml:space="preserve">Заказчику в порядке и сроки, предусмотренные настоящим </w:t>
      </w:r>
      <w:r w:rsidR="00903328" w:rsidRPr="00D6757C">
        <w:rPr>
          <w:sz w:val="22"/>
          <w:szCs w:val="22"/>
        </w:rPr>
        <w:t>Д</w:t>
      </w:r>
      <w:r w:rsidR="00775DB7" w:rsidRPr="00D6757C">
        <w:rPr>
          <w:sz w:val="22"/>
          <w:szCs w:val="22"/>
        </w:rPr>
        <w:t xml:space="preserve">оговором. </w:t>
      </w:r>
    </w:p>
    <w:p w14:paraId="3734ACC0" w14:textId="635513ED" w:rsidR="00775DB7" w:rsidRPr="00D6757C" w:rsidRDefault="00775DB7" w:rsidP="00061C9C">
      <w:pPr>
        <w:spacing w:after="0"/>
        <w:ind w:right="21" w:firstLine="567"/>
        <w:rPr>
          <w:sz w:val="22"/>
          <w:szCs w:val="22"/>
        </w:rPr>
      </w:pPr>
      <w:r w:rsidRPr="00D6757C">
        <w:rPr>
          <w:sz w:val="22"/>
          <w:szCs w:val="22"/>
        </w:rPr>
        <w:t>2.1.3.</w:t>
      </w:r>
      <w:r w:rsidR="00052B40" w:rsidRPr="00D6757C">
        <w:rPr>
          <w:sz w:val="22"/>
          <w:szCs w:val="22"/>
        </w:rPr>
        <w:t xml:space="preserve"> </w:t>
      </w:r>
      <w:r w:rsidRPr="00D6757C">
        <w:rPr>
          <w:sz w:val="22"/>
          <w:szCs w:val="22"/>
        </w:rPr>
        <w:t xml:space="preserve">Своими силами и за свой счет устранять недостатки в </w:t>
      </w:r>
      <w:r w:rsidR="00E743A8" w:rsidRPr="00D6757C">
        <w:rPr>
          <w:sz w:val="22"/>
          <w:szCs w:val="22"/>
        </w:rPr>
        <w:t xml:space="preserve">оказанных </w:t>
      </w:r>
      <w:r w:rsidRPr="00D6757C">
        <w:rPr>
          <w:sz w:val="22"/>
          <w:szCs w:val="22"/>
        </w:rPr>
        <w:t xml:space="preserve">услугах и в выявленных нарушениях настоящего Договора незамедлительно, не позднее 1 (одного) часа с момента получения замечания от уполномоченного представителя Заказчика, если Сторонами или настоящим </w:t>
      </w:r>
      <w:r w:rsidR="00903328" w:rsidRPr="00D6757C">
        <w:rPr>
          <w:sz w:val="22"/>
          <w:szCs w:val="22"/>
        </w:rPr>
        <w:t>Д</w:t>
      </w:r>
      <w:r w:rsidRPr="00D6757C">
        <w:rPr>
          <w:sz w:val="22"/>
          <w:szCs w:val="22"/>
        </w:rPr>
        <w:t>оговором не согласован иной срок.</w:t>
      </w:r>
    </w:p>
    <w:p w14:paraId="7AD40E19" w14:textId="2AF481BD" w:rsidR="00775DB7" w:rsidRPr="00D6757C" w:rsidRDefault="00775DB7" w:rsidP="00061C9C">
      <w:pPr>
        <w:pStyle w:val="ab"/>
        <w:spacing w:after="0" w:line="240" w:lineRule="auto"/>
        <w:ind w:left="0" w:firstLine="567"/>
        <w:jc w:val="both"/>
        <w:rPr>
          <w:rFonts w:ascii="Times New Roman" w:hAnsi="Times New Roman"/>
        </w:rPr>
      </w:pPr>
      <w:r w:rsidRPr="00D6757C">
        <w:rPr>
          <w:rFonts w:ascii="Times New Roman" w:hAnsi="Times New Roman"/>
        </w:rPr>
        <w:t xml:space="preserve">2.1.4. Осуществлять из расчета на все Объекты и площади, подлежащие уборке, своевременное самостоятельное приобретение (поставку) и обеспечение своего персонала за счет собственных средств материалами, оборудованием, механизмами и приспособлениями, расходными материалами, </w:t>
      </w:r>
      <w:r w:rsidRPr="00D6757C">
        <w:rPr>
          <w:rFonts w:ascii="Times New Roman" w:hAnsi="Times New Roman"/>
        </w:rPr>
        <w:lastRenderedPageBreak/>
        <w:t xml:space="preserve">чистящими и моющими средствами, инструментами, инвентарем и др. согласно условиям настоящего </w:t>
      </w:r>
      <w:r w:rsidR="00903328" w:rsidRPr="00D6757C">
        <w:rPr>
          <w:rFonts w:ascii="Times New Roman" w:hAnsi="Times New Roman"/>
        </w:rPr>
        <w:t>Д</w:t>
      </w:r>
      <w:r w:rsidRPr="00D6757C">
        <w:rPr>
          <w:rFonts w:ascii="Times New Roman" w:hAnsi="Times New Roman"/>
        </w:rPr>
        <w:t>оговора.</w:t>
      </w:r>
    </w:p>
    <w:p w14:paraId="342DD8CF" w14:textId="5C3839C3" w:rsidR="00775DB7" w:rsidRPr="00D6757C" w:rsidRDefault="00775DB7" w:rsidP="00061C9C">
      <w:pPr>
        <w:shd w:val="clear" w:color="auto" w:fill="FFFFFF"/>
        <w:tabs>
          <w:tab w:val="left" w:pos="360"/>
        </w:tabs>
        <w:spacing w:after="0"/>
        <w:ind w:firstLine="567"/>
        <w:rPr>
          <w:sz w:val="22"/>
          <w:szCs w:val="22"/>
        </w:rPr>
      </w:pPr>
      <w:r w:rsidRPr="00D6757C">
        <w:rPr>
          <w:sz w:val="22"/>
          <w:szCs w:val="22"/>
        </w:rPr>
        <w:t xml:space="preserve">2.1.5. При </w:t>
      </w:r>
      <w:r w:rsidR="009F3C94" w:rsidRPr="00D6757C">
        <w:rPr>
          <w:sz w:val="22"/>
          <w:szCs w:val="22"/>
        </w:rPr>
        <w:t>оказании услуг</w:t>
      </w:r>
      <w:r w:rsidRPr="00D6757C">
        <w:rPr>
          <w:sz w:val="22"/>
          <w:szCs w:val="22"/>
        </w:rPr>
        <w:t xml:space="preserve"> по настоящему </w:t>
      </w:r>
      <w:r w:rsidR="00903328" w:rsidRPr="00D6757C">
        <w:rPr>
          <w:sz w:val="22"/>
          <w:szCs w:val="22"/>
        </w:rPr>
        <w:t>Д</w:t>
      </w:r>
      <w:r w:rsidRPr="00D6757C">
        <w:rPr>
          <w:sz w:val="22"/>
          <w:szCs w:val="22"/>
        </w:rPr>
        <w:t xml:space="preserve">оговору Исполнитель обязан использовать сертифицированные химические средства, расходный материал, </w:t>
      </w:r>
      <w:r w:rsidR="009F3C94" w:rsidRPr="00D6757C">
        <w:rPr>
          <w:sz w:val="22"/>
          <w:szCs w:val="22"/>
        </w:rPr>
        <w:t>выполнять оказывать услуги</w:t>
      </w:r>
      <w:r w:rsidRPr="00D6757C">
        <w:rPr>
          <w:sz w:val="22"/>
          <w:szCs w:val="22"/>
        </w:rPr>
        <w:t xml:space="preserve"> с использованием сертифицированного и исправного инструмента. </w:t>
      </w:r>
    </w:p>
    <w:p w14:paraId="5DE33D43" w14:textId="512CE92E" w:rsidR="00775DB7" w:rsidRPr="00D6757C" w:rsidRDefault="00775DB7" w:rsidP="00061C9C">
      <w:pPr>
        <w:shd w:val="clear" w:color="auto" w:fill="FFFFFF"/>
        <w:tabs>
          <w:tab w:val="left" w:pos="360"/>
        </w:tabs>
        <w:spacing w:after="0"/>
        <w:ind w:firstLine="567"/>
        <w:rPr>
          <w:sz w:val="22"/>
          <w:szCs w:val="22"/>
        </w:rPr>
      </w:pPr>
      <w:r w:rsidRPr="00D6757C">
        <w:rPr>
          <w:sz w:val="22"/>
          <w:szCs w:val="22"/>
        </w:rPr>
        <w:t>2.1.6. Обеспечить н</w:t>
      </w:r>
      <w:r w:rsidR="00730353" w:rsidRPr="00D6757C">
        <w:rPr>
          <w:sz w:val="22"/>
          <w:szCs w:val="22"/>
        </w:rPr>
        <w:t>еукоснительное соблюдение своим</w:t>
      </w:r>
      <w:r w:rsidRPr="00D6757C">
        <w:rPr>
          <w:sz w:val="22"/>
          <w:szCs w:val="22"/>
        </w:rPr>
        <w:t xml:space="preserve"> персоналом и нести ответственность за выявленные нарушения следующих мер и Правил при оказании услуг по настоящему </w:t>
      </w:r>
      <w:r w:rsidR="00903328" w:rsidRPr="00D6757C">
        <w:rPr>
          <w:sz w:val="22"/>
          <w:szCs w:val="22"/>
        </w:rPr>
        <w:t>Д</w:t>
      </w:r>
      <w:r w:rsidRPr="00D6757C">
        <w:rPr>
          <w:sz w:val="22"/>
          <w:szCs w:val="22"/>
        </w:rPr>
        <w:t>оговору</w:t>
      </w:r>
      <w:r w:rsidR="00181025" w:rsidRPr="00D6757C">
        <w:rPr>
          <w:sz w:val="22"/>
          <w:szCs w:val="22"/>
        </w:rPr>
        <w:t>.</w:t>
      </w:r>
    </w:p>
    <w:p w14:paraId="1BE6C4E4" w14:textId="6EEB4CE6" w:rsidR="00AB3DE8" w:rsidRPr="00D6757C" w:rsidRDefault="00181025" w:rsidP="00061C9C">
      <w:pPr>
        <w:spacing w:after="0"/>
        <w:ind w:right="21" w:firstLine="567"/>
        <w:rPr>
          <w:rFonts w:eastAsia="Calibri"/>
          <w:sz w:val="22"/>
          <w:szCs w:val="22"/>
        </w:rPr>
      </w:pPr>
      <w:r w:rsidRPr="00D6757C">
        <w:rPr>
          <w:rFonts w:eastAsia="Calibri"/>
          <w:sz w:val="22"/>
          <w:szCs w:val="22"/>
        </w:rPr>
        <w:t>Д</w:t>
      </w:r>
      <w:r w:rsidR="00AB3DE8" w:rsidRPr="00D6757C">
        <w:rPr>
          <w:rFonts w:eastAsia="Calibri"/>
          <w:sz w:val="22"/>
          <w:szCs w:val="22"/>
        </w:rPr>
        <w:t xml:space="preserve">о начала </w:t>
      </w:r>
      <w:r w:rsidRPr="00D6757C">
        <w:rPr>
          <w:rFonts w:eastAsia="Calibri"/>
          <w:sz w:val="22"/>
          <w:szCs w:val="22"/>
        </w:rPr>
        <w:t>оказания услуг</w:t>
      </w:r>
      <w:r w:rsidR="00AB3DE8" w:rsidRPr="00D6757C">
        <w:rPr>
          <w:rFonts w:eastAsia="Calibri"/>
          <w:sz w:val="22"/>
          <w:szCs w:val="22"/>
        </w:rPr>
        <w:t xml:space="preserve"> персонал проходит инструктаж по правилам безопасного оказания услуг на </w:t>
      </w:r>
      <w:r w:rsidR="00C42E1A" w:rsidRPr="00D6757C">
        <w:rPr>
          <w:rFonts w:eastAsia="Calibri"/>
          <w:sz w:val="22"/>
          <w:szCs w:val="22"/>
        </w:rPr>
        <w:t>территории Заказчика</w:t>
      </w:r>
      <w:r w:rsidR="00AB3DE8" w:rsidRPr="00D6757C">
        <w:rPr>
          <w:rFonts w:eastAsia="Calibri"/>
          <w:sz w:val="22"/>
          <w:szCs w:val="22"/>
        </w:rPr>
        <w:t>.</w:t>
      </w:r>
    </w:p>
    <w:p w14:paraId="7E02E10B" w14:textId="0B9DB991" w:rsidR="00775DB7" w:rsidRPr="00D6757C" w:rsidRDefault="00843E3A" w:rsidP="00061C9C">
      <w:pPr>
        <w:spacing w:after="0"/>
        <w:ind w:right="21" w:firstLine="567"/>
        <w:rPr>
          <w:sz w:val="22"/>
          <w:szCs w:val="22"/>
        </w:rPr>
      </w:pPr>
      <w:r w:rsidRPr="00D6757C">
        <w:rPr>
          <w:sz w:val="22"/>
          <w:szCs w:val="22"/>
        </w:rPr>
        <w:t>2</w:t>
      </w:r>
      <w:r w:rsidR="00775DB7" w:rsidRPr="00D6757C">
        <w:rPr>
          <w:sz w:val="22"/>
          <w:szCs w:val="22"/>
        </w:rPr>
        <w:t xml:space="preserve">.1.7. Вести ежедневный учет оказанных услуг с подтверждением факта оказания услуг подписью уполномоченного лица (с расшифровкой подписи и указанием должности) в порядке, предусмотренном разделом 3 настоящего </w:t>
      </w:r>
      <w:r w:rsidR="00903328" w:rsidRPr="00D6757C">
        <w:rPr>
          <w:sz w:val="22"/>
          <w:szCs w:val="22"/>
        </w:rPr>
        <w:t>Д</w:t>
      </w:r>
      <w:r w:rsidR="00775DB7" w:rsidRPr="00D6757C">
        <w:rPr>
          <w:sz w:val="22"/>
          <w:szCs w:val="22"/>
        </w:rPr>
        <w:t>оговора. Своевременно оформлять и передавать Заказч</w:t>
      </w:r>
      <w:r w:rsidR="00730353" w:rsidRPr="00D6757C">
        <w:rPr>
          <w:sz w:val="22"/>
          <w:szCs w:val="22"/>
        </w:rPr>
        <w:t xml:space="preserve">ику документы, предусмотренные </w:t>
      </w:r>
      <w:r w:rsidR="00775DB7" w:rsidRPr="00D6757C">
        <w:rPr>
          <w:sz w:val="22"/>
          <w:szCs w:val="22"/>
        </w:rPr>
        <w:t xml:space="preserve">настоящим </w:t>
      </w:r>
      <w:r w:rsidR="00903328" w:rsidRPr="00D6757C">
        <w:rPr>
          <w:sz w:val="22"/>
          <w:szCs w:val="22"/>
        </w:rPr>
        <w:t>Д</w:t>
      </w:r>
      <w:r w:rsidR="00775DB7" w:rsidRPr="00D6757C">
        <w:rPr>
          <w:sz w:val="22"/>
          <w:szCs w:val="22"/>
        </w:rPr>
        <w:t>оговором.</w:t>
      </w:r>
    </w:p>
    <w:p w14:paraId="4F806A2B" w14:textId="77777777" w:rsidR="00775DB7" w:rsidRPr="00D6757C" w:rsidRDefault="00775DB7" w:rsidP="00061C9C">
      <w:pPr>
        <w:spacing w:after="0"/>
        <w:ind w:right="21" w:firstLine="567"/>
        <w:rPr>
          <w:sz w:val="22"/>
          <w:szCs w:val="22"/>
        </w:rPr>
      </w:pPr>
      <w:r w:rsidRPr="00D6757C">
        <w:rPr>
          <w:sz w:val="22"/>
          <w:szCs w:val="22"/>
        </w:rPr>
        <w:t>2.1.8. Возмещать в полном объеме ущерб, причиненный Исполнителем (работниками Исполнителя) имуществу Заказчика и/или третьих лиц.</w:t>
      </w:r>
    </w:p>
    <w:p w14:paraId="0C75C12D" w14:textId="73959399" w:rsidR="00775DB7" w:rsidRPr="00D6757C" w:rsidRDefault="00775DB7" w:rsidP="00061C9C">
      <w:pPr>
        <w:spacing w:after="0"/>
        <w:ind w:right="21" w:firstLine="567"/>
        <w:rPr>
          <w:color w:val="FF0000"/>
          <w:sz w:val="22"/>
          <w:szCs w:val="22"/>
        </w:rPr>
      </w:pPr>
      <w:r w:rsidRPr="00D6757C">
        <w:rPr>
          <w:sz w:val="22"/>
          <w:szCs w:val="22"/>
        </w:rPr>
        <w:t>2.1.9. Обеспечить за свой счет ношение своим персоналом при исполнении обязанностей по настоящему Договору спецодежды, ее выдачу согласно установленным нормам и правилам, с нанесенным логотипом компании; обеспечивать за свой счет персонал</w:t>
      </w:r>
      <w:r w:rsidRPr="00D6757C">
        <w:rPr>
          <w:color w:val="FF0000"/>
          <w:sz w:val="22"/>
          <w:szCs w:val="22"/>
        </w:rPr>
        <w:t xml:space="preserve"> </w:t>
      </w:r>
      <w:r w:rsidRPr="00D6757C">
        <w:rPr>
          <w:sz w:val="22"/>
          <w:szCs w:val="22"/>
        </w:rPr>
        <w:t xml:space="preserve">средствами индивидуальной защиты при </w:t>
      </w:r>
      <w:r w:rsidR="00E743A8" w:rsidRPr="00D6757C">
        <w:rPr>
          <w:sz w:val="22"/>
          <w:szCs w:val="22"/>
        </w:rPr>
        <w:t xml:space="preserve">оказании </w:t>
      </w:r>
      <w:r w:rsidRPr="00D6757C">
        <w:rPr>
          <w:sz w:val="22"/>
          <w:szCs w:val="22"/>
        </w:rPr>
        <w:t xml:space="preserve">услуг по настоящему </w:t>
      </w:r>
      <w:r w:rsidR="00903328" w:rsidRPr="00D6757C">
        <w:rPr>
          <w:sz w:val="22"/>
          <w:szCs w:val="22"/>
        </w:rPr>
        <w:t>Д</w:t>
      </w:r>
      <w:r w:rsidRPr="00D6757C">
        <w:rPr>
          <w:sz w:val="22"/>
          <w:szCs w:val="22"/>
        </w:rPr>
        <w:t>оговору.</w:t>
      </w:r>
    </w:p>
    <w:p w14:paraId="1C808EC0" w14:textId="77777777" w:rsidR="00775DB7" w:rsidRPr="00D6757C" w:rsidRDefault="00775DB7" w:rsidP="00061C9C">
      <w:pPr>
        <w:spacing w:after="0"/>
        <w:ind w:right="21" w:firstLine="567"/>
        <w:rPr>
          <w:sz w:val="22"/>
          <w:szCs w:val="22"/>
        </w:rPr>
      </w:pPr>
      <w:r w:rsidRPr="00D6757C">
        <w:rPr>
          <w:sz w:val="22"/>
          <w:szCs w:val="22"/>
        </w:rPr>
        <w:t>2.1.10. Назначить своим приказом лицо(а) (менеджера(</w:t>
      </w:r>
      <w:proofErr w:type="spellStart"/>
      <w:r w:rsidRPr="00D6757C">
        <w:rPr>
          <w:sz w:val="22"/>
          <w:szCs w:val="22"/>
        </w:rPr>
        <w:t>ов</w:t>
      </w:r>
      <w:proofErr w:type="spellEnd"/>
      <w:r w:rsidRPr="00D6757C">
        <w:rPr>
          <w:sz w:val="22"/>
          <w:szCs w:val="22"/>
        </w:rPr>
        <w:t xml:space="preserve">), </w:t>
      </w:r>
      <w:r w:rsidRPr="00D6757C">
        <w:rPr>
          <w:b/>
          <w:sz w:val="22"/>
          <w:szCs w:val="22"/>
          <w:u w:val="single"/>
        </w:rPr>
        <w:t>ответственного(</w:t>
      </w:r>
      <w:proofErr w:type="spellStart"/>
      <w:r w:rsidRPr="00D6757C">
        <w:rPr>
          <w:b/>
          <w:sz w:val="22"/>
          <w:szCs w:val="22"/>
          <w:u w:val="single"/>
        </w:rPr>
        <w:t>ых</w:t>
      </w:r>
      <w:proofErr w:type="spellEnd"/>
      <w:r w:rsidRPr="00D6757C">
        <w:rPr>
          <w:b/>
          <w:sz w:val="22"/>
          <w:szCs w:val="22"/>
          <w:u w:val="single"/>
        </w:rPr>
        <w:t>) от имени Исполнителя за</w:t>
      </w:r>
      <w:r w:rsidRPr="00D6757C">
        <w:rPr>
          <w:sz w:val="22"/>
          <w:szCs w:val="22"/>
        </w:rPr>
        <w:t>:</w:t>
      </w:r>
    </w:p>
    <w:p w14:paraId="0AF12675" w14:textId="77777777" w:rsidR="00775DB7" w:rsidRPr="00D6757C" w:rsidRDefault="00775DB7" w:rsidP="00061C9C">
      <w:pPr>
        <w:spacing w:after="0"/>
        <w:ind w:right="21" w:firstLine="567"/>
        <w:rPr>
          <w:sz w:val="22"/>
          <w:szCs w:val="22"/>
        </w:rPr>
      </w:pPr>
      <w:r w:rsidRPr="00D6757C">
        <w:rPr>
          <w:sz w:val="22"/>
          <w:szCs w:val="22"/>
        </w:rPr>
        <w:t>- сохранность собственного имущества, оборудования и инвентаря;</w:t>
      </w:r>
    </w:p>
    <w:p w14:paraId="605D0DA6" w14:textId="77777777" w:rsidR="00775DB7" w:rsidRPr="00D6757C" w:rsidRDefault="00775DB7" w:rsidP="00061C9C">
      <w:pPr>
        <w:spacing w:after="0"/>
        <w:ind w:right="21" w:firstLine="567"/>
        <w:rPr>
          <w:sz w:val="22"/>
          <w:szCs w:val="22"/>
        </w:rPr>
      </w:pPr>
      <w:r w:rsidRPr="00D6757C">
        <w:rPr>
          <w:sz w:val="22"/>
          <w:szCs w:val="22"/>
        </w:rPr>
        <w:t xml:space="preserve">- </w:t>
      </w:r>
      <w:r w:rsidR="00730353" w:rsidRPr="00D6757C">
        <w:rPr>
          <w:sz w:val="22"/>
          <w:szCs w:val="22"/>
        </w:rPr>
        <w:t xml:space="preserve"> контроль работ по уборке обслуживаемых </w:t>
      </w:r>
      <w:r w:rsidRPr="00D6757C">
        <w:rPr>
          <w:sz w:val="22"/>
          <w:szCs w:val="22"/>
        </w:rPr>
        <w:t>территорий в случае работ по заявке с привлечением тяжёлой спецтехники и транспорта;</w:t>
      </w:r>
    </w:p>
    <w:p w14:paraId="6CE18D84" w14:textId="77777777" w:rsidR="00775DB7" w:rsidRPr="00D6757C" w:rsidRDefault="00775DB7" w:rsidP="00061C9C">
      <w:pPr>
        <w:spacing w:after="0"/>
        <w:ind w:right="21" w:firstLine="567"/>
        <w:rPr>
          <w:sz w:val="22"/>
          <w:szCs w:val="22"/>
        </w:rPr>
      </w:pPr>
      <w:r w:rsidRPr="00D6757C">
        <w:rPr>
          <w:sz w:val="22"/>
          <w:szCs w:val="22"/>
        </w:rPr>
        <w:t>- выполнение обязанностей в соответствии с разделом 3 настоящего договора,</w:t>
      </w:r>
    </w:p>
    <w:p w14:paraId="23FEF698" w14:textId="77777777" w:rsidR="00775DB7" w:rsidRPr="00D6757C" w:rsidRDefault="00775DB7" w:rsidP="00061C9C">
      <w:pPr>
        <w:spacing w:after="0"/>
        <w:ind w:right="21" w:firstLine="567"/>
        <w:rPr>
          <w:sz w:val="22"/>
          <w:szCs w:val="22"/>
        </w:rPr>
      </w:pPr>
      <w:r w:rsidRPr="00D6757C">
        <w:rPr>
          <w:sz w:val="22"/>
          <w:szCs w:val="22"/>
        </w:rPr>
        <w:t>- контроль исполнения иных обязательств, принятых Исполнителем по настоящему Договору,</w:t>
      </w:r>
    </w:p>
    <w:p w14:paraId="0746DF97" w14:textId="12386C49" w:rsidR="00775DB7" w:rsidRPr="00D6757C" w:rsidRDefault="00775DB7" w:rsidP="00061C9C">
      <w:pPr>
        <w:spacing w:after="0"/>
        <w:ind w:right="21" w:firstLine="567"/>
        <w:rPr>
          <w:sz w:val="22"/>
          <w:szCs w:val="22"/>
        </w:rPr>
      </w:pPr>
      <w:r w:rsidRPr="00D6757C">
        <w:rPr>
          <w:sz w:val="22"/>
          <w:szCs w:val="22"/>
        </w:rPr>
        <w:t xml:space="preserve">Копию данного приказа предоставить Заказчику в течение 5 (пяти) рабочих дней с момента подписания настоящего </w:t>
      </w:r>
      <w:r w:rsidR="00903328" w:rsidRPr="00D6757C">
        <w:rPr>
          <w:sz w:val="22"/>
          <w:szCs w:val="22"/>
        </w:rPr>
        <w:t>Д</w:t>
      </w:r>
      <w:r w:rsidRPr="00D6757C">
        <w:rPr>
          <w:sz w:val="22"/>
          <w:szCs w:val="22"/>
        </w:rPr>
        <w:t>оговора.</w:t>
      </w:r>
    </w:p>
    <w:p w14:paraId="44FC6A70" w14:textId="2854A9A5" w:rsidR="00775DB7" w:rsidRPr="00D6757C" w:rsidRDefault="00775DB7" w:rsidP="00061C9C">
      <w:pPr>
        <w:spacing w:after="0"/>
        <w:ind w:right="21" w:firstLine="567"/>
        <w:rPr>
          <w:sz w:val="22"/>
          <w:szCs w:val="22"/>
        </w:rPr>
      </w:pPr>
      <w:r w:rsidRPr="00D6757C">
        <w:rPr>
          <w:sz w:val="22"/>
          <w:szCs w:val="22"/>
        </w:rPr>
        <w:t xml:space="preserve">2.1.11. Приступить к оказанию услуг по настоящему Договору с 00 часов 00 минут (время местное) </w:t>
      </w:r>
      <w:r w:rsidRPr="00D6757C">
        <w:rPr>
          <w:b/>
          <w:sz w:val="22"/>
          <w:szCs w:val="22"/>
        </w:rPr>
        <w:t>«</w:t>
      </w:r>
      <w:r w:rsidR="00DF0299" w:rsidRPr="00D6757C">
        <w:rPr>
          <w:b/>
          <w:sz w:val="22"/>
          <w:szCs w:val="22"/>
        </w:rPr>
        <w:t>01</w:t>
      </w:r>
      <w:r w:rsidRPr="00D6757C">
        <w:rPr>
          <w:b/>
          <w:sz w:val="22"/>
          <w:szCs w:val="22"/>
        </w:rPr>
        <w:t xml:space="preserve">» </w:t>
      </w:r>
      <w:r w:rsidR="00BB0004" w:rsidRPr="00D6757C">
        <w:rPr>
          <w:b/>
          <w:sz w:val="22"/>
          <w:szCs w:val="22"/>
        </w:rPr>
        <w:t>января 202</w:t>
      </w:r>
      <w:r w:rsidR="00663EF7" w:rsidRPr="00D6757C">
        <w:rPr>
          <w:b/>
          <w:sz w:val="22"/>
          <w:szCs w:val="22"/>
        </w:rPr>
        <w:t>5</w:t>
      </w:r>
      <w:r w:rsidRPr="00D6757C">
        <w:rPr>
          <w:b/>
          <w:sz w:val="22"/>
          <w:szCs w:val="22"/>
        </w:rPr>
        <w:t xml:space="preserve"> г.</w:t>
      </w:r>
      <w:r w:rsidR="00730353" w:rsidRPr="00D6757C">
        <w:rPr>
          <w:sz w:val="22"/>
          <w:szCs w:val="22"/>
        </w:rPr>
        <w:t xml:space="preserve"> и не </w:t>
      </w:r>
      <w:r w:rsidRPr="00D6757C">
        <w:rPr>
          <w:sz w:val="22"/>
          <w:szCs w:val="22"/>
        </w:rPr>
        <w:t>передавать свои права и обязанности по настоящему Договору третьим лицам без письменного согласия Заказчика.</w:t>
      </w:r>
    </w:p>
    <w:p w14:paraId="228C2893" w14:textId="7A614171" w:rsidR="00775DB7" w:rsidRPr="00D6757C" w:rsidRDefault="00775DB7" w:rsidP="00061C9C">
      <w:pPr>
        <w:pStyle w:val="a8"/>
        <w:spacing w:after="0"/>
        <w:ind w:left="0" w:firstLine="567"/>
        <w:rPr>
          <w:sz w:val="22"/>
          <w:szCs w:val="22"/>
        </w:rPr>
      </w:pPr>
      <w:r w:rsidRPr="00D6757C">
        <w:rPr>
          <w:sz w:val="22"/>
          <w:szCs w:val="22"/>
        </w:rPr>
        <w:t>2.1.12. Ежемесячно</w:t>
      </w:r>
      <w:r w:rsidR="00F07F9F" w:rsidRPr="00D6757C">
        <w:rPr>
          <w:sz w:val="22"/>
          <w:szCs w:val="22"/>
        </w:rPr>
        <w:t xml:space="preserve"> (до первого числа наступающего месяца)</w:t>
      </w:r>
      <w:r w:rsidRPr="00D6757C">
        <w:rPr>
          <w:sz w:val="22"/>
          <w:szCs w:val="22"/>
        </w:rPr>
        <w:t xml:space="preserve"> направлять в адрес Заказчика для </w:t>
      </w:r>
      <w:r w:rsidR="00E732AC" w:rsidRPr="00D6757C">
        <w:rPr>
          <w:sz w:val="22"/>
          <w:szCs w:val="22"/>
        </w:rPr>
        <w:t xml:space="preserve">согласования </w:t>
      </w:r>
      <w:r w:rsidRPr="00D6757C">
        <w:rPr>
          <w:sz w:val="22"/>
          <w:szCs w:val="22"/>
        </w:rPr>
        <w:t>график сменности персонала, с указанием Ф.И.О., даты, рабочего времени (день/ночь/</w:t>
      </w:r>
      <w:proofErr w:type="spellStart"/>
      <w:proofErr w:type="gramStart"/>
      <w:r w:rsidRPr="00D6757C">
        <w:rPr>
          <w:sz w:val="22"/>
          <w:szCs w:val="22"/>
        </w:rPr>
        <w:t>вых</w:t>
      </w:r>
      <w:proofErr w:type="spellEnd"/>
      <w:r w:rsidRPr="00D6757C">
        <w:rPr>
          <w:sz w:val="22"/>
          <w:szCs w:val="22"/>
        </w:rPr>
        <w:t>./</w:t>
      </w:r>
      <w:proofErr w:type="spellStart"/>
      <w:proofErr w:type="gramEnd"/>
      <w:r w:rsidRPr="00D6757C">
        <w:rPr>
          <w:sz w:val="22"/>
          <w:szCs w:val="22"/>
        </w:rPr>
        <w:t>вых</w:t>
      </w:r>
      <w:proofErr w:type="spellEnd"/>
      <w:r w:rsidRPr="00D6757C">
        <w:rPr>
          <w:sz w:val="22"/>
          <w:szCs w:val="22"/>
        </w:rPr>
        <w:t>.) с приложением плана работы персонала на обслуживаемых Объектах с указанием места нахождения Объекта, этажа, убираемой площади работником (в кв.м.).</w:t>
      </w:r>
    </w:p>
    <w:p w14:paraId="75FD59BA" w14:textId="5ECC39B6" w:rsidR="00775DB7" w:rsidRPr="00D6757C" w:rsidRDefault="00775DB7" w:rsidP="00061C9C">
      <w:pPr>
        <w:spacing w:after="0"/>
        <w:ind w:right="21" w:firstLine="567"/>
        <w:rPr>
          <w:sz w:val="22"/>
          <w:szCs w:val="22"/>
        </w:rPr>
      </w:pPr>
      <w:r w:rsidRPr="00D6757C">
        <w:rPr>
          <w:sz w:val="22"/>
          <w:szCs w:val="22"/>
        </w:rPr>
        <w:t xml:space="preserve">2.1.13. В ходе оказания услуг, предусмотренных настоящим Договором, исключить хранение имущества третьих лиц, а также взрывоопасных и пожароопасных предметов, если это не было согласованно с администрацией аэропорта в письменном виде. При выявлении на контролируемой территории, а также объектах аэропорта или в непосредственной близости к ним, на привокзальной площади и т.д., в ходе </w:t>
      </w:r>
      <w:r w:rsidR="00E743A8" w:rsidRPr="00D6757C">
        <w:rPr>
          <w:sz w:val="22"/>
          <w:szCs w:val="22"/>
        </w:rPr>
        <w:t xml:space="preserve">оказания </w:t>
      </w:r>
      <w:r w:rsidRPr="00D6757C">
        <w:rPr>
          <w:sz w:val="22"/>
          <w:szCs w:val="22"/>
        </w:rPr>
        <w:t xml:space="preserve">услуг по настоящему </w:t>
      </w:r>
      <w:r w:rsidR="00903328" w:rsidRPr="00D6757C">
        <w:rPr>
          <w:sz w:val="22"/>
          <w:szCs w:val="22"/>
        </w:rPr>
        <w:t>Д</w:t>
      </w:r>
      <w:r w:rsidRPr="00D6757C">
        <w:rPr>
          <w:sz w:val="22"/>
          <w:szCs w:val="22"/>
        </w:rPr>
        <w:t>оговору подозрительных предметов, забытых вещей, открытого автотранспорта (с открытыми окнами, дверями и т.п.), подозрительных личностей и т.п., незамедлительно информировать дежурно</w:t>
      </w:r>
      <w:r w:rsidR="00277C83" w:rsidRPr="00D6757C">
        <w:rPr>
          <w:sz w:val="22"/>
          <w:szCs w:val="22"/>
        </w:rPr>
        <w:t>го</w:t>
      </w:r>
      <w:r w:rsidRPr="00D6757C">
        <w:rPr>
          <w:sz w:val="22"/>
          <w:szCs w:val="22"/>
        </w:rPr>
        <w:t xml:space="preserve"> Линейного отдела полиции на транспорте по </w:t>
      </w:r>
      <w:r w:rsidR="00753E20" w:rsidRPr="00D6757C">
        <w:rPr>
          <w:sz w:val="22"/>
          <w:szCs w:val="22"/>
        </w:rPr>
        <w:t>тел.: (3462)77-02-02, диспетчера</w:t>
      </w:r>
      <w:r w:rsidRPr="00D6757C">
        <w:rPr>
          <w:sz w:val="22"/>
          <w:szCs w:val="22"/>
        </w:rPr>
        <w:t xml:space="preserve"> службы авиационной безопасности по тел. (3462)77-01-22, 77-01-25.</w:t>
      </w:r>
    </w:p>
    <w:p w14:paraId="13683BF8" w14:textId="2513FF4C" w:rsidR="00775DB7" w:rsidRPr="00D6757C" w:rsidRDefault="00775DB7" w:rsidP="00061C9C">
      <w:pPr>
        <w:spacing w:after="0"/>
        <w:ind w:firstLine="567"/>
        <w:rPr>
          <w:sz w:val="22"/>
          <w:szCs w:val="22"/>
        </w:rPr>
      </w:pPr>
      <w:r w:rsidRPr="00D6757C">
        <w:rPr>
          <w:sz w:val="22"/>
          <w:szCs w:val="22"/>
        </w:rPr>
        <w:t>Обязать сво</w:t>
      </w:r>
      <w:r w:rsidR="00DF0299" w:rsidRPr="00D6757C">
        <w:rPr>
          <w:sz w:val="22"/>
          <w:szCs w:val="22"/>
        </w:rPr>
        <w:t xml:space="preserve">их работников ношение пропуска </w:t>
      </w:r>
      <w:r w:rsidRPr="00D6757C">
        <w:rPr>
          <w:sz w:val="22"/>
          <w:szCs w:val="22"/>
        </w:rPr>
        <w:t>АО «Аэропорт Сургут», по требованию сотрудника с</w:t>
      </w:r>
      <w:r w:rsidR="00DF0299" w:rsidRPr="00D6757C">
        <w:rPr>
          <w:sz w:val="22"/>
          <w:szCs w:val="22"/>
        </w:rPr>
        <w:t>лужбы авиационной безопасности</w:t>
      </w:r>
      <w:r w:rsidR="00181025" w:rsidRPr="00D6757C">
        <w:rPr>
          <w:sz w:val="22"/>
          <w:szCs w:val="22"/>
        </w:rPr>
        <w:t xml:space="preserve">/ПТБ </w:t>
      </w:r>
      <w:r w:rsidRPr="00D6757C">
        <w:rPr>
          <w:sz w:val="22"/>
          <w:szCs w:val="22"/>
        </w:rPr>
        <w:t>предоставлять документы, удостоверяющие их личность.</w:t>
      </w:r>
    </w:p>
    <w:p w14:paraId="20D15543" w14:textId="1A47946D" w:rsidR="00775DB7" w:rsidRPr="00D6757C" w:rsidRDefault="00775DB7" w:rsidP="00061C9C">
      <w:pPr>
        <w:spacing w:after="0"/>
        <w:ind w:right="21" w:firstLine="567"/>
        <w:rPr>
          <w:sz w:val="22"/>
          <w:szCs w:val="22"/>
        </w:rPr>
      </w:pPr>
      <w:r w:rsidRPr="00D6757C">
        <w:rPr>
          <w:sz w:val="22"/>
          <w:szCs w:val="22"/>
        </w:rPr>
        <w:t xml:space="preserve">2.1.14. Осуществлять ежедневный контроль за своевременностью, полнотой и качеством </w:t>
      </w:r>
      <w:r w:rsidR="006574F1" w:rsidRPr="00D6757C">
        <w:rPr>
          <w:sz w:val="22"/>
          <w:szCs w:val="22"/>
        </w:rPr>
        <w:t>оказания</w:t>
      </w:r>
      <w:r w:rsidRPr="00D6757C">
        <w:rPr>
          <w:sz w:val="22"/>
          <w:szCs w:val="22"/>
        </w:rPr>
        <w:t xml:space="preserve"> своим персоналом услуг по настоящему Договору.</w:t>
      </w:r>
    </w:p>
    <w:p w14:paraId="19C0BFB6" w14:textId="2D770066"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 xml:space="preserve">2.1.15. Обеспечить бережное отношение к имуществу Заказчика и/или третьих лиц в ходе </w:t>
      </w:r>
      <w:r w:rsidR="00E743A8" w:rsidRPr="00D6757C">
        <w:rPr>
          <w:rFonts w:ascii="Times New Roman" w:hAnsi="Times New Roman" w:cs="Times New Roman"/>
          <w:sz w:val="22"/>
          <w:szCs w:val="22"/>
        </w:rPr>
        <w:t xml:space="preserve">оказания </w:t>
      </w:r>
      <w:r w:rsidRPr="00D6757C">
        <w:rPr>
          <w:rFonts w:ascii="Times New Roman" w:hAnsi="Times New Roman" w:cs="Times New Roman"/>
          <w:sz w:val="22"/>
          <w:szCs w:val="22"/>
        </w:rPr>
        <w:t xml:space="preserve">услуг по настоящему </w:t>
      </w:r>
      <w:r w:rsidR="00903328" w:rsidRPr="00D6757C">
        <w:rPr>
          <w:rFonts w:ascii="Times New Roman" w:hAnsi="Times New Roman" w:cs="Times New Roman"/>
          <w:sz w:val="22"/>
          <w:szCs w:val="22"/>
        </w:rPr>
        <w:t>Д</w:t>
      </w:r>
      <w:r w:rsidRPr="00D6757C">
        <w:rPr>
          <w:rFonts w:ascii="Times New Roman" w:hAnsi="Times New Roman" w:cs="Times New Roman"/>
          <w:sz w:val="22"/>
          <w:szCs w:val="22"/>
        </w:rPr>
        <w:t>оговору, обеспечить сохранность Объектов и находящегося в них имущества, соблюдать чистоту и порядок. Запрещается применение металлических щеток и абразивных моющих средств при чистке твердых покрытий и элементов внутренней и внешней отделки помещений.</w:t>
      </w:r>
    </w:p>
    <w:p w14:paraId="128770D4" w14:textId="77777777"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2.1.16. Обеспечить вынос мусора в специально отведенные Заказчиком для этого места и контейнеры, не допускать сбрасывания в санитарные узлы мусора и от</w:t>
      </w:r>
      <w:r w:rsidR="00843E3A" w:rsidRPr="00D6757C">
        <w:rPr>
          <w:rFonts w:ascii="Times New Roman" w:hAnsi="Times New Roman" w:cs="Times New Roman"/>
          <w:sz w:val="22"/>
          <w:szCs w:val="22"/>
        </w:rPr>
        <w:t xml:space="preserve">ходов, засоряющих канализацию; </w:t>
      </w:r>
      <w:r w:rsidRPr="00D6757C">
        <w:rPr>
          <w:rFonts w:ascii="Times New Roman" w:hAnsi="Times New Roman" w:cs="Times New Roman"/>
          <w:sz w:val="22"/>
          <w:szCs w:val="22"/>
        </w:rPr>
        <w:t>экономно расходовать воду, тепловую и электрическую энергию.</w:t>
      </w:r>
    </w:p>
    <w:p w14:paraId="710021F8" w14:textId="2ABC0350" w:rsidR="00843E3A" w:rsidRPr="00D6757C" w:rsidRDefault="00843E3A"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2.1.16.1.</w:t>
      </w:r>
      <w:r w:rsidR="001C6477" w:rsidRPr="00D6757C">
        <w:rPr>
          <w:rFonts w:ascii="Times New Roman" w:hAnsi="Times New Roman" w:cs="Times New Roman"/>
          <w:sz w:val="22"/>
          <w:szCs w:val="22"/>
        </w:rPr>
        <w:t xml:space="preserve"> Производить раздельный сбор отходов, таких как офисная документация и картон (</w:t>
      </w:r>
      <w:r w:rsidR="00F07F9F" w:rsidRPr="00D6757C">
        <w:rPr>
          <w:rFonts w:ascii="Times New Roman" w:hAnsi="Times New Roman" w:cs="Times New Roman"/>
          <w:sz w:val="22"/>
          <w:szCs w:val="22"/>
        </w:rPr>
        <w:t>макулатура</w:t>
      </w:r>
      <w:r w:rsidR="001C6477" w:rsidRPr="00D6757C">
        <w:rPr>
          <w:rFonts w:ascii="Times New Roman" w:hAnsi="Times New Roman" w:cs="Times New Roman"/>
          <w:sz w:val="22"/>
          <w:szCs w:val="22"/>
        </w:rPr>
        <w:t xml:space="preserve">), полимерных отходов: ПЭТ (полиэтилентерефталат) бутылки из-под воды, отдельно от </w:t>
      </w:r>
      <w:r w:rsidR="001C6477" w:rsidRPr="00D6757C">
        <w:rPr>
          <w:rFonts w:ascii="Times New Roman" w:hAnsi="Times New Roman" w:cs="Times New Roman"/>
          <w:sz w:val="22"/>
          <w:szCs w:val="22"/>
        </w:rPr>
        <w:lastRenderedPageBreak/>
        <w:t xml:space="preserve">других видов </w:t>
      </w:r>
      <w:r w:rsidR="00AC1891" w:rsidRPr="00D6757C">
        <w:rPr>
          <w:rFonts w:ascii="Times New Roman" w:hAnsi="Times New Roman" w:cs="Times New Roman"/>
          <w:sz w:val="22"/>
          <w:szCs w:val="22"/>
        </w:rPr>
        <w:t>отходов и обеспечивать их доставку в специально отведенные Заказчиком места сбора отходов макулатуры, полимерных отходов.</w:t>
      </w:r>
    </w:p>
    <w:p w14:paraId="2D2426B3" w14:textId="77777777" w:rsidR="00AC1891" w:rsidRPr="00D6757C" w:rsidRDefault="00AC1891"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 xml:space="preserve">2.1.16.2. </w:t>
      </w:r>
      <w:r w:rsidR="00F07F9F" w:rsidRPr="00D6757C">
        <w:rPr>
          <w:rFonts w:ascii="Times New Roman" w:hAnsi="Times New Roman" w:cs="Times New Roman"/>
          <w:sz w:val="22"/>
          <w:szCs w:val="22"/>
        </w:rPr>
        <w:t>Макулатура должны быть сухой и освобождена</w:t>
      </w:r>
      <w:r w:rsidRPr="00D6757C">
        <w:rPr>
          <w:rFonts w:ascii="Times New Roman" w:hAnsi="Times New Roman" w:cs="Times New Roman"/>
          <w:sz w:val="22"/>
          <w:szCs w:val="22"/>
        </w:rPr>
        <w:t xml:space="preserve"> от металлических скрепок, зажимов, скоб, файлов, полимерных обложек, иных отходов, химикатов, лакокрасочных веществ и масел, коробки из картона и гофрокартона должны быть разобраны и связаны между собой. </w:t>
      </w:r>
    </w:p>
    <w:p w14:paraId="5EED6164" w14:textId="09D7EEA8" w:rsidR="00843E3A" w:rsidRPr="00D6757C" w:rsidRDefault="00AC1891"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 xml:space="preserve">2.1.16.3. Полимерные отходы (бутылки ПЭТ) должны быть освобождены от жидкости, не должны быть загрязнены химикатами, лакокрасочными веществами и маслами, пищевыми и другими отходами. </w:t>
      </w:r>
    </w:p>
    <w:p w14:paraId="53BE144A" w14:textId="77777777"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2.1.17.  Обеспечить устранение за свой счет повреждения Объекта, а также ремонт либо замену поврежденного санитарно-технического или иного оборудования, если указанные повреждения произошли по вине Исполнителя.</w:t>
      </w:r>
    </w:p>
    <w:p w14:paraId="3E1D485A" w14:textId="77777777"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2.1.18. Не создавать без согласования с уполномоченным представителем Заказчика повышенного шума, не создавать препятствий Заказчику и/или третьим лицам для обслуживания пассажиров и иных лиц, осуществления иной деятельности.</w:t>
      </w:r>
    </w:p>
    <w:p w14:paraId="046D8D00" w14:textId="2D8F4C20" w:rsidR="00775DB7" w:rsidRPr="00D6757C" w:rsidRDefault="00775DB7" w:rsidP="00061C9C">
      <w:pPr>
        <w:spacing w:after="0"/>
        <w:ind w:right="21" w:firstLine="567"/>
        <w:rPr>
          <w:sz w:val="22"/>
          <w:szCs w:val="22"/>
        </w:rPr>
      </w:pPr>
      <w:r w:rsidRPr="00D6757C">
        <w:rPr>
          <w:sz w:val="22"/>
          <w:szCs w:val="22"/>
        </w:rPr>
        <w:t xml:space="preserve">2.1.19. Незамедлительно сообщать уполномоченному представителю Заказчика обо всех недостатках на Объектах, которые были выявлены в процессе оказания услуг по настоящему </w:t>
      </w:r>
      <w:r w:rsidR="00903328" w:rsidRPr="00D6757C">
        <w:rPr>
          <w:sz w:val="22"/>
          <w:szCs w:val="22"/>
        </w:rPr>
        <w:t>Д</w:t>
      </w:r>
      <w:r w:rsidRPr="00D6757C">
        <w:rPr>
          <w:sz w:val="22"/>
          <w:szCs w:val="22"/>
        </w:rPr>
        <w:t>оговору, о выявленных повреждениях и неисправностях водоснабжения, водоотведения, отопления; неисправностях осветительных приборов или освещения; окон, дверей и/или входов (выходов), не закрывающихся надлежащим образом; иных неисправностях и недостатках, а также информировать Заказчика об  обстоятельствах, которые могут повлиять на безопасность граждан, качество обслуживания и эффективность работы Объектов.</w:t>
      </w:r>
    </w:p>
    <w:p w14:paraId="79C6E67A" w14:textId="6D683493" w:rsidR="00775DB7" w:rsidRPr="00D6757C" w:rsidRDefault="00775DB7" w:rsidP="00061C9C">
      <w:pPr>
        <w:spacing w:after="0"/>
        <w:ind w:firstLine="567"/>
        <w:rPr>
          <w:sz w:val="22"/>
          <w:szCs w:val="22"/>
        </w:rPr>
      </w:pPr>
      <w:r w:rsidRPr="00D6757C">
        <w:rPr>
          <w:sz w:val="22"/>
          <w:szCs w:val="22"/>
        </w:rPr>
        <w:t xml:space="preserve">2.1.20. В случае возникновения обстоятельств, замедляющих ход (невозможность) оказания услуг, предусмотренных настоящим </w:t>
      </w:r>
      <w:r w:rsidR="00903328" w:rsidRPr="00D6757C">
        <w:rPr>
          <w:sz w:val="22"/>
          <w:szCs w:val="22"/>
        </w:rPr>
        <w:t>Д</w:t>
      </w:r>
      <w:r w:rsidRPr="00D6757C">
        <w:rPr>
          <w:sz w:val="22"/>
          <w:szCs w:val="22"/>
        </w:rPr>
        <w:t>оговором, незамедлительно поставить в известность Заказчика, путем направления в его адрес письменного уведомления.</w:t>
      </w:r>
    </w:p>
    <w:p w14:paraId="5E84E056" w14:textId="77777777"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2.1.21. Без оформленного письменного разрешения Заказчика:</w:t>
      </w:r>
    </w:p>
    <w:p w14:paraId="2A9F3390" w14:textId="77777777"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 не производить установку, подключение и использование любых электробытовых приборов и машин, превышающих мощностью технологические возможности электрической сети, дополнительные секции приборов отопления, регулирующую и запорную арматуру;</w:t>
      </w:r>
    </w:p>
    <w:p w14:paraId="3889D981" w14:textId="77777777"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 не подключать и не использовать приборы и оборудование, не имеющие технических паспортов (свидетельств), не отвечающие требованиям безопасности эксплуатации и санитарно-гигиеническим нормативам;</w:t>
      </w:r>
    </w:p>
    <w:p w14:paraId="1B69FA90" w14:textId="77777777"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 не 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14:paraId="4BBE31D7" w14:textId="2953975B"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 xml:space="preserve">- не допускать </w:t>
      </w:r>
      <w:r w:rsidR="006574F1" w:rsidRPr="00D6757C">
        <w:rPr>
          <w:rFonts w:ascii="Times New Roman" w:hAnsi="Times New Roman" w:cs="Times New Roman"/>
          <w:sz w:val="22"/>
          <w:szCs w:val="22"/>
        </w:rPr>
        <w:t>оказания услуг</w:t>
      </w:r>
      <w:r w:rsidRPr="00D6757C">
        <w:rPr>
          <w:rFonts w:ascii="Times New Roman" w:hAnsi="Times New Roman" w:cs="Times New Roman"/>
          <w:sz w:val="22"/>
          <w:szCs w:val="22"/>
        </w:rPr>
        <w:t xml:space="preserve"> или совершения других действий, приводящих к порче помещений или конструкций Объектов.</w:t>
      </w:r>
    </w:p>
    <w:p w14:paraId="5A8AE28A" w14:textId="77777777" w:rsidR="00775DB7" w:rsidRPr="00D6757C" w:rsidRDefault="00775DB7" w:rsidP="00061C9C">
      <w:pPr>
        <w:pStyle w:val="ConsNormal"/>
        <w:widowControl/>
        <w:ind w:right="0" w:firstLine="567"/>
        <w:jc w:val="both"/>
        <w:rPr>
          <w:rFonts w:ascii="Times New Roman" w:hAnsi="Times New Roman" w:cs="Times New Roman"/>
          <w:sz w:val="22"/>
          <w:szCs w:val="22"/>
        </w:rPr>
      </w:pPr>
      <w:r w:rsidRPr="00D6757C">
        <w:rPr>
          <w:rFonts w:ascii="Times New Roman" w:hAnsi="Times New Roman" w:cs="Times New Roman"/>
          <w:sz w:val="22"/>
          <w:szCs w:val="22"/>
        </w:rPr>
        <w:t xml:space="preserve">2.1.22. Не допускать нахождение персонала на Объектах при наличии болезни, а также в алкогольном, наркотическом или токсическом опьянении. В случае выявления данных фактов, незамедлительно принимать меры по отстранению таких работников от работы и их замене. </w:t>
      </w:r>
    </w:p>
    <w:p w14:paraId="1D21B561" w14:textId="77777777" w:rsidR="00775DB7" w:rsidRPr="00D6757C" w:rsidRDefault="00775DB7" w:rsidP="00061C9C">
      <w:pPr>
        <w:spacing w:after="0"/>
        <w:ind w:firstLine="567"/>
        <w:rPr>
          <w:sz w:val="22"/>
          <w:szCs w:val="22"/>
        </w:rPr>
      </w:pPr>
      <w:r w:rsidRPr="00D6757C">
        <w:rPr>
          <w:sz w:val="22"/>
          <w:szCs w:val="22"/>
        </w:rPr>
        <w:t>2.1.23. Принимать меры по незамедлительному устранению за свой счет нарушений, связанных с исполнением обязательств по настоящему Договору, выявле</w:t>
      </w:r>
      <w:r w:rsidR="00730353" w:rsidRPr="00D6757C">
        <w:rPr>
          <w:sz w:val="22"/>
          <w:szCs w:val="22"/>
        </w:rPr>
        <w:t xml:space="preserve">нных контролирующими органами, </w:t>
      </w:r>
      <w:r w:rsidRPr="00D6757C">
        <w:rPr>
          <w:sz w:val="22"/>
          <w:szCs w:val="22"/>
        </w:rPr>
        <w:t>собственником Объектов, иными третьими лицами. Максимально быстро реагировать на все замечания (претензии), возникающие у данных лиц в отношении оказываемых (оказанных) услуг.</w:t>
      </w:r>
    </w:p>
    <w:p w14:paraId="31381DA2" w14:textId="34ACC530" w:rsidR="00775DB7" w:rsidRPr="00D6757C" w:rsidRDefault="00775DB7" w:rsidP="00061C9C">
      <w:pPr>
        <w:spacing w:after="0"/>
        <w:ind w:firstLine="567"/>
        <w:rPr>
          <w:sz w:val="22"/>
          <w:szCs w:val="22"/>
        </w:rPr>
      </w:pPr>
      <w:r w:rsidRPr="00D6757C">
        <w:rPr>
          <w:sz w:val="22"/>
          <w:szCs w:val="22"/>
        </w:rPr>
        <w:t xml:space="preserve">2.1.24. Не разглашать или иным образом не использовать информацию о Заказчике, третьих лицах или их деятельности, которая стала известной ему в результате исполнения обязательств по настоящему </w:t>
      </w:r>
      <w:r w:rsidR="00903328" w:rsidRPr="00D6757C">
        <w:rPr>
          <w:sz w:val="22"/>
          <w:szCs w:val="22"/>
        </w:rPr>
        <w:t>Д</w:t>
      </w:r>
      <w:r w:rsidRPr="00D6757C">
        <w:rPr>
          <w:sz w:val="22"/>
          <w:szCs w:val="22"/>
        </w:rPr>
        <w:t>оговору. Включить в договоры работников обязательства по обеспечению сохранности и неразглашению информации.</w:t>
      </w:r>
    </w:p>
    <w:p w14:paraId="50D5B00F" w14:textId="4D5E7561" w:rsidR="00775DB7" w:rsidRPr="00D6757C" w:rsidRDefault="00775DB7" w:rsidP="00061C9C">
      <w:pPr>
        <w:spacing w:after="0"/>
        <w:ind w:firstLine="567"/>
        <w:rPr>
          <w:sz w:val="22"/>
          <w:szCs w:val="22"/>
        </w:rPr>
      </w:pPr>
      <w:r w:rsidRPr="00D6757C">
        <w:rPr>
          <w:sz w:val="22"/>
          <w:szCs w:val="22"/>
        </w:rPr>
        <w:t xml:space="preserve">2.1.25. Предоставить Заказчику в течение 5 (пяти) рабочих дней с момента заключения настоящего </w:t>
      </w:r>
      <w:r w:rsidR="00663EF7" w:rsidRPr="00D6757C">
        <w:rPr>
          <w:sz w:val="22"/>
          <w:szCs w:val="22"/>
        </w:rPr>
        <w:t>Д</w:t>
      </w:r>
      <w:r w:rsidRPr="00D6757C">
        <w:rPr>
          <w:sz w:val="22"/>
          <w:szCs w:val="22"/>
        </w:rPr>
        <w:t>оговора график сменности персонала на предстоящие месяцы</w:t>
      </w:r>
      <w:r w:rsidRPr="00D6757C">
        <w:rPr>
          <w:b/>
          <w:sz w:val="22"/>
          <w:szCs w:val="22"/>
        </w:rPr>
        <w:t xml:space="preserve">: </w:t>
      </w:r>
      <w:r w:rsidR="00BB0004" w:rsidRPr="00D6757C">
        <w:rPr>
          <w:b/>
          <w:sz w:val="22"/>
          <w:szCs w:val="22"/>
        </w:rPr>
        <w:t>январь-февраль 202</w:t>
      </w:r>
      <w:r w:rsidR="00663EF7" w:rsidRPr="00D6757C">
        <w:rPr>
          <w:b/>
          <w:sz w:val="22"/>
          <w:szCs w:val="22"/>
        </w:rPr>
        <w:t>5</w:t>
      </w:r>
      <w:r w:rsidR="00730353" w:rsidRPr="00D6757C">
        <w:rPr>
          <w:b/>
          <w:sz w:val="22"/>
          <w:szCs w:val="22"/>
        </w:rPr>
        <w:t xml:space="preserve"> </w:t>
      </w:r>
      <w:r w:rsidRPr="00D6757C">
        <w:rPr>
          <w:b/>
          <w:sz w:val="22"/>
          <w:szCs w:val="22"/>
        </w:rPr>
        <w:t>года</w:t>
      </w:r>
      <w:r w:rsidRPr="00D6757C">
        <w:rPr>
          <w:sz w:val="22"/>
          <w:szCs w:val="22"/>
        </w:rPr>
        <w:t xml:space="preserve">, с приложением плана работы персонала на обслуживаемых Объектах с указанием места нахождения Объекта, этажа, убираемой площади работником (в кв.м.). В дальнейшем, график предоставлять в соответствии с п. 2.1.12 настоящего </w:t>
      </w:r>
      <w:r w:rsidR="00903328" w:rsidRPr="00D6757C">
        <w:rPr>
          <w:sz w:val="22"/>
          <w:szCs w:val="22"/>
        </w:rPr>
        <w:t>Д</w:t>
      </w:r>
      <w:r w:rsidRPr="00D6757C">
        <w:rPr>
          <w:sz w:val="22"/>
          <w:szCs w:val="22"/>
        </w:rPr>
        <w:t>оговора;</w:t>
      </w:r>
    </w:p>
    <w:p w14:paraId="30D011FB" w14:textId="3F0909C0" w:rsidR="00775DB7" w:rsidRPr="00D6757C" w:rsidRDefault="00775DB7" w:rsidP="00061C9C">
      <w:pPr>
        <w:spacing w:after="0"/>
        <w:ind w:firstLine="567"/>
        <w:rPr>
          <w:sz w:val="22"/>
          <w:szCs w:val="22"/>
        </w:rPr>
      </w:pPr>
      <w:r w:rsidRPr="00D6757C">
        <w:rPr>
          <w:sz w:val="22"/>
          <w:szCs w:val="22"/>
        </w:rPr>
        <w:t>2.1.26. Безвозмездно устранять по требованию Заказч</w:t>
      </w:r>
      <w:r w:rsidR="00730353" w:rsidRPr="00D6757C">
        <w:rPr>
          <w:sz w:val="22"/>
          <w:szCs w:val="22"/>
        </w:rPr>
        <w:t xml:space="preserve">ика все выявленные недостатки, если </w:t>
      </w:r>
      <w:r w:rsidRPr="00D6757C">
        <w:rPr>
          <w:sz w:val="22"/>
          <w:szCs w:val="22"/>
        </w:rPr>
        <w:t xml:space="preserve">в процессе оказания услуг Исполнитель допустил отступление от условий настоящего </w:t>
      </w:r>
      <w:r w:rsidR="00903328" w:rsidRPr="00D6757C">
        <w:rPr>
          <w:sz w:val="22"/>
          <w:szCs w:val="22"/>
        </w:rPr>
        <w:t>Д</w:t>
      </w:r>
      <w:r w:rsidRPr="00D6757C">
        <w:rPr>
          <w:sz w:val="22"/>
          <w:szCs w:val="22"/>
        </w:rPr>
        <w:t>оговора, ухудшившее качество услуг.</w:t>
      </w:r>
    </w:p>
    <w:p w14:paraId="394E9E8E" w14:textId="77777777" w:rsidR="00775DB7" w:rsidRPr="00D6757C" w:rsidRDefault="00775DB7" w:rsidP="00061C9C">
      <w:pPr>
        <w:spacing w:after="0"/>
        <w:ind w:firstLine="567"/>
        <w:rPr>
          <w:sz w:val="22"/>
          <w:szCs w:val="22"/>
        </w:rPr>
      </w:pPr>
      <w:r w:rsidRPr="00D6757C">
        <w:rPr>
          <w:sz w:val="22"/>
          <w:szCs w:val="22"/>
        </w:rPr>
        <w:t xml:space="preserve"> 2.1.27. В случае возникновения стихийных погодных условий (шквальный ветер, град) организовывать круглосуточное дежурство необходимого количества работников на это время, с целью обеспечения уборки прилегающих территорий и поддержания их в рабочем состоянии.</w:t>
      </w:r>
    </w:p>
    <w:p w14:paraId="1825754C" w14:textId="57ED5326" w:rsidR="00005F06" w:rsidRPr="00D6757C" w:rsidRDefault="00775DB7" w:rsidP="00061C9C">
      <w:pPr>
        <w:spacing w:after="0"/>
        <w:ind w:firstLine="567"/>
        <w:rPr>
          <w:sz w:val="22"/>
          <w:szCs w:val="22"/>
        </w:rPr>
      </w:pPr>
      <w:r w:rsidRPr="00D6757C">
        <w:rPr>
          <w:sz w:val="22"/>
          <w:szCs w:val="22"/>
        </w:rPr>
        <w:lastRenderedPageBreak/>
        <w:t xml:space="preserve"> 2.1.28. Обеспечить сохранность имущества Заказчика и третьих лиц (малые архитектурные формы: декоративный металлический забор, клумбы, бордюры, урны, фасад здания, тротуарная плитка и т.д.) при </w:t>
      </w:r>
      <w:r w:rsidR="006574F1" w:rsidRPr="00D6757C">
        <w:rPr>
          <w:sz w:val="22"/>
          <w:szCs w:val="22"/>
        </w:rPr>
        <w:t>оказании услуг</w:t>
      </w:r>
      <w:r w:rsidRPr="00D6757C">
        <w:rPr>
          <w:sz w:val="22"/>
          <w:szCs w:val="22"/>
        </w:rPr>
        <w:t xml:space="preserve"> по уборке территории. Незамедлительно извещать Заказчика о случаях неосторожной или умышленной порчи имущества (</w:t>
      </w:r>
      <w:r w:rsidR="00005F06" w:rsidRPr="00D6757C">
        <w:rPr>
          <w:sz w:val="22"/>
          <w:szCs w:val="22"/>
        </w:rPr>
        <w:t>малых архитектурных форм и др.).</w:t>
      </w:r>
    </w:p>
    <w:p w14:paraId="70119190" w14:textId="77777777" w:rsidR="00775DB7" w:rsidRPr="00D6757C" w:rsidRDefault="00775DB7" w:rsidP="00061C9C">
      <w:pPr>
        <w:spacing w:after="0"/>
        <w:ind w:firstLine="567"/>
        <w:rPr>
          <w:sz w:val="22"/>
          <w:szCs w:val="22"/>
        </w:rPr>
      </w:pPr>
      <w:r w:rsidRPr="00D6757C">
        <w:rPr>
          <w:sz w:val="22"/>
          <w:szCs w:val="22"/>
        </w:rPr>
        <w:t>В случае порчи имущества Исполнителем, либо сокрытия факта Исполнителем, либо несвоевременного выявления фактов нанесенной порчи (ущерба) имуществу Заказчика (и/или третьих лиц), стоимость будет предъявлена Исполнителю для возмещения причиненного ущерба и подлежит оплате Исполнителем.</w:t>
      </w:r>
    </w:p>
    <w:p w14:paraId="6D0A40EA" w14:textId="77777777" w:rsidR="00775DB7" w:rsidRPr="00D6757C" w:rsidRDefault="00775DB7" w:rsidP="00061C9C">
      <w:pPr>
        <w:spacing w:after="0"/>
        <w:ind w:firstLine="567"/>
        <w:rPr>
          <w:sz w:val="22"/>
          <w:szCs w:val="22"/>
        </w:rPr>
      </w:pPr>
      <w:r w:rsidRPr="00D6757C">
        <w:rPr>
          <w:sz w:val="22"/>
          <w:szCs w:val="22"/>
        </w:rPr>
        <w:t>2.1.29. Не допускать курение персоналом Исполнителя не в специально отведенных для этого местах; не допускать сжигание всех видов отходов на обслуживаемой   территории и в урнах.</w:t>
      </w:r>
    </w:p>
    <w:p w14:paraId="3D6937BC" w14:textId="77777777" w:rsidR="00775DB7" w:rsidRPr="00D6757C" w:rsidRDefault="00775DB7" w:rsidP="00061C9C">
      <w:pPr>
        <w:spacing w:after="0"/>
        <w:ind w:firstLine="567"/>
        <w:rPr>
          <w:sz w:val="22"/>
          <w:szCs w:val="22"/>
        </w:rPr>
      </w:pPr>
      <w:r w:rsidRPr="00D6757C">
        <w:rPr>
          <w:sz w:val="22"/>
          <w:szCs w:val="22"/>
        </w:rPr>
        <w:t xml:space="preserve">2.1.30. Согласовывать с представителем Заказчика конкретный участок для вывоза снега, полива и мойки асфальтового покрытия, окон.  </w:t>
      </w:r>
    </w:p>
    <w:p w14:paraId="088C0257" w14:textId="445A459C" w:rsidR="00775DB7" w:rsidRPr="00D6757C" w:rsidRDefault="00775DB7" w:rsidP="00061C9C">
      <w:pPr>
        <w:spacing w:after="0"/>
        <w:ind w:firstLine="567"/>
        <w:rPr>
          <w:sz w:val="22"/>
          <w:szCs w:val="22"/>
        </w:rPr>
      </w:pPr>
      <w:r w:rsidRPr="00D6757C">
        <w:rPr>
          <w:sz w:val="22"/>
          <w:szCs w:val="22"/>
        </w:rPr>
        <w:t xml:space="preserve">2.1.31. Подавать заявку Заказчику на выделение специальной техники для </w:t>
      </w:r>
      <w:r w:rsidR="006574F1" w:rsidRPr="00D6757C">
        <w:rPr>
          <w:sz w:val="22"/>
          <w:szCs w:val="22"/>
        </w:rPr>
        <w:t>оказания услуг</w:t>
      </w:r>
      <w:r w:rsidRPr="00D6757C">
        <w:rPr>
          <w:sz w:val="22"/>
          <w:szCs w:val="22"/>
        </w:rPr>
        <w:t xml:space="preserve"> по поливу и мойке асфальтового покрытия прилегающих территорий, вывозу снега и мусора, организовыват</w:t>
      </w:r>
      <w:r w:rsidR="00277C83" w:rsidRPr="00D6757C">
        <w:rPr>
          <w:sz w:val="22"/>
          <w:szCs w:val="22"/>
        </w:rPr>
        <w:t>ь</w:t>
      </w:r>
      <w:r w:rsidRPr="00D6757C">
        <w:rPr>
          <w:sz w:val="22"/>
          <w:szCs w:val="22"/>
        </w:rPr>
        <w:t xml:space="preserve"> </w:t>
      </w:r>
      <w:r w:rsidR="006574F1" w:rsidRPr="00D6757C">
        <w:rPr>
          <w:sz w:val="22"/>
          <w:szCs w:val="22"/>
        </w:rPr>
        <w:t>оказания услуг</w:t>
      </w:r>
      <w:r w:rsidRPr="00D6757C">
        <w:rPr>
          <w:sz w:val="22"/>
          <w:szCs w:val="22"/>
        </w:rPr>
        <w:t xml:space="preserve"> и осуществлят</w:t>
      </w:r>
      <w:r w:rsidR="00277C83" w:rsidRPr="00D6757C">
        <w:rPr>
          <w:sz w:val="22"/>
          <w:szCs w:val="22"/>
        </w:rPr>
        <w:t>ь</w:t>
      </w:r>
      <w:r w:rsidRPr="00D6757C">
        <w:rPr>
          <w:sz w:val="22"/>
          <w:szCs w:val="22"/>
        </w:rPr>
        <w:t xml:space="preserve"> контроль за их выполнением. </w:t>
      </w:r>
      <w:r w:rsidR="00C42E1A" w:rsidRPr="00D6757C">
        <w:rPr>
          <w:sz w:val="22"/>
          <w:szCs w:val="22"/>
        </w:rPr>
        <w:t>Услуги</w:t>
      </w:r>
      <w:r w:rsidRPr="00D6757C">
        <w:rPr>
          <w:sz w:val="22"/>
          <w:szCs w:val="22"/>
        </w:rPr>
        <w:t xml:space="preserve"> по уборке и освобождению участка территории от автотранспорта контролируются лично представителями Исполнителя и Заказчика. При необходимости, Заказчиком для осуществления контроля   могут быть привлечены сотрудники С</w:t>
      </w:r>
      <w:r w:rsidR="009F3C94" w:rsidRPr="00D6757C">
        <w:rPr>
          <w:sz w:val="22"/>
          <w:szCs w:val="22"/>
        </w:rPr>
        <w:t xml:space="preserve">лужбы авиационной безопасности </w:t>
      </w:r>
      <w:r w:rsidRPr="00D6757C">
        <w:rPr>
          <w:sz w:val="22"/>
          <w:szCs w:val="22"/>
        </w:rPr>
        <w:t>АО «Аэропорт Сургут».</w:t>
      </w:r>
    </w:p>
    <w:p w14:paraId="7E426B50" w14:textId="77777777" w:rsidR="00775DB7" w:rsidRPr="00D6757C" w:rsidRDefault="00775DB7" w:rsidP="00061C9C">
      <w:pPr>
        <w:tabs>
          <w:tab w:val="num" w:pos="2160"/>
        </w:tabs>
        <w:spacing w:after="0"/>
        <w:ind w:firstLine="567"/>
        <w:rPr>
          <w:sz w:val="22"/>
          <w:szCs w:val="22"/>
        </w:rPr>
      </w:pPr>
      <w:r w:rsidRPr="00D6757C">
        <w:rPr>
          <w:sz w:val="22"/>
          <w:szCs w:val="22"/>
        </w:rPr>
        <w:t>2.1.32. Запретить работникам передвигать и переносить деловые бумаги на убираемых поверхностях, а также перемещать мебель, расположенную на убираемых площадях.</w:t>
      </w:r>
    </w:p>
    <w:p w14:paraId="551BE69B" w14:textId="77777777" w:rsidR="00775DB7" w:rsidRPr="00D6757C" w:rsidRDefault="00775DB7" w:rsidP="00061C9C">
      <w:pPr>
        <w:tabs>
          <w:tab w:val="num" w:pos="2160"/>
        </w:tabs>
        <w:spacing w:after="0"/>
        <w:ind w:firstLine="567"/>
        <w:rPr>
          <w:sz w:val="22"/>
          <w:szCs w:val="22"/>
        </w:rPr>
      </w:pPr>
      <w:r w:rsidRPr="00D6757C">
        <w:rPr>
          <w:sz w:val="22"/>
          <w:szCs w:val="22"/>
        </w:rPr>
        <w:t>2.1.33. В случае поступления жалоб (претензий), иных документов от физических и/или юридических лиц и/или Заказчика на действия Исполнителя, принимать меры по незамедлительному рассмотрению и устранени</w:t>
      </w:r>
      <w:r w:rsidR="009F3C94" w:rsidRPr="00D6757C">
        <w:rPr>
          <w:sz w:val="22"/>
          <w:szCs w:val="22"/>
        </w:rPr>
        <w:t xml:space="preserve">ю указанных в них недостатков, </w:t>
      </w:r>
      <w:r w:rsidRPr="00D6757C">
        <w:rPr>
          <w:sz w:val="22"/>
          <w:szCs w:val="22"/>
        </w:rPr>
        <w:t>информировать Заказчика о принятых мерах.</w:t>
      </w:r>
    </w:p>
    <w:p w14:paraId="2A6A9C9B" w14:textId="77777777" w:rsidR="00775DB7" w:rsidRPr="00D6757C" w:rsidRDefault="00775DB7" w:rsidP="00061C9C">
      <w:pPr>
        <w:spacing w:after="0"/>
        <w:ind w:firstLine="567"/>
        <w:rPr>
          <w:sz w:val="22"/>
          <w:szCs w:val="22"/>
        </w:rPr>
      </w:pPr>
      <w:r w:rsidRPr="00D6757C">
        <w:rPr>
          <w:sz w:val="22"/>
          <w:szCs w:val="22"/>
        </w:rPr>
        <w:t>2.1.34. Иметь в наличии и незамедлительно предоставить по письменному запросу Заказчика согласие от каждого работника на обработку персо</w:t>
      </w:r>
      <w:r w:rsidR="009F3C94" w:rsidRPr="00D6757C">
        <w:rPr>
          <w:sz w:val="22"/>
          <w:szCs w:val="22"/>
        </w:rPr>
        <w:t>нальных данных в соответствии с</w:t>
      </w:r>
      <w:r w:rsidRPr="00D6757C">
        <w:rPr>
          <w:sz w:val="22"/>
          <w:szCs w:val="22"/>
        </w:rPr>
        <w:t xml:space="preserve"> Федеральным законом от 27.07.2006 г. № 152-ФЗ «О персональных данных».</w:t>
      </w:r>
    </w:p>
    <w:p w14:paraId="5227C795" w14:textId="30FE8FCA" w:rsidR="00181025" w:rsidRPr="00D6757C" w:rsidRDefault="003309C2" w:rsidP="00061C9C">
      <w:pPr>
        <w:spacing w:after="0"/>
        <w:ind w:firstLine="567"/>
        <w:rPr>
          <w:b/>
          <w:bCs/>
          <w:sz w:val="21"/>
          <w:szCs w:val="21"/>
        </w:rPr>
      </w:pPr>
      <w:r w:rsidRPr="00D6757C">
        <w:rPr>
          <w:sz w:val="22"/>
          <w:szCs w:val="22"/>
        </w:rPr>
        <w:t>2.1.35.</w:t>
      </w:r>
      <w:r w:rsidR="00181025" w:rsidRPr="00D6757C">
        <w:rPr>
          <w:sz w:val="21"/>
          <w:szCs w:val="21"/>
        </w:rPr>
        <w:t xml:space="preserve"> Исполнитель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181025" w:rsidRPr="00D6757C">
        <w:rPr>
          <w:color w:val="FF0000"/>
          <w:sz w:val="21"/>
          <w:szCs w:val="21"/>
        </w:rPr>
        <w:t xml:space="preserve"> </w:t>
      </w:r>
      <w:r w:rsidR="00181025" w:rsidRPr="00D6757C">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255130B3" w14:textId="044F7D89" w:rsidR="00181025" w:rsidRPr="00D6757C" w:rsidRDefault="00875FAA" w:rsidP="00061C9C">
      <w:pPr>
        <w:tabs>
          <w:tab w:val="left" w:pos="0"/>
        </w:tabs>
        <w:suppressAutoHyphens/>
        <w:spacing w:after="0"/>
        <w:ind w:right="-1" w:firstLine="567"/>
        <w:rPr>
          <w:sz w:val="21"/>
          <w:szCs w:val="21"/>
        </w:rPr>
      </w:pPr>
      <w:r w:rsidRPr="00D6757C">
        <w:rPr>
          <w:sz w:val="22"/>
          <w:szCs w:val="22"/>
        </w:rPr>
        <w:t>2</w:t>
      </w:r>
      <w:r w:rsidR="003309C2" w:rsidRPr="00D6757C">
        <w:rPr>
          <w:sz w:val="22"/>
          <w:szCs w:val="22"/>
        </w:rPr>
        <w:t>.1.36</w:t>
      </w:r>
      <w:r w:rsidR="00AB2636" w:rsidRPr="00D6757C">
        <w:rPr>
          <w:sz w:val="22"/>
          <w:szCs w:val="22"/>
        </w:rPr>
        <w:t>.</w:t>
      </w:r>
      <w:r w:rsidRPr="00D6757C">
        <w:rPr>
          <w:sz w:val="22"/>
          <w:szCs w:val="22"/>
        </w:rPr>
        <w:t xml:space="preserve"> </w:t>
      </w:r>
      <w:r w:rsidR="00181025" w:rsidRPr="00D6757C">
        <w:rPr>
          <w:rFonts w:eastAsiaTheme="minorHAnsi"/>
          <w:sz w:val="21"/>
          <w:szCs w:val="21"/>
          <w:lang w:eastAsia="en-US"/>
        </w:rPr>
        <w:t>Исполнитель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w:t>
      </w:r>
      <w:r w:rsidR="006C4EE7" w:rsidRPr="00D6757C">
        <w:rPr>
          <w:rFonts w:eastAsiaTheme="minorHAnsi"/>
          <w:sz w:val="21"/>
          <w:szCs w:val="21"/>
          <w:lang w:eastAsia="en-US"/>
        </w:rPr>
        <w:t xml:space="preserve"> (далее – Инструкция)</w:t>
      </w:r>
      <w:r w:rsidR="00181025" w:rsidRPr="00D6757C">
        <w:rPr>
          <w:rFonts w:eastAsiaTheme="minorHAnsi"/>
          <w:sz w:val="21"/>
          <w:szCs w:val="21"/>
          <w:lang w:eastAsia="en-US"/>
        </w:rPr>
        <w:t xml:space="preserve">. Обращение на оформление пропуска заполняется уполномоченным представителем Подрядчика предоставляется в бюро пропусков. </w:t>
      </w:r>
    </w:p>
    <w:p w14:paraId="7232E756" w14:textId="36C5F71A" w:rsidR="00875FAA" w:rsidRPr="00D6757C" w:rsidRDefault="003309C2" w:rsidP="00061C9C">
      <w:pPr>
        <w:spacing w:after="0"/>
        <w:ind w:firstLine="567"/>
        <w:rPr>
          <w:sz w:val="22"/>
          <w:szCs w:val="22"/>
        </w:rPr>
      </w:pPr>
      <w:r w:rsidRPr="00D6757C">
        <w:rPr>
          <w:sz w:val="22"/>
          <w:szCs w:val="22"/>
        </w:rPr>
        <w:t xml:space="preserve">2.1.37. </w:t>
      </w:r>
      <w:r w:rsidR="00875FAA" w:rsidRPr="00D6757C">
        <w:rPr>
          <w:sz w:val="22"/>
          <w:szCs w:val="22"/>
        </w:rPr>
        <w:t xml:space="preserve">Работники Исполнителя, привлеченные для </w:t>
      </w:r>
      <w:r w:rsidR="006574F1" w:rsidRPr="00D6757C">
        <w:rPr>
          <w:sz w:val="22"/>
          <w:szCs w:val="22"/>
        </w:rPr>
        <w:t>оказания услуг</w:t>
      </w:r>
      <w:r w:rsidR="00875FAA" w:rsidRPr="00D6757C">
        <w:rPr>
          <w:sz w:val="22"/>
          <w:szCs w:val="22"/>
        </w:rPr>
        <w:t xml:space="preserve">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25E1B86B" w14:textId="5065316C" w:rsidR="00875FAA" w:rsidRPr="00D6757C" w:rsidRDefault="003309C2" w:rsidP="00061C9C">
      <w:pPr>
        <w:tabs>
          <w:tab w:val="left" w:pos="426"/>
          <w:tab w:val="left" w:pos="540"/>
          <w:tab w:val="left" w:pos="709"/>
        </w:tabs>
        <w:suppressAutoHyphens/>
        <w:spacing w:after="0"/>
        <w:ind w:right="-1" w:firstLine="567"/>
        <w:rPr>
          <w:sz w:val="22"/>
          <w:szCs w:val="22"/>
        </w:rPr>
      </w:pPr>
      <w:r w:rsidRPr="00D6757C">
        <w:rPr>
          <w:sz w:val="22"/>
          <w:szCs w:val="22"/>
        </w:rPr>
        <w:t xml:space="preserve">2.1.38. </w:t>
      </w:r>
      <w:r w:rsidR="00875FAA" w:rsidRPr="00D6757C">
        <w:rPr>
          <w:sz w:val="22"/>
          <w:szCs w:val="22"/>
        </w:rPr>
        <w:t xml:space="preserve">Исполнитель обязан обеспечить возврат пропусков своими работниками, выполняющими </w:t>
      </w:r>
      <w:r w:rsidR="00C42E1A" w:rsidRPr="00D6757C">
        <w:rPr>
          <w:sz w:val="22"/>
          <w:szCs w:val="22"/>
        </w:rPr>
        <w:t>услуги</w:t>
      </w:r>
      <w:r w:rsidR="00875FAA" w:rsidRPr="00D6757C">
        <w:rPr>
          <w:sz w:val="22"/>
          <w:szCs w:val="22"/>
        </w:rPr>
        <w:t xml:space="preserve">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F6CA32E" w14:textId="7528AA57" w:rsidR="00875FAA" w:rsidRPr="00D6757C" w:rsidRDefault="00875FAA" w:rsidP="00061C9C">
      <w:pPr>
        <w:tabs>
          <w:tab w:val="left" w:pos="426"/>
          <w:tab w:val="left" w:pos="540"/>
          <w:tab w:val="left" w:pos="709"/>
        </w:tabs>
        <w:suppressAutoHyphens/>
        <w:spacing w:after="0"/>
        <w:ind w:right="-1" w:firstLine="567"/>
        <w:rPr>
          <w:sz w:val="22"/>
          <w:szCs w:val="22"/>
        </w:rPr>
      </w:pPr>
      <w:r w:rsidRPr="00D6757C">
        <w:rPr>
          <w:sz w:val="22"/>
          <w:szCs w:val="22"/>
        </w:rPr>
        <w:t xml:space="preserve">При утере пропуска работником Исполнителя, привлеченным для </w:t>
      </w:r>
      <w:r w:rsidR="006574F1" w:rsidRPr="00D6757C">
        <w:rPr>
          <w:sz w:val="22"/>
          <w:szCs w:val="22"/>
        </w:rPr>
        <w:t>оказания услуг</w:t>
      </w:r>
      <w:r w:rsidRPr="00D6757C">
        <w:rPr>
          <w:sz w:val="22"/>
          <w:szCs w:val="22"/>
        </w:rPr>
        <w:t xml:space="preserve">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5BD1265" w14:textId="341FE3D2" w:rsidR="00875FAA" w:rsidRPr="00D6757C" w:rsidRDefault="003309C2" w:rsidP="00061C9C">
      <w:pPr>
        <w:tabs>
          <w:tab w:val="left" w:pos="284"/>
          <w:tab w:val="left" w:pos="709"/>
        </w:tabs>
        <w:suppressAutoHyphens/>
        <w:spacing w:after="0"/>
        <w:ind w:right="-1" w:firstLine="567"/>
        <w:rPr>
          <w:sz w:val="22"/>
          <w:szCs w:val="22"/>
        </w:rPr>
      </w:pPr>
      <w:r w:rsidRPr="00D6757C">
        <w:rPr>
          <w:sz w:val="22"/>
          <w:szCs w:val="22"/>
        </w:rPr>
        <w:t>2.1.</w:t>
      </w:r>
      <w:r w:rsidR="00326C52" w:rsidRPr="00D6757C">
        <w:rPr>
          <w:sz w:val="22"/>
          <w:szCs w:val="22"/>
        </w:rPr>
        <w:t>39</w:t>
      </w:r>
      <w:r w:rsidRPr="00D6757C">
        <w:rPr>
          <w:sz w:val="22"/>
          <w:szCs w:val="22"/>
        </w:rPr>
        <w:t xml:space="preserve">. </w:t>
      </w:r>
      <w:r w:rsidR="00875FAA" w:rsidRPr="00D6757C">
        <w:rPr>
          <w:sz w:val="22"/>
          <w:szCs w:val="22"/>
        </w:rPr>
        <w:t>Исполнитель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4</w:t>
      </w:r>
      <w:r w:rsidR="005B0A95" w:rsidRPr="00D6757C">
        <w:rPr>
          <w:sz w:val="22"/>
          <w:szCs w:val="22"/>
        </w:rPr>
        <w:t xml:space="preserve"> к настоящему Договору</w:t>
      </w:r>
      <w:r w:rsidR="00875FAA" w:rsidRPr="00D6757C">
        <w:rPr>
          <w:sz w:val="22"/>
          <w:szCs w:val="22"/>
        </w:rPr>
        <w:t>).</w:t>
      </w:r>
    </w:p>
    <w:p w14:paraId="2177A21B" w14:textId="2B800802" w:rsidR="0092741C" w:rsidRPr="00D6757C" w:rsidRDefault="0092741C" w:rsidP="00061C9C">
      <w:pPr>
        <w:tabs>
          <w:tab w:val="left" w:pos="0"/>
        </w:tabs>
        <w:suppressAutoHyphens/>
        <w:spacing w:after="0"/>
        <w:ind w:right="-1" w:firstLine="567"/>
        <w:rPr>
          <w:sz w:val="22"/>
          <w:szCs w:val="22"/>
        </w:rPr>
      </w:pPr>
      <w:r w:rsidRPr="00D6757C">
        <w:rPr>
          <w:sz w:val="22"/>
          <w:szCs w:val="22"/>
        </w:rPr>
        <w:t xml:space="preserve">2.1.40. Исполнитель обязан обеспечить неукоснительное соблюдение требований </w:t>
      </w:r>
      <w:r w:rsidR="006C4EE7" w:rsidRPr="00D6757C">
        <w:rPr>
          <w:sz w:val="22"/>
          <w:szCs w:val="22"/>
        </w:rPr>
        <w:t>Инструкции</w:t>
      </w:r>
      <w:r w:rsidR="00005F06" w:rsidRPr="00D6757C">
        <w:rPr>
          <w:sz w:val="22"/>
          <w:szCs w:val="22"/>
        </w:rPr>
        <w:t xml:space="preserve"> своими работниками.</w:t>
      </w:r>
    </w:p>
    <w:p w14:paraId="0592B17D" w14:textId="28CBF5DA" w:rsidR="009809AE" w:rsidRPr="00D6757C" w:rsidRDefault="00775DB7" w:rsidP="00061C9C">
      <w:pPr>
        <w:spacing w:after="0"/>
        <w:ind w:firstLine="567"/>
        <w:rPr>
          <w:sz w:val="22"/>
          <w:szCs w:val="22"/>
        </w:rPr>
      </w:pPr>
      <w:r w:rsidRPr="00D6757C">
        <w:rPr>
          <w:sz w:val="22"/>
          <w:szCs w:val="22"/>
        </w:rPr>
        <w:t>2.1.</w:t>
      </w:r>
      <w:r w:rsidR="003309C2" w:rsidRPr="00D6757C">
        <w:rPr>
          <w:sz w:val="22"/>
          <w:szCs w:val="22"/>
        </w:rPr>
        <w:t>4</w:t>
      </w:r>
      <w:r w:rsidR="0092741C" w:rsidRPr="00D6757C">
        <w:rPr>
          <w:sz w:val="22"/>
          <w:szCs w:val="22"/>
        </w:rPr>
        <w:t>1</w:t>
      </w:r>
      <w:r w:rsidRPr="00D6757C">
        <w:rPr>
          <w:sz w:val="22"/>
          <w:szCs w:val="22"/>
        </w:rPr>
        <w:t xml:space="preserve">. </w:t>
      </w:r>
      <w:r w:rsidR="003309C2" w:rsidRPr="00D6757C">
        <w:rPr>
          <w:sz w:val="22"/>
          <w:szCs w:val="22"/>
        </w:rPr>
        <w:t>В</w:t>
      </w:r>
      <w:r w:rsidRPr="00D6757C">
        <w:rPr>
          <w:sz w:val="22"/>
          <w:szCs w:val="22"/>
        </w:rPr>
        <w:t xml:space="preserve">ыполнять иные обязанности и условия, предусмотренные Техническим заданием (приложение № 1 к </w:t>
      </w:r>
      <w:r w:rsidR="00663EF7" w:rsidRPr="00D6757C">
        <w:rPr>
          <w:sz w:val="22"/>
          <w:szCs w:val="22"/>
        </w:rPr>
        <w:t>настоящему Д</w:t>
      </w:r>
      <w:r w:rsidRPr="00D6757C">
        <w:rPr>
          <w:sz w:val="22"/>
          <w:szCs w:val="22"/>
        </w:rPr>
        <w:t>оговору).</w:t>
      </w:r>
    </w:p>
    <w:p w14:paraId="67AFCD6B" w14:textId="77777777" w:rsidR="00775DB7" w:rsidRPr="00D6757C" w:rsidRDefault="00775DB7" w:rsidP="00061C9C">
      <w:pPr>
        <w:spacing w:after="0"/>
        <w:ind w:right="21" w:firstLine="567"/>
        <w:rPr>
          <w:b/>
          <w:sz w:val="22"/>
          <w:szCs w:val="22"/>
        </w:rPr>
      </w:pPr>
      <w:r w:rsidRPr="00D6757C">
        <w:rPr>
          <w:b/>
          <w:sz w:val="22"/>
          <w:szCs w:val="22"/>
        </w:rPr>
        <w:t>2.2. ИСПОЛНИТЕЛЬ ИМЕЕТ ПРАВО:</w:t>
      </w:r>
    </w:p>
    <w:p w14:paraId="5E6866DF" w14:textId="5D6E26FE" w:rsidR="00775DB7" w:rsidRPr="00D6757C" w:rsidRDefault="00775DB7" w:rsidP="00061C9C">
      <w:pPr>
        <w:tabs>
          <w:tab w:val="num" w:pos="2160"/>
        </w:tabs>
        <w:spacing w:after="0"/>
        <w:ind w:firstLine="567"/>
        <w:rPr>
          <w:color w:val="000000"/>
          <w:sz w:val="22"/>
          <w:szCs w:val="22"/>
        </w:rPr>
      </w:pPr>
      <w:r w:rsidRPr="00D6757C">
        <w:rPr>
          <w:color w:val="000000"/>
          <w:sz w:val="22"/>
          <w:szCs w:val="22"/>
        </w:rPr>
        <w:t xml:space="preserve">2.2.1. Самостоятельно организовать оказание услуг в соответствии с условиями настоящего </w:t>
      </w:r>
      <w:r w:rsidR="00903328" w:rsidRPr="00D6757C">
        <w:rPr>
          <w:color w:val="000000"/>
          <w:sz w:val="22"/>
          <w:szCs w:val="22"/>
        </w:rPr>
        <w:t>Д</w:t>
      </w:r>
      <w:r w:rsidRPr="00D6757C">
        <w:rPr>
          <w:color w:val="000000"/>
          <w:sz w:val="22"/>
          <w:szCs w:val="22"/>
        </w:rPr>
        <w:t>оговора и по согласованию с Заказчиком.</w:t>
      </w:r>
    </w:p>
    <w:p w14:paraId="663F7384" w14:textId="77777777" w:rsidR="00775DB7" w:rsidRPr="00D6757C" w:rsidRDefault="00775DB7" w:rsidP="00061C9C">
      <w:pPr>
        <w:tabs>
          <w:tab w:val="num" w:pos="2160"/>
        </w:tabs>
        <w:spacing w:after="0"/>
        <w:ind w:firstLine="567"/>
        <w:rPr>
          <w:color w:val="000000"/>
          <w:sz w:val="22"/>
          <w:szCs w:val="22"/>
        </w:rPr>
      </w:pPr>
      <w:r w:rsidRPr="00D6757C">
        <w:rPr>
          <w:color w:val="000000"/>
          <w:sz w:val="22"/>
          <w:szCs w:val="22"/>
        </w:rPr>
        <w:t>2.2.2. Определять непосредственных исполнителей и распределить обязанности между ними.</w:t>
      </w:r>
    </w:p>
    <w:p w14:paraId="2B3F8E7C" w14:textId="440D099E" w:rsidR="00775DB7" w:rsidRPr="00D6757C" w:rsidRDefault="00775DB7" w:rsidP="00061C9C">
      <w:pPr>
        <w:spacing w:after="0"/>
        <w:ind w:right="21" w:firstLine="567"/>
        <w:rPr>
          <w:sz w:val="22"/>
          <w:szCs w:val="22"/>
        </w:rPr>
      </w:pPr>
      <w:r w:rsidRPr="00D6757C">
        <w:rPr>
          <w:color w:val="000000"/>
          <w:sz w:val="22"/>
          <w:szCs w:val="22"/>
        </w:rPr>
        <w:lastRenderedPageBreak/>
        <w:t>2.2.3.</w:t>
      </w:r>
      <w:r w:rsidR="00903328" w:rsidRPr="00D6757C">
        <w:rPr>
          <w:color w:val="000000"/>
          <w:sz w:val="22"/>
          <w:szCs w:val="22"/>
        </w:rPr>
        <w:t xml:space="preserve"> </w:t>
      </w:r>
      <w:r w:rsidRPr="00D6757C">
        <w:rPr>
          <w:color w:val="000000"/>
          <w:sz w:val="22"/>
          <w:szCs w:val="22"/>
        </w:rPr>
        <w:t xml:space="preserve">Увеличить количество работников (с обязательным уведомлением представителя Заказчика) на любом Объекте и в любой из смен, увеличить количество инвентаря, чистящих и моющих средств, материалов и оборудования, используемых в соответствии с Техническим заданием (приложение № 1 к </w:t>
      </w:r>
      <w:r w:rsidR="00903328" w:rsidRPr="00D6757C">
        <w:rPr>
          <w:color w:val="000000"/>
          <w:sz w:val="22"/>
          <w:szCs w:val="22"/>
        </w:rPr>
        <w:t>настоящему Д</w:t>
      </w:r>
      <w:r w:rsidRPr="00D6757C">
        <w:rPr>
          <w:color w:val="000000"/>
          <w:sz w:val="22"/>
          <w:szCs w:val="22"/>
        </w:rPr>
        <w:t xml:space="preserve">оговору), - без увеличения стоимости настоящего </w:t>
      </w:r>
      <w:r w:rsidR="00903328" w:rsidRPr="00D6757C">
        <w:rPr>
          <w:color w:val="000000"/>
          <w:sz w:val="22"/>
          <w:szCs w:val="22"/>
        </w:rPr>
        <w:t>Д</w:t>
      </w:r>
      <w:r w:rsidRPr="00D6757C">
        <w:rPr>
          <w:color w:val="000000"/>
          <w:sz w:val="22"/>
          <w:szCs w:val="22"/>
        </w:rPr>
        <w:t>оговора.</w:t>
      </w:r>
    </w:p>
    <w:p w14:paraId="4049E45E" w14:textId="299074F5" w:rsidR="00775DB7" w:rsidRPr="00D6757C" w:rsidRDefault="00775DB7" w:rsidP="00061C9C">
      <w:pPr>
        <w:spacing w:after="0"/>
        <w:ind w:right="21" w:firstLine="567"/>
        <w:rPr>
          <w:sz w:val="22"/>
          <w:szCs w:val="22"/>
        </w:rPr>
      </w:pPr>
      <w:r w:rsidRPr="00D6757C">
        <w:rPr>
          <w:sz w:val="22"/>
          <w:szCs w:val="22"/>
        </w:rPr>
        <w:t xml:space="preserve">2.2.4. В случае необходимости, заменять персонал, работающий на Объектах, с </w:t>
      </w:r>
      <w:r w:rsidR="00663EF7" w:rsidRPr="00D6757C">
        <w:rPr>
          <w:sz w:val="22"/>
          <w:szCs w:val="22"/>
        </w:rPr>
        <w:t>соблюдением требований</w:t>
      </w:r>
      <w:r w:rsidRPr="00D6757C">
        <w:rPr>
          <w:sz w:val="22"/>
          <w:szCs w:val="22"/>
        </w:rPr>
        <w:t xml:space="preserve"> к данному персоналу, предусмотренных настоящим </w:t>
      </w:r>
      <w:r w:rsidR="00903328" w:rsidRPr="00D6757C">
        <w:rPr>
          <w:sz w:val="22"/>
          <w:szCs w:val="22"/>
        </w:rPr>
        <w:t>Д</w:t>
      </w:r>
      <w:r w:rsidRPr="00D6757C">
        <w:rPr>
          <w:sz w:val="22"/>
          <w:szCs w:val="22"/>
        </w:rPr>
        <w:t>оговором;</w:t>
      </w:r>
    </w:p>
    <w:p w14:paraId="6DCAC243" w14:textId="65DACB98" w:rsidR="00775DB7" w:rsidRPr="00D6757C" w:rsidRDefault="00775DB7" w:rsidP="00061C9C">
      <w:pPr>
        <w:spacing w:after="0"/>
        <w:ind w:right="21" w:firstLine="567"/>
        <w:rPr>
          <w:sz w:val="22"/>
          <w:szCs w:val="22"/>
        </w:rPr>
      </w:pPr>
      <w:r w:rsidRPr="00D6757C">
        <w:rPr>
          <w:sz w:val="22"/>
          <w:szCs w:val="22"/>
        </w:rPr>
        <w:t xml:space="preserve">2.2.5. Требовать оплаты оказанных услуг в соответствии с условиями </w:t>
      </w:r>
      <w:r w:rsidR="005B0A95" w:rsidRPr="00D6757C">
        <w:rPr>
          <w:sz w:val="22"/>
          <w:szCs w:val="22"/>
        </w:rPr>
        <w:t xml:space="preserve">настоящего </w:t>
      </w:r>
      <w:r w:rsidRPr="00D6757C">
        <w:rPr>
          <w:sz w:val="22"/>
          <w:szCs w:val="22"/>
        </w:rPr>
        <w:t>Договора.</w:t>
      </w:r>
    </w:p>
    <w:p w14:paraId="168B758F" w14:textId="77777777" w:rsidR="00775DB7" w:rsidRPr="00D6757C" w:rsidRDefault="00775DB7" w:rsidP="00061C9C">
      <w:pPr>
        <w:spacing w:after="0"/>
        <w:ind w:right="21" w:firstLine="567"/>
        <w:rPr>
          <w:b/>
          <w:sz w:val="22"/>
          <w:szCs w:val="22"/>
        </w:rPr>
      </w:pPr>
      <w:r w:rsidRPr="00D6757C">
        <w:rPr>
          <w:b/>
          <w:sz w:val="22"/>
          <w:szCs w:val="22"/>
        </w:rPr>
        <w:t>2.3. ЗАКАЗЧИК ОБЯЗАН:</w:t>
      </w:r>
    </w:p>
    <w:p w14:paraId="7F29B41B" w14:textId="7A1494BA" w:rsidR="00775DB7" w:rsidRPr="00D6757C" w:rsidRDefault="00775DB7" w:rsidP="00061C9C">
      <w:pPr>
        <w:spacing w:after="0"/>
        <w:ind w:right="21" w:firstLine="567"/>
        <w:rPr>
          <w:color w:val="FF0000"/>
          <w:sz w:val="22"/>
          <w:szCs w:val="22"/>
        </w:rPr>
      </w:pPr>
      <w:r w:rsidRPr="00D6757C">
        <w:rPr>
          <w:sz w:val="22"/>
          <w:szCs w:val="22"/>
        </w:rPr>
        <w:t xml:space="preserve">2.3.1. Обеспечить доступ персонала Исполнителя на Объекты в соответствии с порядком, установленным настоящим </w:t>
      </w:r>
      <w:r w:rsidR="00903328" w:rsidRPr="00D6757C">
        <w:rPr>
          <w:sz w:val="22"/>
          <w:szCs w:val="22"/>
        </w:rPr>
        <w:t>Д</w:t>
      </w:r>
      <w:r w:rsidRPr="00D6757C">
        <w:rPr>
          <w:sz w:val="22"/>
          <w:szCs w:val="22"/>
        </w:rPr>
        <w:t>оговором.</w:t>
      </w:r>
    </w:p>
    <w:p w14:paraId="7DEF62BF" w14:textId="15C16096" w:rsidR="00775DB7" w:rsidRPr="00D6757C" w:rsidRDefault="00775DB7" w:rsidP="00061C9C">
      <w:pPr>
        <w:spacing w:after="0"/>
        <w:ind w:right="21" w:firstLine="567"/>
        <w:rPr>
          <w:sz w:val="22"/>
          <w:szCs w:val="22"/>
        </w:rPr>
      </w:pPr>
      <w:r w:rsidRPr="00D6757C">
        <w:rPr>
          <w:sz w:val="22"/>
          <w:szCs w:val="22"/>
        </w:rPr>
        <w:t>2.3.2.</w:t>
      </w:r>
      <w:r w:rsidR="006574F1" w:rsidRPr="00D6757C">
        <w:rPr>
          <w:sz w:val="22"/>
          <w:szCs w:val="22"/>
        </w:rPr>
        <w:t xml:space="preserve"> </w:t>
      </w:r>
      <w:r w:rsidRPr="00D6757C">
        <w:rPr>
          <w:sz w:val="22"/>
          <w:szCs w:val="22"/>
        </w:rPr>
        <w:t>Обеспечить Исполнителю возможность пользоваться на Объектах системами электроснабжения, отопления, водоснабжения (включая холодную и горячую воду), канализации;</w:t>
      </w:r>
    </w:p>
    <w:p w14:paraId="63AC2BCD" w14:textId="36A31037" w:rsidR="00775DB7" w:rsidRPr="00D6757C" w:rsidRDefault="00775DB7" w:rsidP="00061C9C">
      <w:pPr>
        <w:spacing w:after="0"/>
        <w:ind w:right="21" w:firstLine="567"/>
        <w:rPr>
          <w:sz w:val="22"/>
          <w:szCs w:val="22"/>
        </w:rPr>
      </w:pPr>
      <w:r w:rsidRPr="00D6757C">
        <w:rPr>
          <w:sz w:val="22"/>
          <w:szCs w:val="22"/>
        </w:rPr>
        <w:t xml:space="preserve">2.3.3. Оплатить оказанные Исполнителем услуги по цене, в сроки и в порядке, предусмотренном настоящим </w:t>
      </w:r>
      <w:r w:rsidR="003E2C72" w:rsidRPr="00D6757C">
        <w:rPr>
          <w:sz w:val="22"/>
          <w:szCs w:val="22"/>
        </w:rPr>
        <w:t>Д</w:t>
      </w:r>
      <w:r w:rsidRPr="00D6757C">
        <w:rPr>
          <w:sz w:val="22"/>
          <w:szCs w:val="22"/>
        </w:rPr>
        <w:t>оговором.</w:t>
      </w:r>
    </w:p>
    <w:p w14:paraId="5F193F66" w14:textId="509FA787" w:rsidR="00775DB7" w:rsidRPr="00D6757C" w:rsidRDefault="00775DB7" w:rsidP="00061C9C">
      <w:pPr>
        <w:spacing w:after="0"/>
        <w:ind w:right="21" w:firstLine="567"/>
        <w:rPr>
          <w:sz w:val="22"/>
          <w:szCs w:val="22"/>
        </w:rPr>
      </w:pPr>
      <w:r w:rsidRPr="00D6757C">
        <w:rPr>
          <w:sz w:val="22"/>
          <w:szCs w:val="22"/>
        </w:rPr>
        <w:t xml:space="preserve">2.3.4. В случае расторжения Договора с Исполнителем, оплатить фактически оказанные услуги по настоящему </w:t>
      </w:r>
      <w:r w:rsidR="003E2C72" w:rsidRPr="00D6757C">
        <w:rPr>
          <w:sz w:val="22"/>
          <w:szCs w:val="22"/>
        </w:rPr>
        <w:t>Д</w:t>
      </w:r>
      <w:r w:rsidRPr="00D6757C">
        <w:rPr>
          <w:sz w:val="22"/>
          <w:szCs w:val="22"/>
        </w:rPr>
        <w:t>оговору;</w:t>
      </w:r>
    </w:p>
    <w:p w14:paraId="312C9849" w14:textId="043B2CC3" w:rsidR="00766ABB" w:rsidRPr="00D6757C" w:rsidRDefault="00775DB7" w:rsidP="0031597D">
      <w:pPr>
        <w:spacing w:after="0"/>
        <w:ind w:right="21" w:firstLine="567"/>
        <w:rPr>
          <w:sz w:val="22"/>
          <w:szCs w:val="22"/>
        </w:rPr>
      </w:pPr>
      <w:r w:rsidRPr="00D6757C">
        <w:rPr>
          <w:sz w:val="22"/>
          <w:szCs w:val="22"/>
        </w:rPr>
        <w:t>2.3.5. Для оперативного решения вопросов от имени Заказчика назначается следующие ответственные лица:</w:t>
      </w:r>
      <w:r w:rsidR="0031597D" w:rsidRPr="00D6757C">
        <w:rPr>
          <w:sz w:val="22"/>
          <w:szCs w:val="22"/>
        </w:rPr>
        <w:t xml:space="preserve"> </w:t>
      </w:r>
      <w:r w:rsidR="0031597D" w:rsidRPr="00D6757C">
        <w:rPr>
          <w:bCs/>
          <w:sz w:val="22"/>
          <w:szCs w:val="22"/>
        </w:rPr>
        <w:t xml:space="preserve">руководитель КСО </w:t>
      </w:r>
      <w:r w:rsidR="0031597D" w:rsidRPr="00D6757C">
        <w:rPr>
          <w:sz w:val="22"/>
          <w:szCs w:val="22"/>
        </w:rPr>
        <w:t>Шевченко Наталья Радиевна, т. 8 (3462) 770-020;</w:t>
      </w:r>
      <w:r w:rsidR="00D6757C" w:rsidRPr="00D6757C">
        <w:rPr>
          <w:sz w:val="22"/>
          <w:szCs w:val="22"/>
        </w:rPr>
        <w:t xml:space="preserve"> начальник АХО, КСО Кияшко Любовь Николаевна,</w:t>
      </w:r>
      <w:r w:rsidR="0031597D" w:rsidRPr="00D6757C">
        <w:rPr>
          <w:sz w:val="22"/>
          <w:szCs w:val="22"/>
        </w:rPr>
        <w:t xml:space="preserve"> </w:t>
      </w:r>
      <w:r w:rsidR="00D6757C" w:rsidRPr="00D6757C">
        <w:rPr>
          <w:sz w:val="22"/>
          <w:szCs w:val="22"/>
        </w:rPr>
        <w:t>т. 8 (3462) 770-195; начальник центра гостиничных услуг Нигматулина Инна Павловна, т. 8 (3462) 770-365.</w:t>
      </w:r>
    </w:p>
    <w:p w14:paraId="16DAEA62" w14:textId="3CA8B998" w:rsidR="00775DB7" w:rsidRPr="00D6757C" w:rsidRDefault="0004433D" w:rsidP="00061C9C">
      <w:pPr>
        <w:spacing w:after="0"/>
        <w:ind w:right="21" w:firstLine="567"/>
        <w:rPr>
          <w:sz w:val="22"/>
          <w:szCs w:val="22"/>
        </w:rPr>
      </w:pPr>
      <w:r w:rsidRPr="00D6757C">
        <w:rPr>
          <w:sz w:val="22"/>
          <w:szCs w:val="22"/>
        </w:rPr>
        <w:t>2.3.</w:t>
      </w:r>
      <w:r w:rsidR="0092741C" w:rsidRPr="00D6757C">
        <w:rPr>
          <w:sz w:val="22"/>
          <w:szCs w:val="22"/>
        </w:rPr>
        <w:t>6</w:t>
      </w:r>
      <w:r w:rsidR="00775DB7" w:rsidRPr="00D6757C">
        <w:rPr>
          <w:sz w:val="22"/>
          <w:szCs w:val="22"/>
        </w:rPr>
        <w:t xml:space="preserve">. Незамедлительно информировать Исполнителя о выявленных фактах отсутствия персонала Исполнителя на рабочем месте, нарушениях графика сменности и требовать уплаты штрафа в соответствии с </w:t>
      </w:r>
      <w:proofErr w:type="gramStart"/>
      <w:r w:rsidR="00775DB7" w:rsidRPr="00D6757C">
        <w:rPr>
          <w:sz w:val="22"/>
          <w:szCs w:val="22"/>
        </w:rPr>
        <w:t>п</w:t>
      </w:r>
      <w:r w:rsidR="0021572C" w:rsidRPr="00D6757C">
        <w:rPr>
          <w:sz w:val="22"/>
          <w:szCs w:val="22"/>
        </w:rPr>
        <w:t xml:space="preserve"> </w:t>
      </w:r>
      <w:r w:rsidR="00775DB7" w:rsidRPr="00D6757C">
        <w:rPr>
          <w:sz w:val="22"/>
          <w:szCs w:val="22"/>
        </w:rPr>
        <w:t>.</w:t>
      </w:r>
      <w:proofErr w:type="gramEnd"/>
      <w:r w:rsidR="00775DB7" w:rsidRPr="00D6757C">
        <w:rPr>
          <w:sz w:val="22"/>
          <w:szCs w:val="22"/>
        </w:rPr>
        <w:t xml:space="preserve"> 7.</w:t>
      </w:r>
      <w:r w:rsidR="00B92C29" w:rsidRPr="00D6757C">
        <w:rPr>
          <w:sz w:val="22"/>
          <w:szCs w:val="22"/>
        </w:rPr>
        <w:t>4</w:t>
      </w:r>
      <w:r w:rsidR="00775DB7" w:rsidRPr="00D6757C">
        <w:rPr>
          <w:sz w:val="22"/>
          <w:szCs w:val="22"/>
        </w:rPr>
        <w:t xml:space="preserve"> настоящего </w:t>
      </w:r>
      <w:r w:rsidR="00663EF7" w:rsidRPr="00D6757C">
        <w:rPr>
          <w:sz w:val="22"/>
          <w:szCs w:val="22"/>
        </w:rPr>
        <w:t>Д</w:t>
      </w:r>
      <w:r w:rsidR="00775DB7" w:rsidRPr="00D6757C">
        <w:rPr>
          <w:sz w:val="22"/>
          <w:szCs w:val="22"/>
        </w:rPr>
        <w:t>оговора.</w:t>
      </w:r>
    </w:p>
    <w:p w14:paraId="675E7E7A" w14:textId="1A2FFD28" w:rsidR="00775DB7" w:rsidRPr="00D6757C" w:rsidRDefault="0004433D" w:rsidP="00061C9C">
      <w:pPr>
        <w:spacing w:after="0"/>
        <w:ind w:firstLine="567"/>
        <w:rPr>
          <w:sz w:val="22"/>
          <w:szCs w:val="22"/>
        </w:rPr>
      </w:pPr>
      <w:r w:rsidRPr="00D6757C">
        <w:rPr>
          <w:sz w:val="22"/>
          <w:szCs w:val="22"/>
        </w:rPr>
        <w:t>2.3.</w:t>
      </w:r>
      <w:r w:rsidR="0092741C" w:rsidRPr="00D6757C">
        <w:rPr>
          <w:sz w:val="22"/>
          <w:szCs w:val="22"/>
        </w:rPr>
        <w:t>7</w:t>
      </w:r>
      <w:r w:rsidR="00775DB7" w:rsidRPr="00D6757C">
        <w:rPr>
          <w:sz w:val="22"/>
          <w:szCs w:val="22"/>
        </w:rPr>
        <w:t xml:space="preserve">. Предоставлять по заявке Исполнителя в согласованное Сторонами время механизированную специальную технику для уборки и вывоза мусора, снега, </w:t>
      </w:r>
      <w:r w:rsidR="006574F1" w:rsidRPr="00D6757C">
        <w:rPr>
          <w:sz w:val="22"/>
          <w:szCs w:val="22"/>
        </w:rPr>
        <w:t>оказания услуг</w:t>
      </w:r>
      <w:r w:rsidR="00775DB7" w:rsidRPr="00D6757C">
        <w:rPr>
          <w:sz w:val="22"/>
          <w:szCs w:val="22"/>
        </w:rPr>
        <w:t xml:space="preserve"> по поливу и мойке асфальтового покрытия прилегающих территорий. Обеспечивать вывоз данной техникой мусора и снега в места, отведённые для их складирования и уничтожения. Осуществлять контроль и нести ответственность за передвижение и работу спецтехники.</w:t>
      </w:r>
    </w:p>
    <w:p w14:paraId="2F26F619" w14:textId="77777777" w:rsidR="00775DB7" w:rsidRPr="00D6757C" w:rsidRDefault="0004433D" w:rsidP="00061C9C">
      <w:pPr>
        <w:spacing w:after="0"/>
        <w:ind w:firstLine="567"/>
        <w:rPr>
          <w:sz w:val="22"/>
          <w:szCs w:val="22"/>
        </w:rPr>
      </w:pPr>
      <w:r w:rsidRPr="00D6757C">
        <w:rPr>
          <w:sz w:val="22"/>
          <w:szCs w:val="22"/>
        </w:rPr>
        <w:t>2.3.</w:t>
      </w:r>
      <w:r w:rsidR="0092741C" w:rsidRPr="00D6757C">
        <w:rPr>
          <w:sz w:val="22"/>
          <w:szCs w:val="22"/>
        </w:rPr>
        <w:t>8</w:t>
      </w:r>
      <w:r w:rsidR="00775DB7" w:rsidRPr="00D6757C">
        <w:rPr>
          <w:sz w:val="22"/>
          <w:szCs w:val="22"/>
        </w:rPr>
        <w:t>. Обеспечивать Исполнителя лакокрасочными материалами для покраски бордюров, песком для посыпки дорожек в зимний период.</w:t>
      </w:r>
    </w:p>
    <w:p w14:paraId="04BBE684" w14:textId="77777777" w:rsidR="00775DB7" w:rsidRPr="00D6757C" w:rsidRDefault="00775DB7" w:rsidP="00061C9C">
      <w:pPr>
        <w:spacing w:after="0"/>
        <w:ind w:right="21" w:firstLine="567"/>
        <w:rPr>
          <w:b/>
          <w:sz w:val="22"/>
          <w:szCs w:val="22"/>
        </w:rPr>
      </w:pPr>
      <w:r w:rsidRPr="00D6757C">
        <w:rPr>
          <w:b/>
          <w:sz w:val="22"/>
          <w:szCs w:val="22"/>
        </w:rPr>
        <w:t>2.4. ЗАКАЗЧИК ИМЕЕТ ПРАВО:</w:t>
      </w:r>
    </w:p>
    <w:p w14:paraId="378709BB" w14:textId="78AEC267" w:rsidR="00775DB7" w:rsidRPr="00D6757C" w:rsidRDefault="00775DB7" w:rsidP="00061C9C">
      <w:pPr>
        <w:spacing w:after="0"/>
        <w:ind w:right="21" w:firstLine="567"/>
        <w:rPr>
          <w:sz w:val="22"/>
          <w:szCs w:val="22"/>
        </w:rPr>
      </w:pPr>
      <w:r w:rsidRPr="00D6757C">
        <w:rPr>
          <w:sz w:val="22"/>
          <w:szCs w:val="22"/>
        </w:rPr>
        <w:t>2.4.1. Требовать устранения недостатков в оказанных услугах, путем информирования менеджера (-</w:t>
      </w:r>
      <w:proofErr w:type="spellStart"/>
      <w:r w:rsidRPr="00D6757C">
        <w:rPr>
          <w:sz w:val="22"/>
          <w:szCs w:val="22"/>
        </w:rPr>
        <w:t>ов</w:t>
      </w:r>
      <w:proofErr w:type="spellEnd"/>
      <w:r w:rsidRPr="00D6757C">
        <w:rPr>
          <w:sz w:val="22"/>
          <w:szCs w:val="22"/>
        </w:rPr>
        <w:t>), контролирующего(-их) и отвечающего(-их) за работу персонала. В случае поступления жалоб (претензий) на действия Исполнителя от физических и/или юридических лиц, незамедлительно информировать о них Исполнителя и требовать от Исполнителя незамедлительного принятия мер по устранению за свой счет выявленных нарушений.</w:t>
      </w:r>
    </w:p>
    <w:p w14:paraId="528D121D" w14:textId="77777777" w:rsidR="00775DB7" w:rsidRPr="00D6757C" w:rsidRDefault="00775DB7" w:rsidP="00061C9C">
      <w:pPr>
        <w:spacing w:after="0"/>
        <w:ind w:right="21" w:firstLine="567"/>
        <w:rPr>
          <w:sz w:val="22"/>
          <w:szCs w:val="22"/>
        </w:rPr>
      </w:pPr>
      <w:r w:rsidRPr="00D6757C">
        <w:rPr>
          <w:sz w:val="22"/>
          <w:szCs w:val="22"/>
        </w:rPr>
        <w:t>2.4.2. Требовать оплаты за порчу имущества и Объектов;</w:t>
      </w:r>
    </w:p>
    <w:p w14:paraId="08FCD1CF" w14:textId="30917407" w:rsidR="00775DB7" w:rsidRPr="00D6757C" w:rsidRDefault="00775DB7" w:rsidP="00061C9C">
      <w:pPr>
        <w:spacing w:after="0"/>
        <w:ind w:right="21" w:firstLine="567"/>
        <w:rPr>
          <w:sz w:val="22"/>
          <w:szCs w:val="22"/>
        </w:rPr>
      </w:pPr>
      <w:r w:rsidRPr="00D6757C">
        <w:rPr>
          <w:sz w:val="22"/>
          <w:szCs w:val="22"/>
        </w:rPr>
        <w:t xml:space="preserve">2.4.3. Осуществлять контроль и надзор за качеством оказания услуг по настоящему </w:t>
      </w:r>
      <w:r w:rsidR="003E2C72" w:rsidRPr="00D6757C">
        <w:rPr>
          <w:sz w:val="22"/>
          <w:szCs w:val="22"/>
        </w:rPr>
        <w:t>Д</w:t>
      </w:r>
      <w:r w:rsidRPr="00D6757C">
        <w:rPr>
          <w:sz w:val="22"/>
          <w:szCs w:val="22"/>
        </w:rPr>
        <w:t>оговору, а также за графиком сменности персонала и менеджера(-</w:t>
      </w:r>
      <w:proofErr w:type="spellStart"/>
      <w:r w:rsidRPr="00D6757C">
        <w:rPr>
          <w:sz w:val="22"/>
          <w:szCs w:val="22"/>
        </w:rPr>
        <w:t>ов</w:t>
      </w:r>
      <w:proofErr w:type="spellEnd"/>
      <w:r w:rsidRPr="00D6757C">
        <w:rPr>
          <w:sz w:val="22"/>
          <w:szCs w:val="22"/>
        </w:rPr>
        <w:t>) Исполнителя, использованием Исполнителем материалов, оборудования, чистящих и моющих средств, инвентаря;</w:t>
      </w:r>
    </w:p>
    <w:p w14:paraId="66099B8F" w14:textId="77777777" w:rsidR="00775DB7" w:rsidRPr="00D6757C" w:rsidRDefault="00775DB7" w:rsidP="00061C9C">
      <w:pPr>
        <w:spacing w:after="0"/>
        <w:ind w:right="21" w:firstLine="567"/>
        <w:rPr>
          <w:color w:val="FF0000"/>
          <w:sz w:val="22"/>
          <w:szCs w:val="22"/>
        </w:rPr>
      </w:pPr>
      <w:r w:rsidRPr="00D6757C">
        <w:rPr>
          <w:sz w:val="22"/>
          <w:szCs w:val="22"/>
        </w:rPr>
        <w:t xml:space="preserve">2.4.4. Незамедлительно отстранить персонал Исполнителя от выполняемой </w:t>
      </w:r>
      <w:r w:rsidR="00730353" w:rsidRPr="00D6757C">
        <w:rPr>
          <w:sz w:val="22"/>
          <w:szCs w:val="22"/>
        </w:rPr>
        <w:t>им работы в случае заболевания,</w:t>
      </w:r>
      <w:r w:rsidRPr="00D6757C">
        <w:rPr>
          <w:sz w:val="22"/>
          <w:szCs w:val="22"/>
        </w:rPr>
        <w:t xml:space="preserve"> нахождения в алкогольном, наркотическом или токсическом опьянении.</w:t>
      </w:r>
    </w:p>
    <w:p w14:paraId="19A1A0FB" w14:textId="571CEB6F" w:rsidR="00775DB7" w:rsidRPr="00D6757C" w:rsidRDefault="00775DB7" w:rsidP="00061C9C">
      <w:pPr>
        <w:spacing w:after="0"/>
        <w:ind w:firstLine="567"/>
        <w:rPr>
          <w:sz w:val="22"/>
          <w:szCs w:val="22"/>
        </w:rPr>
      </w:pPr>
      <w:r w:rsidRPr="00D6757C">
        <w:rPr>
          <w:sz w:val="22"/>
          <w:szCs w:val="22"/>
        </w:rPr>
        <w:t xml:space="preserve">2.4.5. В случае, когда услуги оказаны Исполнителем с отступлениями от условий </w:t>
      </w:r>
      <w:r w:rsidR="003E2C72" w:rsidRPr="00D6757C">
        <w:rPr>
          <w:sz w:val="22"/>
          <w:szCs w:val="22"/>
        </w:rPr>
        <w:t>Д</w:t>
      </w:r>
      <w:r w:rsidRPr="00D6757C">
        <w:rPr>
          <w:sz w:val="22"/>
          <w:szCs w:val="22"/>
        </w:rPr>
        <w:t>оговора, или с иными недостатками, потребовать по своему выбору от Исполнителя:</w:t>
      </w:r>
    </w:p>
    <w:p w14:paraId="68A98377" w14:textId="77777777" w:rsidR="00775DB7" w:rsidRPr="00D6757C" w:rsidRDefault="00775DB7" w:rsidP="00061C9C">
      <w:pPr>
        <w:suppressAutoHyphens/>
        <w:spacing w:after="0"/>
        <w:ind w:firstLine="567"/>
        <w:rPr>
          <w:sz w:val="22"/>
          <w:szCs w:val="22"/>
        </w:rPr>
      </w:pPr>
      <w:r w:rsidRPr="00D6757C">
        <w:rPr>
          <w:sz w:val="22"/>
          <w:szCs w:val="22"/>
        </w:rPr>
        <w:t>-</w:t>
      </w:r>
      <w:r w:rsidR="009F3C94" w:rsidRPr="00D6757C">
        <w:rPr>
          <w:sz w:val="22"/>
          <w:szCs w:val="22"/>
        </w:rPr>
        <w:t xml:space="preserve"> </w:t>
      </w:r>
      <w:r w:rsidRPr="00D6757C">
        <w:rPr>
          <w:sz w:val="22"/>
          <w:szCs w:val="22"/>
        </w:rPr>
        <w:t>безвозмездного устранения недостатков в разумный срок;</w:t>
      </w:r>
    </w:p>
    <w:p w14:paraId="4A25549B" w14:textId="77777777" w:rsidR="00775DB7" w:rsidRPr="00D6757C" w:rsidRDefault="00775DB7" w:rsidP="00061C9C">
      <w:pPr>
        <w:suppressAutoHyphens/>
        <w:spacing w:after="0"/>
        <w:ind w:firstLine="567"/>
        <w:rPr>
          <w:sz w:val="22"/>
          <w:szCs w:val="22"/>
        </w:rPr>
      </w:pPr>
      <w:r w:rsidRPr="00D6757C">
        <w:rPr>
          <w:sz w:val="22"/>
          <w:szCs w:val="22"/>
        </w:rPr>
        <w:t>-</w:t>
      </w:r>
      <w:r w:rsidR="00326C52" w:rsidRPr="00D6757C">
        <w:rPr>
          <w:sz w:val="22"/>
          <w:szCs w:val="22"/>
        </w:rPr>
        <w:t xml:space="preserve"> </w:t>
      </w:r>
      <w:r w:rsidRPr="00D6757C">
        <w:rPr>
          <w:sz w:val="22"/>
          <w:szCs w:val="22"/>
        </w:rPr>
        <w:t>соразмерного уменьшения установленной за услуги цены.</w:t>
      </w:r>
    </w:p>
    <w:p w14:paraId="152B9920" w14:textId="7B079CED" w:rsidR="00730353" w:rsidRPr="00D6757C" w:rsidRDefault="00775DB7" w:rsidP="00061C9C">
      <w:pPr>
        <w:suppressAutoHyphens/>
        <w:spacing w:after="0"/>
        <w:ind w:firstLine="567"/>
        <w:rPr>
          <w:sz w:val="22"/>
          <w:szCs w:val="22"/>
        </w:rPr>
      </w:pPr>
      <w:r w:rsidRPr="00D6757C">
        <w:rPr>
          <w:sz w:val="22"/>
          <w:szCs w:val="22"/>
        </w:rPr>
        <w:t xml:space="preserve">2.4.6. Требовать от Исполнителя представления надлежащим образом оформленных документов, предусмотренных настоящим </w:t>
      </w:r>
      <w:r w:rsidR="003E2C72" w:rsidRPr="00D6757C">
        <w:rPr>
          <w:sz w:val="22"/>
          <w:szCs w:val="22"/>
        </w:rPr>
        <w:t>Д</w:t>
      </w:r>
      <w:r w:rsidRPr="00D6757C">
        <w:rPr>
          <w:sz w:val="22"/>
          <w:szCs w:val="22"/>
        </w:rPr>
        <w:t>оговором.</w:t>
      </w:r>
    </w:p>
    <w:p w14:paraId="449E19CC" w14:textId="77777777" w:rsidR="009809AE" w:rsidRPr="00D6757C" w:rsidRDefault="009809AE" w:rsidP="00061C9C">
      <w:pPr>
        <w:spacing w:after="0"/>
        <w:rPr>
          <w:color w:val="FF0000"/>
          <w:sz w:val="22"/>
          <w:szCs w:val="22"/>
        </w:rPr>
      </w:pPr>
    </w:p>
    <w:p w14:paraId="0050714B" w14:textId="6DD138F9" w:rsidR="009F3C94" w:rsidRPr="00D6757C" w:rsidRDefault="00775DB7" w:rsidP="00061C9C">
      <w:pPr>
        <w:spacing w:after="0"/>
        <w:ind w:firstLine="567"/>
        <w:jc w:val="center"/>
        <w:rPr>
          <w:b/>
          <w:sz w:val="22"/>
          <w:szCs w:val="22"/>
        </w:rPr>
      </w:pPr>
      <w:r w:rsidRPr="00D6757C">
        <w:rPr>
          <w:b/>
          <w:sz w:val="22"/>
          <w:szCs w:val="22"/>
        </w:rPr>
        <w:t xml:space="preserve">3. ПРИЕМКА </w:t>
      </w:r>
      <w:r w:rsidR="009F3C94" w:rsidRPr="00D6757C">
        <w:rPr>
          <w:b/>
          <w:sz w:val="22"/>
          <w:szCs w:val="22"/>
        </w:rPr>
        <w:t>УСЛУГ</w:t>
      </w:r>
    </w:p>
    <w:p w14:paraId="2916F6FB" w14:textId="21A6944E" w:rsidR="00775DB7" w:rsidRPr="00D6757C" w:rsidRDefault="00775DB7" w:rsidP="00061C9C">
      <w:pPr>
        <w:shd w:val="clear" w:color="auto" w:fill="FFFFFF"/>
        <w:tabs>
          <w:tab w:val="left" w:pos="0"/>
        </w:tabs>
        <w:spacing w:after="0"/>
        <w:ind w:firstLine="567"/>
        <w:rPr>
          <w:sz w:val="22"/>
          <w:szCs w:val="22"/>
        </w:rPr>
      </w:pPr>
      <w:r w:rsidRPr="00D6757C">
        <w:rPr>
          <w:sz w:val="22"/>
          <w:szCs w:val="22"/>
        </w:rPr>
        <w:t xml:space="preserve">3.1. Ответственный представитель Исполнителя обязан ежедневно сдавать, а ответственный представитель Заказчика обязан ежедневно принимать результат услуг. Результат уборки принимается следующим образом: ежедневно ответственный представитель Заказчика, в период с 16:00 до 17:00 (по согласованию </w:t>
      </w:r>
      <w:r w:rsidR="00052B40" w:rsidRPr="00D6757C">
        <w:rPr>
          <w:sz w:val="22"/>
          <w:szCs w:val="22"/>
        </w:rPr>
        <w:t>С</w:t>
      </w:r>
      <w:r w:rsidRPr="00D6757C">
        <w:rPr>
          <w:sz w:val="22"/>
          <w:szCs w:val="22"/>
        </w:rPr>
        <w:t>торон данный п</w:t>
      </w:r>
      <w:r w:rsidR="009F3C94" w:rsidRPr="00D6757C">
        <w:rPr>
          <w:sz w:val="22"/>
          <w:szCs w:val="22"/>
        </w:rPr>
        <w:t xml:space="preserve">ериод времени может меняться), </w:t>
      </w:r>
      <w:r w:rsidR="00730353" w:rsidRPr="00D6757C">
        <w:rPr>
          <w:sz w:val="22"/>
          <w:szCs w:val="22"/>
        </w:rPr>
        <w:t xml:space="preserve">отмечает </w:t>
      </w:r>
      <w:r w:rsidRPr="00D6757C">
        <w:rPr>
          <w:sz w:val="22"/>
          <w:szCs w:val="22"/>
        </w:rPr>
        <w:t xml:space="preserve">результаты проведенной за день уборки на каждом Объекте в «Журнале приема </w:t>
      </w:r>
      <w:r w:rsidR="00C42E1A" w:rsidRPr="00D6757C">
        <w:rPr>
          <w:sz w:val="22"/>
          <w:szCs w:val="22"/>
        </w:rPr>
        <w:t>услуг</w:t>
      </w:r>
      <w:r w:rsidRPr="00D6757C">
        <w:rPr>
          <w:sz w:val="22"/>
          <w:szCs w:val="22"/>
        </w:rPr>
        <w:t xml:space="preserve">» (далее по тексту - Журнал): </w:t>
      </w:r>
    </w:p>
    <w:p w14:paraId="710DBF84" w14:textId="77777777" w:rsidR="00775DB7" w:rsidRPr="00D6757C" w:rsidRDefault="00775DB7" w:rsidP="00061C9C">
      <w:pPr>
        <w:shd w:val="clear" w:color="auto" w:fill="FFFFFF"/>
        <w:tabs>
          <w:tab w:val="left" w:pos="0"/>
        </w:tabs>
        <w:spacing w:after="0"/>
        <w:ind w:firstLine="567"/>
        <w:rPr>
          <w:sz w:val="22"/>
          <w:szCs w:val="22"/>
        </w:rPr>
      </w:pPr>
      <w:r w:rsidRPr="00D6757C">
        <w:rPr>
          <w:sz w:val="22"/>
          <w:szCs w:val="22"/>
        </w:rPr>
        <w:t xml:space="preserve">- общую убранную площадь, </w:t>
      </w:r>
    </w:p>
    <w:p w14:paraId="37792C5B" w14:textId="4C6155AE" w:rsidR="00775DB7" w:rsidRPr="00D6757C" w:rsidRDefault="00775DB7" w:rsidP="00061C9C">
      <w:pPr>
        <w:shd w:val="clear" w:color="auto" w:fill="FFFFFF"/>
        <w:tabs>
          <w:tab w:val="left" w:pos="0"/>
        </w:tabs>
        <w:spacing w:after="0"/>
        <w:ind w:firstLine="567"/>
        <w:rPr>
          <w:sz w:val="22"/>
          <w:szCs w:val="22"/>
        </w:rPr>
      </w:pPr>
      <w:r w:rsidRPr="00D6757C">
        <w:rPr>
          <w:sz w:val="22"/>
          <w:szCs w:val="22"/>
        </w:rPr>
        <w:t xml:space="preserve">- соответствие или несоответствие качества уборки требованиям настоящего </w:t>
      </w:r>
      <w:r w:rsidR="003E2C72" w:rsidRPr="00D6757C">
        <w:rPr>
          <w:sz w:val="22"/>
          <w:szCs w:val="22"/>
        </w:rPr>
        <w:t>Д</w:t>
      </w:r>
      <w:r w:rsidRPr="00D6757C">
        <w:rPr>
          <w:sz w:val="22"/>
          <w:szCs w:val="22"/>
        </w:rPr>
        <w:t>оговора и ГОСТа.</w:t>
      </w:r>
    </w:p>
    <w:p w14:paraId="3EA76D36" w14:textId="77777777" w:rsidR="00775DB7" w:rsidRPr="00D6757C" w:rsidRDefault="00775DB7" w:rsidP="00061C9C">
      <w:pPr>
        <w:shd w:val="clear" w:color="auto" w:fill="FFFFFF"/>
        <w:tabs>
          <w:tab w:val="left" w:pos="0"/>
        </w:tabs>
        <w:spacing w:after="0"/>
        <w:ind w:firstLine="567"/>
        <w:rPr>
          <w:sz w:val="22"/>
          <w:szCs w:val="22"/>
        </w:rPr>
      </w:pPr>
      <w:r w:rsidRPr="00D6757C">
        <w:rPr>
          <w:sz w:val="22"/>
          <w:szCs w:val="22"/>
        </w:rPr>
        <w:lastRenderedPageBreak/>
        <w:t>Данный факт подтверждается подписью ответственного представителя Исполнителя в Журнале.</w:t>
      </w:r>
    </w:p>
    <w:p w14:paraId="38157567" w14:textId="7E769B6D" w:rsidR="00775DB7" w:rsidRPr="00D6757C" w:rsidRDefault="00775DB7" w:rsidP="00061C9C">
      <w:pPr>
        <w:shd w:val="clear" w:color="auto" w:fill="FFFFFF"/>
        <w:tabs>
          <w:tab w:val="left" w:pos="0"/>
        </w:tabs>
        <w:spacing w:after="0"/>
        <w:ind w:firstLine="567"/>
        <w:rPr>
          <w:sz w:val="22"/>
          <w:szCs w:val="22"/>
        </w:rPr>
      </w:pPr>
      <w:r w:rsidRPr="00D6757C">
        <w:rPr>
          <w:sz w:val="22"/>
          <w:szCs w:val="22"/>
        </w:rPr>
        <w:t xml:space="preserve">В случае отсутствия ответственного представителя Заказчика и невозможности подписания им Журнала, данный документ подписывается указанным им лицом. В случае отсутствия ответственного представителя Исполнителя </w:t>
      </w:r>
      <w:r w:rsidR="003E7106" w:rsidRPr="00D6757C">
        <w:rPr>
          <w:sz w:val="22"/>
          <w:szCs w:val="22"/>
        </w:rPr>
        <w:t xml:space="preserve">для подписания им Журнала, представитель </w:t>
      </w:r>
      <w:r w:rsidRPr="00D6757C">
        <w:rPr>
          <w:sz w:val="22"/>
          <w:szCs w:val="22"/>
        </w:rPr>
        <w:t>Заказчика делает соответствующую отметку об отсутствии предста</w:t>
      </w:r>
      <w:r w:rsidR="003E7106" w:rsidRPr="00D6757C">
        <w:rPr>
          <w:sz w:val="22"/>
          <w:szCs w:val="22"/>
        </w:rPr>
        <w:t xml:space="preserve">вителя Исполнителя в Журнале и </w:t>
      </w:r>
      <w:r w:rsidRPr="00D6757C">
        <w:rPr>
          <w:sz w:val="22"/>
          <w:szCs w:val="22"/>
        </w:rPr>
        <w:t>считается, что Исполнитель уведо</w:t>
      </w:r>
      <w:r w:rsidR="003E7106" w:rsidRPr="00D6757C">
        <w:rPr>
          <w:sz w:val="22"/>
          <w:szCs w:val="22"/>
        </w:rPr>
        <w:t>млен об общей убранной площади,</w:t>
      </w:r>
      <w:r w:rsidRPr="00D6757C">
        <w:rPr>
          <w:sz w:val="22"/>
          <w:szCs w:val="22"/>
        </w:rPr>
        <w:t xml:space="preserve"> соответствии или несоответствии качества уборки требова</w:t>
      </w:r>
      <w:r w:rsidR="003E7106" w:rsidRPr="00D6757C">
        <w:rPr>
          <w:sz w:val="22"/>
          <w:szCs w:val="22"/>
        </w:rPr>
        <w:t xml:space="preserve">ниям настоящего </w:t>
      </w:r>
      <w:r w:rsidR="003E2C72" w:rsidRPr="00D6757C">
        <w:rPr>
          <w:sz w:val="22"/>
          <w:szCs w:val="22"/>
        </w:rPr>
        <w:t>Д</w:t>
      </w:r>
      <w:r w:rsidR="003E7106" w:rsidRPr="00D6757C">
        <w:rPr>
          <w:sz w:val="22"/>
          <w:szCs w:val="22"/>
        </w:rPr>
        <w:t xml:space="preserve">оговора </w:t>
      </w:r>
      <w:r w:rsidRPr="00D6757C">
        <w:rPr>
          <w:sz w:val="22"/>
          <w:szCs w:val="22"/>
        </w:rPr>
        <w:t>и ГОСТ и согласен с данными фактами с вытекающими из этого последствиями.</w:t>
      </w:r>
    </w:p>
    <w:p w14:paraId="2A45C085" w14:textId="6876FDD0" w:rsidR="00775DB7" w:rsidRPr="00D6757C" w:rsidRDefault="00775DB7" w:rsidP="00061C9C">
      <w:pPr>
        <w:tabs>
          <w:tab w:val="left" w:pos="0"/>
          <w:tab w:val="num" w:pos="78"/>
        </w:tabs>
        <w:autoSpaceDN w:val="0"/>
        <w:spacing w:after="0"/>
        <w:ind w:firstLine="567"/>
        <w:rPr>
          <w:sz w:val="22"/>
          <w:szCs w:val="22"/>
        </w:rPr>
      </w:pPr>
      <w:r w:rsidRPr="00D6757C">
        <w:rPr>
          <w:sz w:val="22"/>
          <w:szCs w:val="22"/>
        </w:rPr>
        <w:t>Замечания Заказчика по качеству (количеству) оказанных услуг подлежат немед</w:t>
      </w:r>
      <w:r w:rsidR="00730353" w:rsidRPr="00D6757C">
        <w:rPr>
          <w:sz w:val="22"/>
          <w:szCs w:val="22"/>
        </w:rPr>
        <w:t>ленному исполнению Исполнителем</w:t>
      </w:r>
      <w:r w:rsidRPr="00D6757C">
        <w:rPr>
          <w:sz w:val="22"/>
          <w:szCs w:val="22"/>
        </w:rPr>
        <w:t xml:space="preserve"> в тот же день. В случае не устранения, Заказчиком составляется и подписывается Акт оценки качества услуг с указанием в нем необходимых доработок </w:t>
      </w:r>
      <w:r w:rsidR="003E7106" w:rsidRPr="00D6757C">
        <w:rPr>
          <w:sz w:val="22"/>
          <w:szCs w:val="22"/>
        </w:rPr>
        <w:t xml:space="preserve">и сроков их выполнения согласно </w:t>
      </w:r>
      <w:r w:rsidRPr="00D6757C">
        <w:rPr>
          <w:sz w:val="22"/>
          <w:szCs w:val="22"/>
        </w:rPr>
        <w:t xml:space="preserve">требованиям ГОСТ и условиям </w:t>
      </w:r>
      <w:r w:rsidR="003E2C72" w:rsidRPr="00D6757C">
        <w:rPr>
          <w:sz w:val="22"/>
          <w:szCs w:val="22"/>
        </w:rPr>
        <w:t>Д</w:t>
      </w:r>
      <w:r w:rsidRPr="00D6757C">
        <w:rPr>
          <w:sz w:val="22"/>
          <w:szCs w:val="22"/>
        </w:rPr>
        <w:t xml:space="preserve">оговора, который направляется Исполнителю (почтой, факсом или электронной почтой) или вручается ответственному лицу Исполнителя. </w:t>
      </w:r>
    </w:p>
    <w:p w14:paraId="50F76876" w14:textId="16DA8776" w:rsidR="00775DB7" w:rsidRPr="00D6757C" w:rsidRDefault="003E7106" w:rsidP="00061C9C">
      <w:pPr>
        <w:tabs>
          <w:tab w:val="left" w:pos="0"/>
          <w:tab w:val="num" w:pos="78"/>
        </w:tabs>
        <w:autoSpaceDN w:val="0"/>
        <w:spacing w:after="0"/>
        <w:ind w:firstLine="567"/>
        <w:rPr>
          <w:b/>
          <w:sz w:val="22"/>
          <w:szCs w:val="22"/>
        </w:rPr>
      </w:pPr>
      <w:r w:rsidRPr="00D6757C">
        <w:rPr>
          <w:sz w:val="22"/>
          <w:szCs w:val="22"/>
        </w:rPr>
        <w:t xml:space="preserve">Если Заказчиком оформлено более двух Актов, </w:t>
      </w:r>
      <w:r w:rsidR="003E2C72" w:rsidRPr="00D6757C">
        <w:rPr>
          <w:sz w:val="22"/>
          <w:szCs w:val="22"/>
        </w:rPr>
        <w:t>Д</w:t>
      </w:r>
      <w:r w:rsidRPr="00D6757C">
        <w:rPr>
          <w:sz w:val="22"/>
          <w:szCs w:val="22"/>
        </w:rPr>
        <w:t xml:space="preserve">оговор может быть расторгнут </w:t>
      </w:r>
      <w:r w:rsidR="00775DB7" w:rsidRPr="00D6757C">
        <w:rPr>
          <w:sz w:val="22"/>
          <w:szCs w:val="22"/>
        </w:rPr>
        <w:t xml:space="preserve">в одностороннем порядке по инициативе Заказчика с даты, указанной в письменном уведомлении Исполнителю о досрочном расторжении настоящего </w:t>
      </w:r>
      <w:r w:rsidR="003E2C72" w:rsidRPr="00D6757C">
        <w:rPr>
          <w:sz w:val="22"/>
          <w:szCs w:val="22"/>
        </w:rPr>
        <w:t>Д</w:t>
      </w:r>
      <w:r w:rsidR="00775DB7" w:rsidRPr="00D6757C">
        <w:rPr>
          <w:sz w:val="22"/>
          <w:szCs w:val="22"/>
        </w:rPr>
        <w:t xml:space="preserve">оговора. </w:t>
      </w:r>
      <w:r w:rsidR="00775DB7" w:rsidRPr="00D6757C">
        <w:rPr>
          <w:b/>
          <w:sz w:val="22"/>
          <w:szCs w:val="22"/>
        </w:rPr>
        <w:t xml:space="preserve"> </w:t>
      </w:r>
    </w:p>
    <w:p w14:paraId="3E6F4EE9" w14:textId="0361708B" w:rsidR="00775DB7" w:rsidRPr="00D6757C" w:rsidRDefault="00775DB7" w:rsidP="00061C9C">
      <w:pPr>
        <w:tabs>
          <w:tab w:val="left" w:pos="0"/>
          <w:tab w:val="num" w:pos="1353"/>
        </w:tabs>
        <w:spacing w:after="0"/>
        <w:ind w:firstLine="567"/>
        <w:rPr>
          <w:sz w:val="22"/>
          <w:szCs w:val="22"/>
        </w:rPr>
      </w:pPr>
      <w:r w:rsidRPr="00D6757C">
        <w:rPr>
          <w:sz w:val="22"/>
          <w:szCs w:val="22"/>
        </w:rPr>
        <w:t xml:space="preserve">3.2. Заказчик оценивает качество оказываемых Исполнителем услуг посредством плановых и внеплановых проверок соответствия или несоответствия качества уборки требованиям </w:t>
      </w:r>
      <w:r w:rsidR="003E2C72" w:rsidRPr="00D6757C">
        <w:rPr>
          <w:sz w:val="22"/>
          <w:szCs w:val="22"/>
        </w:rPr>
        <w:t>Д</w:t>
      </w:r>
      <w:r w:rsidRPr="00D6757C">
        <w:rPr>
          <w:sz w:val="22"/>
          <w:szCs w:val="22"/>
        </w:rPr>
        <w:t>оговора и ГОСТ. По результатам проверок составляются двусторонние Акты оценки качества услуг. Для проведения проверки Стороны выделяют своих представителей. Составленный Акт оценки качества услуг подписывается всеми присутствующими представителями, в случае отказа от подписания Акта оценки качества услуг, делается соответствующая отметка. О проведении внеплановых проверок Заказчик уведомляет (по телефону, почтой, факсом или электронной почтой) Исполнителя не менее, чем за 1 (один) час до проведения проверки. В случае неявки представителя Исполнителя для проведения проверки, считается, что Исполнитель уведомлен надлежащим образом о проводимой проверке, проверка проводится и Акт составляется в его отсутствие, о чем делается соответствующая отметка в Акте.</w:t>
      </w:r>
    </w:p>
    <w:p w14:paraId="4F330487" w14:textId="4C2749E1" w:rsidR="00775DB7" w:rsidRPr="00D6757C" w:rsidRDefault="00775DB7" w:rsidP="00061C9C">
      <w:pPr>
        <w:tabs>
          <w:tab w:val="left" w:pos="0"/>
          <w:tab w:val="num" w:pos="78"/>
        </w:tabs>
        <w:autoSpaceDN w:val="0"/>
        <w:spacing w:after="0"/>
        <w:ind w:firstLine="567"/>
        <w:rPr>
          <w:sz w:val="22"/>
          <w:szCs w:val="22"/>
        </w:rPr>
      </w:pPr>
      <w:r w:rsidRPr="00D6757C">
        <w:rPr>
          <w:sz w:val="22"/>
          <w:szCs w:val="22"/>
        </w:rPr>
        <w:t xml:space="preserve">Замечания Заказчика, указанные в Акте оценки качества услуг, подлежат исполнению в срок не более 24 (двадцать четыре) часов или в иной срок, согласованный с Заказчиком. </w:t>
      </w:r>
    </w:p>
    <w:p w14:paraId="73419E9C" w14:textId="225A01DB" w:rsidR="00775DB7" w:rsidRPr="00D6757C" w:rsidRDefault="00775DB7" w:rsidP="00061C9C">
      <w:pPr>
        <w:tabs>
          <w:tab w:val="left" w:pos="0"/>
        </w:tabs>
        <w:spacing w:after="0"/>
        <w:ind w:firstLine="567"/>
        <w:rPr>
          <w:sz w:val="22"/>
          <w:szCs w:val="22"/>
        </w:rPr>
      </w:pPr>
      <w:r w:rsidRPr="00D6757C">
        <w:rPr>
          <w:sz w:val="22"/>
          <w:szCs w:val="22"/>
        </w:rPr>
        <w:t xml:space="preserve">Каждый раз при оформлении Акта оценки качества услуг с замечаниями Заказчика, Заказчик вправе взыскивать штрафную неустойку в размере, установленном п. 7.4. </w:t>
      </w:r>
      <w:r w:rsidR="003E2C72" w:rsidRPr="00D6757C">
        <w:rPr>
          <w:sz w:val="22"/>
          <w:szCs w:val="22"/>
        </w:rPr>
        <w:t>Д</w:t>
      </w:r>
      <w:r w:rsidRPr="00D6757C">
        <w:rPr>
          <w:sz w:val="22"/>
          <w:szCs w:val="22"/>
        </w:rPr>
        <w:t xml:space="preserve">оговора, и отложить срок оплаты, предусмотренный п. 4.2 </w:t>
      </w:r>
      <w:r w:rsidR="003E2C72" w:rsidRPr="00D6757C">
        <w:rPr>
          <w:sz w:val="22"/>
          <w:szCs w:val="22"/>
        </w:rPr>
        <w:t>Д</w:t>
      </w:r>
      <w:r w:rsidRPr="00D6757C">
        <w:rPr>
          <w:sz w:val="22"/>
          <w:szCs w:val="22"/>
        </w:rPr>
        <w:t>оговора, на период до устранения Исполнителем выявленных недостатков.</w:t>
      </w:r>
    </w:p>
    <w:p w14:paraId="376EB245" w14:textId="78F68A00" w:rsidR="00730353" w:rsidRPr="00D6757C" w:rsidRDefault="00775DB7" w:rsidP="00061C9C">
      <w:pPr>
        <w:tabs>
          <w:tab w:val="left" w:pos="0"/>
        </w:tabs>
        <w:spacing w:after="0"/>
        <w:ind w:firstLine="567"/>
        <w:rPr>
          <w:sz w:val="22"/>
          <w:szCs w:val="22"/>
        </w:rPr>
      </w:pPr>
      <w:r w:rsidRPr="00D6757C">
        <w:rPr>
          <w:sz w:val="22"/>
          <w:szCs w:val="22"/>
        </w:rPr>
        <w:t xml:space="preserve">3.3. Сдача-приемка услуг за соответствующий месяц осуществляется ежемесячно на основании Актов сдачи-приемки услуг, сформированных по форме, согласно приложению № 2 к настоящему </w:t>
      </w:r>
      <w:r w:rsidR="003E2C72" w:rsidRPr="00D6757C">
        <w:rPr>
          <w:sz w:val="22"/>
          <w:szCs w:val="22"/>
        </w:rPr>
        <w:t>Д</w:t>
      </w:r>
      <w:r w:rsidRPr="00D6757C">
        <w:rPr>
          <w:sz w:val="22"/>
          <w:szCs w:val="22"/>
        </w:rPr>
        <w:t xml:space="preserve">оговору. Исполнитель не позднее 5 (пятого) числа месяца, следующего за отчетным, направляет Заказчику Акт сдачи-приемки услуг. Заказчик обязан в течение 20 календарных дней рассмотреть данный Акт, подписать и направить в адрес Исполнителя, либо письменно проинформировать Исполнителя об имеющихся возражениях (недостатках) и потребовать их устранения. В случае, если Исполнитель на основании полученного от Заказчика мотивированного отказа от подписания Акта не устранил указанные в нем замечания в установленный Заказчиком срок и Заказчик по данной причине не подписал Акт сдачи- приемки услуг, факт невыполнения и/или некачественного выполнения Исполнителем услуг считается установленным, Заказчик вправе отложить срок оплаты, предусмотренный п. 4.2 </w:t>
      </w:r>
      <w:r w:rsidR="003E2C72" w:rsidRPr="00D6757C">
        <w:rPr>
          <w:sz w:val="22"/>
          <w:szCs w:val="22"/>
        </w:rPr>
        <w:t>Д</w:t>
      </w:r>
      <w:r w:rsidRPr="00D6757C">
        <w:rPr>
          <w:sz w:val="22"/>
          <w:szCs w:val="22"/>
        </w:rPr>
        <w:t>оговора, на период до устранения Исполнителем выявленных недостатков.</w:t>
      </w:r>
    </w:p>
    <w:p w14:paraId="2CB9D49D" w14:textId="77777777" w:rsidR="009809AE" w:rsidRPr="00D6757C" w:rsidRDefault="009809AE" w:rsidP="00061C9C">
      <w:pPr>
        <w:tabs>
          <w:tab w:val="num" w:pos="78"/>
        </w:tabs>
        <w:autoSpaceDN w:val="0"/>
        <w:spacing w:after="0"/>
        <w:ind w:firstLine="567"/>
        <w:rPr>
          <w:sz w:val="22"/>
          <w:szCs w:val="22"/>
        </w:rPr>
      </w:pPr>
    </w:p>
    <w:p w14:paraId="701E52D0" w14:textId="568BA5BA" w:rsidR="00775DB7" w:rsidRPr="00D6757C" w:rsidRDefault="00775DB7" w:rsidP="00061C9C">
      <w:pPr>
        <w:shd w:val="clear" w:color="auto" w:fill="FFFFFF"/>
        <w:spacing w:after="0"/>
        <w:ind w:right="21" w:firstLine="540"/>
        <w:jc w:val="center"/>
        <w:rPr>
          <w:b/>
          <w:sz w:val="22"/>
          <w:szCs w:val="22"/>
        </w:rPr>
      </w:pPr>
      <w:r w:rsidRPr="00D6757C">
        <w:rPr>
          <w:b/>
          <w:sz w:val="22"/>
          <w:szCs w:val="22"/>
        </w:rPr>
        <w:t xml:space="preserve">4. СТОИМОСТЬ </w:t>
      </w:r>
      <w:r w:rsidR="00DB0D30" w:rsidRPr="00D6757C">
        <w:rPr>
          <w:b/>
          <w:sz w:val="22"/>
          <w:szCs w:val="22"/>
        </w:rPr>
        <w:t>УСЛУГ</w:t>
      </w:r>
      <w:r w:rsidRPr="00D6757C">
        <w:rPr>
          <w:b/>
          <w:sz w:val="22"/>
          <w:szCs w:val="22"/>
        </w:rPr>
        <w:t xml:space="preserve"> И УСЛОВИЯ ОПЛАТЫ</w:t>
      </w:r>
    </w:p>
    <w:p w14:paraId="565BF637" w14:textId="43F3CDA6" w:rsidR="00775DB7" w:rsidRPr="00D6757C" w:rsidRDefault="00775DB7" w:rsidP="00061C9C">
      <w:pPr>
        <w:spacing w:after="0"/>
        <w:ind w:firstLine="567"/>
        <w:rPr>
          <w:sz w:val="22"/>
          <w:szCs w:val="22"/>
        </w:rPr>
      </w:pPr>
      <w:r w:rsidRPr="00D6757C">
        <w:rPr>
          <w:sz w:val="22"/>
          <w:szCs w:val="22"/>
        </w:rPr>
        <w:t xml:space="preserve">4.1. Стороны пришли к соглашению, что стоимость оказываемых услуг определяется в соответствии с Расчетом стоимости (приложение № 3 к настоящему </w:t>
      </w:r>
      <w:r w:rsidR="003E2C72" w:rsidRPr="00D6757C">
        <w:rPr>
          <w:sz w:val="22"/>
          <w:szCs w:val="22"/>
        </w:rPr>
        <w:t>Д</w:t>
      </w:r>
      <w:r w:rsidRPr="00D6757C">
        <w:rPr>
          <w:sz w:val="22"/>
          <w:szCs w:val="22"/>
        </w:rPr>
        <w:t xml:space="preserve">оговору, являющееся его неотъемлемой частью), и за период с </w:t>
      </w:r>
      <w:r w:rsidR="00390EC1" w:rsidRPr="00D6757C">
        <w:rPr>
          <w:b/>
          <w:bCs/>
          <w:sz w:val="22"/>
          <w:szCs w:val="22"/>
        </w:rPr>
        <w:t>01.01.202</w:t>
      </w:r>
      <w:r w:rsidR="003E2C72" w:rsidRPr="00D6757C">
        <w:rPr>
          <w:b/>
          <w:bCs/>
          <w:sz w:val="22"/>
          <w:szCs w:val="22"/>
        </w:rPr>
        <w:t>5</w:t>
      </w:r>
      <w:r w:rsidRPr="00D6757C">
        <w:rPr>
          <w:b/>
          <w:bCs/>
          <w:sz w:val="22"/>
          <w:szCs w:val="22"/>
        </w:rPr>
        <w:t xml:space="preserve"> по </w:t>
      </w:r>
      <w:r w:rsidR="00390EC1" w:rsidRPr="00D6757C">
        <w:rPr>
          <w:b/>
          <w:bCs/>
          <w:sz w:val="22"/>
          <w:szCs w:val="22"/>
        </w:rPr>
        <w:t>31.</w:t>
      </w:r>
      <w:r w:rsidR="003E2C72" w:rsidRPr="00D6757C">
        <w:rPr>
          <w:b/>
          <w:bCs/>
          <w:sz w:val="22"/>
          <w:szCs w:val="22"/>
        </w:rPr>
        <w:t>03</w:t>
      </w:r>
      <w:r w:rsidR="00390EC1" w:rsidRPr="00D6757C">
        <w:rPr>
          <w:b/>
          <w:bCs/>
          <w:sz w:val="22"/>
          <w:szCs w:val="22"/>
        </w:rPr>
        <w:t>.202</w:t>
      </w:r>
      <w:r w:rsidR="003E2C72" w:rsidRPr="00D6757C">
        <w:rPr>
          <w:b/>
          <w:bCs/>
          <w:sz w:val="22"/>
          <w:szCs w:val="22"/>
        </w:rPr>
        <w:t>6</w:t>
      </w:r>
      <w:r w:rsidRPr="00D6757C">
        <w:rPr>
          <w:sz w:val="22"/>
          <w:szCs w:val="22"/>
        </w:rPr>
        <w:t xml:space="preserve"> включительно составляет: ________________________________________ бе</w:t>
      </w:r>
      <w:r w:rsidR="00DD348E" w:rsidRPr="00D6757C">
        <w:rPr>
          <w:sz w:val="22"/>
          <w:szCs w:val="22"/>
        </w:rPr>
        <w:t>з учета НДС, кроме того, НДС (20</w:t>
      </w:r>
      <w:r w:rsidRPr="00D6757C">
        <w:rPr>
          <w:sz w:val="22"/>
          <w:szCs w:val="22"/>
        </w:rPr>
        <w:t>%) составляет _______________, итого</w:t>
      </w:r>
      <w:r w:rsidR="00DD348E" w:rsidRPr="00D6757C">
        <w:rPr>
          <w:sz w:val="22"/>
          <w:szCs w:val="22"/>
        </w:rPr>
        <w:t xml:space="preserve">, цена </w:t>
      </w:r>
      <w:r w:rsidR="003E2C72" w:rsidRPr="00D6757C">
        <w:rPr>
          <w:sz w:val="22"/>
          <w:szCs w:val="22"/>
        </w:rPr>
        <w:t>Д</w:t>
      </w:r>
      <w:r w:rsidR="00DD348E" w:rsidRPr="00D6757C">
        <w:rPr>
          <w:sz w:val="22"/>
          <w:szCs w:val="22"/>
        </w:rPr>
        <w:t>оговора с учетом НДС (20</w:t>
      </w:r>
      <w:r w:rsidRPr="00D6757C">
        <w:rPr>
          <w:sz w:val="22"/>
          <w:szCs w:val="22"/>
        </w:rPr>
        <w:t xml:space="preserve">%) составляет _____________________________________________________________. </w:t>
      </w:r>
    </w:p>
    <w:p w14:paraId="2101712D" w14:textId="5D22245F" w:rsidR="00766ABB" w:rsidRPr="00D6757C" w:rsidRDefault="00766ABB" w:rsidP="00061C9C">
      <w:pPr>
        <w:spacing w:after="0"/>
        <w:ind w:firstLine="567"/>
        <w:rPr>
          <w:sz w:val="22"/>
          <w:szCs w:val="22"/>
        </w:rPr>
      </w:pPr>
      <w:r w:rsidRPr="00D6757C">
        <w:rPr>
          <w:sz w:val="22"/>
          <w:szCs w:val="22"/>
        </w:rPr>
        <w:t xml:space="preserve">Стоимость оказываемых услуг </w:t>
      </w:r>
      <w:r w:rsidR="002F7ADC" w:rsidRPr="00D6757C">
        <w:rPr>
          <w:sz w:val="22"/>
          <w:szCs w:val="22"/>
        </w:rPr>
        <w:t>в 1 (оди</w:t>
      </w:r>
      <w:r w:rsidRPr="00D6757C">
        <w:rPr>
          <w:sz w:val="22"/>
          <w:szCs w:val="22"/>
        </w:rPr>
        <w:t>н) месяц составляет: ________________________________________ без учета НДС, кроме того, НДС (20%) составляет _______________, итого стоимость в 1</w:t>
      </w:r>
      <w:r w:rsidR="00A73E27" w:rsidRPr="00D6757C">
        <w:rPr>
          <w:sz w:val="22"/>
          <w:szCs w:val="22"/>
        </w:rPr>
        <w:t xml:space="preserve"> </w:t>
      </w:r>
      <w:r w:rsidRPr="00D6757C">
        <w:rPr>
          <w:sz w:val="22"/>
          <w:szCs w:val="22"/>
        </w:rPr>
        <w:t>(один) месяц с учетом НДС (20%)</w:t>
      </w:r>
      <w:r w:rsidR="002F7ADC" w:rsidRPr="00D6757C">
        <w:rPr>
          <w:sz w:val="22"/>
          <w:szCs w:val="22"/>
        </w:rPr>
        <w:t xml:space="preserve"> составляет</w:t>
      </w:r>
      <w:r w:rsidRPr="00D6757C">
        <w:rPr>
          <w:sz w:val="22"/>
          <w:szCs w:val="22"/>
        </w:rPr>
        <w:t xml:space="preserve">: </w:t>
      </w:r>
      <w:r w:rsidR="002F7ADC" w:rsidRPr="00D6757C">
        <w:rPr>
          <w:sz w:val="22"/>
          <w:szCs w:val="22"/>
        </w:rPr>
        <w:t>__</w:t>
      </w:r>
      <w:r w:rsidRPr="00D6757C">
        <w:rPr>
          <w:sz w:val="22"/>
          <w:szCs w:val="22"/>
        </w:rPr>
        <w:t>_______________</w:t>
      </w:r>
    </w:p>
    <w:p w14:paraId="4F5F92FA" w14:textId="301CCBA7" w:rsidR="00775DB7" w:rsidRPr="00D6757C" w:rsidRDefault="00843E3A" w:rsidP="00061C9C">
      <w:pPr>
        <w:suppressAutoHyphens/>
        <w:spacing w:after="0"/>
        <w:ind w:firstLine="567"/>
        <w:rPr>
          <w:spacing w:val="1"/>
          <w:sz w:val="22"/>
          <w:szCs w:val="22"/>
        </w:rPr>
      </w:pPr>
      <w:r w:rsidRPr="00D6757C">
        <w:rPr>
          <w:sz w:val="22"/>
          <w:szCs w:val="22"/>
        </w:rPr>
        <w:t>Стоимость</w:t>
      </w:r>
      <w:r w:rsidR="00775DB7" w:rsidRPr="00D6757C">
        <w:rPr>
          <w:sz w:val="22"/>
          <w:szCs w:val="22"/>
        </w:rPr>
        <w:t xml:space="preserve"> включает все расходы Исполнителя, связанные с исполнением </w:t>
      </w:r>
      <w:r w:rsidR="003E2C72" w:rsidRPr="00D6757C">
        <w:rPr>
          <w:sz w:val="22"/>
          <w:szCs w:val="22"/>
        </w:rPr>
        <w:t>Д</w:t>
      </w:r>
      <w:r w:rsidR="00775DB7" w:rsidRPr="00D6757C">
        <w:rPr>
          <w:sz w:val="22"/>
          <w:szCs w:val="22"/>
        </w:rPr>
        <w:t xml:space="preserve">оговора, включая </w:t>
      </w:r>
      <w:r w:rsidR="001C6477" w:rsidRPr="00D6757C">
        <w:rPr>
          <w:sz w:val="22"/>
          <w:szCs w:val="22"/>
        </w:rPr>
        <w:t>стоимость</w:t>
      </w:r>
      <w:r w:rsidR="00775DB7" w:rsidRPr="00D6757C">
        <w:rPr>
          <w:sz w:val="22"/>
          <w:szCs w:val="22"/>
        </w:rPr>
        <w:t xml:space="preserve"> оказываемых услуг, в том числе стоимость используемых материалов, изделий, уборочного </w:t>
      </w:r>
      <w:r w:rsidR="00775DB7" w:rsidRPr="00D6757C">
        <w:rPr>
          <w:sz w:val="22"/>
          <w:szCs w:val="22"/>
        </w:rPr>
        <w:lastRenderedPageBreak/>
        <w:t>инвентаря и оборудования, спецодежды и средств индивидуальной защиты, компен</w:t>
      </w:r>
      <w:r w:rsidR="003E7106" w:rsidRPr="00D6757C">
        <w:rPr>
          <w:sz w:val="22"/>
          <w:szCs w:val="22"/>
        </w:rPr>
        <w:t>сацию всех издержек Исполнителя</w:t>
      </w:r>
      <w:r w:rsidR="00775DB7" w:rsidRPr="00D6757C">
        <w:rPr>
          <w:sz w:val="22"/>
          <w:szCs w:val="22"/>
        </w:rPr>
        <w:t xml:space="preserve"> и причитающееся ему вознаграждение, расходы на страхование, уплату налогов, сборов и других обязательных платежей, прочих затрат Исполнителя</w:t>
      </w:r>
      <w:r w:rsidR="001C6477" w:rsidRPr="00D6757C">
        <w:rPr>
          <w:sz w:val="22"/>
          <w:szCs w:val="22"/>
        </w:rPr>
        <w:t>, все инфляционные ожидания и финансовые риски Исполнителя.</w:t>
      </w:r>
    </w:p>
    <w:p w14:paraId="2096738A" w14:textId="2EA8615F" w:rsidR="00775DB7" w:rsidRPr="00D6757C" w:rsidRDefault="00775DB7" w:rsidP="00061C9C">
      <w:pPr>
        <w:spacing w:after="0"/>
        <w:ind w:firstLine="567"/>
        <w:rPr>
          <w:sz w:val="22"/>
          <w:szCs w:val="22"/>
        </w:rPr>
      </w:pPr>
      <w:r w:rsidRPr="00D6757C">
        <w:rPr>
          <w:sz w:val="22"/>
          <w:szCs w:val="22"/>
        </w:rPr>
        <w:t xml:space="preserve">4.2. Оплата за </w:t>
      </w:r>
      <w:r w:rsidR="00FD458C" w:rsidRPr="00D6757C">
        <w:rPr>
          <w:sz w:val="22"/>
          <w:szCs w:val="22"/>
        </w:rPr>
        <w:t>оказанные</w:t>
      </w:r>
      <w:r w:rsidRPr="00D6757C">
        <w:rPr>
          <w:sz w:val="22"/>
          <w:szCs w:val="22"/>
        </w:rPr>
        <w:t xml:space="preserve"> по настоящему Договору в соответствующем месяце услуги производится Заказчиком ежемесячно, </w:t>
      </w:r>
      <w:r w:rsidR="00C74CAD" w:rsidRPr="00D6757C">
        <w:rPr>
          <w:sz w:val="22"/>
          <w:szCs w:val="22"/>
        </w:rPr>
        <w:t>в течение</w:t>
      </w:r>
      <w:r w:rsidR="002F7ADC" w:rsidRPr="00D6757C">
        <w:rPr>
          <w:sz w:val="22"/>
          <w:szCs w:val="22"/>
        </w:rPr>
        <w:t xml:space="preserve"> </w:t>
      </w:r>
      <w:r w:rsidR="00ED1B4C" w:rsidRPr="00D6757C">
        <w:rPr>
          <w:sz w:val="22"/>
          <w:szCs w:val="22"/>
        </w:rPr>
        <w:t>7 (семи)</w:t>
      </w:r>
      <w:r w:rsidR="002F7ADC" w:rsidRPr="00D6757C">
        <w:rPr>
          <w:sz w:val="22"/>
          <w:szCs w:val="22"/>
        </w:rPr>
        <w:t xml:space="preserve"> рабочих дней</w:t>
      </w:r>
      <w:r w:rsidR="00FD458C" w:rsidRPr="00D6757C">
        <w:rPr>
          <w:sz w:val="22"/>
          <w:szCs w:val="22"/>
        </w:rPr>
        <w:t xml:space="preserve"> на основании оригинала счета-фактуры и/или счета Исполнителя</w:t>
      </w:r>
      <w:r w:rsidR="002F7ADC" w:rsidRPr="00D6757C">
        <w:rPr>
          <w:sz w:val="22"/>
          <w:szCs w:val="22"/>
        </w:rPr>
        <w:t xml:space="preserve"> со дня подписания </w:t>
      </w:r>
      <w:r w:rsidRPr="00D6757C">
        <w:rPr>
          <w:sz w:val="22"/>
          <w:szCs w:val="22"/>
        </w:rPr>
        <w:t>Сторонами Акта сдач</w:t>
      </w:r>
      <w:r w:rsidR="003E7106" w:rsidRPr="00D6757C">
        <w:rPr>
          <w:sz w:val="22"/>
          <w:szCs w:val="22"/>
        </w:rPr>
        <w:t xml:space="preserve">и-приемки услуг (п.3.3. </w:t>
      </w:r>
      <w:r w:rsidRPr="00D6757C">
        <w:rPr>
          <w:sz w:val="22"/>
          <w:szCs w:val="22"/>
        </w:rPr>
        <w:t>Д</w:t>
      </w:r>
      <w:r w:rsidR="003E7106" w:rsidRPr="00D6757C">
        <w:rPr>
          <w:sz w:val="22"/>
          <w:szCs w:val="22"/>
        </w:rPr>
        <w:t>оговора)</w:t>
      </w:r>
      <w:r w:rsidRPr="00D6757C">
        <w:rPr>
          <w:sz w:val="22"/>
          <w:szCs w:val="22"/>
        </w:rPr>
        <w:t xml:space="preserve">. </w:t>
      </w:r>
    </w:p>
    <w:p w14:paraId="46DB2C21" w14:textId="1A3BF542" w:rsidR="00775DB7" w:rsidRPr="00D6757C" w:rsidRDefault="00775DB7" w:rsidP="00061C9C">
      <w:pPr>
        <w:suppressAutoHyphens/>
        <w:spacing w:after="0"/>
        <w:ind w:firstLine="567"/>
        <w:rPr>
          <w:sz w:val="22"/>
          <w:szCs w:val="22"/>
        </w:rPr>
      </w:pPr>
      <w:r w:rsidRPr="00D6757C">
        <w:rPr>
          <w:sz w:val="22"/>
          <w:szCs w:val="22"/>
        </w:rPr>
        <w:t xml:space="preserve">В случае, если расчетный период оказания </w:t>
      </w:r>
      <w:r w:rsidR="00DB0D30" w:rsidRPr="00D6757C">
        <w:rPr>
          <w:sz w:val="22"/>
          <w:szCs w:val="22"/>
        </w:rPr>
        <w:t>услуг составляет</w:t>
      </w:r>
      <w:r w:rsidRPr="00D6757C">
        <w:rPr>
          <w:sz w:val="22"/>
          <w:szCs w:val="22"/>
        </w:rPr>
        <w:t xml:space="preserve"> не полный календарный месяц, сумма оплаты услуг за такой период оказания </w:t>
      </w:r>
      <w:r w:rsidR="00DB0D30" w:rsidRPr="00D6757C">
        <w:rPr>
          <w:sz w:val="22"/>
          <w:szCs w:val="22"/>
        </w:rPr>
        <w:t>услуг определяется</w:t>
      </w:r>
      <w:r w:rsidRPr="00D6757C">
        <w:rPr>
          <w:sz w:val="22"/>
          <w:szCs w:val="22"/>
        </w:rPr>
        <w:t xml:space="preserve"> как произведение 1/30 цены услуг в месяц и фактического количества дней оказания </w:t>
      </w:r>
      <w:r w:rsidR="00DB0D30" w:rsidRPr="00D6757C">
        <w:rPr>
          <w:sz w:val="22"/>
          <w:szCs w:val="22"/>
        </w:rPr>
        <w:t>услуг в</w:t>
      </w:r>
      <w:r w:rsidRPr="00D6757C">
        <w:rPr>
          <w:sz w:val="22"/>
          <w:szCs w:val="22"/>
        </w:rPr>
        <w:t xml:space="preserve"> расчетном периоде.</w:t>
      </w:r>
    </w:p>
    <w:p w14:paraId="38F7A415" w14:textId="2A048CD0" w:rsidR="00C7706F" w:rsidRPr="00D6757C" w:rsidRDefault="00C7706F" w:rsidP="00061C9C">
      <w:pPr>
        <w:spacing w:after="0"/>
        <w:ind w:firstLine="567"/>
        <w:rPr>
          <w:snapToGrid w:val="0"/>
          <w:sz w:val="22"/>
          <w:szCs w:val="22"/>
        </w:rPr>
      </w:pPr>
      <w:r w:rsidRPr="00D6757C">
        <w:rPr>
          <w:sz w:val="22"/>
          <w:szCs w:val="22"/>
        </w:rPr>
        <w:t xml:space="preserve">4.3. </w:t>
      </w:r>
      <w:r w:rsidRPr="00D6757C">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138D444" w14:textId="4D677961" w:rsidR="00775DB7" w:rsidRPr="00D6757C" w:rsidRDefault="00775DB7" w:rsidP="00061C9C">
      <w:pPr>
        <w:spacing w:after="0"/>
        <w:ind w:firstLine="567"/>
        <w:rPr>
          <w:sz w:val="22"/>
          <w:szCs w:val="22"/>
        </w:rPr>
      </w:pPr>
      <w:r w:rsidRPr="00D6757C">
        <w:rPr>
          <w:sz w:val="22"/>
          <w:szCs w:val="22"/>
        </w:rPr>
        <w:t>4.</w:t>
      </w:r>
      <w:r w:rsidR="00C7706F" w:rsidRPr="00D6757C">
        <w:rPr>
          <w:sz w:val="22"/>
          <w:szCs w:val="22"/>
        </w:rPr>
        <w:t>4</w:t>
      </w:r>
      <w:r w:rsidRPr="00D6757C">
        <w:rPr>
          <w:sz w:val="22"/>
          <w:szCs w:val="22"/>
        </w:rPr>
        <w:t>. В случае уменьшения (увеличения) площ</w:t>
      </w:r>
      <w:r w:rsidR="003E7106" w:rsidRPr="00D6757C">
        <w:rPr>
          <w:sz w:val="22"/>
          <w:szCs w:val="22"/>
        </w:rPr>
        <w:t xml:space="preserve">ади обслуживаемых Объектов или территории, </w:t>
      </w:r>
      <w:r w:rsidRPr="00D6757C">
        <w:rPr>
          <w:sz w:val="22"/>
          <w:szCs w:val="22"/>
        </w:rPr>
        <w:t xml:space="preserve">изменение стоимости услуг может быть произведено путем подписания Сторонами дополнительного соглашения к настоящему </w:t>
      </w:r>
      <w:r w:rsidR="003E2C72" w:rsidRPr="00D6757C">
        <w:rPr>
          <w:sz w:val="22"/>
          <w:szCs w:val="22"/>
        </w:rPr>
        <w:t>Д</w:t>
      </w:r>
      <w:r w:rsidRPr="00D6757C">
        <w:rPr>
          <w:sz w:val="22"/>
          <w:szCs w:val="22"/>
        </w:rPr>
        <w:t>оговору.</w:t>
      </w:r>
    </w:p>
    <w:p w14:paraId="5C340C38" w14:textId="2876303F" w:rsidR="00827A93" w:rsidRPr="00D6757C" w:rsidRDefault="00827A93" w:rsidP="00061C9C">
      <w:pPr>
        <w:spacing w:after="0"/>
        <w:ind w:firstLine="567"/>
        <w:rPr>
          <w:sz w:val="22"/>
          <w:szCs w:val="22"/>
        </w:rPr>
      </w:pPr>
      <w:r w:rsidRPr="00D6757C">
        <w:rPr>
          <w:sz w:val="22"/>
          <w:szCs w:val="22"/>
        </w:rPr>
        <w:t>4.</w:t>
      </w:r>
      <w:r w:rsidR="00C7706F" w:rsidRPr="00D6757C">
        <w:rPr>
          <w:sz w:val="22"/>
          <w:szCs w:val="22"/>
        </w:rPr>
        <w:t>5</w:t>
      </w:r>
      <w:r w:rsidRPr="00D6757C">
        <w:rPr>
          <w:sz w:val="22"/>
          <w:szCs w:val="22"/>
        </w:rPr>
        <w:t>. При возникновении необходимости проведения дополнительных услуг, согласованных с Заказчиком и не предусмотренных Договором, цена Договора может быть изменена по дополнительному соглашению.</w:t>
      </w:r>
    </w:p>
    <w:p w14:paraId="53C5A02D" w14:textId="77777777" w:rsidR="009809AE" w:rsidRPr="00D6757C" w:rsidRDefault="009809AE" w:rsidP="00061C9C">
      <w:pPr>
        <w:shd w:val="clear" w:color="auto" w:fill="FFFFFF"/>
        <w:tabs>
          <w:tab w:val="left" w:pos="1289"/>
        </w:tabs>
        <w:spacing w:after="0"/>
        <w:ind w:right="21"/>
        <w:rPr>
          <w:sz w:val="22"/>
          <w:szCs w:val="22"/>
        </w:rPr>
      </w:pPr>
    </w:p>
    <w:p w14:paraId="5F9EC466" w14:textId="77777777" w:rsidR="00775DB7" w:rsidRPr="00D6757C" w:rsidRDefault="00775DB7" w:rsidP="00061C9C">
      <w:pPr>
        <w:spacing w:after="0"/>
        <w:ind w:right="21" w:firstLine="540"/>
        <w:jc w:val="center"/>
        <w:rPr>
          <w:b/>
          <w:sz w:val="22"/>
          <w:szCs w:val="22"/>
        </w:rPr>
      </w:pPr>
      <w:r w:rsidRPr="00D6757C">
        <w:rPr>
          <w:b/>
          <w:sz w:val="22"/>
          <w:szCs w:val="22"/>
        </w:rPr>
        <w:t>5. СРОК ДЕЙСТВИЯ ДОГОВОРА</w:t>
      </w:r>
    </w:p>
    <w:p w14:paraId="68E16607" w14:textId="63FDE971" w:rsidR="009809AE" w:rsidRPr="00D6757C" w:rsidRDefault="00775DB7" w:rsidP="00061C9C">
      <w:pPr>
        <w:spacing w:after="0"/>
        <w:ind w:firstLine="540"/>
        <w:rPr>
          <w:sz w:val="22"/>
          <w:szCs w:val="22"/>
        </w:rPr>
      </w:pPr>
      <w:r w:rsidRPr="00D6757C">
        <w:rPr>
          <w:sz w:val="22"/>
          <w:szCs w:val="22"/>
        </w:rPr>
        <w:t xml:space="preserve">5.1. Договор вступает в силу </w:t>
      </w:r>
      <w:r w:rsidR="00DD348E" w:rsidRPr="00D6757C">
        <w:rPr>
          <w:b/>
          <w:sz w:val="22"/>
          <w:szCs w:val="22"/>
        </w:rPr>
        <w:t>с «01</w:t>
      </w:r>
      <w:r w:rsidRPr="00D6757C">
        <w:rPr>
          <w:b/>
          <w:sz w:val="22"/>
          <w:szCs w:val="22"/>
        </w:rPr>
        <w:t xml:space="preserve">» </w:t>
      </w:r>
      <w:r w:rsidR="00390EC1" w:rsidRPr="00D6757C">
        <w:rPr>
          <w:b/>
          <w:sz w:val="22"/>
          <w:szCs w:val="22"/>
        </w:rPr>
        <w:t>января 202</w:t>
      </w:r>
      <w:r w:rsidR="0009795F" w:rsidRPr="00D6757C">
        <w:rPr>
          <w:b/>
          <w:sz w:val="22"/>
          <w:szCs w:val="22"/>
        </w:rPr>
        <w:t>5</w:t>
      </w:r>
      <w:r w:rsidR="00DD348E" w:rsidRPr="00D6757C">
        <w:rPr>
          <w:b/>
          <w:sz w:val="22"/>
          <w:szCs w:val="22"/>
        </w:rPr>
        <w:t xml:space="preserve"> года и действует по «31</w:t>
      </w:r>
      <w:r w:rsidRPr="00D6757C">
        <w:rPr>
          <w:b/>
          <w:sz w:val="22"/>
          <w:szCs w:val="22"/>
        </w:rPr>
        <w:t xml:space="preserve">» </w:t>
      </w:r>
      <w:r w:rsidR="0009795F" w:rsidRPr="00D6757C">
        <w:rPr>
          <w:b/>
          <w:sz w:val="22"/>
          <w:szCs w:val="22"/>
        </w:rPr>
        <w:t>марта</w:t>
      </w:r>
      <w:r w:rsidR="00DD348E" w:rsidRPr="00D6757C">
        <w:rPr>
          <w:b/>
          <w:sz w:val="22"/>
          <w:szCs w:val="22"/>
        </w:rPr>
        <w:t xml:space="preserve"> 202</w:t>
      </w:r>
      <w:r w:rsidR="0009795F" w:rsidRPr="00D6757C">
        <w:rPr>
          <w:b/>
          <w:sz w:val="22"/>
          <w:szCs w:val="22"/>
        </w:rPr>
        <w:t>6</w:t>
      </w:r>
      <w:r w:rsidRPr="00D6757C">
        <w:rPr>
          <w:b/>
          <w:sz w:val="22"/>
          <w:szCs w:val="22"/>
        </w:rPr>
        <w:t xml:space="preserve"> года </w:t>
      </w:r>
      <w:r w:rsidRPr="00D6757C">
        <w:rPr>
          <w:sz w:val="22"/>
          <w:szCs w:val="22"/>
        </w:rPr>
        <w:t>включительно, а в части исполнения обязательств по ра</w:t>
      </w:r>
      <w:r w:rsidR="00730353" w:rsidRPr="00D6757C">
        <w:rPr>
          <w:sz w:val="22"/>
          <w:szCs w:val="22"/>
        </w:rPr>
        <w:t>счетам и устранению недостатков</w:t>
      </w:r>
      <w:r w:rsidRPr="00D6757C">
        <w:rPr>
          <w:sz w:val="22"/>
          <w:szCs w:val="22"/>
        </w:rPr>
        <w:t xml:space="preserve"> – до полного их исполнения.</w:t>
      </w:r>
    </w:p>
    <w:p w14:paraId="2A1406BE" w14:textId="77777777" w:rsidR="00730353" w:rsidRPr="00D6757C" w:rsidRDefault="00730353" w:rsidP="00061C9C">
      <w:pPr>
        <w:spacing w:after="0"/>
        <w:rPr>
          <w:sz w:val="22"/>
          <w:szCs w:val="22"/>
        </w:rPr>
      </w:pPr>
    </w:p>
    <w:p w14:paraId="5D536596" w14:textId="77777777" w:rsidR="00775DB7" w:rsidRPr="00D6757C" w:rsidRDefault="00775DB7" w:rsidP="00061C9C">
      <w:pPr>
        <w:spacing w:after="0"/>
        <w:ind w:right="21" w:firstLine="540"/>
        <w:jc w:val="center"/>
        <w:rPr>
          <w:b/>
          <w:sz w:val="22"/>
          <w:szCs w:val="22"/>
        </w:rPr>
      </w:pPr>
      <w:r w:rsidRPr="00D6757C">
        <w:rPr>
          <w:b/>
          <w:sz w:val="22"/>
          <w:szCs w:val="22"/>
        </w:rPr>
        <w:t>6. РАСТОРЖЕНИЕ ДОГОВОРА</w:t>
      </w:r>
    </w:p>
    <w:p w14:paraId="636D1F08" w14:textId="51A02DB6" w:rsidR="00775DB7" w:rsidRPr="00D6757C" w:rsidRDefault="00775DB7" w:rsidP="00061C9C">
      <w:pPr>
        <w:widowControl w:val="0"/>
        <w:autoSpaceDE w:val="0"/>
        <w:autoSpaceDN w:val="0"/>
        <w:adjustRightInd w:val="0"/>
        <w:spacing w:after="0"/>
        <w:ind w:firstLine="567"/>
        <w:rPr>
          <w:sz w:val="22"/>
          <w:szCs w:val="22"/>
        </w:rPr>
      </w:pPr>
      <w:r w:rsidRPr="00D6757C">
        <w:rPr>
          <w:sz w:val="22"/>
          <w:szCs w:val="22"/>
        </w:rPr>
        <w:t xml:space="preserve">6.1. Досрочное расторжение настоящего </w:t>
      </w:r>
      <w:r w:rsidR="003E2C72" w:rsidRPr="00D6757C">
        <w:rPr>
          <w:sz w:val="22"/>
          <w:szCs w:val="22"/>
        </w:rPr>
        <w:t>Д</w:t>
      </w:r>
      <w:r w:rsidRPr="00D6757C">
        <w:rPr>
          <w:sz w:val="22"/>
          <w:szCs w:val="22"/>
        </w:rPr>
        <w:t>оговора может иметь место по основаниям, предусмотренным законодательством Российской Фед</w:t>
      </w:r>
      <w:r w:rsidR="005D483D" w:rsidRPr="00D6757C">
        <w:rPr>
          <w:sz w:val="22"/>
          <w:szCs w:val="22"/>
        </w:rPr>
        <w:t xml:space="preserve">ерации </w:t>
      </w:r>
      <w:r w:rsidR="00F23B70" w:rsidRPr="00D6757C">
        <w:rPr>
          <w:sz w:val="22"/>
          <w:szCs w:val="22"/>
        </w:rPr>
        <w:t xml:space="preserve">ст. 782 ГК РФ </w:t>
      </w:r>
      <w:r w:rsidR="005D483D" w:rsidRPr="00D6757C">
        <w:rPr>
          <w:sz w:val="22"/>
          <w:szCs w:val="22"/>
        </w:rPr>
        <w:t>и настоящим Д</w:t>
      </w:r>
      <w:r w:rsidRPr="00D6757C">
        <w:rPr>
          <w:sz w:val="22"/>
          <w:szCs w:val="22"/>
        </w:rPr>
        <w:t>оговором</w:t>
      </w:r>
      <w:r w:rsidR="00A31C64" w:rsidRPr="00D6757C">
        <w:rPr>
          <w:sz w:val="22"/>
          <w:szCs w:val="22"/>
        </w:rPr>
        <w:t xml:space="preserve">. Настоящий </w:t>
      </w:r>
      <w:r w:rsidR="00F23B70" w:rsidRPr="00D6757C">
        <w:rPr>
          <w:sz w:val="22"/>
          <w:szCs w:val="22"/>
        </w:rPr>
        <w:t>Договор</w:t>
      </w:r>
      <w:r w:rsidRPr="00D6757C">
        <w:rPr>
          <w:sz w:val="22"/>
          <w:szCs w:val="22"/>
        </w:rPr>
        <w:t xml:space="preserve"> может быть расторгнут по соглашению Сторон, по решению суда, а также в случае одностороннего отказа Ст</w:t>
      </w:r>
      <w:r w:rsidR="005D483D" w:rsidRPr="00D6757C">
        <w:rPr>
          <w:sz w:val="22"/>
          <w:szCs w:val="22"/>
        </w:rPr>
        <w:t>ороны от исполнения настоящего Д</w:t>
      </w:r>
      <w:r w:rsidRPr="00D6757C">
        <w:rPr>
          <w:sz w:val="22"/>
          <w:szCs w:val="22"/>
        </w:rPr>
        <w:t xml:space="preserve">оговора в соответствии с законодательством Российской Федерации и настоящим </w:t>
      </w:r>
      <w:r w:rsidR="003E2C72" w:rsidRPr="00D6757C">
        <w:rPr>
          <w:sz w:val="22"/>
          <w:szCs w:val="22"/>
        </w:rPr>
        <w:t>Д</w:t>
      </w:r>
      <w:r w:rsidRPr="00D6757C">
        <w:rPr>
          <w:sz w:val="22"/>
          <w:szCs w:val="22"/>
        </w:rPr>
        <w:t>оговором.</w:t>
      </w:r>
    </w:p>
    <w:p w14:paraId="6C4C5331" w14:textId="234D9E61" w:rsidR="00775DB7" w:rsidRPr="00D6757C" w:rsidRDefault="00F23B70" w:rsidP="00061C9C">
      <w:pPr>
        <w:suppressAutoHyphens/>
        <w:spacing w:after="0"/>
        <w:ind w:firstLine="567"/>
        <w:rPr>
          <w:sz w:val="22"/>
          <w:szCs w:val="22"/>
        </w:rPr>
      </w:pPr>
      <w:r w:rsidRPr="00D6757C">
        <w:rPr>
          <w:sz w:val="22"/>
          <w:szCs w:val="22"/>
        </w:rPr>
        <w:t>6.2</w:t>
      </w:r>
      <w:r w:rsidR="00775DB7" w:rsidRPr="00D6757C">
        <w:rPr>
          <w:sz w:val="22"/>
          <w:szCs w:val="22"/>
        </w:rPr>
        <w:t>. Исполнитель вправе отказ</w:t>
      </w:r>
      <w:r w:rsidRPr="00D6757C">
        <w:rPr>
          <w:sz w:val="22"/>
          <w:szCs w:val="22"/>
        </w:rPr>
        <w:t>аться от исполнения настоящего Д</w:t>
      </w:r>
      <w:r w:rsidR="00775DB7" w:rsidRPr="00D6757C">
        <w:rPr>
          <w:sz w:val="22"/>
          <w:szCs w:val="22"/>
        </w:rPr>
        <w:t xml:space="preserve">оговора в одностороннем порядке в случае, когда Заказчик в нарушение своих обязанностей по настоящему </w:t>
      </w:r>
      <w:r w:rsidR="003E2C72" w:rsidRPr="00D6757C">
        <w:rPr>
          <w:sz w:val="22"/>
          <w:szCs w:val="22"/>
        </w:rPr>
        <w:t>Д</w:t>
      </w:r>
      <w:r w:rsidR="00775DB7" w:rsidRPr="00D6757C">
        <w:rPr>
          <w:sz w:val="22"/>
          <w:szCs w:val="22"/>
        </w:rPr>
        <w:t xml:space="preserve">оговору препятствует исполнению настоящего </w:t>
      </w:r>
      <w:r w:rsidR="003E2C72" w:rsidRPr="00D6757C">
        <w:rPr>
          <w:sz w:val="22"/>
          <w:szCs w:val="22"/>
        </w:rPr>
        <w:t>Д</w:t>
      </w:r>
      <w:r w:rsidR="00775DB7" w:rsidRPr="00D6757C">
        <w:rPr>
          <w:sz w:val="22"/>
          <w:szCs w:val="22"/>
        </w:rPr>
        <w:t>оговора Исполнителем, в случае необоснованного и неоднократного уклонения Заказчика от приемки оказанных услуг и осуществления оплаты, в порядке, установленном законодательством Российской Федерации.</w:t>
      </w:r>
    </w:p>
    <w:p w14:paraId="47205E1C" w14:textId="6846C43C" w:rsidR="00775DB7" w:rsidRPr="00D6757C" w:rsidRDefault="00F23B70" w:rsidP="00061C9C">
      <w:pPr>
        <w:pStyle w:val="ab"/>
        <w:autoSpaceDE w:val="0"/>
        <w:autoSpaceDN w:val="0"/>
        <w:adjustRightInd w:val="0"/>
        <w:spacing w:after="0" w:line="240" w:lineRule="auto"/>
        <w:ind w:left="0" w:firstLine="567"/>
        <w:jc w:val="both"/>
        <w:rPr>
          <w:rFonts w:ascii="Times New Roman" w:hAnsi="Times New Roman"/>
        </w:rPr>
      </w:pPr>
      <w:r w:rsidRPr="00D6757C">
        <w:rPr>
          <w:rFonts w:ascii="Times New Roman" w:hAnsi="Times New Roman"/>
        </w:rPr>
        <w:t>6.3. Настоящий Д</w:t>
      </w:r>
      <w:r w:rsidR="00775DB7" w:rsidRPr="00D6757C">
        <w:rPr>
          <w:rFonts w:ascii="Times New Roman" w:hAnsi="Times New Roman"/>
        </w:rPr>
        <w:t>оговор расторгается на основании решения Заказчика об одностороннем о</w:t>
      </w:r>
      <w:r w:rsidRPr="00D6757C">
        <w:rPr>
          <w:rFonts w:ascii="Times New Roman" w:hAnsi="Times New Roman"/>
        </w:rPr>
        <w:t>тказе от исполнения настоящего Д</w:t>
      </w:r>
      <w:r w:rsidR="00775DB7" w:rsidRPr="00D6757C">
        <w:rPr>
          <w:rFonts w:ascii="Times New Roman" w:hAnsi="Times New Roman"/>
        </w:rPr>
        <w:t xml:space="preserve">оговора, если в ходе исполнения настоящего </w:t>
      </w:r>
      <w:r w:rsidR="003E2C72" w:rsidRPr="00D6757C">
        <w:rPr>
          <w:rFonts w:ascii="Times New Roman" w:hAnsi="Times New Roman"/>
        </w:rPr>
        <w:t>Д</w:t>
      </w:r>
      <w:r w:rsidR="00775DB7" w:rsidRPr="00D6757C">
        <w:rPr>
          <w:rFonts w:ascii="Times New Roman" w:hAnsi="Times New Roman"/>
        </w:rPr>
        <w:t>оговора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w:t>
      </w:r>
      <w:r w:rsidR="00E24C25" w:rsidRPr="00D6757C">
        <w:rPr>
          <w:rFonts w:ascii="Times New Roman" w:hAnsi="Times New Roman"/>
        </w:rPr>
        <w:t xml:space="preserve"> конкурса</w:t>
      </w:r>
      <w:r w:rsidR="00775DB7" w:rsidRPr="00D6757C">
        <w:rPr>
          <w:rFonts w:ascii="Times New Roman" w:hAnsi="Times New Roman"/>
        </w:rPr>
        <w:t>.</w:t>
      </w:r>
    </w:p>
    <w:p w14:paraId="581B6BA8" w14:textId="714A1200" w:rsidR="009809AE" w:rsidRPr="00D6757C" w:rsidRDefault="00D31C49" w:rsidP="00061C9C">
      <w:pPr>
        <w:spacing w:after="0"/>
        <w:ind w:firstLine="567"/>
        <w:rPr>
          <w:sz w:val="22"/>
          <w:szCs w:val="22"/>
        </w:rPr>
      </w:pPr>
      <w:r w:rsidRPr="00D6757C">
        <w:rPr>
          <w:sz w:val="22"/>
          <w:szCs w:val="22"/>
        </w:rPr>
        <w:t>6.4. Настоящий Договор может быть расторгнут досрочно в одностороннем внесудебном порядке по инициативе Заказчика с даты, указанной в письменном уведомлении Исполнителю о досрочном расторжении настоящего Договора</w:t>
      </w:r>
      <w:r w:rsidRPr="00D6757C">
        <w:rPr>
          <w:color w:val="000000"/>
          <w:sz w:val="22"/>
          <w:szCs w:val="22"/>
        </w:rPr>
        <w:t>.</w:t>
      </w:r>
    </w:p>
    <w:p w14:paraId="2EFDF59B" w14:textId="77777777" w:rsidR="00775DB7" w:rsidRPr="00D6757C" w:rsidRDefault="00775DB7" w:rsidP="00061C9C">
      <w:pPr>
        <w:spacing w:after="0"/>
        <w:ind w:right="21" w:firstLine="567"/>
        <w:jc w:val="center"/>
        <w:rPr>
          <w:b/>
          <w:sz w:val="22"/>
          <w:szCs w:val="22"/>
        </w:rPr>
      </w:pPr>
      <w:r w:rsidRPr="00D6757C">
        <w:rPr>
          <w:b/>
          <w:sz w:val="22"/>
          <w:szCs w:val="22"/>
        </w:rPr>
        <w:t>7. ОТВЕТСТВЕННОСТЬ СТОРОН</w:t>
      </w:r>
    </w:p>
    <w:p w14:paraId="5FC41286" w14:textId="26E16C10" w:rsidR="00DD348E" w:rsidRPr="00D6757C" w:rsidRDefault="009809AE" w:rsidP="00061C9C">
      <w:pPr>
        <w:tabs>
          <w:tab w:val="left" w:pos="567"/>
          <w:tab w:val="left" w:pos="709"/>
        </w:tabs>
        <w:spacing w:after="0"/>
        <w:ind w:right="-1" w:firstLine="567"/>
        <w:rPr>
          <w:sz w:val="22"/>
          <w:szCs w:val="22"/>
        </w:rPr>
      </w:pPr>
      <w:r w:rsidRPr="00D6757C">
        <w:rPr>
          <w:sz w:val="22"/>
          <w:szCs w:val="22"/>
        </w:rPr>
        <w:t>7.1</w:t>
      </w:r>
      <w:r w:rsidR="00DD348E" w:rsidRPr="00D6757C">
        <w:rPr>
          <w:sz w:val="22"/>
          <w:szCs w:val="22"/>
        </w:rPr>
        <w:t xml:space="preserve">. При невыполнении Заказчиком своих обязательств по оплате </w:t>
      </w:r>
      <w:r w:rsidR="00FD458C" w:rsidRPr="00D6757C">
        <w:rPr>
          <w:sz w:val="22"/>
          <w:szCs w:val="22"/>
        </w:rPr>
        <w:t xml:space="preserve">оказанных </w:t>
      </w:r>
      <w:r w:rsidR="001C6477" w:rsidRPr="00D6757C">
        <w:rPr>
          <w:sz w:val="22"/>
          <w:szCs w:val="22"/>
        </w:rPr>
        <w:t>услуг</w:t>
      </w:r>
      <w:r w:rsidR="00DD348E" w:rsidRPr="00D6757C">
        <w:rPr>
          <w:sz w:val="22"/>
          <w:szCs w:val="22"/>
        </w:rPr>
        <w:t xml:space="preserve"> в соответствии с п. </w:t>
      </w:r>
      <w:r w:rsidR="001C6477" w:rsidRPr="00D6757C">
        <w:rPr>
          <w:sz w:val="22"/>
          <w:szCs w:val="22"/>
        </w:rPr>
        <w:t>4.2.</w:t>
      </w:r>
      <w:r w:rsidR="00DD348E" w:rsidRPr="00D6757C">
        <w:rPr>
          <w:sz w:val="22"/>
          <w:szCs w:val="22"/>
        </w:rPr>
        <w:t xml:space="preserve"> настоящего Договора, Исполнитель вправе потребовать от Заказчика уплаты неустойки в размере 0,</w:t>
      </w:r>
      <w:r w:rsidR="00AB3B63" w:rsidRPr="00D6757C">
        <w:rPr>
          <w:sz w:val="22"/>
          <w:szCs w:val="22"/>
        </w:rPr>
        <w:t>0</w:t>
      </w:r>
      <w:r w:rsidR="00D23F76">
        <w:rPr>
          <w:sz w:val="22"/>
          <w:szCs w:val="22"/>
        </w:rPr>
        <w:t>1</w:t>
      </w:r>
      <w:r w:rsidR="00DD348E" w:rsidRPr="00D6757C">
        <w:rPr>
          <w:sz w:val="22"/>
          <w:szCs w:val="22"/>
        </w:rPr>
        <w:t xml:space="preserve">%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w:t>
      </w:r>
      <w:r w:rsidR="00FD458C" w:rsidRPr="00D6757C">
        <w:rPr>
          <w:sz w:val="22"/>
          <w:szCs w:val="22"/>
        </w:rPr>
        <w:t>оказанных услуг</w:t>
      </w:r>
      <w:r w:rsidR="00DD348E" w:rsidRPr="00D6757C">
        <w:rPr>
          <w:sz w:val="22"/>
          <w:szCs w:val="22"/>
        </w:rPr>
        <w:t xml:space="preserve"> Заказчиком.</w:t>
      </w:r>
    </w:p>
    <w:p w14:paraId="00078902" w14:textId="77777777" w:rsidR="00DD348E" w:rsidRPr="00D6757C" w:rsidRDefault="009809AE" w:rsidP="00061C9C">
      <w:pPr>
        <w:tabs>
          <w:tab w:val="left" w:pos="426"/>
          <w:tab w:val="left" w:pos="567"/>
        </w:tabs>
        <w:spacing w:after="0"/>
        <w:ind w:right="-1" w:firstLine="567"/>
        <w:rPr>
          <w:rFonts w:eastAsia="Calibri"/>
          <w:sz w:val="22"/>
          <w:szCs w:val="22"/>
          <w:lang w:eastAsia="en-US"/>
        </w:rPr>
      </w:pPr>
      <w:r w:rsidRPr="00D6757C">
        <w:rPr>
          <w:rFonts w:eastAsia="Calibri"/>
          <w:sz w:val="22"/>
          <w:szCs w:val="22"/>
          <w:lang w:eastAsia="en-US"/>
        </w:rPr>
        <w:t>7.2</w:t>
      </w:r>
      <w:r w:rsidR="00DD348E" w:rsidRPr="00D6757C">
        <w:rPr>
          <w:rFonts w:eastAsia="Calibri"/>
          <w:sz w:val="22"/>
          <w:szCs w:val="22"/>
          <w:lang w:eastAsia="en-US"/>
        </w:rPr>
        <w:t xml:space="preserve">. В случае существенного нарушения </w:t>
      </w:r>
      <w:r w:rsidR="00DD348E" w:rsidRPr="00D6757C">
        <w:rPr>
          <w:sz w:val="22"/>
          <w:szCs w:val="22"/>
        </w:rPr>
        <w:t>Исполнителем</w:t>
      </w:r>
      <w:r w:rsidR="00DD348E" w:rsidRPr="00D6757C">
        <w:rPr>
          <w:rFonts w:eastAsia="Calibri"/>
          <w:sz w:val="22"/>
          <w:szCs w:val="22"/>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w:t>
      </w:r>
      <w:r w:rsidR="00B92C29" w:rsidRPr="00D6757C">
        <w:rPr>
          <w:rFonts w:eastAsia="Calibri"/>
          <w:sz w:val="22"/>
          <w:szCs w:val="22"/>
          <w:lang w:eastAsia="en-US"/>
        </w:rPr>
        <w:lastRenderedPageBreak/>
        <w:t>отказаться от исполнения настоящего Договора</w:t>
      </w:r>
      <w:r w:rsidR="00DD348E" w:rsidRPr="00D6757C">
        <w:rPr>
          <w:rFonts w:eastAsia="Calibri"/>
          <w:sz w:val="22"/>
          <w:szCs w:val="22"/>
          <w:lang w:eastAsia="en-US"/>
        </w:rPr>
        <w:t xml:space="preserve">, письменно уведомив об этом </w:t>
      </w:r>
      <w:r w:rsidR="00DD348E" w:rsidRPr="00D6757C">
        <w:rPr>
          <w:sz w:val="22"/>
          <w:szCs w:val="22"/>
        </w:rPr>
        <w:t>Исполнителя</w:t>
      </w:r>
      <w:r w:rsidR="00DD348E" w:rsidRPr="00D6757C">
        <w:rPr>
          <w:rFonts w:eastAsia="Calibri"/>
          <w:sz w:val="22"/>
          <w:szCs w:val="22"/>
          <w:lang w:eastAsia="en-US"/>
        </w:rPr>
        <w:t xml:space="preserve">. Договор считается расторгнутым с момента получения уведомления </w:t>
      </w:r>
      <w:r w:rsidR="00DD348E" w:rsidRPr="00D6757C">
        <w:rPr>
          <w:sz w:val="22"/>
          <w:szCs w:val="22"/>
        </w:rPr>
        <w:t>Исполнителем</w:t>
      </w:r>
      <w:r w:rsidR="00DD348E" w:rsidRPr="00D6757C">
        <w:rPr>
          <w:rFonts w:eastAsia="Calibri"/>
          <w:sz w:val="22"/>
          <w:szCs w:val="22"/>
          <w:lang w:eastAsia="en-US"/>
        </w:rPr>
        <w:t>.</w:t>
      </w:r>
    </w:p>
    <w:p w14:paraId="3C1FBB8A" w14:textId="19FC1952" w:rsidR="00DD348E" w:rsidRPr="00D6757C" w:rsidRDefault="009809AE" w:rsidP="00061C9C">
      <w:pPr>
        <w:tabs>
          <w:tab w:val="left" w:pos="426"/>
          <w:tab w:val="left" w:pos="567"/>
        </w:tabs>
        <w:spacing w:after="0"/>
        <w:ind w:right="-1" w:firstLine="567"/>
        <w:rPr>
          <w:rFonts w:eastAsia="Calibri"/>
          <w:sz w:val="22"/>
          <w:szCs w:val="22"/>
          <w:lang w:eastAsia="en-US"/>
        </w:rPr>
      </w:pPr>
      <w:r w:rsidRPr="00D6757C">
        <w:rPr>
          <w:rFonts w:eastAsia="Calibri"/>
          <w:sz w:val="22"/>
          <w:szCs w:val="22"/>
          <w:lang w:eastAsia="en-US"/>
        </w:rPr>
        <w:t>7.3</w:t>
      </w:r>
      <w:r w:rsidR="00DD348E" w:rsidRPr="00D6757C">
        <w:rPr>
          <w:rFonts w:eastAsia="Calibri"/>
          <w:sz w:val="22"/>
          <w:szCs w:val="22"/>
          <w:lang w:eastAsia="en-US"/>
        </w:rPr>
        <w:t xml:space="preserve">. При нарушении </w:t>
      </w:r>
      <w:r w:rsidR="00DD348E" w:rsidRPr="00D6757C">
        <w:rPr>
          <w:sz w:val="22"/>
          <w:szCs w:val="22"/>
        </w:rPr>
        <w:t>Исполнителем</w:t>
      </w:r>
      <w:r w:rsidR="00DD348E" w:rsidRPr="00D6757C">
        <w:rPr>
          <w:rFonts w:eastAsia="Calibri"/>
          <w:sz w:val="22"/>
          <w:szCs w:val="22"/>
          <w:lang w:eastAsia="en-US"/>
        </w:rPr>
        <w:t xml:space="preserve"> сроков </w:t>
      </w:r>
      <w:r w:rsidR="00FD458C" w:rsidRPr="00D6757C">
        <w:rPr>
          <w:rFonts w:eastAsia="Calibri"/>
          <w:sz w:val="22"/>
          <w:szCs w:val="22"/>
          <w:lang w:eastAsia="en-US"/>
        </w:rPr>
        <w:t>оказания услуг</w:t>
      </w:r>
      <w:r w:rsidR="00DD348E" w:rsidRPr="00D6757C">
        <w:rPr>
          <w:rFonts w:eastAsia="Calibri"/>
          <w:sz w:val="22"/>
          <w:szCs w:val="22"/>
          <w:lang w:eastAsia="en-US"/>
        </w:rPr>
        <w:t>, предусмотренных настоящим Договором, Заказчик вправе требовать уплаты неустойки в размере 0,1% от суммы Договора за каждый день просрочки.</w:t>
      </w:r>
    </w:p>
    <w:p w14:paraId="286A5E40" w14:textId="77777777" w:rsidR="00DD348E" w:rsidRPr="00D6757C" w:rsidRDefault="009809AE" w:rsidP="00061C9C">
      <w:pPr>
        <w:tabs>
          <w:tab w:val="left" w:pos="426"/>
          <w:tab w:val="left" w:pos="567"/>
        </w:tabs>
        <w:spacing w:after="0"/>
        <w:ind w:right="-1" w:firstLine="567"/>
        <w:rPr>
          <w:sz w:val="22"/>
          <w:szCs w:val="22"/>
        </w:rPr>
      </w:pPr>
      <w:r w:rsidRPr="00D6757C">
        <w:rPr>
          <w:sz w:val="22"/>
          <w:szCs w:val="22"/>
        </w:rPr>
        <w:t>7.4</w:t>
      </w:r>
      <w:r w:rsidR="00DD348E" w:rsidRPr="00D6757C">
        <w:rPr>
          <w:sz w:val="22"/>
          <w:szCs w:val="22"/>
        </w:rPr>
        <w:t>. За каждое иное нарушение Исполнителем условий настоящего Договора Заказчик вправе требовать от Исполнителя уплаты штрафной неустойки в размере до 10% от суммы Договора на усмотрение Заказчика.</w:t>
      </w:r>
    </w:p>
    <w:p w14:paraId="13AE7872" w14:textId="03C8AD66" w:rsidR="00DD348E" w:rsidRPr="00D6757C" w:rsidRDefault="009809AE" w:rsidP="00061C9C">
      <w:pPr>
        <w:tabs>
          <w:tab w:val="left" w:pos="426"/>
          <w:tab w:val="left" w:pos="567"/>
        </w:tabs>
        <w:spacing w:after="0"/>
        <w:ind w:right="-1" w:firstLine="567"/>
        <w:rPr>
          <w:sz w:val="22"/>
          <w:szCs w:val="22"/>
        </w:rPr>
      </w:pPr>
      <w:r w:rsidRPr="00D6757C">
        <w:rPr>
          <w:sz w:val="22"/>
          <w:szCs w:val="22"/>
        </w:rPr>
        <w:t>7.5</w:t>
      </w:r>
      <w:r w:rsidR="00DD348E" w:rsidRPr="00D6757C">
        <w:rPr>
          <w:sz w:val="22"/>
          <w:szCs w:val="22"/>
        </w:rPr>
        <w:t xml:space="preserve">. При выявлении недостатков </w:t>
      </w:r>
      <w:r w:rsidR="00C42E1A" w:rsidRPr="00D6757C">
        <w:rPr>
          <w:sz w:val="22"/>
          <w:szCs w:val="22"/>
        </w:rPr>
        <w:t>услуг</w:t>
      </w:r>
      <w:r w:rsidR="00DD348E" w:rsidRPr="00D6757C">
        <w:rPr>
          <w:sz w:val="22"/>
          <w:szCs w:val="22"/>
        </w:rPr>
        <w:t xml:space="preserve"> (до или после подписания актов </w:t>
      </w:r>
      <w:r w:rsidR="00DB0D30" w:rsidRPr="00D6757C">
        <w:rPr>
          <w:sz w:val="22"/>
          <w:szCs w:val="22"/>
        </w:rPr>
        <w:t>оказанных услуг</w:t>
      </w:r>
      <w:r w:rsidR="00DD348E" w:rsidRPr="00D6757C">
        <w:rPr>
          <w:sz w:val="22"/>
          <w:szCs w:val="22"/>
        </w:rPr>
        <w:t xml:space="preserve">) </w:t>
      </w:r>
      <w:r w:rsidR="009F3C94" w:rsidRPr="00D6757C">
        <w:rPr>
          <w:sz w:val="22"/>
          <w:szCs w:val="22"/>
        </w:rPr>
        <w:t>Исполнитель</w:t>
      </w:r>
      <w:r w:rsidR="00DD348E" w:rsidRPr="00D6757C">
        <w:rPr>
          <w:sz w:val="22"/>
          <w:szCs w:val="22"/>
        </w:rPr>
        <w:t xml:space="preserve"> обязуется устранить все недостатки за свой счет в течение 10 (десяти) календарных дней с момента получения претензии Заказчика либо в иной согласованный </w:t>
      </w:r>
      <w:r w:rsidR="00052B40" w:rsidRPr="00D6757C">
        <w:rPr>
          <w:sz w:val="22"/>
          <w:szCs w:val="22"/>
        </w:rPr>
        <w:t>С</w:t>
      </w:r>
      <w:r w:rsidR="00DD348E" w:rsidRPr="00D6757C">
        <w:rPr>
          <w:sz w:val="22"/>
          <w:szCs w:val="22"/>
        </w:rPr>
        <w:t xml:space="preserve">торонами срок, или в указанный срок в безусловном порядке возместить Заказчику все расходы, связанные с устранением недостатков </w:t>
      </w:r>
      <w:r w:rsidR="00C42E1A" w:rsidRPr="00D6757C">
        <w:rPr>
          <w:sz w:val="22"/>
          <w:szCs w:val="22"/>
        </w:rPr>
        <w:t>услуг</w:t>
      </w:r>
      <w:r w:rsidR="00DD348E" w:rsidRPr="00D6757C">
        <w:rPr>
          <w:sz w:val="22"/>
          <w:szCs w:val="22"/>
        </w:rPr>
        <w:t xml:space="preserve"> Исполнителя.</w:t>
      </w:r>
    </w:p>
    <w:p w14:paraId="274F73EC" w14:textId="77777777" w:rsidR="00DD348E" w:rsidRPr="00D6757C" w:rsidRDefault="009809AE" w:rsidP="00061C9C">
      <w:pPr>
        <w:spacing w:after="0"/>
        <w:ind w:right="-1" w:firstLine="567"/>
        <w:rPr>
          <w:sz w:val="22"/>
          <w:szCs w:val="22"/>
        </w:rPr>
      </w:pPr>
      <w:r w:rsidRPr="00D6757C">
        <w:rPr>
          <w:sz w:val="22"/>
          <w:szCs w:val="22"/>
        </w:rPr>
        <w:t>7.6</w:t>
      </w:r>
      <w:r w:rsidR="00DD348E" w:rsidRPr="00D6757C">
        <w:rPr>
          <w:sz w:val="22"/>
          <w:szCs w:val="22"/>
        </w:rPr>
        <w:t>. Нарушение сотрудниками Исполнителя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Инструкцией, несут уголовную, административную и иную ответственность, предусмотренную законодательством РФ.</w:t>
      </w:r>
    </w:p>
    <w:p w14:paraId="2E1EFBA7" w14:textId="77777777" w:rsidR="00DD348E" w:rsidRPr="00D6757C" w:rsidRDefault="009809AE" w:rsidP="00061C9C">
      <w:pPr>
        <w:tabs>
          <w:tab w:val="left" w:pos="567"/>
        </w:tabs>
        <w:spacing w:after="0"/>
        <w:ind w:firstLine="567"/>
        <w:rPr>
          <w:iCs/>
          <w:sz w:val="22"/>
          <w:szCs w:val="22"/>
        </w:rPr>
      </w:pPr>
      <w:r w:rsidRPr="00D6757C">
        <w:rPr>
          <w:sz w:val="22"/>
          <w:szCs w:val="22"/>
        </w:rPr>
        <w:t>7.7</w:t>
      </w:r>
      <w:r w:rsidR="00DD348E" w:rsidRPr="00D6757C">
        <w:rPr>
          <w:sz w:val="22"/>
          <w:szCs w:val="22"/>
        </w:rPr>
        <w:t>. Исполнитель</w:t>
      </w:r>
      <w:r w:rsidR="00DD348E" w:rsidRPr="00D6757C">
        <w:rPr>
          <w:iCs/>
          <w:sz w:val="22"/>
          <w:szCs w:val="22"/>
        </w:rPr>
        <w:t xml:space="preserve">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75A9041D" w14:textId="77777777" w:rsidR="00DD348E" w:rsidRPr="00D6757C" w:rsidRDefault="00DD348E" w:rsidP="00061C9C">
      <w:pPr>
        <w:spacing w:after="0"/>
        <w:ind w:firstLine="567"/>
        <w:contextualSpacing/>
        <w:rPr>
          <w:iCs/>
          <w:sz w:val="22"/>
          <w:szCs w:val="22"/>
        </w:rPr>
      </w:pPr>
      <w:r w:rsidRPr="00D6757C">
        <w:rPr>
          <w:iCs/>
          <w:sz w:val="22"/>
          <w:szCs w:val="22"/>
        </w:rPr>
        <w:t xml:space="preserve">- неуплаты НДС в бюджет </w:t>
      </w:r>
      <w:r w:rsidRPr="00D6757C">
        <w:rPr>
          <w:sz w:val="22"/>
          <w:szCs w:val="22"/>
        </w:rPr>
        <w:t>Исполнителем</w:t>
      </w:r>
      <w:r w:rsidRPr="00D6757C">
        <w:rPr>
          <w:iCs/>
          <w:sz w:val="22"/>
          <w:szCs w:val="22"/>
        </w:rPr>
        <w:t xml:space="preserve"> либо его субподрядчиком по договорам, связанным с исполнением настоящего Договора;</w:t>
      </w:r>
    </w:p>
    <w:p w14:paraId="700FD38E" w14:textId="77777777" w:rsidR="00DD348E" w:rsidRPr="00D6757C" w:rsidRDefault="00DD348E" w:rsidP="00061C9C">
      <w:pPr>
        <w:spacing w:after="0"/>
        <w:ind w:firstLine="567"/>
        <w:contextualSpacing/>
        <w:rPr>
          <w:iCs/>
          <w:sz w:val="22"/>
          <w:szCs w:val="22"/>
        </w:rPr>
      </w:pPr>
      <w:r w:rsidRPr="00D6757C">
        <w:rPr>
          <w:iCs/>
          <w:sz w:val="22"/>
          <w:szCs w:val="22"/>
        </w:rPr>
        <w:t xml:space="preserve">- допущения </w:t>
      </w:r>
      <w:r w:rsidR="002F1A0D" w:rsidRPr="00D6757C">
        <w:rPr>
          <w:sz w:val="22"/>
          <w:szCs w:val="22"/>
        </w:rPr>
        <w:t>Исполнителем</w:t>
      </w:r>
      <w:r w:rsidRPr="00D6757C">
        <w:rPr>
          <w:iCs/>
          <w:sz w:val="22"/>
          <w:szCs w:val="22"/>
        </w:rPr>
        <w:t xml:space="preserve">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A33D4B7" w14:textId="77777777" w:rsidR="00DD348E" w:rsidRPr="00D6757C" w:rsidRDefault="00DD348E" w:rsidP="00061C9C">
      <w:pPr>
        <w:spacing w:after="0"/>
        <w:ind w:firstLine="567"/>
        <w:contextualSpacing/>
        <w:rPr>
          <w:iCs/>
          <w:sz w:val="22"/>
          <w:szCs w:val="22"/>
        </w:rPr>
      </w:pPr>
      <w:r w:rsidRPr="00D6757C">
        <w:rPr>
          <w:iCs/>
          <w:sz w:val="22"/>
          <w:szCs w:val="22"/>
        </w:rPr>
        <w:t xml:space="preserve">- несоответствия наименования </w:t>
      </w:r>
      <w:r w:rsidR="00AC5500" w:rsidRPr="00D6757C">
        <w:rPr>
          <w:iCs/>
          <w:sz w:val="22"/>
          <w:szCs w:val="22"/>
        </w:rPr>
        <w:t>Исполнителя</w:t>
      </w:r>
      <w:r w:rsidRPr="00D6757C">
        <w:rPr>
          <w:iCs/>
          <w:sz w:val="22"/>
          <w:szCs w:val="22"/>
        </w:rPr>
        <w:t>, ИНН и КПП, указанных в счет - фактуре либо в Договоре.</w:t>
      </w:r>
    </w:p>
    <w:p w14:paraId="21743A23" w14:textId="77777777" w:rsidR="00DD348E" w:rsidRPr="00D6757C" w:rsidRDefault="00DD348E" w:rsidP="00061C9C">
      <w:pPr>
        <w:spacing w:after="0"/>
        <w:ind w:firstLine="567"/>
        <w:contextualSpacing/>
        <w:rPr>
          <w:iCs/>
          <w:sz w:val="22"/>
          <w:szCs w:val="22"/>
        </w:rPr>
      </w:pPr>
      <w:r w:rsidRPr="00D6757C">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2E71966" w14:textId="77777777" w:rsidR="00DD348E" w:rsidRPr="00D6757C" w:rsidRDefault="00DD348E" w:rsidP="00061C9C">
      <w:pPr>
        <w:spacing w:after="0"/>
        <w:ind w:firstLine="567"/>
        <w:rPr>
          <w:iCs/>
          <w:sz w:val="22"/>
          <w:szCs w:val="22"/>
        </w:rPr>
      </w:pPr>
      <w:r w:rsidRPr="00D6757C">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6C618DF" w14:textId="77777777" w:rsidR="00DD348E" w:rsidRPr="00D6757C" w:rsidRDefault="00DD348E" w:rsidP="00061C9C">
      <w:pPr>
        <w:spacing w:after="0"/>
        <w:ind w:firstLine="567"/>
        <w:rPr>
          <w:iCs/>
          <w:sz w:val="22"/>
          <w:szCs w:val="22"/>
        </w:rPr>
      </w:pPr>
      <w:r w:rsidRPr="00D6757C">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8B51369" w14:textId="77777777" w:rsidR="00DD348E" w:rsidRPr="00D6757C" w:rsidRDefault="00DD348E" w:rsidP="00061C9C">
      <w:pPr>
        <w:spacing w:after="0"/>
        <w:ind w:firstLine="567"/>
        <w:rPr>
          <w:iCs/>
          <w:sz w:val="22"/>
          <w:szCs w:val="22"/>
        </w:rPr>
      </w:pPr>
      <w:r w:rsidRPr="00D6757C">
        <w:rPr>
          <w:iCs/>
          <w:sz w:val="22"/>
          <w:szCs w:val="22"/>
        </w:rPr>
        <w:t>- заключение Сторонами или их Контрагентом договоров с основной целью неуплаты (неполной уплаты) налога;</w:t>
      </w:r>
    </w:p>
    <w:p w14:paraId="45B65905" w14:textId="77777777" w:rsidR="00DD348E" w:rsidRPr="00D6757C" w:rsidRDefault="00DD348E" w:rsidP="00061C9C">
      <w:pPr>
        <w:spacing w:after="0"/>
        <w:ind w:firstLine="567"/>
        <w:rPr>
          <w:iCs/>
          <w:sz w:val="22"/>
          <w:szCs w:val="22"/>
        </w:rPr>
      </w:pPr>
      <w:r w:rsidRPr="00D6757C">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7F81DF4B" w14:textId="77777777" w:rsidR="00DD348E" w:rsidRPr="00D6757C" w:rsidRDefault="00DD348E" w:rsidP="00061C9C">
      <w:pPr>
        <w:spacing w:after="0"/>
        <w:ind w:firstLine="567"/>
        <w:rPr>
          <w:iCs/>
          <w:sz w:val="22"/>
          <w:szCs w:val="22"/>
        </w:rPr>
      </w:pPr>
      <w:r w:rsidRPr="00D6757C">
        <w:rPr>
          <w:iCs/>
          <w:sz w:val="22"/>
          <w:szCs w:val="22"/>
        </w:rPr>
        <w:t xml:space="preserve">- </w:t>
      </w:r>
      <w:r w:rsidRPr="00D6757C">
        <w:rPr>
          <w:iCs/>
          <w:spacing w:val="-10"/>
          <w:sz w:val="22"/>
          <w:szCs w:val="22"/>
        </w:rPr>
        <w:t>иного нарушения Сторонами или их Контрагентами законодательства о налогах и сборах.</w:t>
      </w:r>
    </w:p>
    <w:p w14:paraId="34602F37" w14:textId="77777777" w:rsidR="00DD348E" w:rsidRPr="00D6757C" w:rsidRDefault="00DD348E" w:rsidP="00061C9C">
      <w:pPr>
        <w:spacing w:after="0"/>
        <w:ind w:firstLine="567"/>
        <w:rPr>
          <w:iCs/>
          <w:sz w:val="22"/>
          <w:szCs w:val="22"/>
        </w:rPr>
      </w:pPr>
      <w:r w:rsidRPr="00D6757C">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69002B44" w14:textId="77777777" w:rsidR="00DD348E" w:rsidRPr="00D6757C" w:rsidRDefault="002F1A0D" w:rsidP="00061C9C">
      <w:pPr>
        <w:spacing w:after="0"/>
        <w:ind w:firstLine="567"/>
        <w:rPr>
          <w:iCs/>
          <w:sz w:val="22"/>
          <w:szCs w:val="22"/>
        </w:rPr>
      </w:pPr>
      <w:r w:rsidRPr="00D6757C">
        <w:rPr>
          <w:sz w:val="22"/>
          <w:szCs w:val="22"/>
        </w:rPr>
        <w:t>Исполнитель</w:t>
      </w:r>
      <w:r w:rsidR="00DD348E" w:rsidRPr="00D6757C">
        <w:rPr>
          <w:iCs/>
          <w:sz w:val="22"/>
          <w:szCs w:val="22"/>
        </w:rPr>
        <w:t xml:space="preserve">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w:t>
      </w:r>
      <w:r w:rsidRPr="00D6757C">
        <w:rPr>
          <w:sz w:val="22"/>
          <w:szCs w:val="22"/>
        </w:rPr>
        <w:t>Исполнителем</w:t>
      </w:r>
      <w:r w:rsidR="00DD348E" w:rsidRPr="00D6757C">
        <w:rPr>
          <w:iCs/>
          <w:sz w:val="22"/>
          <w:szCs w:val="22"/>
        </w:rPr>
        <w:t xml:space="preserve"> исправлений в ранее выставленный Заказчику счет-фактуру по причине обнаружения ошибок в счет-фактуре по вине </w:t>
      </w:r>
      <w:r w:rsidR="00AC5500" w:rsidRPr="00D6757C">
        <w:rPr>
          <w:iCs/>
          <w:sz w:val="22"/>
          <w:szCs w:val="22"/>
        </w:rPr>
        <w:t>Исполнителя</w:t>
      </w:r>
      <w:r w:rsidR="00DD348E" w:rsidRPr="00D6757C">
        <w:rPr>
          <w:iCs/>
          <w:sz w:val="22"/>
          <w:szCs w:val="22"/>
        </w:rPr>
        <w:t>.</w:t>
      </w:r>
    </w:p>
    <w:p w14:paraId="4688CB2F" w14:textId="77777777" w:rsidR="00DD348E" w:rsidRPr="00D6757C" w:rsidRDefault="00DD348E" w:rsidP="00061C9C">
      <w:pPr>
        <w:pStyle w:val="ab"/>
        <w:spacing w:after="0" w:line="240" w:lineRule="auto"/>
        <w:ind w:left="0" w:firstLine="567"/>
        <w:jc w:val="both"/>
        <w:rPr>
          <w:rFonts w:ascii="Times New Roman" w:hAnsi="Times New Roman"/>
          <w:iCs/>
        </w:rPr>
      </w:pPr>
      <w:r w:rsidRPr="00D6757C">
        <w:rPr>
          <w:rFonts w:ascii="Times New Roman" w:hAnsi="Times New Roman"/>
          <w:iCs/>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14:paraId="08E7B11B" w14:textId="77777777" w:rsidR="00DD348E" w:rsidRPr="00D6757C" w:rsidRDefault="00DD348E" w:rsidP="00061C9C">
      <w:pPr>
        <w:spacing w:after="0"/>
        <w:ind w:firstLine="567"/>
        <w:rPr>
          <w:sz w:val="22"/>
          <w:szCs w:val="22"/>
        </w:rPr>
      </w:pPr>
      <w:r w:rsidRPr="00D6757C">
        <w:rPr>
          <w:iCs/>
          <w:sz w:val="22"/>
          <w:szCs w:val="22"/>
        </w:rPr>
        <w:t>Возмещение убытков (потерь) производится в течение 10 (десяти) календарных дней с момента выставления Заказчиком счета и расчета убытков (потерь)</w:t>
      </w:r>
      <w:r w:rsidRPr="00D6757C">
        <w:rPr>
          <w:sz w:val="22"/>
          <w:szCs w:val="22"/>
        </w:rPr>
        <w:t>.</w:t>
      </w:r>
    </w:p>
    <w:p w14:paraId="3B8202EB" w14:textId="4C263995" w:rsidR="00730353" w:rsidRPr="00D6757C" w:rsidRDefault="009809AE" w:rsidP="00061C9C">
      <w:pPr>
        <w:spacing w:after="0"/>
        <w:ind w:right="-1" w:firstLine="567"/>
        <w:rPr>
          <w:sz w:val="22"/>
          <w:szCs w:val="22"/>
        </w:rPr>
      </w:pPr>
      <w:r w:rsidRPr="00D6757C">
        <w:rPr>
          <w:sz w:val="22"/>
          <w:szCs w:val="22"/>
        </w:rPr>
        <w:t>7.8</w:t>
      </w:r>
      <w:r w:rsidR="00DD348E" w:rsidRPr="00D6757C">
        <w:rPr>
          <w:sz w:val="22"/>
          <w:szCs w:val="22"/>
        </w:rPr>
        <w:t xml:space="preserve">. Убытки, причиненные ненадлежащим исполнением либо неисполнением </w:t>
      </w:r>
      <w:r w:rsidR="00052B40" w:rsidRPr="00D6757C">
        <w:rPr>
          <w:sz w:val="22"/>
          <w:szCs w:val="22"/>
        </w:rPr>
        <w:t>С</w:t>
      </w:r>
      <w:r w:rsidR="00DD348E" w:rsidRPr="00D6757C">
        <w:rPr>
          <w:sz w:val="22"/>
          <w:szCs w:val="22"/>
        </w:rPr>
        <w:t>торонами своих обязательств, подлежат возмещению в полном объеме, сверх суммы неустойки.</w:t>
      </w:r>
    </w:p>
    <w:p w14:paraId="05B6CE5C" w14:textId="77777777" w:rsidR="009809AE" w:rsidRPr="00D6757C" w:rsidRDefault="009809AE" w:rsidP="00061C9C">
      <w:pPr>
        <w:spacing w:after="0"/>
        <w:ind w:firstLine="540"/>
        <w:jc w:val="center"/>
        <w:rPr>
          <w:b/>
          <w:sz w:val="22"/>
          <w:szCs w:val="22"/>
        </w:rPr>
      </w:pPr>
    </w:p>
    <w:p w14:paraId="511762DB" w14:textId="77777777" w:rsidR="00775DB7" w:rsidRPr="00D6757C" w:rsidRDefault="00775DB7" w:rsidP="00061C9C">
      <w:pPr>
        <w:spacing w:after="0"/>
        <w:ind w:firstLine="540"/>
        <w:jc w:val="center"/>
        <w:rPr>
          <w:b/>
          <w:sz w:val="22"/>
          <w:szCs w:val="22"/>
        </w:rPr>
      </w:pPr>
      <w:r w:rsidRPr="00D6757C">
        <w:rPr>
          <w:b/>
          <w:sz w:val="22"/>
          <w:szCs w:val="22"/>
        </w:rPr>
        <w:t>8. ОСОБЫЕ УСЛОВИЯ</w:t>
      </w:r>
    </w:p>
    <w:p w14:paraId="093857AF" w14:textId="77777777" w:rsidR="002F1A0D" w:rsidRPr="00D6757C" w:rsidRDefault="002F1A0D" w:rsidP="00061C9C">
      <w:pPr>
        <w:suppressAutoHyphens/>
        <w:spacing w:after="0"/>
        <w:ind w:right="-1" w:firstLine="567"/>
        <w:rPr>
          <w:sz w:val="22"/>
          <w:szCs w:val="22"/>
        </w:rPr>
      </w:pPr>
      <w:r w:rsidRPr="00D6757C">
        <w:rPr>
          <w:sz w:val="22"/>
          <w:szCs w:val="22"/>
        </w:rPr>
        <w:lastRenderedPageBreak/>
        <w:t>8.1. В целях обеспечения безопасности пассажиров и членов экипа</w:t>
      </w:r>
      <w:r w:rsidR="00AC5500" w:rsidRPr="00D6757C">
        <w:rPr>
          <w:sz w:val="22"/>
          <w:szCs w:val="22"/>
        </w:rPr>
        <w:t>жей воздушных судов сотрудники Исполнителя</w:t>
      </w:r>
      <w:r w:rsidRPr="00D6757C">
        <w:rPr>
          <w:sz w:val="22"/>
          <w:szCs w:val="22"/>
        </w:rPr>
        <w:t xml:space="preserve"> перед допуском их в контролируемую зону аэропорта в обязательном порядке проходят досмотр с применением технических средств досмотра.</w:t>
      </w:r>
    </w:p>
    <w:p w14:paraId="51888C2C" w14:textId="77777777" w:rsidR="002F1A0D" w:rsidRPr="00D6757C" w:rsidRDefault="002F1A0D" w:rsidP="00061C9C">
      <w:pPr>
        <w:tabs>
          <w:tab w:val="left" w:pos="426"/>
          <w:tab w:val="num" w:pos="5337"/>
        </w:tabs>
        <w:suppressAutoHyphens/>
        <w:spacing w:after="0"/>
        <w:ind w:right="-1" w:firstLine="567"/>
        <w:rPr>
          <w:sz w:val="22"/>
          <w:szCs w:val="22"/>
        </w:rPr>
      </w:pPr>
      <w:r w:rsidRPr="00D6757C">
        <w:rPr>
          <w:sz w:val="22"/>
          <w:szCs w:val="22"/>
        </w:rPr>
        <w:t xml:space="preserve">8.2. Досмотру подлежат личные вещи, находящиеся при них, транспортные средства. В случае отказа от прохождения досмотра в контролируемую зону аэропорта сотрудник </w:t>
      </w:r>
      <w:r w:rsidR="00AC5500" w:rsidRPr="00D6757C">
        <w:rPr>
          <w:sz w:val="22"/>
          <w:szCs w:val="22"/>
        </w:rPr>
        <w:t>Исполнителя</w:t>
      </w:r>
      <w:r w:rsidRPr="00D6757C">
        <w:rPr>
          <w:sz w:val="22"/>
          <w:szCs w:val="22"/>
        </w:rPr>
        <w:t xml:space="preserve"> не допускается. </w:t>
      </w:r>
    </w:p>
    <w:p w14:paraId="7E764547" w14:textId="77777777" w:rsidR="002F1A0D" w:rsidRPr="00D6757C" w:rsidRDefault="002F1A0D" w:rsidP="00061C9C">
      <w:pPr>
        <w:tabs>
          <w:tab w:val="left" w:pos="426"/>
        </w:tabs>
        <w:suppressAutoHyphens/>
        <w:spacing w:after="0"/>
        <w:ind w:right="-1" w:firstLine="567"/>
        <w:rPr>
          <w:sz w:val="22"/>
          <w:szCs w:val="22"/>
        </w:rPr>
      </w:pPr>
      <w:r w:rsidRPr="00D6757C">
        <w:rPr>
          <w:sz w:val="22"/>
          <w:szCs w:val="22"/>
        </w:rPr>
        <w:t xml:space="preserve">8.3. Представитель </w:t>
      </w:r>
      <w:r w:rsidR="00AC5500" w:rsidRPr="00D6757C">
        <w:rPr>
          <w:sz w:val="22"/>
          <w:szCs w:val="22"/>
        </w:rPr>
        <w:t>Исполнителя</w:t>
      </w:r>
      <w:r w:rsidRPr="00D6757C">
        <w:rPr>
          <w:sz w:val="22"/>
          <w:szCs w:val="22"/>
        </w:rPr>
        <w:t xml:space="preserve"> при выходе с контролируемой зоны через КПП обязан по требованию САБ</w:t>
      </w:r>
      <w:r w:rsidR="00D15BA4" w:rsidRPr="00D6757C">
        <w:rPr>
          <w:sz w:val="22"/>
          <w:szCs w:val="22"/>
        </w:rPr>
        <w:t>/ПТБ</w:t>
      </w:r>
      <w:r w:rsidRPr="00D6757C">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1A4CB812" w14:textId="77777777" w:rsidR="002F1A0D" w:rsidRPr="00D6757C" w:rsidRDefault="002F1A0D" w:rsidP="00061C9C">
      <w:pPr>
        <w:tabs>
          <w:tab w:val="left" w:pos="426"/>
        </w:tabs>
        <w:suppressAutoHyphens/>
        <w:spacing w:after="0"/>
        <w:ind w:right="-1" w:firstLine="567"/>
        <w:rPr>
          <w:sz w:val="22"/>
          <w:szCs w:val="22"/>
        </w:rPr>
      </w:pPr>
      <w:r w:rsidRPr="00D6757C">
        <w:rPr>
          <w:sz w:val="22"/>
          <w:szCs w:val="22"/>
        </w:rPr>
        <w:t xml:space="preserve">8.4. Работники </w:t>
      </w:r>
      <w:r w:rsidR="00AC5500" w:rsidRPr="00D6757C">
        <w:rPr>
          <w:sz w:val="22"/>
          <w:szCs w:val="22"/>
        </w:rPr>
        <w:t>Исполнителя</w:t>
      </w:r>
      <w:r w:rsidRPr="00D6757C">
        <w:rPr>
          <w:sz w:val="22"/>
          <w:szCs w:val="22"/>
        </w:rPr>
        <w:t xml:space="preserve">,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0C3E4702" w14:textId="77777777" w:rsidR="002F1A0D" w:rsidRPr="00D6757C" w:rsidRDefault="002F1A0D" w:rsidP="00061C9C">
      <w:pPr>
        <w:tabs>
          <w:tab w:val="left" w:pos="426"/>
          <w:tab w:val="num" w:pos="5337"/>
        </w:tabs>
        <w:suppressAutoHyphens/>
        <w:spacing w:after="0"/>
        <w:ind w:right="-1" w:firstLine="567"/>
        <w:rPr>
          <w:sz w:val="22"/>
          <w:szCs w:val="22"/>
        </w:rPr>
      </w:pPr>
      <w:r w:rsidRPr="00D6757C">
        <w:rPr>
          <w:sz w:val="22"/>
          <w:szCs w:val="22"/>
        </w:rPr>
        <w:t xml:space="preserve">8.5.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w:t>
      </w:r>
      <w:r w:rsidR="00AC5500" w:rsidRPr="00D6757C">
        <w:rPr>
          <w:sz w:val="22"/>
          <w:szCs w:val="22"/>
        </w:rPr>
        <w:t>Исполнителя</w:t>
      </w:r>
      <w:r w:rsidRPr="00D6757C">
        <w:rPr>
          <w:sz w:val="22"/>
          <w:szCs w:val="22"/>
        </w:rPr>
        <w:t>. В выдаче пропуска может быть отказано без объяснения причин.</w:t>
      </w:r>
    </w:p>
    <w:p w14:paraId="4C36E19B" w14:textId="77777777" w:rsidR="002F1A0D" w:rsidRPr="00D6757C" w:rsidRDefault="002F1A0D" w:rsidP="00061C9C">
      <w:pPr>
        <w:tabs>
          <w:tab w:val="left" w:pos="426"/>
          <w:tab w:val="num" w:pos="5337"/>
        </w:tabs>
        <w:suppressAutoHyphens/>
        <w:spacing w:after="0"/>
        <w:ind w:right="-1" w:firstLine="567"/>
        <w:rPr>
          <w:sz w:val="22"/>
          <w:szCs w:val="22"/>
        </w:rPr>
      </w:pPr>
      <w:r w:rsidRPr="00D6757C">
        <w:rPr>
          <w:sz w:val="22"/>
          <w:szCs w:val="22"/>
        </w:rPr>
        <w:t xml:space="preserve">8.6. При выявлении фактов нарушения представителями </w:t>
      </w:r>
      <w:r w:rsidR="00AC5500" w:rsidRPr="00D6757C">
        <w:rPr>
          <w:sz w:val="22"/>
          <w:szCs w:val="22"/>
        </w:rPr>
        <w:t>Исполнителя</w:t>
      </w:r>
      <w:r w:rsidRPr="00D6757C">
        <w:rPr>
          <w:sz w:val="22"/>
          <w:szCs w:val="22"/>
        </w:rPr>
        <w:t xml:space="preserve"> Инструкции Заказчик имеет право изымать пропуска и выдворять нарушителей с контролируемой территории.</w:t>
      </w:r>
    </w:p>
    <w:p w14:paraId="7079D4E4" w14:textId="3AA03DE0" w:rsidR="00A73E27" w:rsidRPr="00D6757C" w:rsidRDefault="002F1A0D" w:rsidP="00061C9C">
      <w:pPr>
        <w:tabs>
          <w:tab w:val="left" w:pos="426"/>
          <w:tab w:val="num" w:pos="5337"/>
        </w:tabs>
        <w:suppressAutoHyphens/>
        <w:spacing w:after="0"/>
        <w:ind w:right="-1" w:firstLine="567"/>
        <w:rPr>
          <w:sz w:val="22"/>
          <w:szCs w:val="22"/>
        </w:rPr>
      </w:pPr>
      <w:r w:rsidRPr="00D6757C">
        <w:rPr>
          <w:sz w:val="22"/>
          <w:szCs w:val="22"/>
        </w:rPr>
        <w:t xml:space="preserve">8.7. </w:t>
      </w:r>
      <w:r w:rsidR="00C42E1A" w:rsidRPr="00D6757C">
        <w:rPr>
          <w:sz w:val="22"/>
          <w:szCs w:val="22"/>
        </w:rPr>
        <w:t xml:space="preserve">Услуги </w:t>
      </w:r>
      <w:r w:rsidRPr="00D6757C">
        <w:rPr>
          <w:sz w:val="22"/>
          <w:szCs w:val="22"/>
        </w:rPr>
        <w:t>производятся в условиях действующего предприятия.</w:t>
      </w:r>
    </w:p>
    <w:p w14:paraId="0CE92A04" w14:textId="77777777" w:rsidR="009809AE" w:rsidRPr="00D6757C" w:rsidRDefault="009809AE" w:rsidP="00061C9C">
      <w:pPr>
        <w:tabs>
          <w:tab w:val="left" w:pos="426"/>
          <w:tab w:val="num" w:pos="5337"/>
        </w:tabs>
        <w:suppressAutoHyphens/>
        <w:spacing w:after="0"/>
        <w:ind w:right="-1"/>
        <w:rPr>
          <w:sz w:val="22"/>
          <w:szCs w:val="22"/>
        </w:rPr>
      </w:pPr>
    </w:p>
    <w:p w14:paraId="67FD803E" w14:textId="77777777" w:rsidR="00775DB7" w:rsidRPr="00D6757C" w:rsidRDefault="00775DB7" w:rsidP="00061C9C">
      <w:pPr>
        <w:spacing w:after="0"/>
        <w:ind w:firstLine="284"/>
        <w:jc w:val="center"/>
        <w:rPr>
          <w:b/>
          <w:sz w:val="22"/>
          <w:szCs w:val="22"/>
        </w:rPr>
      </w:pPr>
      <w:r w:rsidRPr="00D6757C">
        <w:rPr>
          <w:b/>
          <w:sz w:val="22"/>
          <w:szCs w:val="22"/>
        </w:rPr>
        <w:t>9. АНТИКОРРУПЦИОННАЯ ОГОВОРКА</w:t>
      </w:r>
    </w:p>
    <w:p w14:paraId="032DAB7C" w14:textId="0CD1A067" w:rsidR="00204EBD" w:rsidRPr="00D6757C" w:rsidRDefault="00204EBD" w:rsidP="00061C9C">
      <w:pPr>
        <w:spacing w:after="0"/>
        <w:ind w:firstLine="567"/>
        <w:rPr>
          <w:sz w:val="22"/>
          <w:szCs w:val="22"/>
        </w:rPr>
      </w:pPr>
      <w:r w:rsidRPr="00D6757C">
        <w:rPr>
          <w:sz w:val="22"/>
          <w:szCs w:val="22"/>
        </w:rPr>
        <w:t xml:space="preserve">9.1. При исполнении своих обязательств по </w:t>
      </w:r>
      <w:r w:rsidR="003E2C72" w:rsidRPr="00D6757C">
        <w:rPr>
          <w:sz w:val="22"/>
          <w:szCs w:val="22"/>
        </w:rPr>
        <w:t>Д</w:t>
      </w:r>
      <w:r w:rsidRPr="00D6757C">
        <w:rPr>
          <w:sz w:val="22"/>
          <w:szCs w:val="22"/>
        </w:rPr>
        <w:t xml:space="preserve">оговору Стороны, их аффилированные лица, работники или посредники заверяют друг друга в соответствии со статьей 431.2 Гражданского кодекса РФ в том, что: </w:t>
      </w:r>
    </w:p>
    <w:p w14:paraId="0A18692D" w14:textId="77777777" w:rsidR="00204EBD" w:rsidRPr="00D6757C" w:rsidRDefault="00204EBD" w:rsidP="00061C9C">
      <w:pPr>
        <w:spacing w:after="0"/>
        <w:ind w:firstLine="567"/>
        <w:rPr>
          <w:sz w:val="22"/>
          <w:szCs w:val="22"/>
        </w:rPr>
      </w:pPr>
      <w:r w:rsidRPr="00D6757C">
        <w:rPr>
          <w:sz w:val="22"/>
          <w:szCs w:val="22"/>
        </w:rPr>
        <w:t xml:space="preserve">9.1.1.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 </w:t>
      </w:r>
    </w:p>
    <w:p w14:paraId="65878E82" w14:textId="77777777" w:rsidR="00204EBD" w:rsidRPr="00D6757C" w:rsidRDefault="00204EBD" w:rsidP="00061C9C">
      <w:pPr>
        <w:spacing w:after="0"/>
        <w:ind w:firstLine="567"/>
        <w:rPr>
          <w:sz w:val="22"/>
          <w:szCs w:val="22"/>
        </w:rPr>
      </w:pPr>
      <w:r w:rsidRPr="00D6757C">
        <w:rPr>
          <w:sz w:val="22"/>
          <w:szCs w:val="22"/>
        </w:rPr>
        <w:t xml:space="preserve">9.1.2.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 </w:t>
      </w:r>
    </w:p>
    <w:p w14:paraId="1C72F3AD" w14:textId="77777777" w:rsidR="00204EBD" w:rsidRPr="00D6757C" w:rsidRDefault="00204EBD" w:rsidP="00061C9C">
      <w:pPr>
        <w:spacing w:after="0"/>
        <w:ind w:firstLine="567"/>
        <w:rPr>
          <w:sz w:val="22"/>
          <w:szCs w:val="22"/>
        </w:rPr>
      </w:pPr>
      <w:r w:rsidRPr="00D6757C">
        <w:rPr>
          <w:sz w:val="22"/>
          <w:szCs w:val="22"/>
        </w:rPr>
        <w:t>9.1.3. при отгрузках и платежах не используют разные юрисдикции.</w:t>
      </w:r>
    </w:p>
    <w:p w14:paraId="00FAF1F8" w14:textId="77777777" w:rsidR="00204EBD" w:rsidRPr="00D6757C" w:rsidRDefault="00204EBD" w:rsidP="00061C9C">
      <w:pPr>
        <w:spacing w:after="0"/>
        <w:ind w:firstLine="567"/>
        <w:rPr>
          <w:sz w:val="22"/>
          <w:szCs w:val="22"/>
        </w:rPr>
      </w:pPr>
      <w:r w:rsidRPr="00D6757C">
        <w:rPr>
          <w:sz w:val="22"/>
          <w:szCs w:val="22"/>
        </w:rPr>
        <w:t xml:space="preserve">9.2. При исполнении своих обязательств по договору Стороны настоящим заверяют друг друга в соответствии со статьей 431.2 Гражданского кодекса РФ в том, что: </w:t>
      </w:r>
    </w:p>
    <w:p w14:paraId="36215A76" w14:textId="77777777" w:rsidR="00204EBD" w:rsidRPr="00D6757C" w:rsidRDefault="00204EBD" w:rsidP="00061C9C">
      <w:pPr>
        <w:spacing w:after="0"/>
        <w:ind w:firstLine="567"/>
        <w:rPr>
          <w:sz w:val="22"/>
          <w:szCs w:val="22"/>
        </w:rPr>
      </w:pPr>
      <w:r w:rsidRPr="00D6757C">
        <w:rPr>
          <w:sz w:val="22"/>
          <w:szCs w:val="22"/>
        </w:rPr>
        <w:t xml:space="preserve">9.2.1.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 </w:t>
      </w:r>
    </w:p>
    <w:p w14:paraId="38983085" w14:textId="77777777" w:rsidR="00204EBD" w:rsidRPr="00D6757C" w:rsidRDefault="00204EBD" w:rsidP="00061C9C">
      <w:pPr>
        <w:spacing w:after="0"/>
        <w:ind w:firstLine="567"/>
        <w:rPr>
          <w:sz w:val="22"/>
          <w:szCs w:val="22"/>
        </w:rPr>
      </w:pPr>
      <w:r w:rsidRPr="00D6757C">
        <w:rPr>
          <w:sz w:val="22"/>
          <w:szCs w:val="22"/>
        </w:rPr>
        <w:t xml:space="preserve">9.2.2. не зарегистрированы в оффшорной зоне; </w:t>
      </w:r>
    </w:p>
    <w:p w14:paraId="418A207A" w14:textId="77777777" w:rsidR="00204EBD" w:rsidRPr="00D6757C" w:rsidRDefault="00204EBD" w:rsidP="00061C9C">
      <w:pPr>
        <w:spacing w:after="0"/>
        <w:ind w:firstLine="567"/>
        <w:rPr>
          <w:sz w:val="22"/>
          <w:szCs w:val="22"/>
        </w:rPr>
      </w:pPr>
      <w:r w:rsidRPr="00D6757C">
        <w:rPr>
          <w:sz w:val="22"/>
          <w:szCs w:val="22"/>
        </w:rPr>
        <w:t xml:space="preserve">9.2.3.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B0CD111" w14:textId="5809FBC1" w:rsidR="00204EBD" w:rsidRPr="00D6757C" w:rsidRDefault="00204EBD" w:rsidP="00061C9C">
      <w:pPr>
        <w:spacing w:after="0"/>
        <w:ind w:firstLine="567"/>
        <w:rPr>
          <w:sz w:val="22"/>
          <w:szCs w:val="22"/>
        </w:rPr>
      </w:pPr>
      <w:r w:rsidRPr="00D6757C">
        <w:rPr>
          <w:sz w:val="22"/>
          <w:szCs w:val="22"/>
        </w:rPr>
        <w:t xml:space="preserve">9.3. В случае возникновения у Стороны договора подозрений, что заверения, данные в п. 9.1, 9.2 настоящего </w:t>
      </w:r>
      <w:r w:rsidR="003E2C72" w:rsidRPr="00D6757C">
        <w:rPr>
          <w:sz w:val="22"/>
          <w:szCs w:val="22"/>
        </w:rPr>
        <w:t>Д</w:t>
      </w:r>
      <w:r w:rsidRPr="00D6757C">
        <w:rPr>
          <w:sz w:val="22"/>
          <w:szCs w:val="22"/>
        </w:rPr>
        <w:t xml:space="preserve">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w:t>
      </w:r>
    </w:p>
    <w:p w14:paraId="65BD76D4" w14:textId="6E4CAB65" w:rsidR="009809AE" w:rsidRPr="00D6757C" w:rsidRDefault="00204EBD" w:rsidP="00061C9C">
      <w:pPr>
        <w:spacing w:after="0"/>
        <w:ind w:firstLine="567"/>
        <w:rPr>
          <w:sz w:val="22"/>
          <w:szCs w:val="22"/>
        </w:rPr>
      </w:pPr>
      <w:r w:rsidRPr="00D6757C">
        <w:rPr>
          <w:sz w:val="22"/>
          <w:szCs w:val="22"/>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9.1 и (или) 9.2 настоящего </w:t>
      </w:r>
      <w:r w:rsidR="003E2C72" w:rsidRPr="00D6757C">
        <w:rPr>
          <w:sz w:val="22"/>
          <w:szCs w:val="22"/>
        </w:rPr>
        <w:t>Д</w:t>
      </w:r>
      <w:r w:rsidRPr="00D6757C">
        <w:rPr>
          <w:sz w:val="22"/>
          <w:szCs w:val="22"/>
        </w:rPr>
        <w:t xml:space="preserve">оговора, являются или могут быть недостоверными. 9.4. В случае недостоверности заверений, данных в п. 9.1, 9.2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w:t>
      </w:r>
      <w:r w:rsidR="003E2C72" w:rsidRPr="00D6757C">
        <w:rPr>
          <w:sz w:val="22"/>
          <w:szCs w:val="22"/>
        </w:rPr>
        <w:t>Д</w:t>
      </w:r>
      <w:r w:rsidRPr="00D6757C">
        <w:rPr>
          <w:sz w:val="22"/>
          <w:szCs w:val="22"/>
        </w:rPr>
        <w:t xml:space="preserve">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E2C72" w:rsidRPr="00D6757C">
        <w:rPr>
          <w:sz w:val="22"/>
          <w:szCs w:val="22"/>
        </w:rPr>
        <w:t>Д</w:t>
      </w:r>
      <w:r w:rsidRPr="00D6757C">
        <w:rPr>
          <w:sz w:val="22"/>
          <w:szCs w:val="22"/>
        </w:rPr>
        <w:t xml:space="preserve">оговор в </w:t>
      </w:r>
      <w:r w:rsidRPr="00D6757C">
        <w:rPr>
          <w:sz w:val="22"/>
          <w:szCs w:val="22"/>
        </w:rPr>
        <w:lastRenderedPageBreak/>
        <w:t>соответствии с положениями настоящей статьи, вправе требовать возмещения реального ущерба, возникшего в результате такого расторжения.</w:t>
      </w:r>
    </w:p>
    <w:p w14:paraId="30849462" w14:textId="77777777" w:rsidR="00204EBD" w:rsidRPr="00D6757C" w:rsidRDefault="00204EBD" w:rsidP="00061C9C">
      <w:pPr>
        <w:spacing w:after="0"/>
        <w:rPr>
          <w:sz w:val="22"/>
          <w:szCs w:val="22"/>
        </w:rPr>
      </w:pPr>
    </w:p>
    <w:p w14:paraId="693D469F" w14:textId="77777777" w:rsidR="00775DB7" w:rsidRPr="00D6757C" w:rsidRDefault="00775DB7" w:rsidP="00061C9C">
      <w:pPr>
        <w:spacing w:after="0"/>
        <w:ind w:firstLine="284"/>
        <w:jc w:val="center"/>
        <w:rPr>
          <w:b/>
          <w:sz w:val="22"/>
          <w:szCs w:val="22"/>
        </w:rPr>
      </w:pPr>
      <w:r w:rsidRPr="00D6757C">
        <w:rPr>
          <w:b/>
          <w:sz w:val="22"/>
          <w:szCs w:val="22"/>
        </w:rPr>
        <w:t>10. ЗАВЕРЕНИЯ ОБ ОБСТОЯТЕЛЬСТВАХ</w:t>
      </w:r>
    </w:p>
    <w:p w14:paraId="6ECB257D" w14:textId="08694967" w:rsidR="00775DB7" w:rsidRPr="00D6757C" w:rsidRDefault="00775DB7" w:rsidP="00061C9C">
      <w:pPr>
        <w:spacing w:after="0"/>
        <w:ind w:firstLine="567"/>
        <w:rPr>
          <w:b/>
          <w:sz w:val="22"/>
          <w:szCs w:val="22"/>
        </w:rPr>
      </w:pPr>
      <w:r w:rsidRPr="00D6757C">
        <w:rPr>
          <w:sz w:val="22"/>
          <w:szCs w:val="22"/>
        </w:rPr>
        <w:t xml:space="preserve">10.1. Сторона, которая при заключении </w:t>
      </w:r>
      <w:r w:rsidR="003E2C72" w:rsidRPr="00D6757C">
        <w:rPr>
          <w:sz w:val="22"/>
          <w:szCs w:val="22"/>
        </w:rPr>
        <w:t>Д</w:t>
      </w:r>
      <w:r w:rsidRPr="00D6757C">
        <w:rPr>
          <w:sz w:val="22"/>
          <w:szCs w:val="22"/>
        </w:rPr>
        <w:t xml:space="preserve">оговора либо до или после его заключения дала другой Стороне недостоверные заверения об обстоятельствах, имеющих значение для заключения </w:t>
      </w:r>
      <w:r w:rsidR="003E2C72" w:rsidRPr="00D6757C">
        <w:rPr>
          <w:sz w:val="22"/>
          <w:szCs w:val="22"/>
        </w:rPr>
        <w:t>Д</w:t>
      </w:r>
      <w:r w:rsidRPr="00D6757C">
        <w:rPr>
          <w:sz w:val="22"/>
          <w:szCs w:val="22"/>
        </w:rPr>
        <w:t xml:space="preserve">оговора, его исполнения или прекращения (в том числе относящихся к предмету </w:t>
      </w:r>
      <w:r w:rsidR="003E2C72" w:rsidRPr="00D6757C">
        <w:rPr>
          <w:sz w:val="22"/>
          <w:szCs w:val="22"/>
        </w:rPr>
        <w:t>Д</w:t>
      </w:r>
      <w:r w:rsidRPr="00D6757C">
        <w:rPr>
          <w:sz w:val="22"/>
          <w:szCs w:val="22"/>
        </w:rPr>
        <w:t xml:space="preserve">оговора, полномочиям на его заключение, соответствию </w:t>
      </w:r>
      <w:r w:rsidR="003E2C72" w:rsidRPr="00D6757C">
        <w:rPr>
          <w:sz w:val="22"/>
          <w:szCs w:val="22"/>
        </w:rPr>
        <w:t>Д</w:t>
      </w:r>
      <w:r w:rsidRPr="00D6757C">
        <w:rPr>
          <w:sz w:val="22"/>
          <w:szCs w:val="22"/>
        </w:rPr>
        <w:t xml:space="preserve">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w:t>
      </w:r>
      <w:r w:rsidR="003E2C72" w:rsidRPr="00D6757C">
        <w:rPr>
          <w:sz w:val="22"/>
          <w:szCs w:val="22"/>
        </w:rPr>
        <w:t>Д</w:t>
      </w:r>
      <w:r w:rsidRPr="00D6757C">
        <w:rPr>
          <w:sz w:val="22"/>
          <w:szCs w:val="22"/>
        </w:rPr>
        <w:t xml:space="preserve">оговора. </w:t>
      </w:r>
      <w:r w:rsidR="00B92C29" w:rsidRPr="00D6757C">
        <w:rPr>
          <w:sz w:val="22"/>
          <w:szCs w:val="22"/>
        </w:rPr>
        <w:t xml:space="preserve">Стороны настоящего </w:t>
      </w:r>
      <w:r w:rsidR="003E2C72" w:rsidRPr="00D6757C">
        <w:rPr>
          <w:sz w:val="22"/>
          <w:szCs w:val="22"/>
        </w:rPr>
        <w:t>Д</w:t>
      </w:r>
      <w:r w:rsidR="00B92C29" w:rsidRPr="00D6757C">
        <w:rPr>
          <w:sz w:val="22"/>
          <w:szCs w:val="22"/>
        </w:rPr>
        <w:t>оговора исходят из того, что другая Сторона будет полагаться на них, или имела разумные основания исходить из такого предположения.</w:t>
      </w:r>
    </w:p>
    <w:p w14:paraId="026A238D" w14:textId="6BACE8C3" w:rsidR="00390EC1" w:rsidRPr="00D6757C" w:rsidRDefault="00775DB7" w:rsidP="00061C9C">
      <w:pPr>
        <w:autoSpaceDE w:val="0"/>
        <w:autoSpaceDN w:val="0"/>
        <w:adjustRightInd w:val="0"/>
        <w:spacing w:after="0"/>
        <w:ind w:firstLine="567"/>
        <w:rPr>
          <w:sz w:val="22"/>
          <w:szCs w:val="22"/>
        </w:rPr>
      </w:pPr>
      <w:r w:rsidRPr="00D6757C">
        <w:rPr>
          <w:sz w:val="22"/>
          <w:szCs w:val="22"/>
        </w:rPr>
        <w:t xml:space="preserve">10.2.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E2C72" w:rsidRPr="00D6757C">
        <w:rPr>
          <w:sz w:val="22"/>
          <w:szCs w:val="22"/>
        </w:rPr>
        <w:t>Д</w:t>
      </w:r>
      <w:r w:rsidRPr="00D6757C">
        <w:rPr>
          <w:sz w:val="22"/>
          <w:szCs w:val="22"/>
        </w:rPr>
        <w:t xml:space="preserve">оговора либо требовать признания </w:t>
      </w:r>
      <w:r w:rsidR="003E2C72" w:rsidRPr="00D6757C">
        <w:rPr>
          <w:sz w:val="22"/>
          <w:szCs w:val="22"/>
        </w:rPr>
        <w:t>Д</w:t>
      </w:r>
      <w:r w:rsidRPr="00D6757C">
        <w:rPr>
          <w:sz w:val="22"/>
          <w:szCs w:val="22"/>
        </w:rPr>
        <w:t>оговора недействительным.</w:t>
      </w:r>
    </w:p>
    <w:p w14:paraId="3CE28481" w14:textId="040E40FA" w:rsidR="00775DB7" w:rsidRPr="00D6757C" w:rsidRDefault="00775DB7" w:rsidP="00061C9C">
      <w:pPr>
        <w:autoSpaceDE w:val="0"/>
        <w:autoSpaceDN w:val="0"/>
        <w:adjustRightInd w:val="0"/>
        <w:spacing w:after="0"/>
        <w:ind w:firstLine="567"/>
        <w:rPr>
          <w:sz w:val="22"/>
          <w:szCs w:val="22"/>
        </w:rPr>
      </w:pPr>
      <w:r w:rsidRPr="00D6757C">
        <w:rPr>
          <w:sz w:val="22"/>
          <w:szCs w:val="22"/>
        </w:rPr>
        <w:t xml:space="preserve">Признание </w:t>
      </w:r>
      <w:r w:rsidR="003E2C72" w:rsidRPr="00D6757C">
        <w:rPr>
          <w:sz w:val="22"/>
          <w:szCs w:val="22"/>
        </w:rPr>
        <w:t>Д</w:t>
      </w:r>
      <w:r w:rsidRPr="00D6757C">
        <w:rPr>
          <w:sz w:val="22"/>
          <w:szCs w:val="22"/>
        </w:rPr>
        <w:t xml:space="preserve">оговора незаключенным или недействительным само по себе не препятствует наступлению последствий, предусмотренных п. </w:t>
      </w:r>
      <w:r w:rsidR="001C6477" w:rsidRPr="00D6757C">
        <w:rPr>
          <w:sz w:val="22"/>
          <w:szCs w:val="22"/>
        </w:rPr>
        <w:t>10</w:t>
      </w:r>
      <w:r w:rsidRPr="00D6757C">
        <w:rPr>
          <w:sz w:val="22"/>
          <w:szCs w:val="22"/>
        </w:rPr>
        <w:t>.1.</w:t>
      </w:r>
      <w:r w:rsidR="003E2C72" w:rsidRPr="00D6757C">
        <w:rPr>
          <w:sz w:val="22"/>
          <w:szCs w:val="22"/>
        </w:rPr>
        <w:t xml:space="preserve"> Д</w:t>
      </w:r>
      <w:r w:rsidRPr="00D6757C">
        <w:rPr>
          <w:sz w:val="22"/>
          <w:szCs w:val="22"/>
        </w:rPr>
        <w:t xml:space="preserve">оговора. </w:t>
      </w:r>
    </w:p>
    <w:p w14:paraId="5902301E" w14:textId="339466FA" w:rsidR="009F3C94" w:rsidRPr="00D6757C" w:rsidRDefault="00775DB7" w:rsidP="00061C9C">
      <w:pPr>
        <w:autoSpaceDE w:val="0"/>
        <w:autoSpaceDN w:val="0"/>
        <w:adjustRightInd w:val="0"/>
        <w:spacing w:after="0"/>
        <w:ind w:firstLine="567"/>
        <w:rPr>
          <w:sz w:val="22"/>
          <w:szCs w:val="22"/>
        </w:rPr>
      </w:pPr>
      <w:r w:rsidRPr="00D6757C">
        <w:rPr>
          <w:sz w:val="22"/>
          <w:szCs w:val="22"/>
        </w:rPr>
        <w:t>10.3. Последствия, предусмотренные пунктами</w:t>
      </w:r>
      <w:r w:rsidR="00811C2B" w:rsidRPr="00D6757C">
        <w:rPr>
          <w:sz w:val="22"/>
          <w:szCs w:val="22"/>
        </w:rPr>
        <w:t xml:space="preserve"> </w:t>
      </w:r>
      <w:r w:rsidR="001C6477" w:rsidRPr="00D6757C">
        <w:rPr>
          <w:sz w:val="22"/>
          <w:szCs w:val="22"/>
        </w:rPr>
        <w:t>10</w:t>
      </w:r>
      <w:r w:rsidRPr="00D6757C">
        <w:rPr>
          <w:sz w:val="22"/>
          <w:szCs w:val="22"/>
        </w:rPr>
        <w:t xml:space="preserve">.1 и </w:t>
      </w:r>
      <w:r w:rsidR="001C6477" w:rsidRPr="00D6757C">
        <w:rPr>
          <w:sz w:val="22"/>
          <w:szCs w:val="22"/>
        </w:rPr>
        <w:t>10</w:t>
      </w:r>
      <w:r w:rsidRPr="00D6757C">
        <w:rPr>
          <w:sz w:val="22"/>
          <w:szCs w:val="22"/>
        </w:rPr>
        <w:t>.</w:t>
      </w:r>
      <w:hyperlink w:anchor="Par3" w:history="1">
        <w:r w:rsidRPr="00D6757C">
          <w:rPr>
            <w:sz w:val="22"/>
            <w:szCs w:val="22"/>
          </w:rPr>
          <w:t>2</w:t>
        </w:r>
      </w:hyperlink>
      <w:r w:rsidRPr="00D6757C">
        <w:rPr>
          <w:sz w:val="22"/>
          <w:szCs w:val="22"/>
        </w:rPr>
        <w:t xml:space="preserve"> </w:t>
      </w:r>
      <w:r w:rsidR="003E2C72" w:rsidRPr="00D6757C">
        <w:rPr>
          <w:sz w:val="22"/>
          <w:szCs w:val="22"/>
        </w:rPr>
        <w:t>Д</w:t>
      </w:r>
      <w:r w:rsidRPr="00D6757C">
        <w:rPr>
          <w:sz w:val="22"/>
          <w:szCs w:val="22"/>
        </w:rPr>
        <w:t xml:space="preserve">оговора, применяются к Стороне, давшей недостоверные заверения </w:t>
      </w:r>
      <w:r w:rsidR="00B92C29" w:rsidRPr="00D6757C">
        <w:rPr>
          <w:sz w:val="22"/>
          <w:szCs w:val="22"/>
        </w:rPr>
        <w:t>независимо от того, было ли ей известно о недостоверности таких заверений</w:t>
      </w:r>
      <w:r w:rsidRPr="00D6757C">
        <w:rPr>
          <w:sz w:val="22"/>
          <w:szCs w:val="22"/>
        </w:rPr>
        <w:t xml:space="preserve">. При этом предполагается, что </w:t>
      </w:r>
      <w:r w:rsidR="00052B40" w:rsidRPr="00D6757C">
        <w:rPr>
          <w:sz w:val="22"/>
          <w:szCs w:val="22"/>
        </w:rPr>
        <w:t>С</w:t>
      </w:r>
      <w:r w:rsidRPr="00D6757C">
        <w:rPr>
          <w:sz w:val="22"/>
          <w:szCs w:val="22"/>
        </w:rPr>
        <w:t xml:space="preserve">торона, предоставившая недостоверные заверения, знала, что другая </w:t>
      </w:r>
      <w:r w:rsidR="00052B40" w:rsidRPr="00D6757C">
        <w:rPr>
          <w:sz w:val="22"/>
          <w:szCs w:val="22"/>
        </w:rPr>
        <w:t>С</w:t>
      </w:r>
      <w:r w:rsidRPr="00D6757C">
        <w:rPr>
          <w:sz w:val="22"/>
          <w:szCs w:val="22"/>
        </w:rPr>
        <w:t>торона будет полагаться на такие заверения.</w:t>
      </w:r>
    </w:p>
    <w:p w14:paraId="43FCC4EB" w14:textId="77777777" w:rsidR="00730353" w:rsidRPr="00D6757C" w:rsidRDefault="00730353" w:rsidP="00061C9C">
      <w:pPr>
        <w:autoSpaceDE w:val="0"/>
        <w:autoSpaceDN w:val="0"/>
        <w:adjustRightInd w:val="0"/>
        <w:spacing w:after="0"/>
        <w:ind w:firstLine="567"/>
        <w:rPr>
          <w:sz w:val="22"/>
          <w:szCs w:val="22"/>
        </w:rPr>
      </w:pPr>
    </w:p>
    <w:p w14:paraId="531B32ED" w14:textId="77777777" w:rsidR="00775DB7" w:rsidRPr="00D6757C" w:rsidRDefault="00775DB7" w:rsidP="00061C9C">
      <w:pPr>
        <w:tabs>
          <w:tab w:val="left" w:pos="0"/>
        </w:tabs>
        <w:autoSpaceDE w:val="0"/>
        <w:autoSpaceDN w:val="0"/>
        <w:adjustRightInd w:val="0"/>
        <w:spacing w:after="0"/>
        <w:ind w:firstLine="567"/>
        <w:jc w:val="center"/>
        <w:rPr>
          <w:b/>
          <w:bCs/>
          <w:sz w:val="22"/>
          <w:szCs w:val="22"/>
        </w:rPr>
      </w:pPr>
      <w:r w:rsidRPr="00D6757C">
        <w:rPr>
          <w:b/>
          <w:bCs/>
          <w:sz w:val="22"/>
          <w:szCs w:val="22"/>
        </w:rPr>
        <w:t>11. ФОРС-МАЖОР</w:t>
      </w:r>
    </w:p>
    <w:p w14:paraId="557D99D8" w14:textId="77777777" w:rsidR="00A73E27" w:rsidRPr="00D6757C" w:rsidRDefault="00A73E27" w:rsidP="00061C9C">
      <w:pPr>
        <w:spacing w:after="0"/>
        <w:ind w:firstLine="567"/>
        <w:rPr>
          <w:sz w:val="22"/>
          <w:szCs w:val="22"/>
        </w:rPr>
      </w:pPr>
      <w:r w:rsidRPr="00D6757C">
        <w:rPr>
          <w:sz w:val="22"/>
          <w:szCs w:val="22"/>
        </w:rPr>
        <w:t>11.1. Стороны освобождаются от ответственности за задержк</w:t>
      </w:r>
      <w:r w:rsidR="008A5B80" w:rsidRPr="00D6757C">
        <w:rPr>
          <w:sz w:val="22"/>
          <w:szCs w:val="22"/>
        </w:rPr>
        <w:t xml:space="preserve">и в исполнении или за частичное </w:t>
      </w:r>
      <w:r w:rsidRPr="00D6757C">
        <w:rPr>
          <w:sz w:val="22"/>
          <w:szCs w:val="22"/>
        </w:rPr>
        <w:t>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14:paraId="4E83D4F3" w14:textId="5C25C4B5" w:rsidR="00A73E27" w:rsidRPr="00D6757C" w:rsidRDefault="00A73E27" w:rsidP="00061C9C">
      <w:pPr>
        <w:shd w:val="clear" w:color="auto" w:fill="FFFFFF"/>
        <w:spacing w:after="0"/>
        <w:ind w:right="4" w:firstLine="567"/>
        <w:rPr>
          <w:sz w:val="22"/>
          <w:szCs w:val="22"/>
        </w:rPr>
      </w:pPr>
      <w:r w:rsidRPr="00D6757C">
        <w:rPr>
          <w:sz w:val="22"/>
          <w:szCs w:val="22"/>
        </w:rPr>
        <w:t xml:space="preserve">11.2.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3E2C72" w:rsidRPr="00D6757C">
        <w:rPr>
          <w:sz w:val="22"/>
          <w:szCs w:val="22"/>
        </w:rPr>
        <w:t>Д</w:t>
      </w:r>
      <w:r w:rsidRPr="00D6757C">
        <w:rPr>
          <w:sz w:val="22"/>
          <w:szCs w:val="22"/>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3E2C72" w:rsidRPr="00D6757C">
        <w:rPr>
          <w:sz w:val="22"/>
          <w:szCs w:val="22"/>
        </w:rPr>
        <w:t>Д</w:t>
      </w:r>
      <w:r w:rsidRPr="00D6757C">
        <w:rPr>
          <w:sz w:val="22"/>
          <w:szCs w:val="22"/>
        </w:rPr>
        <w:t xml:space="preserve">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p>
    <w:p w14:paraId="328D542E" w14:textId="1F42EBB8" w:rsidR="00A73E27" w:rsidRPr="00D6757C" w:rsidRDefault="00A73E27" w:rsidP="00061C9C">
      <w:pPr>
        <w:shd w:val="clear" w:color="auto" w:fill="FFFFFF"/>
        <w:tabs>
          <w:tab w:val="left" w:pos="567"/>
        </w:tabs>
        <w:spacing w:after="0"/>
        <w:ind w:right="24" w:firstLine="567"/>
        <w:rPr>
          <w:sz w:val="22"/>
          <w:szCs w:val="22"/>
        </w:rPr>
      </w:pPr>
      <w:r w:rsidRPr="00D6757C">
        <w:rPr>
          <w:sz w:val="22"/>
          <w:szCs w:val="22"/>
        </w:rPr>
        <w:t xml:space="preserve">11.3.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w:t>
      </w:r>
      <w:r w:rsidR="003E2C72" w:rsidRPr="00D6757C">
        <w:rPr>
          <w:sz w:val="22"/>
          <w:szCs w:val="22"/>
        </w:rPr>
        <w:t>Д</w:t>
      </w:r>
      <w:r w:rsidRPr="00D6757C">
        <w:rPr>
          <w:sz w:val="22"/>
          <w:szCs w:val="22"/>
        </w:rPr>
        <w:t xml:space="preserve">оговор полностью или частично. В этом случае Стороны обязаны произвести полный взаиморасчет, а предусмотренные настоящим </w:t>
      </w:r>
      <w:r w:rsidR="003E2C72" w:rsidRPr="00D6757C">
        <w:rPr>
          <w:sz w:val="22"/>
          <w:szCs w:val="22"/>
        </w:rPr>
        <w:t>Д</w:t>
      </w:r>
      <w:r w:rsidRPr="00D6757C">
        <w:rPr>
          <w:sz w:val="22"/>
          <w:szCs w:val="22"/>
        </w:rPr>
        <w:t xml:space="preserve">оговором и действующим законодательством РФ санкции к Сторонам не применяются. </w:t>
      </w:r>
    </w:p>
    <w:p w14:paraId="13AAEAD4" w14:textId="7DFDC255" w:rsidR="009809AE" w:rsidRPr="00D6757C" w:rsidRDefault="00A73E27" w:rsidP="00061C9C">
      <w:pPr>
        <w:shd w:val="clear" w:color="auto" w:fill="FFFFFF"/>
        <w:spacing w:after="0"/>
        <w:ind w:right="14" w:firstLine="567"/>
        <w:rPr>
          <w:sz w:val="22"/>
          <w:szCs w:val="22"/>
        </w:rPr>
      </w:pPr>
      <w:r w:rsidRPr="00D6757C">
        <w:rPr>
          <w:sz w:val="22"/>
          <w:szCs w:val="22"/>
        </w:rPr>
        <w:t>11.4.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p>
    <w:p w14:paraId="1EFF84FC" w14:textId="77777777" w:rsidR="00775DB7" w:rsidRPr="00D6757C" w:rsidRDefault="00775DB7" w:rsidP="00061C9C">
      <w:pPr>
        <w:spacing w:after="0"/>
        <w:ind w:right="21" w:firstLine="540"/>
        <w:jc w:val="center"/>
        <w:rPr>
          <w:b/>
          <w:sz w:val="22"/>
          <w:szCs w:val="22"/>
        </w:rPr>
      </w:pPr>
      <w:r w:rsidRPr="00D6757C">
        <w:rPr>
          <w:b/>
          <w:sz w:val="22"/>
          <w:szCs w:val="22"/>
        </w:rPr>
        <w:t>12. ПРОЧИЕ УСЛОВИЯ</w:t>
      </w:r>
    </w:p>
    <w:p w14:paraId="4B9D7357" w14:textId="4B8C8C24" w:rsidR="00775DB7" w:rsidRPr="00D6757C" w:rsidRDefault="00775DB7" w:rsidP="00061C9C">
      <w:pPr>
        <w:spacing w:after="0"/>
        <w:ind w:right="21" w:firstLine="540"/>
        <w:rPr>
          <w:sz w:val="22"/>
          <w:szCs w:val="22"/>
        </w:rPr>
      </w:pPr>
      <w:r w:rsidRPr="00D6757C">
        <w:rPr>
          <w:sz w:val="22"/>
          <w:szCs w:val="22"/>
        </w:rPr>
        <w:t xml:space="preserve">12.1.  В течение 14 (четырнадцати) календарных дней с момента подписания настоящего </w:t>
      </w:r>
      <w:r w:rsidR="003E2C72" w:rsidRPr="00D6757C">
        <w:rPr>
          <w:sz w:val="22"/>
          <w:szCs w:val="22"/>
        </w:rPr>
        <w:t>Д</w:t>
      </w:r>
      <w:r w:rsidRPr="00D6757C">
        <w:rPr>
          <w:sz w:val="22"/>
          <w:szCs w:val="22"/>
        </w:rPr>
        <w:t xml:space="preserve">оговора Стороны согласовывают (при необходимости) Технологию(-и) взаимодействия </w:t>
      </w:r>
      <w:r w:rsidR="00052B40" w:rsidRPr="00D6757C">
        <w:rPr>
          <w:sz w:val="22"/>
          <w:szCs w:val="22"/>
        </w:rPr>
        <w:t>С</w:t>
      </w:r>
      <w:r w:rsidRPr="00D6757C">
        <w:rPr>
          <w:sz w:val="22"/>
          <w:szCs w:val="22"/>
        </w:rPr>
        <w:t>торон.</w:t>
      </w:r>
    </w:p>
    <w:p w14:paraId="725EA87E" w14:textId="77777777" w:rsidR="00775DB7" w:rsidRPr="00D6757C" w:rsidRDefault="00775DB7" w:rsidP="00061C9C">
      <w:pPr>
        <w:spacing w:after="0"/>
        <w:ind w:right="21" w:firstLine="540"/>
        <w:rPr>
          <w:sz w:val="22"/>
          <w:szCs w:val="22"/>
        </w:rPr>
      </w:pPr>
      <w:r w:rsidRPr="00D6757C">
        <w:rPr>
          <w:sz w:val="22"/>
          <w:szCs w:val="22"/>
        </w:rPr>
        <w:t>12.2. Дополнения, приложения, протоколы, акты, накладные и иные формы документов, составленные после заключения настоящего Договора и касающиеся его предмета, в зависимости от содержания могут дополнять или изменять отдельные его положения при условии, что они оформлены надлежащим образом и подписаны от каждой Стороны уполномоченными на то лицами.</w:t>
      </w:r>
    </w:p>
    <w:p w14:paraId="3472EC73" w14:textId="7133FD55" w:rsidR="00775DB7" w:rsidRPr="00D6757C" w:rsidRDefault="00775DB7" w:rsidP="00061C9C">
      <w:pPr>
        <w:spacing w:after="0"/>
        <w:ind w:right="21" w:firstLine="540"/>
        <w:rPr>
          <w:sz w:val="22"/>
          <w:szCs w:val="22"/>
        </w:rPr>
      </w:pPr>
      <w:r w:rsidRPr="00D6757C">
        <w:rPr>
          <w:sz w:val="22"/>
          <w:szCs w:val="22"/>
        </w:rPr>
        <w:lastRenderedPageBreak/>
        <w:t>12.3.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r w:rsidR="001C6477" w:rsidRPr="00D6757C">
        <w:rPr>
          <w:sz w:val="22"/>
          <w:szCs w:val="22"/>
        </w:rPr>
        <w:t xml:space="preserve">, либо настоящим </w:t>
      </w:r>
      <w:r w:rsidR="003E2C72" w:rsidRPr="00D6757C">
        <w:rPr>
          <w:sz w:val="22"/>
          <w:szCs w:val="22"/>
        </w:rPr>
        <w:t>Д</w:t>
      </w:r>
      <w:r w:rsidR="001C6477" w:rsidRPr="00D6757C">
        <w:rPr>
          <w:sz w:val="22"/>
          <w:szCs w:val="22"/>
        </w:rPr>
        <w:t>оговором.</w:t>
      </w:r>
    </w:p>
    <w:p w14:paraId="55B4A866" w14:textId="0AF066DA" w:rsidR="00811C2B" w:rsidRPr="00D6757C" w:rsidRDefault="00811C2B" w:rsidP="00061C9C">
      <w:pPr>
        <w:shd w:val="clear" w:color="auto" w:fill="D9D9D9" w:themeFill="background1" w:themeFillShade="D9"/>
        <w:spacing w:after="0"/>
        <w:ind w:firstLine="567"/>
        <w:rPr>
          <w:b/>
          <w:sz w:val="22"/>
          <w:szCs w:val="22"/>
        </w:rPr>
      </w:pPr>
      <w:r w:rsidRPr="00D6757C">
        <w:rPr>
          <w:b/>
          <w:sz w:val="22"/>
          <w:szCs w:val="22"/>
        </w:rPr>
        <w:t>12.4. В случае неподписания Акта готовности к оказанию услуг в установленный срок</w:t>
      </w:r>
      <w:r w:rsidR="000C1584" w:rsidRPr="00D6757C">
        <w:rPr>
          <w:b/>
          <w:sz w:val="22"/>
          <w:szCs w:val="22"/>
        </w:rPr>
        <w:t xml:space="preserve"> Сторонами</w:t>
      </w:r>
      <w:r w:rsidR="007716C8" w:rsidRPr="00D6757C">
        <w:rPr>
          <w:b/>
          <w:sz w:val="22"/>
          <w:szCs w:val="22"/>
        </w:rPr>
        <w:t>,</w:t>
      </w:r>
      <w:r w:rsidRPr="00D6757C">
        <w:rPr>
          <w:b/>
          <w:sz w:val="22"/>
          <w:szCs w:val="22"/>
        </w:rPr>
        <w:t xml:space="preserve"> Договор может быть расторгнут в одностороннем внесудебном порядке по инициативе АО «Аэропорт Сургут»</w:t>
      </w:r>
      <w:r w:rsidR="00B93952" w:rsidRPr="00D6757C">
        <w:rPr>
          <w:b/>
          <w:sz w:val="22"/>
          <w:szCs w:val="22"/>
        </w:rPr>
        <w:t xml:space="preserve"> (условие указано в Техническом задании – Приложение №1 к настоящему Договору)</w:t>
      </w:r>
      <w:r w:rsidRPr="00D6757C">
        <w:rPr>
          <w:b/>
          <w:sz w:val="22"/>
          <w:szCs w:val="22"/>
        </w:rPr>
        <w:t xml:space="preserve">. </w:t>
      </w:r>
    </w:p>
    <w:p w14:paraId="37E5C93A" w14:textId="3D0D1722" w:rsidR="00775DB7" w:rsidRPr="00D6757C" w:rsidRDefault="00775DB7" w:rsidP="00061C9C">
      <w:pPr>
        <w:spacing w:after="0"/>
        <w:ind w:firstLine="540"/>
        <w:rPr>
          <w:sz w:val="22"/>
          <w:szCs w:val="22"/>
        </w:rPr>
      </w:pPr>
      <w:r w:rsidRPr="00D6757C">
        <w:rPr>
          <w:sz w:val="22"/>
          <w:szCs w:val="22"/>
        </w:rPr>
        <w:t>12.</w:t>
      </w:r>
      <w:r w:rsidR="00811C2B" w:rsidRPr="00D6757C">
        <w:rPr>
          <w:sz w:val="22"/>
          <w:szCs w:val="22"/>
        </w:rPr>
        <w:t>5</w:t>
      </w:r>
      <w:r w:rsidRPr="00D6757C">
        <w:rPr>
          <w:sz w:val="22"/>
          <w:szCs w:val="22"/>
        </w:rPr>
        <w:t xml:space="preserve">. Все споры и разногласия, которые могут возникнуть из настоящего Договора будут по возможности разрешаться путем переговоров между Сторонами. При невозможности разрешить спор путем проведения переговоров в течение 15 (пятнадцати) календарных дней с момента получения соответствующего письменного требования (претензии) от одной из Сторон другой Стороной </w:t>
      </w:r>
      <w:r w:rsidR="00811C2B" w:rsidRPr="00D6757C">
        <w:rPr>
          <w:sz w:val="22"/>
          <w:szCs w:val="22"/>
        </w:rPr>
        <w:t>Д</w:t>
      </w:r>
      <w:r w:rsidRPr="00D6757C">
        <w:rPr>
          <w:sz w:val="22"/>
          <w:szCs w:val="22"/>
        </w:rPr>
        <w:t xml:space="preserve">оговора, спор подлежит разрешению в Арбитражном суде </w:t>
      </w:r>
      <w:r w:rsidR="00B92C29" w:rsidRPr="00D6757C">
        <w:rPr>
          <w:sz w:val="22"/>
          <w:szCs w:val="22"/>
        </w:rPr>
        <w:t>Тюменской области</w:t>
      </w:r>
      <w:r w:rsidRPr="00D6757C">
        <w:rPr>
          <w:sz w:val="22"/>
          <w:szCs w:val="22"/>
        </w:rPr>
        <w:t>.</w:t>
      </w:r>
    </w:p>
    <w:p w14:paraId="05657A8F" w14:textId="5D231E55" w:rsidR="00775DB7" w:rsidRPr="00D6757C" w:rsidRDefault="00D31C49" w:rsidP="00061C9C">
      <w:pPr>
        <w:spacing w:after="0"/>
        <w:ind w:right="21" w:firstLine="540"/>
        <w:rPr>
          <w:sz w:val="22"/>
          <w:szCs w:val="22"/>
        </w:rPr>
      </w:pPr>
      <w:r w:rsidRPr="00D6757C">
        <w:rPr>
          <w:sz w:val="22"/>
          <w:szCs w:val="22"/>
        </w:rPr>
        <w:t>12.</w:t>
      </w:r>
      <w:r w:rsidR="00811C2B" w:rsidRPr="00D6757C">
        <w:rPr>
          <w:sz w:val="22"/>
          <w:szCs w:val="22"/>
        </w:rPr>
        <w:t>6</w:t>
      </w:r>
      <w:r w:rsidR="00775DB7" w:rsidRPr="00D6757C">
        <w:rPr>
          <w:sz w:val="22"/>
          <w:szCs w:val="22"/>
        </w:rPr>
        <w:t>. Во всем остальном, что не предусмотрено настоящим Договором, Стороны руководствуются действующим законодательством Российской Федерации.</w:t>
      </w:r>
    </w:p>
    <w:p w14:paraId="211B742D" w14:textId="329B0C0C" w:rsidR="00775DB7" w:rsidRPr="00D6757C" w:rsidRDefault="00D31C49" w:rsidP="00061C9C">
      <w:pPr>
        <w:spacing w:after="0"/>
        <w:ind w:right="21" w:firstLine="540"/>
        <w:rPr>
          <w:sz w:val="22"/>
          <w:szCs w:val="22"/>
        </w:rPr>
      </w:pPr>
      <w:r w:rsidRPr="00D6757C">
        <w:rPr>
          <w:sz w:val="22"/>
          <w:szCs w:val="22"/>
        </w:rPr>
        <w:t>12.</w:t>
      </w:r>
      <w:r w:rsidR="00811C2B" w:rsidRPr="00D6757C">
        <w:rPr>
          <w:sz w:val="22"/>
          <w:szCs w:val="22"/>
        </w:rPr>
        <w:t>7</w:t>
      </w:r>
      <w:r w:rsidR="00775DB7" w:rsidRPr="00D6757C">
        <w:rPr>
          <w:sz w:val="22"/>
          <w:szCs w:val="22"/>
        </w:rPr>
        <w:t>. Настоящий Договор составлен в двух экземплярах, имеющих одинаковую юридическую силу, по одному для каждой Стороны.</w:t>
      </w:r>
    </w:p>
    <w:p w14:paraId="3544ACFA" w14:textId="41E2C460" w:rsidR="00775DB7" w:rsidRPr="00D6757C" w:rsidRDefault="00D31C49" w:rsidP="00061C9C">
      <w:pPr>
        <w:spacing w:after="0"/>
        <w:ind w:right="21" w:firstLine="540"/>
        <w:rPr>
          <w:sz w:val="22"/>
          <w:szCs w:val="22"/>
        </w:rPr>
      </w:pPr>
      <w:r w:rsidRPr="00D6757C">
        <w:rPr>
          <w:sz w:val="22"/>
          <w:szCs w:val="22"/>
        </w:rPr>
        <w:t>12.</w:t>
      </w:r>
      <w:r w:rsidR="00811C2B" w:rsidRPr="00D6757C">
        <w:rPr>
          <w:sz w:val="22"/>
          <w:szCs w:val="22"/>
        </w:rPr>
        <w:t>8</w:t>
      </w:r>
      <w:r w:rsidR="00775DB7" w:rsidRPr="00D6757C">
        <w:rPr>
          <w:sz w:val="22"/>
          <w:szCs w:val="22"/>
        </w:rPr>
        <w:t>. Перечень приложений:</w:t>
      </w:r>
    </w:p>
    <w:p w14:paraId="26ACC95D" w14:textId="77777777" w:rsidR="00775DB7" w:rsidRPr="00D6757C" w:rsidRDefault="00775DB7" w:rsidP="00061C9C">
      <w:pPr>
        <w:spacing w:after="0"/>
        <w:ind w:right="21" w:firstLine="540"/>
        <w:rPr>
          <w:sz w:val="22"/>
          <w:szCs w:val="22"/>
        </w:rPr>
      </w:pPr>
      <w:r w:rsidRPr="00D6757C">
        <w:rPr>
          <w:sz w:val="22"/>
          <w:szCs w:val="22"/>
        </w:rPr>
        <w:t>- Приложение № 1 – Техническое задание</w:t>
      </w:r>
      <w:r w:rsidR="001C6477" w:rsidRPr="00D6757C">
        <w:rPr>
          <w:sz w:val="22"/>
          <w:szCs w:val="22"/>
        </w:rPr>
        <w:t>.</w:t>
      </w:r>
    </w:p>
    <w:p w14:paraId="4DB5C6C2" w14:textId="07EAF967" w:rsidR="00775DB7" w:rsidRPr="00D6757C" w:rsidRDefault="00775DB7" w:rsidP="00061C9C">
      <w:pPr>
        <w:spacing w:after="0"/>
        <w:ind w:right="21" w:firstLine="540"/>
        <w:rPr>
          <w:sz w:val="22"/>
          <w:szCs w:val="22"/>
        </w:rPr>
      </w:pPr>
      <w:r w:rsidRPr="00D6757C">
        <w:rPr>
          <w:sz w:val="22"/>
          <w:szCs w:val="22"/>
        </w:rPr>
        <w:t xml:space="preserve">- Приложение № 2 – Форма акта </w:t>
      </w:r>
      <w:r w:rsidR="00DB0D30" w:rsidRPr="00D6757C">
        <w:rPr>
          <w:sz w:val="22"/>
          <w:szCs w:val="22"/>
        </w:rPr>
        <w:t>оказан</w:t>
      </w:r>
      <w:r w:rsidR="008E627E" w:rsidRPr="00D6757C">
        <w:rPr>
          <w:sz w:val="22"/>
          <w:szCs w:val="22"/>
        </w:rPr>
        <w:t>ных</w:t>
      </w:r>
      <w:r w:rsidR="00DB0D30" w:rsidRPr="00D6757C">
        <w:rPr>
          <w:sz w:val="22"/>
          <w:szCs w:val="22"/>
        </w:rPr>
        <w:t xml:space="preserve"> </w:t>
      </w:r>
      <w:r w:rsidRPr="00D6757C">
        <w:rPr>
          <w:sz w:val="22"/>
          <w:szCs w:val="22"/>
        </w:rPr>
        <w:t>услуг</w:t>
      </w:r>
      <w:r w:rsidR="001C6477" w:rsidRPr="00D6757C">
        <w:rPr>
          <w:sz w:val="22"/>
          <w:szCs w:val="22"/>
        </w:rPr>
        <w:t>.</w:t>
      </w:r>
    </w:p>
    <w:p w14:paraId="5196CF60" w14:textId="3116FE39" w:rsidR="00775DB7" w:rsidRPr="00D6757C" w:rsidRDefault="00775DB7" w:rsidP="00061C9C">
      <w:pPr>
        <w:spacing w:after="0"/>
        <w:ind w:right="21" w:firstLine="540"/>
        <w:rPr>
          <w:sz w:val="22"/>
          <w:szCs w:val="22"/>
        </w:rPr>
      </w:pPr>
      <w:r w:rsidRPr="00D6757C">
        <w:rPr>
          <w:sz w:val="22"/>
          <w:szCs w:val="22"/>
        </w:rPr>
        <w:t xml:space="preserve">- Приложение № 3 - Расчет </w:t>
      </w:r>
      <w:r w:rsidR="00015FAD" w:rsidRPr="00D6757C">
        <w:rPr>
          <w:sz w:val="22"/>
          <w:szCs w:val="22"/>
        </w:rPr>
        <w:t>стоимости</w:t>
      </w:r>
      <w:r w:rsidRPr="00D6757C">
        <w:rPr>
          <w:sz w:val="22"/>
          <w:szCs w:val="22"/>
        </w:rPr>
        <w:t xml:space="preserve"> </w:t>
      </w:r>
      <w:r w:rsidR="0009795F" w:rsidRPr="00D6757C">
        <w:rPr>
          <w:sz w:val="22"/>
          <w:szCs w:val="22"/>
        </w:rPr>
        <w:t>Д</w:t>
      </w:r>
      <w:r w:rsidRPr="00D6757C">
        <w:rPr>
          <w:sz w:val="22"/>
          <w:szCs w:val="22"/>
        </w:rPr>
        <w:t>оговора</w:t>
      </w:r>
      <w:r w:rsidR="001C6477" w:rsidRPr="00D6757C">
        <w:rPr>
          <w:sz w:val="22"/>
          <w:szCs w:val="22"/>
        </w:rPr>
        <w:t>.</w:t>
      </w:r>
    </w:p>
    <w:p w14:paraId="219E79FB" w14:textId="77777777" w:rsidR="00775DB7" w:rsidRPr="00D6757C" w:rsidRDefault="00775DB7" w:rsidP="00061C9C">
      <w:pPr>
        <w:spacing w:after="0"/>
        <w:ind w:right="21" w:firstLine="540"/>
        <w:rPr>
          <w:sz w:val="22"/>
          <w:szCs w:val="22"/>
        </w:rPr>
      </w:pPr>
      <w:r w:rsidRPr="00D6757C">
        <w:rPr>
          <w:sz w:val="22"/>
          <w:szCs w:val="22"/>
        </w:rPr>
        <w:t>- Приложение № 4 – Прейскурант на услуги бюро пропусков.</w:t>
      </w:r>
    </w:p>
    <w:p w14:paraId="57BA5F6F" w14:textId="77777777" w:rsidR="00730353" w:rsidRPr="00D6757C" w:rsidRDefault="00775DB7" w:rsidP="00061C9C">
      <w:pPr>
        <w:spacing w:after="0"/>
        <w:ind w:right="21" w:firstLine="540"/>
        <w:rPr>
          <w:sz w:val="22"/>
          <w:szCs w:val="22"/>
        </w:rPr>
      </w:pPr>
      <w:r w:rsidRPr="00D6757C">
        <w:rPr>
          <w:sz w:val="22"/>
          <w:szCs w:val="22"/>
        </w:rPr>
        <w:t>Все Приложения являются неотъемлемой частью настоящего Договора.</w:t>
      </w:r>
    </w:p>
    <w:p w14:paraId="23EC0995" w14:textId="77777777" w:rsidR="00396362" w:rsidRPr="00D6757C" w:rsidRDefault="00396362" w:rsidP="00061C9C">
      <w:pPr>
        <w:spacing w:after="0"/>
        <w:ind w:right="21" w:firstLine="540"/>
        <w:rPr>
          <w:sz w:val="22"/>
          <w:szCs w:val="22"/>
        </w:rPr>
      </w:pPr>
    </w:p>
    <w:p w14:paraId="31384DF4" w14:textId="77777777" w:rsidR="00775DB7" w:rsidRPr="00D6757C" w:rsidRDefault="00775DB7" w:rsidP="00061C9C">
      <w:pPr>
        <w:spacing w:after="0"/>
        <w:ind w:right="21"/>
        <w:jc w:val="center"/>
        <w:rPr>
          <w:b/>
          <w:sz w:val="22"/>
          <w:szCs w:val="22"/>
        </w:rPr>
      </w:pPr>
      <w:r w:rsidRPr="00D6757C">
        <w:rPr>
          <w:b/>
          <w:sz w:val="22"/>
          <w:szCs w:val="22"/>
        </w:rPr>
        <w:t>13. ЮРИДИЧЕСКИЕ АДРЕСА И БАНКОВСКИЕ РЕКВИЗИТЫ СТОРОН:</w:t>
      </w:r>
    </w:p>
    <w:tbl>
      <w:tblPr>
        <w:tblW w:w="0" w:type="auto"/>
        <w:jc w:val="center"/>
        <w:tblLook w:val="01E0" w:firstRow="1" w:lastRow="1" w:firstColumn="1" w:lastColumn="1" w:noHBand="0" w:noVBand="0"/>
      </w:tblPr>
      <w:tblGrid>
        <w:gridCol w:w="4304"/>
        <w:gridCol w:w="4964"/>
      </w:tblGrid>
      <w:tr w:rsidR="00775DB7" w:rsidRPr="00D6757C" w14:paraId="41F8A892" w14:textId="77777777" w:rsidTr="00775DB7">
        <w:trPr>
          <w:trHeight w:val="3979"/>
          <w:jc w:val="center"/>
        </w:trPr>
        <w:tc>
          <w:tcPr>
            <w:tcW w:w="4304" w:type="dxa"/>
          </w:tcPr>
          <w:p w14:paraId="581365A7" w14:textId="77777777" w:rsidR="00775DB7" w:rsidRPr="00D6757C" w:rsidRDefault="00775DB7" w:rsidP="00061C9C">
            <w:pPr>
              <w:spacing w:after="0"/>
              <w:rPr>
                <w:sz w:val="22"/>
                <w:szCs w:val="22"/>
              </w:rPr>
            </w:pPr>
            <w:r w:rsidRPr="00D6757C">
              <w:rPr>
                <w:sz w:val="22"/>
                <w:szCs w:val="22"/>
              </w:rPr>
              <w:t>Исполнитель:</w:t>
            </w:r>
          </w:p>
          <w:p w14:paraId="7B2F939A" w14:textId="77777777" w:rsidR="00775DB7" w:rsidRPr="00D6757C" w:rsidRDefault="00775DB7" w:rsidP="00061C9C">
            <w:pPr>
              <w:spacing w:after="0"/>
              <w:rPr>
                <w:sz w:val="22"/>
                <w:szCs w:val="22"/>
              </w:rPr>
            </w:pPr>
            <w:r w:rsidRPr="00D6757C">
              <w:rPr>
                <w:sz w:val="22"/>
                <w:szCs w:val="22"/>
              </w:rPr>
              <w:t>____________________________________</w:t>
            </w:r>
          </w:p>
          <w:p w14:paraId="6B3E7646" w14:textId="77777777" w:rsidR="00775DB7" w:rsidRPr="00D6757C" w:rsidRDefault="00775DB7" w:rsidP="00061C9C">
            <w:pPr>
              <w:spacing w:after="0"/>
              <w:rPr>
                <w:sz w:val="22"/>
                <w:szCs w:val="22"/>
              </w:rPr>
            </w:pPr>
            <w:r w:rsidRPr="00D6757C">
              <w:rPr>
                <w:sz w:val="22"/>
                <w:szCs w:val="22"/>
              </w:rPr>
              <w:t>____________________________________</w:t>
            </w:r>
          </w:p>
          <w:p w14:paraId="564C5B08" w14:textId="77777777" w:rsidR="00775DB7" w:rsidRPr="00D6757C" w:rsidRDefault="00775DB7" w:rsidP="00061C9C">
            <w:pPr>
              <w:spacing w:after="0"/>
              <w:rPr>
                <w:sz w:val="22"/>
                <w:szCs w:val="22"/>
              </w:rPr>
            </w:pPr>
            <w:r w:rsidRPr="00D6757C">
              <w:rPr>
                <w:sz w:val="22"/>
                <w:szCs w:val="22"/>
              </w:rPr>
              <w:t>____________________________________</w:t>
            </w:r>
          </w:p>
          <w:p w14:paraId="4A4D28A2" w14:textId="77777777" w:rsidR="00775DB7" w:rsidRPr="00D6757C" w:rsidRDefault="00775DB7" w:rsidP="00061C9C">
            <w:pPr>
              <w:spacing w:after="0"/>
              <w:rPr>
                <w:sz w:val="22"/>
                <w:szCs w:val="22"/>
              </w:rPr>
            </w:pPr>
            <w:r w:rsidRPr="00D6757C">
              <w:rPr>
                <w:sz w:val="22"/>
                <w:szCs w:val="22"/>
              </w:rPr>
              <w:t>____________________________________</w:t>
            </w:r>
          </w:p>
          <w:p w14:paraId="0D1CA9D1" w14:textId="77777777" w:rsidR="00775DB7" w:rsidRPr="00D6757C" w:rsidRDefault="00775DB7" w:rsidP="00061C9C">
            <w:pPr>
              <w:spacing w:after="0"/>
              <w:rPr>
                <w:sz w:val="22"/>
                <w:szCs w:val="22"/>
              </w:rPr>
            </w:pPr>
            <w:r w:rsidRPr="00D6757C">
              <w:rPr>
                <w:sz w:val="22"/>
                <w:szCs w:val="22"/>
              </w:rPr>
              <w:t>____________________________________</w:t>
            </w:r>
          </w:p>
          <w:p w14:paraId="1FAB7E09" w14:textId="77777777" w:rsidR="00775DB7" w:rsidRPr="00D6757C" w:rsidRDefault="00775DB7" w:rsidP="00061C9C">
            <w:pPr>
              <w:spacing w:after="0"/>
              <w:rPr>
                <w:sz w:val="22"/>
                <w:szCs w:val="22"/>
              </w:rPr>
            </w:pPr>
            <w:r w:rsidRPr="00D6757C">
              <w:rPr>
                <w:sz w:val="22"/>
                <w:szCs w:val="22"/>
              </w:rPr>
              <w:t>____________________________________</w:t>
            </w:r>
          </w:p>
          <w:p w14:paraId="110EE136" w14:textId="77777777" w:rsidR="00775DB7" w:rsidRPr="00D6757C" w:rsidRDefault="00775DB7" w:rsidP="00061C9C">
            <w:pPr>
              <w:spacing w:after="0"/>
              <w:rPr>
                <w:sz w:val="22"/>
                <w:szCs w:val="22"/>
              </w:rPr>
            </w:pPr>
            <w:r w:rsidRPr="00D6757C">
              <w:rPr>
                <w:sz w:val="22"/>
                <w:szCs w:val="22"/>
              </w:rPr>
              <w:t>____________________________________</w:t>
            </w:r>
          </w:p>
          <w:p w14:paraId="02E2821A" w14:textId="77777777" w:rsidR="00775DB7" w:rsidRPr="00D6757C" w:rsidRDefault="00775DB7" w:rsidP="00061C9C">
            <w:pPr>
              <w:spacing w:after="0"/>
              <w:rPr>
                <w:sz w:val="22"/>
                <w:szCs w:val="22"/>
              </w:rPr>
            </w:pPr>
            <w:r w:rsidRPr="00D6757C">
              <w:rPr>
                <w:sz w:val="22"/>
                <w:szCs w:val="22"/>
              </w:rPr>
              <w:t>____________________________________</w:t>
            </w:r>
          </w:p>
          <w:p w14:paraId="46A5DCBD" w14:textId="77777777" w:rsidR="00775DB7" w:rsidRPr="00D6757C" w:rsidRDefault="00775DB7" w:rsidP="00061C9C">
            <w:pPr>
              <w:spacing w:after="0"/>
              <w:rPr>
                <w:sz w:val="22"/>
                <w:szCs w:val="22"/>
              </w:rPr>
            </w:pPr>
            <w:r w:rsidRPr="00D6757C">
              <w:rPr>
                <w:sz w:val="22"/>
                <w:szCs w:val="22"/>
              </w:rPr>
              <w:t>____________________________________</w:t>
            </w:r>
          </w:p>
          <w:p w14:paraId="64120877" w14:textId="77777777" w:rsidR="00775DB7" w:rsidRPr="00D6757C" w:rsidRDefault="00775DB7" w:rsidP="00061C9C">
            <w:pPr>
              <w:spacing w:after="0"/>
              <w:rPr>
                <w:sz w:val="22"/>
                <w:szCs w:val="22"/>
              </w:rPr>
            </w:pPr>
            <w:r w:rsidRPr="00D6757C">
              <w:rPr>
                <w:sz w:val="22"/>
                <w:szCs w:val="22"/>
              </w:rPr>
              <w:t>____________________________________</w:t>
            </w:r>
          </w:p>
          <w:p w14:paraId="22DBAADA" w14:textId="77777777" w:rsidR="00775DB7" w:rsidRPr="00D6757C" w:rsidRDefault="00775DB7" w:rsidP="00061C9C">
            <w:pPr>
              <w:spacing w:after="0"/>
              <w:rPr>
                <w:sz w:val="22"/>
                <w:szCs w:val="22"/>
              </w:rPr>
            </w:pPr>
            <w:r w:rsidRPr="00D6757C">
              <w:rPr>
                <w:sz w:val="22"/>
                <w:szCs w:val="22"/>
              </w:rPr>
              <w:t>____________________________________</w:t>
            </w:r>
          </w:p>
          <w:p w14:paraId="60363D11" w14:textId="77777777" w:rsidR="00775DB7" w:rsidRPr="00D6757C" w:rsidRDefault="00775DB7" w:rsidP="00061C9C">
            <w:pPr>
              <w:spacing w:after="0"/>
              <w:rPr>
                <w:sz w:val="22"/>
                <w:szCs w:val="22"/>
              </w:rPr>
            </w:pPr>
            <w:r w:rsidRPr="00D6757C">
              <w:rPr>
                <w:sz w:val="22"/>
                <w:szCs w:val="22"/>
              </w:rPr>
              <w:t>____________________________________</w:t>
            </w:r>
          </w:p>
          <w:p w14:paraId="1BD1A725" w14:textId="77777777" w:rsidR="00775DB7" w:rsidRPr="00D6757C" w:rsidRDefault="00775DB7" w:rsidP="00061C9C">
            <w:pPr>
              <w:spacing w:after="0"/>
              <w:rPr>
                <w:sz w:val="22"/>
                <w:szCs w:val="22"/>
              </w:rPr>
            </w:pPr>
            <w:r w:rsidRPr="00D6757C">
              <w:rPr>
                <w:sz w:val="22"/>
                <w:szCs w:val="22"/>
              </w:rPr>
              <w:t>____________________________________</w:t>
            </w:r>
          </w:p>
          <w:p w14:paraId="5505F47B" w14:textId="77777777" w:rsidR="00775DB7" w:rsidRPr="00D6757C" w:rsidRDefault="00775DB7" w:rsidP="00061C9C">
            <w:pPr>
              <w:spacing w:after="0"/>
              <w:rPr>
                <w:sz w:val="22"/>
                <w:szCs w:val="22"/>
              </w:rPr>
            </w:pPr>
            <w:r w:rsidRPr="00D6757C">
              <w:rPr>
                <w:sz w:val="22"/>
                <w:szCs w:val="22"/>
              </w:rPr>
              <w:t>____________________________________</w:t>
            </w:r>
          </w:p>
          <w:p w14:paraId="6080FBCE" w14:textId="77777777" w:rsidR="00775DB7" w:rsidRPr="00D6757C" w:rsidRDefault="00775DB7" w:rsidP="00061C9C">
            <w:pPr>
              <w:spacing w:after="0"/>
              <w:rPr>
                <w:sz w:val="22"/>
                <w:szCs w:val="22"/>
              </w:rPr>
            </w:pPr>
          </w:p>
          <w:p w14:paraId="4F4907F8" w14:textId="77777777" w:rsidR="00775DB7" w:rsidRPr="00D6757C" w:rsidRDefault="00775DB7" w:rsidP="00061C9C">
            <w:pPr>
              <w:spacing w:after="0"/>
              <w:rPr>
                <w:sz w:val="22"/>
                <w:szCs w:val="22"/>
              </w:rPr>
            </w:pPr>
          </w:p>
          <w:p w14:paraId="3FC391C8" w14:textId="77777777" w:rsidR="00775DB7" w:rsidRPr="00D6757C" w:rsidRDefault="00775DB7" w:rsidP="00061C9C">
            <w:pPr>
              <w:spacing w:after="0"/>
              <w:rPr>
                <w:sz w:val="22"/>
                <w:szCs w:val="22"/>
              </w:rPr>
            </w:pPr>
          </w:p>
          <w:p w14:paraId="4CBC7395" w14:textId="77777777" w:rsidR="00775DB7" w:rsidRPr="00D6757C" w:rsidRDefault="00775DB7" w:rsidP="00061C9C">
            <w:pPr>
              <w:spacing w:after="0"/>
              <w:rPr>
                <w:sz w:val="22"/>
                <w:szCs w:val="22"/>
              </w:rPr>
            </w:pPr>
            <w:r w:rsidRPr="00D6757C">
              <w:rPr>
                <w:sz w:val="22"/>
                <w:szCs w:val="22"/>
              </w:rPr>
              <w:t>_____ _______________________</w:t>
            </w:r>
          </w:p>
        </w:tc>
        <w:tc>
          <w:tcPr>
            <w:tcW w:w="4964" w:type="dxa"/>
          </w:tcPr>
          <w:p w14:paraId="42750322" w14:textId="77777777" w:rsidR="004E09A6" w:rsidRPr="00D6757C" w:rsidRDefault="004E09A6" w:rsidP="00061C9C">
            <w:pPr>
              <w:tabs>
                <w:tab w:val="left" w:pos="426"/>
                <w:tab w:val="left" w:pos="709"/>
              </w:tabs>
              <w:spacing w:after="0"/>
              <w:ind w:hanging="16"/>
              <w:rPr>
                <w:sz w:val="23"/>
                <w:szCs w:val="23"/>
              </w:rPr>
            </w:pPr>
            <w:r w:rsidRPr="00D6757C">
              <w:rPr>
                <w:sz w:val="23"/>
                <w:szCs w:val="23"/>
              </w:rPr>
              <w:t>Заказчик:</w:t>
            </w:r>
          </w:p>
          <w:p w14:paraId="1E05F9AF" w14:textId="77777777" w:rsidR="004E09A6" w:rsidRPr="00D6757C" w:rsidRDefault="004E09A6" w:rsidP="00061C9C">
            <w:pPr>
              <w:tabs>
                <w:tab w:val="left" w:pos="426"/>
                <w:tab w:val="left" w:pos="709"/>
              </w:tabs>
              <w:spacing w:after="0"/>
              <w:ind w:hanging="16"/>
              <w:rPr>
                <w:sz w:val="23"/>
                <w:szCs w:val="23"/>
              </w:rPr>
            </w:pPr>
            <w:r w:rsidRPr="00D6757C">
              <w:rPr>
                <w:sz w:val="23"/>
                <w:szCs w:val="23"/>
              </w:rPr>
              <w:t>Акционерное общество «Аэропорт Сургут»</w:t>
            </w:r>
          </w:p>
          <w:p w14:paraId="6648693E" w14:textId="77777777" w:rsidR="004E09A6" w:rsidRPr="00D6757C" w:rsidRDefault="004E09A6" w:rsidP="00061C9C">
            <w:pPr>
              <w:tabs>
                <w:tab w:val="left" w:pos="426"/>
                <w:tab w:val="left" w:pos="709"/>
              </w:tabs>
              <w:spacing w:after="0"/>
              <w:ind w:hanging="16"/>
              <w:rPr>
                <w:sz w:val="23"/>
                <w:szCs w:val="23"/>
              </w:rPr>
            </w:pPr>
            <w:r w:rsidRPr="00D6757C">
              <w:rPr>
                <w:sz w:val="23"/>
                <w:szCs w:val="23"/>
              </w:rPr>
              <w:t>Сокращённое наименование - АО «Аэропорт Сургут»</w:t>
            </w:r>
          </w:p>
          <w:p w14:paraId="02FA51FC" w14:textId="77777777" w:rsidR="004E09A6" w:rsidRPr="00D6757C" w:rsidRDefault="004E09A6" w:rsidP="00061C9C">
            <w:pPr>
              <w:tabs>
                <w:tab w:val="left" w:pos="426"/>
                <w:tab w:val="left" w:pos="709"/>
              </w:tabs>
              <w:spacing w:after="0"/>
              <w:ind w:hanging="16"/>
              <w:rPr>
                <w:sz w:val="23"/>
                <w:szCs w:val="23"/>
              </w:rPr>
            </w:pPr>
            <w:r w:rsidRPr="00D6757C">
              <w:rPr>
                <w:sz w:val="23"/>
                <w:szCs w:val="23"/>
              </w:rPr>
              <w:t>ИНН/КПП – 8602060523/860201001</w:t>
            </w:r>
          </w:p>
          <w:p w14:paraId="5827D795" w14:textId="77777777" w:rsidR="004E09A6" w:rsidRPr="00D6757C" w:rsidRDefault="004E09A6" w:rsidP="00061C9C">
            <w:pPr>
              <w:tabs>
                <w:tab w:val="left" w:pos="426"/>
                <w:tab w:val="left" w:pos="709"/>
              </w:tabs>
              <w:spacing w:after="0"/>
              <w:ind w:hanging="16"/>
              <w:rPr>
                <w:sz w:val="23"/>
                <w:szCs w:val="23"/>
              </w:rPr>
            </w:pPr>
            <w:r w:rsidRPr="00D6757C">
              <w:rPr>
                <w:sz w:val="23"/>
                <w:szCs w:val="23"/>
              </w:rPr>
              <w:t>ОГРН 1028600603998</w:t>
            </w:r>
          </w:p>
          <w:p w14:paraId="0B866153" w14:textId="77777777" w:rsidR="004E09A6" w:rsidRPr="00D6757C" w:rsidRDefault="004E09A6" w:rsidP="00061C9C">
            <w:pPr>
              <w:tabs>
                <w:tab w:val="left" w:pos="426"/>
                <w:tab w:val="left" w:pos="709"/>
              </w:tabs>
              <w:spacing w:after="0"/>
              <w:ind w:hanging="16"/>
              <w:rPr>
                <w:sz w:val="23"/>
                <w:szCs w:val="23"/>
              </w:rPr>
            </w:pPr>
            <w:r w:rsidRPr="00D6757C">
              <w:rPr>
                <w:sz w:val="23"/>
                <w:szCs w:val="23"/>
              </w:rPr>
              <w:t>Место нахождения (по Уставу): РФ, ХМАО-Югра, г.Сургут.</w:t>
            </w:r>
          </w:p>
          <w:p w14:paraId="3D5070BD" w14:textId="77777777" w:rsidR="004E09A6" w:rsidRPr="00D6757C" w:rsidRDefault="004E09A6" w:rsidP="00061C9C">
            <w:pPr>
              <w:tabs>
                <w:tab w:val="left" w:pos="426"/>
                <w:tab w:val="left" w:pos="709"/>
              </w:tabs>
              <w:spacing w:after="0"/>
              <w:ind w:hanging="16"/>
              <w:rPr>
                <w:sz w:val="23"/>
                <w:szCs w:val="23"/>
              </w:rPr>
            </w:pPr>
            <w:r w:rsidRPr="00D6757C">
              <w:rPr>
                <w:sz w:val="23"/>
                <w:szCs w:val="23"/>
              </w:rPr>
              <w:t xml:space="preserve">Адрес юридического лица (по сведениям ЕГРЮЛ):  </w:t>
            </w:r>
          </w:p>
          <w:p w14:paraId="5201D65B" w14:textId="77777777" w:rsidR="004E09A6" w:rsidRPr="00D6757C" w:rsidRDefault="004E09A6" w:rsidP="00061C9C">
            <w:pPr>
              <w:tabs>
                <w:tab w:val="left" w:pos="426"/>
                <w:tab w:val="left" w:pos="709"/>
              </w:tabs>
              <w:spacing w:after="0"/>
              <w:ind w:hanging="16"/>
              <w:rPr>
                <w:sz w:val="23"/>
                <w:szCs w:val="23"/>
              </w:rPr>
            </w:pPr>
            <w:r w:rsidRPr="00D6757C">
              <w:rPr>
                <w:sz w:val="23"/>
                <w:szCs w:val="23"/>
              </w:rPr>
              <w:t>628422, ХМАО – Югра,</w:t>
            </w:r>
          </w:p>
          <w:p w14:paraId="2B8936C7" w14:textId="77777777" w:rsidR="004E09A6" w:rsidRPr="00D6757C" w:rsidRDefault="004E09A6" w:rsidP="00061C9C">
            <w:pPr>
              <w:tabs>
                <w:tab w:val="left" w:pos="426"/>
                <w:tab w:val="left" w:pos="709"/>
              </w:tabs>
              <w:spacing w:after="0"/>
              <w:ind w:hanging="16"/>
              <w:rPr>
                <w:sz w:val="23"/>
                <w:szCs w:val="23"/>
              </w:rPr>
            </w:pPr>
            <w:r w:rsidRPr="00D6757C">
              <w:rPr>
                <w:sz w:val="23"/>
                <w:szCs w:val="23"/>
              </w:rPr>
              <w:t>г. Сургут, улица Аэрофлотская д49/1</w:t>
            </w:r>
          </w:p>
          <w:p w14:paraId="4A074257" w14:textId="77777777" w:rsidR="004E09A6" w:rsidRPr="00D6757C" w:rsidRDefault="004E09A6" w:rsidP="00061C9C">
            <w:pPr>
              <w:tabs>
                <w:tab w:val="left" w:pos="426"/>
                <w:tab w:val="left" w:pos="709"/>
              </w:tabs>
              <w:spacing w:after="0"/>
              <w:ind w:hanging="16"/>
              <w:rPr>
                <w:sz w:val="23"/>
                <w:szCs w:val="23"/>
              </w:rPr>
            </w:pPr>
            <w:r w:rsidRPr="00D6757C">
              <w:rPr>
                <w:sz w:val="23"/>
                <w:szCs w:val="23"/>
              </w:rPr>
              <w:t>Почтовый адрес (адрес для направления корреспонденции): 628408, Россия, ХМАО – Югра,</w:t>
            </w:r>
          </w:p>
          <w:p w14:paraId="1388D97A" w14:textId="77777777" w:rsidR="004E09A6" w:rsidRPr="00D6757C" w:rsidRDefault="004E09A6" w:rsidP="00061C9C">
            <w:pPr>
              <w:tabs>
                <w:tab w:val="left" w:pos="426"/>
                <w:tab w:val="left" w:pos="709"/>
              </w:tabs>
              <w:spacing w:after="0"/>
              <w:ind w:hanging="16"/>
              <w:rPr>
                <w:sz w:val="23"/>
                <w:szCs w:val="23"/>
              </w:rPr>
            </w:pPr>
            <w:r w:rsidRPr="00D6757C">
              <w:rPr>
                <w:sz w:val="23"/>
                <w:szCs w:val="23"/>
              </w:rPr>
              <w:t>г. Сургут, а/я Бокс №11.</w:t>
            </w:r>
          </w:p>
          <w:p w14:paraId="040BD6F2" w14:textId="77777777" w:rsidR="004E09A6" w:rsidRPr="00D6757C" w:rsidRDefault="004E09A6" w:rsidP="00061C9C">
            <w:pPr>
              <w:tabs>
                <w:tab w:val="left" w:pos="426"/>
                <w:tab w:val="left" w:pos="709"/>
              </w:tabs>
              <w:spacing w:after="0"/>
              <w:ind w:hanging="16"/>
              <w:rPr>
                <w:sz w:val="23"/>
                <w:szCs w:val="23"/>
              </w:rPr>
            </w:pPr>
            <w:r w:rsidRPr="00D6757C">
              <w:rPr>
                <w:sz w:val="23"/>
                <w:szCs w:val="23"/>
              </w:rPr>
              <w:t>Телефон: 8(3462)770-276</w:t>
            </w:r>
          </w:p>
          <w:p w14:paraId="5541A92D" w14:textId="77777777" w:rsidR="004E09A6" w:rsidRPr="00D6757C" w:rsidRDefault="004E09A6" w:rsidP="00061C9C">
            <w:pPr>
              <w:tabs>
                <w:tab w:val="left" w:pos="426"/>
                <w:tab w:val="left" w:pos="709"/>
              </w:tabs>
              <w:spacing w:after="0"/>
              <w:ind w:hanging="16"/>
              <w:rPr>
                <w:sz w:val="23"/>
                <w:szCs w:val="23"/>
              </w:rPr>
            </w:pPr>
            <w:r w:rsidRPr="00D6757C">
              <w:rPr>
                <w:sz w:val="23"/>
                <w:szCs w:val="23"/>
              </w:rPr>
              <w:t>Е-</w:t>
            </w:r>
            <w:proofErr w:type="spellStart"/>
            <w:r w:rsidRPr="00D6757C">
              <w:rPr>
                <w:sz w:val="23"/>
                <w:szCs w:val="23"/>
              </w:rPr>
              <w:t>mail</w:t>
            </w:r>
            <w:proofErr w:type="spellEnd"/>
            <w:r w:rsidRPr="00D6757C">
              <w:rPr>
                <w:sz w:val="23"/>
                <w:szCs w:val="23"/>
              </w:rPr>
              <w:t>: office@airsurgut.ru</w:t>
            </w:r>
          </w:p>
          <w:p w14:paraId="53040414" w14:textId="77777777" w:rsidR="004E09A6" w:rsidRPr="00D6757C" w:rsidRDefault="004E09A6" w:rsidP="00061C9C">
            <w:pPr>
              <w:tabs>
                <w:tab w:val="left" w:pos="426"/>
                <w:tab w:val="left" w:pos="709"/>
              </w:tabs>
              <w:spacing w:after="0"/>
              <w:ind w:hanging="16"/>
              <w:rPr>
                <w:sz w:val="23"/>
                <w:szCs w:val="23"/>
              </w:rPr>
            </w:pPr>
            <w:r w:rsidRPr="00D6757C">
              <w:rPr>
                <w:sz w:val="23"/>
                <w:szCs w:val="23"/>
              </w:rPr>
              <w:t>Банковские реквизиты:</w:t>
            </w:r>
          </w:p>
          <w:p w14:paraId="5C1D6036" w14:textId="77777777" w:rsidR="004E09A6" w:rsidRPr="00D6757C" w:rsidRDefault="004E09A6" w:rsidP="00061C9C">
            <w:pPr>
              <w:tabs>
                <w:tab w:val="left" w:pos="426"/>
                <w:tab w:val="left" w:pos="709"/>
              </w:tabs>
              <w:spacing w:after="0"/>
              <w:ind w:hanging="16"/>
              <w:rPr>
                <w:sz w:val="23"/>
                <w:szCs w:val="23"/>
              </w:rPr>
            </w:pPr>
            <w:r w:rsidRPr="00D6757C">
              <w:rPr>
                <w:sz w:val="23"/>
                <w:szCs w:val="23"/>
              </w:rPr>
              <w:t>Наименование Банка: Ф-Л Западно-Сибирское отделение №8647</w:t>
            </w:r>
          </w:p>
          <w:p w14:paraId="6E00D580" w14:textId="77777777" w:rsidR="004E09A6" w:rsidRPr="00D6757C" w:rsidRDefault="004E09A6" w:rsidP="00061C9C">
            <w:pPr>
              <w:tabs>
                <w:tab w:val="left" w:pos="426"/>
                <w:tab w:val="left" w:pos="709"/>
              </w:tabs>
              <w:spacing w:after="0"/>
              <w:ind w:hanging="16"/>
              <w:rPr>
                <w:sz w:val="23"/>
                <w:szCs w:val="23"/>
              </w:rPr>
            </w:pPr>
            <w:r w:rsidRPr="00D6757C">
              <w:rPr>
                <w:sz w:val="23"/>
                <w:szCs w:val="23"/>
              </w:rPr>
              <w:t>ПАО Сбербанк г. Тюмень</w:t>
            </w:r>
          </w:p>
          <w:p w14:paraId="310B8032" w14:textId="77777777" w:rsidR="004E09A6" w:rsidRPr="00D6757C" w:rsidRDefault="004E09A6" w:rsidP="00061C9C">
            <w:pPr>
              <w:tabs>
                <w:tab w:val="left" w:pos="426"/>
                <w:tab w:val="left" w:pos="709"/>
              </w:tabs>
              <w:spacing w:after="0"/>
              <w:ind w:hanging="16"/>
              <w:rPr>
                <w:sz w:val="23"/>
                <w:szCs w:val="23"/>
              </w:rPr>
            </w:pPr>
            <w:r w:rsidRPr="00D6757C">
              <w:rPr>
                <w:sz w:val="23"/>
                <w:szCs w:val="23"/>
              </w:rPr>
              <w:t>ИНН/КПП – 860202001/7707083893</w:t>
            </w:r>
          </w:p>
          <w:p w14:paraId="2141B8D6" w14:textId="77777777" w:rsidR="004E09A6" w:rsidRPr="00D6757C" w:rsidRDefault="004E09A6" w:rsidP="00061C9C">
            <w:pPr>
              <w:tabs>
                <w:tab w:val="left" w:pos="426"/>
                <w:tab w:val="left" w:pos="709"/>
              </w:tabs>
              <w:spacing w:after="0"/>
              <w:ind w:hanging="16"/>
              <w:rPr>
                <w:sz w:val="23"/>
                <w:szCs w:val="23"/>
              </w:rPr>
            </w:pPr>
            <w:r w:rsidRPr="00D6757C">
              <w:rPr>
                <w:sz w:val="23"/>
                <w:szCs w:val="23"/>
              </w:rPr>
              <w:t>БИК - 047102651</w:t>
            </w:r>
          </w:p>
          <w:p w14:paraId="715CA5D5" w14:textId="77777777" w:rsidR="004E09A6" w:rsidRPr="00D6757C" w:rsidRDefault="004E09A6" w:rsidP="00061C9C">
            <w:pPr>
              <w:tabs>
                <w:tab w:val="left" w:pos="426"/>
                <w:tab w:val="left" w:pos="709"/>
              </w:tabs>
              <w:spacing w:after="0"/>
              <w:ind w:hanging="16"/>
              <w:rPr>
                <w:sz w:val="23"/>
                <w:szCs w:val="23"/>
              </w:rPr>
            </w:pPr>
            <w:r w:rsidRPr="00D6757C">
              <w:rPr>
                <w:sz w:val="23"/>
                <w:szCs w:val="23"/>
              </w:rPr>
              <w:t>К/счёт - 301018108000000000651</w:t>
            </w:r>
          </w:p>
          <w:p w14:paraId="0A52D026" w14:textId="77777777" w:rsidR="004E09A6" w:rsidRPr="00D6757C" w:rsidRDefault="004E09A6" w:rsidP="00061C9C">
            <w:pPr>
              <w:tabs>
                <w:tab w:val="left" w:pos="426"/>
                <w:tab w:val="left" w:pos="709"/>
              </w:tabs>
              <w:spacing w:after="0"/>
              <w:ind w:hanging="16"/>
              <w:rPr>
                <w:sz w:val="23"/>
                <w:szCs w:val="23"/>
              </w:rPr>
            </w:pPr>
            <w:r w:rsidRPr="00D6757C">
              <w:rPr>
                <w:sz w:val="23"/>
                <w:szCs w:val="23"/>
              </w:rPr>
              <w:t>Р/счёт - 40702810567170100601</w:t>
            </w:r>
          </w:p>
          <w:p w14:paraId="2607E758" w14:textId="77777777" w:rsidR="004E09A6" w:rsidRPr="00D6757C" w:rsidRDefault="004E09A6" w:rsidP="00061C9C">
            <w:pPr>
              <w:tabs>
                <w:tab w:val="left" w:pos="426"/>
                <w:tab w:val="left" w:pos="709"/>
              </w:tabs>
              <w:spacing w:after="0"/>
              <w:ind w:hanging="16"/>
              <w:rPr>
                <w:sz w:val="23"/>
                <w:szCs w:val="23"/>
              </w:rPr>
            </w:pPr>
          </w:p>
          <w:p w14:paraId="1F93FE65" w14:textId="77777777" w:rsidR="00A73E27" w:rsidRPr="00D6757C" w:rsidRDefault="00A73E27" w:rsidP="00061C9C">
            <w:pPr>
              <w:tabs>
                <w:tab w:val="left" w:pos="426"/>
                <w:tab w:val="left" w:pos="709"/>
              </w:tabs>
              <w:spacing w:after="0"/>
              <w:ind w:hanging="16"/>
              <w:rPr>
                <w:sz w:val="22"/>
                <w:szCs w:val="22"/>
              </w:rPr>
            </w:pPr>
            <w:r w:rsidRPr="00D6757C">
              <w:rPr>
                <w:sz w:val="22"/>
                <w:szCs w:val="22"/>
              </w:rPr>
              <w:t xml:space="preserve">Директор по производству – первый заместитель генерального директора </w:t>
            </w:r>
          </w:p>
          <w:p w14:paraId="0B932516" w14:textId="77777777" w:rsidR="00A73E27" w:rsidRPr="00D6757C" w:rsidRDefault="00A73E27" w:rsidP="00061C9C">
            <w:pPr>
              <w:tabs>
                <w:tab w:val="left" w:pos="426"/>
                <w:tab w:val="left" w:pos="709"/>
              </w:tabs>
              <w:spacing w:after="0"/>
              <w:ind w:hanging="16"/>
              <w:rPr>
                <w:sz w:val="22"/>
                <w:szCs w:val="22"/>
              </w:rPr>
            </w:pPr>
            <w:r w:rsidRPr="00D6757C">
              <w:rPr>
                <w:sz w:val="22"/>
                <w:szCs w:val="22"/>
              </w:rPr>
              <w:t xml:space="preserve">___________________ С.В. Прийма </w:t>
            </w:r>
          </w:p>
          <w:p w14:paraId="27027FE8" w14:textId="77777777" w:rsidR="00A73E27" w:rsidRPr="00D6757C" w:rsidRDefault="00A73E27" w:rsidP="00061C9C">
            <w:pPr>
              <w:tabs>
                <w:tab w:val="left" w:pos="426"/>
                <w:tab w:val="left" w:pos="709"/>
              </w:tabs>
              <w:spacing w:after="0"/>
              <w:ind w:hanging="16"/>
              <w:rPr>
                <w:sz w:val="22"/>
                <w:szCs w:val="22"/>
              </w:rPr>
            </w:pPr>
            <w:r w:rsidRPr="00D6757C">
              <w:rPr>
                <w:sz w:val="22"/>
                <w:szCs w:val="22"/>
              </w:rPr>
              <w:t>Дата подписания договора</w:t>
            </w:r>
          </w:p>
          <w:p w14:paraId="25F1A2A0" w14:textId="77777777" w:rsidR="00775DB7" w:rsidRPr="00D6757C" w:rsidRDefault="00A73E27" w:rsidP="00061C9C">
            <w:pPr>
              <w:tabs>
                <w:tab w:val="left" w:pos="426"/>
                <w:tab w:val="left" w:pos="709"/>
              </w:tabs>
              <w:spacing w:after="0"/>
              <w:jc w:val="left"/>
              <w:rPr>
                <w:sz w:val="22"/>
                <w:szCs w:val="22"/>
              </w:rPr>
            </w:pPr>
            <w:r w:rsidRPr="00D6757C">
              <w:rPr>
                <w:sz w:val="22"/>
                <w:szCs w:val="22"/>
              </w:rPr>
              <w:t>___ ___________ 202</w:t>
            </w:r>
            <w:r w:rsidR="008104DC" w:rsidRPr="00D6757C">
              <w:rPr>
                <w:sz w:val="22"/>
                <w:szCs w:val="22"/>
              </w:rPr>
              <w:t>3</w:t>
            </w:r>
          </w:p>
        </w:tc>
      </w:tr>
    </w:tbl>
    <w:p w14:paraId="1AF33F24" w14:textId="77777777" w:rsidR="00D6655A" w:rsidRPr="00D6757C" w:rsidRDefault="00D6655A" w:rsidP="005B0A95">
      <w:pPr>
        <w:spacing w:after="0" w:line="240" w:lineRule="atLeast"/>
        <w:rPr>
          <w:sz w:val="22"/>
          <w:szCs w:val="22"/>
        </w:rPr>
      </w:pPr>
    </w:p>
    <w:p w14:paraId="00CA0E71" w14:textId="77777777" w:rsidR="00E67B9F" w:rsidRPr="00D6757C" w:rsidRDefault="00E67B9F" w:rsidP="00204EBD">
      <w:pPr>
        <w:spacing w:after="0" w:line="276" w:lineRule="auto"/>
        <w:ind w:firstLine="6096"/>
        <w:rPr>
          <w:sz w:val="22"/>
          <w:szCs w:val="22"/>
        </w:rPr>
      </w:pPr>
      <w:r w:rsidRPr="00D6757C">
        <w:rPr>
          <w:sz w:val="22"/>
          <w:szCs w:val="22"/>
        </w:rPr>
        <w:t>Приложение №1</w:t>
      </w:r>
    </w:p>
    <w:p w14:paraId="6298A7AA" w14:textId="77777777" w:rsidR="00E67B9F" w:rsidRPr="00D6757C" w:rsidRDefault="00C623B6" w:rsidP="00204EBD">
      <w:pPr>
        <w:spacing w:after="0" w:line="276" w:lineRule="auto"/>
        <w:ind w:firstLine="6096"/>
        <w:rPr>
          <w:sz w:val="22"/>
          <w:szCs w:val="22"/>
        </w:rPr>
      </w:pPr>
      <w:r w:rsidRPr="00D6757C">
        <w:rPr>
          <w:sz w:val="22"/>
          <w:szCs w:val="22"/>
        </w:rPr>
        <w:t xml:space="preserve">к Договору от </w:t>
      </w:r>
      <w:r w:rsidR="00E67B9F" w:rsidRPr="00D6757C">
        <w:rPr>
          <w:sz w:val="22"/>
          <w:szCs w:val="22"/>
        </w:rPr>
        <w:t>_______№____________</w:t>
      </w:r>
    </w:p>
    <w:p w14:paraId="156521D1" w14:textId="77777777" w:rsidR="00775DB7" w:rsidRPr="00D6757C" w:rsidRDefault="00775DB7" w:rsidP="00204EBD">
      <w:pPr>
        <w:spacing w:after="0" w:line="276" w:lineRule="auto"/>
        <w:rPr>
          <w:sz w:val="22"/>
          <w:szCs w:val="22"/>
        </w:rPr>
      </w:pPr>
    </w:p>
    <w:p w14:paraId="63CF13EF" w14:textId="77777777" w:rsidR="009809AE" w:rsidRPr="00D6757C" w:rsidRDefault="009809AE" w:rsidP="00204EBD">
      <w:pPr>
        <w:spacing w:line="276" w:lineRule="auto"/>
        <w:jc w:val="center"/>
        <w:rPr>
          <w:b/>
          <w:bCs/>
          <w:sz w:val="22"/>
          <w:szCs w:val="22"/>
        </w:rPr>
      </w:pPr>
    </w:p>
    <w:p w14:paraId="1A3C9CD5" w14:textId="77777777" w:rsidR="009809AE" w:rsidRPr="00D6757C" w:rsidRDefault="009809AE" w:rsidP="00204EBD">
      <w:pPr>
        <w:spacing w:line="276" w:lineRule="auto"/>
        <w:jc w:val="center"/>
        <w:rPr>
          <w:b/>
          <w:bCs/>
          <w:sz w:val="22"/>
          <w:szCs w:val="22"/>
        </w:rPr>
      </w:pPr>
    </w:p>
    <w:p w14:paraId="2259452A" w14:textId="77777777" w:rsidR="00396362" w:rsidRPr="00D6757C" w:rsidRDefault="00396362" w:rsidP="00204EBD">
      <w:pPr>
        <w:spacing w:line="276" w:lineRule="auto"/>
        <w:jc w:val="center"/>
        <w:rPr>
          <w:sz w:val="22"/>
          <w:szCs w:val="22"/>
        </w:rPr>
      </w:pPr>
      <w:r w:rsidRPr="00D6757C">
        <w:rPr>
          <w:b/>
          <w:bCs/>
          <w:sz w:val="22"/>
          <w:szCs w:val="22"/>
        </w:rPr>
        <w:t>ТЕХНИЧЕСКОЕ ЗАДАНИЕ</w:t>
      </w:r>
      <w:r w:rsidRPr="00D6757C">
        <w:rPr>
          <w:sz w:val="22"/>
          <w:szCs w:val="22"/>
        </w:rPr>
        <w:t>.</w:t>
      </w:r>
    </w:p>
    <w:p w14:paraId="55BF0F0F" w14:textId="77777777" w:rsidR="009809AE" w:rsidRPr="00D6757C" w:rsidRDefault="009809AE" w:rsidP="00204EBD">
      <w:pPr>
        <w:spacing w:line="276" w:lineRule="auto"/>
        <w:jc w:val="center"/>
        <w:rPr>
          <w:sz w:val="22"/>
          <w:szCs w:val="22"/>
        </w:rPr>
      </w:pPr>
    </w:p>
    <w:p w14:paraId="1DB19223" w14:textId="77777777" w:rsidR="009809AE" w:rsidRPr="00D6757C" w:rsidRDefault="009809AE" w:rsidP="00204EBD">
      <w:pPr>
        <w:spacing w:line="276" w:lineRule="auto"/>
        <w:jc w:val="center"/>
        <w:rPr>
          <w:sz w:val="22"/>
          <w:szCs w:val="22"/>
        </w:rPr>
      </w:pPr>
      <w:r w:rsidRPr="00D6757C">
        <w:rPr>
          <w:sz w:val="22"/>
          <w:szCs w:val="22"/>
        </w:rPr>
        <w:t xml:space="preserve">См раздел </w:t>
      </w:r>
      <w:r w:rsidR="00E447D0" w:rsidRPr="00D6757C">
        <w:rPr>
          <w:sz w:val="22"/>
          <w:szCs w:val="22"/>
        </w:rPr>
        <w:t>3 «Техническое задание» настоящей Документации о закупке (стр.15)</w:t>
      </w:r>
    </w:p>
    <w:p w14:paraId="403FFA78" w14:textId="77777777" w:rsidR="00775DB7" w:rsidRPr="00D6757C" w:rsidRDefault="00775DB7" w:rsidP="00204EBD">
      <w:pPr>
        <w:spacing w:after="0" w:line="276" w:lineRule="auto"/>
        <w:jc w:val="center"/>
        <w:rPr>
          <w:sz w:val="22"/>
          <w:szCs w:val="22"/>
        </w:rPr>
      </w:pPr>
    </w:p>
    <w:p w14:paraId="71789872" w14:textId="77777777" w:rsidR="00775DB7" w:rsidRPr="00D6757C" w:rsidRDefault="00775DB7" w:rsidP="00204EBD">
      <w:pPr>
        <w:spacing w:after="0" w:line="276" w:lineRule="auto"/>
        <w:jc w:val="center"/>
        <w:rPr>
          <w:sz w:val="22"/>
          <w:szCs w:val="22"/>
        </w:rPr>
      </w:pPr>
    </w:p>
    <w:p w14:paraId="3A7D38DD" w14:textId="77777777" w:rsidR="00775DB7" w:rsidRPr="00D6757C" w:rsidRDefault="00775DB7" w:rsidP="00052B40">
      <w:pPr>
        <w:spacing w:after="0" w:line="276" w:lineRule="auto"/>
        <w:jc w:val="center"/>
        <w:rPr>
          <w:rFonts w:eastAsia="Calibri"/>
          <w:b/>
          <w:sz w:val="22"/>
          <w:szCs w:val="22"/>
          <w:lang w:eastAsia="en-US"/>
        </w:rPr>
      </w:pPr>
      <w:r w:rsidRPr="00D6757C">
        <w:rPr>
          <w:rFonts w:eastAsia="Calibri"/>
          <w:b/>
          <w:sz w:val="22"/>
          <w:szCs w:val="22"/>
          <w:lang w:eastAsia="en-US"/>
        </w:rPr>
        <w:t>ПОДПИСИ СТОРОН:</w:t>
      </w:r>
    </w:p>
    <w:p w14:paraId="70FB3C0A" w14:textId="77777777" w:rsidR="00775DB7" w:rsidRPr="00D6757C" w:rsidRDefault="00775DB7" w:rsidP="00204EBD">
      <w:pPr>
        <w:spacing w:after="0" w:line="276" w:lineRule="auto"/>
        <w:ind w:left="720"/>
        <w:rPr>
          <w:rFonts w:eastAsia="Calibri"/>
          <w:b/>
          <w:sz w:val="22"/>
          <w:szCs w:val="22"/>
          <w:lang w:eastAsia="en-US"/>
        </w:rPr>
      </w:pPr>
    </w:p>
    <w:p w14:paraId="713B4FF4" w14:textId="7FD1D78B" w:rsidR="00775DB7" w:rsidRPr="00D6757C" w:rsidRDefault="00775DB7" w:rsidP="00204EBD">
      <w:pPr>
        <w:spacing w:after="0" w:line="276" w:lineRule="auto"/>
        <w:ind w:left="720" w:hanging="578"/>
        <w:rPr>
          <w:rFonts w:eastAsia="Calibri"/>
          <w:b/>
          <w:sz w:val="22"/>
          <w:szCs w:val="22"/>
          <w:lang w:eastAsia="en-US"/>
        </w:rPr>
      </w:pPr>
      <w:r w:rsidRPr="00D6757C">
        <w:rPr>
          <w:rFonts w:eastAsia="Calibri"/>
          <w:b/>
          <w:sz w:val="22"/>
          <w:szCs w:val="22"/>
          <w:lang w:eastAsia="en-US"/>
        </w:rPr>
        <w:t xml:space="preserve">От </w:t>
      </w:r>
      <w:r w:rsidR="000740F8" w:rsidRPr="00D6757C">
        <w:rPr>
          <w:rFonts w:eastAsia="Calibri"/>
          <w:b/>
          <w:sz w:val="22"/>
          <w:szCs w:val="22"/>
          <w:lang w:eastAsia="en-US"/>
        </w:rPr>
        <w:t xml:space="preserve">Заказчика:  </w:t>
      </w:r>
      <w:r w:rsidRPr="00D6757C">
        <w:rPr>
          <w:rFonts w:eastAsia="Calibri"/>
          <w:b/>
          <w:sz w:val="22"/>
          <w:szCs w:val="22"/>
          <w:lang w:eastAsia="en-US"/>
        </w:rPr>
        <w:t xml:space="preserve">                                       </w:t>
      </w:r>
      <w:r w:rsidRPr="00D6757C">
        <w:rPr>
          <w:rFonts w:eastAsia="Calibri"/>
          <w:b/>
          <w:sz w:val="22"/>
          <w:szCs w:val="22"/>
          <w:lang w:eastAsia="en-US"/>
        </w:rPr>
        <w:tab/>
        <w:t xml:space="preserve">                    От Исполнителя:</w:t>
      </w:r>
    </w:p>
    <w:tbl>
      <w:tblPr>
        <w:tblW w:w="0" w:type="auto"/>
        <w:tblLook w:val="01E0" w:firstRow="1" w:lastRow="1" w:firstColumn="1" w:lastColumn="1" w:noHBand="0" w:noVBand="0"/>
      </w:tblPr>
      <w:tblGrid>
        <w:gridCol w:w="4852"/>
        <w:gridCol w:w="4929"/>
      </w:tblGrid>
      <w:tr w:rsidR="00775DB7" w:rsidRPr="00D6757C" w14:paraId="7AEBD595" w14:textId="77777777" w:rsidTr="00775DB7">
        <w:tc>
          <w:tcPr>
            <w:tcW w:w="5140" w:type="dxa"/>
            <w:shd w:val="clear" w:color="auto" w:fill="auto"/>
          </w:tcPr>
          <w:p w14:paraId="0B773B74" w14:textId="77777777" w:rsidR="00775DB7" w:rsidRPr="00D6757C" w:rsidRDefault="00775DB7" w:rsidP="00204EBD">
            <w:pPr>
              <w:spacing w:after="0" w:line="276" w:lineRule="auto"/>
              <w:rPr>
                <w:b/>
                <w:sz w:val="22"/>
                <w:szCs w:val="22"/>
              </w:rPr>
            </w:pPr>
          </w:p>
        </w:tc>
        <w:tc>
          <w:tcPr>
            <w:tcW w:w="5140" w:type="dxa"/>
            <w:shd w:val="clear" w:color="auto" w:fill="auto"/>
          </w:tcPr>
          <w:p w14:paraId="783095B2" w14:textId="77777777" w:rsidR="00775DB7" w:rsidRPr="00D6757C" w:rsidRDefault="00775DB7" w:rsidP="00204EBD">
            <w:pPr>
              <w:spacing w:after="0" w:line="276" w:lineRule="auto"/>
              <w:rPr>
                <w:b/>
                <w:sz w:val="22"/>
                <w:szCs w:val="22"/>
              </w:rPr>
            </w:pPr>
          </w:p>
        </w:tc>
      </w:tr>
      <w:tr w:rsidR="00775DB7" w:rsidRPr="00D6757C" w14:paraId="3D3B3004" w14:textId="77777777" w:rsidTr="00775DB7">
        <w:tc>
          <w:tcPr>
            <w:tcW w:w="5140" w:type="dxa"/>
            <w:shd w:val="clear" w:color="auto" w:fill="auto"/>
          </w:tcPr>
          <w:p w14:paraId="446DA226" w14:textId="77777777" w:rsidR="00775DB7" w:rsidRPr="00D6757C" w:rsidRDefault="00775DB7" w:rsidP="00204EBD">
            <w:pPr>
              <w:spacing w:after="0" w:line="276" w:lineRule="auto"/>
              <w:rPr>
                <w:sz w:val="22"/>
                <w:szCs w:val="22"/>
              </w:rPr>
            </w:pPr>
            <w:r w:rsidRPr="00D6757C">
              <w:rPr>
                <w:sz w:val="22"/>
                <w:szCs w:val="22"/>
              </w:rPr>
              <w:t>________________________________</w:t>
            </w:r>
          </w:p>
          <w:p w14:paraId="3CF270BC" w14:textId="77777777" w:rsidR="00775DB7" w:rsidRPr="00D6757C" w:rsidRDefault="00775DB7" w:rsidP="00204EBD">
            <w:pPr>
              <w:spacing w:after="0" w:line="276" w:lineRule="auto"/>
              <w:rPr>
                <w:sz w:val="22"/>
                <w:szCs w:val="22"/>
              </w:rPr>
            </w:pPr>
            <w:r w:rsidRPr="00D6757C">
              <w:rPr>
                <w:sz w:val="22"/>
                <w:szCs w:val="22"/>
              </w:rPr>
              <w:t>_________________________________</w:t>
            </w:r>
          </w:p>
          <w:p w14:paraId="3BDBA979" w14:textId="77777777" w:rsidR="00775DB7" w:rsidRPr="00D6757C" w:rsidRDefault="00775DB7" w:rsidP="00204EBD">
            <w:pPr>
              <w:spacing w:after="0" w:line="276" w:lineRule="auto"/>
              <w:rPr>
                <w:sz w:val="22"/>
                <w:szCs w:val="22"/>
              </w:rPr>
            </w:pPr>
          </w:p>
        </w:tc>
        <w:tc>
          <w:tcPr>
            <w:tcW w:w="5140" w:type="dxa"/>
            <w:shd w:val="clear" w:color="auto" w:fill="auto"/>
          </w:tcPr>
          <w:p w14:paraId="7501643D" w14:textId="77777777" w:rsidR="00775DB7" w:rsidRPr="00D6757C" w:rsidRDefault="00775DB7" w:rsidP="00204EBD">
            <w:pPr>
              <w:spacing w:after="0" w:line="276" w:lineRule="auto"/>
              <w:rPr>
                <w:sz w:val="22"/>
                <w:szCs w:val="22"/>
              </w:rPr>
            </w:pPr>
            <w:r w:rsidRPr="00D6757C">
              <w:rPr>
                <w:sz w:val="22"/>
                <w:szCs w:val="22"/>
              </w:rPr>
              <w:t>________________________</w:t>
            </w:r>
          </w:p>
          <w:p w14:paraId="516F7DD5" w14:textId="77777777" w:rsidR="00775DB7" w:rsidRPr="00D6757C" w:rsidRDefault="00775DB7" w:rsidP="00204EBD">
            <w:pPr>
              <w:spacing w:after="0" w:line="276" w:lineRule="auto"/>
              <w:rPr>
                <w:sz w:val="22"/>
                <w:szCs w:val="22"/>
              </w:rPr>
            </w:pPr>
            <w:r w:rsidRPr="00D6757C">
              <w:rPr>
                <w:sz w:val="22"/>
                <w:szCs w:val="22"/>
              </w:rPr>
              <w:t xml:space="preserve">________________________ </w:t>
            </w:r>
          </w:p>
        </w:tc>
      </w:tr>
      <w:tr w:rsidR="00775DB7" w:rsidRPr="00D6757C" w14:paraId="4BC0678F" w14:textId="77777777" w:rsidTr="00775DB7">
        <w:tc>
          <w:tcPr>
            <w:tcW w:w="5140" w:type="dxa"/>
            <w:shd w:val="clear" w:color="auto" w:fill="auto"/>
          </w:tcPr>
          <w:p w14:paraId="22ADE8EA" w14:textId="77777777" w:rsidR="00775DB7" w:rsidRPr="00D6757C" w:rsidRDefault="00775DB7" w:rsidP="00204EBD">
            <w:pPr>
              <w:spacing w:after="0" w:line="276" w:lineRule="auto"/>
              <w:rPr>
                <w:b/>
                <w:sz w:val="22"/>
                <w:szCs w:val="22"/>
              </w:rPr>
            </w:pPr>
            <w:r w:rsidRPr="00D6757C">
              <w:rPr>
                <w:b/>
                <w:sz w:val="22"/>
                <w:szCs w:val="22"/>
              </w:rPr>
              <w:t>_____________________ /____________/</w:t>
            </w:r>
          </w:p>
        </w:tc>
        <w:tc>
          <w:tcPr>
            <w:tcW w:w="5140" w:type="dxa"/>
            <w:shd w:val="clear" w:color="auto" w:fill="auto"/>
          </w:tcPr>
          <w:p w14:paraId="04CD1C39" w14:textId="77777777" w:rsidR="00775DB7" w:rsidRPr="00D6757C" w:rsidRDefault="00775DB7" w:rsidP="00204EBD">
            <w:pPr>
              <w:spacing w:after="0" w:line="276" w:lineRule="auto"/>
              <w:rPr>
                <w:b/>
                <w:sz w:val="22"/>
                <w:szCs w:val="22"/>
              </w:rPr>
            </w:pPr>
            <w:r w:rsidRPr="00D6757C">
              <w:rPr>
                <w:b/>
                <w:sz w:val="22"/>
                <w:szCs w:val="22"/>
              </w:rPr>
              <w:t>____________________/_______________/</w:t>
            </w:r>
          </w:p>
        </w:tc>
      </w:tr>
    </w:tbl>
    <w:p w14:paraId="2F51C346" w14:textId="77777777" w:rsidR="00775DB7" w:rsidRPr="00D6757C" w:rsidRDefault="00775DB7" w:rsidP="00204EBD">
      <w:pPr>
        <w:spacing w:after="0" w:line="276" w:lineRule="auto"/>
        <w:jc w:val="center"/>
        <w:rPr>
          <w:sz w:val="22"/>
          <w:szCs w:val="22"/>
        </w:rPr>
      </w:pPr>
    </w:p>
    <w:p w14:paraId="6EBD249A" w14:textId="77777777" w:rsidR="00775DB7" w:rsidRPr="00D6757C" w:rsidRDefault="00775DB7" w:rsidP="00204EBD">
      <w:pPr>
        <w:spacing w:after="0" w:line="276" w:lineRule="auto"/>
        <w:jc w:val="center"/>
        <w:rPr>
          <w:sz w:val="22"/>
          <w:szCs w:val="22"/>
        </w:rPr>
      </w:pPr>
    </w:p>
    <w:p w14:paraId="69320F6B" w14:textId="77777777" w:rsidR="00775DB7" w:rsidRPr="00D6757C" w:rsidRDefault="00775DB7" w:rsidP="00204EBD">
      <w:pPr>
        <w:spacing w:after="0" w:line="276" w:lineRule="auto"/>
        <w:jc w:val="center"/>
        <w:rPr>
          <w:sz w:val="22"/>
          <w:szCs w:val="22"/>
        </w:rPr>
      </w:pPr>
    </w:p>
    <w:p w14:paraId="4086763B" w14:textId="77777777" w:rsidR="00775DB7" w:rsidRPr="00D6757C" w:rsidRDefault="00775DB7" w:rsidP="00204EBD">
      <w:pPr>
        <w:spacing w:after="0" w:line="276" w:lineRule="auto"/>
        <w:jc w:val="center"/>
        <w:rPr>
          <w:sz w:val="22"/>
          <w:szCs w:val="22"/>
        </w:rPr>
      </w:pPr>
    </w:p>
    <w:p w14:paraId="017280AA" w14:textId="77777777" w:rsidR="00775DB7" w:rsidRPr="00D6757C" w:rsidRDefault="00775DB7" w:rsidP="00204EBD">
      <w:pPr>
        <w:spacing w:after="0" w:line="276" w:lineRule="auto"/>
        <w:jc w:val="center"/>
        <w:rPr>
          <w:sz w:val="22"/>
          <w:szCs w:val="22"/>
        </w:rPr>
      </w:pPr>
    </w:p>
    <w:p w14:paraId="20BEBB53" w14:textId="77777777" w:rsidR="00775DB7" w:rsidRPr="00D6757C" w:rsidRDefault="00775DB7" w:rsidP="00204EBD">
      <w:pPr>
        <w:spacing w:after="0" w:line="276" w:lineRule="auto"/>
        <w:jc w:val="center"/>
        <w:rPr>
          <w:sz w:val="22"/>
          <w:szCs w:val="22"/>
        </w:rPr>
      </w:pPr>
    </w:p>
    <w:p w14:paraId="50251028" w14:textId="77777777" w:rsidR="00775DB7" w:rsidRPr="00D6757C" w:rsidRDefault="00775DB7" w:rsidP="00775DB7">
      <w:pPr>
        <w:spacing w:after="0" w:line="240" w:lineRule="atLeast"/>
        <w:jc w:val="center"/>
        <w:rPr>
          <w:sz w:val="22"/>
          <w:szCs w:val="22"/>
        </w:rPr>
      </w:pPr>
    </w:p>
    <w:p w14:paraId="38E9ABEE" w14:textId="77777777" w:rsidR="00775DB7" w:rsidRPr="00D6757C" w:rsidRDefault="00775DB7" w:rsidP="00775DB7">
      <w:pPr>
        <w:spacing w:after="0" w:line="240" w:lineRule="atLeast"/>
        <w:jc w:val="center"/>
        <w:rPr>
          <w:sz w:val="22"/>
          <w:szCs w:val="22"/>
        </w:rPr>
      </w:pPr>
    </w:p>
    <w:p w14:paraId="7775A013" w14:textId="77777777" w:rsidR="00775DB7" w:rsidRPr="00D6757C" w:rsidRDefault="00775DB7" w:rsidP="00E67B9F">
      <w:pPr>
        <w:spacing w:after="0" w:line="240" w:lineRule="atLeast"/>
        <w:rPr>
          <w:sz w:val="22"/>
          <w:szCs w:val="22"/>
        </w:rPr>
      </w:pPr>
    </w:p>
    <w:p w14:paraId="768AF834" w14:textId="77777777" w:rsidR="00775DB7" w:rsidRPr="00D6757C" w:rsidRDefault="00775DB7" w:rsidP="00775DB7">
      <w:pPr>
        <w:spacing w:after="0" w:line="240" w:lineRule="atLeast"/>
        <w:rPr>
          <w:sz w:val="22"/>
          <w:szCs w:val="22"/>
        </w:rPr>
      </w:pPr>
    </w:p>
    <w:p w14:paraId="4C60D41B" w14:textId="77777777" w:rsidR="00D6655A" w:rsidRPr="00D6757C" w:rsidRDefault="00D6655A" w:rsidP="00775DB7">
      <w:pPr>
        <w:spacing w:after="0" w:line="240" w:lineRule="atLeast"/>
        <w:rPr>
          <w:sz w:val="22"/>
          <w:szCs w:val="22"/>
        </w:rPr>
      </w:pPr>
    </w:p>
    <w:p w14:paraId="39B5FB55" w14:textId="77777777" w:rsidR="00D6655A" w:rsidRPr="00D6757C" w:rsidRDefault="00D6655A" w:rsidP="00775DB7">
      <w:pPr>
        <w:spacing w:after="0" w:line="240" w:lineRule="atLeast"/>
        <w:rPr>
          <w:sz w:val="22"/>
          <w:szCs w:val="22"/>
        </w:rPr>
      </w:pPr>
    </w:p>
    <w:p w14:paraId="1577B875" w14:textId="77777777" w:rsidR="00D6655A" w:rsidRPr="00D6757C" w:rsidRDefault="00D6655A" w:rsidP="00775DB7">
      <w:pPr>
        <w:spacing w:after="0" w:line="240" w:lineRule="atLeast"/>
        <w:rPr>
          <w:sz w:val="22"/>
          <w:szCs w:val="22"/>
        </w:rPr>
      </w:pPr>
    </w:p>
    <w:p w14:paraId="2CEC2C68" w14:textId="77777777" w:rsidR="00D6655A" w:rsidRPr="00D6757C" w:rsidRDefault="00D6655A" w:rsidP="00775DB7">
      <w:pPr>
        <w:spacing w:after="0" w:line="240" w:lineRule="atLeast"/>
        <w:rPr>
          <w:sz w:val="22"/>
          <w:szCs w:val="22"/>
        </w:rPr>
      </w:pPr>
    </w:p>
    <w:p w14:paraId="7B706BB1" w14:textId="77777777" w:rsidR="00D6655A" w:rsidRPr="00D6757C" w:rsidRDefault="00D6655A" w:rsidP="00775DB7">
      <w:pPr>
        <w:spacing w:after="0" w:line="240" w:lineRule="atLeast"/>
        <w:rPr>
          <w:sz w:val="22"/>
          <w:szCs w:val="22"/>
        </w:rPr>
      </w:pPr>
    </w:p>
    <w:p w14:paraId="22E0644E" w14:textId="77777777" w:rsidR="00D6655A" w:rsidRPr="00D6757C" w:rsidRDefault="00D6655A" w:rsidP="00775DB7">
      <w:pPr>
        <w:spacing w:after="0" w:line="240" w:lineRule="atLeast"/>
        <w:rPr>
          <w:sz w:val="22"/>
          <w:szCs w:val="22"/>
        </w:rPr>
      </w:pPr>
    </w:p>
    <w:p w14:paraId="1574D9AF" w14:textId="77777777" w:rsidR="00D6655A" w:rsidRPr="00D6757C" w:rsidRDefault="00D6655A" w:rsidP="00775DB7">
      <w:pPr>
        <w:spacing w:after="0" w:line="240" w:lineRule="atLeast"/>
        <w:rPr>
          <w:sz w:val="22"/>
          <w:szCs w:val="22"/>
        </w:rPr>
      </w:pPr>
    </w:p>
    <w:p w14:paraId="3ECFBDC8" w14:textId="77777777" w:rsidR="00D6655A" w:rsidRPr="00D6757C" w:rsidRDefault="00D6655A" w:rsidP="00775DB7">
      <w:pPr>
        <w:spacing w:after="0" w:line="240" w:lineRule="atLeast"/>
        <w:rPr>
          <w:sz w:val="22"/>
          <w:szCs w:val="22"/>
        </w:rPr>
      </w:pPr>
    </w:p>
    <w:p w14:paraId="42B065C4" w14:textId="77777777" w:rsidR="00D6655A" w:rsidRPr="00D6757C" w:rsidRDefault="00D6655A" w:rsidP="00775DB7">
      <w:pPr>
        <w:spacing w:after="0" w:line="240" w:lineRule="atLeast"/>
        <w:rPr>
          <w:sz w:val="22"/>
          <w:szCs w:val="22"/>
        </w:rPr>
      </w:pPr>
    </w:p>
    <w:p w14:paraId="043CEE51" w14:textId="77777777" w:rsidR="00D6655A" w:rsidRPr="00D6757C" w:rsidRDefault="00D6655A" w:rsidP="00775DB7">
      <w:pPr>
        <w:spacing w:after="0" w:line="240" w:lineRule="atLeast"/>
        <w:rPr>
          <w:sz w:val="22"/>
          <w:szCs w:val="22"/>
        </w:rPr>
      </w:pPr>
    </w:p>
    <w:p w14:paraId="308F524C" w14:textId="77777777" w:rsidR="00D6655A" w:rsidRPr="00D6757C" w:rsidRDefault="00D6655A" w:rsidP="00775DB7">
      <w:pPr>
        <w:spacing w:after="0" w:line="240" w:lineRule="atLeast"/>
        <w:rPr>
          <w:sz w:val="22"/>
          <w:szCs w:val="22"/>
        </w:rPr>
      </w:pPr>
    </w:p>
    <w:p w14:paraId="05550248" w14:textId="77777777" w:rsidR="00D6655A" w:rsidRPr="00D6757C" w:rsidRDefault="00D6655A" w:rsidP="00775DB7">
      <w:pPr>
        <w:spacing w:after="0" w:line="240" w:lineRule="atLeast"/>
        <w:rPr>
          <w:sz w:val="22"/>
          <w:szCs w:val="22"/>
        </w:rPr>
      </w:pPr>
    </w:p>
    <w:p w14:paraId="29454160" w14:textId="77777777" w:rsidR="00D6655A" w:rsidRPr="00D6757C" w:rsidRDefault="00D6655A" w:rsidP="00775DB7">
      <w:pPr>
        <w:spacing w:after="0" w:line="240" w:lineRule="atLeast"/>
        <w:rPr>
          <w:sz w:val="22"/>
          <w:szCs w:val="22"/>
        </w:rPr>
      </w:pPr>
    </w:p>
    <w:p w14:paraId="60E9C2B6" w14:textId="77777777" w:rsidR="00D6655A" w:rsidRPr="00D6757C" w:rsidRDefault="00D6655A" w:rsidP="00775DB7">
      <w:pPr>
        <w:spacing w:after="0" w:line="240" w:lineRule="atLeast"/>
        <w:rPr>
          <w:sz w:val="22"/>
          <w:szCs w:val="22"/>
        </w:rPr>
      </w:pPr>
    </w:p>
    <w:p w14:paraId="02DF9ADC" w14:textId="77777777" w:rsidR="00D6655A" w:rsidRPr="00D6757C" w:rsidRDefault="00D6655A" w:rsidP="00775DB7">
      <w:pPr>
        <w:spacing w:after="0" w:line="240" w:lineRule="atLeast"/>
        <w:rPr>
          <w:sz w:val="22"/>
          <w:szCs w:val="22"/>
        </w:rPr>
      </w:pPr>
    </w:p>
    <w:p w14:paraId="57449C1F" w14:textId="77777777" w:rsidR="00D6655A" w:rsidRPr="00D6757C" w:rsidRDefault="00D6655A" w:rsidP="00775DB7">
      <w:pPr>
        <w:spacing w:after="0" w:line="240" w:lineRule="atLeast"/>
        <w:rPr>
          <w:sz w:val="22"/>
          <w:szCs w:val="22"/>
        </w:rPr>
      </w:pPr>
    </w:p>
    <w:p w14:paraId="7E2645ED" w14:textId="77777777" w:rsidR="00D6655A" w:rsidRPr="00D6757C" w:rsidRDefault="00D6655A" w:rsidP="00775DB7">
      <w:pPr>
        <w:spacing w:after="0" w:line="240" w:lineRule="atLeast"/>
        <w:rPr>
          <w:sz w:val="22"/>
          <w:szCs w:val="22"/>
        </w:rPr>
      </w:pPr>
    </w:p>
    <w:p w14:paraId="1D557ED3" w14:textId="77777777" w:rsidR="00D6655A" w:rsidRPr="00D6757C" w:rsidRDefault="00D6655A" w:rsidP="00775DB7">
      <w:pPr>
        <w:spacing w:after="0" w:line="240" w:lineRule="atLeast"/>
        <w:rPr>
          <w:sz w:val="22"/>
          <w:szCs w:val="22"/>
        </w:rPr>
      </w:pPr>
    </w:p>
    <w:p w14:paraId="73EF2384" w14:textId="77777777" w:rsidR="00D6655A" w:rsidRPr="00D6757C" w:rsidRDefault="00D6655A" w:rsidP="00775DB7">
      <w:pPr>
        <w:spacing w:after="0" w:line="240" w:lineRule="atLeast"/>
        <w:rPr>
          <w:sz w:val="22"/>
          <w:szCs w:val="22"/>
        </w:rPr>
      </w:pPr>
    </w:p>
    <w:p w14:paraId="38326801" w14:textId="77777777" w:rsidR="00D6655A" w:rsidRPr="00D6757C" w:rsidRDefault="00D6655A" w:rsidP="00775DB7">
      <w:pPr>
        <w:spacing w:after="0" w:line="240" w:lineRule="atLeast"/>
        <w:rPr>
          <w:sz w:val="22"/>
          <w:szCs w:val="22"/>
        </w:rPr>
      </w:pPr>
    </w:p>
    <w:p w14:paraId="00CCBB52" w14:textId="77777777" w:rsidR="00D6655A" w:rsidRPr="00D6757C" w:rsidRDefault="00D6655A" w:rsidP="00775DB7">
      <w:pPr>
        <w:spacing w:after="0" w:line="240" w:lineRule="atLeast"/>
        <w:rPr>
          <w:sz w:val="22"/>
          <w:szCs w:val="22"/>
        </w:rPr>
      </w:pPr>
    </w:p>
    <w:p w14:paraId="493ADACE" w14:textId="77777777" w:rsidR="00D6655A" w:rsidRPr="00D6757C" w:rsidRDefault="00D6655A" w:rsidP="00775DB7">
      <w:pPr>
        <w:spacing w:after="0" w:line="240" w:lineRule="atLeast"/>
        <w:rPr>
          <w:sz w:val="22"/>
          <w:szCs w:val="22"/>
        </w:rPr>
      </w:pPr>
    </w:p>
    <w:p w14:paraId="71E8FC82" w14:textId="77777777" w:rsidR="00D6655A" w:rsidRPr="00D6757C" w:rsidRDefault="00D6655A" w:rsidP="00775DB7">
      <w:pPr>
        <w:spacing w:after="0" w:line="240" w:lineRule="atLeast"/>
        <w:rPr>
          <w:sz w:val="22"/>
          <w:szCs w:val="22"/>
        </w:rPr>
      </w:pPr>
    </w:p>
    <w:p w14:paraId="122BED35" w14:textId="77777777" w:rsidR="0089157E" w:rsidRPr="00D6757C" w:rsidRDefault="0089157E" w:rsidP="00775DB7">
      <w:pPr>
        <w:spacing w:after="0" w:line="240" w:lineRule="atLeast"/>
        <w:rPr>
          <w:sz w:val="22"/>
          <w:szCs w:val="22"/>
        </w:rPr>
      </w:pPr>
    </w:p>
    <w:p w14:paraId="3A37C5F9" w14:textId="77777777" w:rsidR="00E67B9F" w:rsidRPr="00D6757C" w:rsidRDefault="00E67B9F" w:rsidP="004D2A1B">
      <w:pPr>
        <w:spacing w:after="0" w:line="240" w:lineRule="atLeast"/>
        <w:ind w:firstLine="5245"/>
        <w:rPr>
          <w:sz w:val="22"/>
          <w:szCs w:val="22"/>
        </w:rPr>
      </w:pPr>
      <w:r w:rsidRPr="00D6757C">
        <w:rPr>
          <w:sz w:val="22"/>
          <w:szCs w:val="22"/>
        </w:rPr>
        <w:t>Приложение №2</w:t>
      </w:r>
    </w:p>
    <w:p w14:paraId="08B2B262" w14:textId="77777777" w:rsidR="00E67B9F" w:rsidRPr="00D6757C" w:rsidRDefault="00E67B9F" w:rsidP="004D2A1B">
      <w:pPr>
        <w:spacing w:after="0"/>
        <w:ind w:firstLine="5245"/>
        <w:rPr>
          <w:sz w:val="22"/>
          <w:szCs w:val="22"/>
        </w:rPr>
      </w:pPr>
      <w:r w:rsidRPr="00D6757C">
        <w:rPr>
          <w:sz w:val="22"/>
          <w:szCs w:val="22"/>
        </w:rPr>
        <w:t>к Договору от  _______№____________</w:t>
      </w:r>
    </w:p>
    <w:p w14:paraId="1C68A2F5" w14:textId="77777777" w:rsidR="00EE239F" w:rsidRPr="00D6757C" w:rsidRDefault="00EE239F" w:rsidP="004D2A1B">
      <w:pPr>
        <w:spacing w:after="0"/>
        <w:ind w:firstLine="5245"/>
        <w:rPr>
          <w:sz w:val="22"/>
          <w:szCs w:val="22"/>
        </w:rPr>
      </w:pPr>
    </w:p>
    <w:p w14:paraId="412AAAD8" w14:textId="4CDCA3C7" w:rsidR="00EE239F" w:rsidRPr="00D6757C" w:rsidRDefault="00EE239F" w:rsidP="0009795F">
      <w:pPr>
        <w:spacing w:after="0"/>
        <w:rPr>
          <w:sz w:val="22"/>
          <w:szCs w:val="22"/>
        </w:rPr>
      </w:pPr>
      <w:r w:rsidRPr="00D6757C">
        <w:rPr>
          <w:sz w:val="22"/>
          <w:szCs w:val="22"/>
        </w:rPr>
        <w:t>г. Сургут                                                                                                                        _________ 2024</w:t>
      </w:r>
    </w:p>
    <w:p w14:paraId="15697E8F" w14:textId="60749EFA" w:rsidR="00775DB7" w:rsidRPr="00D6757C" w:rsidRDefault="00015FAD" w:rsidP="00015FAD">
      <w:pPr>
        <w:spacing w:after="0" w:line="240" w:lineRule="atLeast"/>
        <w:ind w:left="360"/>
        <w:jc w:val="center"/>
        <w:rPr>
          <w:rFonts w:eastAsia="Calibri"/>
          <w:b/>
          <w:sz w:val="22"/>
          <w:szCs w:val="22"/>
          <w:lang w:eastAsia="en-US"/>
        </w:rPr>
      </w:pPr>
      <w:r w:rsidRPr="00D6757C">
        <w:rPr>
          <w:b/>
          <w:sz w:val="22"/>
          <w:szCs w:val="22"/>
        </w:rPr>
        <w:t xml:space="preserve">Форма акта </w:t>
      </w:r>
      <w:r w:rsidR="008E627E" w:rsidRPr="00D6757C">
        <w:rPr>
          <w:b/>
          <w:sz w:val="22"/>
          <w:szCs w:val="22"/>
        </w:rPr>
        <w:t xml:space="preserve">оказанных </w:t>
      </w:r>
      <w:r w:rsidRPr="00D6757C">
        <w:rPr>
          <w:b/>
          <w:sz w:val="22"/>
          <w:szCs w:val="22"/>
        </w:rPr>
        <w:t>услуг</w:t>
      </w:r>
    </w:p>
    <w:p w14:paraId="0B28FBF5" w14:textId="77777777" w:rsidR="00015FAD" w:rsidRPr="00D6757C" w:rsidRDefault="00015FAD" w:rsidP="00775DB7">
      <w:pPr>
        <w:spacing w:after="0" w:line="240" w:lineRule="atLeast"/>
        <w:ind w:left="360"/>
        <w:jc w:val="right"/>
        <w:rPr>
          <w:rFonts w:eastAsia="Calibri"/>
          <w:sz w:val="22"/>
          <w:szCs w:val="22"/>
          <w:lang w:eastAsia="en-US"/>
        </w:rPr>
      </w:pPr>
    </w:p>
    <w:p w14:paraId="3E56AED6" w14:textId="77777777" w:rsidR="00775DB7" w:rsidRPr="00D6757C" w:rsidRDefault="00775DB7" w:rsidP="00775DB7">
      <w:pPr>
        <w:spacing w:after="0" w:line="240" w:lineRule="atLeast"/>
        <w:rPr>
          <w:rFonts w:eastAsia="Calibri"/>
          <w:b/>
          <w:sz w:val="22"/>
          <w:szCs w:val="22"/>
          <w:u w:val="single"/>
          <w:lang w:eastAsia="en-US"/>
        </w:rPr>
      </w:pPr>
      <w:r w:rsidRPr="00D6757C">
        <w:rPr>
          <w:rFonts w:eastAsia="Calibri"/>
          <w:b/>
          <w:sz w:val="22"/>
          <w:szCs w:val="22"/>
          <w:u w:val="single"/>
          <w:lang w:eastAsia="en-US"/>
        </w:rPr>
        <w:t>ОБРАЗЕЦ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75DB7" w:rsidRPr="00D6757C" w14:paraId="431253D5" w14:textId="77777777" w:rsidTr="00900B60">
        <w:trPr>
          <w:trHeight w:val="8136"/>
        </w:trPr>
        <w:tc>
          <w:tcPr>
            <w:tcW w:w="9571" w:type="dxa"/>
            <w:shd w:val="clear" w:color="auto" w:fill="auto"/>
          </w:tcPr>
          <w:p w14:paraId="1E7E1080" w14:textId="77777777" w:rsidR="00775DB7" w:rsidRPr="00D6757C" w:rsidRDefault="00775DB7" w:rsidP="00775DB7">
            <w:pPr>
              <w:spacing w:after="0" w:line="240" w:lineRule="atLeast"/>
              <w:rPr>
                <w:rFonts w:eastAsia="Calibri"/>
                <w:b/>
                <w:sz w:val="22"/>
                <w:szCs w:val="22"/>
                <w:u w:val="single"/>
                <w:lang w:eastAsia="en-US"/>
              </w:rPr>
            </w:pPr>
            <w:r w:rsidRPr="00D6757C">
              <w:rPr>
                <w:rFonts w:eastAsia="Calibri"/>
                <w:b/>
                <w:sz w:val="22"/>
                <w:szCs w:val="22"/>
                <w:u w:val="single"/>
                <w:lang w:eastAsia="en-US"/>
              </w:rPr>
              <w:t>АО «Аэропорт Сургут»</w:t>
            </w:r>
          </w:p>
          <w:p w14:paraId="654BC049" w14:textId="7E6D73A4" w:rsidR="00775DB7" w:rsidRPr="00D6757C" w:rsidRDefault="00775DB7" w:rsidP="00775DB7">
            <w:pPr>
              <w:spacing w:after="0" w:line="240" w:lineRule="atLeast"/>
              <w:rPr>
                <w:rFonts w:eastAsia="Calibri"/>
                <w:b/>
                <w:bCs/>
                <w:sz w:val="22"/>
                <w:szCs w:val="22"/>
              </w:rPr>
            </w:pPr>
            <w:r w:rsidRPr="00D6757C">
              <w:rPr>
                <w:rFonts w:eastAsia="Calibri"/>
                <w:b/>
                <w:bCs/>
                <w:sz w:val="22"/>
                <w:szCs w:val="22"/>
              </w:rPr>
              <w:t>Адрес: 628422,</w:t>
            </w:r>
            <w:r w:rsidR="00C4023B" w:rsidRPr="00D6757C">
              <w:rPr>
                <w:rFonts w:eastAsia="Calibri"/>
                <w:b/>
                <w:bCs/>
                <w:sz w:val="22"/>
                <w:szCs w:val="22"/>
              </w:rPr>
              <w:t xml:space="preserve"> </w:t>
            </w:r>
            <w:r w:rsidR="00E67B9F" w:rsidRPr="00D6757C">
              <w:rPr>
                <w:rFonts w:eastAsia="Calibri"/>
                <w:b/>
                <w:bCs/>
                <w:sz w:val="22"/>
                <w:szCs w:val="22"/>
              </w:rPr>
              <w:t>РФ, ХМАО-</w:t>
            </w:r>
            <w:r w:rsidR="008E627E" w:rsidRPr="00D6757C">
              <w:rPr>
                <w:rFonts w:eastAsia="Calibri"/>
                <w:b/>
                <w:bCs/>
                <w:sz w:val="22"/>
                <w:szCs w:val="22"/>
              </w:rPr>
              <w:t>Югра, ул.</w:t>
            </w:r>
            <w:r w:rsidRPr="00D6757C">
              <w:rPr>
                <w:rFonts w:eastAsia="Calibri"/>
                <w:b/>
                <w:bCs/>
                <w:sz w:val="22"/>
                <w:szCs w:val="22"/>
              </w:rPr>
              <w:t xml:space="preserve"> Аэрофлотская, 49/1, г.Сургут,</w:t>
            </w:r>
            <w:r w:rsidR="00E67B9F" w:rsidRPr="00D6757C">
              <w:rPr>
                <w:rFonts w:eastAsia="Calibri"/>
                <w:b/>
                <w:bCs/>
                <w:sz w:val="22"/>
                <w:szCs w:val="22"/>
              </w:rPr>
              <w:t xml:space="preserve"> </w:t>
            </w:r>
            <w:r w:rsidRPr="00D6757C">
              <w:rPr>
                <w:rFonts w:eastAsia="Calibri"/>
                <w:b/>
                <w:bCs/>
                <w:sz w:val="22"/>
                <w:szCs w:val="22"/>
              </w:rPr>
              <w:t>тел.: (3462) 77-02-76</w:t>
            </w:r>
          </w:p>
          <w:p w14:paraId="261C9CCB" w14:textId="77777777" w:rsidR="00775DB7" w:rsidRPr="00D6757C" w:rsidRDefault="00775DB7" w:rsidP="00775DB7">
            <w:pPr>
              <w:spacing w:after="0" w:line="240" w:lineRule="atLeast"/>
              <w:rPr>
                <w:rFonts w:eastAsia="Calibri"/>
                <w:b/>
                <w:bCs/>
                <w:sz w:val="22"/>
                <w:szCs w:val="22"/>
              </w:rPr>
            </w:pPr>
          </w:p>
          <w:p w14:paraId="32B7DD48" w14:textId="77777777" w:rsidR="00775DB7" w:rsidRPr="00D6757C" w:rsidRDefault="00775DB7" w:rsidP="00775DB7">
            <w:pPr>
              <w:spacing w:after="0" w:line="240" w:lineRule="atLeast"/>
              <w:jc w:val="center"/>
              <w:rPr>
                <w:rFonts w:eastAsia="Calibri"/>
                <w:b/>
                <w:bCs/>
                <w:sz w:val="22"/>
                <w:szCs w:val="22"/>
              </w:rPr>
            </w:pPr>
            <w:r w:rsidRPr="00D6757C">
              <w:rPr>
                <w:rFonts w:eastAsia="Calibri"/>
                <w:b/>
                <w:bCs/>
                <w:sz w:val="22"/>
                <w:szCs w:val="22"/>
              </w:rPr>
              <w:t>Акт № ________ от ___ ____________   20</w:t>
            </w:r>
            <w:r w:rsidR="00C4023B" w:rsidRPr="00D6757C">
              <w:rPr>
                <w:rFonts w:eastAsia="Calibri"/>
                <w:b/>
                <w:bCs/>
                <w:sz w:val="22"/>
                <w:szCs w:val="22"/>
              </w:rPr>
              <w:t>2</w:t>
            </w:r>
            <w:r w:rsidRPr="00D6757C">
              <w:rPr>
                <w:rFonts w:eastAsia="Calibri"/>
                <w:b/>
                <w:bCs/>
                <w:sz w:val="22"/>
                <w:szCs w:val="22"/>
              </w:rPr>
              <w:t>_ г.</w:t>
            </w:r>
          </w:p>
          <w:p w14:paraId="52B0DC36" w14:textId="77777777" w:rsidR="00775DB7" w:rsidRPr="00D6757C" w:rsidRDefault="00775DB7" w:rsidP="00775DB7">
            <w:pPr>
              <w:spacing w:after="0" w:line="240" w:lineRule="atLeast"/>
              <w:rPr>
                <w:rFonts w:eastAsia="Calibri"/>
                <w:b/>
                <w:bCs/>
                <w:sz w:val="22"/>
                <w:szCs w:val="22"/>
              </w:rPr>
            </w:pPr>
          </w:p>
          <w:p w14:paraId="65FCE147" w14:textId="77777777" w:rsidR="00775DB7" w:rsidRPr="00D6757C" w:rsidRDefault="00775DB7" w:rsidP="00775DB7">
            <w:pPr>
              <w:spacing w:after="0" w:line="240" w:lineRule="atLeast"/>
              <w:rPr>
                <w:rFonts w:eastAsia="Calibri"/>
                <w:b/>
                <w:bCs/>
                <w:sz w:val="22"/>
                <w:szCs w:val="22"/>
                <w:u w:val="single"/>
              </w:rPr>
            </w:pPr>
            <w:r w:rsidRPr="00D6757C">
              <w:rPr>
                <w:rFonts w:eastAsia="Calibri"/>
                <w:b/>
                <w:bCs/>
                <w:sz w:val="22"/>
                <w:szCs w:val="22"/>
                <w:u w:val="single"/>
              </w:rPr>
              <w:t xml:space="preserve"> Счет (Счет-фактура) №         от </w:t>
            </w:r>
            <w:r w:rsidR="00C4023B" w:rsidRPr="00D6757C">
              <w:rPr>
                <w:rFonts w:eastAsia="Calibri"/>
                <w:b/>
                <w:bCs/>
                <w:sz w:val="22"/>
                <w:szCs w:val="22"/>
                <w:u w:val="single"/>
              </w:rPr>
              <w:t xml:space="preserve">          202</w:t>
            </w:r>
            <w:r w:rsidRPr="00D6757C">
              <w:rPr>
                <w:rFonts w:eastAsia="Calibri"/>
                <w:b/>
                <w:bCs/>
                <w:sz w:val="22"/>
                <w:szCs w:val="22"/>
                <w:u w:val="single"/>
              </w:rPr>
              <w:t>_ г.</w:t>
            </w:r>
          </w:p>
          <w:p w14:paraId="315B3C95" w14:textId="77777777" w:rsidR="00775DB7" w:rsidRPr="00D6757C" w:rsidRDefault="00775DB7" w:rsidP="00775DB7">
            <w:pPr>
              <w:spacing w:after="0" w:line="240" w:lineRule="atLeast"/>
              <w:rPr>
                <w:rFonts w:eastAsia="Calibri"/>
                <w:b/>
                <w:bCs/>
                <w:sz w:val="22"/>
                <w:szCs w:val="22"/>
              </w:rPr>
            </w:pPr>
            <w:r w:rsidRPr="00D6757C">
              <w:rPr>
                <w:rFonts w:eastAsia="Calibri"/>
                <w:b/>
                <w:bCs/>
                <w:sz w:val="22"/>
                <w:szCs w:val="22"/>
              </w:rPr>
              <w:t>Заказчик:</w:t>
            </w:r>
          </w:p>
          <w:p w14:paraId="142FE72A" w14:textId="77777777" w:rsidR="00775DB7" w:rsidRPr="00D6757C" w:rsidRDefault="00775DB7" w:rsidP="00775DB7">
            <w:pPr>
              <w:spacing w:after="0" w:line="240" w:lineRule="atLeast"/>
              <w:rPr>
                <w:rFonts w:eastAsia="Calibri"/>
                <w:b/>
                <w:bCs/>
                <w:sz w:val="22"/>
                <w:szCs w:val="22"/>
              </w:rPr>
            </w:pPr>
            <w:r w:rsidRPr="00D6757C">
              <w:rPr>
                <w:rFonts w:eastAsia="Calibri"/>
                <w:b/>
                <w:bCs/>
                <w:sz w:val="22"/>
                <w:szCs w:val="22"/>
              </w:rPr>
              <w:t>Адрес:</w:t>
            </w:r>
          </w:p>
          <w:p w14:paraId="0CC3F13B" w14:textId="77777777" w:rsidR="00775DB7" w:rsidRPr="00D6757C" w:rsidRDefault="00775DB7" w:rsidP="00775DB7">
            <w:pPr>
              <w:spacing w:after="0" w:line="240" w:lineRule="atLeast"/>
              <w:rPr>
                <w:rFonts w:eastAsia="Calibri"/>
                <w:b/>
                <w:bCs/>
                <w:sz w:val="22"/>
                <w:szCs w:val="22"/>
              </w:rPr>
            </w:pPr>
            <w:r w:rsidRPr="00D6757C">
              <w:rPr>
                <w:rFonts w:eastAsia="Calibri"/>
                <w:b/>
                <w:bCs/>
                <w:sz w:val="22"/>
                <w:szCs w:val="22"/>
              </w:rPr>
              <w:t>Договор:</w:t>
            </w:r>
          </w:p>
          <w:p w14:paraId="540A1609" w14:textId="77777777" w:rsidR="00775DB7" w:rsidRPr="00D6757C" w:rsidRDefault="00775DB7" w:rsidP="00775DB7">
            <w:pPr>
              <w:spacing w:after="0" w:line="240" w:lineRule="atLeast"/>
              <w:rPr>
                <w:rFonts w:eastAsia="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775DB7" w:rsidRPr="00D6757C" w14:paraId="4D200763" w14:textId="77777777" w:rsidTr="00775DB7">
              <w:tc>
                <w:tcPr>
                  <w:tcW w:w="704" w:type="dxa"/>
                  <w:tcBorders>
                    <w:bottom w:val="single" w:sz="4" w:space="0" w:color="auto"/>
                  </w:tcBorders>
                  <w:shd w:val="clear" w:color="auto" w:fill="auto"/>
                </w:tcPr>
                <w:p w14:paraId="21FC3A8D" w14:textId="77777777"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w:t>
                  </w:r>
                </w:p>
              </w:tc>
              <w:tc>
                <w:tcPr>
                  <w:tcW w:w="2460" w:type="dxa"/>
                  <w:tcBorders>
                    <w:bottom w:val="single" w:sz="4" w:space="0" w:color="auto"/>
                  </w:tcBorders>
                  <w:shd w:val="clear" w:color="auto" w:fill="auto"/>
                </w:tcPr>
                <w:p w14:paraId="645F008C" w14:textId="1F2169F4"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Наименование услуги</w:t>
                  </w:r>
                </w:p>
              </w:tc>
              <w:tc>
                <w:tcPr>
                  <w:tcW w:w="1541" w:type="dxa"/>
                  <w:tcBorders>
                    <w:bottom w:val="single" w:sz="4" w:space="0" w:color="auto"/>
                  </w:tcBorders>
                  <w:shd w:val="clear" w:color="auto" w:fill="auto"/>
                </w:tcPr>
                <w:p w14:paraId="2BA4E615" w14:textId="77777777"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Ед. изм.</w:t>
                  </w:r>
                </w:p>
              </w:tc>
              <w:tc>
                <w:tcPr>
                  <w:tcW w:w="1553" w:type="dxa"/>
                  <w:tcBorders>
                    <w:bottom w:val="single" w:sz="4" w:space="0" w:color="auto"/>
                  </w:tcBorders>
                  <w:shd w:val="clear" w:color="auto" w:fill="auto"/>
                </w:tcPr>
                <w:p w14:paraId="701B8AB1" w14:textId="77777777"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Количество</w:t>
                  </w:r>
                </w:p>
              </w:tc>
              <w:tc>
                <w:tcPr>
                  <w:tcW w:w="1542" w:type="dxa"/>
                  <w:tcBorders>
                    <w:bottom w:val="single" w:sz="4" w:space="0" w:color="auto"/>
                  </w:tcBorders>
                  <w:shd w:val="clear" w:color="auto" w:fill="auto"/>
                </w:tcPr>
                <w:p w14:paraId="6BA4AB0C" w14:textId="77777777"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Цена</w:t>
                  </w:r>
                </w:p>
              </w:tc>
              <w:tc>
                <w:tcPr>
                  <w:tcW w:w="1545" w:type="dxa"/>
                  <w:shd w:val="clear" w:color="auto" w:fill="auto"/>
                </w:tcPr>
                <w:p w14:paraId="2742EA37" w14:textId="77777777"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Сумма</w:t>
                  </w:r>
                </w:p>
              </w:tc>
            </w:tr>
            <w:tr w:rsidR="00775DB7" w:rsidRPr="00D6757C" w14:paraId="06184EB3" w14:textId="77777777" w:rsidTr="00775DB7">
              <w:tc>
                <w:tcPr>
                  <w:tcW w:w="704" w:type="dxa"/>
                  <w:tcBorders>
                    <w:bottom w:val="single" w:sz="4" w:space="0" w:color="auto"/>
                  </w:tcBorders>
                  <w:shd w:val="clear" w:color="auto" w:fill="auto"/>
                </w:tcPr>
                <w:p w14:paraId="60C83EC6" w14:textId="77777777"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1.</w:t>
                  </w:r>
                </w:p>
              </w:tc>
              <w:tc>
                <w:tcPr>
                  <w:tcW w:w="2460" w:type="dxa"/>
                  <w:tcBorders>
                    <w:bottom w:val="single" w:sz="4" w:space="0" w:color="auto"/>
                  </w:tcBorders>
                  <w:shd w:val="clear" w:color="auto" w:fill="auto"/>
                </w:tcPr>
                <w:p w14:paraId="7D1D1BA6" w14:textId="77777777" w:rsidR="00775DB7" w:rsidRPr="00D6757C" w:rsidRDefault="00775DB7" w:rsidP="00775DB7">
                  <w:pPr>
                    <w:spacing w:after="0" w:line="240" w:lineRule="atLeast"/>
                    <w:rPr>
                      <w:rFonts w:eastAsia="Calibri"/>
                      <w:sz w:val="22"/>
                      <w:szCs w:val="22"/>
                      <w:lang w:eastAsia="en-US"/>
                    </w:rPr>
                  </w:pPr>
                </w:p>
              </w:tc>
              <w:tc>
                <w:tcPr>
                  <w:tcW w:w="1541" w:type="dxa"/>
                  <w:tcBorders>
                    <w:bottom w:val="single" w:sz="4" w:space="0" w:color="auto"/>
                  </w:tcBorders>
                  <w:shd w:val="clear" w:color="auto" w:fill="auto"/>
                </w:tcPr>
                <w:p w14:paraId="60BABAD2" w14:textId="77777777" w:rsidR="00775DB7" w:rsidRPr="00D6757C" w:rsidRDefault="00775DB7" w:rsidP="00775DB7">
                  <w:pPr>
                    <w:spacing w:after="0" w:line="240" w:lineRule="atLeast"/>
                    <w:rPr>
                      <w:rFonts w:eastAsia="Calibri"/>
                      <w:sz w:val="22"/>
                      <w:szCs w:val="22"/>
                      <w:lang w:eastAsia="en-US"/>
                    </w:rPr>
                  </w:pPr>
                </w:p>
              </w:tc>
              <w:tc>
                <w:tcPr>
                  <w:tcW w:w="1553" w:type="dxa"/>
                  <w:tcBorders>
                    <w:bottom w:val="single" w:sz="4" w:space="0" w:color="auto"/>
                  </w:tcBorders>
                  <w:shd w:val="clear" w:color="auto" w:fill="auto"/>
                </w:tcPr>
                <w:p w14:paraId="769DEC84" w14:textId="77777777" w:rsidR="00775DB7" w:rsidRPr="00D6757C" w:rsidRDefault="00775DB7" w:rsidP="00775DB7">
                  <w:pPr>
                    <w:spacing w:after="0" w:line="240" w:lineRule="atLeast"/>
                    <w:rPr>
                      <w:rFonts w:eastAsia="Calibri"/>
                      <w:sz w:val="22"/>
                      <w:szCs w:val="22"/>
                      <w:lang w:eastAsia="en-US"/>
                    </w:rPr>
                  </w:pPr>
                </w:p>
              </w:tc>
              <w:tc>
                <w:tcPr>
                  <w:tcW w:w="1542" w:type="dxa"/>
                  <w:tcBorders>
                    <w:bottom w:val="single" w:sz="4" w:space="0" w:color="auto"/>
                  </w:tcBorders>
                  <w:shd w:val="clear" w:color="auto" w:fill="auto"/>
                </w:tcPr>
                <w:p w14:paraId="2387892D" w14:textId="77777777" w:rsidR="00775DB7" w:rsidRPr="00D6757C" w:rsidRDefault="00775DB7" w:rsidP="00775DB7">
                  <w:pPr>
                    <w:spacing w:after="0" w:line="240" w:lineRule="atLeast"/>
                    <w:rPr>
                      <w:rFonts w:eastAsia="Calibri"/>
                      <w:sz w:val="22"/>
                      <w:szCs w:val="22"/>
                      <w:lang w:eastAsia="en-US"/>
                    </w:rPr>
                  </w:pPr>
                </w:p>
              </w:tc>
              <w:tc>
                <w:tcPr>
                  <w:tcW w:w="1545" w:type="dxa"/>
                  <w:tcBorders>
                    <w:bottom w:val="single" w:sz="4" w:space="0" w:color="auto"/>
                  </w:tcBorders>
                  <w:shd w:val="clear" w:color="auto" w:fill="auto"/>
                </w:tcPr>
                <w:p w14:paraId="21A65BB1" w14:textId="77777777" w:rsidR="00775DB7" w:rsidRPr="00D6757C" w:rsidRDefault="00775DB7" w:rsidP="00775DB7">
                  <w:pPr>
                    <w:spacing w:after="0" w:line="240" w:lineRule="atLeast"/>
                    <w:rPr>
                      <w:rFonts w:eastAsia="Calibri"/>
                      <w:sz w:val="22"/>
                      <w:szCs w:val="22"/>
                      <w:lang w:eastAsia="en-US"/>
                    </w:rPr>
                  </w:pPr>
                </w:p>
              </w:tc>
            </w:tr>
            <w:tr w:rsidR="00775DB7" w:rsidRPr="00D6757C" w14:paraId="44B9EBA8" w14:textId="77777777" w:rsidTr="00775DB7">
              <w:tc>
                <w:tcPr>
                  <w:tcW w:w="704" w:type="dxa"/>
                  <w:tcBorders>
                    <w:top w:val="single" w:sz="4" w:space="0" w:color="auto"/>
                    <w:left w:val="nil"/>
                    <w:bottom w:val="nil"/>
                    <w:right w:val="nil"/>
                  </w:tcBorders>
                  <w:shd w:val="clear" w:color="auto" w:fill="auto"/>
                </w:tcPr>
                <w:p w14:paraId="6D8FE1BF" w14:textId="77777777" w:rsidR="00775DB7" w:rsidRPr="00D6757C" w:rsidRDefault="00775DB7" w:rsidP="00775DB7">
                  <w:pPr>
                    <w:spacing w:after="0" w:line="240" w:lineRule="atLeast"/>
                    <w:rPr>
                      <w:rFonts w:eastAsia="Calibri"/>
                      <w:sz w:val="22"/>
                      <w:szCs w:val="22"/>
                      <w:lang w:eastAsia="en-US"/>
                    </w:rPr>
                  </w:pPr>
                </w:p>
              </w:tc>
              <w:tc>
                <w:tcPr>
                  <w:tcW w:w="2460" w:type="dxa"/>
                  <w:tcBorders>
                    <w:top w:val="single" w:sz="4" w:space="0" w:color="auto"/>
                    <w:left w:val="nil"/>
                    <w:bottom w:val="nil"/>
                    <w:right w:val="nil"/>
                  </w:tcBorders>
                  <w:shd w:val="clear" w:color="auto" w:fill="auto"/>
                </w:tcPr>
                <w:p w14:paraId="43D4497B" w14:textId="77777777" w:rsidR="00775DB7" w:rsidRPr="00D6757C" w:rsidRDefault="00775DB7" w:rsidP="00775DB7">
                  <w:pPr>
                    <w:spacing w:after="0" w:line="240" w:lineRule="atLeast"/>
                    <w:rPr>
                      <w:rFonts w:eastAsia="Calibri"/>
                      <w:sz w:val="22"/>
                      <w:szCs w:val="22"/>
                      <w:lang w:eastAsia="en-US"/>
                    </w:rPr>
                  </w:pPr>
                </w:p>
              </w:tc>
              <w:tc>
                <w:tcPr>
                  <w:tcW w:w="1541" w:type="dxa"/>
                  <w:tcBorders>
                    <w:top w:val="single" w:sz="4" w:space="0" w:color="auto"/>
                    <w:left w:val="nil"/>
                    <w:bottom w:val="nil"/>
                    <w:right w:val="nil"/>
                  </w:tcBorders>
                  <w:shd w:val="clear" w:color="auto" w:fill="auto"/>
                </w:tcPr>
                <w:p w14:paraId="4213DF81" w14:textId="77777777" w:rsidR="00775DB7" w:rsidRPr="00D6757C" w:rsidRDefault="00775DB7" w:rsidP="00775DB7">
                  <w:pPr>
                    <w:spacing w:after="0" w:line="240" w:lineRule="atLeast"/>
                    <w:rPr>
                      <w:rFonts w:eastAsia="Calibri"/>
                      <w:sz w:val="22"/>
                      <w:szCs w:val="22"/>
                      <w:lang w:eastAsia="en-US"/>
                    </w:rPr>
                  </w:pPr>
                </w:p>
              </w:tc>
              <w:tc>
                <w:tcPr>
                  <w:tcW w:w="1553" w:type="dxa"/>
                  <w:tcBorders>
                    <w:top w:val="single" w:sz="4" w:space="0" w:color="auto"/>
                    <w:left w:val="nil"/>
                    <w:bottom w:val="nil"/>
                    <w:right w:val="nil"/>
                  </w:tcBorders>
                  <w:shd w:val="clear" w:color="auto" w:fill="auto"/>
                </w:tcPr>
                <w:p w14:paraId="0F724051" w14:textId="77777777" w:rsidR="00775DB7" w:rsidRPr="00D6757C" w:rsidRDefault="00775DB7" w:rsidP="00775DB7">
                  <w:pPr>
                    <w:spacing w:after="0" w:line="240" w:lineRule="atLeast"/>
                    <w:rPr>
                      <w:rFonts w:eastAsia="Calibri"/>
                      <w:sz w:val="22"/>
                      <w:szCs w:val="22"/>
                      <w:lang w:eastAsia="en-US"/>
                    </w:rPr>
                  </w:pPr>
                </w:p>
              </w:tc>
              <w:tc>
                <w:tcPr>
                  <w:tcW w:w="1542" w:type="dxa"/>
                  <w:tcBorders>
                    <w:top w:val="single" w:sz="4" w:space="0" w:color="auto"/>
                    <w:left w:val="nil"/>
                    <w:bottom w:val="nil"/>
                    <w:right w:val="single" w:sz="4" w:space="0" w:color="auto"/>
                  </w:tcBorders>
                  <w:shd w:val="clear" w:color="auto" w:fill="auto"/>
                </w:tcPr>
                <w:p w14:paraId="2D1A1ED8" w14:textId="77777777" w:rsidR="00775DB7" w:rsidRPr="00D6757C" w:rsidRDefault="00775DB7" w:rsidP="00775DB7">
                  <w:pPr>
                    <w:spacing w:after="0" w:line="240" w:lineRule="atLeast"/>
                    <w:rPr>
                      <w:rFonts w:eastAsia="Calibri"/>
                      <w:b/>
                      <w:sz w:val="22"/>
                      <w:szCs w:val="22"/>
                      <w:lang w:eastAsia="en-US"/>
                    </w:rPr>
                  </w:pPr>
                  <w:r w:rsidRPr="00D6757C">
                    <w:rPr>
                      <w:rFonts w:eastAsia="Calibri"/>
                      <w:b/>
                      <w:sz w:val="22"/>
                      <w:szCs w:val="22"/>
                      <w:lang w:eastAsia="en-US"/>
                    </w:rPr>
                    <w:t>Итого:</w:t>
                  </w:r>
                </w:p>
              </w:tc>
              <w:tc>
                <w:tcPr>
                  <w:tcW w:w="1545" w:type="dxa"/>
                  <w:tcBorders>
                    <w:left w:val="single" w:sz="4" w:space="0" w:color="auto"/>
                  </w:tcBorders>
                  <w:shd w:val="clear" w:color="auto" w:fill="auto"/>
                </w:tcPr>
                <w:p w14:paraId="5E1E1FE1" w14:textId="77777777" w:rsidR="00775DB7" w:rsidRPr="00D6757C" w:rsidRDefault="00775DB7" w:rsidP="00775DB7">
                  <w:pPr>
                    <w:spacing w:after="0" w:line="240" w:lineRule="atLeast"/>
                    <w:rPr>
                      <w:rFonts w:eastAsia="Calibri"/>
                      <w:sz w:val="22"/>
                      <w:szCs w:val="22"/>
                      <w:lang w:eastAsia="en-US"/>
                    </w:rPr>
                  </w:pPr>
                </w:p>
              </w:tc>
            </w:tr>
            <w:tr w:rsidR="00775DB7" w:rsidRPr="00D6757C" w14:paraId="10EABFC2" w14:textId="77777777" w:rsidTr="00775DB7">
              <w:tc>
                <w:tcPr>
                  <w:tcW w:w="704" w:type="dxa"/>
                  <w:tcBorders>
                    <w:top w:val="nil"/>
                    <w:left w:val="nil"/>
                    <w:bottom w:val="nil"/>
                    <w:right w:val="nil"/>
                  </w:tcBorders>
                  <w:shd w:val="clear" w:color="auto" w:fill="auto"/>
                </w:tcPr>
                <w:p w14:paraId="2B925B9B" w14:textId="77777777" w:rsidR="00775DB7" w:rsidRPr="00D6757C" w:rsidRDefault="00775DB7" w:rsidP="00775DB7">
                  <w:pPr>
                    <w:spacing w:after="0" w:line="240" w:lineRule="atLeast"/>
                    <w:rPr>
                      <w:rFonts w:eastAsia="Calibri"/>
                      <w:sz w:val="22"/>
                      <w:szCs w:val="22"/>
                      <w:lang w:eastAsia="en-US"/>
                    </w:rPr>
                  </w:pPr>
                </w:p>
              </w:tc>
              <w:tc>
                <w:tcPr>
                  <w:tcW w:w="2460" w:type="dxa"/>
                  <w:tcBorders>
                    <w:top w:val="nil"/>
                    <w:left w:val="nil"/>
                    <w:bottom w:val="nil"/>
                    <w:right w:val="nil"/>
                  </w:tcBorders>
                  <w:shd w:val="clear" w:color="auto" w:fill="auto"/>
                </w:tcPr>
                <w:p w14:paraId="28D11F67" w14:textId="77777777" w:rsidR="00775DB7" w:rsidRPr="00D6757C" w:rsidRDefault="00775DB7" w:rsidP="00775DB7">
                  <w:pPr>
                    <w:spacing w:after="0" w:line="240" w:lineRule="atLeast"/>
                    <w:rPr>
                      <w:rFonts w:eastAsia="Calibri"/>
                      <w:sz w:val="22"/>
                      <w:szCs w:val="22"/>
                      <w:lang w:eastAsia="en-US"/>
                    </w:rPr>
                  </w:pPr>
                </w:p>
              </w:tc>
              <w:tc>
                <w:tcPr>
                  <w:tcW w:w="1541" w:type="dxa"/>
                  <w:tcBorders>
                    <w:top w:val="nil"/>
                    <w:left w:val="nil"/>
                    <w:bottom w:val="nil"/>
                    <w:right w:val="nil"/>
                  </w:tcBorders>
                  <w:shd w:val="clear" w:color="auto" w:fill="auto"/>
                </w:tcPr>
                <w:p w14:paraId="79AE80F1" w14:textId="77777777" w:rsidR="00775DB7" w:rsidRPr="00D6757C" w:rsidRDefault="00775DB7" w:rsidP="00775DB7">
                  <w:pPr>
                    <w:spacing w:after="0" w:line="240" w:lineRule="atLeast"/>
                    <w:rPr>
                      <w:rFonts w:eastAsia="Calibri"/>
                      <w:sz w:val="22"/>
                      <w:szCs w:val="22"/>
                      <w:lang w:eastAsia="en-US"/>
                    </w:rPr>
                  </w:pPr>
                </w:p>
              </w:tc>
              <w:tc>
                <w:tcPr>
                  <w:tcW w:w="1553" w:type="dxa"/>
                  <w:tcBorders>
                    <w:top w:val="nil"/>
                    <w:left w:val="nil"/>
                    <w:bottom w:val="nil"/>
                    <w:right w:val="nil"/>
                  </w:tcBorders>
                  <w:shd w:val="clear" w:color="auto" w:fill="auto"/>
                </w:tcPr>
                <w:p w14:paraId="3695852D" w14:textId="77777777" w:rsidR="00775DB7" w:rsidRPr="00D6757C" w:rsidRDefault="00775DB7" w:rsidP="00775DB7">
                  <w:pPr>
                    <w:spacing w:after="0" w:line="240" w:lineRule="atLeast"/>
                    <w:rPr>
                      <w:rFonts w:eastAsia="Calibri"/>
                      <w:sz w:val="22"/>
                      <w:szCs w:val="22"/>
                      <w:lang w:eastAsia="en-US"/>
                    </w:rPr>
                  </w:pPr>
                </w:p>
              </w:tc>
              <w:tc>
                <w:tcPr>
                  <w:tcW w:w="1542" w:type="dxa"/>
                  <w:tcBorders>
                    <w:top w:val="nil"/>
                    <w:left w:val="nil"/>
                    <w:bottom w:val="nil"/>
                    <w:right w:val="single" w:sz="4" w:space="0" w:color="auto"/>
                  </w:tcBorders>
                  <w:shd w:val="clear" w:color="auto" w:fill="auto"/>
                </w:tcPr>
                <w:p w14:paraId="2122F148" w14:textId="77777777" w:rsidR="00775DB7" w:rsidRPr="00D6757C" w:rsidRDefault="00775DB7" w:rsidP="00775DB7">
                  <w:pPr>
                    <w:spacing w:after="0" w:line="240" w:lineRule="atLeast"/>
                    <w:rPr>
                      <w:rFonts w:eastAsia="Calibri"/>
                      <w:b/>
                      <w:sz w:val="22"/>
                      <w:szCs w:val="22"/>
                      <w:lang w:eastAsia="en-US"/>
                    </w:rPr>
                  </w:pPr>
                  <w:r w:rsidRPr="00D6757C">
                    <w:rPr>
                      <w:rFonts w:eastAsia="Calibri"/>
                      <w:b/>
                      <w:sz w:val="22"/>
                      <w:szCs w:val="22"/>
                      <w:lang w:eastAsia="en-US"/>
                    </w:rPr>
                    <w:t>Итого с НДС:</w:t>
                  </w:r>
                </w:p>
              </w:tc>
              <w:tc>
                <w:tcPr>
                  <w:tcW w:w="1545" w:type="dxa"/>
                  <w:tcBorders>
                    <w:left w:val="single" w:sz="4" w:space="0" w:color="auto"/>
                  </w:tcBorders>
                  <w:shd w:val="clear" w:color="auto" w:fill="auto"/>
                </w:tcPr>
                <w:p w14:paraId="548F1A24" w14:textId="77777777" w:rsidR="00775DB7" w:rsidRPr="00D6757C" w:rsidRDefault="00775DB7" w:rsidP="00775DB7">
                  <w:pPr>
                    <w:spacing w:after="0" w:line="240" w:lineRule="atLeast"/>
                    <w:rPr>
                      <w:rFonts w:eastAsia="Calibri"/>
                      <w:sz w:val="22"/>
                      <w:szCs w:val="22"/>
                      <w:lang w:eastAsia="en-US"/>
                    </w:rPr>
                  </w:pPr>
                </w:p>
              </w:tc>
            </w:tr>
            <w:tr w:rsidR="00775DB7" w:rsidRPr="00D6757C" w14:paraId="5068F475" w14:textId="77777777" w:rsidTr="00775DB7">
              <w:tc>
                <w:tcPr>
                  <w:tcW w:w="704" w:type="dxa"/>
                  <w:tcBorders>
                    <w:top w:val="nil"/>
                    <w:left w:val="nil"/>
                    <w:bottom w:val="nil"/>
                    <w:right w:val="nil"/>
                  </w:tcBorders>
                  <w:shd w:val="clear" w:color="auto" w:fill="auto"/>
                </w:tcPr>
                <w:p w14:paraId="18CB1F70" w14:textId="77777777" w:rsidR="00775DB7" w:rsidRPr="00D6757C" w:rsidRDefault="00775DB7" w:rsidP="00775DB7">
                  <w:pPr>
                    <w:spacing w:after="0" w:line="240" w:lineRule="atLeast"/>
                    <w:rPr>
                      <w:rFonts w:eastAsia="Calibri"/>
                      <w:sz w:val="22"/>
                      <w:szCs w:val="22"/>
                      <w:lang w:eastAsia="en-US"/>
                    </w:rPr>
                  </w:pPr>
                </w:p>
              </w:tc>
              <w:tc>
                <w:tcPr>
                  <w:tcW w:w="2460" w:type="dxa"/>
                  <w:tcBorders>
                    <w:top w:val="nil"/>
                    <w:left w:val="nil"/>
                    <w:bottom w:val="nil"/>
                    <w:right w:val="nil"/>
                  </w:tcBorders>
                  <w:shd w:val="clear" w:color="auto" w:fill="auto"/>
                </w:tcPr>
                <w:p w14:paraId="4381DABD" w14:textId="77777777" w:rsidR="00775DB7" w:rsidRPr="00D6757C" w:rsidRDefault="00775DB7" w:rsidP="00775DB7">
                  <w:pPr>
                    <w:spacing w:after="0" w:line="240" w:lineRule="atLeast"/>
                    <w:rPr>
                      <w:rFonts w:eastAsia="Calibri"/>
                      <w:sz w:val="22"/>
                      <w:szCs w:val="22"/>
                      <w:lang w:eastAsia="en-US"/>
                    </w:rPr>
                  </w:pPr>
                </w:p>
              </w:tc>
              <w:tc>
                <w:tcPr>
                  <w:tcW w:w="1541" w:type="dxa"/>
                  <w:tcBorders>
                    <w:top w:val="nil"/>
                    <w:left w:val="nil"/>
                    <w:bottom w:val="nil"/>
                    <w:right w:val="nil"/>
                  </w:tcBorders>
                  <w:shd w:val="clear" w:color="auto" w:fill="auto"/>
                </w:tcPr>
                <w:p w14:paraId="67B15056" w14:textId="77777777" w:rsidR="00775DB7" w:rsidRPr="00D6757C" w:rsidRDefault="00775DB7" w:rsidP="00775DB7">
                  <w:pPr>
                    <w:spacing w:after="0" w:line="240" w:lineRule="atLeast"/>
                    <w:rPr>
                      <w:rFonts w:eastAsia="Calibri"/>
                      <w:sz w:val="22"/>
                      <w:szCs w:val="22"/>
                      <w:lang w:eastAsia="en-US"/>
                    </w:rPr>
                  </w:pPr>
                </w:p>
              </w:tc>
              <w:tc>
                <w:tcPr>
                  <w:tcW w:w="1553" w:type="dxa"/>
                  <w:tcBorders>
                    <w:top w:val="nil"/>
                    <w:left w:val="nil"/>
                    <w:bottom w:val="nil"/>
                    <w:right w:val="nil"/>
                  </w:tcBorders>
                  <w:shd w:val="clear" w:color="auto" w:fill="auto"/>
                </w:tcPr>
                <w:p w14:paraId="1863DE9E" w14:textId="77777777" w:rsidR="00775DB7" w:rsidRPr="00D6757C" w:rsidRDefault="00775DB7" w:rsidP="00775DB7">
                  <w:pPr>
                    <w:spacing w:after="0" w:line="240" w:lineRule="atLeast"/>
                    <w:rPr>
                      <w:rFonts w:eastAsia="Calibri"/>
                      <w:sz w:val="22"/>
                      <w:szCs w:val="22"/>
                      <w:lang w:eastAsia="en-US"/>
                    </w:rPr>
                  </w:pPr>
                </w:p>
              </w:tc>
              <w:tc>
                <w:tcPr>
                  <w:tcW w:w="1542" w:type="dxa"/>
                  <w:tcBorders>
                    <w:top w:val="nil"/>
                    <w:left w:val="nil"/>
                    <w:bottom w:val="nil"/>
                    <w:right w:val="single" w:sz="4" w:space="0" w:color="auto"/>
                  </w:tcBorders>
                  <w:shd w:val="clear" w:color="auto" w:fill="auto"/>
                </w:tcPr>
                <w:p w14:paraId="4A60120A" w14:textId="77777777" w:rsidR="00775DB7" w:rsidRPr="00D6757C" w:rsidRDefault="00775DB7" w:rsidP="00775DB7">
                  <w:pPr>
                    <w:spacing w:after="0" w:line="240" w:lineRule="atLeast"/>
                    <w:rPr>
                      <w:rFonts w:eastAsia="Calibri"/>
                      <w:b/>
                      <w:sz w:val="22"/>
                      <w:szCs w:val="22"/>
                      <w:lang w:eastAsia="en-US"/>
                    </w:rPr>
                  </w:pPr>
                  <w:r w:rsidRPr="00D6757C">
                    <w:rPr>
                      <w:rFonts w:eastAsia="Calibri"/>
                      <w:b/>
                      <w:sz w:val="22"/>
                      <w:szCs w:val="22"/>
                      <w:lang w:eastAsia="en-US"/>
                    </w:rPr>
                    <w:t>Всего (с учетом НДС):</w:t>
                  </w:r>
                </w:p>
              </w:tc>
              <w:tc>
                <w:tcPr>
                  <w:tcW w:w="1545" w:type="dxa"/>
                  <w:tcBorders>
                    <w:left w:val="single" w:sz="4" w:space="0" w:color="auto"/>
                  </w:tcBorders>
                  <w:shd w:val="clear" w:color="auto" w:fill="auto"/>
                </w:tcPr>
                <w:p w14:paraId="62A0DDC7" w14:textId="77777777" w:rsidR="00775DB7" w:rsidRPr="00D6757C" w:rsidRDefault="00775DB7" w:rsidP="00775DB7">
                  <w:pPr>
                    <w:spacing w:after="0" w:line="240" w:lineRule="atLeast"/>
                    <w:rPr>
                      <w:rFonts w:eastAsia="Calibri"/>
                      <w:sz w:val="22"/>
                      <w:szCs w:val="22"/>
                      <w:lang w:eastAsia="en-US"/>
                    </w:rPr>
                  </w:pPr>
                </w:p>
              </w:tc>
            </w:tr>
          </w:tbl>
          <w:p w14:paraId="65770C2F" w14:textId="77777777" w:rsidR="00775DB7" w:rsidRPr="00D6757C" w:rsidRDefault="00775DB7" w:rsidP="00775DB7">
            <w:pPr>
              <w:spacing w:after="0" w:line="240" w:lineRule="atLeast"/>
              <w:rPr>
                <w:rFonts w:eastAsia="Calibri"/>
                <w:b/>
                <w:sz w:val="22"/>
                <w:szCs w:val="22"/>
                <w:u w:val="single"/>
                <w:lang w:eastAsia="en-US"/>
              </w:rPr>
            </w:pPr>
          </w:p>
          <w:p w14:paraId="231B658E" w14:textId="77777777" w:rsidR="00775DB7" w:rsidRPr="00D6757C" w:rsidRDefault="00775DB7" w:rsidP="00775DB7">
            <w:pPr>
              <w:spacing w:after="0" w:line="240" w:lineRule="atLeast"/>
              <w:rPr>
                <w:rFonts w:eastAsia="Calibri"/>
                <w:i/>
                <w:iCs/>
                <w:sz w:val="22"/>
                <w:szCs w:val="22"/>
              </w:rPr>
            </w:pPr>
            <w:r w:rsidRPr="00D6757C">
              <w:rPr>
                <w:rFonts w:eastAsia="Calibri"/>
                <w:i/>
                <w:iCs/>
                <w:sz w:val="22"/>
                <w:szCs w:val="22"/>
              </w:rPr>
              <w:t>Всего оказано услуг на сумму: _________________________________________________________</w:t>
            </w:r>
          </w:p>
          <w:p w14:paraId="6D13C370" w14:textId="77777777" w:rsidR="00775DB7" w:rsidRPr="00D6757C" w:rsidRDefault="00775DB7" w:rsidP="00775DB7">
            <w:pPr>
              <w:spacing w:after="0" w:line="240" w:lineRule="atLeast"/>
              <w:rPr>
                <w:rFonts w:eastAsia="Calibri"/>
                <w:i/>
                <w:iCs/>
                <w:sz w:val="22"/>
                <w:szCs w:val="22"/>
              </w:rPr>
            </w:pPr>
          </w:p>
          <w:p w14:paraId="2A3D8B23" w14:textId="476BBE73" w:rsidR="00775DB7" w:rsidRPr="00D6757C" w:rsidRDefault="00775DB7" w:rsidP="00775DB7">
            <w:pPr>
              <w:spacing w:after="0" w:line="240" w:lineRule="atLeast"/>
              <w:rPr>
                <w:rFonts w:eastAsia="Calibri"/>
                <w:sz w:val="22"/>
                <w:szCs w:val="22"/>
              </w:rPr>
            </w:pPr>
            <w:r w:rsidRPr="00D6757C">
              <w:rPr>
                <w:rFonts w:eastAsia="Calibri"/>
                <w:sz w:val="22"/>
                <w:szCs w:val="22"/>
              </w:rPr>
              <w:t xml:space="preserve">Вышеперечисленные услуги </w:t>
            </w:r>
            <w:r w:rsidR="001C7764" w:rsidRPr="00D6757C">
              <w:rPr>
                <w:rFonts w:eastAsia="Calibri"/>
                <w:sz w:val="22"/>
                <w:szCs w:val="22"/>
              </w:rPr>
              <w:t>оказаны</w:t>
            </w:r>
            <w:r w:rsidRPr="00D6757C">
              <w:rPr>
                <w:rFonts w:eastAsia="Calibri"/>
                <w:sz w:val="22"/>
                <w:szCs w:val="22"/>
              </w:rPr>
              <w:t xml:space="preserve"> полностью и в срок. Заказчик претензий по объему, качеству и срокам оказания услуг не имеет.</w:t>
            </w:r>
          </w:p>
          <w:p w14:paraId="160F837A" w14:textId="77777777" w:rsidR="00775DB7" w:rsidRPr="00D6757C" w:rsidRDefault="00775DB7" w:rsidP="00775DB7">
            <w:pPr>
              <w:spacing w:after="0" w:line="240" w:lineRule="atLeast"/>
              <w:rPr>
                <w:rFonts w:eastAsia="Calibri"/>
                <w:sz w:val="22"/>
                <w:szCs w:val="22"/>
                <w:lang w:eastAsia="en-US"/>
              </w:rPr>
            </w:pPr>
          </w:p>
          <w:p w14:paraId="123186AC" w14:textId="5FF531BE"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Исполнитель:</w:t>
            </w:r>
          </w:p>
          <w:p w14:paraId="11082B1C" w14:textId="0404E583"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 xml:space="preserve">                                                                                         (подпись)</w:t>
            </w:r>
          </w:p>
          <w:p w14:paraId="70D3EA6D" w14:textId="5C8226E8"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 xml:space="preserve">                                                      </w:t>
            </w:r>
            <w:proofErr w:type="spellStart"/>
            <w:r w:rsidRPr="00D6757C">
              <w:rPr>
                <w:rFonts w:eastAsia="Calibri"/>
                <w:sz w:val="22"/>
                <w:szCs w:val="22"/>
                <w:lang w:eastAsia="en-US"/>
              </w:rPr>
              <w:t>М.п</w:t>
            </w:r>
            <w:proofErr w:type="spellEnd"/>
            <w:r w:rsidRPr="00D6757C">
              <w:rPr>
                <w:rFonts w:eastAsia="Calibri"/>
                <w:sz w:val="22"/>
                <w:szCs w:val="22"/>
                <w:lang w:eastAsia="en-US"/>
              </w:rPr>
              <w:t>.</w:t>
            </w:r>
          </w:p>
          <w:p w14:paraId="70344991" w14:textId="081B66CE"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Заказчик:</w:t>
            </w:r>
          </w:p>
          <w:p w14:paraId="20F741E7" w14:textId="77777777"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 xml:space="preserve">                                                                                           (подпись)</w:t>
            </w:r>
          </w:p>
          <w:p w14:paraId="48A80911" w14:textId="77777777" w:rsidR="00775DB7" w:rsidRPr="00D6757C" w:rsidRDefault="00775DB7" w:rsidP="00775DB7">
            <w:pPr>
              <w:spacing w:after="0" w:line="240" w:lineRule="atLeast"/>
              <w:rPr>
                <w:rFonts w:eastAsia="Calibri"/>
                <w:sz w:val="22"/>
                <w:szCs w:val="22"/>
                <w:lang w:eastAsia="en-US"/>
              </w:rPr>
            </w:pPr>
            <w:r w:rsidRPr="00D6757C">
              <w:rPr>
                <w:rFonts w:eastAsia="Calibri"/>
                <w:sz w:val="22"/>
                <w:szCs w:val="22"/>
                <w:lang w:eastAsia="en-US"/>
              </w:rPr>
              <w:t xml:space="preserve">                                                      </w:t>
            </w:r>
            <w:proofErr w:type="spellStart"/>
            <w:r w:rsidRPr="00D6757C">
              <w:rPr>
                <w:rFonts w:eastAsia="Calibri"/>
                <w:sz w:val="22"/>
                <w:szCs w:val="22"/>
                <w:lang w:eastAsia="en-US"/>
              </w:rPr>
              <w:t>М.п</w:t>
            </w:r>
            <w:proofErr w:type="spellEnd"/>
            <w:r w:rsidRPr="00D6757C">
              <w:rPr>
                <w:rFonts w:eastAsia="Calibri"/>
                <w:sz w:val="22"/>
                <w:szCs w:val="22"/>
                <w:lang w:eastAsia="en-US"/>
              </w:rPr>
              <w:t>.</w:t>
            </w:r>
          </w:p>
          <w:p w14:paraId="0CF58C41" w14:textId="3D5BF3BD" w:rsidR="009821D0" w:rsidRPr="00D6757C" w:rsidRDefault="00775DB7" w:rsidP="00775DB7">
            <w:pPr>
              <w:spacing w:after="0" w:line="240" w:lineRule="atLeast"/>
              <w:rPr>
                <w:rFonts w:eastAsia="Calibri"/>
                <w:i/>
                <w:sz w:val="22"/>
                <w:szCs w:val="22"/>
                <w:lang w:eastAsia="en-US"/>
              </w:rPr>
            </w:pPr>
            <w:r w:rsidRPr="00D6757C">
              <w:rPr>
                <w:rFonts w:eastAsia="Calibri"/>
                <w:i/>
                <w:sz w:val="22"/>
                <w:szCs w:val="22"/>
                <w:lang w:eastAsia="en-US"/>
              </w:rPr>
              <w:t>Документ сформировал:_____________________________________________</w:t>
            </w:r>
          </w:p>
        </w:tc>
      </w:tr>
    </w:tbl>
    <w:p w14:paraId="3E074918" w14:textId="77777777" w:rsidR="00775DB7" w:rsidRPr="00D6757C" w:rsidRDefault="00775DB7" w:rsidP="0009795F">
      <w:pPr>
        <w:spacing w:after="0" w:line="240" w:lineRule="atLeast"/>
        <w:jc w:val="center"/>
        <w:rPr>
          <w:rFonts w:eastAsia="Calibri"/>
          <w:b/>
          <w:sz w:val="22"/>
          <w:szCs w:val="22"/>
          <w:lang w:eastAsia="en-US"/>
        </w:rPr>
      </w:pPr>
      <w:r w:rsidRPr="00D6757C">
        <w:rPr>
          <w:rFonts w:eastAsia="Calibri"/>
          <w:b/>
          <w:sz w:val="22"/>
          <w:szCs w:val="22"/>
          <w:lang w:eastAsia="en-US"/>
        </w:rPr>
        <w:t>ПОДПИСИ СТОРОН:</w:t>
      </w:r>
    </w:p>
    <w:p w14:paraId="388BE74D" w14:textId="77777777" w:rsidR="00775DB7" w:rsidRPr="00D6757C" w:rsidRDefault="00775DB7" w:rsidP="00775DB7">
      <w:pPr>
        <w:spacing w:after="0" w:line="240" w:lineRule="atLeast"/>
        <w:ind w:left="720"/>
        <w:rPr>
          <w:rFonts w:eastAsia="Calibri"/>
          <w:b/>
          <w:sz w:val="22"/>
          <w:szCs w:val="22"/>
          <w:lang w:eastAsia="en-US"/>
        </w:rPr>
      </w:pPr>
    </w:p>
    <w:p w14:paraId="6A3536AF" w14:textId="53555C4B" w:rsidR="00775DB7" w:rsidRPr="00D6757C" w:rsidRDefault="0009795F" w:rsidP="00775DB7">
      <w:pPr>
        <w:spacing w:after="0" w:line="240" w:lineRule="atLeast"/>
        <w:ind w:left="720" w:hanging="578"/>
        <w:rPr>
          <w:rFonts w:eastAsia="Calibri"/>
          <w:b/>
          <w:sz w:val="22"/>
          <w:szCs w:val="22"/>
          <w:lang w:eastAsia="en-US"/>
        </w:rPr>
      </w:pPr>
      <w:r w:rsidRPr="00D6757C">
        <w:rPr>
          <w:rFonts w:eastAsia="Calibri"/>
          <w:b/>
          <w:sz w:val="22"/>
          <w:szCs w:val="22"/>
          <w:lang w:eastAsia="en-US"/>
        </w:rPr>
        <w:t xml:space="preserve">Заказчик:  </w:t>
      </w:r>
      <w:r w:rsidR="00775DB7" w:rsidRPr="00D6757C">
        <w:rPr>
          <w:rFonts w:eastAsia="Calibri"/>
          <w:b/>
          <w:sz w:val="22"/>
          <w:szCs w:val="22"/>
          <w:lang w:eastAsia="en-US"/>
        </w:rPr>
        <w:t xml:space="preserve">                                       </w:t>
      </w:r>
      <w:r w:rsidR="00775DB7" w:rsidRPr="00D6757C">
        <w:rPr>
          <w:rFonts w:eastAsia="Calibri"/>
          <w:b/>
          <w:sz w:val="22"/>
          <w:szCs w:val="22"/>
          <w:lang w:eastAsia="en-US"/>
        </w:rPr>
        <w:tab/>
        <w:t xml:space="preserve">              </w:t>
      </w:r>
      <w:r w:rsidRPr="00D6757C">
        <w:rPr>
          <w:rFonts w:eastAsia="Calibri"/>
          <w:b/>
          <w:sz w:val="22"/>
          <w:szCs w:val="22"/>
          <w:lang w:eastAsia="en-US"/>
        </w:rPr>
        <w:t xml:space="preserve">          </w:t>
      </w:r>
      <w:r w:rsidR="00775DB7" w:rsidRPr="00D6757C">
        <w:rPr>
          <w:rFonts w:eastAsia="Calibri"/>
          <w:b/>
          <w:sz w:val="22"/>
          <w:szCs w:val="22"/>
          <w:lang w:eastAsia="en-US"/>
        </w:rPr>
        <w:t xml:space="preserve">  Исполнител</w:t>
      </w:r>
      <w:r w:rsidRPr="00D6757C">
        <w:rPr>
          <w:rFonts w:eastAsia="Calibri"/>
          <w:b/>
          <w:sz w:val="22"/>
          <w:szCs w:val="22"/>
          <w:lang w:eastAsia="en-US"/>
        </w:rPr>
        <w:t>ь</w:t>
      </w:r>
      <w:r w:rsidR="00775DB7" w:rsidRPr="00D6757C">
        <w:rPr>
          <w:rFonts w:eastAsia="Calibri"/>
          <w:b/>
          <w:sz w:val="22"/>
          <w:szCs w:val="22"/>
          <w:lang w:eastAsia="en-US"/>
        </w:rPr>
        <w:t>:</w:t>
      </w:r>
    </w:p>
    <w:tbl>
      <w:tblPr>
        <w:tblW w:w="0" w:type="auto"/>
        <w:tblLook w:val="01E0" w:firstRow="1" w:lastRow="1" w:firstColumn="1" w:lastColumn="1" w:noHBand="0" w:noVBand="0"/>
      </w:tblPr>
      <w:tblGrid>
        <w:gridCol w:w="4852"/>
        <w:gridCol w:w="4929"/>
      </w:tblGrid>
      <w:tr w:rsidR="00775DB7" w:rsidRPr="00D6757C" w14:paraId="1E3D6460" w14:textId="77777777" w:rsidTr="0009795F">
        <w:tc>
          <w:tcPr>
            <w:tcW w:w="4852" w:type="dxa"/>
            <w:shd w:val="clear" w:color="auto" w:fill="auto"/>
          </w:tcPr>
          <w:p w14:paraId="167FBCE1" w14:textId="77777777" w:rsidR="00775DB7" w:rsidRPr="00D6757C" w:rsidRDefault="00775DB7" w:rsidP="00775DB7">
            <w:pPr>
              <w:spacing w:after="0" w:line="240" w:lineRule="atLeast"/>
              <w:rPr>
                <w:b/>
                <w:sz w:val="22"/>
                <w:szCs w:val="22"/>
              </w:rPr>
            </w:pPr>
          </w:p>
        </w:tc>
        <w:tc>
          <w:tcPr>
            <w:tcW w:w="4929" w:type="dxa"/>
            <w:shd w:val="clear" w:color="auto" w:fill="auto"/>
          </w:tcPr>
          <w:p w14:paraId="3D7DCD65" w14:textId="77777777" w:rsidR="00775DB7" w:rsidRPr="00D6757C" w:rsidRDefault="00775DB7" w:rsidP="00775DB7">
            <w:pPr>
              <w:spacing w:after="0" w:line="240" w:lineRule="atLeast"/>
              <w:rPr>
                <w:b/>
                <w:sz w:val="22"/>
                <w:szCs w:val="22"/>
              </w:rPr>
            </w:pPr>
          </w:p>
        </w:tc>
      </w:tr>
      <w:tr w:rsidR="00775DB7" w:rsidRPr="00D6757C" w14:paraId="656A1F27" w14:textId="77777777" w:rsidTr="0009795F">
        <w:tc>
          <w:tcPr>
            <w:tcW w:w="4852" w:type="dxa"/>
            <w:shd w:val="clear" w:color="auto" w:fill="auto"/>
          </w:tcPr>
          <w:p w14:paraId="3D0708D3" w14:textId="77777777" w:rsidR="00775DB7" w:rsidRPr="00D6757C" w:rsidRDefault="00775DB7" w:rsidP="0009795F">
            <w:pPr>
              <w:spacing w:after="0" w:line="240" w:lineRule="atLeast"/>
              <w:rPr>
                <w:sz w:val="22"/>
                <w:szCs w:val="22"/>
              </w:rPr>
            </w:pPr>
          </w:p>
        </w:tc>
        <w:tc>
          <w:tcPr>
            <w:tcW w:w="4929" w:type="dxa"/>
            <w:shd w:val="clear" w:color="auto" w:fill="auto"/>
          </w:tcPr>
          <w:p w14:paraId="2587CA57" w14:textId="4EC2BCDA" w:rsidR="00775DB7" w:rsidRPr="00D6757C" w:rsidRDefault="00775DB7" w:rsidP="00775DB7">
            <w:pPr>
              <w:spacing w:after="0" w:line="240" w:lineRule="atLeast"/>
              <w:rPr>
                <w:sz w:val="22"/>
                <w:szCs w:val="22"/>
              </w:rPr>
            </w:pPr>
          </w:p>
        </w:tc>
      </w:tr>
      <w:tr w:rsidR="00775DB7" w:rsidRPr="00D6757C" w14:paraId="57238F36" w14:textId="77777777" w:rsidTr="0009795F">
        <w:tc>
          <w:tcPr>
            <w:tcW w:w="4852" w:type="dxa"/>
            <w:shd w:val="clear" w:color="auto" w:fill="auto"/>
          </w:tcPr>
          <w:p w14:paraId="333A1A2C" w14:textId="77777777" w:rsidR="00775DB7" w:rsidRPr="00D6757C" w:rsidRDefault="00775DB7" w:rsidP="00775DB7">
            <w:pPr>
              <w:spacing w:after="0" w:line="240" w:lineRule="atLeast"/>
              <w:rPr>
                <w:b/>
                <w:sz w:val="22"/>
                <w:szCs w:val="22"/>
              </w:rPr>
            </w:pPr>
            <w:r w:rsidRPr="00D6757C">
              <w:rPr>
                <w:b/>
                <w:sz w:val="22"/>
                <w:szCs w:val="22"/>
              </w:rPr>
              <w:t>_____________________ /____________/</w:t>
            </w:r>
          </w:p>
        </w:tc>
        <w:tc>
          <w:tcPr>
            <w:tcW w:w="4929" w:type="dxa"/>
            <w:shd w:val="clear" w:color="auto" w:fill="auto"/>
          </w:tcPr>
          <w:p w14:paraId="570ADF40" w14:textId="77777777" w:rsidR="00775DB7" w:rsidRPr="00D6757C" w:rsidRDefault="00775DB7" w:rsidP="00775DB7">
            <w:pPr>
              <w:spacing w:after="0" w:line="240" w:lineRule="atLeast"/>
              <w:rPr>
                <w:b/>
                <w:sz w:val="22"/>
                <w:szCs w:val="22"/>
              </w:rPr>
            </w:pPr>
            <w:r w:rsidRPr="00D6757C">
              <w:rPr>
                <w:b/>
                <w:sz w:val="22"/>
                <w:szCs w:val="22"/>
              </w:rPr>
              <w:t>____________________/_______________/</w:t>
            </w:r>
          </w:p>
        </w:tc>
      </w:tr>
      <w:tr w:rsidR="00775DB7" w:rsidRPr="00D6757C" w14:paraId="296EE174" w14:textId="77777777" w:rsidTr="0009795F">
        <w:tc>
          <w:tcPr>
            <w:tcW w:w="4852" w:type="dxa"/>
            <w:shd w:val="clear" w:color="auto" w:fill="auto"/>
          </w:tcPr>
          <w:p w14:paraId="0A39F937" w14:textId="77777777" w:rsidR="00775DB7" w:rsidRPr="00D6757C" w:rsidRDefault="00775DB7" w:rsidP="00775DB7">
            <w:pPr>
              <w:spacing w:after="0" w:line="240" w:lineRule="atLeast"/>
              <w:rPr>
                <w:b/>
                <w:sz w:val="22"/>
                <w:szCs w:val="22"/>
              </w:rPr>
            </w:pPr>
          </w:p>
        </w:tc>
        <w:tc>
          <w:tcPr>
            <w:tcW w:w="4929" w:type="dxa"/>
            <w:shd w:val="clear" w:color="auto" w:fill="auto"/>
          </w:tcPr>
          <w:p w14:paraId="6D1A6A5A" w14:textId="77777777" w:rsidR="00775DB7" w:rsidRPr="00D6757C" w:rsidRDefault="00775DB7" w:rsidP="00775DB7">
            <w:pPr>
              <w:spacing w:after="0" w:line="240" w:lineRule="atLeast"/>
              <w:rPr>
                <w:b/>
                <w:sz w:val="22"/>
                <w:szCs w:val="22"/>
              </w:rPr>
            </w:pPr>
          </w:p>
        </w:tc>
      </w:tr>
    </w:tbl>
    <w:p w14:paraId="6C5163C7" w14:textId="77777777" w:rsidR="0009795F" w:rsidRPr="00D6757C" w:rsidRDefault="0009795F" w:rsidP="0009795F">
      <w:pPr>
        <w:spacing w:after="0"/>
        <w:rPr>
          <w:b/>
          <w:sz w:val="22"/>
          <w:szCs w:val="22"/>
        </w:rPr>
      </w:pPr>
      <w:r w:rsidRPr="00D6757C">
        <w:rPr>
          <w:sz w:val="22"/>
          <w:szCs w:val="22"/>
        </w:rPr>
        <w:t xml:space="preserve">Форма Акта согласована </w:t>
      </w:r>
    </w:p>
    <w:p w14:paraId="50E533E6" w14:textId="77777777" w:rsidR="00900B60" w:rsidRPr="00D6757C" w:rsidRDefault="00900B60" w:rsidP="00900B60">
      <w:pPr>
        <w:spacing w:after="0" w:line="240" w:lineRule="atLeast"/>
        <w:jc w:val="center"/>
        <w:rPr>
          <w:rFonts w:eastAsia="Calibri"/>
          <w:b/>
          <w:sz w:val="22"/>
          <w:szCs w:val="22"/>
          <w:lang w:eastAsia="en-US"/>
        </w:rPr>
      </w:pPr>
      <w:r w:rsidRPr="00D6757C">
        <w:rPr>
          <w:rFonts w:eastAsia="Calibri"/>
          <w:b/>
          <w:sz w:val="22"/>
          <w:szCs w:val="22"/>
          <w:lang w:eastAsia="en-US"/>
        </w:rPr>
        <w:t>ПОДПИСИ СТОРОН:</w:t>
      </w:r>
    </w:p>
    <w:p w14:paraId="2A88175D" w14:textId="77777777" w:rsidR="00237996" w:rsidRPr="00D6757C" w:rsidRDefault="00237996" w:rsidP="00900B60">
      <w:pPr>
        <w:spacing w:after="0" w:line="240" w:lineRule="atLeast"/>
        <w:jc w:val="center"/>
        <w:rPr>
          <w:rFonts w:eastAsia="Calibri"/>
          <w:b/>
          <w:sz w:val="22"/>
          <w:szCs w:val="22"/>
          <w:lang w:eastAsia="en-US"/>
        </w:rPr>
      </w:pPr>
    </w:p>
    <w:tbl>
      <w:tblPr>
        <w:tblW w:w="0" w:type="auto"/>
        <w:tblLook w:val="04A0" w:firstRow="1" w:lastRow="0" w:firstColumn="1" w:lastColumn="0" w:noHBand="0" w:noVBand="1"/>
      </w:tblPr>
      <w:tblGrid>
        <w:gridCol w:w="4773"/>
        <w:gridCol w:w="5008"/>
      </w:tblGrid>
      <w:tr w:rsidR="0009795F" w:rsidRPr="00D6757C" w14:paraId="30A7BE19" w14:textId="77777777" w:rsidTr="00900B60">
        <w:trPr>
          <w:trHeight w:val="1999"/>
        </w:trPr>
        <w:tc>
          <w:tcPr>
            <w:tcW w:w="4773" w:type="dxa"/>
            <w:shd w:val="clear" w:color="auto" w:fill="auto"/>
          </w:tcPr>
          <w:p w14:paraId="76A0F296" w14:textId="77777777" w:rsidR="0009795F" w:rsidRPr="00D6757C" w:rsidRDefault="0009795F" w:rsidP="00FC2D96">
            <w:pPr>
              <w:spacing w:after="0"/>
              <w:rPr>
                <w:b/>
                <w:sz w:val="22"/>
                <w:szCs w:val="22"/>
              </w:rPr>
            </w:pPr>
            <w:r w:rsidRPr="00D6757C">
              <w:rPr>
                <w:b/>
                <w:sz w:val="22"/>
                <w:szCs w:val="22"/>
              </w:rPr>
              <w:lastRenderedPageBreak/>
              <w:t>Заказчик:</w:t>
            </w:r>
          </w:p>
          <w:p w14:paraId="403AA738" w14:textId="77777777" w:rsidR="00237996" w:rsidRPr="00D6757C" w:rsidRDefault="00237996" w:rsidP="00FC2D96">
            <w:pPr>
              <w:spacing w:after="0"/>
              <w:rPr>
                <w:b/>
                <w:sz w:val="22"/>
                <w:szCs w:val="22"/>
              </w:rPr>
            </w:pPr>
          </w:p>
          <w:p w14:paraId="17874A53" w14:textId="77777777" w:rsidR="0009795F" w:rsidRPr="00D6757C" w:rsidRDefault="0009795F" w:rsidP="00FC2D96">
            <w:pPr>
              <w:spacing w:after="0"/>
              <w:rPr>
                <w:sz w:val="22"/>
                <w:szCs w:val="22"/>
              </w:rPr>
            </w:pPr>
            <w:r w:rsidRPr="00D6757C">
              <w:rPr>
                <w:sz w:val="22"/>
                <w:szCs w:val="22"/>
              </w:rPr>
              <w:t>________________________ /________/</w:t>
            </w:r>
          </w:p>
          <w:p w14:paraId="3C3AFFEF" w14:textId="77777777" w:rsidR="0009795F" w:rsidRPr="00D6757C" w:rsidRDefault="0009795F" w:rsidP="00FC2D96">
            <w:pPr>
              <w:spacing w:after="0"/>
              <w:rPr>
                <w:sz w:val="22"/>
                <w:szCs w:val="22"/>
              </w:rPr>
            </w:pPr>
            <w:r w:rsidRPr="00D6757C">
              <w:rPr>
                <w:sz w:val="22"/>
                <w:szCs w:val="22"/>
              </w:rPr>
              <w:t>М.П</w:t>
            </w:r>
          </w:p>
        </w:tc>
        <w:tc>
          <w:tcPr>
            <w:tcW w:w="5008" w:type="dxa"/>
            <w:shd w:val="clear" w:color="auto" w:fill="auto"/>
          </w:tcPr>
          <w:p w14:paraId="3E794CFD" w14:textId="77777777" w:rsidR="0009795F" w:rsidRPr="00D6757C" w:rsidRDefault="0009795F" w:rsidP="00FC2D96">
            <w:pPr>
              <w:spacing w:after="0"/>
              <w:ind w:left="175" w:hanging="175"/>
              <w:rPr>
                <w:b/>
                <w:sz w:val="22"/>
                <w:szCs w:val="22"/>
              </w:rPr>
            </w:pPr>
            <w:r w:rsidRPr="00D6757C">
              <w:rPr>
                <w:b/>
                <w:sz w:val="22"/>
                <w:szCs w:val="22"/>
              </w:rPr>
              <w:t>Исполнитель:</w:t>
            </w:r>
          </w:p>
          <w:p w14:paraId="6BE4B26D" w14:textId="77777777" w:rsidR="00237996" w:rsidRPr="00D6757C" w:rsidRDefault="00237996" w:rsidP="00FC2D96">
            <w:pPr>
              <w:spacing w:after="0"/>
              <w:ind w:left="175" w:hanging="175"/>
              <w:rPr>
                <w:b/>
                <w:sz w:val="22"/>
                <w:szCs w:val="22"/>
              </w:rPr>
            </w:pPr>
          </w:p>
          <w:p w14:paraId="4E8B6598" w14:textId="77777777" w:rsidR="0009795F" w:rsidRPr="00D6757C" w:rsidRDefault="0009795F" w:rsidP="00FC2D96">
            <w:pPr>
              <w:spacing w:after="0"/>
              <w:contextualSpacing/>
              <w:rPr>
                <w:sz w:val="22"/>
                <w:szCs w:val="22"/>
              </w:rPr>
            </w:pPr>
            <w:r w:rsidRPr="00D6757C">
              <w:rPr>
                <w:sz w:val="22"/>
                <w:szCs w:val="22"/>
              </w:rPr>
              <w:t xml:space="preserve"> ______________________ /__________/</w:t>
            </w:r>
          </w:p>
          <w:p w14:paraId="54C55055" w14:textId="77777777" w:rsidR="0009795F" w:rsidRPr="00D6757C" w:rsidRDefault="0009795F" w:rsidP="00FC2D96">
            <w:pPr>
              <w:spacing w:after="0"/>
              <w:ind w:left="175" w:hanging="175"/>
              <w:rPr>
                <w:sz w:val="22"/>
                <w:szCs w:val="22"/>
              </w:rPr>
            </w:pPr>
            <w:r w:rsidRPr="00D6757C">
              <w:rPr>
                <w:sz w:val="22"/>
                <w:szCs w:val="22"/>
              </w:rPr>
              <w:t>М.П.</w:t>
            </w:r>
          </w:p>
        </w:tc>
      </w:tr>
    </w:tbl>
    <w:p w14:paraId="3A3455D2" w14:textId="77777777" w:rsidR="00015FAD" w:rsidRPr="00D6757C" w:rsidRDefault="00015FAD" w:rsidP="00775DB7">
      <w:pPr>
        <w:spacing w:after="0" w:line="240" w:lineRule="atLeast"/>
        <w:rPr>
          <w:sz w:val="22"/>
          <w:szCs w:val="22"/>
        </w:rPr>
      </w:pPr>
    </w:p>
    <w:p w14:paraId="04CD19CE" w14:textId="77777777" w:rsidR="00E67B9F" w:rsidRPr="00D6757C" w:rsidRDefault="00E67B9F" w:rsidP="004D2A1B">
      <w:pPr>
        <w:spacing w:after="0" w:line="240" w:lineRule="atLeast"/>
        <w:ind w:firstLine="5103"/>
        <w:rPr>
          <w:sz w:val="22"/>
          <w:szCs w:val="22"/>
        </w:rPr>
      </w:pPr>
      <w:r w:rsidRPr="00D6757C">
        <w:rPr>
          <w:sz w:val="22"/>
          <w:szCs w:val="22"/>
        </w:rPr>
        <w:t>Приложение №3</w:t>
      </w:r>
    </w:p>
    <w:p w14:paraId="4B63B65F" w14:textId="77777777" w:rsidR="00E67B9F" w:rsidRPr="00D6757C" w:rsidRDefault="00E67B9F" w:rsidP="004D2A1B">
      <w:pPr>
        <w:spacing w:after="0"/>
        <w:ind w:firstLine="5103"/>
        <w:rPr>
          <w:sz w:val="22"/>
          <w:szCs w:val="22"/>
        </w:rPr>
      </w:pPr>
      <w:r w:rsidRPr="00D6757C">
        <w:rPr>
          <w:sz w:val="22"/>
          <w:szCs w:val="22"/>
        </w:rPr>
        <w:t>к Договору от  _______№____________</w:t>
      </w:r>
    </w:p>
    <w:p w14:paraId="4B583FBD" w14:textId="77777777" w:rsidR="00E67B9F" w:rsidRPr="00D6757C" w:rsidRDefault="00E67B9F" w:rsidP="004D2A1B">
      <w:pPr>
        <w:spacing w:after="0"/>
        <w:ind w:firstLine="5103"/>
        <w:rPr>
          <w:sz w:val="22"/>
          <w:szCs w:val="22"/>
        </w:rPr>
      </w:pPr>
    </w:p>
    <w:p w14:paraId="67B0F8EB" w14:textId="77777777" w:rsidR="00775DB7" w:rsidRPr="00D6757C" w:rsidRDefault="00775DB7" w:rsidP="00204EBD">
      <w:pPr>
        <w:spacing w:after="0" w:line="240" w:lineRule="atLeast"/>
        <w:rPr>
          <w:sz w:val="22"/>
          <w:szCs w:val="22"/>
        </w:rPr>
      </w:pPr>
    </w:p>
    <w:p w14:paraId="0B4A302F" w14:textId="77777777" w:rsidR="00775DB7" w:rsidRPr="00D6757C" w:rsidRDefault="00775DB7" w:rsidP="00775DB7">
      <w:pPr>
        <w:spacing w:after="0" w:line="240" w:lineRule="atLeast"/>
        <w:jc w:val="right"/>
        <w:rPr>
          <w:sz w:val="22"/>
          <w:szCs w:val="22"/>
        </w:rPr>
      </w:pPr>
    </w:p>
    <w:p w14:paraId="38272243" w14:textId="77777777" w:rsidR="00775DB7" w:rsidRPr="00D6757C" w:rsidRDefault="00775DB7" w:rsidP="00775DB7">
      <w:pPr>
        <w:spacing w:after="0" w:line="240" w:lineRule="atLeast"/>
        <w:jc w:val="center"/>
        <w:rPr>
          <w:b/>
          <w:sz w:val="22"/>
          <w:szCs w:val="22"/>
        </w:rPr>
      </w:pPr>
      <w:r w:rsidRPr="00D6757C">
        <w:rPr>
          <w:b/>
          <w:sz w:val="22"/>
          <w:szCs w:val="22"/>
        </w:rPr>
        <w:t xml:space="preserve">РАСЧЕТ </w:t>
      </w:r>
      <w:r w:rsidR="00015FAD" w:rsidRPr="00D6757C">
        <w:rPr>
          <w:b/>
          <w:sz w:val="22"/>
          <w:szCs w:val="22"/>
        </w:rPr>
        <w:t>СТОИМОСТИ</w:t>
      </w:r>
      <w:r w:rsidRPr="00D6757C">
        <w:rPr>
          <w:b/>
          <w:sz w:val="22"/>
          <w:szCs w:val="22"/>
        </w:rPr>
        <w:t xml:space="preserve"> ДОГОВОРА</w:t>
      </w:r>
    </w:p>
    <w:p w14:paraId="505A3E1A" w14:textId="77777777" w:rsidR="00775DB7" w:rsidRPr="00D6757C" w:rsidRDefault="00775DB7" w:rsidP="00775DB7">
      <w:pPr>
        <w:spacing w:after="0" w:line="240" w:lineRule="atLeast"/>
        <w:jc w:val="center"/>
        <w:rPr>
          <w:sz w:val="22"/>
          <w:szCs w:val="22"/>
        </w:rPr>
      </w:pPr>
    </w:p>
    <w:p w14:paraId="310D5C83" w14:textId="77777777" w:rsidR="00775DB7" w:rsidRPr="00D6757C" w:rsidRDefault="00775DB7" w:rsidP="00775DB7">
      <w:pPr>
        <w:spacing w:after="0" w:line="240" w:lineRule="atLeast"/>
        <w:rPr>
          <w:sz w:val="22"/>
          <w:szCs w:val="22"/>
        </w:rPr>
      </w:pPr>
    </w:p>
    <w:p w14:paraId="68A2EB19" w14:textId="77777777" w:rsidR="00775DB7" w:rsidRPr="00D6757C" w:rsidRDefault="00775DB7" w:rsidP="00775DB7">
      <w:pPr>
        <w:spacing w:after="0" w:line="240" w:lineRule="atLeast"/>
        <w:jc w:val="center"/>
        <w:rPr>
          <w:i/>
          <w:color w:val="1F4E79"/>
          <w:sz w:val="22"/>
          <w:szCs w:val="22"/>
        </w:rPr>
      </w:pPr>
      <w:r w:rsidRPr="00D6757C">
        <w:rPr>
          <w:i/>
          <w:color w:val="1F4E79"/>
          <w:sz w:val="22"/>
          <w:szCs w:val="22"/>
        </w:rPr>
        <w:t>ПРЕДОСТАВЛЯЕТСЯ ПОБЕДИТЕЛЕМ ЗАКУПКИ</w:t>
      </w:r>
    </w:p>
    <w:p w14:paraId="4D22124C" w14:textId="77777777" w:rsidR="00775DB7" w:rsidRPr="00D6757C" w:rsidRDefault="00775DB7" w:rsidP="00775DB7">
      <w:pPr>
        <w:spacing w:after="0" w:line="240" w:lineRule="atLeast"/>
        <w:jc w:val="center"/>
        <w:rPr>
          <w:i/>
          <w:color w:val="1F4E79"/>
          <w:sz w:val="22"/>
          <w:szCs w:val="22"/>
        </w:rPr>
      </w:pPr>
    </w:p>
    <w:tbl>
      <w:tblPr>
        <w:tblStyle w:val="af4"/>
        <w:tblW w:w="10287" w:type="dxa"/>
        <w:tblInd w:w="-34" w:type="dxa"/>
        <w:tblLayout w:type="fixed"/>
        <w:tblLook w:val="04A0" w:firstRow="1" w:lastRow="0" w:firstColumn="1" w:lastColumn="0" w:noHBand="0" w:noVBand="1"/>
      </w:tblPr>
      <w:tblGrid>
        <w:gridCol w:w="534"/>
        <w:gridCol w:w="4173"/>
        <w:gridCol w:w="1560"/>
        <w:gridCol w:w="1185"/>
        <w:gridCol w:w="1417"/>
        <w:gridCol w:w="1418"/>
      </w:tblGrid>
      <w:tr w:rsidR="0009795F" w:rsidRPr="00D6757C" w14:paraId="76750346" w14:textId="77777777" w:rsidTr="00FC2D96">
        <w:tc>
          <w:tcPr>
            <w:tcW w:w="534" w:type="dxa"/>
            <w:vAlign w:val="center"/>
          </w:tcPr>
          <w:p w14:paraId="1EDFE8CB" w14:textId="77777777" w:rsidR="0009795F" w:rsidRPr="00D6757C" w:rsidRDefault="0009795F" w:rsidP="00FC2D96">
            <w:pPr>
              <w:spacing w:after="0"/>
              <w:ind w:firstLine="0"/>
              <w:jc w:val="center"/>
              <w:rPr>
                <w:b/>
                <w:sz w:val="22"/>
                <w:szCs w:val="22"/>
              </w:rPr>
            </w:pPr>
            <w:r w:rsidRPr="00D6757C">
              <w:rPr>
                <w:b/>
                <w:sz w:val="22"/>
                <w:szCs w:val="22"/>
              </w:rPr>
              <w:t>№п/п</w:t>
            </w:r>
          </w:p>
        </w:tc>
        <w:tc>
          <w:tcPr>
            <w:tcW w:w="4173" w:type="dxa"/>
            <w:vAlign w:val="center"/>
          </w:tcPr>
          <w:p w14:paraId="0EF27131" w14:textId="77777777" w:rsidR="0009795F" w:rsidRPr="00D6757C" w:rsidRDefault="0009795F" w:rsidP="00FC2D96">
            <w:pPr>
              <w:spacing w:after="0"/>
              <w:ind w:firstLine="0"/>
              <w:jc w:val="center"/>
              <w:rPr>
                <w:b/>
                <w:sz w:val="22"/>
                <w:szCs w:val="22"/>
              </w:rPr>
            </w:pPr>
            <w:r w:rsidRPr="00D6757C">
              <w:rPr>
                <w:b/>
                <w:sz w:val="22"/>
                <w:szCs w:val="22"/>
              </w:rPr>
              <w:t>Наименование</w:t>
            </w:r>
          </w:p>
        </w:tc>
        <w:tc>
          <w:tcPr>
            <w:tcW w:w="1560" w:type="dxa"/>
            <w:vAlign w:val="center"/>
          </w:tcPr>
          <w:p w14:paraId="05ED162F" w14:textId="77777777" w:rsidR="0009795F" w:rsidRPr="00D6757C" w:rsidRDefault="0009795F" w:rsidP="00FC2D96">
            <w:pPr>
              <w:spacing w:after="0"/>
              <w:ind w:firstLine="0"/>
              <w:jc w:val="center"/>
              <w:rPr>
                <w:b/>
                <w:sz w:val="22"/>
                <w:szCs w:val="22"/>
              </w:rPr>
            </w:pPr>
            <w:r w:rsidRPr="00D6757C">
              <w:rPr>
                <w:b/>
                <w:sz w:val="22"/>
                <w:szCs w:val="22"/>
              </w:rPr>
              <w:t>Общая площадь, м</w:t>
            </w:r>
            <w:r w:rsidRPr="00D6757C">
              <w:rPr>
                <w:b/>
                <w:sz w:val="22"/>
                <w:szCs w:val="22"/>
                <w:vertAlign w:val="superscript"/>
              </w:rPr>
              <w:t>2</w:t>
            </w:r>
          </w:p>
        </w:tc>
        <w:tc>
          <w:tcPr>
            <w:tcW w:w="1185" w:type="dxa"/>
            <w:vAlign w:val="center"/>
          </w:tcPr>
          <w:p w14:paraId="7378B115" w14:textId="77777777" w:rsidR="0009795F" w:rsidRPr="00D6757C" w:rsidRDefault="0009795F" w:rsidP="00FC2D96">
            <w:pPr>
              <w:spacing w:after="0"/>
              <w:ind w:firstLine="0"/>
              <w:jc w:val="center"/>
              <w:rPr>
                <w:b/>
                <w:sz w:val="22"/>
                <w:szCs w:val="22"/>
              </w:rPr>
            </w:pPr>
            <w:r w:rsidRPr="00D6757C">
              <w:rPr>
                <w:b/>
                <w:sz w:val="22"/>
                <w:szCs w:val="22"/>
              </w:rPr>
              <w:t>Цена за 1</w:t>
            </w:r>
            <w:r w:rsidRPr="00D6757C">
              <w:rPr>
                <w:b/>
                <w:sz w:val="22"/>
                <w:szCs w:val="22"/>
                <w:vertAlign w:val="superscript"/>
              </w:rPr>
              <w:t>2</w:t>
            </w:r>
            <w:r w:rsidRPr="00D6757C">
              <w:rPr>
                <w:b/>
                <w:sz w:val="22"/>
                <w:szCs w:val="22"/>
              </w:rPr>
              <w:t>м</w:t>
            </w:r>
          </w:p>
        </w:tc>
        <w:tc>
          <w:tcPr>
            <w:tcW w:w="1417" w:type="dxa"/>
            <w:vAlign w:val="center"/>
          </w:tcPr>
          <w:p w14:paraId="782E72AE" w14:textId="77777777" w:rsidR="0009795F" w:rsidRPr="00D6757C" w:rsidRDefault="0009795F" w:rsidP="00FC2D96">
            <w:pPr>
              <w:spacing w:after="0"/>
              <w:ind w:firstLine="0"/>
              <w:jc w:val="center"/>
              <w:rPr>
                <w:b/>
                <w:sz w:val="22"/>
                <w:szCs w:val="22"/>
              </w:rPr>
            </w:pPr>
            <w:r w:rsidRPr="00D6757C">
              <w:rPr>
                <w:b/>
                <w:sz w:val="22"/>
                <w:szCs w:val="22"/>
              </w:rPr>
              <w:t>Итого цена за 1 месяц без учета НДС</w:t>
            </w:r>
          </w:p>
        </w:tc>
        <w:tc>
          <w:tcPr>
            <w:tcW w:w="1418" w:type="dxa"/>
            <w:vAlign w:val="center"/>
          </w:tcPr>
          <w:p w14:paraId="28F26763" w14:textId="77777777" w:rsidR="0009795F" w:rsidRPr="00D6757C" w:rsidRDefault="0009795F" w:rsidP="00FC2D96">
            <w:pPr>
              <w:spacing w:after="0"/>
              <w:ind w:firstLine="0"/>
              <w:jc w:val="center"/>
              <w:rPr>
                <w:b/>
                <w:sz w:val="22"/>
                <w:szCs w:val="22"/>
              </w:rPr>
            </w:pPr>
            <w:r w:rsidRPr="00D6757C">
              <w:rPr>
                <w:b/>
                <w:sz w:val="22"/>
                <w:szCs w:val="22"/>
              </w:rPr>
              <w:t>Итого цена с учетом НДС, если имеется</w:t>
            </w:r>
          </w:p>
        </w:tc>
      </w:tr>
      <w:tr w:rsidR="0009795F" w:rsidRPr="00D6757C" w14:paraId="7D1B06B2" w14:textId="77777777" w:rsidTr="00FC2D96">
        <w:trPr>
          <w:trHeight w:val="1116"/>
        </w:trPr>
        <w:tc>
          <w:tcPr>
            <w:tcW w:w="534" w:type="dxa"/>
            <w:vMerge w:val="restart"/>
            <w:vAlign w:val="center"/>
          </w:tcPr>
          <w:p w14:paraId="020B8B1F" w14:textId="77777777" w:rsidR="0009795F" w:rsidRPr="00D6757C" w:rsidRDefault="0009795F" w:rsidP="00FC2D96">
            <w:pPr>
              <w:spacing w:after="0"/>
              <w:ind w:firstLine="0"/>
              <w:jc w:val="center"/>
              <w:rPr>
                <w:sz w:val="22"/>
                <w:szCs w:val="22"/>
              </w:rPr>
            </w:pPr>
            <w:r w:rsidRPr="00D6757C">
              <w:rPr>
                <w:sz w:val="22"/>
                <w:szCs w:val="22"/>
              </w:rPr>
              <w:t>1</w:t>
            </w:r>
          </w:p>
        </w:tc>
        <w:tc>
          <w:tcPr>
            <w:tcW w:w="4173" w:type="dxa"/>
            <w:vAlign w:val="center"/>
          </w:tcPr>
          <w:p w14:paraId="0FE4CCF3" w14:textId="266B0490" w:rsidR="0009795F" w:rsidRPr="00D6757C" w:rsidRDefault="00C42E1A" w:rsidP="00FC2D96">
            <w:pPr>
              <w:ind w:firstLine="0"/>
              <w:rPr>
                <w:sz w:val="22"/>
                <w:szCs w:val="22"/>
              </w:rPr>
            </w:pPr>
            <w:r w:rsidRPr="00D6757C">
              <w:rPr>
                <w:sz w:val="22"/>
                <w:szCs w:val="22"/>
              </w:rPr>
              <w:t>О</w:t>
            </w:r>
            <w:r w:rsidR="0009795F" w:rsidRPr="00D6757C">
              <w:rPr>
                <w:sz w:val="22"/>
                <w:szCs w:val="22"/>
              </w:rPr>
              <w:t>казание услуг по комплексной уборке объектов (помещений) ПАО «Авиакомпания ЮТэйр»</w:t>
            </w:r>
          </w:p>
        </w:tc>
        <w:tc>
          <w:tcPr>
            <w:tcW w:w="1560" w:type="dxa"/>
            <w:vAlign w:val="center"/>
          </w:tcPr>
          <w:p w14:paraId="579751F5" w14:textId="77777777" w:rsidR="0009795F" w:rsidRPr="00D6757C" w:rsidRDefault="0009795F" w:rsidP="00FC2D96">
            <w:pPr>
              <w:spacing w:after="0"/>
              <w:ind w:firstLine="0"/>
              <w:jc w:val="center"/>
              <w:rPr>
                <w:sz w:val="22"/>
                <w:szCs w:val="22"/>
                <w:vertAlign w:val="superscript"/>
              </w:rPr>
            </w:pPr>
            <w:r w:rsidRPr="00D6757C">
              <w:rPr>
                <w:sz w:val="22"/>
                <w:szCs w:val="22"/>
              </w:rPr>
              <w:t>9 604,5</w:t>
            </w:r>
          </w:p>
        </w:tc>
        <w:tc>
          <w:tcPr>
            <w:tcW w:w="1185" w:type="dxa"/>
            <w:vAlign w:val="center"/>
          </w:tcPr>
          <w:p w14:paraId="63300004" w14:textId="77777777" w:rsidR="0009795F" w:rsidRPr="00D6757C" w:rsidRDefault="0009795F" w:rsidP="00FC2D96">
            <w:pPr>
              <w:spacing w:after="0"/>
              <w:ind w:firstLine="0"/>
              <w:jc w:val="center"/>
              <w:rPr>
                <w:sz w:val="22"/>
                <w:szCs w:val="22"/>
              </w:rPr>
            </w:pPr>
          </w:p>
        </w:tc>
        <w:tc>
          <w:tcPr>
            <w:tcW w:w="1417" w:type="dxa"/>
            <w:vAlign w:val="center"/>
          </w:tcPr>
          <w:p w14:paraId="437D7564" w14:textId="77777777" w:rsidR="0009795F" w:rsidRPr="00D6757C" w:rsidRDefault="0009795F" w:rsidP="00FC2D96">
            <w:pPr>
              <w:spacing w:after="0"/>
              <w:ind w:firstLine="0"/>
              <w:jc w:val="center"/>
              <w:rPr>
                <w:sz w:val="22"/>
                <w:szCs w:val="22"/>
              </w:rPr>
            </w:pPr>
          </w:p>
        </w:tc>
        <w:tc>
          <w:tcPr>
            <w:tcW w:w="1418" w:type="dxa"/>
            <w:vAlign w:val="center"/>
          </w:tcPr>
          <w:p w14:paraId="3F0D524C" w14:textId="77777777" w:rsidR="0009795F" w:rsidRPr="00D6757C" w:rsidRDefault="0009795F" w:rsidP="00FC2D96">
            <w:pPr>
              <w:spacing w:after="0"/>
              <w:ind w:firstLine="0"/>
              <w:jc w:val="center"/>
              <w:rPr>
                <w:sz w:val="22"/>
                <w:szCs w:val="22"/>
              </w:rPr>
            </w:pPr>
          </w:p>
        </w:tc>
      </w:tr>
      <w:tr w:rsidR="0009795F" w:rsidRPr="00D6757C" w14:paraId="2A5785AF" w14:textId="77777777" w:rsidTr="00FC2D96">
        <w:trPr>
          <w:trHeight w:val="204"/>
        </w:trPr>
        <w:tc>
          <w:tcPr>
            <w:tcW w:w="534" w:type="dxa"/>
            <w:vMerge/>
            <w:vAlign w:val="center"/>
          </w:tcPr>
          <w:p w14:paraId="10DCD9BF" w14:textId="77777777" w:rsidR="0009795F" w:rsidRPr="00D6757C" w:rsidRDefault="0009795F" w:rsidP="00FC2D96">
            <w:pPr>
              <w:spacing w:after="0"/>
              <w:jc w:val="center"/>
              <w:rPr>
                <w:sz w:val="22"/>
                <w:szCs w:val="22"/>
              </w:rPr>
            </w:pPr>
          </w:p>
        </w:tc>
        <w:tc>
          <w:tcPr>
            <w:tcW w:w="4173" w:type="dxa"/>
            <w:vAlign w:val="center"/>
          </w:tcPr>
          <w:p w14:paraId="039A2A44" w14:textId="26791BAC" w:rsidR="0009795F" w:rsidRPr="00D6757C" w:rsidRDefault="00C42E1A" w:rsidP="00FC2D96">
            <w:pPr>
              <w:ind w:firstLine="0"/>
              <w:rPr>
                <w:sz w:val="22"/>
                <w:szCs w:val="22"/>
              </w:rPr>
            </w:pPr>
            <w:r w:rsidRPr="00D6757C">
              <w:rPr>
                <w:sz w:val="22"/>
                <w:szCs w:val="22"/>
              </w:rPr>
              <w:t>О</w:t>
            </w:r>
            <w:r w:rsidR="0009795F" w:rsidRPr="00D6757C">
              <w:rPr>
                <w:sz w:val="22"/>
                <w:szCs w:val="22"/>
              </w:rPr>
              <w:t>казание услуг по содержанию и уборке прилегающих к объектам территорий</w:t>
            </w:r>
          </w:p>
        </w:tc>
        <w:tc>
          <w:tcPr>
            <w:tcW w:w="1560" w:type="dxa"/>
            <w:vAlign w:val="center"/>
          </w:tcPr>
          <w:p w14:paraId="4C5416D1" w14:textId="77777777" w:rsidR="0009795F" w:rsidRPr="00D6757C" w:rsidRDefault="0009795F" w:rsidP="00FC2D96">
            <w:pPr>
              <w:ind w:firstLine="0"/>
              <w:jc w:val="center"/>
              <w:rPr>
                <w:sz w:val="22"/>
                <w:szCs w:val="22"/>
                <w:vertAlign w:val="superscript"/>
              </w:rPr>
            </w:pPr>
            <w:r w:rsidRPr="00D6757C">
              <w:rPr>
                <w:sz w:val="22"/>
                <w:szCs w:val="22"/>
              </w:rPr>
              <w:t>4 911,0</w:t>
            </w:r>
          </w:p>
        </w:tc>
        <w:tc>
          <w:tcPr>
            <w:tcW w:w="1185" w:type="dxa"/>
            <w:vAlign w:val="center"/>
          </w:tcPr>
          <w:p w14:paraId="50FC3EE5" w14:textId="77777777" w:rsidR="0009795F" w:rsidRPr="00D6757C" w:rsidRDefault="0009795F" w:rsidP="00FC2D96">
            <w:pPr>
              <w:spacing w:after="0"/>
              <w:jc w:val="center"/>
              <w:rPr>
                <w:sz w:val="22"/>
                <w:szCs w:val="22"/>
              </w:rPr>
            </w:pPr>
          </w:p>
        </w:tc>
        <w:tc>
          <w:tcPr>
            <w:tcW w:w="1417" w:type="dxa"/>
            <w:vAlign w:val="center"/>
          </w:tcPr>
          <w:p w14:paraId="7805B167" w14:textId="77777777" w:rsidR="0009795F" w:rsidRPr="00D6757C" w:rsidRDefault="0009795F" w:rsidP="00FC2D96">
            <w:pPr>
              <w:spacing w:after="0"/>
              <w:jc w:val="center"/>
              <w:rPr>
                <w:sz w:val="22"/>
                <w:szCs w:val="22"/>
              </w:rPr>
            </w:pPr>
          </w:p>
        </w:tc>
        <w:tc>
          <w:tcPr>
            <w:tcW w:w="1418" w:type="dxa"/>
            <w:vAlign w:val="center"/>
          </w:tcPr>
          <w:p w14:paraId="0D73B0EF" w14:textId="77777777" w:rsidR="0009795F" w:rsidRPr="00D6757C" w:rsidRDefault="0009795F" w:rsidP="00FC2D96">
            <w:pPr>
              <w:spacing w:after="0"/>
              <w:jc w:val="center"/>
              <w:rPr>
                <w:sz w:val="22"/>
                <w:szCs w:val="22"/>
              </w:rPr>
            </w:pPr>
          </w:p>
        </w:tc>
      </w:tr>
      <w:tr w:rsidR="0009795F" w:rsidRPr="00D6757C" w14:paraId="58560866" w14:textId="77777777" w:rsidTr="00FC2D96">
        <w:trPr>
          <w:trHeight w:val="860"/>
        </w:trPr>
        <w:tc>
          <w:tcPr>
            <w:tcW w:w="534" w:type="dxa"/>
            <w:vMerge w:val="restart"/>
            <w:vAlign w:val="center"/>
          </w:tcPr>
          <w:p w14:paraId="7AB061A3" w14:textId="77777777" w:rsidR="0009795F" w:rsidRPr="00D6757C" w:rsidRDefault="0009795F" w:rsidP="00FC2D96">
            <w:pPr>
              <w:spacing w:after="0"/>
              <w:ind w:firstLine="0"/>
              <w:jc w:val="center"/>
              <w:rPr>
                <w:sz w:val="22"/>
                <w:szCs w:val="22"/>
              </w:rPr>
            </w:pPr>
            <w:r w:rsidRPr="00D6757C">
              <w:rPr>
                <w:sz w:val="22"/>
                <w:szCs w:val="22"/>
              </w:rPr>
              <w:t>2</w:t>
            </w:r>
          </w:p>
        </w:tc>
        <w:tc>
          <w:tcPr>
            <w:tcW w:w="4173" w:type="dxa"/>
            <w:vAlign w:val="center"/>
          </w:tcPr>
          <w:p w14:paraId="5B9EACF7" w14:textId="6BCB4EB8" w:rsidR="0009795F" w:rsidRPr="00D6757C" w:rsidRDefault="00C42E1A" w:rsidP="00FC2D96">
            <w:pPr>
              <w:ind w:firstLine="0"/>
              <w:rPr>
                <w:sz w:val="22"/>
                <w:szCs w:val="22"/>
              </w:rPr>
            </w:pPr>
            <w:r w:rsidRPr="00D6757C">
              <w:rPr>
                <w:sz w:val="22"/>
                <w:szCs w:val="22"/>
              </w:rPr>
              <w:t>О</w:t>
            </w:r>
            <w:r w:rsidR="0009795F" w:rsidRPr="00D6757C">
              <w:rPr>
                <w:sz w:val="22"/>
                <w:szCs w:val="22"/>
              </w:rPr>
              <w:t>казание услуг по комплексной уборке объектов (помещений) АО «Аэропорт Сургут»</w:t>
            </w:r>
          </w:p>
        </w:tc>
        <w:tc>
          <w:tcPr>
            <w:tcW w:w="1560" w:type="dxa"/>
            <w:vAlign w:val="center"/>
          </w:tcPr>
          <w:p w14:paraId="715E5838" w14:textId="77777777" w:rsidR="0009795F" w:rsidRPr="00D6757C" w:rsidRDefault="0009795F" w:rsidP="00FC2D96">
            <w:pPr>
              <w:spacing w:after="0"/>
              <w:ind w:firstLine="0"/>
              <w:jc w:val="center"/>
              <w:rPr>
                <w:sz w:val="22"/>
                <w:szCs w:val="22"/>
                <w:vertAlign w:val="superscript"/>
              </w:rPr>
            </w:pPr>
            <w:r w:rsidRPr="00D6757C">
              <w:rPr>
                <w:sz w:val="22"/>
                <w:szCs w:val="22"/>
              </w:rPr>
              <w:t xml:space="preserve">16 068,80 </w:t>
            </w:r>
          </w:p>
        </w:tc>
        <w:tc>
          <w:tcPr>
            <w:tcW w:w="1185" w:type="dxa"/>
            <w:vAlign w:val="center"/>
          </w:tcPr>
          <w:p w14:paraId="4B6B4A0A" w14:textId="77777777" w:rsidR="0009795F" w:rsidRPr="00D6757C" w:rsidRDefault="0009795F" w:rsidP="00FC2D96">
            <w:pPr>
              <w:spacing w:after="0"/>
              <w:ind w:firstLine="0"/>
              <w:jc w:val="center"/>
              <w:rPr>
                <w:sz w:val="22"/>
                <w:szCs w:val="22"/>
              </w:rPr>
            </w:pPr>
          </w:p>
        </w:tc>
        <w:tc>
          <w:tcPr>
            <w:tcW w:w="1417" w:type="dxa"/>
            <w:vAlign w:val="center"/>
          </w:tcPr>
          <w:p w14:paraId="6E043879" w14:textId="77777777" w:rsidR="0009795F" w:rsidRPr="00D6757C" w:rsidRDefault="0009795F" w:rsidP="00FC2D96">
            <w:pPr>
              <w:spacing w:after="0"/>
              <w:ind w:firstLine="0"/>
              <w:jc w:val="center"/>
              <w:rPr>
                <w:sz w:val="22"/>
                <w:szCs w:val="22"/>
              </w:rPr>
            </w:pPr>
          </w:p>
        </w:tc>
        <w:tc>
          <w:tcPr>
            <w:tcW w:w="1418" w:type="dxa"/>
            <w:vAlign w:val="center"/>
          </w:tcPr>
          <w:p w14:paraId="32F767CE" w14:textId="77777777" w:rsidR="0009795F" w:rsidRPr="00D6757C" w:rsidRDefault="0009795F" w:rsidP="00FC2D96">
            <w:pPr>
              <w:spacing w:after="0"/>
              <w:ind w:firstLine="0"/>
              <w:jc w:val="center"/>
              <w:rPr>
                <w:sz w:val="22"/>
                <w:szCs w:val="22"/>
              </w:rPr>
            </w:pPr>
          </w:p>
        </w:tc>
      </w:tr>
      <w:tr w:rsidR="0009795F" w:rsidRPr="00D6757C" w14:paraId="0926C52A" w14:textId="77777777" w:rsidTr="00FC2D96">
        <w:trPr>
          <w:trHeight w:val="245"/>
        </w:trPr>
        <w:tc>
          <w:tcPr>
            <w:tcW w:w="534" w:type="dxa"/>
            <w:vMerge/>
            <w:vAlign w:val="center"/>
          </w:tcPr>
          <w:p w14:paraId="778D2497" w14:textId="77777777" w:rsidR="0009795F" w:rsidRPr="00D6757C" w:rsidRDefault="0009795F" w:rsidP="00FC2D96">
            <w:pPr>
              <w:spacing w:after="0"/>
              <w:jc w:val="center"/>
              <w:rPr>
                <w:sz w:val="22"/>
                <w:szCs w:val="22"/>
              </w:rPr>
            </w:pPr>
          </w:p>
        </w:tc>
        <w:tc>
          <w:tcPr>
            <w:tcW w:w="4173" w:type="dxa"/>
            <w:vAlign w:val="center"/>
          </w:tcPr>
          <w:p w14:paraId="7CC1B880" w14:textId="4D0DCBA1" w:rsidR="0009795F" w:rsidRPr="00D6757C" w:rsidRDefault="00C42E1A" w:rsidP="00FC2D96">
            <w:pPr>
              <w:ind w:firstLine="0"/>
              <w:rPr>
                <w:sz w:val="22"/>
                <w:szCs w:val="22"/>
              </w:rPr>
            </w:pPr>
            <w:r w:rsidRPr="00D6757C">
              <w:rPr>
                <w:sz w:val="22"/>
                <w:szCs w:val="22"/>
              </w:rPr>
              <w:t>О</w:t>
            </w:r>
            <w:r w:rsidR="0009795F" w:rsidRPr="00D6757C">
              <w:rPr>
                <w:sz w:val="22"/>
                <w:szCs w:val="22"/>
              </w:rPr>
              <w:t>казание услуг по содержанию и уборке прилегающих к объектам территорий</w:t>
            </w:r>
          </w:p>
        </w:tc>
        <w:tc>
          <w:tcPr>
            <w:tcW w:w="1560" w:type="dxa"/>
            <w:vAlign w:val="center"/>
          </w:tcPr>
          <w:p w14:paraId="2ED00C40" w14:textId="77777777" w:rsidR="0009795F" w:rsidRPr="00D6757C" w:rsidRDefault="0009795F" w:rsidP="00FC2D96">
            <w:pPr>
              <w:spacing w:after="0"/>
              <w:ind w:firstLine="0"/>
              <w:jc w:val="center"/>
              <w:rPr>
                <w:sz w:val="22"/>
                <w:szCs w:val="22"/>
                <w:vertAlign w:val="superscript"/>
              </w:rPr>
            </w:pPr>
            <w:r w:rsidRPr="00D6757C">
              <w:rPr>
                <w:sz w:val="22"/>
                <w:szCs w:val="22"/>
              </w:rPr>
              <w:t xml:space="preserve">27 215,7 </w:t>
            </w:r>
          </w:p>
        </w:tc>
        <w:tc>
          <w:tcPr>
            <w:tcW w:w="1185" w:type="dxa"/>
            <w:vAlign w:val="center"/>
          </w:tcPr>
          <w:p w14:paraId="7E72AF90" w14:textId="77777777" w:rsidR="0009795F" w:rsidRPr="00D6757C" w:rsidRDefault="0009795F" w:rsidP="00FC2D96">
            <w:pPr>
              <w:spacing w:after="0"/>
              <w:jc w:val="center"/>
              <w:rPr>
                <w:sz w:val="22"/>
                <w:szCs w:val="22"/>
              </w:rPr>
            </w:pPr>
          </w:p>
        </w:tc>
        <w:tc>
          <w:tcPr>
            <w:tcW w:w="1417" w:type="dxa"/>
            <w:vAlign w:val="center"/>
          </w:tcPr>
          <w:p w14:paraId="10C62FFC" w14:textId="77777777" w:rsidR="0009795F" w:rsidRPr="00D6757C" w:rsidRDefault="0009795F" w:rsidP="00FC2D96">
            <w:pPr>
              <w:spacing w:after="0"/>
              <w:jc w:val="center"/>
              <w:rPr>
                <w:sz w:val="22"/>
                <w:szCs w:val="22"/>
              </w:rPr>
            </w:pPr>
          </w:p>
        </w:tc>
        <w:tc>
          <w:tcPr>
            <w:tcW w:w="1418" w:type="dxa"/>
            <w:vAlign w:val="center"/>
          </w:tcPr>
          <w:p w14:paraId="1E2B9603" w14:textId="77777777" w:rsidR="0009795F" w:rsidRPr="00D6757C" w:rsidRDefault="0009795F" w:rsidP="00FC2D96">
            <w:pPr>
              <w:spacing w:after="0"/>
              <w:jc w:val="center"/>
              <w:rPr>
                <w:sz w:val="22"/>
                <w:szCs w:val="22"/>
              </w:rPr>
            </w:pPr>
          </w:p>
        </w:tc>
      </w:tr>
      <w:tr w:rsidR="0009795F" w:rsidRPr="00D6757C" w14:paraId="140741DA" w14:textId="77777777" w:rsidTr="00FC2D96">
        <w:tc>
          <w:tcPr>
            <w:tcW w:w="534" w:type="dxa"/>
            <w:vAlign w:val="center"/>
          </w:tcPr>
          <w:p w14:paraId="2F668818" w14:textId="77777777" w:rsidR="0009795F" w:rsidRPr="00D6757C" w:rsidRDefault="0009795F" w:rsidP="00FC2D96">
            <w:pPr>
              <w:spacing w:after="0"/>
              <w:ind w:firstLine="0"/>
              <w:jc w:val="center"/>
              <w:rPr>
                <w:sz w:val="22"/>
                <w:szCs w:val="22"/>
              </w:rPr>
            </w:pPr>
            <w:r w:rsidRPr="00D6757C">
              <w:rPr>
                <w:sz w:val="22"/>
                <w:szCs w:val="22"/>
              </w:rPr>
              <w:t>3</w:t>
            </w:r>
          </w:p>
        </w:tc>
        <w:tc>
          <w:tcPr>
            <w:tcW w:w="4173" w:type="dxa"/>
            <w:vAlign w:val="center"/>
          </w:tcPr>
          <w:p w14:paraId="0B7FBE2A" w14:textId="2D1943DD" w:rsidR="0009795F" w:rsidRPr="00D6757C" w:rsidRDefault="00C42E1A" w:rsidP="00FC2D96">
            <w:pPr>
              <w:spacing w:after="0"/>
              <w:ind w:firstLine="0"/>
              <w:rPr>
                <w:sz w:val="22"/>
                <w:szCs w:val="22"/>
              </w:rPr>
            </w:pPr>
            <w:r w:rsidRPr="00D6757C">
              <w:rPr>
                <w:sz w:val="22"/>
                <w:szCs w:val="22"/>
              </w:rPr>
              <w:t>О</w:t>
            </w:r>
            <w:r w:rsidR="0009795F" w:rsidRPr="00D6757C">
              <w:rPr>
                <w:sz w:val="22"/>
                <w:szCs w:val="22"/>
              </w:rPr>
              <w:t>казание услуг по комплексной уборке гостиницы «Полет»</w:t>
            </w:r>
          </w:p>
        </w:tc>
        <w:tc>
          <w:tcPr>
            <w:tcW w:w="1560" w:type="dxa"/>
            <w:vAlign w:val="center"/>
          </w:tcPr>
          <w:p w14:paraId="3EAF02A3" w14:textId="77777777" w:rsidR="0009795F" w:rsidRPr="00D6757C" w:rsidRDefault="0009795F" w:rsidP="00FC2D96">
            <w:pPr>
              <w:spacing w:after="0"/>
              <w:ind w:firstLine="0"/>
              <w:jc w:val="center"/>
              <w:rPr>
                <w:sz w:val="22"/>
                <w:szCs w:val="22"/>
                <w:vertAlign w:val="superscript"/>
              </w:rPr>
            </w:pPr>
            <w:r w:rsidRPr="00D6757C">
              <w:rPr>
                <w:sz w:val="22"/>
                <w:szCs w:val="22"/>
              </w:rPr>
              <w:t xml:space="preserve">2 508,01 </w:t>
            </w:r>
          </w:p>
        </w:tc>
        <w:tc>
          <w:tcPr>
            <w:tcW w:w="1185" w:type="dxa"/>
            <w:vAlign w:val="center"/>
          </w:tcPr>
          <w:p w14:paraId="5B04F597" w14:textId="77777777" w:rsidR="0009795F" w:rsidRPr="00D6757C" w:rsidRDefault="0009795F" w:rsidP="00FC2D96">
            <w:pPr>
              <w:spacing w:after="0"/>
              <w:ind w:firstLine="0"/>
              <w:jc w:val="center"/>
              <w:rPr>
                <w:sz w:val="22"/>
                <w:szCs w:val="22"/>
              </w:rPr>
            </w:pPr>
          </w:p>
        </w:tc>
        <w:tc>
          <w:tcPr>
            <w:tcW w:w="1417" w:type="dxa"/>
            <w:vAlign w:val="center"/>
          </w:tcPr>
          <w:p w14:paraId="684E7B8B" w14:textId="77777777" w:rsidR="0009795F" w:rsidRPr="00D6757C" w:rsidRDefault="0009795F" w:rsidP="00FC2D96">
            <w:pPr>
              <w:spacing w:after="0"/>
              <w:ind w:firstLine="0"/>
              <w:jc w:val="center"/>
              <w:rPr>
                <w:sz w:val="22"/>
                <w:szCs w:val="22"/>
              </w:rPr>
            </w:pPr>
          </w:p>
        </w:tc>
        <w:tc>
          <w:tcPr>
            <w:tcW w:w="1418" w:type="dxa"/>
            <w:vAlign w:val="center"/>
          </w:tcPr>
          <w:p w14:paraId="25E66D99" w14:textId="77777777" w:rsidR="0009795F" w:rsidRPr="00D6757C" w:rsidRDefault="0009795F" w:rsidP="00FC2D96">
            <w:pPr>
              <w:spacing w:after="0"/>
              <w:ind w:firstLine="0"/>
              <w:jc w:val="center"/>
              <w:rPr>
                <w:sz w:val="22"/>
                <w:szCs w:val="22"/>
              </w:rPr>
            </w:pPr>
          </w:p>
        </w:tc>
      </w:tr>
      <w:tr w:rsidR="00061C9C" w:rsidRPr="00D6757C" w14:paraId="2CF1A902" w14:textId="77777777" w:rsidTr="00FC2D96">
        <w:trPr>
          <w:trHeight w:val="1060"/>
        </w:trPr>
        <w:tc>
          <w:tcPr>
            <w:tcW w:w="534" w:type="dxa"/>
            <w:vAlign w:val="center"/>
          </w:tcPr>
          <w:p w14:paraId="757615AB" w14:textId="77777777" w:rsidR="00061C9C" w:rsidRPr="00D6757C" w:rsidRDefault="00061C9C" w:rsidP="00061C9C">
            <w:pPr>
              <w:spacing w:after="0"/>
              <w:ind w:firstLine="0"/>
              <w:jc w:val="center"/>
              <w:rPr>
                <w:sz w:val="22"/>
                <w:szCs w:val="22"/>
              </w:rPr>
            </w:pPr>
            <w:r w:rsidRPr="00D6757C">
              <w:rPr>
                <w:sz w:val="22"/>
                <w:szCs w:val="22"/>
              </w:rPr>
              <w:t>4</w:t>
            </w:r>
          </w:p>
        </w:tc>
        <w:tc>
          <w:tcPr>
            <w:tcW w:w="4173" w:type="dxa"/>
            <w:vAlign w:val="center"/>
          </w:tcPr>
          <w:p w14:paraId="4E2A3A48" w14:textId="7374C45E" w:rsidR="00061C9C" w:rsidRPr="00D6757C" w:rsidRDefault="00061C9C" w:rsidP="00061C9C">
            <w:pPr>
              <w:ind w:firstLine="0"/>
              <w:rPr>
                <w:sz w:val="22"/>
                <w:szCs w:val="22"/>
              </w:rPr>
            </w:pPr>
            <w:r w:rsidRPr="00D6757C">
              <w:rPr>
                <w:sz w:val="22"/>
                <w:szCs w:val="22"/>
              </w:rPr>
              <w:t>Выполнение работ (оказание услуг) по комплексной уборке территорий, прилегающих к профилакторию «Полет»</w:t>
            </w:r>
          </w:p>
        </w:tc>
        <w:tc>
          <w:tcPr>
            <w:tcW w:w="1560" w:type="dxa"/>
            <w:vAlign w:val="center"/>
          </w:tcPr>
          <w:p w14:paraId="450AAB0E" w14:textId="45CFF3AA" w:rsidR="00061C9C" w:rsidRPr="00D6757C" w:rsidRDefault="000300EF" w:rsidP="00061C9C">
            <w:pPr>
              <w:spacing w:after="0"/>
              <w:ind w:firstLine="0"/>
              <w:jc w:val="center"/>
              <w:rPr>
                <w:sz w:val="22"/>
                <w:szCs w:val="22"/>
                <w:vertAlign w:val="superscript"/>
              </w:rPr>
            </w:pPr>
            <w:r w:rsidRPr="00D6757C">
              <w:rPr>
                <w:sz w:val="22"/>
                <w:szCs w:val="22"/>
              </w:rPr>
              <w:t>19 506,8</w:t>
            </w:r>
          </w:p>
        </w:tc>
        <w:tc>
          <w:tcPr>
            <w:tcW w:w="1185" w:type="dxa"/>
            <w:vAlign w:val="center"/>
          </w:tcPr>
          <w:p w14:paraId="45511C31" w14:textId="77777777" w:rsidR="00061C9C" w:rsidRPr="00D6757C" w:rsidRDefault="00061C9C" w:rsidP="00061C9C">
            <w:pPr>
              <w:spacing w:after="0"/>
              <w:ind w:firstLine="0"/>
              <w:jc w:val="center"/>
              <w:rPr>
                <w:sz w:val="22"/>
                <w:szCs w:val="22"/>
              </w:rPr>
            </w:pPr>
          </w:p>
        </w:tc>
        <w:tc>
          <w:tcPr>
            <w:tcW w:w="1417" w:type="dxa"/>
            <w:vAlign w:val="center"/>
          </w:tcPr>
          <w:p w14:paraId="53B3510D" w14:textId="77777777" w:rsidR="00061C9C" w:rsidRPr="00D6757C" w:rsidRDefault="00061C9C" w:rsidP="00061C9C">
            <w:pPr>
              <w:spacing w:after="0"/>
              <w:ind w:firstLine="0"/>
              <w:jc w:val="center"/>
              <w:rPr>
                <w:sz w:val="22"/>
                <w:szCs w:val="22"/>
              </w:rPr>
            </w:pPr>
          </w:p>
        </w:tc>
        <w:tc>
          <w:tcPr>
            <w:tcW w:w="1418" w:type="dxa"/>
            <w:vAlign w:val="center"/>
          </w:tcPr>
          <w:p w14:paraId="213943FB" w14:textId="77777777" w:rsidR="00061C9C" w:rsidRPr="00D6757C" w:rsidRDefault="00061C9C" w:rsidP="00061C9C">
            <w:pPr>
              <w:spacing w:after="0"/>
              <w:ind w:firstLine="0"/>
              <w:jc w:val="center"/>
              <w:rPr>
                <w:sz w:val="22"/>
                <w:szCs w:val="22"/>
              </w:rPr>
            </w:pPr>
          </w:p>
        </w:tc>
      </w:tr>
      <w:tr w:rsidR="00061C9C" w:rsidRPr="00D6757C" w14:paraId="491A3DE2" w14:textId="77777777" w:rsidTr="00FC2D96">
        <w:trPr>
          <w:trHeight w:val="272"/>
        </w:trPr>
        <w:tc>
          <w:tcPr>
            <w:tcW w:w="534" w:type="dxa"/>
            <w:vMerge w:val="restart"/>
            <w:tcBorders>
              <w:top w:val="nil"/>
            </w:tcBorders>
            <w:vAlign w:val="center"/>
          </w:tcPr>
          <w:p w14:paraId="4DED8DBD" w14:textId="77777777" w:rsidR="00061C9C" w:rsidRPr="00D6757C" w:rsidRDefault="00061C9C" w:rsidP="00061C9C">
            <w:pPr>
              <w:spacing w:after="0"/>
              <w:ind w:firstLine="0"/>
              <w:rPr>
                <w:sz w:val="22"/>
                <w:szCs w:val="22"/>
              </w:rPr>
            </w:pPr>
            <w:r w:rsidRPr="00D6757C">
              <w:rPr>
                <w:sz w:val="22"/>
                <w:szCs w:val="22"/>
              </w:rPr>
              <w:t>5</w:t>
            </w:r>
          </w:p>
        </w:tc>
        <w:tc>
          <w:tcPr>
            <w:tcW w:w="4173" w:type="dxa"/>
            <w:tcBorders>
              <w:top w:val="nil"/>
              <w:left w:val="single" w:sz="8" w:space="0" w:color="auto"/>
              <w:right w:val="single" w:sz="8" w:space="0" w:color="auto"/>
            </w:tcBorders>
            <w:shd w:val="clear" w:color="auto" w:fill="auto"/>
            <w:vAlign w:val="center"/>
          </w:tcPr>
          <w:p w14:paraId="2D636799" w14:textId="2788B1D7" w:rsidR="00061C9C" w:rsidRPr="00D6757C" w:rsidRDefault="00061C9C" w:rsidP="00061C9C">
            <w:pPr>
              <w:spacing w:after="0"/>
              <w:ind w:firstLine="0"/>
              <w:rPr>
                <w:color w:val="000000"/>
                <w:sz w:val="22"/>
                <w:szCs w:val="22"/>
              </w:rPr>
            </w:pPr>
            <w:r w:rsidRPr="00D6757C">
              <w:rPr>
                <w:color w:val="000000"/>
                <w:sz w:val="22"/>
                <w:szCs w:val="22"/>
              </w:rPr>
              <w:t>Оказание услуг по комплексной уборке гостиницы «Профилакторий № 2»  и «База РСУ»</w:t>
            </w:r>
          </w:p>
        </w:tc>
        <w:tc>
          <w:tcPr>
            <w:tcW w:w="1560" w:type="dxa"/>
            <w:vAlign w:val="center"/>
          </w:tcPr>
          <w:p w14:paraId="598A2D8D" w14:textId="42A5B8F0" w:rsidR="00061C9C" w:rsidRPr="00D6757C" w:rsidRDefault="000300EF" w:rsidP="00061C9C">
            <w:pPr>
              <w:spacing w:after="0"/>
              <w:ind w:firstLine="0"/>
              <w:jc w:val="center"/>
              <w:rPr>
                <w:sz w:val="22"/>
                <w:szCs w:val="22"/>
              </w:rPr>
            </w:pPr>
            <w:r w:rsidRPr="00D6757C">
              <w:rPr>
                <w:sz w:val="22"/>
                <w:szCs w:val="22"/>
              </w:rPr>
              <w:t>3 124,7</w:t>
            </w:r>
          </w:p>
        </w:tc>
        <w:tc>
          <w:tcPr>
            <w:tcW w:w="1185" w:type="dxa"/>
            <w:vAlign w:val="center"/>
          </w:tcPr>
          <w:p w14:paraId="25025350" w14:textId="77777777" w:rsidR="00061C9C" w:rsidRPr="00D6757C" w:rsidRDefault="00061C9C" w:rsidP="00061C9C">
            <w:pPr>
              <w:spacing w:after="0"/>
              <w:jc w:val="center"/>
              <w:rPr>
                <w:sz w:val="22"/>
                <w:szCs w:val="22"/>
              </w:rPr>
            </w:pPr>
          </w:p>
        </w:tc>
        <w:tc>
          <w:tcPr>
            <w:tcW w:w="1417" w:type="dxa"/>
            <w:vAlign w:val="center"/>
          </w:tcPr>
          <w:p w14:paraId="6542FCC7" w14:textId="77777777" w:rsidR="00061C9C" w:rsidRPr="00D6757C" w:rsidRDefault="00061C9C" w:rsidP="00061C9C">
            <w:pPr>
              <w:spacing w:after="0"/>
              <w:jc w:val="center"/>
              <w:rPr>
                <w:sz w:val="22"/>
                <w:szCs w:val="22"/>
              </w:rPr>
            </w:pPr>
          </w:p>
        </w:tc>
        <w:tc>
          <w:tcPr>
            <w:tcW w:w="1418" w:type="dxa"/>
            <w:vAlign w:val="center"/>
          </w:tcPr>
          <w:p w14:paraId="55E83A87" w14:textId="77777777" w:rsidR="00061C9C" w:rsidRPr="00D6757C" w:rsidRDefault="00061C9C" w:rsidP="00061C9C">
            <w:pPr>
              <w:spacing w:after="0"/>
              <w:jc w:val="center"/>
              <w:rPr>
                <w:sz w:val="22"/>
                <w:szCs w:val="22"/>
              </w:rPr>
            </w:pPr>
          </w:p>
        </w:tc>
      </w:tr>
      <w:tr w:rsidR="00061C9C" w:rsidRPr="00D6757C" w14:paraId="0529C848" w14:textId="77777777" w:rsidTr="00FC2D96">
        <w:trPr>
          <w:trHeight w:val="272"/>
        </w:trPr>
        <w:tc>
          <w:tcPr>
            <w:tcW w:w="534" w:type="dxa"/>
            <w:vMerge/>
            <w:vAlign w:val="center"/>
          </w:tcPr>
          <w:p w14:paraId="12457C92" w14:textId="77777777" w:rsidR="00061C9C" w:rsidRPr="00D6757C" w:rsidRDefault="00061C9C" w:rsidP="00061C9C">
            <w:pPr>
              <w:spacing w:after="0"/>
              <w:jc w:val="center"/>
              <w:rPr>
                <w:sz w:val="22"/>
                <w:szCs w:val="22"/>
              </w:rPr>
            </w:pPr>
          </w:p>
        </w:tc>
        <w:tc>
          <w:tcPr>
            <w:tcW w:w="4173" w:type="dxa"/>
            <w:tcBorders>
              <w:top w:val="nil"/>
              <w:left w:val="single" w:sz="8" w:space="0" w:color="auto"/>
              <w:bottom w:val="single" w:sz="8" w:space="0" w:color="auto"/>
              <w:right w:val="single" w:sz="8" w:space="0" w:color="auto"/>
            </w:tcBorders>
            <w:shd w:val="clear" w:color="auto" w:fill="auto"/>
            <w:vAlign w:val="center"/>
          </w:tcPr>
          <w:p w14:paraId="0EC896DA" w14:textId="420C4109" w:rsidR="00061C9C" w:rsidRPr="00D6757C" w:rsidRDefault="00061C9C" w:rsidP="00061C9C">
            <w:pPr>
              <w:ind w:firstLine="0"/>
              <w:rPr>
                <w:color w:val="000000"/>
                <w:sz w:val="22"/>
                <w:szCs w:val="22"/>
              </w:rPr>
            </w:pPr>
            <w:r w:rsidRPr="00D6757C">
              <w:rPr>
                <w:color w:val="000000"/>
                <w:sz w:val="22"/>
                <w:szCs w:val="22"/>
              </w:rPr>
              <w:t>Оказание услуг по содержанию и уборке прилегающих к объектам территорий</w:t>
            </w:r>
          </w:p>
        </w:tc>
        <w:tc>
          <w:tcPr>
            <w:tcW w:w="1560" w:type="dxa"/>
            <w:vAlign w:val="center"/>
          </w:tcPr>
          <w:p w14:paraId="404FEA4F" w14:textId="77777777" w:rsidR="00061C9C" w:rsidRPr="00D6757C" w:rsidRDefault="00061C9C" w:rsidP="00061C9C">
            <w:pPr>
              <w:spacing w:after="0"/>
              <w:ind w:firstLine="0"/>
              <w:jc w:val="center"/>
              <w:rPr>
                <w:sz w:val="22"/>
                <w:szCs w:val="22"/>
                <w:vertAlign w:val="superscript"/>
              </w:rPr>
            </w:pPr>
            <w:r w:rsidRPr="00D6757C">
              <w:rPr>
                <w:sz w:val="22"/>
                <w:szCs w:val="22"/>
              </w:rPr>
              <w:t xml:space="preserve">3 196,00 </w:t>
            </w:r>
          </w:p>
        </w:tc>
        <w:tc>
          <w:tcPr>
            <w:tcW w:w="1185" w:type="dxa"/>
            <w:vAlign w:val="center"/>
          </w:tcPr>
          <w:p w14:paraId="54DCAC9E" w14:textId="77777777" w:rsidR="00061C9C" w:rsidRPr="00D6757C" w:rsidRDefault="00061C9C" w:rsidP="00061C9C">
            <w:pPr>
              <w:spacing w:after="0"/>
              <w:jc w:val="center"/>
              <w:rPr>
                <w:sz w:val="22"/>
                <w:szCs w:val="22"/>
              </w:rPr>
            </w:pPr>
          </w:p>
        </w:tc>
        <w:tc>
          <w:tcPr>
            <w:tcW w:w="1417" w:type="dxa"/>
            <w:vAlign w:val="center"/>
          </w:tcPr>
          <w:p w14:paraId="30D71406" w14:textId="77777777" w:rsidR="00061C9C" w:rsidRPr="00D6757C" w:rsidRDefault="00061C9C" w:rsidP="00061C9C">
            <w:pPr>
              <w:spacing w:after="0"/>
              <w:jc w:val="center"/>
              <w:rPr>
                <w:sz w:val="22"/>
                <w:szCs w:val="22"/>
              </w:rPr>
            </w:pPr>
          </w:p>
        </w:tc>
        <w:tc>
          <w:tcPr>
            <w:tcW w:w="1418" w:type="dxa"/>
            <w:vAlign w:val="center"/>
          </w:tcPr>
          <w:p w14:paraId="4627EFDD" w14:textId="77777777" w:rsidR="00061C9C" w:rsidRPr="00D6757C" w:rsidRDefault="00061C9C" w:rsidP="00061C9C">
            <w:pPr>
              <w:spacing w:after="0"/>
              <w:jc w:val="center"/>
              <w:rPr>
                <w:sz w:val="22"/>
                <w:szCs w:val="22"/>
              </w:rPr>
            </w:pPr>
          </w:p>
        </w:tc>
      </w:tr>
      <w:tr w:rsidR="00061C9C" w:rsidRPr="00D6757C" w14:paraId="204D0BCE" w14:textId="77777777" w:rsidTr="00FC2D96">
        <w:tc>
          <w:tcPr>
            <w:tcW w:w="7452" w:type="dxa"/>
            <w:gridSpan w:val="4"/>
            <w:vAlign w:val="center"/>
          </w:tcPr>
          <w:p w14:paraId="2EF52136" w14:textId="77777777" w:rsidR="00061C9C" w:rsidRPr="00D6757C" w:rsidRDefault="00061C9C" w:rsidP="00061C9C">
            <w:pPr>
              <w:spacing w:after="0"/>
              <w:ind w:firstLine="0"/>
              <w:jc w:val="right"/>
              <w:rPr>
                <w:sz w:val="22"/>
                <w:szCs w:val="22"/>
              </w:rPr>
            </w:pPr>
            <w:r w:rsidRPr="00D6757C">
              <w:rPr>
                <w:sz w:val="22"/>
                <w:szCs w:val="22"/>
              </w:rPr>
              <w:t>Итого</w:t>
            </w:r>
          </w:p>
        </w:tc>
        <w:tc>
          <w:tcPr>
            <w:tcW w:w="1417" w:type="dxa"/>
            <w:vAlign w:val="center"/>
          </w:tcPr>
          <w:p w14:paraId="0D07F128" w14:textId="77777777" w:rsidR="00061C9C" w:rsidRPr="00D6757C" w:rsidRDefault="00061C9C" w:rsidP="00061C9C">
            <w:pPr>
              <w:spacing w:after="0"/>
              <w:ind w:firstLine="0"/>
              <w:jc w:val="center"/>
              <w:rPr>
                <w:sz w:val="22"/>
                <w:szCs w:val="22"/>
              </w:rPr>
            </w:pPr>
          </w:p>
        </w:tc>
        <w:tc>
          <w:tcPr>
            <w:tcW w:w="1418" w:type="dxa"/>
            <w:vAlign w:val="center"/>
          </w:tcPr>
          <w:p w14:paraId="04BB4B86" w14:textId="77777777" w:rsidR="00061C9C" w:rsidRPr="00D6757C" w:rsidRDefault="00061C9C" w:rsidP="00061C9C">
            <w:pPr>
              <w:spacing w:after="0"/>
              <w:ind w:firstLine="0"/>
              <w:jc w:val="center"/>
              <w:rPr>
                <w:sz w:val="22"/>
                <w:szCs w:val="22"/>
              </w:rPr>
            </w:pPr>
          </w:p>
        </w:tc>
      </w:tr>
    </w:tbl>
    <w:p w14:paraId="647D5880" w14:textId="77777777" w:rsidR="0009795F" w:rsidRPr="00D6757C" w:rsidRDefault="0009795F" w:rsidP="00BD0ED0">
      <w:pPr>
        <w:spacing w:after="0" w:line="240" w:lineRule="atLeast"/>
        <w:rPr>
          <w:rFonts w:eastAsia="Calibri"/>
          <w:b/>
          <w:sz w:val="22"/>
          <w:szCs w:val="22"/>
          <w:lang w:eastAsia="en-US"/>
        </w:rPr>
      </w:pPr>
    </w:p>
    <w:p w14:paraId="26B3F145" w14:textId="46CA932F" w:rsidR="00775DB7" w:rsidRPr="00D6757C" w:rsidRDefault="00775DB7" w:rsidP="0009795F">
      <w:pPr>
        <w:spacing w:after="0" w:line="240" w:lineRule="atLeast"/>
        <w:jc w:val="center"/>
        <w:rPr>
          <w:rFonts w:eastAsia="Calibri"/>
          <w:b/>
          <w:sz w:val="22"/>
          <w:szCs w:val="22"/>
          <w:lang w:eastAsia="en-US"/>
        </w:rPr>
      </w:pPr>
      <w:r w:rsidRPr="00D6757C">
        <w:rPr>
          <w:rFonts w:eastAsia="Calibri"/>
          <w:b/>
          <w:sz w:val="22"/>
          <w:szCs w:val="22"/>
          <w:lang w:eastAsia="en-US"/>
        </w:rPr>
        <w:t>ПОДПИСИ СТОРОН:</w:t>
      </w:r>
    </w:p>
    <w:p w14:paraId="603BA0FB" w14:textId="77777777" w:rsidR="00775DB7" w:rsidRPr="00D6757C" w:rsidRDefault="009809AE" w:rsidP="00775DB7">
      <w:pPr>
        <w:spacing w:after="0" w:line="240" w:lineRule="atLeast"/>
        <w:ind w:left="720" w:hanging="578"/>
        <w:rPr>
          <w:rFonts w:eastAsia="Calibri"/>
          <w:b/>
          <w:sz w:val="22"/>
          <w:szCs w:val="22"/>
          <w:lang w:eastAsia="en-US"/>
        </w:rPr>
      </w:pPr>
      <w:r w:rsidRPr="00D6757C">
        <w:rPr>
          <w:rFonts w:eastAsia="Calibri"/>
          <w:b/>
          <w:sz w:val="22"/>
          <w:szCs w:val="22"/>
          <w:lang w:eastAsia="en-US"/>
        </w:rPr>
        <w:t>о</w:t>
      </w:r>
      <w:r w:rsidR="00775DB7" w:rsidRPr="00D6757C">
        <w:rPr>
          <w:rFonts w:eastAsia="Calibri"/>
          <w:b/>
          <w:sz w:val="22"/>
          <w:szCs w:val="22"/>
          <w:lang w:eastAsia="en-US"/>
        </w:rPr>
        <w:t xml:space="preserve">т Заказчика:                                          </w:t>
      </w:r>
      <w:r w:rsidR="00775DB7" w:rsidRPr="00D6757C">
        <w:rPr>
          <w:rFonts w:eastAsia="Calibri"/>
          <w:b/>
          <w:sz w:val="22"/>
          <w:szCs w:val="22"/>
          <w:lang w:eastAsia="en-US"/>
        </w:rPr>
        <w:tab/>
        <w:t xml:space="preserve">                    </w:t>
      </w:r>
      <w:r w:rsidRPr="00D6757C">
        <w:rPr>
          <w:rFonts w:eastAsia="Calibri"/>
          <w:b/>
          <w:sz w:val="22"/>
          <w:szCs w:val="22"/>
          <w:lang w:eastAsia="en-US"/>
        </w:rPr>
        <w:t>о</w:t>
      </w:r>
      <w:r w:rsidR="00775DB7" w:rsidRPr="00D6757C">
        <w:rPr>
          <w:rFonts w:eastAsia="Calibri"/>
          <w:b/>
          <w:sz w:val="22"/>
          <w:szCs w:val="22"/>
          <w:lang w:eastAsia="en-US"/>
        </w:rPr>
        <w:t>т Исполнителя:</w:t>
      </w:r>
    </w:p>
    <w:tbl>
      <w:tblPr>
        <w:tblW w:w="0" w:type="auto"/>
        <w:tblLook w:val="01E0" w:firstRow="1" w:lastRow="1" w:firstColumn="1" w:lastColumn="1" w:noHBand="0" w:noVBand="0"/>
      </w:tblPr>
      <w:tblGrid>
        <w:gridCol w:w="4852"/>
        <w:gridCol w:w="4929"/>
      </w:tblGrid>
      <w:tr w:rsidR="00775DB7" w:rsidRPr="00D6757C" w14:paraId="50DC42DD" w14:textId="77777777" w:rsidTr="00775DB7">
        <w:tc>
          <w:tcPr>
            <w:tcW w:w="5140" w:type="dxa"/>
            <w:shd w:val="clear" w:color="auto" w:fill="auto"/>
          </w:tcPr>
          <w:p w14:paraId="6A9BB0DF" w14:textId="77777777" w:rsidR="00775DB7" w:rsidRPr="00D6757C" w:rsidRDefault="00775DB7" w:rsidP="00775DB7">
            <w:pPr>
              <w:spacing w:after="0" w:line="240" w:lineRule="atLeast"/>
              <w:rPr>
                <w:b/>
                <w:sz w:val="22"/>
                <w:szCs w:val="22"/>
              </w:rPr>
            </w:pPr>
          </w:p>
        </w:tc>
        <w:tc>
          <w:tcPr>
            <w:tcW w:w="5140" w:type="dxa"/>
            <w:shd w:val="clear" w:color="auto" w:fill="auto"/>
          </w:tcPr>
          <w:p w14:paraId="71DD463B" w14:textId="77777777" w:rsidR="00775DB7" w:rsidRPr="00D6757C" w:rsidRDefault="00775DB7" w:rsidP="00775DB7">
            <w:pPr>
              <w:spacing w:after="0" w:line="240" w:lineRule="atLeast"/>
              <w:rPr>
                <w:b/>
                <w:sz w:val="22"/>
                <w:szCs w:val="22"/>
              </w:rPr>
            </w:pPr>
          </w:p>
        </w:tc>
      </w:tr>
      <w:tr w:rsidR="00775DB7" w:rsidRPr="00D6757C" w14:paraId="62660542" w14:textId="77777777" w:rsidTr="00775DB7">
        <w:tc>
          <w:tcPr>
            <w:tcW w:w="5140" w:type="dxa"/>
            <w:shd w:val="clear" w:color="auto" w:fill="auto"/>
          </w:tcPr>
          <w:p w14:paraId="2CFDF4D3" w14:textId="77777777" w:rsidR="00775DB7" w:rsidRPr="00D6757C" w:rsidRDefault="00775DB7" w:rsidP="00775DB7">
            <w:pPr>
              <w:spacing w:after="0" w:line="240" w:lineRule="atLeast"/>
              <w:rPr>
                <w:sz w:val="22"/>
                <w:szCs w:val="22"/>
              </w:rPr>
            </w:pPr>
            <w:r w:rsidRPr="00D6757C">
              <w:rPr>
                <w:sz w:val="22"/>
                <w:szCs w:val="22"/>
              </w:rPr>
              <w:t>________________________________</w:t>
            </w:r>
          </w:p>
          <w:p w14:paraId="25A602A5" w14:textId="77777777" w:rsidR="00775DB7" w:rsidRPr="00D6757C" w:rsidRDefault="00775DB7" w:rsidP="00775DB7">
            <w:pPr>
              <w:spacing w:after="0" w:line="240" w:lineRule="atLeast"/>
              <w:rPr>
                <w:sz w:val="22"/>
                <w:szCs w:val="22"/>
              </w:rPr>
            </w:pPr>
            <w:r w:rsidRPr="00D6757C">
              <w:rPr>
                <w:sz w:val="22"/>
                <w:szCs w:val="22"/>
              </w:rPr>
              <w:t>_________________________________</w:t>
            </w:r>
          </w:p>
          <w:p w14:paraId="6CC02C0F" w14:textId="77777777" w:rsidR="00775DB7" w:rsidRPr="00D6757C" w:rsidRDefault="00775DB7" w:rsidP="00775DB7">
            <w:pPr>
              <w:spacing w:after="0" w:line="240" w:lineRule="atLeast"/>
              <w:rPr>
                <w:sz w:val="22"/>
                <w:szCs w:val="22"/>
              </w:rPr>
            </w:pPr>
          </w:p>
        </w:tc>
        <w:tc>
          <w:tcPr>
            <w:tcW w:w="5140" w:type="dxa"/>
            <w:shd w:val="clear" w:color="auto" w:fill="auto"/>
          </w:tcPr>
          <w:p w14:paraId="23673D87" w14:textId="77777777" w:rsidR="00775DB7" w:rsidRPr="00D6757C" w:rsidRDefault="00775DB7" w:rsidP="00775DB7">
            <w:pPr>
              <w:spacing w:after="0" w:line="240" w:lineRule="atLeast"/>
              <w:rPr>
                <w:sz w:val="22"/>
                <w:szCs w:val="22"/>
              </w:rPr>
            </w:pPr>
            <w:r w:rsidRPr="00D6757C">
              <w:rPr>
                <w:sz w:val="22"/>
                <w:szCs w:val="22"/>
              </w:rPr>
              <w:t>________________________</w:t>
            </w:r>
          </w:p>
          <w:p w14:paraId="4AB0241B" w14:textId="77777777" w:rsidR="00775DB7" w:rsidRPr="00D6757C" w:rsidRDefault="00775DB7" w:rsidP="00775DB7">
            <w:pPr>
              <w:spacing w:after="0" w:line="240" w:lineRule="atLeast"/>
              <w:rPr>
                <w:sz w:val="22"/>
                <w:szCs w:val="22"/>
              </w:rPr>
            </w:pPr>
            <w:r w:rsidRPr="00D6757C">
              <w:rPr>
                <w:sz w:val="22"/>
                <w:szCs w:val="22"/>
              </w:rPr>
              <w:t xml:space="preserve">________________________ </w:t>
            </w:r>
          </w:p>
        </w:tc>
      </w:tr>
      <w:tr w:rsidR="00775DB7" w:rsidRPr="00D6757C" w14:paraId="783B5B45" w14:textId="77777777" w:rsidTr="00775DB7">
        <w:tc>
          <w:tcPr>
            <w:tcW w:w="5140" w:type="dxa"/>
            <w:shd w:val="clear" w:color="auto" w:fill="auto"/>
          </w:tcPr>
          <w:p w14:paraId="7EE4B2ED" w14:textId="77777777" w:rsidR="00775DB7" w:rsidRPr="00D6757C" w:rsidRDefault="00775DB7" w:rsidP="00775DB7">
            <w:pPr>
              <w:spacing w:after="0" w:line="240" w:lineRule="atLeast"/>
              <w:rPr>
                <w:b/>
                <w:sz w:val="22"/>
                <w:szCs w:val="22"/>
              </w:rPr>
            </w:pPr>
            <w:r w:rsidRPr="00D6757C">
              <w:rPr>
                <w:b/>
                <w:sz w:val="22"/>
                <w:szCs w:val="22"/>
              </w:rPr>
              <w:t>_____________________ /____________/</w:t>
            </w:r>
          </w:p>
        </w:tc>
        <w:tc>
          <w:tcPr>
            <w:tcW w:w="5140" w:type="dxa"/>
            <w:shd w:val="clear" w:color="auto" w:fill="auto"/>
          </w:tcPr>
          <w:p w14:paraId="26B13B44" w14:textId="77777777" w:rsidR="00775DB7" w:rsidRPr="00D6757C" w:rsidRDefault="00775DB7" w:rsidP="00775DB7">
            <w:pPr>
              <w:spacing w:after="0" w:line="240" w:lineRule="atLeast"/>
              <w:rPr>
                <w:b/>
                <w:sz w:val="22"/>
                <w:szCs w:val="22"/>
              </w:rPr>
            </w:pPr>
            <w:r w:rsidRPr="00D6757C">
              <w:rPr>
                <w:b/>
                <w:sz w:val="22"/>
                <w:szCs w:val="22"/>
              </w:rPr>
              <w:t>____________________/_______________/</w:t>
            </w:r>
          </w:p>
        </w:tc>
      </w:tr>
    </w:tbl>
    <w:p w14:paraId="1C6268E3" w14:textId="77777777" w:rsidR="00204EBD" w:rsidRPr="00D6757C" w:rsidRDefault="00204EBD" w:rsidP="00D6757C">
      <w:pPr>
        <w:spacing w:after="0" w:line="240" w:lineRule="atLeast"/>
        <w:rPr>
          <w:sz w:val="22"/>
          <w:szCs w:val="22"/>
        </w:rPr>
      </w:pPr>
    </w:p>
    <w:p w14:paraId="065E98E5" w14:textId="77777777" w:rsidR="00775DB7" w:rsidRPr="00D6757C" w:rsidRDefault="00775DB7" w:rsidP="004D2A1B">
      <w:pPr>
        <w:spacing w:after="0" w:line="240" w:lineRule="atLeast"/>
        <w:ind w:firstLine="5103"/>
        <w:rPr>
          <w:sz w:val="22"/>
          <w:szCs w:val="22"/>
        </w:rPr>
      </w:pPr>
      <w:r w:rsidRPr="00D6757C">
        <w:rPr>
          <w:sz w:val="22"/>
          <w:szCs w:val="22"/>
        </w:rPr>
        <w:lastRenderedPageBreak/>
        <w:t>Приложение №4</w:t>
      </w:r>
    </w:p>
    <w:p w14:paraId="761C4727" w14:textId="77777777" w:rsidR="00C43A83" w:rsidRPr="00D6757C" w:rsidRDefault="00C43A83" w:rsidP="004D2A1B">
      <w:pPr>
        <w:spacing w:after="0"/>
        <w:ind w:firstLine="5103"/>
        <w:rPr>
          <w:sz w:val="22"/>
          <w:szCs w:val="22"/>
        </w:rPr>
      </w:pPr>
      <w:r w:rsidRPr="00D6757C">
        <w:rPr>
          <w:sz w:val="22"/>
          <w:szCs w:val="22"/>
        </w:rPr>
        <w:t>к Договору от  _______№____________</w:t>
      </w:r>
    </w:p>
    <w:p w14:paraId="35E2ABB0" w14:textId="77777777" w:rsidR="00C43A83" w:rsidRPr="00D6757C" w:rsidRDefault="00A73E27" w:rsidP="00775DB7">
      <w:pPr>
        <w:spacing w:after="0"/>
        <w:rPr>
          <w:sz w:val="22"/>
          <w:szCs w:val="22"/>
        </w:rPr>
      </w:pPr>
      <w:r w:rsidRPr="00D6757C">
        <w:rPr>
          <w:noProof/>
          <w:sz w:val="22"/>
          <w:szCs w:val="22"/>
        </w:rPr>
        <w:drawing>
          <wp:inline distT="0" distB="0" distL="0" distR="0" wp14:anchorId="3E1A42D0" wp14:editId="1081F6A3">
            <wp:extent cx="6210935" cy="87592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210935" cy="8759267"/>
                    </a:xfrm>
                    <a:prstGeom prst="rect">
                      <a:avLst/>
                    </a:prstGeom>
                    <a:noFill/>
                    <a:ln w="9525">
                      <a:noFill/>
                      <a:miter lim="800000"/>
                      <a:headEnd/>
                      <a:tailEnd/>
                    </a:ln>
                  </pic:spPr>
                </pic:pic>
              </a:graphicData>
            </a:graphic>
          </wp:inline>
        </w:drawing>
      </w:r>
    </w:p>
    <w:p w14:paraId="53E156FA" w14:textId="77777777" w:rsidR="00C43A83" w:rsidRPr="00D6757C" w:rsidRDefault="00C43A83" w:rsidP="007E543F">
      <w:pPr>
        <w:spacing w:after="0"/>
        <w:jc w:val="center"/>
        <w:rPr>
          <w:sz w:val="22"/>
          <w:szCs w:val="22"/>
        </w:rPr>
      </w:pPr>
    </w:p>
    <w:p w14:paraId="06D29F13" w14:textId="77777777" w:rsidR="007E543F" w:rsidRPr="00D6757C" w:rsidRDefault="00A73E27" w:rsidP="00A73E27">
      <w:pPr>
        <w:spacing w:after="0"/>
        <w:rPr>
          <w:sz w:val="22"/>
          <w:szCs w:val="22"/>
        </w:rPr>
      </w:pPr>
      <w:r w:rsidRPr="00D6757C">
        <w:rPr>
          <w:noProof/>
          <w:sz w:val="22"/>
          <w:szCs w:val="22"/>
        </w:rPr>
        <w:lastRenderedPageBreak/>
        <w:drawing>
          <wp:inline distT="0" distB="0" distL="0" distR="0" wp14:anchorId="64DF9338" wp14:editId="701FBA89">
            <wp:extent cx="6210300" cy="76200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srcRect b="7727"/>
                    <a:stretch/>
                  </pic:blipFill>
                  <pic:spPr bwMode="auto">
                    <a:xfrm>
                      <a:off x="0" y="0"/>
                      <a:ext cx="6210935" cy="7620779"/>
                    </a:xfrm>
                    <a:prstGeom prst="rect">
                      <a:avLst/>
                    </a:prstGeom>
                    <a:noFill/>
                    <a:ln>
                      <a:noFill/>
                    </a:ln>
                    <a:extLst>
                      <a:ext uri="{53640926-AAD7-44D8-BBD7-CCE9431645EC}">
                        <a14:shadowObscured xmlns:a14="http://schemas.microsoft.com/office/drawing/2010/main"/>
                      </a:ext>
                    </a:extLst>
                  </pic:spPr>
                </pic:pic>
              </a:graphicData>
            </a:graphic>
          </wp:inline>
        </w:drawing>
      </w:r>
    </w:p>
    <w:p w14:paraId="592D3EBE" w14:textId="77777777" w:rsidR="00C43A83" w:rsidRPr="00D6757C" w:rsidRDefault="00C43A83" w:rsidP="00A73E27">
      <w:pPr>
        <w:jc w:val="center"/>
        <w:rPr>
          <w:b/>
          <w:sz w:val="22"/>
          <w:szCs w:val="22"/>
        </w:rPr>
      </w:pPr>
      <w:r w:rsidRPr="00D6757C">
        <w:rPr>
          <w:b/>
          <w:sz w:val="22"/>
          <w:szCs w:val="22"/>
        </w:rPr>
        <w:t>ПОДПИСИ СТОРОН:</w:t>
      </w:r>
    </w:p>
    <w:p w14:paraId="37CCEA9F" w14:textId="77777777" w:rsidR="00C43A83" w:rsidRPr="00D6757C" w:rsidRDefault="00C43A83" w:rsidP="00C43A83">
      <w:pPr>
        <w:shd w:val="clear" w:color="auto" w:fill="FFFFFF"/>
        <w:spacing w:after="0"/>
        <w:rPr>
          <w:sz w:val="22"/>
          <w:szCs w:val="22"/>
        </w:rPr>
      </w:pPr>
      <w:r w:rsidRPr="00D6757C">
        <w:rPr>
          <w:sz w:val="22"/>
          <w:szCs w:val="22"/>
        </w:rPr>
        <w:t xml:space="preserve"> </w:t>
      </w:r>
    </w:p>
    <w:tbl>
      <w:tblPr>
        <w:tblW w:w="0" w:type="auto"/>
        <w:tblLook w:val="04A0" w:firstRow="1" w:lastRow="0" w:firstColumn="1" w:lastColumn="0" w:noHBand="0" w:noVBand="1"/>
      </w:tblPr>
      <w:tblGrid>
        <w:gridCol w:w="4891"/>
        <w:gridCol w:w="4890"/>
      </w:tblGrid>
      <w:tr w:rsidR="00C43A83" w:rsidRPr="00D6757C" w14:paraId="5E357780" w14:textId="77777777" w:rsidTr="007954E7">
        <w:tc>
          <w:tcPr>
            <w:tcW w:w="4998" w:type="dxa"/>
            <w:shd w:val="clear" w:color="auto" w:fill="auto"/>
          </w:tcPr>
          <w:p w14:paraId="4B51A94E" w14:textId="77777777" w:rsidR="00C43A83" w:rsidRPr="00D6757C" w:rsidRDefault="00C43A83" w:rsidP="007954E7">
            <w:pPr>
              <w:spacing w:after="0"/>
              <w:contextualSpacing/>
              <w:rPr>
                <w:sz w:val="22"/>
                <w:szCs w:val="22"/>
              </w:rPr>
            </w:pPr>
            <w:r w:rsidRPr="00D6757C">
              <w:rPr>
                <w:sz w:val="22"/>
                <w:szCs w:val="22"/>
              </w:rPr>
              <w:t>Исполнитель:</w:t>
            </w:r>
          </w:p>
          <w:p w14:paraId="16D9037C" w14:textId="77777777" w:rsidR="00A73E27" w:rsidRPr="00D6757C" w:rsidRDefault="00A73E27" w:rsidP="007954E7">
            <w:pPr>
              <w:spacing w:after="0"/>
              <w:contextualSpacing/>
              <w:rPr>
                <w:sz w:val="22"/>
                <w:szCs w:val="22"/>
              </w:rPr>
            </w:pPr>
          </w:p>
          <w:p w14:paraId="1E675FF9" w14:textId="77777777" w:rsidR="00C43A83" w:rsidRPr="00D6757C" w:rsidRDefault="00C43A83" w:rsidP="007954E7">
            <w:pPr>
              <w:spacing w:after="0"/>
              <w:contextualSpacing/>
              <w:rPr>
                <w:sz w:val="22"/>
                <w:szCs w:val="22"/>
              </w:rPr>
            </w:pPr>
            <w:r w:rsidRPr="00D6757C">
              <w:rPr>
                <w:sz w:val="22"/>
                <w:szCs w:val="22"/>
              </w:rPr>
              <w:t xml:space="preserve">______________ /___________/  </w:t>
            </w:r>
          </w:p>
          <w:p w14:paraId="7ED9A892" w14:textId="77777777" w:rsidR="00C43A83" w:rsidRPr="00D6757C" w:rsidRDefault="00C43A83" w:rsidP="007954E7">
            <w:pPr>
              <w:spacing w:after="0"/>
              <w:contextualSpacing/>
              <w:rPr>
                <w:rFonts w:eastAsia="Calibri"/>
                <w:sz w:val="22"/>
                <w:szCs w:val="22"/>
                <w:lang w:eastAsia="en-US"/>
              </w:rPr>
            </w:pPr>
            <w:proofErr w:type="spellStart"/>
            <w:r w:rsidRPr="00D6757C">
              <w:rPr>
                <w:sz w:val="22"/>
                <w:szCs w:val="22"/>
              </w:rPr>
              <w:t>М.п</w:t>
            </w:r>
            <w:proofErr w:type="spellEnd"/>
            <w:r w:rsidRPr="00D6757C">
              <w:rPr>
                <w:sz w:val="22"/>
                <w:szCs w:val="22"/>
              </w:rPr>
              <w:t>.</w:t>
            </w:r>
          </w:p>
        </w:tc>
        <w:tc>
          <w:tcPr>
            <w:tcW w:w="4998" w:type="dxa"/>
            <w:shd w:val="clear" w:color="auto" w:fill="auto"/>
          </w:tcPr>
          <w:p w14:paraId="7F24F66D" w14:textId="77777777" w:rsidR="00C43A83" w:rsidRPr="00D6757C" w:rsidRDefault="00C43A83" w:rsidP="007954E7">
            <w:pPr>
              <w:spacing w:after="0"/>
              <w:contextualSpacing/>
              <w:rPr>
                <w:rFonts w:eastAsia="Calibri"/>
                <w:sz w:val="22"/>
                <w:szCs w:val="22"/>
                <w:lang w:eastAsia="en-US"/>
              </w:rPr>
            </w:pPr>
            <w:r w:rsidRPr="00D6757C">
              <w:rPr>
                <w:rFonts w:eastAsia="Calibri"/>
                <w:sz w:val="22"/>
                <w:szCs w:val="22"/>
                <w:lang w:eastAsia="en-US"/>
              </w:rPr>
              <w:t xml:space="preserve">Заказчик: </w:t>
            </w:r>
          </w:p>
          <w:p w14:paraId="480EAA82" w14:textId="77777777" w:rsidR="00C43A83" w:rsidRPr="00D6757C" w:rsidRDefault="00C43A83" w:rsidP="007954E7">
            <w:pPr>
              <w:spacing w:after="0"/>
              <w:contextualSpacing/>
              <w:rPr>
                <w:sz w:val="22"/>
                <w:szCs w:val="22"/>
              </w:rPr>
            </w:pPr>
          </w:p>
          <w:p w14:paraId="75B02141" w14:textId="77777777" w:rsidR="00C43A83" w:rsidRPr="00D6757C" w:rsidRDefault="00C43A83" w:rsidP="007954E7">
            <w:pPr>
              <w:spacing w:after="0"/>
              <w:contextualSpacing/>
              <w:rPr>
                <w:sz w:val="22"/>
                <w:szCs w:val="22"/>
              </w:rPr>
            </w:pPr>
            <w:r w:rsidRPr="00D6757C">
              <w:rPr>
                <w:sz w:val="22"/>
                <w:szCs w:val="22"/>
              </w:rPr>
              <w:t>______________ С.В. Прийма</w:t>
            </w:r>
          </w:p>
          <w:p w14:paraId="00F8A743" w14:textId="77777777" w:rsidR="00C43A83" w:rsidRPr="00D6757C" w:rsidRDefault="00C43A83" w:rsidP="007954E7">
            <w:pPr>
              <w:spacing w:after="0"/>
              <w:contextualSpacing/>
              <w:rPr>
                <w:rFonts w:eastAsia="Calibri"/>
                <w:sz w:val="22"/>
                <w:szCs w:val="22"/>
                <w:lang w:eastAsia="en-US"/>
              </w:rPr>
            </w:pPr>
            <w:proofErr w:type="spellStart"/>
            <w:r w:rsidRPr="00D6757C">
              <w:rPr>
                <w:sz w:val="22"/>
                <w:szCs w:val="22"/>
              </w:rPr>
              <w:t>М.п</w:t>
            </w:r>
            <w:proofErr w:type="spellEnd"/>
            <w:r w:rsidRPr="00D6757C">
              <w:rPr>
                <w:sz w:val="22"/>
                <w:szCs w:val="22"/>
              </w:rPr>
              <w:t>.</w:t>
            </w:r>
          </w:p>
        </w:tc>
      </w:tr>
    </w:tbl>
    <w:p w14:paraId="44365240" w14:textId="77777777" w:rsidR="009809AE" w:rsidRPr="00D6757C" w:rsidRDefault="009809AE" w:rsidP="00C43A83">
      <w:pPr>
        <w:spacing w:after="0" w:line="276" w:lineRule="auto"/>
        <w:jc w:val="center"/>
        <w:rPr>
          <w:b/>
          <w:sz w:val="22"/>
          <w:szCs w:val="22"/>
          <w:u w:val="single"/>
        </w:rPr>
      </w:pPr>
    </w:p>
    <w:p w14:paraId="72FE4401" w14:textId="77777777" w:rsidR="009809AE" w:rsidRPr="00D6757C" w:rsidRDefault="009809AE" w:rsidP="00C43A83">
      <w:pPr>
        <w:spacing w:after="0" w:line="276" w:lineRule="auto"/>
        <w:jc w:val="center"/>
        <w:rPr>
          <w:b/>
          <w:sz w:val="22"/>
          <w:szCs w:val="22"/>
          <w:u w:val="single"/>
        </w:rPr>
      </w:pPr>
    </w:p>
    <w:p w14:paraId="1F83C3A4" w14:textId="77777777" w:rsidR="009809AE" w:rsidRPr="00D6757C" w:rsidRDefault="009809AE" w:rsidP="00C43A83">
      <w:pPr>
        <w:spacing w:after="0" w:line="276" w:lineRule="auto"/>
        <w:jc w:val="center"/>
        <w:rPr>
          <w:b/>
          <w:sz w:val="22"/>
          <w:szCs w:val="22"/>
          <w:u w:val="single"/>
        </w:rPr>
      </w:pPr>
    </w:p>
    <w:p w14:paraId="1CF52600" w14:textId="77777777" w:rsidR="00C43A83" w:rsidRPr="00D6757C" w:rsidRDefault="00C43A83" w:rsidP="00C43A83">
      <w:pPr>
        <w:spacing w:after="0" w:line="276" w:lineRule="auto"/>
        <w:jc w:val="center"/>
        <w:rPr>
          <w:b/>
          <w:i/>
          <w:sz w:val="22"/>
          <w:szCs w:val="22"/>
          <w:u w:val="single"/>
        </w:rPr>
      </w:pPr>
      <w:r w:rsidRPr="00D6757C">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D6757C">
        <w:rPr>
          <w:sz w:val="22"/>
          <w:szCs w:val="22"/>
        </w:rPr>
        <w:t>.</w:t>
      </w:r>
    </w:p>
    <w:p w14:paraId="03BF830E" w14:textId="77777777" w:rsidR="00C43A83" w:rsidRPr="00D6757C" w:rsidRDefault="00C43A83" w:rsidP="00C43A83">
      <w:pPr>
        <w:spacing w:after="0" w:line="276" w:lineRule="auto"/>
        <w:rPr>
          <w:b/>
          <w:i/>
          <w:sz w:val="22"/>
          <w:szCs w:val="22"/>
          <w:u w:val="single"/>
        </w:rPr>
      </w:pPr>
    </w:p>
    <w:p w14:paraId="65135446" w14:textId="77777777" w:rsidR="00C43A83" w:rsidRPr="00D6757C" w:rsidRDefault="00C43A83" w:rsidP="00C43A83">
      <w:pPr>
        <w:spacing w:after="0" w:line="276" w:lineRule="auto"/>
        <w:rPr>
          <w:b/>
          <w:i/>
          <w:sz w:val="22"/>
          <w:szCs w:val="22"/>
          <w:u w:val="single"/>
        </w:rPr>
      </w:pPr>
    </w:p>
    <w:tbl>
      <w:tblPr>
        <w:tblStyle w:val="af4"/>
        <w:tblW w:w="0" w:type="auto"/>
        <w:tblLook w:val="04A0" w:firstRow="1" w:lastRow="0" w:firstColumn="1" w:lastColumn="0" w:noHBand="0" w:noVBand="1"/>
      </w:tblPr>
      <w:tblGrid>
        <w:gridCol w:w="3861"/>
        <w:gridCol w:w="5910"/>
      </w:tblGrid>
      <w:tr w:rsidR="00C43A83" w:rsidRPr="00D6757C" w14:paraId="640BE7FC" w14:textId="77777777" w:rsidTr="007954E7">
        <w:tc>
          <w:tcPr>
            <w:tcW w:w="3964" w:type="dxa"/>
            <w:vAlign w:val="center"/>
          </w:tcPr>
          <w:p w14:paraId="3194F75E" w14:textId="77777777" w:rsidR="00C43A83" w:rsidRPr="00D6757C" w:rsidRDefault="00C43A83" w:rsidP="007954E7">
            <w:pPr>
              <w:spacing w:after="0" w:line="276" w:lineRule="auto"/>
              <w:ind w:firstLine="0"/>
              <w:rPr>
                <w:b/>
                <w:sz w:val="22"/>
                <w:szCs w:val="22"/>
              </w:rPr>
            </w:pPr>
            <w:r w:rsidRPr="00D6757C">
              <w:rPr>
                <w:b/>
                <w:sz w:val="22"/>
                <w:szCs w:val="22"/>
              </w:rPr>
              <w:t xml:space="preserve">МЕТОД: </w:t>
            </w:r>
          </w:p>
          <w:p w14:paraId="3AE2A73E" w14:textId="77777777" w:rsidR="00C43A83" w:rsidRPr="00D6757C" w:rsidRDefault="00C43A83" w:rsidP="007954E7">
            <w:pPr>
              <w:spacing w:after="0" w:line="276" w:lineRule="auto"/>
              <w:ind w:firstLine="0"/>
              <w:rPr>
                <w:sz w:val="22"/>
                <w:szCs w:val="22"/>
              </w:rPr>
            </w:pPr>
            <w:r w:rsidRPr="00D6757C">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2436C40D" w14:textId="77777777" w:rsidR="00327E5F" w:rsidRPr="00D6757C" w:rsidRDefault="00274FD9" w:rsidP="00223D56">
            <w:pPr>
              <w:spacing w:after="0" w:line="276" w:lineRule="auto"/>
              <w:ind w:firstLine="0"/>
              <w:jc w:val="left"/>
              <w:rPr>
                <w:sz w:val="22"/>
                <w:szCs w:val="22"/>
              </w:rPr>
            </w:pPr>
            <w:r w:rsidRPr="00D6757C">
              <w:rPr>
                <w:sz w:val="22"/>
                <w:szCs w:val="22"/>
              </w:rPr>
              <w:t>Метод сопоставимых рыночных цен (анализа рынка) (прилагается)</w:t>
            </w:r>
          </w:p>
        </w:tc>
      </w:tr>
    </w:tbl>
    <w:p w14:paraId="37CF9067" w14:textId="77777777" w:rsidR="00C43A83" w:rsidRPr="00D6757C" w:rsidRDefault="00C43A83" w:rsidP="00C43A83">
      <w:pPr>
        <w:spacing w:after="0" w:line="276" w:lineRule="auto"/>
        <w:rPr>
          <w:b/>
          <w:i/>
          <w:sz w:val="22"/>
          <w:szCs w:val="22"/>
          <w:u w:val="single"/>
        </w:rPr>
      </w:pPr>
    </w:p>
    <w:p w14:paraId="30E3A1CD" w14:textId="77777777" w:rsidR="00F802B4" w:rsidRPr="00D6757C" w:rsidRDefault="00F802B4" w:rsidP="00C43A83">
      <w:pPr>
        <w:spacing w:after="0" w:line="276" w:lineRule="auto"/>
        <w:rPr>
          <w:b/>
          <w:i/>
          <w:sz w:val="22"/>
          <w:szCs w:val="22"/>
          <w:u w:val="single"/>
        </w:rPr>
      </w:pPr>
    </w:p>
    <w:p w14:paraId="27C2FBE8" w14:textId="77777777" w:rsidR="00F802B4" w:rsidRPr="00D6757C" w:rsidRDefault="00F802B4" w:rsidP="00C43A83">
      <w:pPr>
        <w:spacing w:after="0" w:line="276" w:lineRule="auto"/>
        <w:rPr>
          <w:b/>
          <w:i/>
          <w:sz w:val="22"/>
          <w:szCs w:val="22"/>
        </w:rPr>
      </w:pPr>
    </w:p>
    <w:p w14:paraId="7E46C33A" w14:textId="77777777" w:rsidR="00274FD9" w:rsidRPr="00D6757C" w:rsidRDefault="00274FD9" w:rsidP="00C43A83">
      <w:pPr>
        <w:spacing w:after="0" w:line="276" w:lineRule="auto"/>
        <w:rPr>
          <w:b/>
          <w:i/>
          <w:sz w:val="22"/>
          <w:szCs w:val="22"/>
        </w:rPr>
      </w:pPr>
    </w:p>
    <w:p w14:paraId="7BBC8100" w14:textId="77777777" w:rsidR="00274FD9" w:rsidRPr="00D6757C" w:rsidRDefault="00274FD9" w:rsidP="00C43A83">
      <w:pPr>
        <w:spacing w:after="0" w:line="276" w:lineRule="auto"/>
        <w:rPr>
          <w:b/>
          <w:i/>
          <w:sz w:val="22"/>
          <w:szCs w:val="22"/>
        </w:rPr>
      </w:pPr>
    </w:p>
    <w:p w14:paraId="09ADE3CD" w14:textId="77777777" w:rsidR="00274FD9" w:rsidRPr="00D6757C" w:rsidRDefault="00274FD9" w:rsidP="00C43A83">
      <w:pPr>
        <w:spacing w:after="0" w:line="276" w:lineRule="auto"/>
        <w:rPr>
          <w:b/>
          <w:i/>
          <w:sz w:val="22"/>
          <w:szCs w:val="22"/>
        </w:rPr>
      </w:pPr>
    </w:p>
    <w:p w14:paraId="6F08DA41" w14:textId="77777777" w:rsidR="00274FD9" w:rsidRPr="00D6757C" w:rsidRDefault="00274FD9" w:rsidP="00C43A83">
      <w:pPr>
        <w:spacing w:after="0" w:line="276" w:lineRule="auto"/>
        <w:rPr>
          <w:b/>
          <w:i/>
          <w:sz w:val="22"/>
          <w:szCs w:val="22"/>
        </w:rPr>
      </w:pPr>
    </w:p>
    <w:p w14:paraId="41A9E4F4" w14:textId="77777777" w:rsidR="00274FD9" w:rsidRPr="00D6757C" w:rsidRDefault="00274FD9" w:rsidP="00C43A83">
      <w:pPr>
        <w:spacing w:after="0" w:line="276" w:lineRule="auto"/>
        <w:rPr>
          <w:b/>
          <w:i/>
          <w:sz w:val="22"/>
          <w:szCs w:val="22"/>
        </w:rPr>
      </w:pPr>
    </w:p>
    <w:p w14:paraId="2DC12980" w14:textId="77777777" w:rsidR="00274FD9" w:rsidRPr="00D6757C" w:rsidRDefault="00274FD9" w:rsidP="00C43A83">
      <w:pPr>
        <w:spacing w:after="0" w:line="276" w:lineRule="auto"/>
        <w:rPr>
          <w:b/>
          <w:i/>
          <w:sz w:val="22"/>
          <w:szCs w:val="22"/>
        </w:rPr>
      </w:pPr>
    </w:p>
    <w:p w14:paraId="6661EA91" w14:textId="77777777" w:rsidR="00274FD9" w:rsidRPr="00D6757C" w:rsidRDefault="00274FD9" w:rsidP="00C43A83">
      <w:pPr>
        <w:spacing w:after="0" w:line="276" w:lineRule="auto"/>
        <w:rPr>
          <w:b/>
          <w:i/>
          <w:sz w:val="22"/>
          <w:szCs w:val="22"/>
        </w:rPr>
      </w:pPr>
    </w:p>
    <w:p w14:paraId="55709910" w14:textId="77777777" w:rsidR="00274FD9" w:rsidRPr="00D6757C" w:rsidRDefault="00274FD9" w:rsidP="00274FD9">
      <w:pPr>
        <w:rPr>
          <w:sz w:val="22"/>
          <w:szCs w:val="22"/>
        </w:rPr>
      </w:pPr>
    </w:p>
    <w:p w14:paraId="5BACD33A" w14:textId="77777777" w:rsidR="00274FD9" w:rsidRPr="00D6757C" w:rsidRDefault="00274FD9" w:rsidP="00274FD9">
      <w:pPr>
        <w:rPr>
          <w:sz w:val="22"/>
          <w:szCs w:val="22"/>
        </w:rPr>
      </w:pPr>
    </w:p>
    <w:p w14:paraId="10303ECD" w14:textId="77777777" w:rsidR="00274FD9" w:rsidRPr="00D6757C" w:rsidRDefault="00274FD9" w:rsidP="00274FD9">
      <w:pPr>
        <w:rPr>
          <w:sz w:val="22"/>
          <w:szCs w:val="22"/>
        </w:rPr>
      </w:pPr>
    </w:p>
    <w:p w14:paraId="25E5F313" w14:textId="77777777" w:rsidR="00274FD9" w:rsidRPr="00D6757C" w:rsidRDefault="00274FD9" w:rsidP="00274FD9">
      <w:pPr>
        <w:rPr>
          <w:sz w:val="22"/>
          <w:szCs w:val="22"/>
        </w:rPr>
      </w:pPr>
    </w:p>
    <w:p w14:paraId="01AAE703" w14:textId="77777777" w:rsidR="00274FD9" w:rsidRPr="00D6757C" w:rsidRDefault="00274FD9" w:rsidP="00274FD9">
      <w:pPr>
        <w:rPr>
          <w:sz w:val="22"/>
          <w:szCs w:val="22"/>
        </w:rPr>
      </w:pPr>
    </w:p>
    <w:p w14:paraId="146D2008" w14:textId="77777777" w:rsidR="00274FD9" w:rsidRPr="00D6757C" w:rsidRDefault="00274FD9" w:rsidP="00274FD9">
      <w:pPr>
        <w:rPr>
          <w:sz w:val="22"/>
          <w:szCs w:val="22"/>
        </w:rPr>
      </w:pPr>
    </w:p>
    <w:p w14:paraId="39728064" w14:textId="77777777" w:rsidR="00274FD9" w:rsidRPr="00D6757C" w:rsidRDefault="00274FD9" w:rsidP="00274FD9">
      <w:pPr>
        <w:rPr>
          <w:sz w:val="22"/>
          <w:szCs w:val="22"/>
        </w:rPr>
      </w:pPr>
    </w:p>
    <w:p w14:paraId="78B4509F" w14:textId="77777777" w:rsidR="00274FD9" w:rsidRPr="00D6757C" w:rsidRDefault="00274FD9" w:rsidP="00274FD9">
      <w:pPr>
        <w:rPr>
          <w:sz w:val="22"/>
          <w:szCs w:val="22"/>
        </w:rPr>
      </w:pPr>
    </w:p>
    <w:p w14:paraId="3885CADD" w14:textId="77777777" w:rsidR="00274FD9" w:rsidRPr="00D6757C" w:rsidRDefault="00274FD9" w:rsidP="00274FD9">
      <w:pPr>
        <w:rPr>
          <w:sz w:val="22"/>
          <w:szCs w:val="22"/>
        </w:rPr>
      </w:pPr>
    </w:p>
    <w:p w14:paraId="7FC457B9" w14:textId="77777777" w:rsidR="00274FD9" w:rsidRPr="00D6757C" w:rsidRDefault="00274FD9" w:rsidP="00274FD9">
      <w:pPr>
        <w:rPr>
          <w:sz w:val="22"/>
          <w:szCs w:val="22"/>
        </w:rPr>
      </w:pPr>
    </w:p>
    <w:p w14:paraId="2A665370" w14:textId="77777777" w:rsidR="00274FD9" w:rsidRPr="00D6757C" w:rsidRDefault="00274FD9" w:rsidP="00274FD9">
      <w:pPr>
        <w:rPr>
          <w:sz w:val="22"/>
          <w:szCs w:val="22"/>
        </w:rPr>
      </w:pPr>
    </w:p>
    <w:p w14:paraId="329BB3A6" w14:textId="77777777" w:rsidR="00274FD9" w:rsidRPr="00D6757C" w:rsidRDefault="00274FD9" w:rsidP="00274FD9">
      <w:pPr>
        <w:rPr>
          <w:sz w:val="22"/>
          <w:szCs w:val="22"/>
        </w:rPr>
      </w:pPr>
    </w:p>
    <w:p w14:paraId="1A47B77B" w14:textId="77777777" w:rsidR="00274FD9" w:rsidRPr="00D6757C" w:rsidRDefault="00274FD9" w:rsidP="00274FD9">
      <w:pPr>
        <w:rPr>
          <w:sz w:val="22"/>
          <w:szCs w:val="22"/>
        </w:rPr>
      </w:pPr>
    </w:p>
    <w:p w14:paraId="4C56AACC" w14:textId="77777777" w:rsidR="00274FD9" w:rsidRPr="00D6757C" w:rsidRDefault="00274FD9" w:rsidP="00274FD9">
      <w:pPr>
        <w:rPr>
          <w:sz w:val="22"/>
          <w:szCs w:val="22"/>
        </w:rPr>
      </w:pPr>
    </w:p>
    <w:p w14:paraId="33E32808" w14:textId="77777777" w:rsidR="00274FD9" w:rsidRPr="00D6757C" w:rsidRDefault="00274FD9" w:rsidP="00274FD9">
      <w:pPr>
        <w:rPr>
          <w:sz w:val="22"/>
          <w:szCs w:val="22"/>
        </w:rPr>
      </w:pPr>
    </w:p>
    <w:p w14:paraId="2C837F2B" w14:textId="77777777" w:rsidR="00274FD9" w:rsidRPr="00D6757C" w:rsidRDefault="00274FD9" w:rsidP="00274FD9">
      <w:pPr>
        <w:rPr>
          <w:sz w:val="22"/>
          <w:szCs w:val="22"/>
        </w:rPr>
      </w:pPr>
    </w:p>
    <w:p w14:paraId="4BB25A4E" w14:textId="77777777" w:rsidR="00274FD9" w:rsidRPr="00D6757C" w:rsidRDefault="00274FD9" w:rsidP="00274FD9">
      <w:pPr>
        <w:rPr>
          <w:sz w:val="22"/>
          <w:szCs w:val="22"/>
        </w:rPr>
      </w:pPr>
    </w:p>
    <w:p w14:paraId="143F3955" w14:textId="77777777" w:rsidR="00274FD9" w:rsidRPr="00D6757C" w:rsidRDefault="00274FD9" w:rsidP="00274FD9">
      <w:pPr>
        <w:rPr>
          <w:sz w:val="22"/>
          <w:szCs w:val="22"/>
        </w:rPr>
      </w:pPr>
    </w:p>
    <w:p w14:paraId="588720EF" w14:textId="77777777" w:rsidR="00274FD9" w:rsidRPr="00D6757C" w:rsidRDefault="00274FD9" w:rsidP="00274FD9">
      <w:pPr>
        <w:rPr>
          <w:sz w:val="22"/>
          <w:szCs w:val="22"/>
        </w:rPr>
      </w:pPr>
    </w:p>
    <w:p w14:paraId="53074D5C" w14:textId="77777777" w:rsidR="00274FD9" w:rsidRPr="00D6757C" w:rsidRDefault="00274FD9" w:rsidP="00274FD9">
      <w:pPr>
        <w:rPr>
          <w:sz w:val="22"/>
          <w:szCs w:val="22"/>
        </w:rPr>
      </w:pPr>
    </w:p>
    <w:p w14:paraId="5A2FA8C6" w14:textId="77777777" w:rsidR="00274FD9" w:rsidRPr="00D6757C" w:rsidRDefault="00274FD9" w:rsidP="00274FD9">
      <w:pPr>
        <w:rPr>
          <w:sz w:val="22"/>
          <w:szCs w:val="22"/>
        </w:rPr>
      </w:pPr>
    </w:p>
    <w:p w14:paraId="716A9269" w14:textId="77777777" w:rsidR="00274FD9" w:rsidRPr="00D6757C" w:rsidRDefault="00274FD9" w:rsidP="00274FD9">
      <w:pPr>
        <w:rPr>
          <w:sz w:val="22"/>
          <w:szCs w:val="22"/>
        </w:rPr>
      </w:pPr>
    </w:p>
    <w:p w14:paraId="207FC839" w14:textId="77777777" w:rsidR="00274FD9" w:rsidRPr="00D6757C" w:rsidRDefault="00274FD9" w:rsidP="00274FD9">
      <w:pPr>
        <w:rPr>
          <w:sz w:val="22"/>
          <w:szCs w:val="22"/>
        </w:rPr>
      </w:pPr>
    </w:p>
    <w:p w14:paraId="6130F2C5" w14:textId="77777777" w:rsidR="00274FD9" w:rsidRPr="00D6757C" w:rsidRDefault="00274FD9" w:rsidP="00274FD9">
      <w:pPr>
        <w:rPr>
          <w:sz w:val="22"/>
          <w:szCs w:val="22"/>
        </w:rPr>
      </w:pPr>
    </w:p>
    <w:p w14:paraId="2DDE5505" w14:textId="77777777" w:rsidR="00274FD9" w:rsidRPr="00D6757C" w:rsidRDefault="00274FD9" w:rsidP="00274FD9">
      <w:pPr>
        <w:rPr>
          <w:sz w:val="22"/>
          <w:szCs w:val="22"/>
        </w:rPr>
      </w:pPr>
    </w:p>
    <w:p w14:paraId="45707868" w14:textId="77777777" w:rsidR="00274FD9" w:rsidRPr="00D6757C" w:rsidRDefault="00274FD9" w:rsidP="00274FD9">
      <w:pPr>
        <w:rPr>
          <w:sz w:val="22"/>
          <w:szCs w:val="22"/>
        </w:rPr>
      </w:pPr>
    </w:p>
    <w:p w14:paraId="06C81496" w14:textId="77777777" w:rsidR="00274FD9" w:rsidRPr="00D6757C" w:rsidRDefault="00274FD9" w:rsidP="00274FD9">
      <w:pPr>
        <w:rPr>
          <w:sz w:val="22"/>
          <w:szCs w:val="22"/>
        </w:rPr>
      </w:pPr>
    </w:p>
    <w:p w14:paraId="44CA7A0F" w14:textId="77777777" w:rsidR="00274FD9" w:rsidRPr="00D6757C" w:rsidRDefault="00274FD9" w:rsidP="00274FD9">
      <w:pPr>
        <w:rPr>
          <w:sz w:val="22"/>
          <w:szCs w:val="22"/>
        </w:rPr>
      </w:pPr>
    </w:p>
    <w:p w14:paraId="26B97ACD" w14:textId="77777777" w:rsidR="00274FD9" w:rsidRPr="00D6757C" w:rsidRDefault="00274FD9" w:rsidP="00274FD9">
      <w:pPr>
        <w:tabs>
          <w:tab w:val="left" w:pos="3240"/>
        </w:tabs>
        <w:rPr>
          <w:sz w:val="22"/>
          <w:szCs w:val="22"/>
        </w:rPr>
      </w:pPr>
      <w:r w:rsidRPr="00D6757C">
        <w:rPr>
          <w:sz w:val="22"/>
          <w:szCs w:val="22"/>
        </w:rPr>
        <w:tab/>
      </w:r>
    </w:p>
    <w:p w14:paraId="34A8CCC9" w14:textId="77777777" w:rsidR="00274FD9" w:rsidRPr="00D6757C" w:rsidRDefault="00274FD9" w:rsidP="00274FD9">
      <w:pPr>
        <w:rPr>
          <w:sz w:val="22"/>
          <w:szCs w:val="22"/>
        </w:rPr>
        <w:sectPr w:rsidR="00274FD9" w:rsidRPr="00D6757C" w:rsidSect="007E543F">
          <w:footerReference w:type="even" r:id="rId38"/>
          <w:footerReference w:type="default" r:id="rId39"/>
          <w:headerReference w:type="first" r:id="rId40"/>
          <w:pgSz w:w="11906" w:h="16838" w:code="9"/>
          <w:pgMar w:top="1134" w:right="849" w:bottom="993" w:left="1276" w:header="0" w:footer="91" w:gutter="0"/>
          <w:cols w:space="708"/>
          <w:titlePg/>
          <w:docGrid w:linePitch="360"/>
        </w:sectPr>
      </w:pPr>
    </w:p>
    <w:p w14:paraId="4AC50B58" w14:textId="77777777" w:rsidR="00274FD9" w:rsidRPr="00D6757C" w:rsidRDefault="00274FD9" w:rsidP="00274FD9">
      <w:pPr>
        <w:autoSpaceDE w:val="0"/>
        <w:autoSpaceDN w:val="0"/>
        <w:adjustRightInd w:val="0"/>
        <w:spacing w:after="0"/>
        <w:ind w:firstLine="540"/>
        <w:jc w:val="center"/>
        <w:rPr>
          <w:b/>
          <w:sz w:val="22"/>
          <w:szCs w:val="22"/>
        </w:rPr>
      </w:pPr>
      <w:r w:rsidRPr="00D6757C">
        <w:rPr>
          <w:sz w:val="22"/>
          <w:szCs w:val="22"/>
        </w:rPr>
        <w:lastRenderedPageBreak/>
        <w:tab/>
      </w:r>
      <w:r w:rsidRPr="00D6757C">
        <w:rPr>
          <w:b/>
          <w:sz w:val="22"/>
          <w:szCs w:val="22"/>
        </w:rPr>
        <w:t>Обоснование НМЦД при выборе метода сопоставимых рыночных цен (анализа рынка).</w:t>
      </w:r>
    </w:p>
    <w:p w14:paraId="0450FE06" w14:textId="77777777" w:rsidR="00274FD9" w:rsidRPr="00D6757C" w:rsidRDefault="00274FD9" w:rsidP="00274FD9">
      <w:pPr>
        <w:autoSpaceDE w:val="0"/>
        <w:autoSpaceDN w:val="0"/>
        <w:adjustRightInd w:val="0"/>
        <w:spacing w:after="0"/>
        <w:ind w:firstLine="540"/>
        <w:rPr>
          <w:b/>
          <w:sz w:val="22"/>
          <w:szCs w:val="22"/>
        </w:rPr>
      </w:pPr>
    </w:p>
    <w:tbl>
      <w:tblPr>
        <w:tblStyle w:val="af4"/>
        <w:tblW w:w="14903" w:type="dxa"/>
        <w:tblInd w:w="-431" w:type="dxa"/>
        <w:tblLayout w:type="fixed"/>
        <w:tblLook w:val="04A0" w:firstRow="1" w:lastRow="0" w:firstColumn="1" w:lastColumn="0" w:noHBand="0" w:noVBand="1"/>
      </w:tblPr>
      <w:tblGrid>
        <w:gridCol w:w="710"/>
        <w:gridCol w:w="3827"/>
        <w:gridCol w:w="709"/>
        <w:gridCol w:w="709"/>
        <w:gridCol w:w="2581"/>
        <w:gridCol w:w="2409"/>
        <w:gridCol w:w="2116"/>
        <w:gridCol w:w="1842"/>
      </w:tblGrid>
      <w:tr w:rsidR="003919E5" w:rsidRPr="00D6757C" w14:paraId="550525B2" w14:textId="77777777" w:rsidTr="0010744B">
        <w:tc>
          <w:tcPr>
            <w:tcW w:w="710" w:type="dxa"/>
            <w:vMerge w:val="restart"/>
            <w:vAlign w:val="center"/>
          </w:tcPr>
          <w:p w14:paraId="322DD17F" w14:textId="77777777" w:rsidR="003919E5" w:rsidRPr="00D6757C" w:rsidRDefault="003919E5" w:rsidP="00494A53">
            <w:pPr>
              <w:autoSpaceDE w:val="0"/>
              <w:autoSpaceDN w:val="0"/>
              <w:adjustRightInd w:val="0"/>
              <w:spacing w:after="0"/>
              <w:ind w:firstLine="0"/>
              <w:jc w:val="center"/>
              <w:rPr>
                <w:sz w:val="22"/>
                <w:szCs w:val="22"/>
              </w:rPr>
            </w:pPr>
            <w:r w:rsidRPr="00D6757C">
              <w:rPr>
                <w:sz w:val="22"/>
                <w:szCs w:val="22"/>
              </w:rPr>
              <w:t>№ п/п</w:t>
            </w:r>
          </w:p>
        </w:tc>
        <w:tc>
          <w:tcPr>
            <w:tcW w:w="3827" w:type="dxa"/>
            <w:vMerge w:val="restart"/>
            <w:vAlign w:val="center"/>
          </w:tcPr>
          <w:p w14:paraId="22CABA26" w14:textId="77777777" w:rsidR="003919E5" w:rsidRPr="00D6757C" w:rsidRDefault="003919E5" w:rsidP="00494A53">
            <w:pPr>
              <w:autoSpaceDE w:val="0"/>
              <w:autoSpaceDN w:val="0"/>
              <w:adjustRightInd w:val="0"/>
              <w:spacing w:after="0"/>
              <w:ind w:firstLine="0"/>
              <w:jc w:val="center"/>
              <w:rPr>
                <w:sz w:val="22"/>
                <w:szCs w:val="22"/>
              </w:rPr>
            </w:pPr>
            <w:r w:rsidRPr="00D6757C">
              <w:rPr>
                <w:sz w:val="22"/>
                <w:szCs w:val="22"/>
              </w:rPr>
              <w:t>Наименование, товара, работы, услуги (предмет закупки)</w:t>
            </w:r>
          </w:p>
        </w:tc>
        <w:tc>
          <w:tcPr>
            <w:tcW w:w="709" w:type="dxa"/>
            <w:vMerge w:val="restart"/>
            <w:textDirection w:val="btLr"/>
            <w:vAlign w:val="center"/>
          </w:tcPr>
          <w:p w14:paraId="56540272" w14:textId="77777777" w:rsidR="003919E5" w:rsidRPr="00D6757C" w:rsidRDefault="003919E5" w:rsidP="00494A53">
            <w:pPr>
              <w:autoSpaceDE w:val="0"/>
              <w:autoSpaceDN w:val="0"/>
              <w:adjustRightInd w:val="0"/>
              <w:spacing w:after="0"/>
              <w:ind w:firstLine="0"/>
              <w:jc w:val="center"/>
              <w:rPr>
                <w:sz w:val="22"/>
                <w:szCs w:val="22"/>
              </w:rPr>
            </w:pPr>
            <w:r w:rsidRPr="00D6757C">
              <w:rPr>
                <w:sz w:val="22"/>
                <w:szCs w:val="22"/>
              </w:rPr>
              <w:t>Единица измерения</w:t>
            </w:r>
          </w:p>
        </w:tc>
        <w:tc>
          <w:tcPr>
            <w:tcW w:w="709" w:type="dxa"/>
            <w:vMerge w:val="restart"/>
            <w:textDirection w:val="btLr"/>
            <w:vAlign w:val="center"/>
          </w:tcPr>
          <w:p w14:paraId="6FEEA38E" w14:textId="77777777" w:rsidR="003919E5" w:rsidRPr="00D6757C" w:rsidRDefault="003919E5" w:rsidP="00494A53">
            <w:pPr>
              <w:autoSpaceDE w:val="0"/>
              <w:autoSpaceDN w:val="0"/>
              <w:adjustRightInd w:val="0"/>
              <w:spacing w:after="0"/>
              <w:ind w:firstLine="0"/>
              <w:jc w:val="center"/>
              <w:rPr>
                <w:sz w:val="22"/>
                <w:szCs w:val="22"/>
              </w:rPr>
            </w:pPr>
            <w:r w:rsidRPr="00D6757C">
              <w:rPr>
                <w:sz w:val="22"/>
                <w:szCs w:val="22"/>
              </w:rPr>
              <w:t>Количество</w:t>
            </w:r>
          </w:p>
        </w:tc>
        <w:tc>
          <w:tcPr>
            <w:tcW w:w="4990" w:type="dxa"/>
            <w:gridSpan w:val="2"/>
            <w:vAlign w:val="center"/>
          </w:tcPr>
          <w:p w14:paraId="31057E1D" w14:textId="77777777" w:rsidR="003919E5" w:rsidRPr="00D6757C" w:rsidRDefault="003919E5" w:rsidP="00494A53">
            <w:pPr>
              <w:autoSpaceDE w:val="0"/>
              <w:autoSpaceDN w:val="0"/>
              <w:adjustRightInd w:val="0"/>
              <w:spacing w:after="0"/>
              <w:ind w:firstLine="0"/>
              <w:jc w:val="center"/>
              <w:rPr>
                <w:sz w:val="22"/>
                <w:szCs w:val="22"/>
              </w:rPr>
            </w:pPr>
            <w:r w:rsidRPr="00D6757C">
              <w:rPr>
                <w:sz w:val="22"/>
                <w:szCs w:val="22"/>
              </w:rPr>
              <w:t>Ценовая информация</w:t>
            </w:r>
          </w:p>
        </w:tc>
        <w:tc>
          <w:tcPr>
            <w:tcW w:w="2116" w:type="dxa"/>
            <w:vMerge w:val="restart"/>
            <w:vAlign w:val="center"/>
          </w:tcPr>
          <w:p w14:paraId="3AC3FE5E" w14:textId="77777777" w:rsidR="003919E5" w:rsidRPr="00D6757C" w:rsidRDefault="003919E5" w:rsidP="00494A53">
            <w:pPr>
              <w:autoSpaceDE w:val="0"/>
              <w:autoSpaceDN w:val="0"/>
              <w:adjustRightInd w:val="0"/>
              <w:spacing w:after="0"/>
              <w:ind w:firstLine="0"/>
              <w:jc w:val="center"/>
              <w:rPr>
                <w:sz w:val="22"/>
                <w:szCs w:val="22"/>
              </w:rPr>
            </w:pPr>
            <w:r w:rsidRPr="00D6757C">
              <w:rPr>
                <w:sz w:val="22"/>
                <w:szCs w:val="22"/>
              </w:rPr>
              <w:t>Начальная максимальная цена по позиции*</w:t>
            </w:r>
          </w:p>
          <w:p w14:paraId="0C024234" w14:textId="77777777" w:rsidR="003919E5" w:rsidRPr="00D6757C" w:rsidRDefault="003919E5" w:rsidP="00494A53">
            <w:pPr>
              <w:autoSpaceDE w:val="0"/>
              <w:autoSpaceDN w:val="0"/>
              <w:adjustRightInd w:val="0"/>
              <w:spacing w:after="0"/>
              <w:ind w:firstLine="0"/>
              <w:jc w:val="center"/>
              <w:rPr>
                <w:sz w:val="22"/>
                <w:szCs w:val="22"/>
              </w:rPr>
            </w:pPr>
            <w:r w:rsidRPr="00D6757C">
              <w:rPr>
                <w:i/>
                <w:sz w:val="22"/>
                <w:szCs w:val="22"/>
              </w:rPr>
              <w:t>(указывается без учета НДС).</w:t>
            </w:r>
          </w:p>
        </w:tc>
        <w:tc>
          <w:tcPr>
            <w:tcW w:w="1842" w:type="dxa"/>
            <w:vMerge w:val="restart"/>
            <w:vAlign w:val="center"/>
          </w:tcPr>
          <w:p w14:paraId="4DB28780" w14:textId="77777777" w:rsidR="003919E5" w:rsidRPr="00D6757C" w:rsidRDefault="003919E5" w:rsidP="00494A53">
            <w:pPr>
              <w:autoSpaceDE w:val="0"/>
              <w:autoSpaceDN w:val="0"/>
              <w:adjustRightInd w:val="0"/>
              <w:spacing w:after="0"/>
              <w:ind w:firstLine="0"/>
              <w:jc w:val="center"/>
              <w:rPr>
                <w:sz w:val="22"/>
                <w:szCs w:val="22"/>
              </w:rPr>
            </w:pPr>
            <w:r w:rsidRPr="00D6757C">
              <w:rPr>
                <w:sz w:val="22"/>
                <w:szCs w:val="22"/>
              </w:rPr>
              <w:t>Примечание</w:t>
            </w:r>
          </w:p>
        </w:tc>
      </w:tr>
      <w:tr w:rsidR="0010744B" w:rsidRPr="00D6757C" w14:paraId="5119F248" w14:textId="77777777" w:rsidTr="0010744B">
        <w:trPr>
          <w:trHeight w:val="1497"/>
        </w:trPr>
        <w:tc>
          <w:tcPr>
            <w:tcW w:w="710" w:type="dxa"/>
            <w:vMerge/>
            <w:vAlign w:val="center"/>
          </w:tcPr>
          <w:p w14:paraId="41840298" w14:textId="77777777" w:rsidR="0010744B" w:rsidRPr="00D6757C" w:rsidRDefault="0010744B" w:rsidP="00494A53">
            <w:pPr>
              <w:autoSpaceDE w:val="0"/>
              <w:autoSpaceDN w:val="0"/>
              <w:adjustRightInd w:val="0"/>
              <w:spacing w:after="0"/>
              <w:ind w:firstLine="0"/>
              <w:jc w:val="center"/>
              <w:rPr>
                <w:sz w:val="22"/>
                <w:szCs w:val="22"/>
              </w:rPr>
            </w:pPr>
          </w:p>
        </w:tc>
        <w:tc>
          <w:tcPr>
            <w:tcW w:w="3827" w:type="dxa"/>
            <w:vMerge/>
            <w:vAlign w:val="center"/>
          </w:tcPr>
          <w:p w14:paraId="00644E66" w14:textId="77777777" w:rsidR="0010744B" w:rsidRPr="00D6757C" w:rsidRDefault="0010744B" w:rsidP="00494A53">
            <w:pPr>
              <w:autoSpaceDE w:val="0"/>
              <w:autoSpaceDN w:val="0"/>
              <w:adjustRightInd w:val="0"/>
              <w:spacing w:after="0"/>
              <w:ind w:firstLine="0"/>
              <w:jc w:val="center"/>
              <w:rPr>
                <w:sz w:val="22"/>
                <w:szCs w:val="22"/>
              </w:rPr>
            </w:pPr>
          </w:p>
        </w:tc>
        <w:tc>
          <w:tcPr>
            <w:tcW w:w="709" w:type="dxa"/>
            <w:vMerge/>
            <w:vAlign w:val="center"/>
          </w:tcPr>
          <w:p w14:paraId="232055FB" w14:textId="77777777" w:rsidR="0010744B" w:rsidRPr="00D6757C" w:rsidRDefault="0010744B" w:rsidP="00494A53">
            <w:pPr>
              <w:autoSpaceDE w:val="0"/>
              <w:autoSpaceDN w:val="0"/>
              <w:adjustRightInd w:val="0"/>
              <w:spacing w:after="0"/>
              <w:ind w:firstLine="0"/>
              <w:jc w:val="center"/>
              <w:rPr>
                <w:sz w:val="22"/>
                <w:szCs w:val="22"/>
              </w:rPr>
            </w:pPr>
          </w:p>
        </w:tc>
        <w:tc>
          <w:tcPr>
            <w:tcW w:w="709" w:type="dxa"/>
            <w:vMerge/>
            <w:vAlign w:val="center"/>
          </w:tcPr>
          <w:p w14:paraId="2A8F3722" w14:textId="77777777" w:rsidR="0010744B" w:rsidRPr="00D6757C" w:rsidRDefault="0010744B" w:rsidP="00494A53">
            <w:pPr>
              <w:autoSpaceDE w:val="0"/>
              <w:autoSpaceDN w:val="0"/>
              <w:adjustRightInd w:val="0"/>
              <w:spacing w:after="0"/>
              <w:ind w:firstLine="0"/>
              <w:jc w:val="center"/>
              <w:rPr>
                <w:sz w:val="22"/>
                <w:szCs w:val="22"/>
              </w:rPr>
            </w:pPr>
          </w:p>
        </w:tc>
        <w:tc>
          <w:tcPr>
            <w:tcW w:w="2581" w:type="dxa"/>
            <w:vAlign w:val="center"/>
          </w:tcPr>
          <w:p w14:paraId="5342D703" w14:textId="77777777" w:rsidR="0010744B" w:rsidRPr="00D6757C" w:rsidRDefault="0010744B" w:rsidP="00494A53">
            <w:pPr>
              <w:autoSpaceDE w:val="0"/>
              <w:autoSpaceDN w:val="0"/>
              <w:adjustRightInd w:val="0"/>
              <w:spacing w:after="0"/>
              <w:ind w:firstLine="0"/>
              <w:jc w:val="center"/>
              <w:rPr>
                <w:sz w:val="22"/>
                <w:szCs w:val="22"/>
              </w:rPr>
            </w:pPr>
            <w:r w:rsidRPr="00D6757C">
              <w:rPr>
                <w:sz w:val="22"/>
                <w:szCs w:val="22"/>
              </w:rPr>
              <w:t>Предложение №1</w:t>
            </w:r>
          </w:p>
          <w:p w14:paraId="463F68C1" w14:textId="77777777" w:rsidR="0010744B" w:rsidRPr="00D6757C" w:rsidRDefault="0010744B" w:rsidP="00494A53">
            <w:pPr>
              <w:autoSpaceDE w:val="0"/>
              <w:autoSpaceDN w:val="0"/>
              <w:adjustRightInd w:val="0"/>
              <w:spacing w:after="0"/>
              <w:ind w:firstLine="0"/>
              <w:jc w:val="center"/>
              <w:rPr>
                <w:i/>
                <w:sz w:val="22"/>
                <w:szCs w:val="22"/>
              </w:rPr>
            </w:pPr>
            <w:r w:rsidRPr="00D6757C">
              <w:rPr>
                <w:i/>
                <w:sz w:val="22"/>
                <w:szCs w:val="22"/>
              </w:rPr>
              <w:t xml:space="preserve">(указывается без учета НДС). </w:t>
            </w:r>
          </w:p>
          <w:p w14:paraId="09A285B7" w14:textId="77777777" w:rsidR="0010744B" w:rsidRPr="00D6757C" w:rsidRDefault="0010744B" w:rsidP="00494A53">
            <w:pPr>
              <w:autoSpaceDE w:val="0"/>
              <w:autoSpaceDN w:val="0"/>
              <w:adjustRightInd w:val="0"/>
              <w:spacing w:after="0"/>
              <w:ind w:firstLine="0"/>
              <w:jc w:val="center"/>
              <w:rPr>
                <w:color w:val="FF0000"/>
                <w:sz w:val="22"/>
                <w:szCs w:val="22"/>
              </w:rPr>
            </w:pPr>
          </w:p>
        </w:tc>
        <w:tc>
          <w:tcPr>
            <w:tcW w:w="2409" w:type="dxa"/>
            <w:vAlign w:val="center"/>
          </w:tcPr>
          <w:p w14:paraId="68947043" w14:textId="77777777" w:rsidR="0010744B" w:rsidRPr="00D6757C" w:rsidRDefault="0010744B" w:rsidP="00494A53">
            <w:pPr>
              <w:autoSpaceDE w:val="0"/>
              <w:autoSpaceDN w:val="0"/>
              <w:adjustRightInd w:val="0"/>
              <w:spacing w:after="0"/>
              <w:ind w:left="-250" w:firstLine="250"/>
              <w:jc w:val="center"/>
              <w:rPr>
                <w:sz w:val="22"/>
                <w:szCs w:val="22"/>
              </w:rPr>
            </w:pPr>
            <w:r w:rsidRPr="00D6757C">
              <w:rPr>
                <w:sz w:val="22"/>
                <w:szCs w:val="22"/>
              </w:rPr>
              <w:t>Предложение №2</w:t>
            </w:r>
          </w:p>
          <w:p w14:paraId="21A3B6F3" w14:textId="77777777" w:rsidR="0010744B" w:rsidRPr="00D6757C" w:rsidRDefault="0010744B" w:rsidP="00494A53">
            <w:pPr>
              <w:autoSpaceDE w:val="0"/>
              <w:autoSpaceDN w:val="0"/>
              <w:adjustRightInd w:val="0"/>
              <w:spacing w:after="0"/>
              <w:ind w:firstLine="0"/>
              <w:jc w:val="center"/>
              <w:rPr>
                <w:i/>
                <w:sz w:val="22"/>
                <w:szCs w:val="22"/>
              </w:rPr>
            </w:pPr>
            <w:r w:rsidRPr="00D6757C">
              <w:rPr>
                <w:i/>
                <w:sz w:val="22"/>
                <w:szCs w:val="22"/>
              </w:rPr>
              <w:t>(указывается без учета НДС).</w:t>
            </w:r>
          </w:p>
          <w:p w14:paraId="248AD450" w14:textId="77777777" w:rsidR="0010744B" w:rsidRPr="00D6757C" w:rsidRDefault="0010744B" w:rsidP="00494A53">
            <w:pPr>
              <w:autoSpaceDE w:val="0"/>
              <w:autoSpaceDN w:val="0"/>
              <w:adjustRightInd w:val="0"/>
              <w:spacing w:after="0"/>
              <w:ind w:left="-250" w:firstLine="250"/>
              <w:jc w:val="center"/>
              <w:rPr>
                <w:sz w:val="22"/>
                <w:szCs w:val="22"/>
              </w:rPr>
            </w:pPr>
            <w:r w:rsidRPr="00D6757C">
              <w:rPr>
                <w:sz w:val="22"/>
                <w:szCs w:val="22"/>
              </w:rPr>
              <w:t>Предложение №3</w:t>
            </w:r>
          </w:p>
          <w:p w14:paraId="7CFFD02F" w14:textId="77777777" w:rsidR="0010744B" w:rsidRPr="00D6757C" w:rsidRDefault="0010744B" w:rsidP="00494A53">
            <w:pPr>
              <w:autoSpaceDE w:val="0"/>
              <w:autoSpaceDN w:val="0"/>
              <w:adjustRightInd w:val="0"/>
              <w:spacing w:after="0"/>
              <w:ind w:firstLine="0"/>
              <w:jc w:val="center"/>
              <w:rPr>
                <w:i/>
                <w:sz w:val="22"/>
                <w:szCs w:val="22"/>
              </w:rPr>
            </w:pPr>
            <w:r w:rsidRPr="00D6757C">
              <w:rPr>
                <w:i/>
                <w:sz w:val="22"/>
                <w:szCs w:val="22"/>
              </w:rPr>
              <w:t>(указывается без учета НДС).</w:t>
            </w:r>
          </w:p>
          <w:p w14:paraId="7CE29414" w14:textId="77777777" w:rsidR="0010744B" w:rsidRPr="00D6757C" w:rsidRDefault="0010744B" w:rsidP="000F109C">
            <w:pPr>
              <w:autoSpaceDE w:val="0"/>
              <w:autoSpaceDN w:val="0"/>
              <w:adjustRightInd w:val="0"/>
              <w:spacing w:after="0"/>
              <w:jc w:val="center"/>
              <w:rPr>
                <w:sz w:val="22"/>
                <w:szCs w:val="22"/>
              </w:rPr>
            </w:pPr>
          </w:p>
        </w:tc>
        <w:tc>
          <w:tcPr>
            <w:tcW w:w="2116" w:type="dxa"/>
            <w:vMerge/>
            <w:vAlign w:val="center"/>
          </w:tcPr>
          <w:p w14:paraId="1B57D0F5" w14:textId="77777777" w:rsidR="0010744B" w:rsidRPr="00D6757C" w:rsidRDefault="0010744B" w:rsidP="00494A53">
            <w:pPr>
              <w:autoSpaceDE w:val="0"/>
              <w:autoSpaceDN w:val="0"/>
              <w:adjustRightInd w:val="0"/>
              <w:spacing w:after="0"/>
              <w:ind w:firstLine="0"/>
              <w:rPr>
                <w:sz w:val="22"/>
                <w:szCs w:val="22"/>
              </w:rPr>
            </w:pPr>
          </w:p>
        </w:tc>
        <w:tc>
          <w:tcPr>
            <w:tcW w:w="1842" w:type="dxa"/>
            <w:vMerge/>
            <w:vAlign w:val="center"/>
          </w:tcPr>
          <w:p w14:paraId="12F80D11" w14:textId="77777777" w:rsidR="0010744B" w:rsidRPr="00D6757C" w:rsidRDefault="0010744B" w:rsidP="00494A53">
            <w:pPr>
              <w:autoSpaceDE w:val="0"/>
              <w:autoSpaceDN w:val="0"/>
              <w:adjustRightInd w:val="0"/>
              <w:spacing w:after="0"/>
              <w:ind w:firstLine="0"/>
              <w:rPr>
                <w:sz w:val="22"/>
                <w:szCs w:val="22"/>
              </w:rPr>
            </w:pPr>
          </w:p>
        </w:tc>
      </w:tr>
      <w:tr w:rsidR="0010744B" w:rsidRPr="00D6757C" w14:paraId="3BC41F80" w14:textId="77777777" w:rsidTr="0010744B">
        <w:trPr>
          <w:trHeight w:val="898"/>
        </w:trPr>
        <w:tc>
          <w:tcPr>
            <w:tcW w:w="710" w:type="dxa"/>
            <w:vAlign w:val="center"/>
          </w:tcPr>
          <w:p w14:paraId="6B709B55" w14:textId="77777777" w:rsidR="0010744B" w:rsidRPr="00D6757C" w:rsidRDefault="0010744B" w:rsidP="00494A53">
            <w:pPr>
              <w:autoSpaceDE w:val="0"/>
              <w:autoSpaceDN w:val="0"/>
              <w:adjustRightInd w:val="0"/>
              <w:spacing w:before="260" w:after="0"/>
              <w:ind w:firstLine="0"/>
              <w:jc w:val="center"/>
              <w:rPr>
                <w:sz w:val="22"/>
                <w:szCs w:val="22"/>
              </w:rPr>
            </w:pPr>
            <w:r w:rsidRPr="00D6757C">
              <w:rPr>
                <w:sz w:val="22"/>
                <w:szCs w:val="22"/>
              </w:rPr>
              <w:t>1</w:t>
            </w:r>
          </w:p>
        </w:tc>
        <w:tc>
          <w:tcPr>
            <w:tcW w:w="3827" w:type="dxa"/>
            <w:vAlign w:val="center"/>
          </w:tcPr>
          <w:p w14:paraId="15DC15DF" w14:textId="0DDB1DBD" w:rsidR="0010744B" w:rsidRPr="00D6757C" w:rsidRDefault="0010744B" w:rsidP="0010744B">
            <w:pPr>
              <w:spacing w:after="0" w:line="240" w:lineRule="atLeast"/>
              <w:ind w:firstLine="0"/>
              <w:rPr>
                <w:b/>
                <w:sz w:val="22"/>
                <w:szCs w:val="22"/>
              </w:rPr>
            </w:pPr>
            <w:r w:rsidRPr="00D6757C">
              <w:rPr>
                <w:color w:val="365F91" w:themeColor="accent1" w:themeShade="BF"/>
                <w:sz w:val="22"/>
                <w:szCs w:val="22"/>
              </w:rPr>
              <w:t xml:space="preserve">Часть 1: </w:t>
            </w:r>
            <w:r w:rsidRPr="00D6757C">
              <w:rPr>
                <w:sz w:val="22"/>
                <w:szCs w:val="22"/>
              </w:rPr>
              <w:t>«</w:t>
            </w:r>
            <w:r w:rsidR="00C42E1A" w:rsidRPr="00D6757C">
              <w:rPr>
                <w:sz w:val="22"/>
                <w:szCs w:val="22"/>
              </w:rPr>
              <w:t>О</w:t>
            </w:r>
            <w:r w:rsidRPr="00D6757C">
              <w:rPr>
                <w:sz w:val="22"/>
                <w:szCs w:val="22"/>
              </w:rPr>
              <w:t xml:space="preserve">казание услуг по комплексной уборке объектов (помещений) ПАО «Авиакомпания «ЮТэйр» и прилегающих территорий»; </w:t>
            </w:r>
          </w:p>
          <w:p w14:paraId="373FC9FA" w14:textId="1E2D3D05" w:rsidR="0010744B" w:rsidRPr="00D6757C" w:rsidRDefault="0010744B" w:rsidP="0010744B">
            <w:pPr>
              <w:spacing w:after="0" w:line="240" w:lineRule="atLeast"/>
              <w:ind w:firstLine="0"/>
              <w:rPr>
                <w:sz w:val="22"/>
                <w:szCs w:val="22"/>
              </w:rPr>
            </w:pPr>
            <w:r w:rsidRPr="00D6757C">
              <w:rPr>
                <w:color w:val="365F91" w:themeColor="accent1" w:themeShade="BF"/>
                <w:sz w:val="22"/>
                <w:szCs w:val="22"/>
              </w:rPr>
              <w:t>Часть 2:</w:t>
            </w:r>
            <w:r w:rsidRPr="00D6757C">
              <w:rPr>
                <w:sz w:val="22"/>
                <w:szCs w:val="22"/>
              </w:rPr>
              <w:t xml:space="preserve"> «</w:t>
            </w:r>
            <w:r w:rsidR="00C42E1A" w:rsidRPr="00D6757C">
              <w:rPr>
                <w:sz w:val="22"/>
                <w:szCs w:val="22"/>
              </w:rPr>
              <w:t>О</w:t>
            </w:r>
            <w:r w:rsidRPr="00D6757C">
              <w:rPr>
                <w:sz w:val="22"/>
                <w:szCs w:val="22"/>
              </w:rPr>
              <w:t>казание услуг по комплексной уборке объектов (помещений) АО «Аэропорт Сургут» и прилегающих территорий»;</w:t>
            </w:r>
          </w:p>
          <w:p w14:paraId="25345DFA" w14:textId="25540EFF" w:rsidR="0010744B" w:rsidRPr="00D6757C" w:rsidRDefault="0010744B" w:rsidP="0010744B">
            <w:pPr>
              <w:spacing w:after="0" w:line="240" w:lineRule="atLeast"/>
              <w:ind w:firstLine="0"/>
              <w:rPr>
                <w:sz w:val="22"/>
                <w:szCs w:val="22"/>
              </w:rPr>
            </w:pPr>
            <w:r w:rsidRPr="00D6757C">
              <w:rPr>
                <w:color w:val="365F91" w:themeColor="accent1" w:themeShade="BF"/>
                <w:sz w:val="22"/>
                <w:szCs w:val="22"/>
              </w:rPr>
              <w:t xml:space="preserve">Часть 3: </w:t>
            </w:r>
            <w:r w:rsidRPr="00D6757C">
              <w:rPr>
                <w:sz w:val="22"/>
                <w:szCs w:val="22"/>
              </w:rPr>
              <w:t>«</w:t>
            </w:r>
            <w:r w:rsidR="00C42E1A" w:rsidRPr="00D6757C">
              <w:rPr>
                <w:sz w:val="22"/>
                <w:szCs w:val="22"/>
              </w:rPr>
              <w:t>О</w:t>
            </w:r>
            <w:r w:rsidRPr="00D6757C">
              <w:rPr>
                <w:sz w:val="22"/>
                <w:szCs w:val="22"/>
              </w:rPr>
              <w:t xml:space="preserve">казание услуг по комплексной уборке гостиницы «Полёт»; </w:t>
            </w:r>
          </w:p>
          <w:p w14:paraId="650617B6" w14:textId="77AAD4C5" w:rsidR="0010744B" w:rsidRPr="00D6757C" w:rsidRDefault="0010744B" w:rsidP="0010744B">
            <w:pPr>
              <w:tabs>
                <w:tab w:val="left" w:pos="567"/>
                <w:tab w:val="left" w:pos="709"/>
              </w:tabs>
              <w:spacing w:after="0" w:line="240" w:lineRule="atLeast"/>
              <w:ind w:firstLine="0"/>
              <w:rPr>
                <w:sz w:val="22"/>
                <w:szCs w:val="22"/>
              </w:rPr>
            </w:pPr>
            <w:r w:rsidRPr="00D6757C">
              <w:rPr>
                <w:color w:val="365F91" w:themeColor="accent1" w:themeShade="BF"/>
                <w:sz w:val="22"/>
                <w:szCs w:val="22"/>
              </w:rPr>
              <w:t xml:space="preserve">Часть 4: </w:t>
            </w:r>
            <w:r w:rsidRPr="00D6757C">
              <w:rPr>
                <w:sz w:val="22"/>
                <w:szCs w:val="22"/>
              </w:rPr>
              <w:t>«</w:t>
            </w:r>
            <w:r w:rsidR="00C42E1A" w:rsidRPr="00D6757C">
              <w:rPr>
                <w:sz w:val="22"/>
                <w:szCs w:val="22"/>
              </w:rPr>
              <w:t>О</w:t>
            </w:r>
            <w:r w:rsidRPr="00D6757C">
              <w:rPr>
                <w:sz w:val="22"/>
                <w:szCs w:val="22"/>
              </w:rPr>
              <w:t>казание услуг по комплексной уборке территорий, прилегающих к профилакторию «Полёт».</w:t>
            </w:r>
          </w:p>
          <w:p w14:paraId="638F9490" w14:textId="0D248613" w:rsidR="0010744B" w:rsidRPr="00D6757C" w:rsidRDefault="0010744B" w:rsidP="0010744B">
            <w:pPr>
              <w:spacing w:line="240" w:lineRule="atLeast"/>
              <w:ind w:firstLine="0"/>
              <w:jc w:val="left"/>
              <w:rPr>
                <w:sz w:val="22"/>
                <w:szCs w:val="22"/>
              </w:rPr>
            </w:pPr>
            <w:r w:rsidRPr="00D6757C">
              <w:rPr>
                <w:color w:val="365F91" w:themeColor="accent1" w:themeShade="BF"/>
                <w:sz w:val="22"/>
                <w:szCs w:val="22"/>
              </w:rPr>
              <w:t>Часть 5</w:t>
            </w:r>
            <w:r w:rsidRPr="00D6757C">
              <w:rPr>
                <w:color w:val="548DD4" w:themeColor="text2" w:themeTint="99"/>
                <w:sz w:val="22"/>
                <w:szCs w:val="22"/>
              </w:rPr>
              <w:t xml:space="preserve">: </w:t>
            </w:r>
            <w:r w:rsidRPr="00D6757C">
              <w:rPr>
                <w:sz w:val="22"/>
                <w:szCs w:val="22"/>
              </w:rPr>
              <w:t>«</w:t>
            </w:r>
            <w:r w:rsidR="00C42E1A" w:rsidRPr="00D6757C">
              <w:rPr>
                <w:sz w:val="22"/>
                <w:szCs w:val="22"/>
              </w:rPr>
              <w:t>О</w:t>
            </w:r>
            <w:r w:rsidRPr="00D6757C">
              <w:rPr>
                <w:sz w:val="22"/>
                <w:szCs w:val="22"/>
              </w:rPr>
              <w:t>казание услуг по комплексной уборке гостиницы «Профилакторий №2» и прилегающих территорий и помещений, расположенных в здании «База РСУ</w:t>
            </w:r>
          </w:p>
        </w:tc>
        <w:tc>
          <w:tcPr>
            <w:tcW w:w="709" w:type="dxa"/>
            <w:vAlign w:val="center"/>
          </w:tcPr>
          <w:p w14:paraId="1643336E" w14:textId="77777777" w:rsidR="0010744B" w:rsidRPr="00D6757C" w:rsidRDefault="0010744B" w:rsidP="00494A53">
            <w:pPr>
              <w:autoSpaceDE w:val="0"/>
              <w:autoSpaceDN w:val="0"/>
              <w:adjustRightInd w:val="0"/>
              <w:spacing w:before="260" w:after="0"/>
              <w:ind w:firstLine="0"/>
              <w:jc w:val="center"/>
              <w:rPr>
                <w:sz w:val="22"/>
                <w:szCs w:val="22"/>
              </w:rPr>
            </w:pPr>
            <w:r w:rsidRPr="00D6757C">
              <w:rPr>
                <w:sz w:val="22"/>
                <w:szCs w:val="22"/>
              </w:rPr>
              <w:t>Мес.</w:t>
            </w:r>
          </w:p>
        </w:tc>
        <w:tc>
          <w:tcPr>
            <w:tcW w:w="709" w:type="dxa"/>
            <w:vAlign w:val="center"/>
          </w:tcPr>
          <w:p w14:paraId="2B18B1A5" w14:textId="2CD8E770" w:rsidR="0010744B" w:rsidRPr="00D6757C" w:rsidRDefault="0010744B" w:rsidP="00494A53">
            <w:pPr>
              <w:autoSpaceDE w:val="0"/>
              <w:autoSpaceDN w:val="0"/>
              <w:adjustRightInd w:val="0"/>
              <w:spacing w:before="260" w:after="0"/>
              <w:ind w:firstLine="0"/>
              <w:jc w:val="center"/>
              <w:rPr>
                <w:sz w:val="22"/>
                <w:szCs w:val="22"/>
              </w:rPr>
            </w:pPr>
            <w:r w:rsidRPr="00D6757C">
              <w:rPr>
                <w:sz w:val="22"/>
                <w:szCs w:val="22"/>
              </w:rPr>
              <w:t>15</w:t>
            </w:r>
          </w:p>
        </w:tc>
        <w:tc>
          <w:tcPr>
            <w:tcW w:w="2581" w:type="dxa"/>
            <w:vAlign w:val="center"/>
          </w:tcPr>
          <w:p w14:paraId="6D63C0A2" w14:textId="0B9CED4B" w:rsidR="0010744B" w:rsidRPr="00D6757C" w:rsidRDefault="0010744B" w:rsidP="00494A53">
            <w:pPr>
              <w:autoSpaceDE w:val="0"/>
              <w:autoSpaceDN w:val="0"/>
              <w:adjustRightInd w:val="0"/>
              <w:spacing w:before="260" w:after="0"/>
              <w:ind w:firstLine="0"/>
              <w:jc w:val="center"/>
              <w:rPr>
                <w:sz w:val="22"/>
                <w:szCs w:val="22"/>
              </w:rPr>
            </w:pPr>
            <w:r w:rsidRPr="00D6757C">
              <w:rPr>
                <w:sz w:val="22"/>
                <w:szCs w:val="22"/>
              </w:rPr>
              <w:t>7</w:t>
            </w:r>
            <w:r w:rsidR="00D05425" w:rsidRPr="00D6757C">
              <w:rPr>
                <w:sz w:val="22"/>
                <w:szCs w:val="22"/>
              </w:rPr>
              <w:t>1</w:t>
            </w:r>
            <w:r w:rsidRPr="00D6757C">
              <w:rPr>
                <w:sz w:val="22"/>
                <w:szCs w:val="22"/>
              </w:rPr>
              <w:t> 400 000,00</w:t>
            </w:r>
          </w:p>
        </w:tc>
        <w:tc>
          <w:tcPr>
            <w:tcW w:w="2409" w:type="dxa"/>
            <w:vAlign w:val="center"/>
          </w:tcPr>
          <w:p w14:paraId="476C3EE3" w14:textId="1378D696" w:rsidR="0010744B" w:rsidRPr="00D6757C" w:rsidRDefault="0010744B" w:rsidP="0010744B">
            <w:pPr>
              <w:autoSpaceDE w:val="0"/>
              <w:autoSpaceDN w:val="0"/>
              <w:adjustRightInd w:val="0"/>
              <w:spacing w:before="260" w:after="0"/>
              <w:ind w:firstLine="0"/>
              <w:jc w:val="center"/>
              <w:rPr>
                <w:sz w:val="22"/>
                <w:szCs w:val="22"/>
              </w:rPr>
            </w:pPr>
            <w:r w:rsidRPr="00D6757C">
              <w:rPr>
                <w:sz w:val="22"/>
                <w:szCs w:val="22"/>
              </w:rPr>
              <w:t>82 725 000,00</w:t>
            </w:r>
          </w:p>
        </w:tc>
        <w:tc>
          <w:tcPr>
            <w:tcW w:w="2116" w:type="dxa"/>
            <w:vAlign w:val="center"/>
          </w:tcPr>
          <w:p w14:paraId="1EB55865" w14:textId="56D291C5" w:rsidR="0010744B" w:rsidRPr="00D6757C" w:rsidRDefault="0010744B" w:rsidP="00494A53">
            <w:pPr>
              <w:autoSpaceDE w:val="0"/>
              <w:autoSpaceDN w:val="0"/>
              <w:adjustRightInd w:val="0"/>
              <w:spacing w:before="260" w:after="0"/>
              <w:ind w:firstLine="0"/>
              <w:jc w:val="center"/>
              <w:rPr>
                <w:sz w:val="22"/>
                <w:szCs w:val="22"/>
              </w:rPr>
            </w:pPr>
            <w:r w:rsidRPr="00D6757C">
              <w:rPr>
                <w:sz w:val="22"/>
                <w:szCs w:val="22"/>
              </w:rPr>
              <w:t>77 062 500,00</w:t>
            </w:r>
          </w:p>
        </w:tc>
        <w:tc>
          <w:tcPr>
            <w:tcW w:w="1842" w:type="dxa"/>
            <w:vAlign w:val="center"/>
          </w:tcPr>
          <w:p w14:paraId="2E0CCA92" w14:textId="1E0654B4" w:rsidR="0010744B" w:rsidRPr="00D6757C" w:rsidRDefault="0010744B" w:rsidP="00494A53">
            <w:pPr>
              <w:autoSpaceDE w:val="0"/>
              <w:autoSpaceDN w:val="0"/>
              <w:adjustRightInd w:val="0"/>
              <w:spacing w:before="260" w:after="0"/>
              <w:ind w:firstLine="0"/>
              <w:jc w:val="center"/>
              <w:rPr>
                <w:sz w:val="22"/>
                <w:szCs w:val="22"/>
              </w:rPr>
            </w:pPr>
            <w:r w:rsidRPr="00D6757C">
              <w:rPr>
                <w:sz w:val="22"/>
                <w:szCs w:val="22"/>
              </w:rPr>
              <w:t>коэффициент вариации – 10,39%</w:t>
            </w:r>
          </w:p>
        </w:tc>
      </w:tr>
    </w:tbl>
    <w:p w14:paraId="6DF950E2" w14:textId="77777777" w:rsidR="003919E5" w:rsidRPr="00D6757C" w:rsidRDefault="003919E5" w:rsidP="003919E5">
      <w:pPr>
        <w:widowControl w:val="0"/>
        <w:shd w:val="clear" w:color="auto" w:fill="FFFFFF"/>
        <w:autoSpaceDE w:val="0"/>
        <w:autoSpaceDN w:val="0"/>
        <w:adjustRightInd w:val="0"/>
        <w:spacing w:after="0"/>
        <w:rPr>
          <w:b/>
          <w:bCs/>
          <w:sz w:val="22"/>
          <w:szCs w:val="22"/>
        </w:rPr>
      </w:pPr>
    </w:p>
    <w:p w14:paraId="10A0D0B6" w14:textId="2CBDC838" w:rsidR="00243B22" w:rsidRPr="00D6757C" w:rsidRDefault="003919E5" w:rsidP="00243B22">
      <w:pPr>
        <w:widowControl w:val="0"/>
        <w:shd w:val="clear" w:color="auto" w:fill="FFFFFF"/>
        <w:autoSpaceDE w:val="0"/>
        <w:autoSpaceDN w:val="0"/>
        <w:adjustRightInd w:val="0"/>
        <w:spacing w:after="0"/>
        <w:rPr>
          <w:sz w:val="22"/>
          <w:szCs w:val="22"/>
        </w:rPr>
      </w:pPr>
      <w:r w:rsidRPr="00D6757C">
        <w:rPr>
          <w:bCs/>
          <w:sz w:val="22"/>
          <w:szCs w:val="22"/>
        </w:rPr>
        <w:t>Начальная максимальная цена договора составляет</w:t>
      </w:r>
      <w:r w:rsidR="0010744B" w:rsidRPr="00D6757C">
        <w:rPr>
          <w:bCs/>
          <w:sz w:val="22"/>
          <w:szCs w:val="22"/>
        </w:rPr>
        <w:t>:</w:t>
      </w:r>
      <w:r w:rsidRPr="00D6757C">
        <w:rPr>
          <w:bCs/>
          <w:sz w:val="22"/>
          <w:szCs w:val="22"/>
        </w:rPr>
        <w:t xml:space="preserve"> </w:t>
      </w:r>
      <w:r w:rsidR="0010744B" w:rsidRPr="00D6757C">
        <w:rPr>
          <w:sz w:val="22"/>
          <w:szCs w:val="22"/>
        </w:rPr>
        <w:t>77 062 500,</w:t>
      </w:r>
      <w:r w:rsidR="00C42E1A" w:rsidRPr="00D6757C">
        <w:rPr>
          <w:sz w:val="22"/>
          <w:szCs w:val="22"/>
        </w:rPr>
        <w:t>00 без</w:t>
      </w:r>
      <w:r w:rsidR="00496044" w:rsidRPr="00D6757C">
        <w:rPr>
          <w:sz w:val="22"/>
          <w:szCs w:val="22"/>
        </w:rPr>
        <w:t xml:space="preserve"> учета НДС. НДС оплачивается в соответствии с действующим законодательством РФ.</w:t>
      </w:r>
    </w:p>
    <w:p w14:paraId="04738B18" w14:textId="77777777" w:rsidR="003919E5" w:rsidRPr="00D6757C" w:rsidRDefault="003919E5" w:rsidP="00243B22">
      <w:pPr>
        <w:widowControl w:val="0"/>
        <w:shd w:val="clear" w:color="auto" w:fill="FFFFFF"/>
        <w:autoSpaceDE w:val="0"/>
        <w:autoSpaceDN w:val="0"/>
        <w:adjustRightInd w:val="0"/>
        <w:spacing w:after="0"/>
        <w:rPr>
          <w:sz w:val="22"/>
          <w:szCs w:val="22"/>
        </w:rPr>
      </w:pPr>
      <w:r w:rsidRPr="00D6757C">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5FABDB4D" w14:textId="77777777" w:rsidR="003919E5" w:rsidRPr="00D6757C" w:rsidRDefault="00496044" w:rsidP="003919E5">
      <w:pPr>
        <w:autoSpaceDE w:val="0"/>
        <w:autoSpaceDN w:val="0"/>
        <w:adjustRightInd w:val="0"/>
        <w:spacing w:before="260" w:after="0"/>
        <w:rPr>
          <w:sz w:val="22"/>
          <w:szCs w:val="22"/>
        </w:rPr>
      </w:pPr>
      <w:r w:rsidRPr="00D6757C">
        <w:rPr>
          <w:sz w:val="22"/>
          <w:szCs w:val="22"/>
        </w:rPr>
        <w:t>Расчет Н</w:t>
      </w:r>
      <w:r w:rsidR="003919E5" w:rsidRPr="00D6757C">
        <w:rPr>
          <w:sz w:val="22"/>
          <w:szCs w:val="22"/>
        </w:rPr>
        <w:t xml:space="preserve">МЦД производится по формуле: </w:t>
      </w:r>
    </w:p>
    <w:p w14:paraId="5F091307" w14:textId="77777777" w:rsidR="003919E5" w:rsidRPr="00D6757C" w:rsidRDefault="00000000" w:rsidP="003919E5">
      <w:pPr>
        <w:rPr>
          <w:sz w:val="22"/>
          <w:szCs w:val="22"/>
        </w:rPr>
      </w:pPr>
      <m:oMathPara>
        <m:oMath>
          <m:sSup>
            <m:sSupPr>
              <m:ctrlPr>
                <w:rPr>
                  <w:rFonts w:ascii="Cambria Math" w:eastAsiaTheme="minorHAnsi" w:hAnsi="Cambria Math"/>
                  <w:i/>
                  <w:iCs/>
                  <w:sz w:val="22"/>
                  <w:szCs w:val="22"/>
                </w:rPr>
              </m:ctrlPr>
            </m:sSupPr>
            <m:e>
              <m:r>
                <w:rPr>
                  <w:rFonts w:ascii="Cambria Math"/>
                  <w:sz w:val="22"/>
                  <w:szCs w:val="22"/>
                </w:rPr>
                <m:t>НМЦД</m:t>
              </m:r>
            </m:e>
            <m:sup>
              <m:r>
                <w:rPr>
                  <w:rFonts w:ascii="Cambria Math"/>
                  <w:sz w:val="22"/>
                  <w:szCs w:val="22"/>
                </w:rPr>
                <m:t>рын</m:t>
              </m:r>
            </m:sup>
          </m:sSup>
          <m:r>
            <w:rPr>
              <w:rFonts w:asci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sz w:val="22"/>
              <w:szCs w:val="22"/>
            </w:rPr>
            <m:t xml:space="preserve"> </m:t>
          </m:r>
          <m:r>
            <w:rPr>
              <w:rFonts w:ascii="Cambria Math" w:hAnsi="Cambria Math"/>
              <w:sz w:val="22"/>
              <w:szCs w:val="22"/>
            </w:rPr>
            <m:t>x</m:t>
          </m:r>
          <m:r>
            <w:rPr>
              <w:rFonts w:ascii="Cambria Math"/>
              <w:sz w:val="22"/>
              <w:szCs w:val="22"/>
            </w:rPr>
            <m:t xml:space="preserve"> </m:t>
          </m:r>
          <m:nary>
            <m:naryPr>
              <m:chr m:val="∑"/>
              <m:grow m:val="1"/>
              <m:ctrlPr>
                <w:rPr>
                  <w:rFonts w:ascii="Cambria Math" w:eastAsiaTheme="minorHAnsi" w:hAnsi="Cambria Math"/>
                  <w:sz w:val="22"/>
                  <w:szCs w:val="22"/>
                </w:rPr>
              </m:ctrlPr>
            </m:naryPr>
            <m:sub>
              <m:r>
                <w:rPr>
                  <w:rFonts w:ascii="Cambria Math" w:hAnsi="Cambria Math"/>
                  <w:sz w:val="22"/>
                  <w:szCs w:val="22"/>
                </w:rPr>
                <m:t>i</m:t>
              </m:r>
              <m:r>
                <w:rPr>
                  <w:rFonts w:ascii="Cambria Math"/>
                  <w:sz w:val="22"/>
                  <w:szCs w:val="22"/>
                </w:rPr>
                <m:t>=1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sz w:val="22"/>
                      <w:szCs w:val="22"/>
                    </w:rPr>
                    <m:t>ц</m:t>
                  </m:r>
                </m:e>
                <m:sub>
                  <m:r>
                    <w:rPr>
                      <w:rFonts w:ascii="Cambria Math" w:hAnsi="Cambria Math"/>
                      <w:sz w:val="22"/>
                      <w:szCs w:val="22"/>
                      <w:lang w:val="en-US"/>
                    </w:rPr>
                    <m:t>i</m:t>
                  </m:r>
                </m:sub>
              </m:sSub>
            </m:e>
          </m:nary>
        </m:oMath>
      </m:oMathPara>
    </w:p>
    <w:p w14:paraId="7A2BEF9F" w14:textId="77777777" w:rsidR="003919E5" w:rsidRPr="00D6757C" w:rsidRDefault="003919E5" w:rsidP="003919E5">
      <w:pPr>
        <w:autoSpaceDE w:val="0"/>
        <w:autoSpaceDN w:val="0"/>
        <w:adjustRightInd w:val="0"/>
        <w:spacing w:after="0"/>
        <w:rPr>
          <w:sz w:val="22"/>
          <w:szCs w:val="22"/>
        </w:rPr>
      </w:pPr>
      <w:r w:rsidRPr="00D6757C">
        <w:rPr>
          <w:sz w:val="22"/>
          <w:szCs w:val="22"/>
        </w:rPr>
        <w:t>Где:</w:t>
      </w:r>
    </w:p>
    <w:p w14:paraId="02949F2D" w14:textId="77777777" w:rsidR="003919E5" w:rsidRPr="00D6757C" w:rsidRDefault="003919E5" w:rsidP="003919E5">
      <w:pPr>
        <w:autoSpaceDE w:val="0"/>
        <w:autoSpaceDN w:val="0"/>
        <w:adjustRightInd w:val="0"/>
        <w:spacing w:after="0"/>
        <w:rPr>
          <w:sz w:val="22"/>
          <w:szCs w:val="22"/>
        </w:rPr>
      </w:pPr>
      <w:r w:rsidRPr="00D6757C">
        <w:rPr>
          <w:sz w:val="22"/>
          <w:szCs w:val="22"/>
          <w:lang w:val="en-US"/>
        </w:rPr>
        <w:t>v</w:t>
      </w:r>
      <w:r w:rsidRPr="00D6757C">
        <w:rPr>
          <w:sz w:val="22"/>
          <w:szCs w:val="22"/>
        </w:rPr>
        <w:t xml:space="preserve"> – количество (объем) закупаемого товара (работы, услуги);</w:t>
      </w:r>
    </w:p>
    <w:p w14:paraId="1AAB30EE" w14:textId="77777777" w:rsidR="003919E5" w:rsidRPr="00D6757C" w:rsidRDefault="003919E5" w:rsidP="003919E5">
      <w:pPr>
        <w:autoSpaceDE w:val="0"/>
        <w:autoSpaceDN w:val="0"/>
        <w:adjustRightInd w:val="0"/>
        <w:spacing w:after="0"/>
        <w:rPr>
          <w:sz w:val="22"/>
          <w:szCs w:val="22"/>
        </w:rPr>
      </w:pPr>
      <w:r w:rsidRPr="00D6757C">
        <w:rPr>
          <w:sz w:val="22"/>
          <w:szCs w:val="22"/>
          <w:lang w:val="en-US"/>
        </w:rPr>
        <w:t>n</w:t>
      </w:r>
      <w:r w:rsidRPr="00D6757C">
        <w:rPr>
          <w:sz w:val="22"/>
          <w:szCs w:val="22"/>
        </w:rPr>
        <w:t xml:space="preserve"> – количество значений используемых в расчете;</w:t>
      </w:r>
    </w:p>
    <w:p w14:paraId="3480DB0D" w14:textId="77777777" w:rsidR="003919E5" w:rsidRPr="00D6757C" w:rsidRDefault="003919E5" w:rsidP="003919E5">
      <w:pPr>
        <w:autoSpaceDE w:val="0"/>
        <w:autoSpaceDN w:val="0"/>
        <w:adjustRightInd w:val="0"/>
        <w:spacing w:after="0"/>
        <w:rPr>
          <w:sz w:val="22"/>
          <w:szCs w:val="22"/>
        </w:rPr>
      </w:pPr>
      <w:proofErr w:type="spellStart"/>
      <w:r w:rsidRPr="00D6757C">
        <w:rPr>
          <w:sz w:val="22"/>
          <w:szCs w:val="22"/>
          <w:lang w:val="en-US"/>
        </w:rPr>
        <w:t>i</w:t>
      </w:r>
      <w:proofErr w:type="spellEnd"/>
      <w:r w:rsidRPr="00D6757C">
        <w:rPr>
          <w:sz w:val="22"/>
          <w:szCs w:val="22"/>
        </w:rPr>
        <w:t xml:space="preserve"> –  номер источника ценовой информации;</w:t>
      </w:r>
    </w:p>
    <w:p w14:paraId="4E60623B" w14:textId="77777777" w:rsidR="003919E5" w:rsidRPr="00D6757C" w:rsidRDefault="003919E5" w:rsidP="003919E5">
      <w:pPr>
        <w:autoSpaceDE w:val="0"/>
        <w:autoSpaceDN w:val="0"/>
        <w:adjustRightInd w:val="0"/>
        <w:spacing w:after="0"/>
        <w:rPr>
          <w:sz w:val="22"/>
          <w:szCs w:val="22"/>
        </w:rPr>
      </w:pPr>
      <w:r w:rsidRPr="00D6757C">
        <w:rPr>
          <w:sz w:val="22"/>
          <w:szCs w:val="22"/>
        </w:rPr>
        <w:t>ц</w:t>
      </w:r>
      <w:proofErr w:type="spellStart"/>
      <w:r w:rsidRPr="00D6757C">
        <w:rPr>
          <w:sz w:val="22"/>
          <w:szCs w:val="22"/>
          <w:vertAlign w:val="subscript"/>
          <w:lang w:val="en-US"/>
        </w:rPr>
        <w:t>i</w:t>
      </w:r>
      <w:proofErr w:type="spellEnd"/>
      <w:r w:rsidRPr="00D6757C">
        <w:rPr>
          <w:sz w:val="22"/>
          <w:szCs w:val="22"/>
        </w:rPr>
        <w:t xml:space="preserve"> – цена единицы товара (работы, услуги), предоставленная в источнике с номером </w:t>
      </w:r>
      <w:proofErr w:type="spellStart"/>
      <w:r w:rsidRPr="00D6757C">
        <w:rPr>
          <w:sz w:val="22"/>
          <w:szCs w:val="22"/>
          <w:lang w:val="en-US"/>
        </w:rPr>
        <w:t>i</w:t>
      </w:r>
      <w:proofErr w:type="spellEnd"/>
      <w:r w:rsidRPr="00D6757C">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62A54979" w14:textId="77777777" w:rsidR="003919E5" w:rsidRPr="00D6757C" w:rsidRDefault="003919E5" w:rsidP="003919E5">
      <w:pPr>
        <w:autoSpaceDE w:val="0"/>
        <w:autoSpaceDN w:val="0"/>
        <w:adjustRightInd w:val="0"/>
        <w:spacing w:after="0"/>
        <w:rPr>
          <w:b/>
          <w:color w:val="FF0000"/>
          <w:sz w:val="22"/>
          <w:szCs w:val="22"/>
        </w:rPr>
      </w:pPr>
    </w:p>
    <w:p w14:paraId="7A009134" w14:textId="77777777" w:rsidR="003919E5" w:rsidRPr="00D6757C" w:rsidRDefault="003919E5" w:rsidP="003919E5">
      <w:pPr>
        <w:autoSpaceDE w:val="0"/>
        <w:autoSpaceDN w:val="0"/>
        <w:adjustRightInd w:val="0"/>
        <w:spacing w:after="0"/>
        <w:rPr>
          <w:sz w:val="22"/>
          <w:szCs w:val="22"/>
        </w:rPr>
      </w:pPr>
    </w:p>
    <w:tbl>
      <w:tblPr>
        <w:tblStyle w:val="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3919E5" w:rsidRPr="00D6757C" w14:paraId="273E9BDD" w14:textId="77777777" w:rsidTr="00494A53">
        <w:trPr>
          <w:trHeight w:val="80"/>
        </w:trPr>
        <w:tc>
          <w:tcPr>
            <w:tcW w:w="7280" w:type="dxa"/>
          </w:tcPr>
          <w:p w14:paraId="02CF6777" w14:textId="6B2D9E92" w:rsidR="003919E5" w:rsidRPr="00D6757C" w:rsidRDefault="003919E5" w:rsidP="00494A53">
            <w:pPr>
              <w:widowControl w:val="0"/>
              <w:autoSpaceDE w:val="0"/>
              <w:autoSpaceDN w:val="0"/>
              <w:adjustRightInd w:val="0"/>
              <w:spacing w:after="0"/>
              <w:ind w:firstLine="0"/>
              <w:rPr>
                <w:bCs/>
                <w:sz w:val="22"/>
                <w:szCs w:val="22"/>
              </w:rPr>
            </w:pPr>
            <w:r w:rsidRPr="00D6757C">
              <w:rPr>
                <w:bCs/>
                <w:sz w:val="22"/>
                <w:szCs w:val="22"/>
              </w:rPr>
              <w:t xml:space="preserve">Документ подготовил: Руководитель КСО АО «Аэропорт Сургут» </w:t>
            </w:r>
          </w:p>
        </w:tc>
        <w:tc>
          <w:tcPr>
            <w:tcW w:w="7280" w:type="dxa"/>
          </w:tcPr>
          <w:p w14:paraId="69C0DF2C" w14:textId="77777777" w:rsidR="003919E5" w:rsidRPr="00D6757C" w:rsidRDefault="003919E5" w:rsidP="00494A53">
            <w:pPr>
              <w:widowControl w:val="0"/>
              <w:autoSpaceDE w:val="0"/>
              <w:autoSpaceDN w:val="0"/>
              <w:adjustRightInd w:val="0"/>
              <w:spacing w:after="0"/>
              <w:ind w:firstLine="0"/>
              <w:rPr>
                <w:bCs/>
                <w:sz w:val="22"/>
                <w:szCs w:val="22"/>
              </w:rPr>
            </w:pPr>
            <w:r w:rsidRPr="00D6757C">
              <w:rPr>
                <w:bCs/>
                <w:sz w:val="22"/>
                <w:szCs w:val="22"/>
              </w:rPr>
              <w:t xml:space="preserve">             </w:t>
            </w:r>
            <w:r w:rsidR="00D06A22" w:rsidRPr="00D6757C">
              <w:rPr>
                <w:bCs/>
                <w:sz w:val="22"/>
                <w:szCs w:val="22"/>
              </w:rPr>
              <w:t xml:space="preserve">                          </w:t>
            </w:r>
            <w:r w:rsidRPr="00D6757C">
              <w:rPr>
                <w:bCs/>
                <w:sz w:val="22"/>
                <w:szCs w:val="22"/>
              </w:rPr>
              <w:t>Н.Р. Шевченко</w:t>
            </w:r>
          </w:p>
        </w:tc>
      </w:tr>
    </w:tbl>
    <w:p w14:paraId="27EE47F3" w14:textId="77777777" w:rsidR="00C35600" w:rsidRPr="00D6757C" w:rsidRDefault="00C35600" w:rsidP="00274FD9">
      <w:pPr>
        <w:tabs>
          <w:tab w:val="left" w:pos="2130"/>
        </w:tabs>
        <w:rPr>
          <w:sz w:val="22"/>
          <w:szCs w:val="22"/>
        </w:rPr>
      </w:pPr>
    </w:p>
    <w:p w14:paraId="7B4B06DF" w14:textId="77777777" w:rsidR="00C35600" w:rsidRPr="00D6757C" w:rsidRDefault="00C35600" w:rsidP="00C35600">
      <w:pPr>
        <w:rPr>
          <w:b/>
          <w:color w:val="FF0000"/>
          <w:sz w:val="22"/>
          <w:szCs w:val="22"/>
          <w:u w:val="single"/>
        </w:rPr>
      </w:pPr>
      <w:r w:rsidRPr="00D6757C">
        <w:rPr>
          <w:b/>
          <w:color w:val="FF0000"/>
          <w:sz w:val="22"/>
          <w:szCs w:val="22"/>
          <w:u w:val="single"/>
        </w:rPr>
        <w:t>Примечание:</w:t>
      </w:r>
    </w:p>
    <w:p w14:paraId="085391CD" w14:textId="77777777" w:rsidR="00C35600" w:rsidRPr="00D6757C" w:rsidRDefault="00C35600" w:rsidP="00C35600">
      <w:pPr>
        <w:rPr>
          <w:sz w:val="22"/>
          <w:szCs w:val="22"/>
          <w:u w:val="single"/>
        </w:rPr>
      </w:pPr>
      <w:r w:rsidRPr="00D6757C">
        <w:rPr>
          <w:sz w:val="22"/>
          <w:szCs w:val="22"/>
        </w:rPr>
        <w:t>Однородность совокупности значений выявленных цен - коэффициент вариации не превышает 33%.</w:t>
      </w:r>
    </w:p>
    <w:p w14:paraId="090D1176" w14:textId="77777777" w:rsidR="00C35600" w:rsidRPr="00D6757C" w:rsidRDefault="00C35600" w:rsidP="00C35600">
      <w:pPr>
        <w:widowControl w:val="0"/>
        <w:autoSpaceDE w:val="0"/>
        <w:autoSpaceDN w:val="0"/>
        <w:adjustRightInd w:val="0"/>
        <w:spacing w:after="0"/>
        <w:ind w:firstLine="540"/>
        <w:rPr>
          <w:sz w:val="22"/>
          <w:szCs w:val="22"/>
        </w:rPr>
      </w:pPr>
      <w:r w:rsidRPr="00D6757C">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556380E1" w14:textId="77777777" w:rsidR="00C35600" w:rsidRPr="00D6757C" w:rsidRDefault="00C35600" w:rsidP="00C35600">
      <w:pPr>
        <w:widowControl w:val="0"/>
        <w:autoSpaceDE w:val="0"/>
        <w:autoSpaceDN w:val="0"/>
        <w:adjustRightInd w:val="0"/>
        <w:spacing w:after="0"/>
        <w:ind w:firstLine="540"/>
        <w:rPr>
          <w:sz w:val="22"/>
          <w:szCs w:val="22"/>
        </w:rPr>
      </w:pPr>
    </w:p>
    <w:p w14:paraId="65542D99" w14:textId="77777777" w:rsidR="00C35600" w:rsidRPr="00D6757C" w:rsidRDefault="00C35600" w:rsidP="00C35600">
      <w:pPr>
        <w:widowControl w:val="0"/>
        <w:autoSpaceDE w:val="0"/>
        <w:autoSpaceDN w:val="0"/>
        <w:adjustRightInd w:val="0"/>
        <w:spacing w:after="0"/>
        <w:jc w:val="center"/>
        <w:rPr>
          <w:sz w:val="22"/>
          <w:szCs w:val="22"/>
        </w:rPr>
      </w:pPr>
      <w:r w:rsidRPr="00D6757C">
        <w:rPr>
          <w:noProof/>
          <w:position w:val="-28"/>
          <w:sz w:val="22"/>
          <w:szCs w:val="22"/>
        </w:rPr>
        <w:drawing>
          <wp:inline distT="0" distB="0" distL="0" distR="0" wp14:anchorId="0C4408E4" wp14:editId="2915D4B1">
            <wp:extent cx="1447800" cy="504825"/>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D6757C">
        <w:rPr>
          <w:sz w:val="22"/>
          <w:szCs w:val="22"/>
        </w:rPr>
        <w:t>,</w:t>
      </w:r>
    </w:p>
    <w:p w14:paraId="69663C11" w14:textId="77777777" w:rsidR="00C35600" w:rsidRPr="00D6757C" w:rsidRDefault="00C35600" w:rsidP="00C35600">
      <w:pPr>
        <w:widowControl w:val="0"/>
        <w:autoSpaceDE w:val="0"/>
        <w:autoSpaceDN w:val="0"/>
        <w:adjustRightInd w:val="0"/>
        <w:spacing w:after="0"/>
        <w:ind w:firstLine="540"/>
        <w:rPr>
          <w:sz w:val="22"/>
          <w:szCs w:val="22"/>
        </w:rPr>
      </w:pPr>
    </w:p>
    <w:p w14:paraId="121B5130" w14:textId="77777777" w:rsidR="00C35600" w:rsidRPr="00D6757C" w:rsidRDefault="00C35600" w:rsidP="00C35600">
      <w:pPr>
        <w:widowControl w:val="0"/>
        <w:autoSpaceDE w:val="0"/>
        <w:autoSpaceDN w:val="0"/>
        <w:adjustRightInd w:val="0"/>
        <w:spacing w:after="0"/>
        <w:ind w:firstLine="540"/>
        <w:rPr>
          <w:sz w:val="22"/>
          <w:szCs w:val="22"/>
        </w:rPr>
      </w:pPr>
      <w:r w:rsidRPr="00D6757C">
        <w:rPr>
          <w:sz w:val="22"/>
          <w:szCs w:val="22"/>
        </w:rPr>
        <w:t>где:</w:t>
      </w:r>
    </w:p>
    <w:p w14:paraId="3D065F53" w14:textId="77777777" w:rsidR="00C35600" w:rsidRPr="00D6757C" w:rsidRDefault="00C35600" w:rsidP="00C35600">
      <w:pPr>
        <w:widowControl w:val="0"/>
        <w:autoSpaceDE w:val="0"/>
        <w:autoSpaceDN w:val="0"/>
        <w:adjustRightInd w:val="0"/>
        <w:spacing w:after="0"/>
        <w:ind w:firstLine="540"/>
        <w:rPr>
          <w:sz w:val="22"/>
          <w:szCs w:val="22"/>
        </w:rPr>
      </w:pPr>
      <w:r w:rsidRPr="00D6757C">
        <w:rPr>
          <w:sz w:val="22"/>
          <w:szCs w:val="22"/>
        </w:rPr>
        <w:t>V - коэффициент вариации;</w:t>
      </w:r>
    </w:p>
    <w:p w14:paraId="3883D888" w14:textId="77777777" w:rsidR="00C35600" w:rsidRPr="00D6757C" w:rsidRDefault="00C35600" w:rsidP="00C35600">
      <w:pPr>
        <w:widowControl w:val="0"/>
        <w:autoSpaceDE w:val="0"/>
        <w:autoSpaceDN w:val="0"/>
        <w:adjustRightInd w:val="0"/>
        <w:spacing w:after="0"/>
        <w:ind w:firstLine="540"/>
        <w:rPr>
          <w:sz w:val="22"/>
          <w:szCs w:val="22"/>
        </w:rPr>
      </w:pPr>
      <w:r w:rsidRPr="00D6757C">
        <w:rPr>
          <w:noProof/>
          <w:position w:val="-39"/>
          <w:sz w:val="22"/>
          <w:szCs w:val="22"/>
        </w:rPr>
        <w:drawing>
          <wp:inline distT="0" distB="0" distL="0" distR="0" wp14:anchorId="458D572D" wp14:editId="5A56411F">
            <wp:extent cx="1905000" cy="6477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D6757C">
        <w:rPr>
          <w:sz w:val="22"/>
          <w:szCs w:val="22"/>
        </w:rPr>
        <w:t xml:space="preserve"> - среднее квадратичное отклонение;</w:t>
      </w:r>
    </w:p>
    <w:p w14:paraId="3516AA08" w14:textId="77777777" w:rsidR="00C35600" w:rsidRPr="00D6757C" w:rsidRDefault="00C35600" w:rsidP="00C35600">
      <w:pPr>
        <w:widowControl w:val="0"/>
        <w:autoSpaceDE w:val="0"/>
        <w:autoSpaceDN w:val="0"/>
        <w:adjustRightInd w:val="0"/>
        <w:spacing w:after="0"/>
        <w:ind w:firstLine="540"/>
        <w:rPr>
          <w:sz w:val="22"/>
          <w:szCs w:val="22"/>
        </w:rPr>
      </w:pPr>
      <w:r w:rsidRPr="00D6757C">
        <w:rPr>
          <w:noProof/>
          <w:position w:val="-9"/>
          <w:sz w:val="22"/>
          <w:szCs w:val="22"/>
        </w:rPr>
        <w:drawing>
          <wp:inline distT="0" distB="0" distL="0" distR="0" wp14:anchorId="3A0D320E" wp14:editId="27461D3A">
            <wp:extent cx="180975" cy="276225"/>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D6757C">
        <w:rPr>
          <w:sz w:val="22"/>
          <w:szCs w:val="22"/>
        </w:rPr>
        <w:t xml:space="preserve"> - цена единицы товара, работы, услуги, указанная в источнике с номером i;</w:t>
      </w:r>
    </w:p>
    <w:p w14:paraId="4185B977" w14:textId="77777777" w:rsidR="00C35600" w:rsidRPr="00D6757C" w:rsidRDefault="00C35600" w:rsidP="00C35600">
      <w:pPr>
        <w:widowControl w:val="0"/>
        <w:autoSpaceDE w:val="0"/>
        <w:autoSpaceDN w:val="0"/>
        <w:adjustRightInd w:val="0"/>
        <w:spacing w:after="0"/>
        <w:ind w:firstLine="540"/>
        <w:rPr>
          <w:sz w:val="22"/>
          <w:szCs w:val="22"/>
        </w:rPr>
      </w:pPr>
      <w:r w:rsidRPr="00D6757C">
        <w:rPr>
          <w:sz w:val="22"/>
          <w:szCs w:val="22"/>
        </w:rPr>
        <w:t>&lt;ц&gt; - средняя арифметическая величина цены единицы товара, работы, услуги;</w:t>
      </w:r>
    </w:p>
    <w:p w14:paraId="4228EBCA" w14:textId="77777777" w:rsidR="00C35600" w:rsidRPr="00D6757C" w:rsidRDefault="00C35600" w:rsidP="00C35600">
      <w:pPr>
        <w:widowControl w:val="0"/>
        <w:autoSpaceDE w:val="0"/>
        <w:autoSpaceDN w:val="0"/>
        <w:adjustRightInd w:val="0"/>
        <w:spacing w:after="0"/>
        <w:ind w:firstLine="540"/>
        <w:rPr>
          <w:sz w:val="22"/>
          <w:szCs w:val="22"/>
        </w:rPr>
      </w:pPr>
      <w:r w:rsidRPr="00D6757C">
        <w:rPr>
          <w:sz w:val="22"/>
          <w:szCs w:val="22"/>
        </w:rPr>
        <w:t>n - количество значений, используемых в расчете.</w:t>
      </w:r>
    </w:p>
    <w:p w14:paraId="36EA6AE4" w14:textId="77777777" w:rsidR="00274FD9" w:rsidRPr="009855AA" w:rsidRDefault="00C35600" w:rsidP="00496044">
      <w:pPr>
        <w:widowControl w:val="0"/>
        <w:autoSpaceDE w:val="0"/>
        <w:autoSpaceDN w:val="0"/>
        <w:adjustRightInd w:val="0"/>
        <w:spacing w:after="0"/>
        <w:ind w:firstLine="540"/>
        <w:rPr>
          <w:sz w:val="22"/>
          <w:szCs w:val="22"/>
        </w:rPr>
      </w:pPr>
      <w:r w:rsidRPr="00D6757C">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w:t>
      </w:r>
      <w:r w:rsidR="00496044" w:rsidRPr="00D6757C">
        <w:rPr>
          <w:sz w:val="22"/>
          <w:szCs w:val="22"/>
        </w:rPr>
        <w:t>рмации, используемой в расчетах.</w:t>
      </w:r>
    </w:p>
    <w:sectPr w:rsidR="00274FD9" w:rsidRPr="009855AA" w:rsidSect="00274FD9">
      <w:pgSz w:w="16838" w:h="11906" w:orient="landscape" w:code="9"/>
      <w:pgMar w:top="1276" w:right="1134" w:bottom="849" w:left="993"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501A0" w14:textId="77777777" w:rsidR="00F22F11" w:rsidRPr="00D52443" w:rsidRDefault="00F22F11">
      <w:pPr>
        <w:rPr>
          <w:sz w:val="23"/>
          <w:szCs w:val="23"/>
        </w:rPr>
      </w:pPr>
      <w:r w:rsidRPr="00D52443">
        <w:rPr>
          <w:sz w:val="23"/>
          <w:szCs w:val="23"/>
        </w:rPr>
        <w:separator/>
      </w:r>
    </w:p>
    <w:p w14:paraId="74DC3DEC" w14:textId="77777777" w:rsidR="00F22F11" w:rsidRPr="00D52443" w:rsidRDefault="00F22F11">
      <w:pPr>
        <w:rPr>
          <w:sz w:val="23"/>
          <w:szCs w:val="23"/>
        </w:rPr>
      </w:pPr>
    </w:p>
  </w:endnote>
  <w:endnote w:type="continuationSeparator" w:id="0">
    <w:p w14:paraId="07BBE8F9" w14:textId="77777777" w:rsidR="00F22F11" w:rsidRPr="00D52443" w:rsidRDefault="00F22F11">
      <w:pPr>
        <w:rPr>
          <w:sz w:val="23"/>
          <w:szCs w:val="23"/>
        </w:rPr>
      </w:pPr>
      <w:r w:rsidRPr="00D52443">
        <w:rPr>
          <w:sz w:val="23"/>
          <w:szCs w:val="23"/>
        </w:rPr>
        <w:continuationSeparator/>
      </w:r>
    </w:p>
    <w:p w14:paraId="4EE53B5F" w14:textId="77777777" w:rsidR="00F22F11" w:rsidRPr="00D52443" w:rsidRDefault="00F22F11">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0362702"/>
      <w:docPartObj>
        <w:docPartGallery w:val="Page Numbers (Bottom of Page)"/>
        <w:docPartUnique/>
      </w:docPartObj>
    </w:sdtPr>
    <w:sdtContent>
      <w:p w14:paraId="1408AA55" w14:textId="77777777" w:rsidR="00FC2D96" w:rsidRDefault="00FC2D96">
        <w:pPr>
          <w:pStyle w:val="af"/>
          <w:jc w:val="center"/>
        </w:pPr>
        <w:r>
          <w:fldChar w:fldCharType="begin"/>
        </w:r>
        <w:r>
          <w:instrText>PAGE   \* MERGEFORMAT</w:instrText>
        </w:r>
        <w:r>
          <w:fldChar w:fldCharType="separate"/>
        </w:r>
        <w:r w:rsidR="000300EF">
          <w:t>12</w:t>
        </w:r>
        <w:r>
          <w:fldChar w:fldCharType="end"/>
        </w:r>
      </w:p>
    </w:sdtContent>
  </w:sdt>
  <w:p w14:paraId="2B7B4743" w14:textId="77777777" w:rsidR="00FC2D96" w:rsidRDefault="00FC2D9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A7C47" w14:textId="77777777" w:rsidR="00FC2D96" w:rsidRPr="00D52443" w:rsidRDefault="00FC2D96"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580E82BD" w14:textId="77777777" w:rsidR="00FC2D96" w:rsidRPr="00D52443" w:rsidRDefault="00FC2D96" w:rsidP="001B2C59">
    <w:pPr>
      <w:pStyle w:val="af"/>
      <w:ind w:firstLine="360"/>
      <w:rPr>
        <w:sz w:val="23"/>
        <w:szCs w:val="23"/>
      </w:rPr>
    </w:pPr>
  </w:p>
  <w:p w14:paraId="3FBA696C" w14:textId="77777777" w:rsidR="00FC2D96" w:rsidRPr="00D52443" w:rsidRDefault="00FC2D96">
    <w:pPr>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A91C" w14:textId="77777777" w:rsidR="00FC2D96" w:rsidRDefault="00FC2D96">
    <w:pPr>
      <w:pStyle w:val="af"/>
      <w:jc w:val="center"/>
    </w:pPr>
  </w:p>
  <w:p w14:paraId="31057402" w14:textId="77777777" w:rsidR="00FC2D96" w:rsidRDefault="00000000">
    <w:pPr>
      <w:pStyle w:val="af"/>
      <w:jc w:val="center"/>
    </w:pPr>
    <w:sdt>
      <w:sdtPr>
        <w:id w:val="-1925256776"/>
        <w:docPartObj>
          <w:docPartGallery w:val="Page Numbers (Bottom of Page)"/>
          <w:docPartUnique/>
        </w:docPartObj>
      </w:sdtPr>
      <w:sdtContent>
        <w:r w:rsidR="00FC2D96">
          <w:fldChar w:fldCharType="begin"/>
        </w:r>
        <w:r w:rsidR="00FC2D96">
          <w:instrText>PAGE   \* MERGEFORMAT</w:instrText>
        </w:r>
        <w:r w:rsidR="00FC2D96">
          <w:fldChar w:fldCharType="separate"/>
        </w:r>
        <w:r w:rsidR="000300EF">
          <w:t>125</w:t>
        </w:r>
        <w:r w:rsidR="00FC2D96">
          <w:fldChar w:fldCharType="end"/>
        </w:r>
      </w:sdtContent>
    </w:sdt>
  </w:p>
  <w:p w14:paraId="39404C97" w14:textId="77777777" w:rsidR="00FC2D96" w:rsidRDefault="00FC2D9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1BCD4" w14:textId="77777777" w:rsidR="00F22F11" w:rsidRPr="00D52443" w:rsidRDefault="00F22F11">
      <w:pPr>
        <w:rPr>
          <w:sz w:val="23"/>
          <w:szCs w:val="23"/>
        </w:rPr>
      </w:pPr>
      <w:r w:rsidRPr="00D52443">
        <w:rPr>
          <w:sz w:val="23"/>
          <w:szCs w:val="23"/>
        </w:rPr>
        <w:separator/>
      </w:r>
    </w:p>
    <w:p w14:paraId="63E5E635" w14:textId="77777777" w:rsidR="00F22F11" w:rsidRPr="00D52443" w:rsidRDefault="00F22F11">
      <w:pPr>
        <w:rPr>
          <w:sz w:val="23"/>
          <w:szCs w:val="23"/>
        </w:rPr>
      </w:pPr>
    </w:p>
  </w:footnote>
  <w:footnote w:type="continuationSeparator" w:id="0">
    <w:p w14:paraId="4F14FC9A" w14:textId="77777777" w:rsidR="00F22F11" w:rsidRPr="00D52443" w:rsidRDefault="00F22F11">
      <w:pPr>
        <w:rPr>
          <w:sz w:val="23"/>
          <w:szCs w:val="23"/>
        </w:rPr>
      </w:pPr>
      <w:r w:rsidRPr="00D52443">
        <w:rPr>
          <w:sz w:val="23"/>
          <w:szCs w:val="23"/>
        </w:rPr>
        <w:continuationSeparator/>
      </w:r>
    </w:p>
    <w:p w14:paraId="732B7D4E" w14:textId="77777777" w:rsidR="00F22F11" w:rsidRPr="00D52443" w:rsidRDefault="00F22F11">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E0FF3" w14:textId="77777777" w:rsidR="00FC2D96" w:rsidRDefault="00FC2D96">
    <w:pPr>
      <w:pStyle w:val="afe"/>
      <w:jc w:val="center"/>
    </w:pPr>
  </w:p>
  <w:p w14:paraId="7456AE46" w14:textId="77777777" w:rsidR="00FC2D96" w:rsidRDefault="00FC2D96">
    <w:pPr>
      <w:pStyle w:val="af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850C5" w14:textId="77777777" w:rsidR="00FC2D96" w:rsidRPr="00D52443" w:rsidRDefault="00FC2D96">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5"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39224D8"/>
    <w:multiLevelType w:val="hybridMultilevel"/>
    <w:tmpl w:val="409AE97C"/>
    <w:lvl w:ilvl="0" w:tplc="E95AC7F2">
      <w:start w:val="1"/>
      <w:numFmt w:val="decimal"/>
      <w:lvlText w:val="%1)"/>
      <w:lvlJc w:val="left"/>
      <w:pPr>
        <w:ind w:left="11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60268D"/>
    <w:multiLevelType w:val="hybridMultilevel"/>
    <w:tmpl w:val="31D086AC"/>
    <w:lvl w:ilvl="0" w:tplc="6D5E2080">
      <w:start w:val="1"/>
      <w:numFmt w:val="decimal"/>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8" w15:restartNumberingAfterBreak="0">
    <w:nsid w:val="0B417611"/>
    <w:multiLevelType w:val="hybridMultilevel"/>
    <w:tmpl w:val="9B186F54"/>
    <w:lvl w:ilvl="0" w:tplc="5FE07778">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0BE17AD1"/>
    <w:multiLevelType w:val="hybridMultilevel"/>
    <w:tmpl w:val="3844D4B8"/>
    <w:lvl w:ilvl="0" w:tplc="A82054F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 w15:restartNumberingAfterBreak="0">
    <w:nsid w:val="0E33798D"/>
    <w:multiLevelType w:val="hybridMultilevel"/>
    <w:tmpl w:val="D0000914"/>
    <w:lvl w:ilvl="0" w:tplc="43BE4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122958F3"/>
    <w:multiLevelType w:val="multilevel"/>
    <w:tmpl w:val="3A1C9C2E"/>
    <w:styleLink w:val="11"/>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4" w15:restartNumberingAfterBreak="0">
    <w:nsid w:val="2460205A"/>
    <w:multiLevelType w:val="hybridMultilevel"/>
    <w:tmpl w:val="9B44E504"/>
    <w:lvl w:ilvl="0" w:tplc="04190019">
      <w:start w:val="1"/>
      <w:numFmt w:val="lowerLetter"/>
      <w:lvlText w:val="%1."/>
      <w:lvlJc w:val="left"/>
      <w:pPr>
        <w:ind w:left="720" w:hanging="360"/>
      </w:pPr>
    </w:lvl>
    <w:lvl w:ilvl="1" w:tplc="5FE07778">
      <w:start w:val="1"/>
      <w:numFmt w:val="decimal"/>
      <w:lvlText w:val="%2."/>
      <w:lvlJc w:val="left"/>
      <w:pPr>
        <w:ind w:left="9858"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F56881"/>
    <w:multiLevelType w:val="hybridMultilevel"/>
    <w:tmpl w:val="403A8338"/>
    <w:lvl w:ilvl="0" w:tplc="7228C8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9" w15:restartNumberingAfterBreak="0">
    <w:nsid w:val="4DE4766B"/>
    <w:multiLevelType w:val="hybridMultilevel"/>
    <w:tmpl w:val="4BCC3196"/>
    <w:lvl w:ilvl="0" w:tplc="B14AE57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0"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15:restartNumberingAfterBreak="0">
    <w:nsid w:val="588649E6"/>
    <w:multiLevelType w:val="multilevel"/>
    <w:tmpl w:val="8AB85BC6"/>
    <w:lvl w:ilvl="0">
      <w:start w:val="2"/>
      <w:numFmt w:val="decimal"/>
      <w:lvlText w:val="%1."/>
      <w:lvlJc w:val="left"/>
      <w:pPr>
        <w:tabs>
          <w:tab w:val="num" w:pos="360"/>
        </w:tabs>
        <w:ind w:left="360" w:hanging="360"/>
      </w:pPr>
    </w:lvl>
    <w:lvl w:ilvl="1">
      <w:start w:val="1"/>
      <w:numFmt w:val="decimal"/>
      <w:lvlText w:val="%2."/>
      <w:lvlJc w:val="left"/>
      <w:pPr>
        <w:tabs>
          <w:tab w:val="num" w:pos="2345"/>
        </w:tabs>
        <w:ind w:left="2345" w:hanging="360"/>
      </w:pPr>
    </w:lvl>
    <w:lvl w:ilvl="2">
      <w:start w:val="1"/>
      <w:numFmt w:val="decimal"/>
      <w:lvlText w:val="%1.%2.%3."/>
      <w:lvlJc w:val="left"/>
      <w:pPr>
        <w:tabs>
          <w:tab w:val="num" w:pos="4320"/>
        </w:tabs>
        <w:ind w:left="4320" w:hanging="720"/>
      </w:pPr>
    </w:lvl>
    <w:lvl w:ilvl="3">
      <w:start w:val="1"/>
      <w:numFmt w:val="decimal"/>
      <w:lvlText w:val="%1.%2.%3.%4."/>
      <w:lvlJc w:val="left"/>
      <w:pPr>
        <w:tabs>
          <w:tab w:val="num" w:pos="6120"/>
        </w:tabs>
        <w:ind w:left="6120" w:hanging="720"/>
      </w:pPr>
    </w:lvl>
    <w:lvl w:ilvl="4">
      <w:start w:val="1"/>
      <w:numFmt w:val="decimal"/>
      <w:lvlText w:val="%1.%2.%3.%4.%5."/>
      <w:lvlJc w:val="left"/>
      <w:pPr>
        <w:tabs>
          <w:tab w:val="num" w:pos="8280"/>
        </w:tabs>
        <w:ind w:left="8280" w:hanging="1080"/>
      </w:pPr>
    </w:lvl>
    <w:lvl w:ilvl="5">
      <w:start w:val="1"/>
      <w:numFmt w:val="decimal"/>
      <w:lvlText w:val="%1.%2.%3.%4.%5.%6."/>
      <w:lvlJc w:val="left"/>
      <w:pPr>
        <w:tabs>
          <w:tab w:val="num" w:pos="10080"/>
        </w:tabs>
        <w:ind w:left="10080" w:hanging="1080"/>
      </w:pPr>
    </w:lvl>
    <w:lvl w:ilvl="6">
      <w:start w:val="1"/>
      <w:numFmt w:val="decimal"/>
      <w:lvlText w:val="%1.%2.%3.%4.%5.%6.%7."/>
      <w:lvlJc w:val="left"/>
      <w:pPr>
        <w:tabs>
          <w:tab w:val="num" w:pos="12240"/>
        </w:tabs>
        <w:ind w:left="12240" w:hanging="1440"/>
      </w:pPr>
    </w:lvl>
    <w:lvl w:ilvl="7">
      <w:start w:val="1"/>
      <w:numFmt w:val="decimal"/>
      <w:lvlText w:val="%1.%2.%3.%4.%5.%6.%7.%8."/>
      <w:lvlJc w:val="left"/>
      <w:pPr>
        <w:tabs>
          <w:tab w:val="num" w:pos="14040"/>
        </w:tabs>
        <w:ind w:left="14040" w:hanging="1440"/>
      </w:pPr>
    </w:lvl>
    <w:lvl w:ilvl="8">
      <w:start w:val="1"/>
      <w:numFmt w:val="decimal"/>
      <w:lvlText w:val="%1.%2.%3.%4.%5.%6.%7.%8.%9."/>
      <w:lvlJc w:val="left"/>
      <w:pPr>
        <w:tabs>
          <w:tab w:val="num" w:pos="16200"/>
        </w:tabs>
        <w:ind w:left="16200" w:hanging="1800"/>
      </w:pPr>
    </w:lvl>
  </w:abstractNum>
  <w:abstractNum w:abstractNumId="22" w15:restartNumberingAfterBreak="0">
    <w:nsid w:val="6DEC51F9"/>
    <w:multiLevelType w:val="multilevel"/>
    <w:tmpl w:val="2D242856"/>
    <w:lvl w:ilvl="0">
      <w:start w:val="1"/>
      <w:numFmt w:val="decimal"/>
      <w:lvlText w:val="%1."/>
      <w:lvlJc w:val="left"/>
      <w:pPr>
        <w:ind w:left="1211" w:hanging="360"/>
      </w:pPr>
      <w:rPr>
        <w:b/>
        <w:color w:val="auto"/>
      </w:rPr>
    </w:lvl>
    <w:lvl w:ilvl="1">
      <w:start w:val="1"/>
      <w:numFmt w:val="decimal"/>
      <w:isLgl/>
      <w:lvlText w:val="%1.%2."/>
      <w:lvlJc w:val="left"/>
      <w:pPr>
        <w:ind w:left="1691" w:hanging="480"/>
      </w:pPr>
    </w:lvl>
    <w:lvl w:ilvl="2">
      <w:start w:val="1"/>
      <w:numFmt w:val="decimal"/>
      <w:isLgl/>
      <w:lvlText w:val="%1.%2.%3."/>
      <w:lvlJc w:val="left"/>
      <w:pPr>
        <w:ind w:left="2291" w:hanging="720"/>
      </w:pPr>
    </w:lvl>
    <w:lvl w:ilvl="3">
      <w:start w:val="1"/>
      <w:numFmt w:val="decimal"/>
      <w:isLgl/>
      <w:lvlText w:val="%1.%2.%3.%4."/>
      <w:lvlJc w:val="left"/>
      <w:pPr>
        <w:ind w:left="2651" w:hanging="720"/>
      </w:pPr>
    </w:lvl>
    <w:lvl w:ilvl="4">
      <w:start w:val="1"/>
      <w:numFmt w:val="decimal"/>
      <w:isLgl/>
      <w:lvlText w:val="%1.%2.%3.%4.%5."/>
      <w:lvlJc w:val="left"/>
      <w:pPr>
        <w:ind w:left="3371" w:hanging="1080"/>
      </w:pPr>
    </w:lvl>
    <w:lvl w:ilvl="5">
      <w:start w:val="1"/>
      <w:numFmt w:val="decimal"/>
      <w:isLgl/>
      <w:lvlText w:val="%1.%2.%3.%4.%5.%6."/>
      <w:lvlJc w:val="left"/>
      <w:pPr>
        <w:ind w:left="3731" w:hanging="1080"/>
      </w:pPr>
    </w:lvl>
    <w:lvl w:ilvl="6">
      <w:start w:val="1"/>
      <w:numFmt w:val="decimal"/>
      <w:isLgl/>
      <w:lvlText w:val="%1.%2.%3.%4.%5.%6.%7."/>
      <w:lvlJc w:val="left"/>
      <w:pPr>
        <w:ind w:left="4451" w:hanging="1440"/>
      </w:pPr>
    </w:lvl>
    <w:lvl w:ilvl="7">
      <w:start w:val="1"/>
      <w:numFmt w:val="decimal"/>
      <w:isLgl/>
      <w:lvlText w:val="%1.%2.%3.%4.%5.%6.%7.%8."/>
      <w:lvlJc w:val="left"/>
      <w:pPr>
        <w:ind w:left="4811" w:hanging="1440"/>
      </w:pPr>
    </w:lvl>
    <w:lvl w:ilvl="8">
      <w:start w:val="1"/>
      <w:numFmt w:val="decimal"/>
      <w:isLgl/>
      <w:lvlText w:val="%1.%2.%3.%4.%5.%6.%7.%8.%9."/>
      <w:lvlJc w:val="left"/>
      <w:pPr>
        <w:ind w:left="5531" w:hanging="1800"/>
      </w:pPr>
    </w:lvl>
  </w:abstractNum>
  <w:abstractNum w:abstractNumId="23"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5990270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6635045">
    <w:abstractNumId w:val="13"/>
  </w:num>
  <w:num w:numId="3" w16cid:durableId="1306549021">
    <w:abstractNumId w:val="11"/>
  </w:num>
  <w:num w:numId="4" w16cid:durableId="1130132549">
    <w:abstractNumId w:val="12"/>
  </w:num>
  <w:num w:numId="5" w16cid:durableId="1578829553">
    <w:abstractNumId w:val="18"/>
  </w:num>
  <w:num w:numId="6" w16cid:durableId="1496611753">
    <w:abstractNumId w:val="17"/>
  </w:num>
  <w:num w:numId="7" w16cid:durableId="900290853">
    <w:abstractNumId w:val="4"/>
  </w:num>
  <w:num w:numId="8" w16cid:durableId="9187126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6966311">
    <w:abstractNumId w:val="15"/>
  </w:num>
  <w:num w:numId="10" w16cid:durableId="2021620265">
    <w:abstractNumId w:val="10"/>
  </w:num>
  <w:num w:numId="11" w16cid:durableId="302469928">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816118">
    <w:abstractNumId w:val="6"/>
  </w:num>
  <w:num w:numId="13" w16cid:durableId="1342245803">
    <w:abstractNumId w:val="14"/>
  </w:num>
  <w:num w:numId="14" w16cid:durableId="776561453">
    <w:abstractNumId w:val="8"/>
  </w:num>
  <w:num w:numId="15" w16cid:durableId="607473864">
    <w:abstractNumId w:val="16"/>
  </w:num>
  <w:num w:numId="16" w16cid:durableId="142619769">
    <w:abstractNumId w:val="23"/>
  </w:num>
  <w:num w:numId="17" w16cid:durableId="20355764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0829014">
    <w:abstractNumId w:val="7"/>
  </w:num>
  <w:num w:numId="19" w16cid:durableId="1401366428">
    <w:abstractNumId w:val="9"/>
  </w:num>
  <w:num w:numId="20" w16cid:durableId="9949552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3C"/>
    <w:rsid w:val="0000034F"/>
    <w:rsid w:val="000008C4"/>
    <w:rsid w:val="00001A24"/>
    <w:rsid w:val="000024D7"/>
    <w:rsid w:val="0000255A"/>
    <w:rsid w:val="00003722"/>
    <w:rsid w:val="000038FB"/>
    <w:rsid w:val="00003E49"/>
    <w:rsid w:val="00004621"/>
    <w:rsid w:val="00004661"/>
    <w:rsid w:val="000047B3"/>
    <w:rsid w:val="00004923"/>
    <w:rsid w:val="0000583D"/>
    <w:rsid w:val="00005AB9"/>
    <w:rsid w:val="00005F06"/>
    <w:rsid w:val="000064DA"/>
    <w:rsid w:val="0001056A"/>
    <w:rsid w:val="00010F9E"/>
    <w:rsid w:val="000112D7"/>
    <w:rsid w:val="0001174C"/>
    <w:rsid w:val="00011E18"/>
    <w:rsid w:val="00011E5D"/>
    <w:rsid w:val="00012946"/>
    <w:rsid w:val="0001390A"/>
    <w:rsid w:val="00014D68"/>
    <w:rsid w:val="00014F82"/>
    <w:rsid w:val="00015127"/>
    <w:rsid w:val="000152C1"/>
    <w:rsid w:val="00015BD2"/>
    <w:rsid w:val="00015FAD"/>
    <w:rsid w:val="0001677C"/>
    <w:rsid w:val="00020429"/>
    <w:rsid w:val="000207C9"/>
    <w:rsid w:val="00020B21"/>
    <w:rsid w:val="000216AD"/>
    <w:rsid w:val="00021C19"/>
    <w:rsid w:val="00021E83"/>
    <w:rsid w:val="00022E25"/>
    <w:rsid w:val="00023049"/>
    <w:rsid w:val="00023919"/>
    <w:rsid w:val="00024101"/>
    <w:rsid w:val="00024159"/>
    <w:rsid w:val="00024E1E"/>
    <w:rsid w:val="00024E27"/>
    <w:rsid w:val="000258B3"/>
    <w:rsid w:val="00025A51"/>
    <w:rsid w:val="00026B8A"/>
    <w:rsid w:val="000300B1"/>
    <w:rsid w:val="000300EF"/>
    <w:rsid w:val="000301D5"/>
    <w:rsid w:val="000315A1"/>
    <w:rsid w:val="00033417"/>
    <w:rsid w:val="0003388B"/>
    <w:rsid w:val="0003432C"/>
    <w:rsid w:val="00034438"/>
    <w:rsid w:val="000345B9"/>
    <w:rsid w:val="00035382"/>
    <w:rsid w:val="00035C6C"/>
    <w:rsid w:val="00036573"/>
    <w:rsid w:val="000377B8"/>
    <w:rsid w:val="00037A52"/>
    <w:rsid w:val="00037BFC"/>
    <w:rsid w:val="00037C75"/>
    <w:rsid w:val="000409D6"/>
    <w:rsid w:val="000423FA"/>
    <w:rsid w:val="00042C66"/>
    <w:rsid w:val="00042DDE"/>
    <w:rsid w:val="00042DF5"/>
    <w:rsid w:val="00043762"/>
    <w:rsid w:val="0004425D"/>
    <w:rsid w:val="0004433D"/>
    <w:rsid w:val="00044843"/>
    <w:rsid w:val="00044B1F"/>
    <w:rsid w:val="0004538C"/>
    <w:rsid w:val="00045B39"/>
    <w:rsid w:val="00045C78"/>
    <w:rsid w:val="000462AB"/>
    <w:rsid w:val="00050213"/>
    <w:rsid w:val="000505D6"/>
    <w:rsid w:val="00050945"/>
    <w:rsid w:val="00050D6B"/>
    <w:rsid w:val="00050EDF"/>
    <w:rsid w:val="000512C1"/>
    <w:rsid w:val="00051484"/>
    <w:rsid w:val="00051C8C"/>
    <w:rsid w:val="00052B40"/>
    <w:rsid w:val="00052C60"/>
    <w:rsid w:val="00053ED0"/>
    <w:rsid w:val="000547A5"/>
    <w:rsid w:val="00056A62"/>
    <w:rsid w:val="00056EB5"/>
    <w:rsid w:val="00057488"/>
    <w:rsid w:val="00057C8D"/>
    <w:rsid w:val="000610E9"/>
    <w:rsid w:val="00061C9C"/>
    <w:rsid w:val="000621FB"/>
    <w:rsid w:val="000623CC"/>
    <w:rsid w:val="00063222"/>
    <w:rsid w:val="00063909"/>
    <w:rsid w:val="00063A36"/>
    <w:rsid w:val="00063E22"/>
    <w:rsid w:val="000642D3"/>
    <w:rsid w:val="0006552F"/>
    <w:rsid w:val="00065803"/>
    <w:rsid w:val="000660E5"/>
    <w:rsid w:val="00066475"/>
    <w:rsid w:val="00066ED2"/>
    <w:rsid w:val="00067337"/>
    <w:rsid w:val="000676AE"/>
    <w:rsid w:val="00070014"/>
    <w:rsid w:val="00070B6A"/>
    <w:rsid w:val="00070CE5"/>
    <w:rsid w:val="0007145B"/>
    <w:rsid w:val="00071E10"/>
    <w:rsid w:val="000729E8"/>
    <w:rsid w:val="00072D62"/>
    <w:rsid w:val="00073340"/>
    <w:rsid w:val="0007369A"/>
    <w:rsid w:val="00073734"/>
    <w:rsid w:val="000740F8"/>
    <w:rsid w:val="00075EEA"/>
    <w:rsid w:val="000762F9"/>
    <w:rsid w:val="00076B58"/>
    <w:rsid w:val="00077D32"/>
    <w:rsid w:val="00080166"/>
    <w:rsid w:val="00080376"/>
    <w:rsid w:val="000803C0"/>
    <w:rsid w:val="000804BF"/>
    <w:rsid w:val="0008100A"/>
    <w:rsid w:val="00081CB0"/>
    <w:rsid w:val="00081D05"/>
    <w:rsid w:val="00082720"/>
    <w:rsid w:val="00082933"/>
    <w:rsid w:val="000831FB"/>
    <w:rsid w:val="00083424"/>
    <w:rsid w:val="000850CD"/>
    <w:rsid w:val="00086548"/>
    <w:rsid w:val="000869FC"/>
    <w:rsid w:val="00086CFA"/>
    <w:rsid w:val="000900DF"/>
    <w:rsid w:val="00091DF7"/>
    <w:rsid w:val="00092341"/>
    <w:rsid w:val="00092C24"/>
    <w:rsid w:val="00092D78"/>
    <w:rsid w:val="00092E49"/>
    <w:rsid w:val="00093683"/>
    <w:rsid w:val="000936B5"/>
    <w:rsid w:val="00093EE2"/>
    <w:rsid w:val="00094A0B"/>
    <w:rsid w:val="00094FF1"/>
    <w:rsid w:val="000960D5"/>
    <w:rsid w:val="00096D2F"/>
    <w:rsid w:val="000970F2"/>
    <w:rsid w:val="00097772"/>
    <w:rsid w:val="0009795F"/>
    <w:rsid w:val="00097960"/>
    <w:rsid w:val="000A0A35"/>
    <w:rsid w:val="000A0BB1"/>
    <w:rsid w:val="000A0DEC"/>
    <w:rsid w:val="000A2155"/>
    <w:rsid w:val="000A2378"/>
    <w:rsid w:val="000A280B"/>
    <w:rsid w:val="000A2B77"/>
    <w:rsid w:val="000A3B37"/>
    <w:rsid w:val="000A3F5D"/>
    <w:rsid w:val="000A4609"/>
    <w:rsid w:val="000A4746"/>
    <w:rsid w:val="000A47C3"/>
    <w:rsid w:val="000A4867"/>
    <w:rsid w:val="000A4A18"/>
    <w:rsid w:val="000A4B38"/>
    <w:rsid w:val="000A5393"/>
    <w:rsid w:val="000A56C2"/>
    <w:rsid w:val="000A5732"/>
    <w:rsid w:val="000A5A60"/>
    <w:rsid w:val="000A5C57"/>
    <w:rsid w:val="000A5D87"/>
    <w:rsid w:val="000A5E7D"/>
    <w:rsid w:val="000A5F95"/>
    <w:rsid w:val="000A68BA"/>
    <w:rsid w:val="000A74EC"/>
    <w:rsid w:val="000B01F0"/>
    <w:rsid w:val="000B09BD"/>
    <w:rsid w:val="000B122A"/>
    <w:rsid w:val="000B125A"/>
    <w:rsid w:val="000B2092"/>
    <w:rsid w:val="000B2282"/>
    <w:rsid w:val="000B32B8"/>
    <w:rsid w:val="000B33F1"/>
    <w:rsid w:val="000B3545"/>
    <w:rsid w:val="000B48C4"/>
    <w:rsid w:val="000B6893"/>
    <w:rsid w:val="000B6CB1"/>
    <w:rsid w:val="000B6F9F"/>
    <w:rsid w:val="000B70B4"/>
    <w:rsid w:val="000B7EFA"/>
    <w:rsid w:val="000C1034"/>
    <w:rsid w:val="000C1584"/>
    <w:rsid w:val="000C1C7F"/>
    <w:rsid w:val="000C2C9E"/>
    <w:rsid w:val="000C4C1B"/>
    <w:rsid w:val="000C5224"/>
    <w:rsid w:val="000C5349"/>
    <w:rsid w:val="000C5CDB"/>
    <w:rsid w:val="000C6016"/>
    <w:rsid w:val="000C650F"/>
    <w:rsid w:val="000C6836"/>
    <w:rsid w:val="000C6DCC"/>
    <w:rsid w:val="000C74EB"/>
    <w:rsid w:val="000C7F7F"/>
    <w:rsid w:val="000D0C20"/>
    <w:rsid w:val="000D0CF6"/>
    <w:rsid w:val="000D1914"/>
    <w:rsid w:val="000D1BF1"/>
    <w:rsid w:val="000D2AEE"/>
    <w:rsid w:val="000D2BD9"/>
    <w:rsid w:val="000D3DB6"/>
    <w:rsid w:val="000D4157"/>
    <w:rsid w:val="000D437F"/>
    <w:rsid w:val="000D536E"/>
    <w:rsid w:val="000D74F6"/>
    <w:rsid w:val="000D76A9"/>
    <w:rsid w:val="000D7BCC"/>
    <w:rsid w:val="000E150A"/>
    <w:rsid w:val="000E1FE8"/>
    <w:rsid w:val="000E23A9"/>
    <w:rsid w:val="000E2A92"/>
    <w:rsid w:val="000E3D57"/>
    <w:rsid w:val="000E47C8"/>
    <w:rsid w:val="000E4DA4"/>
    <w:rsid w:val="000E54B7"/>
    <w:rsid w:val="000E5D95"/>
    <w:rsid w:val="000E5F89"/>
    <w:rsid w:val="000E7B32"/>
    <w:rsid w:val="000F0423"/>
    <w:rsid w:val="000F0E13"/>
    <w:rsid w:val="000F0EF2"/>
    <w:rsid w:val="000F109C"/>
    <w:rsid w:val="000F17E9"/>
    <w:rsid w:val="000F18AF"/>
    <w:rsid w:val="000F1B37"/>
    <w:rsid w:val="000F2D84"/>
    <w:rsid w:val="000F36B8"/>
    <w:rsid w:val="000F3B48"/>
    <w:rsid w:val="000F3F05"/>
    <w:rsid w:val="000F55A5"/>
    <w:rsid w:val="000F617E"/>
    <w:rsid w:val="000F66B0"/>
    <w:rsid w:val="000F67FF"/>
    <w:rsid w:val="000F6A4F"/>
    <w:rsid w:val="000F7083"/>
    <w:rsid w:val="000F7774"/>
    <w:rsid w:val="000F7984"/>
    <w:rsid w:val="00101306"/>
    <w:rsid w:val="0010162B"/>
    <w:rsid w:val="0010283D"/>
    <w:rsid w:val="00102E9E"/>
    <w:rsid w:val="00103D9C"/>
    <w:rsid w:val="001040AA"/>
    <w:rsid w:val="00105072"/>
    <w:rsid w:val="001050E8"/>
    <w:rsid w:val="00105382"/>
    <w:rsid w:val="00105B54"/>
    <w:rsid w:val="00105BC4"/>
    <w:rsid w:val="00105ECE"/>
    <w:rsid w:val="001062BA"/>
    <w:rsid w:val="00106FAD"/>
    <w:rsid w:val="00107054"/>
    <w:rsid w:val="001070E7"/>
    <w:rsid w:val="0010724E"/>
    <w:rsid w:val="0010744B"/>
    <w:rsid w:val="0010755A"/>
    <w:rsid w:val="00107D88"/>
    <w:rsid w:val="001125C7"/>
    <w:rsid w:val="001131CF"/>
    <w:rsid w:val="00113641"/>
    <w:rsid w:val="001144B1"/>
    <w:rsid w:val="001146D2"/>
    <w:rsid w:val="00114722"/>
    <w:rsid w:val="00114CCD"/>
    <w:rsid w:val="00114EC4"/>
    <w:rsid w:val="0011641B"/>
    <w:rsid w:val="00116E4C"/>
    <w:rsid w:val="00117178"/>
    <w:rsid w:val="0012020B"/>
    <w:rsid w:val="001204A8"/>
    <w:rsid w:val="00120793"/>
    <w:rsid w:val="00121904"/>
    <w:rsid w:val="00121E11"/>
    <w:rsid w:val="00122C24"/>
    <w:rsid w:val="001231E1"/>
    <w:rsid w:val="00123D26"/>
    <w:rsid w:val="00124136"/>
    <w:rsid w:val="001242BD"/>
    <w:rsid w:val="001250C9"/>
    <w:rsid w:val="001251DC"/>
    <w:rsid w:val="001255CE"/>
    <w:rsid w:val="0012565A"/>
    <w:rsid w:val="00126564"/>
    <w:rsid w:val="00126939"/>
    <w:rsid w:val="00126D59"/>
    <w:rsid w:val="001270B4"/>
    <w:rsid w:val="0012716B"/>
    <w:rsid w:val="00127D28"/>
    <w:rsid w:val="001334B1"/>
    <w:rsid w:val="001336B1"/>
    <w:rsid w:val="001338E2"/>
    <w:rsid w:val="00133B6E"/>
    <w:rsid w:val="00133F51"/>
    <w:rsid w:val="00134199"/>
    <w:rsid w:val="001351F1"/>
    <w:rsid w:val="001359E7"/>
    <w:rsid w:val="00135C18"/>
    <w:rsid w:val="00135D37"/>
    <w:rsid w:val="00135E6E"/>
    <w:rsid w:val="00136070"/>
    <w:rsid w:val="001362C1"/>
    <w:rsid w:val="00136945"/>
    <w:rsid w:val="00140580"/>
    <w:rsid w:val="00141497"/>
    <w:rsid w:val="001415B9"/>
    <w:rsid w:val="00141849"/>
    <w:rsid w:val="00141C18"/>
    <w:rsid w:val="001423D3"/>
    <w:rsid w:val="00142F7A"/>
    <w:rsid w:val="00145079"/>
    <w:rsid w:val="001467C0"/>
    <w:rsid w:val="00146A0E"/>
    <w:rsid w:val="00147B6B"/>
    <w:rsid w:val="00147F5A"/>
    <w:rsid w:val="0015083F"/>
    <w:rsid w:val="001509F2"/>
    <w:rsid w:val="00150E00"/>
    <w:rsid w:val="00150FCA"/>
    <w:rsid w:val="001511CC"/>
    <w:rsid w:val="00151696"/>
    <w:rsid w:val="00151D31"/>
    <w:rsid w:val="0015271F"/>
    <w:rsid w:val="00152EE7"/>
    <w:rsid w:val="001546E8"/>
    <w:rsid w:val="001552CF"/>
    <w:rsid w:val="00155CF8"/>
    <w:rsid w:val="00155F6F"/>
    <w:rsid w:val="0015621F"/>
    <w:rsid w:val="00156799"/>
    <w:rsid w:val="00156AD4"/>
    <w:rsid w:val="00156D72"/>
    <w:rsid w:val="00156DB0"/>
    <w:rsid w:val="00157E64"/>
    <w:rsid w:val="00161DDD"/>
    <w:rsid w:val="001623C6"/>
    <w:rsid w:val="00162892"/>
    <w:rsid w:val="00162C5F"/>
    <w:rsid w:val="00162CA9"/>
    <w:rsid w:val="00162F7C"/>
    <w:rsid w:val="001635AA"/>
    <w:rsid w:val="0016393A"/>
    <w:rsid w:val="00163A01"/>
    <w:rsid w:val="00163BDD"/>
    <w:rsid w:val="00164726"/>
    <w:rsid w:val="00164F1C"/>
    <w:rsid w:val="0016535A"/>
    <w:rsid w:val="00165E36"/>
    <w:rsid w:val="001668E6"/>
    <w:rsid w:val="00166992"/>
    <w:rsid w:val="00166AE1"/>
    <w:rsid w:val="0016769D"/>
    <w:rsid w:val="0017128C"/>
    <w:rsid w:val="00171642"/>
    <w:rsid w:val="00171F7F"/>
    <w:rsid w:val="001720FC"/>
    <w:rsid w:val="001722D5"/>
    <w:rsid w:val="00173F8E"/>
    <w:rsid w:val="00174880"/>
    <w:rsid w:val="00175FD8"/>
    <w:rsid w:val="00176620"/>
    <w:rsid w:val="00177315"/>
    <w:rsid w:val="00177D7C"/>
    <w:rsid w:val="0018037B"/>
    <w:rsid w:val="00180D93"/>
    <w:rsid w:val="00180F2A"/>
    <w:rsid w:val="00181025"/>
    <w:rsid w:val="00182977"/>
    <w:rsid w:val="00182B9C"/>
    <w:rsid w:val="00183B84"/>
    <w:rsid w:val="00183E60"/>
    <w:rsid w:val="00184181"/>
    <w:rsid w:val="001842AB"/>
    <w:rsid w:val="00184826"/>
    <w:rsid w:val="00184F0E"/>
    <w:rsid w:val="001862D0"/>
    <w:rsid w:val="0018660B"/>
    <w:rsid w:val="00186616"/>
    <w:rsid w:val="0018725F"/>
    <w:rsid w:val="00187725"/>
    <w:rsid w:val="00187ABA"/>
    <w:rsid w:val="00190290"/>
    <w:rsid w:val="001902D5"/>
    <w:rsid w:val="001908E4"/>
    <w:rsid w:val="00190B50"/>
    <w:rsid w:val="001912DD"/>
    <w:rsid w:val="00191AFC"/>
    <w:rsid w:val="00191DF4"/>
    <w:rsid w:val="00192012"/>
    <w:rsid w:val="001922A2"/>
    <w:rsid w:val="00192505"/>
    <w:rsid w:val="001943BF"/>
    <w:rsid w:val="00194943"/>
    <w:rsid w:val="00195484"/>
    <w:rsid w:val="001977E5"/>
    <w:rsid w:val="001979D4"/>
    <w:rsid w:val="001A0BF0"/>
    <w:rsid w:val="001A0FD7"/>
    <w:rsid w:val="001A2D02"/>
    <w:rsid w:val="001A2D2B"/>
    <w:rsid w:val="001A2E07"/>
    <w:rsid w:val="001A300E"/>
    <w:rsid w:val="001A3106"/>
    <w:rsid w:val="001A3172"/>
    <w:rsid w:val="001A31F8"/>
    <w:rsid w:val="001A39F6"/>
    <w:rsid w:val="001A3AF1"/>
    <w:rsid w:val="001A426D"/>
    <w:rsid w:val="001A43F7"/>
    <w:rsid w:val="001A5648"/>
    <w:rsid w:val="001A66F4"/>
    <w:rsid w:val="001A674D"/>
    <w:rsid w:val="001A7160"/>
    <w:rsid w:val="001B1079"/>
    <w:rsid w:val="001B10CF"/>
    <w:rsid w:val="001B1ADC"/>
    <w:rsid w:val="001B1B2A"/>
    <w:rsid w:val="001B26C1"/>
    <w:rsid w:val="001B2C59"/>
    <w:rsid w:val="001B3A8C"/>
    <w:rsid w:val="001B4D5F"/>
    <w:rsid w:val="001B4FA7"/>
    <w:rsid w:val="001B564D"/>
    <w:rsid w:val="001B56FB"/>
    <w:rsid w:val="001B5A90"/>
    <w:rsid w:val="001B64D6"/>
    <w:rsid w:val="001B69A1"/>
    <w:rsid w:val="001C011B"/>
    <w:rsid w:val="001C0C07"/>
    <w:rsid w:val="001C1BF5"/>
    <w:rsid w:val="001C1EF7"/>
    <w:rsid w:val="001C5492"/>
    <w:rsid w:val="001C5525"/>
    <w:rsid w:val="001C5D2B"/>
    <w:rsid w:val="001C6477"/>
    <w:rsid w:val="001C67ED"/>
    <w:rsid w:val="001C7764"/>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4FC5"/>
    <w:rsid w:val="001D6025"/>
    <w:rsid w:val="001D66C4"/>
    <w:rsid w:val="001D7018"/>
    <w:rsid w:val="001D7648"/>
    <w:rsid w:val="001E0F1B"/>
    <w:rsid w:val="001E1B07"/>
    <w:rsid w:val="001E2597"/>
    <w:rsid w:val="001E2C6F"/>
    <w:rsid w:val="001E33BE"/>
    <w:rsid w:val="001E3489"/>
    <w:rsid w:val="001E3F32"/>
    <w:rsid w:val="001E686C"/>
    <w:rsid w:val="001E68AF"/>
    <w:rsid w:val="001E6FA0"/>
    <w:rsid w:val="001E72A1"/>
    <w:rsid w:val="001E73F4"/>
    <w:rsid w:val="001F0F9E"/>
    <w:rsid w:val="001F118F"/>
    <w:rsid w:val="001F2CF4"/>
    <w:rsid w:val="001F2ED3"/>
    <w:rsid w:val="001F383F"/>
    <w:rsid w:val="001F39B0"/>
    <w:rsid w:val="001F3C39"/>
    <w:rsid w:val="001F410C"/>
    <w:rsid w:val="001F5A46"/>
    <w:rsid w:val="001F5CBD"/>
    <w:rsid w:val="001F5ED9"/>
    <w:rsid w:val="001F60EE"/>
    <w:rsid w:val="001F641C"/>
    <w:rsid w:val="001F658C"/>
    <w:rsid w:val="001F6666"/>
    <w:rsid w:val="001F702A"/>
    <w:rsid w:val="001F7886"/>
    <w:rsid w:val="001F7E96"/>
    <w:rsid w:val="0020001F"/>
    <w:rsid w:val="00200BA6"/>
    <w:rsid w:val="00200E15"/>
    <w:rsid w:val="0020105F"/>
    <w:rsid w:val="002010E9"/>
    <w:rsid w:val="00201F5F"/>
    <w:rsid w:val="0020202B"/>
    <w:rsid w:val="00203EA0"/>
    <w:rsid w:val="00204EB5"/>
    <w:rsid w:val="00204EBD"/>
    <w:rsid w:val="00205584"/>
    <w:rsid w:val="00205BE2"/>
    <w:rsid w:val="00205FA7"/>
    <w:rsid w:val="00206031"/>
    <w:rsid w:val="0020654B"/>
    <w:rsid w:val="00206A56"/>
    <w:rsid w:val="0021071A"/>
    <w:rsid w:val="00211E56"/>
    <w:rsid w:val="00212CF8"/>
    <w:rsid w:val="002141E5"/>
    <w:rsid w:val="002154A3"/>
    <w:rsid w:val="0021572C"/>
    <w:rsid w:val="002161BD"/>
    <w:rsid w:val="002164B2"/>
    <w:rsid w:val="00216894"/>
    <w:rsid w:val="00216ACE"/>
    <w:rsid w:val="00216D48"/>
    <w:rsid w:val="00216EBE"/>
    <w:rsid w:val="00217F98"/>
    <w:rsid w:val="002200EA"/>
    <w:rsid w:val="002210F7"/>
    <w:rsid w:val="00221D1D"/>
    <w:rsid w:val="00221DD2"/>
    <w:rsid w:val="00221E2F"/>
    <w:rsid w:val="0022279D"/>
    <w:rsid w:val="00222B62"/>
    <w:rsid w:val="00222BE3"/>
    <w:rsid w:val="00223337"/>
    <w:rsid w:val="00223789"/>
    <w:rsid w:val="00223D56"/>
    <w:rsid w:val="00224DF8"/>
    <w:rsid w:val="0022507E"/>
    <w:rsid w:val="00225F8E"/>
    <w:rsid w:val="00227D35"/>
    <w:rsid w:val="00230649"/>
    <w:rsid w:val="0023073D"/>
    <w:rsid w:val="00230DE7"/>
    <w:rsid w:val="0023180C"/>
    <w:rsid w:val="00231A95"/>
    <w:rsid w:val="00233747"/>
    <w:rsid w:val="002342C6"/>
    <w:rsid w:val="00235136"/>
    <w:rsid w:val="0023531F"/>
    <w:rsid w:val="00235582"/>
    <w:rsid w:val="00236035"/>
    <w:rsid w:val="002373A3"/>
    <w:rsid w:val="00237996"/>
    <w:rsid w:val="00240AAD"/>
    <w:rsid w:val="002415E1"/>
    <w:rsid w:val="00241869"/>
    <w:rsid w:val="00241DCB"/>
    <w:rsid w:val="00242903"/>
    <w:rsid w:val="002430B5"/>
    <w:rsid w:val="00243340"/>
    <w:rsid w:val="00243390"/>
    <w:rsid w:val="00243B22"/>
    <w:rsid w:val="002444E2"/>
    <w:rsid w:val="0024483D"/>
    <w:rsid w:val="00244AD8"/>
    <w:rsid w:val="00244DAF"/>
    <w:rsid w:val="002451FC"/>
    <w:rsid w:val="00245257"/>
    <w:rsid w:val="00245573"/>
    <w:rsid w:val="00245733"/>
    <w:rsid w:val="00245A62"/>
    <w:rsid w:val="00245F62"/>
    <w:rsid w:val="002463FB"/>
    <w:rsid w:val="00246CA4"/>
    <w:rsid w:val="002502DF"/>
    <w:rsid w:val="00250DCC"/>
    <w:rsid w:val="002515F0"/>
    <w:rsid w:val="00251BBF"/>
    <w:rsid w:val="00252D91"/>
    <w:rsid w:val="0025391D"/>
    <w:rsid w:val="00254B02"/>
    <w:rsid w:val="00255546"/>
    <w:rsid w:val="0025662E"/>
    <w:rsid w:val="00257477"/>
    <w:rsid w:val="00257797"/>
    <w:rsid w:val="00257826"/>
    <w:rsid w:val="00257A4B"/>
    <w:rsid w:val="00260F7D"/>
    <w:rsid w:val="00261458"/>
    <w:rsid w:val="00261A1D"/>
    <w:rsid w:val="00262BBF"/>
    <w:rsid w:val="00262C0D"/>
    <w:rsid w:val="00262CC1"/>
    <w:rsid w:val="00262DC7"/>
    <w:rsid w:val="00262FA8"/>
    <w:rsid w:val="00263AB9"/>
    <w:rsid w:val="0026425A"/>
    <w:rsid w:val="002650AA"/>
    <w:rsid w:val="002652AE"/>
    <w:rsid w:val="002654BB"/>
    <w:rsid w:val="002660F8"/>
    <w:rsid w:val="002668D7"/>
    <w:rsid w:val="00266C0A"/>
    <w:rsid w:val="00267D34"/>
    <w:rsid w:val="00267F33"/>
    <w:rsid w:val="002704EC"/>
    <w:rsid w:val="002705DA"/>
    <w:rsid w:val="00270C18"/>
    <w:rsid w:val="002717CC"/>
    <w:rsid w:val="00271C79"/>
    <w:rsid w:val="00271F4E"/>
    <w:rsid w:val="002726D8"/>
    <w:rsid w:val="002730B6"/>
    <w:rsid w:val="002736F9"/>
    <w:rsid w:val="00273E1C"/>
    <w:rsid w:val="002746BE"/>
    <w:rsid w:val="00274FD9"/>
    <w:rsid w:val="002751E4"/>
    <w:rsid w:val="00275888"/>
    <w:rsid w:val="00276321"/>
    <w:rsid w:val="002773A8"/>
    <w:rsid w:val="002776E1"/>
    <w:rsid w:val="00277C83"/>
    <w:rsid w:val="00280405"/>
    <w:rsid w:val="002818B8"/>
    <w:rsid w:val="00281A39"/>
    <w:rsid w:val="002837D3"/>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CD0"/>
    <w:rsid w:val="00294769"/>
    <w:rsid w:val="002947D5"/>
    <w:rsid w:val="00294944"/>
    <w:rsid w:val="00294F95"/>
    <w:rsid w:val="00295BB7"/>
    <w:rsid w:val="00295EA4"/>
    <w:rsid w:val="00297ABC"/>
    <w:rsid w:val="00297BDA"/>
    <w:rsid w:val="002A0CCF"/>
    <w:rsid w:val="002A3923"/>
    <w:rsid w:val="002A5B06"/>
    <w:rsid w:val="002A5DB4"/>
    <w:rsid w:val="002A6F34"/>
    <w:rsid w:val="002A70C0"/>
    <w:rsid w:val="002A74A0"/>
    <w:rsid w:val="002B020A"/>
    <w:rsid w:val="002B26E3"/>
    <w:rsid w:val="002B361C"/>
    <w:rsid w:val="002B4A1B"/>
    <w:rsid w:val="002B54D3"/>
    <w:rsid w:val="002B6482"/>
    <w:rsid w:val="002B68C3"/>
    <w:rsid w:val="002B6C15"/>
    <w:rsid w:val="002B6DDB"/>
    <w:rsid w:val="002B7730"/>
    <w:rsid w:val="002B788D"/>
    <w:rsid w:val="002B7ECB"/>
    <w:rsid w:val="002C17E4"/>
    <w:rsid w:val="002C2530"/>
    <w:rsid w:val="002C260C"/>
    <w:rsid w:val="002C35C8"/>
    <w:rsid w:val="002C4A74"/>
    <w:rsid w:val="002C549B"/>
    <w:rsid w:val="002C59FA"/>
    <w:rsid w:val="002C5F5C"/>
    <w:rsid w:val="002C727E"/>
    <w:rsid w:val="002D02DA"/>
    <w:rsid w:val="002D0767"/>
    <w:rsid w:val="002D095F"/>
    <w:rsid w:val="002D1ADC"/>
    <w:rsid w:val="002D268E"/>
    <w:rsid w:val="002D2EA6"/>
    <w:rsid w:val="002D3339"/>
    <w:rsid w:val="002D3E86"/>
    <w:rsid w:val="002D4128"/>
    <w:rsid w:val="002D4310"/>
    <w:rsid w:val="002D4F37"/>
    <w:rsid w:val="002D64EE"/>
    <w:rsid w:val="002D6681"/>
    <w:rsid w:val="002D6830"/>
    <w:rsid w:val="002D6970"/>
    <w:rsid w:val="002D72AF"/>
    <w:rsid w:val="002D7E0E"/>
    <w:rsid w:val="002E10BB"/>
    <w:rsid w:val="002E369F"/>
    <w:rsid w:val="002E37D5"/>
    <w:rsid w:val="002E38BF"/>
    <w:rsid w:val="002E437A"/>
    <w:rsid w:val="002E52D8"/>
    <w:rsid w:val="002E5335"/>
    <w:rsid w:val="002E5828"/>
    <w:rsid w:val="002E5A2D"/>
    <w:rsid w:val="002E6597"/>
    <w:rsid w:val="002E741C"/>
    <w:rsid w:val="002E7B9D"/>
    <w:rsid w:val="002E7E8A"/>
    <w:rsid w:val="002F040A"/>
    <w:rsid w:val="002F055C"/>
    <w:rsid w:val="002F0888"/>
    <w:rsid w:val="002F1A0D"/>
    <w:rsid w:val="002F1D01"/>
    <w:rsid w:val="002F2DA5"/>
    <w:rsid w:val="002F3B08"/>
    <w:rsid w:val="002F3D3C"/>
    <w:rsid w:val="002F402D"/>
    <w:rsid w:val="002F4159"/>
    <w:rsid w:val="002F4199"/>
    <w:rsid w:val="002F45EF"/>
    <w:rsid w:val="002F6DE2"/>
    <w:rsid w:val="002F7ADC"/>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97D"/>
    <w:rsid w:val="00315F94"/>
    <w:rsid w:val="0031728A"/>
    <w:rsid w:val="00317CED"/>
    <w:rsid w:val="00317D2B"/>
    <w:rsid w:val="00320E3D"/>
    <w:rsid w:val="003225BA"/>
    <w:rsid w:val="0032300A"/>
    <w:rsid w:val="0032424B"/>
    <w:rsid w:val="003253C4"/>
    <w:rsid w:val="00325431"/>
    <w:rsid w:val="003257F9"/>
    <w:rsid w:val="00325F5B"/>
    <w:rsid w:val="00326A5A"/>
    <w:rsid w:val="00326C52"/>
    <w:rsid w:val="00327CD3"/>
    <w:rsid w:val="00327E5F"/>
    <w:rsid w:val="00330209"/>
    <w:rsid w:val="003309C2"/>
    <w:rsid w:val="00330ABD"/>
    <w:rsid w:val="00331130"/>
    <w:rsid w:val="003313BC"/>
    <w:rsid w:val="00331D10"/>
    <w:rsid w:val="0033230B"/>
    <w:rsid w:val="003327C6"/>
    <w:rsid w:val="0033296A"/>
    <w:rsid w:val="00333218"/>
    <w:rsid w:val="00333C41"/>
    <w:rsid w:val="00333D9A"/>
    <w:rsid w:val="0033588E"/>
    <w:rsid w:val="003359BA"/>
    <w:rsid w:val="00335AD9"/>
    <w:rsid w:val="00337277"/>
    <w:rsid w:val="00337372"/>
    <w:rsid w:val="00337CD2"/>
    <w:rsid w:val="00340097"/>
    <w:rsid w:val="00340456"/>
    <w:rsid w:val="00341302"/>
    <w:rsid w:val="00341781"/>
    <w:rsid w:val="00341892"/>
    <w:rsid w:val="00341918"/>
    <w:rsid w:val="00341C06"/>
    <w:rsid w:val="00343307"/>
    <w:rsid w:val="0034512D"/>
    <w:rsid w:val="003454A0"/>
    <w:rsid w:val="00345F09"/>
    <w:rsid w:val="00345F96"/>
    <w:rsid w:val="0034627A"/>
    <w:rsid w:val="003463AE"/>
    <w:rsid w:val="00346573"/>
    <w:rsid w:val="00346FF5"/>
    <w:rsid w:val="00347C6F"/>
    <w:rsid w:val="00351009"/>
    <w:rsid w:val="0035250E"/>
    <w:rsid w:val="00352A28"/>
    <w:rsid w:val="00352BB4"/>
    <w:rsid w:val="00353CC2"/>
    <w:rsid w:val="00353FBC"/>
    <w:rsid w:val="00354089"/>
    <w:rsid w:val="003548D3"/>
    <w:rsid w:val="003556B9"/>
    <w:rsid w:val="003556D8"/>
    <w:rsid w:val="0035594F"/>
    <w:rsid w:val="00355E9D"/>
    <w:rsid w:val="003561AC"/>
    <w:rsid w:val="00356E22"/>
    <w:rsid w:val="00356FFE"/>
    <w:rsid w:val="00357262"/>
    <w:rsid w:val="00357883"/>
    <w:rsid w:val="0036019D"/>
    <w:rsid w:val="00360A23"/>
    <w:rsid w:val="00360C20"/>
    <w:rsid w:val="00360CA8"/>
    <w:rsid w:val="00362389"/>
    <w:rsid w:val="00362980"/>
    <w:rsid w:val="00362D89"/>
    <w:rsid w:val="003634D5"/>
    <w:rsid w:val="00363599"/>
    <w:rsid w:val="00363F0D"/>
    <w:rsid w:val="00365213"/>
    <w:rsid w:val="00365B15"/>
    <w:rsid w:val="00365DD7"/>
    <w:rsid w:val="00366755"/>
    <w:rsid w:val="003676AF"/>
    <w:rsid w:val="00367882"/>
    <w:rsid w:val="00367B39"/>
    <w:rsid w:val="00367C38"/>
    <w:rsid w:val="0037010C"/>
    <w:rsid w:val="003707F9"/>
    <w:rsid w:val="00371BB3"/>
    <w:rsid w:val="00372F9D"/>
    <w:rsid w:val="003731FC"/>
    <w:rsid w:val="003732C1"/>
    <w:rsid w:val="00373DE1"/>
    <w:rsid w:val="0037440C"/>
    <w:rsid w:val="003744D8"/>
    <w:rsid w:val="0037462F"/>
    <w:rsid w:val="003766E5"/>
    <w:rsid w:val="0038022A"/>
    <w:rsid w:val="00380611"/>
    <w:rsid w:val="00380BE5"/>
    <w:rsid w:val="00382886"/>
    <w:rsid w:val="00383D17"/>
    <w:rsid w:val="00386050"/>
    <w:rsid w:val="0038614A"/>
    <w:rsid w:val="00386E6E"/>
    <w:rsid w:val="003870C3"/>
    <w:rsid w:val="00387F39"/>
    <w:rsid w:val="00390902"/>
    <w:rsid w:val="00390DE5"/>
    <w:rsid w:val="00390EC1"/>
    <w:rsid w:val="00391005"/>
    <w:rsid w:val="003913C4"/>
    <w:rsid w:val="003913C6"/>
    <w:rsid w:val="003918C1"/>
    <w:rsid w:val="003919E5"/>
    <w:rsid w:val="00391C11"/>
    <w:rsid w:val="00391DFB"/>
    <w:rsid w:val="003926F4"/>
    <w:rsid w:val="00392B4E"/>
    <w:rsid w:val="00392BB3"/>
    <w:rsid w:val="00392CCE"/>
    <w:rsid w:val="00392D4E"/>
    <w:rsid w:val="00393E2F"/>
    <w:rsid w:val="0039414C"/>
    <w:rsid w:val="003942EF"/>
    <w:rsid w:val="00394F81"/>
    <w:rsid w:val="00395532"/>
    <w:rsid w:val="00395B30"/>
    <w:rsid w:val="00396362"/>
    <w:rsid w:val="00396B0E"/>
    <w:rsid w:val="00396F30"/>
    <w:rsid w:val="00397269"/>
    <w:rsid w:val="00397848"/>
    <w:rsid w:val="00397888"/>
    <w:rsid w:val="00397ED2"/>
    <w:rsid w:val="003A0569"/>
    <w:rsid w:val="003A0819"/>
    <w:rsid w:val="003A083C"/>
    <w:rsid w:val="003A0A7E"/>
    <w:rsid w:val="003A1423"/>
    <w:rsid w:val="003A18BB"/>
    <w:rsid w:val="003A1E32"/>
    <w:rsid w:val="003A1EA9"/>
    <w:rsid w:val="003A31E9"/>
    <w:rsid w:val="003A4627"/>
    <w:rsid w:val="003A4CA7"/>
    <w:rsid w:val="003A583F"/>
    <w:rsid w:val="003A5B88"/>
    <w:rsid w:val="003A5CB1"/>
    <w:rsid w:val="003A5CB6"/>
    <w:rsid w:val="003A6EBE"/>
    <w:rsid w:val="003A7D82"/>
    <w:rsid w:val="003B0000"/>
    <w:rsid w:val="003B0405"/>
    <w:rsid w:val="003B191E"/>
    <w:rsid w:val="003B201D"/>
    <w:rsid w:val="003B32EA"/>
    <w:rsid w:val="003B3681"/>
    <w:rsid w:val="003B37F3"/>
    <w:rsid w:val="003B3E74"/>
    <w:rsid w:val="003B59EF"/>
    <w:rsid w:val="003B59FD"/>
    <w:rsid w:val="003B5FF9"/>
    <w:rsid w:val="003B630F"/>
    <w:rsid w:val="003B6BDC"/>
    <w:rsid w:val="003B6F31"/>
    <w:rsid w:val="003B73A5"/>
    <w:rsid w:val="003B7C72"/>
    <w:rsid w:val="003C05E2"/>
    <w:rsid w:val="003C07E1"/>
    <w:rsid w:val="003C0988"/>
    <w:rsid w:val="003C105D"/>
    <w:rsid w:val="003C11D3"/>
    <w:rsid w:val="003C28B7"/>
    <w:rsid w:val="003C3C50"/>
    <w:rsid w:val="003C403B"/>
    <w:rsid w:val="003C477C"/>
    <w:rsid w:val="003C559C"/>
    <w:rsid w:val="003C738A"/>
    <w:rsid w:val="003C7F61"/>
    <w:rsid w:val="003D0254"/>
    <w:rsid w:val="003D0416"/>
    <w:rsid w:val="003D05AF"/>
    <w:rsid w:val="003D0AC5"/>
    <w:rsid w:val="003D355A"/>
    <w:rsid w:val="003D4DE3"/>
    <w:rsid w:val="003D51F2"/>
    <w:rsid w:val="003D56B0"/>
    <w:rsid w:val="003D5808"/>
    <w:rsid w:val="003D5A1D"/>
    <w:rsid w:val="003D673E"/>
    <w:rsid w:val="003D727F"/>
    <w:rsid w:val="003D76AC"/>
    <w:rsid w:val="003D76D1"/>
    <w:rsid w:val="003D7AD1"/>
    <w:rsid w:val="003E02E8"/>
    <w:rsid w:val="003E0767"/>
    <w:rsid w:val="003E0DBF"/>
    <w:rsid w:val="003E2C72"/>
    <w:rsid w:val="003E2DD9"/>
    <w:rsid w:val="003E336B"/>
    <w:rsid w:val="003E362B"/>
    <w:rsid w:val="003E3632"/>
    <w:rsid w:val="003E4732"/>
    <w:rsid w:val="003E5E34"/>
    <w:rsid w:val="003E6C45"/>
    <w:rsid w:val="003E7106"/>
    <w:rsid w:val="003E7A81"/>
    <w:rsid w:val="003E7A91"/>
    <w:rsid w:val="003F123B"/>
    <w:rsid w:val="003F2A5C"/>
    <w:rsid w:val="003F337F"/>
    <w:rsid w:val="003F38C8"/>
    <w:rsid w:val="003F3992"/>
    <w:rsid w:val="003F46EA"/>
    <w:rsid w:val="003F484A"/>
    <w:rsid w:val="003F4BA2"/>
    <w:rsid w:val="003F5701"/>
    <w:rsid w:val="003F5D0D"/>
    <w:rsid w:val="003F6951"/>
    <w:rsid w:val="003F6FC4"/>
    <w:rsid w:val="003F75E0"/>
    <w:rsid w:val="004002D8"/>
    <w:rsid w:val="004006B0"/>
    <w:rsid w:val="00402176"/>
    <w:rsid w:val="00402A38"/>
    <w:rsid w:val="00402FA0"/>
    <w:rsid w:val="00402FDC"/>
    <w:rsid w:val="004030FA"/>
    <w:rsid w:val="00403251"/>
    <w:rsid w:val="0040349D"/>
    <w:rsid w:val="0040443B"/>
    <w:rsid w:val="00404885"/>
    <w:rsid w:val="00405B27"/>
    <w:rsid w:val="00405E58"/>
    <w:rsid w:val="00406089"/>
    <w:rsid w:val="004062AE"/>
    <w:rsid w:val="00406621"/>
    <w:rsid w:val="00406D5D"/>
    <w:rsid w:val="00407A2A"/>
    <w:rsid w:val="0041091C"/>
    <w:rsid w:val="00411605"/>
    <w:rsid w:val="00411F58"/>
    <w:rsid w:val="004137BD"/>
    <w:rsid w:val="00413893"/>
    <w:rsid w:val="0041426D"/>
    <w:rsid w:val="0041467D"/>
    <w:rsid w:val="00414C24"/>
    <w:rsid w:val="004156D0"/>
    <w:rsid w:val="00416465"/>
    <w:rsid w:val="00416490"/>
    <w:rsid w:val="00416893"/>
    <w:rsid w:val="0041728E"/>
    <w:rsid w:val="004208A2"/>
    <w:rsid w:val="004213D9"/>
    <w:rsid w:val="004222DF"/>
    <w:rsid w:val="00422341"/>
    <w:rsid w:val="0042358D"/>
    <w:rsid w:val="00423922"/>
    <w:rsid w:val="00423B7F"/>
    <w:rsid w:val="00424723"/>
    <w:rsid w:val="00425A2A"/>
    <w:rsid w:val="00426E2C"/>
    <w:rsid w:val="00427C49"/>
    <w:rsid w:val="00427EDA"/>
    <w:rsid w:val="00427FD6"/>
    <w:rsid w:val="0043051C"/>
    <w:rsid w:val="00430B4E"/>
    <w:rsid w:val="004311A2"/>
    <w:rsid w:val="0043134B"/>
    <w:rsid w:val="00432469"/>
    <w:rsid w:val="00434996"/>
    <w:rsid w:val="00434BE2"/>
    <w:rsid w:val="0043529B"/>
    <w:rsid w:val="004358F8"/>
    <w:rsid w:val="00435C13"/>
    <w:rsid w:val="004365FA"/>
    <w:rsid w:val="00436972"/>
    <w:rsid w:val="00436B34"/>
    <w:rsid w:val="00437471"/>
    <w:rsid w:val="00440004"/>
    <w:rsid w:val="00440456"/>
    <w:rsid w:val="00440A61"/>
    <w:rsid w:val="00440E51"/>
    <w:rsid w:val="004411A2"/>
    <w:rsid w:val="004411AF"/>
    <w:rsid w:val="00441CD8"/>
    <w:rsid w:val="00441ED1"/>
    <w:rsid w:val="00442E25"/>
    <w:rsid w:val="004433A6"/>
    <w:rsid w:val="00443A19"/>
    <w:rsid w:val="00443F92"/>
    <w:rsid w:val="00443FA2"/>
    <w:rsid w:val="0044493D"/>
    <w:rsid w:val="00446637"/>
    <w:rsid w:val="004467EA"/>
    <w:rsid w:val="004471FB"/>
    <w:rsid w:val="00447B8C"/>
    <w:rsid w:val="00450116"/>
    <w:rsid w:val="004506BE"/>
    <w:rsid w:val="00450AB1"/>
    <w:rsid w:val="00450B1F"/>
    <w:rsid w:val="00450B3B"/>
    <w:rsid w:val="00451AEC"/>
    <w:rsid w:val="00452A13"/>
    <w:rsid w:val="00452C34"/>
    <w:rsid w:val="00452CA1"/>
    <w:rsid w:val="0045388D"/>
    <w:rsid w:val="00453C9E"/>
    <w:rsid w:val="00454AC2"/>
    <w:rsid w:val="00455CD9"/>
    <w:rsid w:val="00455F99"/>
    <w:rsid w:val="00456569"/>
    <w:rsid w:val="004568B1"/>
    <w:rsid w:val="00457DEA"/>
    <w:rsid w:val="004601A0"/>
    <w:rsid w:val="00462033"/>
    <w:rsid w:val="00462243"/>
    <w:rsid w:val="0046335B"/>
    <w:rsid w:val="00464652"/>
    <w:rsid w:val="004647D5"/>
    <w:rsid w:val="00464C07"/>
    <w:rsid w:val="00464E9C"/>
    <w:rsid w:val="00465BA2"/>
    <w:rsid w:val="0046684E"/>
    <w:rsid w:val="004669B3"/>
    <w:rsid w:val="00466DAC"/>
    <w:rsid w:val="004703BF"/>
    <w:rsid w:val="00470430"/>
    <w:rsid w:val="0047070B"/>
    <w:rsid w:val="004708B5"/>
    <w:rsid w:val="00470A35"/>
    <w:rsid w:val="00470AA9"/>
    <w:rsid w:val="00471696"/>
    <w:rsid w:val="00472BDB"/>
    <w:rsid w:val="004730C5"/>
    <w:rsid w:val="004730C7"/>
    <w:rsid w:val="004739E6"/>
    <w:rsid w:val="0047438F"/>
    <w:rsid w:val="00475455"/>
    <w:rsid w:val="00477A8B"/>
    <w:rsid w:val="00477BA3"/>
    <w:rsid w:val="004814AB"/>
    <w:rsid w:val="00481A5C"/>
    <w:rsid w:val="00481CD6"/>
    <w:rsid w:val="00482323"/>
    <w:rsid w:val="0048320A"/>
    <w:rsid w:val="00483B53"/>
    <w:rsid w:val="004852CB"/>
    <w:rsid w:val="004856E0"/>
    <w:rsid w:val="00485D5A"/>
    <w:rsid w:val="00485FD5"/>
    <w:rsid w:val="0048622E"/>
    <w:rsid w:val="00486A9A"/>
    <w:rsid w:val="00487942"/>
    <w:rsid w:val="00490B7C"/>
    <w:rsid w:val="00492126"/>
    <w:rsid w:val="004927BC"/>
    <w:rsid w:val="00492984"/>
    <w:rsid w:val="00492DE9"/>
    <w:rsid w:val="004930F5"/>
    <w:rsid w:val="00493350"/>
    <w:rsid w:val="00493463"/>
    <w:rsid w:val="0049432C"/>
    <w:rsid w:val="00494A53"/>
    <w:rsid w:val="0049580A"/>
    <w:rsid w:val="004958BD"/>
    <w:rsid w:val="00496044"/>
    <w:rsid w:val="00497686"/>
    <w:rsid w:val="0049783E"/>
    <w:rsid w:val="004A0284"/>
    <w:rsid w:val="004A0459"/>
    <w:rsid w:val="004A0C70"/>
    <w:rsid w:val="004A25AB"/>
    <w:rsid w:val="004A317C"/>
    <w:rsid w:val="004A4139"/>
    <w:rsid w:val="004A4828"/>
    <w:rsid w:val="004A6232"/>
    <w:rsid w:val="004A7E1F"/>
    <w:rsid w:val="004B02B9"/>
    <w:rsid w:val="004B0350"/>
    <w:rsid w:val="004B0D66"/>
    <w:rsid w:val="004B25A1"/>
    <w:rsid w:val="004B3781"/>
    <w:rsid w:val="004B3977"/>
    <w:rsid w:val="004B3BC9"/>
    <w:rsid w:val="004B41A7"/>
    <w:rsid w:val="004B4283"/>
    <w:rsid w:val="004B5E38"/>
    <w:rsid w:val="004B7BA6"/>
    <w:rsid w:val="004B7CA8"/>
    <w:rsid w:val="004C114E"/>
    <w:rsid w:val="004C1B59"/>
    <w:rsid w:val="004C2AD8"/>
    <w:rsid w:val="004C3222"/>
    <w:rsid w:val="004C39B8"/>
    <w:rsid w:val="004C3A1F"/>
    <w:rsid w:val="004C55BB"/>
    <w:rsid w:val="004C5FA9"/>
    <w:rsid w:val="004C6668"/>
    <w:rsid w:val="004C66BF"/>
    <w:rsid w:val="004C67CD"/>
    <w:rsid w:val="004C70A3"/>
    <w:rsid w:val="004C776B"/>
    <w:rsid w:val="004D03A4"/>
    <w:rsid w:val="004D06CD"/>
    <w:rsid w:val="004D0C9E"/>
    <w:rsid w:val="004D0E0F"/>
    <w:rsid w:val="004D0EDC"/>
    <w:rsid w:val="004D1081"/>
    <w:rsid w:val="004D1DBE"/>
    <w:rsid w:val="004D1F64"/>
    <w:rsid w:val="004D2A1B"/>
    <w:rsid w:val="004D2A6F"/>
    <w:rsid w:val="004D2F3B"/>
    <w:rsid w:val="004D36D0"/>
    <w:rsid w:val="004D3EF8"/>
    <w:rsid w:val="004D463E"/>
    <w:rsid w:val="004D51FC"/>
    <w:rsid w:val="004D5CD1"/>
    <w:rsid w:val="004D6BDE"/>
    <w:rsid w:val="004E0431"/>
    <w:rsid w:val="004E09A6"/>
    <w:rsid w:val="004E12AE"/>
    <w:rsid w:val="004E174A"/>
    <w:rsid w:val="004E2C39"/>
    <w:rsid w:val="004E3E20"/>
    <w:rsid w:val="004E3ECF"/>
    <w:rsid w:val="004E5ADD"/>
    <w:rsid w:val="004E5DE6"/>
    <w:rsid w:val="004E5EB1"/>
    <w:rsid w:val="004E7449"/>
    <w:rsid w:val="004E7A77"/>
    <w:rsid w:val="004F01FC"/>
    <w:rsid w:val="004F0265"/>
    <w:rsid w:val="004F035F"/>
    <w:rsid w:val="004F1027"/>
    <w:rsid w:val="004F17AD"/>
    <w:rsid w:val="004F1831"/>
    <w:rsid w:val="004F1B82"/>
    <w:rsid w:val="004F27B2"/>
    <w:rsid w:val="004F2B5A"/>
    <w:rsid w:val="004F2D09"/>
    <w:rsid w:val="004F2D14"/>
    <w:rsid w:val="004F3C42"/>
    <w:rsid w:val="004F4152"/>
    <w:rsid w:val="004F440C"/>
    <w:rsid w:val="004F46F7"/>
    <w:rsid w:val="004F5E6D"/>
    <w:rsid w:val="00500684"/>
    <w:rsid w:val="005018F4"/>
    <w:rsid w:val="00502F62"/>
    <w:rsid w:val="005033A4"/>
    <w:rsid w:val="005051FA"/>
    <w:rsid w:val="005053B5"/>
    <w:rsid w:val="0050567B"/>
    <w:rsid w:val="00505719"/>
    <w:rsid w:val="00505B2C"/>
    <w:rsid w:val="00506247"/>
    <w:rsid w:val="0050625A"/>
    <w:rsid w:val="00506A96"/>
    <w:rsid w:val="00506AB1"/>
    <w:rsid w:val="005075DB"/>
    <w:rsid w:val="00507F11"/>
    <w:rsid w:val="0051073C"/>
    <w:rsid w:val="005108FE"/>
    <w:rsid w:val="00510F62"/>
    <w:rsid w:val="00511105"/>
    <w:rsid w:val="005129F8"/>
    <w:rsid w:val="00513998"/>
    <w:rsid w:val="00513A8B"/>
    <w:rsid w:val="00514162"/>
    <w:rsid w:val="00514570"/>
    <w:rsid w:val="00515449"/>
    <w:rsid w:val="00517754"/>
    <w:rsid w:val="005209C3"/>
    <w:rsid w:val="00521487"/>
    <w:rsid w:val="005243CE"/>
    <w:rsid w:val="005248A4"/>
    <w:rsid w:val="0052533B"/>
    <w:rsid w:val="00530D3B"/>
    <w:rsid w:val="005327A9"/>
    <w:rsid w:val="00532B21"/>
    <w:rsid w:val="005335F6"/>
    <w:rsid w:val="00533D48"/>
    <w:rsid w:val="00534C20"/>
    <w:rsid w:val="00534D3C"/>
    <w:rsid w:val="005357C8"/>
    <w:rsid w:val="00535E6A"/>
    <w:rsid w:val="00536923"/>
    <w:rsid w:val="00537845"/>
    <w:rsid w:val="0054061D"/>
    <w:rsid w:val="0054091E"/>
    <w:rsid w:val="00540DBF"/>
    <w:rsid w:val="0054150C"/>
    <w:rsid w:val="00541897"/>
    <w:rsid w:val="005424D3"/>
    <w:rsid w:val="00542DA3"/>
    <w:rsid w:val="005436D3"/>
    <w:rsid w:val="00543907"/>
    <w:rsid w:val="00543B89"/>
    <w:rsid w:val="0054424A"/>
    <w:rsid w:val="005447EC"/>
    <w:rsid w:val="00545564"/>
    <w:rsid w:val="00545D8B"/>
    <w:rsid w:val="00546813"/>
    <w:rsid w:val="0054720B"/>
    <w:rsid w:val="00547590"/>
    <w:rsid w:val="005476F6"/>
    <w:rsid w:val="0054783B"/>
    <w:rsid w:val="00547B74"/>
    <w:rsid w:val="00547F0C"/>
    <w:rsid w:val="00551530"/>
    <w:rsid w:val="00551BDD"/>
    <w:rsid w:val="00551F9C"/>
    <w:rsid w:val="00552777"/>
    <w:rsid w:val="00552EA1"/>
    <w:rsid w:val="00553273"/>
    <w:rsid w:val="00553495"/>
    <w:rsid w:val="00554848"/>
    <w:rsid w:val="00554999"/>
    <w:rsid w:val="00554DA3"/>
    <w:rsid w:val="00554DF2"/>
    <w:rsid w:val="005557E0"/>
    <w:rsid w:val="00555FD2"/>
    <w:rsid w:val="005563D9"/>
    <w:rsid w:val="0055655A"/>
    <w:rsid w:val="005565F6"/>
    <w:rsid w:val="00556E81"/>
    <w:rsid w:val="00557C8A"/>
    <w:rsid w:val="00557E5D"/>
    <w:rsid w:val="00557EA3"/>
    <w:rsid w:val="00557F74"/>
    <w:rsid w:val="005613BC"/>
    <w:rsid w:val="005630E1"/>
    <w:rsid w:val="00564B2A"/>
    <w:rsid w:val="00564D7E"/>
    <w:rsid w:val="00565494"/>
    <w:rsid w:val="00565F9F"/>
    <w:rsid w:val="0056654C"/>
    <w:rsid w:val="005667CD"/>
    <w:rsid w:val="00566C4F"/>
    <w:rsid w:val="0056732F"/>
    <w:rsid w:val="0056750F"/>
    <w:rsid w:val="00567B87"/>
    <w:rsid w:val="0057049B"/>
    <w:rsid w:val="00570846"/>
    <w:rsid w:val="00570F7B"/>
    <w:rsid w:val="0057117B"/>
    <w:rsid w:val="005716A0"/>
    <w:rsid w:val="00572A65"/>
    <w:rsid w:val="00572B41"/>
    <w:rsid w:val="00572D15"/>
    <w:rsid w:val="00573F5A"/>
    <w:rsid w:val="005740D8"/>
    <w:rsid w:val="0057435F"/>
    <w:rsid w:val="00575B60"/>
    <w:rsid w:val="00575FF5"/>
    <w:rsid w:val="00577173"/>
    <w:rsid w:val="005771C5"/>
    <w:rsid w:val="005802EF"/>
    <w:rsid w:val="00580D9B"/>
    <w:rsid w:val="00581A35"/>
    <w:rsid w:val="005821E6"/>
    <w:rsid w:val="005822D6"/>
    <w:rsid w:val="00582641"/>
    <w:rsid w:val="0058348B"/>
    <w:rsid w:val="0058354F"/>
    <w:rsid w:val="00583F60"/>
    <w:rsid w:val="0058444A"/>
    <w:rsid w:val="00584994"/>
    <w:rsid w:val="00584E3F"/>
    <w:rsid w:val="00585B12"/>
    <w:rsid w:val="0058662F"/>
    <w:rsid w:val="005872E4"/>
    <w:rsid w:val="00587F6E"/>
    <w:rsid w:val="00587FE0"/>
    <w:rsid w:val="00590293"/>
    <w:rsid w:val="0059216C"/>
    <w:rsid w:val="00592DB6"/>
    <w:rsid w:val="005939F7"/>
    <w:rsid w:val="00593D26"/>
    <w:rsid w:val="005942F6"/>
    <w:rsid w:val="005944DD"/>
    <w:rsid w:val="00594928"/>
    <w:rsid w:val="00595496"/>
    <w:rsid w:val="00596ED7"/>
    <w:rsid w:val="00596FCE"/>
    <w:rsid w:val="00597025"/>
    <w:rsid w:val="0059702D"/>
    <w:rsid w:val="00597B34"/>
    <w:rsid w:val="00597E5A"/>
    <w:rsid w:val="005A08AA"/>
    <w:rsid w:val="005A1EF2"/>
    <w:rsid w:val="005A233A"/>
    <w:rsid w:val="005A24A0"/>
    <w:rsid w:val="005A25A3"/>
    <w:rsid w:val="005A2768"/>
    <w:rsid w:val="005A3E91"/>
    <w:rsid w:val="005A6017"/>
    <w:rsid w:val="005A7185"/>
    <w:rsid w:val="005B0620"/>
    <w:rsid w:val="005B0A95"/>
    <w:rsid w:val="005B0D5F"/>
    <w:rsid w:val="005B1675"/>
    <w:rsid w:val="005B1E2D"/>
    <w:rsid w:val="005B20C3"/>
    <w:rsid w:val="005B21B4"/>
    <w:rsid w:val="005B2AB6"/>
    <w:rsid w:val="005B3300"/>
    <w:rsid w:val="005B41CC"/>
    <w:rsid w:val="005B453A"/>
    <w:rsid w:val="005B48C8"/>
    <w:rsid w:val="005B58F0"/>
    <w:rsid w:val="005B5D18"/>
    <w:rsid w:val="005B5E71"/>
    <w:rsid w:val="005B5F7B"/>
    <w:rsid w:val="005B72F1"/>
    <w:rsid w:val="005C0B2D"/>
    <w:rsid w:val="005C28C6"/>
    <w:rsid w:val="005C312C"/>
    <w:rsid w:val="005C3607"/>
    <w:rsid w:val="005C368C"/>
    <w:rsid w:val="005C3E78"/>
    <w:rsid w:val="005C3F23"/>
    <w:rsid w:val="005C402D"/>
    <w:rsid w:val="005C4ACC"/>
    <w:rsid w:val="005C5410"/>
    <w:rsid w:val="005C7C40"/>
    <w:rsid w:val="005C7E11"/>
    <w:rsid w:val="005C7E65"/>
    <w:rsid w:val="005D1820"/>
    <w:rsid w:val="005D192E"/>
    <w:rsid w:val="005D1A21"/>
    <w:rsid w:val="005D1ED4"/>
    <w:rsid w:val="005D2E60"/>
    <w:rsid w:val="005D328B"/>
    <w:rsid w:val="005D36F2"/>
    <w:rsid w:val="005D388A"/>
    <w:rsid w:val="005D41D1"/>
    <w:rsid w:val="005D483D"/>
    <w:rsid w:val="005D4F97"/>
    <w:rsid w:val="005D5158"/>
    <w:rsid w:val="005D54C1"/>
    <w:rsid w:val="005D5F15"/>
    <w:rsid w:val="005D6243"/>
    <w:rsid w:val="005D6460"/>
    <w:rsid w:val="005D7092"/>
    <w:rsid w:val="005D7425"/>
    <w:rsid w:val="005E085D"/>
    <w:rsid w:val="005E1C5D"/>
    <w:rsid w:val="005E1CED"/>
    <w:rsid w:val="005E2158"/>
    <w:rsid w:val="005E305F"/>
    <w:rsid w:val="005E3C91"/>
    <w:rsid w:val="005E3DD7"/>
    <w:rsid w:val="005E41FC"/>
    <w:rsid w:val="005E422B"/>
    <w:rsid w:val="005E4BBE"/>
    <w:rsid w:val="005E4E9B"/>
    <w:rsid w:val="005E51C9"/>
    <w:rsid w:val="005E5D45"/>
    <w:rsid w:val="005F27A8"/>
    <w:rsid w:val="005F3000"/>
    <w:rsid w:val="005F324E"/>
    <w:rsid w:val="005F3A96"/>
    <w:rsid w:val="005F3FC6"/>
    <w:rsid w:val="005F4333"/>
    <w:rsid w:val="005F584A"/>
    <w:rsid w:val="005F5C19"/>
    <w:rsid w:val="005F5F6E"/>
    <w:rsid w:val="005F64D7"/>
    <w:rsid w:val="005F6DE3"/>
    <w:rsid w:val="005F7A4D"/>
    <w:rsid w:val="005F7D25"/>
    <w:rsid w:val="005F7E10"/>
    <w:rsid w:val="0060019F"/>
    <w:rsid w:val="0060178B"/>
    <w:rsid w:val="006018A7"/>
    <w:rsid w:val="00601A1C"/>
    <w:rsid w:val="006020B5"/>
    <w:rsid w:val="0060338F"/>
    <w:rsid w:val="00603581"/>
    <w:rsid w:val="006039D7"/>
    <w:rsid w:val="00603C6A"/>
    <w:rsid w:val="0060424E"/>
    <w:rsid w:val="006051F0"/>
    <w:rsid w:val="00605258"/>
    <w:rsid w:val="006059FD"/>
    <w:rsid w:val="00605D50"/>
    <w:rsid w:val="00606995"/>
    <w:rsid w:val="00606B67"/>
    <w:rsid w:val="00607019"/>
    <w:rsid w:val="0060756F"/>
    <w:rsid w:val="0061004A"/>
    <w:rsid w:val="006104AF"/>
    <w:rsid w:val="00610BF1"/>
    <w:rsid w:val="00611462"/>
    <w:rsid w:val="0061194E"/>
    <w:rsid w:val="00611AEA"/>
    <w:rsid w:val="006126A3"/>
    <w:rsid w:val="00612CF6"/>
    <w:rsid w:val="00613434"/>
    <w:rsid w:val="00613972"/>
    <w:rsid w:val="00613E9B"/>
    <w:rsid w:val="00614FAB"/>
    <w:rsid w:val="006151F8"/>
    <w:rsid w:val="00616037"/>
    <w:rsid w:val="006166E5"/>
    <w:rsid w:val="00616803"/>
    <w:rsid w:val="00616EBF"/>
    <w:rsid w:val="00620615"/>
    <w:rsid w:val="00620752"/>
    <w:rsid w:val="00620951"/>
    <w:rsid w:val="006216AF"/>
    <w:rsid w:val="006219F4"/>
    <w:rsid w:val="00622224"/>
    <w:rsid w:val="00622539"/>
    <w:rsid w:val="00622655"/>
    <w:rsid w:val="00623492"/>
    <w:rsid w:val="0062386D"/>
    <w:rsid w:val="00624769"/>
    <w:rsid w:val="006259E7"/>
    <w:rsid w:val="00626299"/>
    <w:rsid w:val="006308AD"/>
    <w:rsid w:val="00630A8E"/>
    <w:rsid w:val="00630DB3"/>
    <w:rsid w:val="006310C3"/>
    <w:rsid w:val="00631306"/>
    <w:rsid w:val="00632453"/>
    <w:rsid w:val="00632465"/>
    <w:rsid w:val="006324FF"/>
    <w:rsid w:val="00632843"/>
    <w:rsid w:val="00632B4B"/>
    <w:rsid w:val="00632C56"/>
    <w:rsid w:val="006330B3"/>
    <w:rsid w:val="006339BF"/>
    <w:rsid w:val="00634953"/>
    <w:rsid w:val="00636542"/>
    <w:rsid w:val="006366C0"/>
    <w:rsid w:val="00636ABA"/>
    <w:rsid w:val="00637A72"/>
    <w:rsid w:val="00640F80"/>
    <w:rsid w:val="0064166D"/>
    <w:rsid w:val="00641D89"/>
    <w:rsid w:val="00643AF4"/>
    <w:rsid w:val="00644473"/>
    <w:rsid w:val="0064465D"/>
    <w:rsid w:val="00644663"/>
    <w:rsid w:val="006447AB"/>
    <w:rsid w:val="00645330"/>
    <w:rsid w:val="0064536A"/>
    <w:rsid w:val="00645F25"/>
    <w:rsid w:val="00646957"/>
    <w:rsid w:val="00650067"/>
    <w:rsid w:val="006505C4"/>
    <w:rsid w:val="006505EF"/>
    <w:rsid w:val="00650D42"/>
    <w:rsid w:val="006523C1"/>
    <w:rsid w:val="00652A95"/>
    <w:rsid w:val="00652C73"/>
    <w:rsid w:val="00653361"/>
    <w:rsid w:val="0065344F"/>
    <w:rsid w:val="0065350A"/>
    <w:rsid w:val="00653843"/>
    <w:rsid w:val="006542F8"/>
    <w:rsid w:val="006543FF"/>
    <w:rsid w:val="00654703"/>
    <w:rsid w:val="006550B7"/>
    <w:rsid w:val="00655959"/>
    <w:rsid w:val="00655AF1"/>
    <w:rsid w:val="00656A99"/>
    <w:rsid w:val="006574F1"/>
    <w:rsid w:val="00657EA1"/>
    <w:rsid w:val="00660399"/>
    <w:rsid w:val="00660EA5"/>
    <w:rsid w:val="00661088"/>
    <w:rsid w:val="00661706"/>
    <w:rsid w:val="006633DE"/>
    <w:rsid w:val="00663EF7"/>
    <w:rsid w:val="006652A9"/>
    <w:rsid w:val="0066584B"/>
    <w:rsid w:val="0066661D"/>
    <w:rsid w:val="006669B8"/>
    <w:rsid w:val="00670229"/>
    <w:rsid w:val="00670587"/>
    <w:rsid w:val="00670F84"/>
    <w:rsid w:val="006712BA"/>
    <w:rsid w:val="00671414"/>
    <w:rsid w:val="006724EA"/>
    <w:rsid w:val="00672665"/>
    <w:rsid w:val="00672CD1"/>
    <w:rsid w:val="0067440C"/>
    <w:rsid w:val="00674D4F"/>
    <w:rsid w:val="006753FB"/>
    <w:rsid w:val="00675AD3"/>
    <w:rsid w:val="00676222"/>
    <w:rsid w:val="0067693C"/>
    <w:rsid w:val="00677E0D"/>
    <w:rsid w:val="006805D4"/>
    <w:rsid w:val="00682531"/>
    <w:rsid w:val="00682816"/>
    <w:rsid w:val="00682A67"/>
    <w:rsid w:val="0068398D"/>
    <w:rsid w:val="00683A41"/>
    <w:rsid w:val="0068408D"/>
    <w:rsid w:val="00684433"/>
    <w:rsid w:val="00684CBF"/>
    <w:rsid w:val="00684F36"/>
    <w:rsid w:val="006851C5"/>
    <w:rsid w:val="006852C0"/>
    <w:rsid w:val="0068634A"/>
    <w:rsid w:val="0068761A"/>
    <w:rsid w:val="0069034E"/>
    <w:rsid w:val="0069037A"/>
    <w:rsid w:val="00691A13"/>
    <w:rsid w:val="00691AAE"/>
    <w:rsid w:val="0069206A"/>
    <w:rsid w:val="00692AF2"/>
    <w:rsid w:val="00693309"/>
    <w:rsid w:val="006938F1"/>
    <w:rsid w:val="00693A1C"/>
    <w:rsid w:val="00694A05"/>
    <w:rsid w:val="00695D69"/>
    <w:rsid w:val="0069633E"/>
    <w:rsid w:val="0069643F"/>
    <w:rsid w:val="0069716B"/>
    <w:rsid w:val="00697251"/>
    <w:rsid w:val="006A1F71"/>
    <w:rsid w:val="006A26CA"/>
    <w:rsid w:val="006A2ACC"/>
    <w:rsid w:val="006A2B10"/>
    <w:rsid w:val="006A3207"/>
    <w:rsid w:val="006A3888"/>
    <w:rsid w:val="006A3F64"/>
    <w:rsid w:val="006A438B"/>
    <w:rsid w:val="006A5B05"/>
    <w:rsid w:val="006A5E11"/>
    <w:rsid w:val="006A6101"/>
    <w:rsid w:val="006A6F14"/>
    <w:rsid w:val="006A7328"/>
    <w:rsid w:val="006A73E9"/>
    <w:rsid w:val="006A7AC1"/>
    <w:rsid w:val="006B0056"/>
    <w:rsid w:val="006B0752"/>
    <w:rsid w:val="006B0B68"/>
    <w:rsid w:val="006B0BB8"/>
    <w:rsid w:val="006B0F0A"/>
    <w:rsid w:val="006B1BAD"/>
    <w:rsid w:val="006B20DB"/>
    <w:rsid w:val="006B258D"/>
    <w:rsid w:val="006B2C49"/>
    <w:rsid w:val="006B3EC6"/>
    <w:rsid w:val="006B42B6"/>
    <w:rsid w:val="006B47A2"/>
    <w:rsid w:val="006B4D5F"/>
    <w:rsid w:val="006B4E64"/>
    <w:rsid w:val="006B5148"/>
    <w:rsid w:val="006B5386"/>
    <w:rsid w:val="006B55C6"/>
    <w:rsid w:val="006B5BE8"/>
    <w:rsid w:val="006B5D82"/>
    <w:rsid w:val="006B6B76"/>
    <w:rsid w:val="006B6BAC"/>
    <w:rsid w:val="006B6CF2"/>
    <w:rsid w:val="006B6FE3"/>
    <w:rsid w:val="006B7231"/>
    <w:rsid w:val="006B72B9"/>
    <w:rsid w:val="006B77D7"/>
    <w:rsid w:val="006C020E"/>
    <w:rsid w:val="006C0224"/>
    <w:rsid w:val="006C15FB"/>
    <w:rsid w:val="006C171F"/>
    <w:rsid w:val="006C1F6A"/>
    <w:rsid w:val="006C2672"/>
    <w:rsid w:val="006C301C"/>
    <w:rsid w:val="006C4898"/>
    <w:rsid w:val="006C4D0E"/>
    <w:rsid w:val="006C4EE7"/>
    <w:rsid w:val="006C533F"/>
    <w:rsid w:val="006C58B8"/>
    <w:rsid w:val="006C5931"/>
    <w:rsid w:val="006C6028"/>
    <w:rsid w:val="006C6B62"/>
    <w:rsid w:val="006C7E8E"/>
    <w:rsid w:val="006D0095"/>
    <w:rsid w:val="006D09EB"/>
    <w:rsid w:val="006D0CDC"/>
    <w:rsid w:val="006D12A2"/>
    <w:rsid w:val="006D20D5"/>
    <w:rsid w:val="006D27C2"/>
    <w:rsid w:val="006D2829"/>
    <w:rsid w:val="006D300B"/>
    <w:rsid w:val="006D3276"/>
    <w:rsid w:val="006D334D"/>
    <w:rsid w:val="006D389F"/>
    <w:rsid w:val="006D415A"/>
    <w:rsid w:val="006D442F"/>
    <w:rsid w:val="006D4C17"/>
    <w:rsid w:val="006D53B0"/>
    <w:rsid w:val="006D5801"/>
    <w:rsid w:val="006D5ECD"/>
    <w:rsid w:val="006D61E9"/>
    <w:rsid w:val="006D66CC"/>
    <w:rsid w:val="006D69E4"/>
    <w:rsid w:val="006D6B8C"/>
    <w:rsid w:val="006D7C50"/>
    <w:rsid w:val="006D7CCF"/>
    <w:rsid w:val="006D7CEE"/>
    <w:rsid w:val="006E0284"/>
    <w:rsid w:val="006E03B7"/>
    <w:rsid w:val="006E1590"/>
    <w:rsid w:val="006E16DB"/>
    <w:rsid w:val="006E300F"/>
    <w:rsid w:val="006E4520"/>
    <w:rsid w:val="006E48BA"/>
    <w:rsid w:val="006E493B"/>
    <w:rsid w:val="006E5365"/>
    <w:rsid w:val="006E5513"/>
    <w:rsid w:val="006E5542"/>
    <w:rsid w:val="006E5584"/>
    <w:rsid w:val="006E5624"/>
    <w:rsid w:val="006E5730"/>
    <w:rsid w:val="006E6721"/>
    <w:rsid w:val="006E6BD0"/>
    <w:rsid w:val="006F1DCD"/>
    <w:rsid w:val="006F1F8F"/>
    <w:rsid w:val="006F22A4"/>
    <w:rsid w:val="006F337D"/>
    <w:rsid w:val="006F3A49"/>
    <w:rsid w:val="006F3F30"/>
    <w:rsid w:val="006F4B5B"/>
    <w:rsid w:val="006F4BBD"/>
    <w:rsid w:val="006F4EA7"/>
    <w:rsid w:val="006F5FD1"/>
    <w:rsid w:val="006F5FE5"/>
    <w:rsid w:val="006F7206"/>
    <w:rsid w:val="00700BA2"/>
    <w:rsid w:val="00701B69"/>
    <w:rsid w:val="007020C0"/>
    <w:rsid w:val="007025C5"/>
    <w:rsid w:val="007029DB"/>
    <w:rsid w:val="007031F4"/>
    <w:rsid w:val="0070395E"/>
    <w:rsid w:val="00704BCD"/>
    <w:rsid w:val="00705A3F"/>
    <w:rsid w:val="007060C4"/>
    <w:rsid w:val="007067E5"/>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534A"/>
    <w:rsid w:val="007169D4"/>
    <w:rsid w:val="00716B60"/>
    <w:rsid w:val="00716B6D"/>
    <w:rsid w:val="007176A6"/>
    <w:rsid w:val="00717CFD"/>
    <w:rsid w:val="0072024E"/>
    <w:rsid w:val="007207A5"/>
    <w:rsid w:val="007207E7"/>
    <w:rsid w:val="00720E8A"/>
    <w:rsid w:val="00721513"/>
    <w:rsid w:val="007221B9"/>
    <w:rsid w:val="007222B1"/>
    <w:rsid w:val="007229FF"/>
    <w:rsid w:val="00722D43"/>
    <w:rsid w:val="00723178"/>
    <w:rsid w:val="00723535"/>
    <w:rsid w:val="00723F55"/>
    <w:rsid w:val="00725938"/>
    <w:rsid w:val="00725DA4"/>
    <w:rsid w:val="00726106"/>
    <w:rsid w:val="00726761"/>
    <w:rsid w:val="00727379"/>
    <w:rsid w:val="00727D11"/>
    <w:rsid w:val="00730247"/>
    <w:rsid w:val="00730353"/>
    <w:rsid w:val="00731A0A"/>
    <w:rsid w:val="00731B55"/>
    <w:rsid w:val="00731C92"/>
    <w:rsid w:val="00731DA6"/>
    <w:rsid w:val="007333C4"/>
    <w:rsid w:val="0073354B"/>
    <w:rsid w:val="00733678"/>
    <w:rsid w:val="0073383F"/>
    <w:rsid w:val="00733A88"/>
    <w:rsid w:val="00733B71"/>
    <w:rsid w:val="00733C21"/>
    <w:rsid w:val="00733D35"/>
    <w:rsid w:val="00734543"/>
    <w:rsid w:val="007348E5"/>
    <w:rsid w:val="00735227"/>
    <w:rsid w:val="007357CF"/>
    <w:rsid w:val="007365CF"/>
    <w:rsid w:val="00736FDA"/>
    <w:rsid w:val="007373E3"/>
    <w:rsid w:val="007377E9"/>
    <w:rsid w:val="007379FC"/>
    <w:rsid w:val="00740EDD"/>
    <w:rsid w:val="00741A18"/>
    <w:rsid w:val="00741C05"/>
    <w:rsid w:val="00742185"/>
    <w:rsid w:val="0074299D"/>
    <w:rsid w:val="00742AE1"/>
    <w:rsid w:val="007432CF"/>
    <w:rsid w:val="00743AED"/>
    <w:rsid w:val="00744DAA"/>
    <w:rsid w:val="00745687"/>
    <w:rsid w:val="007456CE"/>
    <w:rsid w:val="007462D3"/>
    <w:rsid w:val="00747B89"/>
    <w:rsid w:val="00747E20"/>
    <w:rsid w:val="00750035"/>
    <w:rsid w:val="00750B23"/>
    <w:rsid w:val="00750EA1"/>
    <w:rsid w:val="00753D4A"/>
    <w:rsid w:val="00753E20"/>
    <w:rsid w:val="007579E9"/>
    <w:rsid w:val="00757CC6"/>
    <w:rsid w:val="0076059B"/>
    <w:rsid w:val="00760B50"/>
    <w:rsid w:val="00761359"/>
    <w:rsid w:val="0076149C"/>
    <w:rsid w:val="00761A57"/>
    <w:rsid w:val="00762A0D"/>
    <w:rsid w:val="00762CF4"/>
    <w:rsid w:val="00762DD5"/>
    <w:rsid w:val="00763615"/>
    <w:rsid w:val="00763642"/>
    <w:rsid w:val="00764792"/>
    <w:rsid w:val="00764D4A"/>
    <w:rsid w:val="00766A67"/>
    <w:rsid w:val="00766ABB"/>
    <w:rsid w:val="007671CF"/>
    <w:rsid w:val="007700BD"/>
    <w:rsid w:val="00770CCE"/>
    <w:rsid w:val="00770ED3"/>
    <w:rsid w:val="0077143A"/>
    <w:rsid w:val="007716C8"/>
    <w:rsid w:val="0077193A"/>
    <w:rsid w:val="00771BF4"/>
    <w:rsid w:val="00772E80"/>
    <w:rsid w:val="0077381D"/>
    <w:rsid w:val="00774635"/>
    <w:rsid w:val="007749A6"/>
    <w:rsid w:val="00775131"/>
    <w:rsid w:val="007753FF"/>
    <w:rsid w:val="00775509"/>
    <w:rsid w:val="00775CEF"/>
    <w:rsid w:val="00775DB7"/>
    <w:rsid w:val="00776174"/>
    <w:rsid w:val="0077759A"/>
    <w:rsid w:val="00777CDA"/>
    <w:rsid w:val="00780FF7"/>
    <w:rsid w:val="007817ED"/>
    <w:rsid w:val="00781C4A"/>
    <w:rsid w:val="007828A7"/>
    <w:rsid w:val="007830A2"/>
    <w:rsid w:val="00783353"/>
    <w:rsid w:val="00784240"/>
    <w:rsid w:val="00784F67"/>
    <w:rsid w:val="00785367"/>
    <w:rsid w:val="00785374"/>
    <w:rsid w:val="00785C6D"/>
    <w:rsid w:val="0078618B"/>
    <w:rsid w:val="00786235"/>
    <w:rsid w:val="00786635"/>
    <w:rsid w:val="00786E3A"/>
    <w:rsid w:val="007874EE"/>
    <w:rsid w:val="00787A03"/>
    <w:rsid w:val="00787A67"/>
    <w:rsid w:val="00787B12"/>
    <w:rsid w:val="007900BF"/>
    <w:rsid w:val="0079282E"/>
    <w:rsid w:val="00792AA3"/>
    <w:rsid w:val="00793466"/>
    <w:rsid w:val="007936D5"/>
    <w:rsid w:val="00793F04"/>
    <w:rsid w:val="007947D1"/>
    <w:rsid w:val="00794D7B"/>
    <w:rsid w:val="0079535E"/>
    <w:rsid w:val="007954E7"/>
    <w:rsid w:val="00795F86"/>
    <w:rsid w:val="0079620F"/>
    <w:rsid w:val="00796F06"/>
    <w:rsid w:val="00796F26"/>
    <w:rsid w:val="00797163"/>
    <w:rsid w:val="00797295"/>
    <w:rsid w:val="00797F8F"/>
    <w:rsid w:val="007A136B"/>
    <w:rsid w:val="007A1C0A"/>
    <w:rsid w:val="007A1DB3"/>
    <w:rsid w:val="007A1DD6"/>
    <w:rsid w:val="007A2312"/>
    <w:rsid w:val="007A2F82"/>
    <w:rsid w:val="007A4370"/>
    <w:rsid w:val="007A7129"/>
    <w:rsid w:val="007A77D4"/>
    <w:rsid w:val="007B099F"/>
    <w:rsid w:val="007B0B3B"/>
    <w:rsid w:val="007B1E24"/>
    <w:rsid w:val="007B1F71"/>
    <w:rsid w:val="007B2CA3"/>
    <w:rsid w:val="007B2E3D"/>
    <w:rsid w:val="007B3784"/>
    <w:rsid w:val="007B39A0"/>
    <w:rsid w:val="007B449A"/>
    <w:rsid w:val="007B484E"/>
    <w:rsid w:val="007B53A7"/>
    <w:rsid w:val="007B5F63"/>
    <w:rsid w:val="007B6504"/>
    <w:rsid w:val="007B6D54"/>
    <w:rsid w:val="007B7026"/>
    <w:rsid w:val="007B79B2"/>
    <w:rsid w:val="007C083F"/>
    <w:rsid w:val="007C0DF1"/>
    <w:rsid w:val="007C1190"/>
    <w:rsid w:val="007C12E3"/>
    <w:rsid w:val="007C211A"/>
    <w:rsid w:val="007C2476"/>
    <w:rsid w:val="007C2F7E"/>
    <w:rsid w:val="007C382E"/>
    <w:rsid w:val="007C4DD8"/>
    <w:rsid w:val="007C54B8"/>
    <w:rsid w:val="007C6CAB"/>
    <w:rsid w:val="007C73BD"/>
    <w:rsid w:val="007C73C0"/>
    <w:rsid w:val="007D0157"/>
    <w:rsid w:val="007D06AC"/>
    <w:rsid w:val="007D0CE4"/>
    <w:rsid w:val="007D1096"/>
    <w:rsid w:val="007D1F4D"/>
    <w:rsid w:val="007D208B"/>
    <w:rsid w:val="007D273E"/>
    <w:rsid w:val="007D2790"/>
    <w:rsid w:val="007D2E6C"/>
    <w:rsid w:val="007D3511"/>
    <w:rsid w:val="007D4F21"/>
    <w:rsid w:val="007D5081"/>
    <w:rsid w:val="007D630B"/>
    <w:rsid w:val="007D6327"/>
    <w:rsid w:val="007D6592"/>
    <w:rsid w:val="007D66EC"/>
    <w:rsid w:val="007D6D1E"/>
    <w:rsid w:val="007D7DFE"/>
    <w:rsid w:val="007E0246"/>
    <w:rsid w:val="007E068E"/>
    <w:rsid w:val="007E0DFA"/>
    <w:rsid w:val="007E0E0B"/>
    <w:rsid w:val="007E10CA"/>
    <w:rsid w:val="007E1492"/>
    <w:rsid w:val="007E2689"/>
    <w:rsid w:val="007E26F1"/>
    <w:rsid w:val="007E2A08"/>
    <w:rsid w:val="007E2C81"/>
    <w:rsid w:val="007E3975"/>
    <w:rsid w:val="007E3B57"/>
    <w:rsid w:val="007E3D71"/>
    <w:rsid w:val="007E445F"/>
    <w:rsid w:val="007E48C1"/>
    <w:rsid w:val="007E4D43"/>
    <w:rsid w:val="007E5144"/>
    <w:rsid w:val="007E543F"/>
    <w:rsid w:val="007E55ED"/>
    <w:rsid w:val="007E5E0E"/>
    <w:rsid w:val="007E5F50"/>
    <w:rsid w:val="007E6AF7"/>
    <w:rsid w:val="007E6B0F"/>
    <w:rsid w:val="007E7C71"/>
    <w:rsid w:val="007F04CA"/>
    <w:rsid w:val="007F060D"/>
    <w:rsid w:val="007F0FF2"/>
    <w:rsid w:val="007F2714"/>
    <w:rsid w:val="007F3061"/>
    <w:rsid w:val="007F3E6E"/>
    <w:rsid w:val="007F4146"/>
    <w:rsid w:val="007F4585"/>
    <w:rsid w:val="007F474B"/>
    <w:rsid w:val="007F5546"/>
    <w:rsid w:val="007F70AB"/>
    <w:rsid w:val="007F7103"/>
    <w:rsid w:val="007F754E"/>
    <w:rsid w:val="007F7F74"/>
    <w:rsid w:val="00801F04"/>
    <w:rsid w:val="0080219D"/>
    <w:rsid w:val="0080224F"/>
    <w:rsid w:val="00802CEB"/>
    <w:rsid w:val="00802EF7"/>
    <w:rsid w:val="00802F85"/>
    <w:rsid w:val="00803059"/>
    <w:rsid w:val="0080310F"/>
    <w:rsid w:val="008031A4"/>
    <w:rsid w:val="008032F7"/>
    <w:rsid w:val="008038CE"/>
    <w:rsid w:val="008051A4"/>
    <w:rsid w:val="00805415"/>
    <w:rsid w:val="008059FB"/>
    <w:rsid w:val="00805DB6"/>
    <w:rsid w:val="00806015"/>
    <w:rsid w:val="00806849"/>
    <w:rsid w:val="008073C1"/>
    <w:rsid w:val="00807B78"/>
    <w:rsid w:val="008104DC"/>
    <w:rsid w:val="00810D9E"/>
    <w:rsid w:val="008113C5"/>
    <w:rsid w:val="00811834"/>
    <w:rsid w:val="00811C10"/>
    <w:rsid w:val="00811C2B"/>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5F41"/>
    <w:rsid w:val="008262A4"/>
    <w:rsid w:val="00826881"/>
    <w:rsid w:val="008275A3"/>
    <w:rsid w:val="00827A93"/>
    <w:rsid w:val="0083001B"/>
    <w:rsid w:val="0083117F"/>
    <w:rsid w:val="00831874"/>
    <w:rsid w:val="00831B69"/>
    <w:rsid w:val="008331FE"/>
    <w:rsid w:val="00833521"/>
    <w:rsid w:val="0083494B"/>
    <w:rsid w:val="008365F7"/>
    <w:rsid w:val="0083662D"/>
    <w:rsid w:val="00836A9B"/>
    <w:rsid w:val="00837039"/>
    <w:rsid w:val="00837640"/>
    <w:rsid w:val="00837EF5"/>
    <w:rsid w:val="0084013B"/>
    <w:rsid w:val="0084030E"/>
    <w:rsid w:val="00841C3D"/>
    <w:rsid w:val="00841FEB"/>
    <w:rsid w:val="00842B9C"/>
    <w:rsid w:val="00842F9A"/>
    <w:rsid w:val="00843197"/>
    <w:rsid w:val="008431FD"/>
    <w:rsid w:val="00843545"/>
    <w:rsid w:val="00843B53"/>
    <w:rsid w:val="00843DD3"/>
    <w:rsid w:val="00843E3A"/>
    <w:rsid w:val="00843F36"/>
    <w:rsid w:val="00844223"/>
    <w:rsid w:val="00844416"/>
    <w:rsid w:val="008448E2"/>
    <w:rsid w:val="00844E10"/>
    <w:rsid w:val="008458D4"/>
    <w:rsid w:val="00846110"/>
    <w:rsid w:val="00846731"/>
    <w:rsid w:val="00850196"/>
    <w:rsid w:val="00850422"/>
    <w:rsid w:val="008504D1"/>
    <w:rsid w:val="00850556"/>
    <w:rsid w:val="00851639"/>
    <w:rsid w:val="008519A7"/>
    <w:rsid w:val="00851ADE"/>
    <w:rsid w:val="00852521"/>
    <w:rsid w:val="00853F91"/>
    <w:rsid w:val="00854775"/>
    <w:rsid w:val="008547D8"/>
    <w:rsid w:val="00854881"/>
    <w:rsid w:val="00854D7B"/>
    <w:rsid w:val="00855423"/>
    <w:rsid w:val="00855A47"/>
    <w:rsid w:val="00856487"/>
    <w:rsid w:val="0085680E"/>
    <w:rsid w:val="00856B7A"/>
    <w:rsid w:val="00856FED"/>
    <w:rsid w:val="00860150"/>
    <w:rsid w:val="00861C0D"/>
    <w:rsid w:val="0086265B"/>
    <w:rsid w:val="00862F5A"/>
    <w:rsid w:val="008631D0"/>
    <w:rsid w:val="00863219"/>
    <w:rsid w:val="00864CDC"/>
    <w:rsid w:val="00864D74"/>
    <w:rsid w:val="008653EC"/>
    <w:rsid w:val="0086577D"/>
    <w:rsid w:val="008662C1"/>
    <w:rsid w:val="00867B26"/>
    <w:rsid w:val="00870775"/>
    <w:rsid w:val="00870883"/>
    <w:rsid w:val="00870A02"/>
    <w:rsid w:val="008719D0"/>
    <w:rsid w:val="008723C2"/>
    <w:rsid w:val="00873C7C"/>
    <w:rsid w:val="00873D99"/>
    <w:rsid w:val="00873EEC"/>
    <w:rsid w:val="00874544"/>
    <w:rsid w:val="00874D20"/>
    <w:rsid w:val="0087595E"/>
    <w:rsid w:val="00875E74"/>
    <w:rsid w:val="00875FAA"/>
    <w:rsid w:val="00876650"/>
    <w:rsid w:val="008775DA"/>
    <w:rsid w:val="00880AB5"/>
    <w:rsid w:val="00882A4A"/>
    <w:rsid w:val="008839E7"/>
    <w:rsid w:val="00883A3F"/>
    <w:rsid w:val="00883B5C"/>
    <w:rsid w:val="008844E5"/>
    <w:rsid w:val="00884E9B"/>
    <w:rsid w:val="00885949"/>
    <w:rsid w:val="00887416"/>
    <w:rsid w:val="008906E7"/>
    <w:rsid w:val="008907DF"/>
    <w:rsid w:val="0089157E"/>
    <w:rsid w:val="00891ED4"/>
    <w:rsid w:val="0089207C"/>
    <w:rsid w:val="0089274B"/>
    <w:rsid w:val="008930FD"/>
    <w:rsid w:val="008939E0"/>
    <w:rsid w:val="00894759"/>
    <w:rsid w:val="00895048"/>
    <w:rsid w:val="00895177"/>
    <w:rsid w:val="00895679"/>
    <w:rsid w:val="00895902"/>
    <w:rsid w:val="00896CDA"/>
    <w:rsid w:val="008974DE"/>
    <w:rsid w:val="00897EDF"/>
    <w:rsid w:val="008A028E"/>
    <w:rsid w:val="008A0399"/>
    <w:rsid w:val="008A0441"/>
    <w:rsid w:val="008A074F"/>
    <w:rsid w:val="008A15C0"/>
    <w:rsid w:val="008A25AC"/>
    <w:rsid w:val="008A27B0"/>
    <w:rsid w:val="008A30F7"/>
    <w:rsid w:val="008A3FC9"/>
    <w:rsid w:val="008A442A"/>
    <w:rsid w:val="008A4560"/>
    <w:rsid w:val="008A48D2"/>
    <w:rsid w:val="008A4C6B"/>
    <w:rsid w:val="008A5920"/>
    <w:rsid w:val="008A5B80"/>
    <w:rsid w:val="008A6F5E"/>
    <w:rsid w:val="008A6F84"/>
    <w:rsid w:val="008B0A8D"/>
    <w:rsid w:val="008B0E97"/>
    <w:rsid w:val="008B0FC8"/>
    <w:rsid w:val="008B16EB"/>
    <w:rsid w:val="008B3584"/>
    <w:rsid w:val="008B3665"/>
    <w:rsid w:val="008B3F60"/>
    <w:rsid w:val="008B4152"/>
    <w:rsid w:val="008B4721"/>
    <w:rsid w:val="008B4E5D"/>
    <w:rsid w:val="008B5583"/>
    <w:rsid w:val="008B5FBB"/>
    <w:rsid w:val="008B6A7F"/>
    <w:rsid w:val="008B7667"/>
    <w:rsid w:val="008B76F4"/>
    <w:rsid w:val="008B7CCB"/>
    <w:rsid w:val="008C06F7"/>
    <w:rsid w:val="008C08E3"/>
    <w:rsid w:val="008C14EB"/>
    <w:rsid w:val="008C1B5F"/>
    <w:rsid w:val="008C22AB"/>
    <w:rsid w:val="008C358F"/>
    <w:rsid w:val="008C3A94"/>
    <w:rsid w:val="008C3CBB"/>
    <w:rsid w:val="008C400D"/>
    <w:rsid w:val="008C4B74"/>
    <w:rsid w:val="008C4CDF"/>
    <w:rsid w:val="008C5814"/>
    <w:rsid w:val="008C5F1A"/>
    <w:rsid w:val="008C63B0"/>
    <w:rsid w:val="008C6496"/>
    <w:rsid w:val="008C670B"/>
    <w:rsid w:val="008C68A1"/>
    <w:rsid w:val="008C7BF9"/>
    <w:rsid w:val="008C7EE5"/>
    <w:rsid w:val="008D02CD"/>
    <w:rsid w:val="008D0B12"/>
    <w:rsid w:val="008D10EA"/>
    <w:rsid w:val="008D2B9D"/>
    <w:rsid w:val="008D381D"/>
    <w:rsid w:val="008D39F2"/>
    <w:rsid w:val="008D3CBC"/>
    <w:rsid w:val="008D3D32"/>
    <w:rsid w:val="008D4A1D"/>
    <w:rsid w:val="008D4BC8"/>
    <w:rsid w:val="008D4CB5"/>
    <w:rsid w:val="008D5303"/>
    <w:rsid w:val="008D58B4"/>
    <w:rsid w:val="008D6059"/>
    <w:rsid w:val="008D6278"/>
    <w:rsid w:val="008D676C"/>
    <w:rsid w:val="008D6FEE"/>
    <w:rsid w:val="008D77F0"/>
    <w:rsid w:val="008D7DC2"/>
    <w:rsid w:val="008E0437"/>
    <w:rsid w:val="008E06B4"/>
    <w:rsid w:val="008E06CC"/>
    <w:rsid w:val="008E13F2"/>
    <w:rsid w:val="008E2F70"/>
    <w:rsid w:val="008E39FE"/>
    <w:rsid w:val="008E42D9"/>
    <w:rsid w:val="008E4462"/>
    <w:rsid w:val="008E4D7C"/>
    <w:rsid w:val="008E627E"/>
    <w:rsid w:val="008E6418"/>
    <w:rsid w:val="008E66D3"/>
    <w:rsid w:val="008E7D13"/>
    <w:rsid w:val="008E7D5F"/>
    <w:rsid w:val="008F1285"/>
    <w:rsid w:val="008F172D"/>
    <w:rsid w:val="008F1B71"/>
    <w:rsid w:val="008F2069"/>
    <w:rsid w:val="008F21EA"/>
    <w:rsid w:val="008F2489"/>
    <w:rsid w:val="008F24CC"/>
    <w:rsid w:val="008F30F9"/>
    <w:rsid w:val="008F3524"/>
    <w:rsid w:val="008F3C11"/>
    <w:rsid w:val="008F437B"/>
    <w:rsid w:val="008F48A0"/>
    <w:rsid w:val="008F48AB"/>
    <w:rsid w:val="008F4E57"/>
    <w:rsid w:val="008F5D5C"/>
    <w:rsid w:val="008F67DD"/>
    <w:rsid w:val="008F6800"/>
    <w:rsid w:val="008F6F29"/>
    <w:rsid w:val="008F7E17"/>
    <w:rsid w:val="0090075A"/>
    <w:rsid w:val="00900B60"/>
    <w:rsid w:val="00900C9E"/>
    <w:rsid w:val="00900EBB"/>
    <w:rsid w:val="0090100B"/>
    <w:rsid w:val="00901AC7"/>
    <w:rsid w:val="0090275C"/>
    <w:rsid w:val="00903328"/>
    <w:rsid w:val="0090469B"/>
    <w:rsid w:val="00904C98"/>
    <w:rsid w:val="00904DB2"/>
    <w:rsid w:val="00905261"/>
    <w:rsid w:val="00905786"/>
    <w:rsid w:val="009059E2"/>
    <w:rsid w:val="00905A3F"/>
    <w:rsid w:val="00905ACA"/>
    <w:rsid w:val="00905BF5"/>
    <w:rsid w:val="00905F25"/>
    <w:rsid w:val="00906163"/>
    <w:rsid w:val="009068B1"/>
    <w:rsid w:val="00906EEF"/>
    <w:rsid w:val="0091018B"/>
    <w:rsid w:val="00910A1C"/>
    <w:rsid w:val="00910C6A"/>
    <w:rsid w:val="0091189D"/>
    <w:rsid w:val="00911B9F"/>
    <w:rsid w:val="00911E4E"/>
    <w:rsid w:val="009120EB"/>
    <w:rsid w:val="009122B5"/>
    <w:rsid w:val="00912B60"/>
    <w:rsid w:val="00912D7B"/>
    <w:rsid w:val="00913A28"/>
    <w:rsid w:val="00914183"/>
    <w:rsid w:val="009141EA"/>
    <w:rsid w:val="00914585"/>
    <w:rsid w:val="00914C21"/>
    <w:rsid w:val="009155D0"/>
    <w:rsid w:val="00915D13"/>
    <w:rsid w:val="00915F3C"/>
    <w:rsid w:val="009167F6"/>
    <w:rsid w:val="009168D8"/>
    <w:rsid w:val="009169CF"/>
    <w:rsid w:val="009170FE"/>
    <w:rsid w:val="0091727C"/>
    <w:rsid w:val="009175CA"/>
    <w:rsid w:val="0091766F"/>
    <w:rsid w:val="00920868"/>
    <w:rsid w:val="0092157C"/>
    <w:rsid w:val="00921DAB"/>
    <w:rsid w:val="00922417"/>
    <w:rsid w:val="00922DAD"/>
    <w:rsid w:val="0092347F"/>
    <w:rsid w:val="00923DDD"/>
    <w:rsid w:val="00924C3C"/>
    <w:rsid w:val="00925838"/>
    <w:rsid w:val="00925D19"/>
    <w:rsid w:val="00926688"/>
    <w:rsid w:val="0092730D"/>
    <w:rsid w:val="0092741C"/>
    <w:rsid w:val="009275B8"/>
    <w:rsid w:val="00927B7E"/>
    <w:rsid w:val="009304BD"/>
    <w:rsid w:val="00930F6D"/>
    <w:rsid w:val="0093113C"/>
    <w:rsid w:val="009311E6"/>
    <w:rsid w:val="00931606"/>
    <w:rsid w:val="00931E79"/>
    <w:rsid w:val="00932110"/>
    <w:rsid w:val="00932C98"/>
    <w:rsid w:val="0093311F"/>
    <w:rsid w:val="00934096"/>
    <w:rsid w:val="00934DE2"/>
    <w:rsid w:val="00935222"/>
    <w:rsid w:val="00935321"/>
    <w:rsid w:val="00935515"/>
    <w:rsid w:val="009374E2"/>
    <w:rsid w:val="00941672"/>
    <w:rsid w:val="00942681"/>
    <w:rsid w:val="00943483"/>
    <w:rsid w:val="009460CD"/>
    <w:rsid w:val="00946213"/>
    <w:rsid w:val="0094799B"/>
    <w:rsid w:val="00950570"/>
    <w:rsid w:val="009517B1"/>
    <w:rsid w:val="0095197D"/>
    <w:rsid w:val="00951B26"/>
    <w:rsid w:val="00951F47"/>
    <w:rsid w:val="009540EA"/>
    <w:rsid w:val="0095418D"/>
    <w:rsid w:val="009568BC"/>
    <w:rsid w:val="00956A3B"/>
    <w:rsid w:val="00956A45"/>
    <w:rsid w:val="0095703F"/>
    <w:rsid w:val="009574E1"/>
    <w:rsid w:val="00960157"/>
    <w:rsid w:val="0096230E"/>
    <w:rsid w:val="0096232B"/>
    <w:rsid w:val="00962D5F"/>
    <w:rsid w:val="0096303E"/>
    <w:rsid w:val="00963391"/>
    <w:rsid w:val="0096380D"/>
    <w:rsid w:val="00964A4A"/>
    <w:rsid w:val="00966050"/>
    <w:rsid w:val="00966158"/>
    <w:rsid w:val="0096622B"/>
    <w:rsid w:val="00966511"/>
    <w:rsid w:val="009701BB"/>
    <w:rsid w:val="009712C4"/>
    <w:rsid w:val="009713A4"/>
    <w:rsid w:val="00972431"/>
    <w:rsid w:val="009726D7"/>
    <w:rsid w:val="00973125"/>
    <w:rsid w:val="009736D1"/>
    <w:rsid w:val="00973E76"/>
    <w:rsid w:val="00973F9D"/>
    <w:rsid w:val="0097419D"/>
    <w:rsid w:val="009741C2"/>
    <w:rsid w:val="00975BA4"/>
    <w:rsid w:val="00975C2B"/>
    <w:rsid w:val="00975E1A"/>
    <w:rsid w:val="00976986"/>
    <w:rsid w:val="009773AB"/>
    <w:rsid w:val="009775A5"/>
    <w:rsid w:val="00977EB2"/>
    <w:rsid w:val="00977F35"/>
    <w:rsid w:val="0098034E"/>
    <w:rsid w:val="009809AE"/>
    <w:rsid w:val="00981442"/>
    <w:rsid w:val="009821D0"/>
    <w:rsid w:val="0098271A"/>
    <w:rsid w:val="00982D6A"/>
    <w:rsid w:val="00983694"/>
    <w:rsid w:val="00983806"/>
    <w:rsid w:val="00983C8C"/>
    <w:rsid w:val="00983D47"/>
    <w:rsid w:val="00984195"/>
    <w:rsid w:val="009846A0"/>
    <w:rsid w:val="009849A3"/>
    <w:rsid w:val="009850DB"/>
    <w:rsid w:val="009852A2"/>
    <w:rsid w:val="009855AA"/>
    <w:rsid w:val="00985C90"/>
    <w:rsid w:val="00985F5F"/>
    <w:rsid w:val="009867DA"/>
    <w:rsid w:val="00986F49"/>
    <w:rsid w:val="009870F1"/>
    <w:rsid w:val="00987585"/>
    <w:rsid w:val="00987F3C"/>
    <w:rsid w:val="009902CD"/>
    <w:rsid w:val="0099063C"/>
    <w:rsid w:val="0099167F"/>
    <w:rsid w:val="0099185C"/>
    <w:rsid w:val="00991E06"/>
    <w:rsid w:val="00993537"/>
    <w:rsid w:val="0099368A"/>
    <w:rsid w:val="009938AF"/>
    <w:rsid w:val="00994570"/>
    <w:rsid w:val="00994EA3"/>
    <w:rsid w:val="00995326"/>
    <w:rsid w:val="009963A9"/>
    <w:rsid w:val="0099705A"/>
    <w:rsid w:val="00997319"/>
    <w:rsid w:val="00997506"/>
    <w:rsid w:val="0099777A"/>
    <w:rsid w:val="00997E04"/>
    <w:rsid w:val="009A03FF"/>
    <w:rsid w:val="009A0BEA"/>
    <w:rsid w:val="009A1CEA"/>
    <w:rsid w:val="009A20EA"/>
    <w:rsid w:val="009A26D2"/>
    <w:rsid w:val="009A3E37"/>
    <w:rsid w:val="009A4DF0"/>
    <w:rsid w:val="009A51D7"/>
    <w:rsid w:val="009A5E91"/>
    <w:rsid w:val="009A61D2"/>
    <w:rsid w:val="009A657B"/>
    <w:rsid w:val="009A6748"/>
    <w:rsid w:val="009A6CA0"/>
    <w:rsid w:val="009A74E3"/>
    <w:rsid w:val="009B0430"/>
    <w:rsid w:val="009B1066"/>
    <w:rsid w:val="009B11E5"/>
    <w:rsid w:val="009B1A3D"/>
    <w:rsid w:val="009B1C4A"/>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159"/>
    <w:rsid w:val="009C4D49"/>
    <w:rsid w:val="009C54C4"/>
    <w:rsid w:val="009C5B5E"/>
    <w:rsid w:val="009C6553"/>
    <w:rsid w:val="009C74B4"/>
    <w:rsid w:val="009C76AF"/>
    <w:rsid w:val="009C78C1"/>
    <w:rsid w:val="009D21BD"/>
    <w:rsid w:val="009D37DC"/>
    <w:rsid w:val="009D4191"/>
    <w:rsid w:val="009D4381"/>
    <w:rsid w:val="009D4706"/>
    <w:rsid w:val="009D54C7"/>
    <w:rsid w:val="009D65BD"/>
    <w:rsid w:val="009E0602"/>
    <w:rsid w:val="009E0C3C"/>
    <w:rsid w:val="009E0E31"/>
    <w:rsid w:val="009E1065"/>
    <w:rsid w:val="009E2CD5"/>
    <w:rsid w:val="009E3DB0"/>
    <w:rsid w:val="009E461A"/>
    <w:rsid w:val="009E4ACF"/>
    <w:rsid w:val="009E4D49"/>
    <w:rsid w:val="009E53A0"/>
    <w:rsid w:val="009E5A8B"/>
    <w:rsid w:val="009F0018"/>
    <w:rsid w:val="009F0100"/>
    <w:rsid w:val="009F0429"/>
    <w:rsid w:val="009F09B4"/>
    <w:rsid w:val="009F0F98"/>
    <w:rsid w:val="009F126C"/>
    <w:rsid w:val="009F1C49"/>
    <w:rsid w:val="009F23ED"/>
    <w:rsid w:val="009F278D"/>
    <w:rsid w:val="009F2E00"/>
    <w:rsid w:val="009F31FC"/>
    <w:rsid w:val="009F3B6C"/>
    <w:rsid w:val="009F3C70"/>
    <w:rsid w:val="009F3C94"/>
    <w:rsid w:val="009F448A"/>
    <w:rsid w:val="009F4CDC"/>
    <w:rsid w:val="009F4DD6"/>
    <w:rsid w:val="009F525B"/>
    <w:rsid w:val="009F52F7"/>
    <w:rsid w:val="009F5544"/>
    <w:rsid w:val="009F563D"/>
    <w:rsid w:val="009F5C50"/>
    <w:rsid w:val="009F6559"/>
    <w:rsid w:val="009F6CD2"/>
    <w:rsid w:val="009F72C7"/>
    <w:rsid w:val="009F7EDF"/>
    <w:rsid w:val="00A00228"/>
    <w:rsid w:val="00A00F51"/>
    <w:rsid w:val="00A01294"/>
    <w:rsid w:val="00A02300"/>
    <w:rsid w:val="00A024BF"/>
    <w:rsid w:val="00A0277B"/>
    <w:rsid w:val="00A0282F"/>
    <w:rsid w:val="00A02D74"/>
    <w:rsid w:val="00A038BF"/>
    <w:rsid w:val="00A03CA4"/>
    <w:rsid w:val="00A03D0F"/>
    <w:rsid w:val="00A05268"/>
    <w:rsid w:val="00A05368"/>
    <w:rsid w:val="00A06125"/>
    <w:rsid w:val="00A0612E"/>
    <w:rsid w:val="00A0643D"/>
    <w:rsid w:val="00A072D0"/>
    <w:rsid w:val="00A07312"/>
    <w:rsid w:val="00A11027"/>
    <w:rsid w:val="00A111A1"/>
    <w:rsid w:val="00A11310"/>
    <w:rsid w:val="00A11762"/>
    <w:rsid w:val="00A13451"/>
    <w:rsid w:val="00A13D5B"/>
    <w:rsid w:val="00A14528"/>
    <w:rsid w:val="00A145E7"/>
    <w:rsid w:val="00A14655"/>
    <w:rsid w:val="00A15039"/>
    <w:rsid w:val="00A15329"/>
    <w:rsid w:val="00A158ED"/>
    <w:rsid w:val="00A1596A"/>
    <w:rsid w:val="00A15B98"/>
    <w:rsid w:val="00A15F83"/>
    <w:rsid w:val="00A15F9B"/>
    <w:rsid w:val="00A15FEA"/>
    <w:rsid w:val="00A16057"/>
    <w:rsid w:val="00A16DA8"/>
    <w:rsid w:val="00A16FB8"/>
    <w:rsid w:val="00A174DC"/>
    <w:rsid w:val="00A17755"/>
    <w:rsid w:val="00A1779B"/>
    <w:rsid w:val="00A20794"/>
    <w:rsid w:val="00A21A71"/>
    <w:rsid w:val="00A21B1F"/>
    <w:rsid w:val="00A225DB"/>
    <w:rsid w:val="00A22C08"/>
    <w:rsid w:val="00A23D33"/>
    <w:rsid w:val="00A23EC0"/>
    <w:rsid w:val="00A24DA1"/>
    <w:rsid w:val="00A251DD"/>
    <w:rsid w:val="00A25574"/>
    <w:rsid w:val="00A25B3B"/>
    <w:rsid w:val="00A261F0"/>
    <w:rsid w:val="00A26627"/>
    <w:rsid w:val="00A2671E"/>
    <w:rsid w:val="00A27432"/>
    <w:rsid w:val="00A30683"/>
    <w:rsid w:val="00A309DC"/>
    <w:rsid w:val="00A30C7D"/>
    <w:rsid w:val="00A30F8A"/>
    <w:rsid w:val="00A31335"/>
    <w:rsid w:val="00A31C0D"/>
    <w:rsid w:val="00A31C64"/>
    <w:rsid w:val="00A31E43"/>
    <w:rsid w:val="00A31FEF"/>
    <w:rsid w:val="00A32497"/>
    <w:rsid w:val="00A33230"/>
    <w:rsid w:val="00A36756"/>
    <w:rsid w:val="00A368DD"/>
    <w:rsid w:val="00A375FE"/>
    <w:rsid w:val="00A37FAC"/>
    <w:rsid w:val="00A40D83"/>
    <w:rsid w:val="00A410DF"/>
    <w:rsid w:val="00A41279"/>
    <w:rsid w:val="00A4128E"/>
    <w:rsid w:val="00A42415"/>
    <w:rsid w:val="00A42A37"/>
    <w:rsid w:val="00A42C4B"/>
    <w:rsid w:val="00A44747"/>
    <w:rsid w:val="00A44A0D"/>
    <w:rsid w:val="00A457CD"/>
    <w:rsid w:val="00A45C4C"/>
    <w:rsid w:val="00A47601"/>
    <w:rsid w:val="00A47761"/>
    <w:rsid w:val="00A47DD8"/>
    <w:rsid w:val="00A50B8B"/>
    <w:rsid w:val="00A51423"/>
    <w:rsid w:val="00A51819"/>
    <w:rsid w:val="00A5181B"/>
    <w:rsid w:val="00A525B3"/>
    <w:rsid w:val="00A52A07"/>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3E27"/>
    <w:rsid w:val="00A74AD7"/>
    <w:rsid w:val="00A74C2B"/>
    <w:rsid w:val="00A75F1F"/>
    <w:rsid w:val="00A76A67"/>
    <w:rsid w:val="00A77640"/>
    <w:rsid w:val="00A7780E"/>
    <w:rsid w:val="00A77964"/>
    <w:rsid w:val="00A77BCB"/>
    <w:rsid w:val="00A80345"/>
    <w:rsid w:val="00A8053C"/>
    <w:rsid w:val="00A80EC6"/>
    <w:rsid w:val="00A80F76"/>
    <w:rsid w:val="00A816ED"/>
    <w:rsid w:val="00A822F5"/>
    <w:rsid w:val="00A82E0C"/>
    <w:rsid w:val="00A83738"/>
    <w:rsid w:val="00A83DAD"/>
    <w:rsid w:val="00A84168"/>
    <w:rsid w:val="00A844DD"/>
    <w:rsid w:val="00A84583"/>
    <w:rsid w:val="00A84BF6"/>
    <w:rsid w:val="00A853C5"/>
    <w:rsid w:val="00A85B75"/>
    <w:rsid w:val="00A867E9"/>
    <w:rsid w:val="00A867F8"/>
    <w:rsid w:val="00A86FC7"/>
    <w:rsid w:val="00A90CEE"/>
    <w:rsid w:val="00A910BB"/>
    <w:rsid w:val="00A912C7"/>
    <w:rsid w:val="00A91C91"/>
    <w:rsid w:val="00A93017"/>
    <w:rsid w:val="00A93567"/>
    <w:rsid w:val="00A937AD"/>
    <w:rsid w:val="00A94D90"/>
    <w:rsid w:val="00A9506F"/>
    <w:rsid w:val="00A954A4"/>
    <w:rsid w:val="00AA01F2"/>
    <w:rsid w:val="00AA0573"/>
    <w:rsid w:val="00AA104B"/>
    <w:rsid w:val="00AA14F0"/>
    <w:rsid w:val="00AA1760"/>
    <w:rsid w:val="00AA2257"/>
    <w:rsid w:val="00AA225C"/>
    <w:rsid w:val="00AA2F94"/>
    <w:rsid w:val="00AA3AFD"/>
    <w:rsid w:val="00AA3F62"/>
    <w:rsid w:val="00AA45AC"/>
    <w:rsid w:val="00AA4CA6"/>
    <w:rsid w:val="00AA4D47"/>
    <w:rsid w:val="00AA6609"/>
    <w:rsid w:val="00AA76AF"/>
    <w:rsid w:val="00AA788A"/>
    <w:rsid w:val="00AB0D57"/>
    <w:rsid w:val="00AB0FBF"/>
    <w:rsid w:val="00AB1B67"/>
    <w:rsid w:val="00AB2636"/>
    <w:rsid w:val="00AB3B63"/>
    <w:rsid w:val="00AB3DE8"/>
    <w:rsid w:val="00AB4CC0"/>
    <w:rsid w:val="00AB6377"/>
    <w:rsid w:val="00AB748A"/>
    <w:rsid w:val="00AC079D"/>
    <w:rsid w:val="00AC10EF"/>
    <w:rsid w:val="00AC1891"/>
    <w:rsid w:val="00AC18C4"/>
    <w:rsid w:val="00AC1A04"/>
    <w:rsid w:val="00AC1A2D"/>
    <w:rsid w:val="00AC1BBF"/>
    <w:rsid w:val="00AC226D"/>
    <w:rsid w:val="00AC32B8"/>
    <w:rsid w:val="00AC5500"/>
    <w:rsid w:val="00AC5536"/>
    <w:rsid w:val="00AC590A"/>
    <w:rsid w:val="00AC5B93"/>
    <w:rsid w:val="00AC5BC0"/>
    <w:rsid w:val="00AC671F"/>
    <w:rsid w:val="00AC7111"/>
    <w:rsid w:val="00AC71BD"/>
    <w:rsid w:val="00AD00EA"/>
    <w:rsid w:val="00AD02EC"/>
    <w:rsid w:val="00AD04FA"/>
    <w:rsid w:val="00AD1DE2"/>
    <w:rsid w:val="00AD2424"/>
    <w:rsid w:val="00AD3975"/>
    <w:rsid w:val="00AD43B1"/>
    <w:rsid w:val="00AD5365"/>
    <w:rsid w:val="00AD5CF5"/>
    <w:rsid w:val="00AD5CF9"/>
    <w:rsid w:val="00AD625B"/>
    <w:rsid w:val="00AD6A0F"/>
    <w:rsid w:val="00AE09BF"/>
    <w:rsid w:val="00AE0CFC"/>
    <w:rsid w:val="00AE10C5"/>
    <w:rsid w:val="00AE164A"/>
    <w:rsid w:val="00AE246E"/>
    <w:rsid w:val="00AE28E8"/>
    <w:rsid w:val="00AE2963"/>
    <w:rsid w:val="00AE33E4"/>
    <w:rsid w:val="00AE3445"/>
    <w:rsid w:val="00AE379E"/>
    <w:rsid w:val="00AE3E38"/>
    <w:rsid w:val="00AE552C"/>
    <w:rsid w:val="00AE58BD"/>
    <w:rsid w:val="00AE5F01"/>
    <w:rsid w:val="00AE6B02"/>
    <w:rsid w:val="00AE6C43"/>
    <w:rsid w:val="00AE7EB2"/>
    <w:rsid w:val="00AF0324"/>
    <w:rsid w:val="00AF092E"/>
    <w:rsid w:val="00AF2597"/>
    <w:rsid w:val="00AF27EB"/>
    <w:rsid w:val="00AF31C6"/>
    <w:rsid w:val="00AF4C9C"/>
    <w:rsid w:val="00AF58FD"/>
    <w:rsid w:val="00AF5BB6"/>
    <w:rsid w:val="00AF5E24"/>
    <w:rsid w:val="00B003C3"/>
    <w:rsid w:val="00B009CB"/>
    <w:rsid w:val="00B0121E"/>
    <w:rsid w:val="00B01453"/>
    <w:rsid w:val="00B01804"/>
    <w:rsid w:val="00B02368"/>
    <w:rsid w:val="00B03DE5"/>
    <w:rsid w:val="00B041A9"/>
    <w:rsid w:val="00B045C3"/>
    <w:rsid w:val="00B048A0"/>
    <w:rsid w:val="00B049E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45E8"/>
    <w:rsid w:val="00B1597B"/>
    <w:rsid w:val="00B15EE6"/>
    <w:rsid w:val="00B1604E"/>
    <w:rsid w:val="00B164FC"/>
    <w:rsid w:val="00B170DF"/>
    <w:rsid w:val="00B2076D"/>
    <w:rsid w:val="00B22F7B"/>
    <w:rsid w:val="00B23FEF"/>
    <w:rsid w:val="00B2498B"/>
    <w:rsid w:val="00B25E02"/>
    <w:rsid w:val="00B26F6B"/>
    <w:rsid w:val="00B276F9"/>
    <w:rsid w:val="00B27A38"/>
    <w:rsid w:val="00B30A90"/>
    <w:rsid w:val="00B31D3A"/>
    <w:rsid w:val="00B320BE"/>
    <w:rsid w:val="00B3366F"/>
    <w:rsid w:val="00B33A23"/>
    <w:rsid w:val="00B33A76"/>
    <w:rsid w:val="00B33B9D"/>
    <w:rsid w:val="00B33E92"/>
    <w:rsid w:val="00B347BE"/>
    <w:rsid w:val="00B3542A"/>
    <w:rsid w:val="00B36981"/>
    <w:rsid w:val="00B37288"/>
    <w:rsid w:val="00B37920"/>
    <w:rsid w:val="00B37EDF"/>
    <w:rsid w:val="00B4093F"/>
    <w:rsid w:val="00B40AEF"/>
    <w:rsid w:val="00B40B12"/>
    <w:rsid w:val="00B40C4A"/>
    <w:rsid w:val="00B40F17"/>
    <w:rsid w:val="00B4138B"/>
    <w:rsid w:val="00B422E7"/>
    <w:rsid w:val="00B4244C"/>
    <w:rsid w:val="00B42C23"/>
    <w:rsid w:val="00B42CAC"/>
    <w:rsid w:val="00B42CD4"/>
    <w:rsid w:val="00B4323B"/>
    <w:rsid w:val="00B4419C"/>
    <w:rsid w:val="00B44A65"/>
    <w:rsid w:val="00B45FCD"/>
    <w:rsid w:val="00B471C3"/>
    <w:rsid w:val="00B47628"/>
    <w:rsid w:val="00B47E6A"/>
    <w:rsid w:val="00B502BC"/>
    <w:rsid w:val="00B50911"/>
    <w:rsid w:val="00B511C4"/>
    <w:rsid w:val="00B51737"/>
    <w:rsid w:val="00B51B20"/>
    <w:rsid w:val="00B51C5E"/>
    <w:rsid w:val="00B51D27"/>
    <w:rsid w:val="00B51DEF"/>
    <w:rsid w:val="00B521C4"/>
    <w:rsid w:val="00B525DD"/>
    <w:rsid w:val="00B5320F"/>
    <w:rsid w:val="00B535F0"/>
    <w:rsid w:val="00B53EA7"/>
    <w:rsid w:val="00B547CA"/>
    <w:rsid w:val="00B549A4"/>
    <w:rsid w:val="00B55D95"/>
    <w:rsid w:val="00B560B2"/>
    <w:rsid w:val="00B560E0"/>
    <w:rsid w:val="00B57BBF"/>
    <w:rsid w:val="00B60AD6"/>
    <w:rsid w:val="00B60CA9"/>
    <w:rsid w:val="00B612C0"/>
    <w:rsid w:val="00B616DE"/>
    <w:rsid w:val="00B61BBE"/>
    <w:rsid w:val="00B61C28"/>
    <w:rsid w:val="00B62428"/>
    <w:rsid w:val="00B62E3F"/>
    <w:rsid w:val="00B63205"/>
    <w:rsid w:val="00B632BA"/>
    <w:rsid w:val="00B634F8"/>
    <w:rsid w:val="00B6351C"/>
    <w:rsid w:val="00B635EF"/>
    <w:rsid w:val="00B63DA0"/>
    <w:rsid w:val="00B6421B"/>
    <w:rsid w:val="00B64E9D"/>
    <w:rsid w:val="00B65C77"/>
    <w:rsid w:val="00B66AD4"/>
    <w:rsid w:val="00B6731A"/>
    <w:rsid w:val="00B676CF"/>
    <w:rsid w:val="00B67711"/>
    <w:rsid w:val="00B67E62"/>
    <w:rsid w:val="00B70070"/>
    <w:rsid w:val="00B70C2E"/>
    <w:rsid w:val="00B70DA7"/>
    <w:rsid w:val="00B71131"/>
    <w:rsid w:val="00B715F2"/>
    <w:rsid w:val="00B71946"/>
    <w:rsid w:val="00B71E6C"/>
    <w:rsid w:val="00B72161"/>
    <w:rsid w:val="00B7230D"/>
    <w:rsid w:val="00B72992"/>
    <w:rsid w:val="00B73215"/>
    <w:rsid w:val="00B73631"/>
    <w:rsid w:val="00B7386D"/>
    <w:rsid w:val="00B743BA"/>
    <w:rsid w:val="00B76F46"/>
    <w:rsid w:val="00B8022E"/>
    <w:rsid w:val="00B808CE"/>
    <w:rsid w:val="00B80B5E"/>
    <w:rsid w:val="00B80C2B"/>
    <w:rsid w:val="00B80F10"/>
    <w:rsid w:val="00B816E9"/>
    <w:rsid w:val="00B82529"/>
    <w:rsid w:val="00B8339C"/>
    <w:rsid w:val="00B83EFB"/>
    <w:rsid w:val="00B84087"/>
    <w:rsid w:val="00B8470B"/>
    <w:rsid w:val="00B84BC4"/>
    <w:rsid w:val="00B853E0"/>
    <w:rsid w:val="00B85943"/>
    <w:rsid w:val="00B85E0A"/>
    <w:rsid w:val="00B86124"/>
    <w:rsid w:val="00B8617B"/>
    <w:rsid w:val="00B86D2D"/>
    <w:rsid w:val="00B86EBA"/>
    <w:rsid w:val="00B87B98"/>
    <w:rsid w:val="00B90022"/>
    <w:rsid w:val="00B90A74"/>
    <w:rsid w:val="00B90D88"/>
    <w:rsid w:val="00B90DC1"/>
    <w:rsid w:val="00B927C4"/>
    <w:rsid w:val="00B92C29"/>
    <w:rsid w:val="00B9317F"/>
    <w:rsid w:val="00B93952"/>
    <w:rsid w:val="00B93989"/>
    <w:rsid w:val="00B93C87"/>
    <w:rsid w:val="00B941A7"/>
    <w:rsid w:val="00B9432A"/>
    <w:rsid w:val="00B94423"/>
    <w:rsid w:val="00B96826"/>
    <w:rsid w:val="00B97338"/>
    <w:rsid w:val="00B976C6"/>
    <w:rsid w:val="00B97B75"/>
    <w:rsid w:val="00B97D97"/>
    <w:rsid w:val="00BA02C1"/>
    <w:rsid w:val="00BA09F1"/>
    <w:rsid w:val="00BA0BD2"/>
    <w:rsid w:val="00BA0D80"/>
    <w:rsid w:val="00BA12E9"/>
    <w:rsid w:val="00BA3F5D"/>
    <w:rsid w:val="00BA4139"/>
    <w:rsid w:val="00BA56E4"/>
    <w:rsid w:val="00BA5E33"/>
    <w:rsid w:val="00BA637C"/>
    <w:rsid w:val="00BA6F34"/>
    <w:rsid w:val="00BA701B"/>
    <w:rsid w:val="00BA74C3"/>
    <w:rsid w:val="00BA75B4"/>
    <w:rsid w:val="00BA7C7C"/>
    <w:rsid w:val="00BB0004"/>
    <w:rsid w:val="00BB0461"/>
    <w:rsid w:val="00BB1DD3"/>
    <w:rsid w:val="00BB1DE3"/>
    <w:rsid w:val="00BB202E"/>
    <w:rsid w:val="00BB21C8"/>
    <w:rsid w:val="00BB245B"/>
    <w:rsid w:val="00BB2678"/>
    <w:rsid w:val="00BB39BA"/>
    <w:rsid w:val="00BB3CD3"/>
    <w:rsid w:val="00BB44E9"/>
    <w:rsid w:val="00BB5419"/>
    <w:rsid w:val="00BB5DE5"/>
    <w:rsid w:val="00BB615C"/>
    <w:rsid w:val="00BB6E0D"/>
    <w:rsid w:val="00BB73D4"/>
    <w:rsid w:val="00BC1DF7"/>
    <w:rsid w:val="00BC1E62"/>
    <w:rsid w:val="00BC1F1C"/>
    <w:rsid w:val="00BC210C"/>
    <w:rsid w:val="00BC3BD6"/>
    <w:rsid w:val="00BC3C96"/>
    <w:rsid w:val="00BC3D25"/>
    <w:rsid w:val="00BC4A4D"/>
    <w:rsid w:val="00BC55B0"/>
    <w:rsid w:val="00BC5E6A"/>
    <w:rsid w:val="00BC6026"/>
    <w:rsid w:val="00BC6B28"/>
    <w:rsid w:val="00BC75D6"/>
    <w:rsid w:val="00BC795E"/>
    <w:rsid w:val="00BC7A3A"/>
    <w:rsid w:val="00BD097D"/>
    <w:rsid w:val="00BD0ED0"/>
    <w:rsid w:val="00BD167A"/>
    <w:rsid w:val="00BD1AD5"/>
    <w:rsid w:val="00BD2AA0"/>
    <w:rsid w:val="00BD3065"/>
    <w:rsid w:val="00BD433D"/>
    <w:rsid w:val="00BD4356"/>
    <w:rsid w:val="00BD4C34"/>
    <w:rsid w:val="00BD4EDF"/>
    <w:rsid w:val="00BD52A3"/>
    <w:rsid w:val="00BD5411"/>
    <w:rsid w:val="00BD6204"/>
    <w:rsid w:val="00BD646B"/>
    <w:rsid w:val="00BD6ACE"/>
    <w:rsid w:val="00BD6FCE"/>
    <w:rsid w:val="00BD70B2"/>
    <w:rsid w:val="00BE096A"/>
    <w:rsid w:val="00BE0F7B"/>
    <w:rsid w:val="00BE161C"/>
    <w:rsid w:val="00BE165B"/>
    <w:rsid w:val="00BE178B"/>
    <w:rsid w:val="00BE22F6"/>
    <w:rsid w:val="00BE2E92"/>
    <w:rsid w:val="00BE2F69"/>
    <w:rsid w:val="00BE347D"/>
    <w:rsid w:val="00BE3894"/>
    <w:rsid w:val="00BE4DFD"/>
    <w:rsid w:val="00BE5B3A"/>
    <w:rsid w:val="00BE647D"/>
    <w:rsid w:val="00BE695B"/>
    <w:rsid w:val="00BE69C4"/>
    <w:rsid w:val="00BE6DB9"/>
    <w:rsid w:val="00BE75F7"/>
    <w:rsid w:val="00BF164B"/>
    <w:rsid w:val="00BF18BE"/>
    <w:rsid w:val="00BF19C4"/>
    <w:rsid w:val="00BF2416"/>
    <w:rsid w:val="00BF2609"/>
    <w:rsid w:val="00BF2666"/>
    <w:rsid w:val="00BF2CA3"/>
    <w:rsid w:val="00BF3910"/>
    <w:rsid w:val="00BF4818"/>
    <w:rsid w:val="00BF48AE"/>
    <w:rsid w:val="00BF5A1A"/>
    <w:rsid w:val="00BF5AAF"/>
    <w:rsid w:val="00BF5D3A"/>
    <w:rsid w:val="00BF5F95"/>
    <w:rsid w:val="00BF6629"/>
    <w:rsid w:val="00BF71CE"/>
    <w:rsid w:val="00BF7AC6"/>
    <w:rsid w:val="00BF7B89"/>
    <w:rsid w:val="00C00BBE"/>
    <w:rsid w:val="00C01D2D"/>
    <w:rsid w:val="00C02D92"/>
    <w:rsid w:val="00C03B55"/>
    <w:rsid w:val="00C048AC"/>
    <w:rsid w:val="00C04CAB"/>
    <w:rsid w:val="00C04E6A"/>
    <w:rsid w:val="00C055EC"/>
    <w:rsid w:val="00C05BBE"/>
    <w:rsid w:val="00C05EDE"/>
    <w:rsid w:val="00C0650D"/>
    <w:rsid w:val="00C06876"/>
    <w:rsid w:val="00C07D9A"/>
    <w:rsid w:val="00C07F14"/>
    <w:rsid w:val="00C1064C"/>
    <w:rsid w:val="00C10942"/>
    <w:rsid w:val="00C11EF1"/>
    <w:rsid w:val="00C1268F"/>
    <w:rsid w:val="00C136CF"/>
    <w:rsid w:val="00C14835"/>
    <w:rsid w:val="00C14A8D"/>
    <w:rsid w:val="00C14EDD"/>
    <w:rsid w:val="00C15679"/>
    <w:rsid w:val="00C16C61"/>
    <w:rsid w:val="00C17529"/>
    <w:rsid w:val="00C17A50"/>
    <w:rsid w:val="00C17DF2"/>
    <w:rsid w:val="00C2000D"/>
    <w:rsid w:val="00C20DCA"/>
    <w:rsid w:val="00C21A6A"/>
    <w:rsid w:val="00C22CA1"/>
    <w:rsid w:val="00C22F73"/>
    <w:rsid w:val="00C235C2"/>
    <w:rsid w:val="00C2566F"/>
    <w:rsid w:val="00C25A77"/>
    <w:rsid w:val="00C27019"/>
    <w:rsid w:val="00C3007C"/>
    <w:rsid w:val="00C319AF"/>
    <w:rsid w:val="00C3245F"/>
    <w:rsid w:val="00C3262E"/>
    <w:rsid w:val="00C33D33"/>
    <w:rsid w:val="00C3462F"/>
    <w:rsid w:val="00C34E28"/>
    <w:rsid w:val="00C351D4"/>
    <w:rsid w:val="00C35600"/>
    <w:rsid w:val="00C366FE"/>
    <w:rsid w:val="00C36DC5"/>
    <w:rsid w:val="00C4023B"/>
    <w:rsid w:val="00C40DF6"/>
    <w:rsid w:val="00C4117D"/>
    <w:rsid w:val="00C41B22"/>
    <w:rsid w:val="00C42B2F"/>
    <w:rsid w:val="00C42E1A"/>
    <w:rsid w:val="00C430CC"/>
    <w:rsid w:val="00C43803"/>
    <w:rsid w:val="00C43A83"/>
    <w:rsid w:val="00C43C15"/>
    <w:rsid w:val="00C4479A"/>
    <w:rsid w:val="00C44E74"/>
    <w:rsid w:val="00C45D19"/>
    <w:rsid w:val="00C460A4"/>
    <w:rsid w:val="00C462E2"/>
    <w:rsid w:val="00C46E0D"/>
    <w:rsid w:val="00C46E9C"/>
    <w:rsid w:val="00C472A3"/>
    <w:rsid w:val="00C50355"/>
    <w:rsid w:val="00C50A9A"/>
    <w:rsid w:val="00C5101A"/>
    <w:rsid w:val="00C5168A"/>
    <w:rsid w:val="00C52C60"/>
    <w:rsid w:val="00C538A9"/>
    <w:rsid w:val="00C53AF5"/>
    <w:rsid w:val="00C53D7A"/>
    <w:rsid w:val="00C54995"/>
    <w:rsid w:val="00C560D5"/>
    <w:rsid w:val="00C56122"/>
    <w:rsid w:val="00C5660E"/>
    <w:rsid w:val="00C60063"/>
    <w:rsid w:val="00C60987"/>
    <w:rsid w:val="00C60FEA"/>
    <w:rsid w:val="00C6175F"/>
    <w:rsid w:val="00C623B6"/>
    <w:rsid w:val="00C62CAE"/>
    <w:rsid w:val="00C639A6"/>
    <w:rsid w:val="00C65263"/>
    <w:rsid w:val="00C65428"/>
    <w:rsid w:val="00C6556E"/>
    <w:rsid w:val="00C6580D"/>
    <w:rsid w:val="00C65C42"/>
    <w:rsid w:val="00C65EDF"/>
    <w:rsid w:val="00C66043"/>
    <w:rsid w:val="00C66070"/>
    <w:rsid w:val="00C66CC2"/>
    <w:rsid w:val="00C674CA"/>
    <w:rsid w:val="00C67D14"/>
    <w:rsid w:val="00C7096B"/>
    <w:rsid w:val="00C714A0"/>
    <w:rsid w:val="00C71B9A"/>
    <w:rsid w:val="00C720E4"/>
    <w:rsid w:val="00C72147"/>
    <w:rsid w:val="00C7257E"/>
    <w:rsid w:val="00C72AB9"/>
    <w:rsid w:val="00C74650"/>
    <w:rsid w:val="00C7484D"/>
    <w:rsid w:val="00C74CAD"/>
    <w:rsid w:val="00C750B9"/>
    <w:rsid w:val="00C752D9"/>
    <w:rsid w:val="00C757C8"/>
    <w:rsid w:val="00C7650E"/>
    <w:rsid w:val="00C7678E"/>
    <w:rsid w:val="00C769B6"/>
    <w:rsid w:val="00C7706F"/>
    <w:rsid w:val="00C77C55"/>
    <w:rsid w:val="00C81449"/>
    <w:rsid w:val="00C81BB8"/>
    <w:rsid w:val="00C81E6F"/>
    <w:rsid w:val="00C8274E"/>
    <w:rsid w:val="00C8276D"/>
    <w:rsid w:val="00C82BCE"/>
    <w:rsid w:val="00C82FFC"/>
    <w:rsid w:val="00C849B5"/>
    <w:rsid w:val="00C84BF3"/>
    <w:rsid w:val="00C84EBA"/>
    <w:rsid w:val="00C8556B"/>
    <w:rsid w:val="00C859E6"/>
    <w:rsid w:val="00C859EE"/>
    <w:rsid w:val="00C86837"/>
    <w:rsid w:val="00C8762B"/>
    <w:rsid w:val="00C87990"/>
    <w:rsid w:val="00C879D9"/>
    <w:rsid w:val="00C90376"/>
    <w:rsid w:val="00C90782"/>
    <w:rsid w:val="00C90F4F"/>
    <w:rsid w:val="00C91C5C"/>
    <w:rsid w:val="00C92265"/>
    <w:rsid w:val="00C926B9"/>
    <w:rsid w:val="00C92797"/>
    <w:rsid w:val="00C9286C"/>
    <w:rsid w:val="00C93C89"/>
    <w:rsid w:val="00C94106"/>
    <w:rsid w:val="00C9469B"/>
    <w:rsid w:val="00C94A40"/>
    <w:rsid w:val="00C950F3"/>
    <w:rsid w:val="00C9568F"/>
    <w:rsid w:val="00C95ECB"/>
    <w:rsid w:val="00C9650B"/>
    <w:rsid w:val="00C9678D"/>
    <w:rsid w:val="00C96A5D"/>
    <w:rsid w:val="00C971DE"/>
    <w:rsid w:val="00C97215"/>
    <w:rsid w:val="00C97975"/>
    <w:rsid w:val="00CA02B6"/>
    <w:rsid w:val="00CA09B5"/>
    <w:rsid w:val="00CA1CBA"/>
    <w:rsid w:val="00CA1F2A"/>
    <w:rsid w:val="00CA2AF4"/>
    <w:rsid w:val="00CA3309"/>
    <w:rsid w:val="00CA35E8"/>
    <w:rsid w:val="00CA3965"/>
    <w:rsid w:val="00CA3F10"/>
    <w:rsid w:val="00CA5873"/>
    <w:rsid w:val="00CA5CFA"/>
    <w:rsid w:val="00CA61B0"/>
    <w:rsid w:val="00CA66C8"/>
    <w:rsid w:val="00CA6A09"/>
    <w:rsid w:val="00CA6A4E"/>
    <w:rsid w:val="00CA7127"/>
    <w:rsid w:val="00CA7630"/>
    <w:rsid w:val="00CA7C3E"/>
    <w:rsid w:val="00CA7E1E"/>
    <w:rsid w:val="00CA7E61"/>
    <w:rsid w:val="00CB198B"/>
    <w:rsid w:val="00CB1F0C"/>
    <w:rsid w:val="00CB2132"/>
    <w:rsid w:val="00CB25AB"/>
    <w:rsid w:val="00CB26E9"/>
    <w:rsid w:val="00CB2EEE"/>
    <w:rsid w:val="00CB5817"/>
    <w:rsid w:val="00CB5AF1"/>
    <w:rsid w:val="00CB5EBA"/>
    <w:rsid w:val="00CB7D0D"/>
    <w:rsid w:val="00CB7D7E"/>
    <w:rsid w:val="00CC00F4"/>
    <w:rsid w:val="00CC0799"/>
    <w:rsid w:val="00CC23C0"/>
    <w:rsid w:val="00CC3B7F"/>
    <w:rsid w:val="00CC3B94"/>
    <w:rsid w:val="00CC3C4B"/>
    <w:rsid w:val="00CC4337"/>
    <w:rsid w:val="00CC49E9"/>
    <w:rsid w:val="00CC4B8A"/>
    <w:rsid w:val="00CC4F97"/>
    <w:rsid w:val="00CC5970"/>
    <w:rsid w:val="00CC59FB"/>
    <w:rsid w:val="00CC6568"/>
    <w:rsid w:val="00CC663A"/>
    <w:rsid w:val="00CC6D03"/>
    <w:rsid w:val="00CC710C"/>
    <w:rsid w:val="00CC71D6"/>
    <w:rsid w:val="00CC780B"/>
    <w:rsid w:val="00CC7F35"/>
    <w:rsid w:val="00CD054A"/>
    <w:rsid w:val="00CD0BB9"/>
    <w:rsid w:val="00CD2119"/>
    <w:rsid w:val="00CD2370"/>
    <w:rsid w:val="00CD28F9"/>
    <w:rsid w:val="00CD34E6"/>
    <w:rsid w:val="00CD3EC3"/>
    <w:rsid w:val="00CD70E9"/>
    <w:rsid w:val="00CD7CA6"/>
    <w:rsid w:val="00CD7E47"/>
    <w:rsid w:val="00CE07D4"/>
    <w:rsid w:val="00CE13FB"/>
    <w:rsid w:val="00CE18B6"/>
    <w:rsid w:val="00CE19F3"/>
    <w:rsid w:val="00CE214B"/>
    <w:rsid w:val="00CE26FF"/>
    <w:rsid w:val="00CE27EE"/>
    <w:rsid w:val="00CE30CD"/>
    <w:rsid w:val="00CE3899"/>
    <w:rsid w:val="00CE3F19"/>
    <w:rsid w:val="00CE4C9D"/>
    <w:rsid w:val="00CE4E2B"/>
    <w:rsid w:val="00CE5DBD"/>
    <w:rsid w:val="00CE61B4"/>
    <w:rsid w:val="00CE65F6"/>
    <w:rsid w:val="00CE6817"/>
    <w:rsid w:val="00CE6EEF"/>
    <w:rsid w:val="00CE735F"/>
    <w:rsid w:val="00CE758C"/>
    <w:rsid w:val="00CE770B"/>
    <w:rsid w:val="00CF0919"/>
    <w:rsid w:val="00CF0BF6"/>
    <w:rsid w:val="00CF0D17"/>
    <w:rsid w:val="00CF0F97"/>
    <w:rsid w:val="00CF1089"/>
    <w:rsid w:val="00CF256B"/>
    <w:rsid w:val="00CF2FBE"/>
    <w:rsid w:val="00CF3283"/>
    <w:rsid w:val="00CF33D5"/>
    <w:rsid w:val="00CF3476"/>
    <w:rsid w:val="00CF35E3"/>
    <w:rsid w:val="00CF37F7"/>
    <w:rsid w:val="00CF3BAF"/>
    <w:rsid w:val="00CF4196"/>
    <w:rsid w:val="00CF41A3"/>
    <w:rsid w:val="00CF49F3"/>
    <w:rsid w:val="00CF5F40"/>
    <w:rsid w:val="00CF657E"/>
    <w:rsid w:val="00CF6A19"/>
    <w:rsid w:val="00CF777C"/>
    <w:rsid w:val="00D0033A"/>
    <w:rsid w:val="00D008A8"/>
    <w:rsid w:val="00D00CFE"/>
    <w:rsid w:val="00D0168A"/>
    <w:rsid w:val="00D016CB"/>
    <w:rsid w:val="00D01D3C"/>
    <w:rsid w:val="00D01EF4"/>
    <w:rsid w:val="00D03478"/>
    <w:rsid w:val="00D03575"/>
    <w:rsid w:val="00D035B4"/>
    <w:rsid w:val="00D03D55"/>
    <w:rsid w:val="00D0430D"/>
    <w:rsid w:val="00D0483F"/>
    <w:rsid w:val="00D049CB"/>
    <w:rsid w:val="00D053C9"/>
    <w:rsid w:val="00D05425"/>
    <w:rsid w:val="00D05DA9"/>
    <w:rsid w:val="00D062B0"/>
    <w:rsid w:val="00D06A22"/>
    <w:rsid w:val="00D06B66"/>
    <w:rsid w:val="00D06E33"/>
    <w:rsid w:val="00D0707B"/>
    <w:rsid w:val="00D07D15"/>
    <w:rsid w:val="00D10AC1"/>
    <w:rsid w:val="00D11938"/>
    <w:rsid w:val="00D11D01"/>
    <w:rsid w:val="00D12785"/>
    <w:rsid w:val="00D1382B"/>
    <w:rsid w:val="00D13D48"/>
    <w:rsid w:val="00D142AE"/>
    <w:rsid w:val="00D15184"/>
    <w:rsid w:val="00D15702"/>
    <w:rsid w:val="00D15BA4"/>
    <w:rsid w:val="00D17955"/>
    <w:rsid w:val="00D20012"/>
    <w:rsid w:val="00D202D2"/>
    <w:rsid w:val="00D20440"/>
    <w:rsid w:val="00D20509"/>
    <w:rsid w:val="00D20B14"/>
    <w:rsid w:val="00D20FFC"/>
    <w:rsid w:val="00D213F4"/>
    <w:rsid w:val="00D21AA3"/>
    <w:rsid w:val="00D21CD0"/>
    <w:rsid w:val="00D21D24"/>
    <w:rsid w:val="00D222A3"/>
    <w:rsid w:val="00D222F3"/>
    <w:rsid w:val="00D22B26"/>
    <w:rsid w:val="00D22F15"/>
    <w:rsid w:val="00D23CB4"/>
    <w:rsid w:val="00D23F76"/>
    <w:rsid w:val="00D24123"/>
    <w:rsid w:val="00D2528E"/>
    <w:rsid w:val="00D255E1"/>
    <w:rsid w:val="00D27619"/>
    <w:rsid w:val="00D27A20"/>
    <w:rsid w:val="00D30258"/>
    <w:rsid w:val="00D3085C"/>
    <w:rsid w:val="00D30899"/>
    <w:rsid w:val="00D30998"/>
    <w:rsid w:val="00D30DC8"/>
    <w:rsid w:val="00D31405"/>
    <w:rsid w:val="00D315C1"/>
    <w:rsid w:val="00D31C49"/>
    <w:rsid w:val="00D3216F"/>
    <w:rsid w:val="00D32430"/>
    <w:rsid w:val="00D3327B"/>
    <w:rsid w:val="00D33F35"/>
    <w:rsid w:val="00D3407A"/>
    <w:rsid w:val="00D34B32"/>
    <w:rsid w:val="00D36733"/>
    <w:rsid w:val="00D36DC2"/>
    <w:rsid w:val="00D376DC"/>
    <w:rsid w:val="00D37BFA"/>
    <w:rsid w:val="00D41277"/>
    <w:rsid w:val="00D4155E"/>
    <w:rsid w:val="00D42139"/>
    <w:rsid w:val="00D423B6"/>
    <w:rsid w:val="00D42FA0"/>
    <w:rsid w:val="00D43405"/>
    <w:rsid w:val="00D434EB"/>
    <w:rsid w:val="00D43659"/>
    <w:rsid w:val="00D43815"/>
    <w:rsid w:val="00D43F47"/>
    <w:rsid w:val="00D44C5D"/>
    <w:rsid w:val="00D44F92"/>
    <w:rsid w:val="00D45226"/>
    <w:rsid w:val="00D4573E"/>
    <w:rsid w:val="00D460F2"/>
    <w:rsid w:val="00D4650B"/>
    <w:rsid w:val="00D466AE"/>
    <w:rsid w:val="00D46A65"/>
    <w:rsid w:val="00D46E7C"/>
    <w:rsid w:val="00D47BCA"/>
    <w:rsid w:val="00D47C06"/>
    <w:rsid w:val="00D504E6"/>
    <w:rsid w:val="00D50930"/>
    <w:rsid w:val="00D50A6C"/>
    <w:rsid w:val="00D511AF"/>
    <w:rsid w:val="00D51C75"/>
    <w:rsid w:val="00D51D82"/>
    <w:rsid w:val="00D52443"/>
    <w:rsid w:val="00D53AA3"/>
    <w:rsid w:val="00D54F89"/>
    <w:rsid w:val="00D5666C"/>
    <w:rsid w:val="00D56C97"/>
    <w:rsid w:val="00D571D1"/>
    <w:rsid w:val="00D60B0E"/>
    <w:rsid w:val="00D60F13"/>
    <w:rsid w:val="00D612F3"/>
    <w:rsid w:val="00D61742"/>
    <w:rsid w:val="00D6186C"/>
    <w:rsid w:val="00D61D22"/>
    <w:rsid w:val="00D6229D"/>
    <w:rsid w:val="00D62DBB"/>
    <w:rsid w:val="00D631C9"/>
    <w:rsid w:val="00D63827"/>
    <w:rsid w:val="00D6536B"/>
    <w:rsid w:val="00D65A22"/>
    <w:rsid w:val="00D65E24"/>
    <w:rsid w:val="00D65F01"/>
    <w:rsid w:val="00D661EB"/>
    <w:rsid w:val="00D6655A"/>
    <w:rsid w:val="00D6682C"/>
    <w:rsid w:val="00D67543"/>
    <w:rsid w:val="00D6756F"/>
    <w:rsid w:val="00D6757C"/>
    <w:rsid w:val="00D6768D"/>
    <w:rsid w:val="00D67B5E"/>
    <w:rsid w:val="00D67D31"/>
    <w:rsid w:val="00D70049"/>
    <w:rsid w:val="00D70F64"/>
    <w:rsid w:val="00D71156"/>
    <w:rsid w:val="00D71543"/>
    <w:rsid w:val="00D717C1"/>
    <w:rsid w:val="00D722D0"/>
    <w:rsid w:val="00D72DD1"/>
    <w:rsid w:val="00D72E82"/>
    <w:rsid w:val="00D74437"/>
    <w:rsid w:val="00D74440"/>
    <w:rsid w:val="00D74EB7"/>
    <w:rsid w:val="00D75732"/>
    <w:rsid w:val="00D77123"/>
    <w:rsid w:val="00D77B01"/>
    <w:rsid w:val="00D8064C"/>
    <w:rsid w:val="00D81B48"/>
    <w:rsid w:val="00D828A2"/>
    <w:rsid w:val="00D82E73"/>
    <w:rsid w:val="00D8392E"/>
    <w:rsid w:val="00D83DE2"/>
    <w:rsid w:val="00D85108"/>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292"/>
    <w:rsid w:val="00D962E7"/>
    <w:rsid w:val="00D962FA"/>
    <w:rsid w:val="00D96B07"/>
    <w:rsid w:val="00D96D4E"/>
    <w:rsid w:val="00D97ECF"/>
    <w:rsid w:val="00DA0B3D"/>
    <w:rsid w:val="00DA119A"/>
    <w:rsid w:val="00DA283D"/>
    <w:rsid w:val="00DA3052"/>
    <w:rsid w:val="00DA3F79"/>
    <w:rsid w:val="00DA4255"/>
    <w:rsid w:val="00DA4312"/>
    <w:rsid w:val="00DA5316"/>
    <w:rsid w:val="00DA570A"/>
    <w:rsid w:val="00DA718B"/>
    <w:rsid w:val="00DA7218"/>
    <w:rsid w:val="00DA78C9"/>
    <w:rsid w:val="00DA7C4E"/>
    <w:rsid w:val="00DA7F10"/>
    <w:rsid w:val="00DB0113"/>
    <w:rsid w:val="00DB0D30"/>
    <w:rsid w:val="00DB2277"/>
    <w:rsid w:val="00DB35C0"/>
    <w:rsid w:val="00DB3652"/>
    <w:rsid w:val="00DB3F3C"/>
    <w:rsid w:val="00DB4202"/>
    <w:rsid w:val="00DB50F3"/>
    <w:rsid w:val="00DB54A9"/>
    <w:rsid w:val="00DB595E"/>
    <w:rsid w:val="00DB5CFC"/>
    <w:rsid w:val="00DC02F7"/>
    <w:rsid w:val="00DC03CF"/>
    <w:rsid w:val="00DC03E4"/>
    <w:rsid w:val="00DC08F0"/>
    <w:rsid w:val="00DC0C9F"/>
    <w:rsid w:val="00DC0E19"/>
    <w:rsid w:val="00DC1F9A"/>
    <w:rsid w:val="00DC29ED"/>
    <w:rsid w:val="00DC2DBA"/>
    <w:rsid w:val="00DC2FCA"/>
    <w:rsid w:val="00DC4343"/>
    <w:rsid w:val="00DC51FD"/>
    <w:rsid w:val="00DC6086"/>
    <w:rsid w:val="00DC7178"/>
    <w:rsid w:val="00DC7863"/>
    <w:rsid w:val="00DC7E99"/>
    <w:rsid w:val="00DD0494"/>
    <w:rsid w:val="00DD0997"/>
    <w:rsid w:val="00DD09CB"/>
    <w:rsid w:val="00DD123E"/>
    <w:rsid w:val="00DD1FFB"/>
    <w:rsid w:val="00DD289E"/>
    <w:rsid w:val="00DD2A55"/>
    <w:rsid w:val="00DD2C65"/>
    <w:rsid w:val="00DD348E"/>
    <w:rsid w:val="00DD35F1"/>
    <w:rsid w:val="00DD3B4B"/>
    <w:rsid w:val="00DD3F45"/>
    <w:rsid w:val="00DD4545"/>
    <w:rsid w:val="00DD5236"/>
    <w:rsid w:val="00DD5A8E"/>
    <w:rsid w:val="00DD5B57"/>
    <w:rsid w:val="00DD617B"/>
    <w:rsid w:val="00DD70A1"/>
    <w:rsid w:val="00DD7E48"/>
    <w:rsid w:val="00DE1584"/>
    <w:rsid w:val="00DE2D06"/>
    <w:rsid w:val="00DE357C"/>
    <w:rsid w:val="00DE4B61"/>
    <w:rsid w:val="00DE5704"/>
    <w:rsid w:val="00DE616B"/>
    <w:rsid w:val="00DE632E"/>
    <w:rsid w:val="00DE6635"/>
    <w:rsid w:val="00DE6E57"/>
    <w:rsid w:val="00DE74DE"/>
    <w:rsid w:val="00DE76B6"/>
    <w:rsid w:val="00DF0299"/>
    <w:rsid w:val="00DF02A6"/>
    <w:rsid w:val="00DF02ED"/>
    <w:rsid w:val="00DF11A3"/>
    <w:rsid w:val="00DF16D5"/>
    <w:rsid w:val="00DF1EBB"/>
    <w:rsid w:val="00DF24D0"/>
    <w:rsid w:val="00DF25FB"/>
    <w:rsid w:val="00DF2C2B"/>
    <w:rsid w:val="00DF3114"/>
    <w:rsid w:val="00DF52FA"/>
    <w:rsid w:val="00DF5769"/>
    <w:rsid w:val="00DF5C4C"/>
    <w:rsid w:val="00DF5D63"/>
    <w:rsid w:val="00DF649B"/>
    <w:rsid w:val="00DF6874"/>
    <w:rsid w:val="00DF6D51"/>
    <w:rsid w:val="00DF719B"/>
    <w:rsid w:val="00E00252"/>
    <w:rsid w:val="00E02A7D"/>
    <w:rsid w:val="00E02D94"/>
    <w:rsid w:val="00E02DB8"/>
    <w:rsid w:val="00E032B8"/>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FC6"/>
    <w:rsid w:val="00E1646C"/>
    <w:rsid w:val="00E1689F"/>
    <w:rsid w:val="00E1726C"/>
    <w:rsid w:val="00E17603"/>
    <w:rsid w:val="00E17F2B"/>
    <w:rsid w:val="00E20830"/>
    <w:rsid w:val="00E212B0"/>
    <w:rsid w:val="00E2181D"/>
    <w:rsid w:val="00E23B38"/>
    <w:rsid w:val="00E23B42"/>
    <w:rsid w:val="00E24C25"/>
    <w:rsid w:val="00E254FE"/>
    <w:rsid w:val="00E25892"/>
    <w:rsid w:val="00E26415"/>
    <w:rsid w:val="00E27524"/>
    <w:rsid w:val="00E30115"/>
    <w:rsid w:val="00E31467"/>
    <w:rsid w:val="00E32F21"/>
    <w:rsid w:val="00E3328C"/>
    <w:rsid w:val="00E33784"/>
    <w:rsid w:val="00E345CD"/>
    <w:rsid w:val="00E3596D"/>
    <w:rsid w:val="00E36139"/>
    <w:rsid w:val="00E361AD"/>
    <w:rsid w:val="00E3630B"/>
    <w:rsid w:val="00E36576"/>
    <w:rsid w:val="00E365DC"/>
    <w:rsid w:val="00E36686"/>
    <w:rsid w:val="00E36F27"/>
    <w:rsid w:val="00E37D45"/>
    <w:rsid w:val="00E4096D"/>
    <w:rsid w:val="00E40CAA"/>
    <w:rsid w:val="00E43641"/>
    <w:rsid w:val="00E446A7"/>
    <w:rsid w:val="00E44751"/>
    <w:rsid w:val="00E447D0"/>
    <w:rsid w:val="00E45210"/>
    <w:rsid w:val="00E45806"/>
    <w:rsid w:val="00E45C04"/>
    <w:rsid w:val="00E461DC"/>
    <w:rsid w:val="00E46C36"/>
    <w:rsid w:val="00E46E96"/>
    <w:rsid w:val="00E472A1"/>
    <w:rsid w:val="00E47A5A"/>
    <w:rsid w:val="00E50104"/>
    <w:rsid w:val="00E50918"/>
    <w:rsid w:val="00E52556"/>
    <w:rsid w:val="00E5255F"/>
    <w:rsid w:val="00E52B2F"/>
    <w:rsid w:val="00E5378D"/>
    <w:rsid w:val="00E537E0"/>
    <w:rsid w:val="00E53882"/>
    <w:rsid w:val="00E53F43"/>
    <w:rsid w:val="00E54575"/>
    <w:rsid w:val="00E549B7"/>
    <w:rsid w:val="00E54EA4"/>
    <w:rsid w:val="00E56CD5"/>
    <w:rsid w:val="00E602D6"/>
    <w:rsid w:val="00E606E7"/>
    <w:rsid w:val="00E608AF"/>
    <w:rsid w:val="00E60C72"/>
    <w:rsid w:val="00E6178F"/>
    <w:rsid w:val="00E61813"/>
    <w:rsid w:val="00E61B48"/>
    <w:rsid w:val="00E61B61"/>
    <w:rsid w:val="00E62567"/>
    <w:rsid w:val="00E62649"/>
    <w:rsid w:val="00E626A4"/>
    <w:rsid w:val="00E630C3"/>
    <w:rsid w:val="00E632C4"/>
    <w:rsid w:val="00E63499"/>
    <w:rsid w:val="00E63C71"/>
    <w:rsid w:val="00E640CB"/>
    <w:rsid w:val="00E642A5"/>
    <w:rsid w:val="00E65D36"/>
    <w:rsid w:val="00E66128"/>
    <w:rsid w:val="00E66616"/>
    <w:rsid w:val="00E6700B"/>
    <w:rsid w:val="00E67699"/>
    <w:rsid w:val="00E67751"/>
    <w:rsid w:val="00E67B9F"/>
    <w:rsid w:val="00E700EA"/>
    <w:rsid w:val="00E70DAA"/>
    <w:rsid w:val="00E712C6"/>
    <w:rsid w:val="00E71732"/>
    <w:rsid w:val="00E71B93"/>
    <w:rsid w:val="00E720F0"/>
    <w:rsid w:val="00E7219C"/>
    <w:rsid w:val="00E72D9F"/>
    <w:rsid w:val="00E732AC"/>
    <w:rsid w:val="00E733C3"/>
    <w:rsid w:val="00E73828"/>
    <w:rsid w:val="00E73D56"/>
    <w:rsid w:val="00E743A8"/>
    <w:rsid w:val="00E74543"/>
    <w:rsid w:val="00E747F6"/>
    <w:rsid w:val="00E74EDC"/>
    <w:rsid w:val="00E74EDF"/>
    <w:rsid w:val="00E75470"/>
    <w:rsid w:val="00E75956"/>
    <w:rsid w:val="00E75CF9"/>
    <w:rsid w:val="00E76032"/>
    <w:rsid w:val="00E7660B"/>
    <w:rsid w:val="00E76661"/>
    <w:rsid w:val="00E76908"/>
    <w:rsid w:val="00E774DF"/>
    <w:rsid w:val="00E77972"/>
    <w:rsid w:val="00E77F2F"/>
    <w:rsid w:val="00E8043C"/>
    <w:rsid w:val="00E806D0"/>
    <w:rsid w:val="00E80C70"/>
    <w:rsid w:val="00E81D1D"/>
    <w:rsid w:val="00E825D8"/>
    <w:rsid w:val="00E84060"/>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39B3"/>
    <w:rsid w:val="00E940A7"/>
    <w:rsid w:val="00E94EE2"/>
    <w:rsid w:val="00E95113"/>
    <w:rsid w:val="00E95603"/>
    <w:rsid w:val="00E959E3"/>
    <w:rsid w:val="00E960AC"/>
    <w:rsid w:val="00E96A2E"/>
    <w:rsid w:val="00E972E6"/>
    <w:rsid w:val="00E9751B"/>
    <w:rsid w:val="00E977D5"/>
    <w:rsid w:val="00E97A97"/>
    <w:rsid w:val="00E97D46"/>
    <w:rsid w:val="00EA0ACC"/>
    <w:rsid w:val="00EA11A6"/>
    <w:rsid w:val="00EA195C"/>
    <w:rsid w:val="00EA1C88"/>
    <w:rsid w:val="00EA2168"/>
    <w:rsid w:val="00EA2378"/>
    <w:rsid w:val="00EA5051"/>
    <w:rsid w:val="00EA5098"/>
    <w:rsid w:val="00EA58A1"/>
    <w:rsid w:val="00EA5CC0"/>
    <w:rsid w:val="00EA5E0B"/>
    <w:rsid w:val="00EA5F5F"/>
    <w:rsid w:val="00EA6774"/>
    <w:rsid w:val="00EA690A"/>
    <w:rsid w:val="00EA6A66"/>
    <w:rsid w:val="00EA6E0A"/>
    <w:rsid w:val="00EA71B1"/>
    <w:rsid w:val="00EA78E5"/>
    <w:rsid w:val="00EA792B"/>
    <w:rsid w:val="00EA7A14"/>
    <w:rsid w:val="00EA7AE0"/>
    <w:rsid w:val="00EB0211"/>
    <w:rsid w:val="00EB053A"/>
    <w:rsid w:val="00EB0C50"/>
    <w:rsid w:val="00EB112B"/>
    <w:rsid w:val="00EB1969"/>
    <w:rsid w:val="00EB3561"/>
    <w:rsid w:val="00EB3782"/>
    <w:rsid w:val="00EB3D4D"/>
    <w:rsid w:val="00EB4829"/>
    <w:rsid w:val="00EB4A12"/>
    <w:rsid w:val="00EB4E66"/>
    <w:rsid w:val="00EB52D5"/>
    <w:rsid w:val="00EB54A8"/>
    <w:rsid w:val="00EB7B4D"/>
    <w:rsid w:val="00EC0B23"/>
    <w:rsid w:val="00EC20FF"/>
    <w:rsid w:val="00EC2166"/>
    <w:rsid w:val="00EC24CB"/>
    <w:rsid w:val="00EC2B6A"/>
    <w:rsid w:val="00EC2EFF"/>
    <w:rsid w:val="00EC36DE"/>
    <w:rsid w:val="00EC3B71"/>
    <w:rsid w:val="00EC3BFF"/>
    <w:rsid w:val="00EC4862"/>
    <w:rsid w:val="00EC4949"/>
    <w:rsid w:val="00EC4C90"/>
    <w:rsid w:val="00EC517E"/>
    <w:rsid w:val="00EC5E0A"/>
    <w:rsid w:val="00EC6EFB"/>
    <w:rsid w:val="00EC737C"/>
    <w:rsid w:val="00EC73EC"/>
    <w:rsid w:val="00EC7436"/>
    <w:rsid w:val="00EC7DB8"/>
    <w:rsid w:val="00EC7FF0"/>
    <w:rsid w:val="00ED1B4C"/>
    <w:rsid w:val="00ED275C"/>
    <w:rsid w:val="00ED2A38"/>
    <w:rsid w:val="00ED2C7F"/>
    <w:rsid w:val="00ED392F"/>
    <w:rsid w:val="00ED3FBD"/>
    <w:rsid w:val="00ED4636"/>
    <w:rsid w:val="00ED5006"/>
    <w:rsid w:val="00ED516E"/>
    <w:rsid w:val="00ED51CB"/>
    <w:rsid w:val="00ED5460"/>
    <w:rsid w:val="00ED5E3A"/>
    <w:rsid w:val="00ED62F9"/>
    <w:rsid w:val="00ED6821"/>
    <w:rsid w:val="00EE0257"/>
    <w:rsid w:val="00EE20B4"/>
    <w:rsid w:val="00EE239F"/>
    <w:rsid w:val="00EE29FB"/>
    <w:rsid w:val="00EE3FA2"/>
    <w:rsid w:val="00EE3FB3"/>
    <w:rsid w:val="00EE432F"/>
    <w:rsid w:val="00EE4A9B"/>
    <w:rsid w:val="00EE540A"/>
    <w:rsid w:val="00EE5720"/>
    <w:rsid w:val="00EE58CB"/>
    <w:rsid w:val="00EE5E5E"/>
    <w:rsid w:val="00EE6713"/>
    <w:rsid w:val="00EE67A2"/>
    <w:rsid w:val="00EE68D7"/>
    <w:rsid w:val="00EE7D20"/>
    <w:rsid w:val="00EF134E"/>
    <w:rsid w:val="00EF1B91"/>
    <w:rsid w:val="00EF27C6"/>
    <w:rsid w:val="00EF410D"/>
    <w:rsid w:val="00EF42B3"/>
    <w:rsid w:val="00EF4879"/>
    <w:rsid w:val="00EF58D8"/>
    <w:rsid w:val="00EF5DF4"/>
    <w:rsid w:val="00EF6AAA"/>
    <w:rsid w:val="00EF6AD9"/>
    <w:rsid w:val="00EF76A0"/>
    <w:rsid w:val="00EF7B77"/>
    <w:rsid w:val="00EF7DC5"/>
    <w:rsid w:val="00F00FB2"/>
    <w:rsid w:val="00F01433"/>
    <w:rsid w:val="00F01658"/>
    <w:rsid w:val="00F0187A"/>
    <w:rsid w:val="00F018BF"/>
    <w:rsid w:val="00F01E46"/>
    <w:rsid w:val="00F02088"/>
    <w:rsid w:val="00F0212C"/>
    <w:rsid w:val="00F024C0"/>
    <w:rsid w:val="00F031AC"/>
    <w:rsid w:val="00F03C0E"/>
    <w:rsid w:val="00F04033"/>
    <w:rsid w:val="00F0462E"/>
    <w:rsid w:val="00F04871"/>
    <w:rsid w:val="00F04A63"/>
    <w:rsid w:val="00F050B9"/>
    <w:rsid w:val="00F0526D"/>
    <w:rsid w:val="00F05672"/>
    <w:rsid w:val="00F05AFB"/>
    <w:rsid w:val="00F06A19"/>
    <w:rsid w:val="00F06A20"/>
    <w:rsid w:val="00F072D7"/>
    <w:rsid w:val="00F07605"/>
    <w:rsid w:val="00F07C52"/>
    <w:rsid w:val="00F07F9F"/>
    <w:rsid w:val="00F105AD"/>
    <w:rsid w:val="00F10BF5"/>
    <w:rsid w:val="00F11320"/>
    <w:rsid w:val="00F11EC1"/>
    <w:rsid w:val="00F122C7"/>
    <w:rsid w:val="00F12412"/>
    <w:rsid w:val="00F140BC"/>
    <w:rsid w:val="00F152FE"/>
    <w:rsid w:val="00F15C90"/>
    <w:rsid w:val="00F15E4B"/>
    <w:rsid w:val="00F17106"/>
    <w:rsid w:val="00F172BA"/>
    <w:rsid w:val="00F17AE0"/>
    <w:rsid w:val="00F203C2"/>
    <w:rsid w:val="00F20A51"/>
    <w:rsid w:val="00F21A3B"/>
    <w:rsid w:val="00F22962"/>
    <w:rsid w:val="00F22F11"/>
    <w:rsid w:val="00F23513"/>
    <w:rsid w:val="00F23820"/>
    <w:rsid w:val="00F23A22"/>
    <w:rsid w:val="00F23B70"/>
    <w:rsid w:val="00F241C5"/>
    <w:rsid w:val="00F2432D"/>
    <w:rsid w:val="00F24712"/>
    <w:rsid w:val="00F26C85"/>
    <w:rsid w:val="00F27EED"/>
    <w:rsid w:val="00F3001C"/>
    <w:rsid w:val="00F303FC"/>
    <w:rsid w:val="00F31423"/>
    <w:rsid w:val="00F31F9A"/>
    <w:rsid w:val="00F322A6"/>
    <w:rsid w:val="00F324CF"/>
    <w:rsid w:val="00F3279A"/>
    <w:rsid w:val="00F33C8A"/>
    <w:rsid w:val="00F33CC4"/>
    <w:rsid w:val="00F34209"/>
    <w:rsid w:val="00F34418"/>
    <w:rsid w:val="00F349C7"/>
    <w:rsid w:val="00F34CB3"/>
    <w:rsid w:val="00F34E42"/>
    <w:rsid w:val="00F3509D"/>
    <w:rsid w:val="00F35217"/>
    <w:rsid w:val="00F35535"/>
    <w:rsid w:val="00F365C0"/>
    <w:rsid w:val="00F3669E"/>
    <w:rsid w:val="00F37D46"/>
    <w:rsid w:val="00F40645"/>
    <w:rsid w:val="00F41585"/>
    <w:rsid w:val="00F41B7C"/>
    <w:rsid w:val="00F424E0"/>
    <w:rsid w:val="00F42A58"/>
    <w:rsid w:val="00F43892"/>
    <w:rsid w:val="00F43915"/>
    <w:rsid w:val="00F465BE"/>
    <w:rsid w:val="00F467F5"/>
    <w:rsid w:val="00F46EC1"/>
    <w:rsid w:val="00F4708B"/>
    <w:rsid w:val="00F47B8B"/>
    <w:rsid w:val="00F50702"/>
    <w:rsid w:val="00F507D5"/>
    <w:rsid w:val="00F5140C"/>
    <w:rsid w:val="00F517FA"/>
    <w:rsid w:val="00F51939"/>
    <w:rsid w:val="00F51A45"/>
    <w:rsid w:val="00F51AB1"/>
    <w:rsid w:val="00F51BC4"/>
    <w:rsid w:val="00F51C52"/>
    <w:rsid w:val="00F53404"/>
    <w:rsid w:val="00F53CD2"/>
    <w:rsid w:val="00F54714"/>
    <w:rsid w:val="00F553C9"/>
    <w:rsid w:val="00F55DA1"/>
    <w:rsid w:val="00F55F09"/>
    <w:rsid w:val="00F5638D"/>
    <w:rsid w:val="00F56B6B"/>
    <w:rsid w:val="00F576EF"/>
    <w:rsid w:val="00F57FD2"/>
    <w:rsid w:val="00F60005"/>
    <w:rsid w:val="00F60C7D"/>
    <w:rsid w:val="00F61339"/>
    <w:rsid w:val="00F645B6"/>
    <w:rsid w:val="00F65633"/>
    <w:rsid w:val="00F66272"/>
    <w:rsid w:val="00F6639E"/>
    <w:rsid w:val="00F67F10"/>
    <w:rsid w:val="00F712FF"/>
    <w:rsid w:val="00F71A92"/>
    <w:rsid w:val="00F71F2F"/>
    <w:rsid w:val="00F7228E"/>
    <w:rsid w:val="00F73304"/>
    <w:rsid w:val="00F73C8B"/>
    <w:rsid w:val="00F740A4"/>
    <w:rsid w:val="00F75A76"/>
    <w:rsid w:val="00F75EAF"/>
    <w:rsid w:val="00F75F65"/>
    <w:rsid w:val="00F76E3F"/>
    <w:rsid w:val="00F772CC"/>
    <w:rsid w:val="00F77736"/>
    <w:rsid w:val="00F77B6C"/>
    <w:rsid w:val="00F8019A"/>
    <w:rsid w:val="00F801AA"/>
    <w:rsid w:val="00F802B4"/>
    <w:rsid w:val="00F80D62"/>
    <w:rsid w:val="00F8120A"/>
    <w:rsid w:val="00F814E5"/>
    <w:rsid w:val="00F81698"/>
    <w:rsid w:val="00F821A9"/>
    <w:rsid w:val="00F8272B"/>
    <w:rsid w:val="00F846DB"/>
    <w:rsid w:val="00F8482D"/>
    <w:rsid w:val="00F84963"/>
    <w:rsid w:val="00F84D70"/>
    <w:rsid w:val="00F85FFD"/>
    <w:rsid w:val="00F86A3D"/>
    <w:rsid w:val="00F86E00"/>
    <w:rsid w:val="00F870E6"/>
    <w:rsid w:val="00F87A47"/>
    <w:rsid w:val="00F90756"/>
    <w:rsid w:val="00F90C88"/>
    <w:rsid w:val="00F9153B"/>
    <w:rsid w:val="00F91A2A"/>
    <w:rsid w:val="00F91BB7"/>
    <w:rsid w:val="00F91F0D"/>
    <w:rsid w:val="00F92117"/>
    <w:rsid w:val="00F93435"/>
    <w:rsid w:val="00F93B6F"/>
    <w:rsid w:val="00F93D0E"/>
    <w:rsid w:val="00F93F9E"/>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29F"/>
    <w:rsid w:val="00FA3604"/>
    <w:rsid w:val="00FA4889"/>
    <w:rsid w:val="00FA5533"/>
    <w:rsid w:val="00FA57F7"/>
    <w:rsid w:val="00FA5FE7"/>
    <w:rsid w:val="00FA652C"/>
    <w:rsid w:val="00FA66B4"/>
    <w:rsid w:val="00FA6B57"/>
    <w:rsid w:val="00FA749D"/>
    <w:rsid w:val="00FB04CA"/>
    <w:rsid w:val="00FB1094"/>
    <w:rsid w:val="00FB1644"/>
    <w:rsid w:val="00FB1A74"/>
    <w:rsid w:val="00FB2191"/>
    <w:rsid w:val="00FB2647"/>
    <w:rsid w:val="00FB38BC"/>
    <w:rsid w:val="00FB3A64"/>
    <w:rsid w:val="00FB42EA"/>
    <w:rsid w:val="00FB47C6"/>
    <w:rsid w:val="00FB5738"/>
    <w:rsid w:val="00FB5FF0"/>
    <w:rsid w:val="00FB6051"/>
    <w:rsid w:val="00FB656D"/>
    <w:rsid w:val="00FB731D"/>
    <w:rsid w:val="00FB799A"/>
    <w:rsid w:val="00FB7F0D"/>
    <w:rsid w:val="00FC03E9"/>
    <w:rsid w:val="00FC0E6C"/>
    <w:rsid w:val="00FC1148"/>
    <w:rsid w:val="00FC114C"/>
    <w:rsid w:val="00FC1187"/>
    <w:rsid w:val="00FC1337"/>
    <w:rsid w:val="00FC1A05"/>
    <w:rsid w:val="00FC1D08"/>
    <w:rsid w:val="00FC1E8B"/>
    <w:rsid w:val="00FC1F2F"/>
    <w:rsid w:val="00FC2206"/>
    <w:rsid w:val="00FC228E"/>
    <w:rsid w:val="00FC22A2"/>
    <w:rsid w:val="00FC2349"/>
    <w:rsid w:val="00FC2BD8"/>
    <w:rsid w:val="00FC2D96"/>
    <w:rsid w:val="00FC3004"/>
    <w:rsid w:val="00FC3BB7"/>
    <w:rsid w:val="00FC4F73"/>
    <w:rsid w:val="00FC5B2F"/>
    <w:rsid w:val="00FC75D7"/>
    <w:rsid w:val="00FC7A52"/>
    <w:rsid w:val="00FC7F21"/>
    <w:rsid w:val="00FD0A73"/>
    <w:rsid w:val="00FD10CD"/>
    <w:rsid w:val="00FD156C"/>
    <w:rsid w:val="00FD160D"/>
    <w:rsid w:val="00FD2619"/>
    <w:rsid w:val="00FD3572"/>
    <w:rsid w:val="00FD3CB4"/>
    <w:rsid w:val="00FD43A7"/>
    <w:rsid w:val="00FD458C"/>
    <w:rsid w:val="00FD498E"/>
    <w:rsid w:val="00FD7033"/>
    <w:rsid w:val="00FD74B3"/>
    <w:rsid w:val="00FD7635"/>
    <w:rsid w:val="00FE06F4"/>
    <w:rsid w:val="00FE0C6C"/>
    <w:rsid w:val="00FE1193"/>
    <w:rsid w:val="00FE15CB"/>
    <w:rsid w:val="00FE21F4"/>
    <w:rsid w:val="00FE2308"/>
    <w:rsid w:val="00FE2448"/>
    <w:rsid w:val="00FE26F9"/>
    <w:rsid w:val="00FE43BA"/>
    <w:rsid w:val="00FE4A4F"/>
    <w:rsid w:val="00FE506F"/>
    <w:rsid w:val="00FE540A"/>
    <w:rsid w:val="00FE5707"/>
    <w:rsid w:val="00FE584A"/>
    <w:rsid w:val="00FE673B"/>
    <w:rsid w:val="00FE6896"/>
    <w:rsid w:val="00FE6DAD"/>
    <w:rsid w:val="00FE712D"/>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397"/>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44356493"/>
  <w15:docId w15:val="{7BE06DBB-DA85-43A9-AE9B-A0B53D5C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245257"/>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
    <w:name w:val="heading 8"/>
    <w:basedOn w:val="a3"/>
    <w:next w:val="a3"/>
    <w:link w:val="80"/>
    <w:qFormat/>
    <w:rsid w:val="00EE58CB"/>
    <w:pPr>
      <w:numPr>
        <w:ilvl w:val="7"/>
        <w:numId w:val="1"/>
      </w:numPr>
      <w:spacing w:before="240"/>
      <w:outlineLvl w:val="7"/>
    </w:pPr>
    <w:rPr>
      <w:rFonts w:ascii="Arial" w:hAnsi="Arial"/>
      <w:i/>
      <w:sz w:val="20"/>
      <w:szCs w:val="20"/>
    </w:rPr>
  </w:style>
  <w:style w:type="paragraph" w:styleId="9">
    <w:name w:val="heading 9"/>
    <w:basedOn w:val="a3"/>
    <w:next w:val="a3"/>
    <w:link w:val="90"/>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2"/>
    <w:rsid w:val="00987F3C"/>
    <w:pPr>
      <w:spacing w:after="120"/>
    </w:pPr>
    <w:rPr>
      <w:szCs w:val="20"/>
    </w:rPr>
  </w:style>
  <w:style w:type="character" w:customStyle="1" w:styleId="12">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3"/>
    <w:unhideWhenUsed/>
    <w:rsid w:val="00987F3C"/>
    <w:pPr>
      <w:spacing w:after="120"/>
      <w:ind w:left="283"/>
    </w:pPr>
  </w:style>
  <w:style w:type="character" w:customStyle="1" w:styleId="13">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3"/>
    <w:link w:val="ac"/>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rsid w:val="00707ED5"/>
    <w:pPr>
      <w:spacing w:before="100" w:after="100"/>
      <w:jc w:val="left"/>
    </w:pPr>
    <w:rPr>
      <w:szCs w:val="20"/>
    </w:rPr>
  </w:style>
  <w:style w:type="paragraph" w:customStyle="1" w:styleId="af6">
    <w:name w:val="Таблица шапка"/>
    <w:basedOn w:val="a3"/>
    <w:rsid w:val="00837640"/>
    <w:pPr>
      <w:keepNext/>
      <w:spacing w:before="40" w:after="40"/>
      <w:ind w:left="57" w:right="57"/>
      <w:jc w:val="left"/>
    </w:pPr>
    <w:rPr>
      <w:sz w:val="18"/>
      <w:szCs w:val="18"/>
    </w:rPr>
  </w:style>
  <w:style w:type="paragraph" w:customStyle="1" w:styleId="af7">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8">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9">
    <w:name w:val="Подподпункт"/>
    <w:basedOn w:val="a3"/>
    <w:rsid w:val="00837640"/>
    <w:pPr>
      <w:tabs>
        <w:tab w:val="num" w:pos="3600"/>
      </w:tabs>
      <w:spacing w:after="0"/>
      <w:ind w:left="3600" w:hanging="360"/>
    </w:pPr>
  </w:style>
  <w:style w:type="character" w:styleId="afa">
    <w:name w:val="FollowedHyperlink"/>
    <w:uiPriority w:val="99"/>
    <w:rsid w:val="00837640"/>
    <w:rPr>
      <w:color w:val="800080"/>
      <w:u w:val="single"/>
    </w:rPr>
  </w:style>
  <w:style w:type="paragraph" w:styleId="afb">
    <w:name w:val="Document Map"/>
    <w:basedOn w:val="a3"/>
    <w:link w:val="afc"/>
    <w:rsid w:val="00C6556E"/>
    <w:rPr>
      <w:rFonts w:ascii="Tahoma" w:hAnsi="Tahoma"/>
      <w:sz w:val="16"/>
      <w:szCs w:val="16"/>
    </w:rPr>
  </w:style>
  <w:style w:type="character" w:customStyle="1" w:styleId="afc">
    <w:name w:val="Схема документа Знак"/>
    <w:link w:val="afb"/>
    <w:rsid w:val="00C6556E"/>
    <w:rPr>
      <w:rFonts w:ascii="Tahoma" w:hAnsi="Tahoma" w:cs="Tahoma"/>
      <w:sz w:val="16"/>
      <w:szCs w:val="16"/>
    </w:rPr>
  </w:style>
  <w:style w:type="paragraph" w:styleId="afd">
    <w:name w:val="Balloon Text"/>
    <w:basedOn w:val="a3"/>
    <w:link w:val="14"/>
    <w:rsid w:val="000024D7"/>
    <w:pPr>
      <w:spacing w:after="0"/>
      <w:jc w:val="left"/>
    </w:pPr>
    <w:rPr>
      <w:rFonts w:ascii="Tahoma" w:hAnsi="Tahoma"/>
      <w:sz w:val="16"/>
      <w:szCs w:val="16"/>
    </w:rPr>
  </w:style>
  <w:style w:type="character" w:customStyle="1" w:styleId="14">
    <w:name w:val="Текст выноски Знак1"/>
    <w:link w:val="afd"/>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5">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6">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e">
    <w:name w:val="header"/>
    <w:basedOn w:val="a3"/>
    <w:link w:val="aff"/>
    <w:uiPriority w:val="99"/>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0">
    <w:name w:val="Колонтитул"/>
    <w:basedOn w:val="a3"/>
    <w:rsid w:val="001B2C59"/>
    <w:pPr>
      <w:spacing w:before="240" w:after="240"/>
      <w:ind w:firstLine="709"/>
      <w:jc w:val="center"/>
    </w:pPr>
    <w:rPr>
      <w:b/>
      <w:sz w:val="32"/>
    </w:rPr>
  </w:style>
  <w:style w:type="paragraph" w:styleId="aff1">
    <w:name w:val="Subtitle"/>
    <w:basedOn w:val="a3"/>
    <w:link w:val="aff2"/>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3">
    <w:name w:val="Note Heading"/>
    <w:aliases w:val="скобки"/>
    <w:basedOn w:val="a3"/>
    <w:next w:val="a3"/>
    <w:link w:val="aff4"/>
    <w:rsid w:val="001B2C59"/>
    <w:pPr>
      <w:spacing w:before="60" w:after="0"/>
      <w:ind w:firstLine="709"/>
      <w:jc w:val="center"/>
    </w:pPr>
    <w:rPr>
      <w:sz w:val="20"/>
    </w:rPr>
  </w:style>
  <w:style w:type="paragraph" w:customStyle="1" w:styleId="aff5">
    <w:name w:val="ссылка"/>
    <w:basedOn w:val="aff3"/>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6">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7">
    <w:name w:val="Plain Text"/>
    <w:basedOn w:val="a3"/>
    <w:link w:val="aff8"/>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7">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9">
    <w:name w:val="footnote text"/>
    <w:basedOn w:val="a3"/>
    <w:link w:val="affa"/>
    <w:rsid w:val="00636542"/>
    <w:pPr>
      <w:widowControl w:val="0"/>
      <w:autoSpaceDE w:val="0"/>
      <w:autoSpaceDN w:val="0"/>
      <w:adjustRightInd w:val="0"/>
      <w:spacing w:after="0"/>
      <w:jc w:val="left"/>
    </w:pPr>
    <w:rPr>
      <w:sz w:val="20"/>
      <w:szCs w:val="20"/>
    </w:rPr>
  </w:style>
  <w:style w:type="character" w:styleId="affb">
    <w:name w:val="footnote reference"/>
    <w:rsid w:val="00636542"/>
    <w:rPr>
      <w:vertAlign w:val="superscript"/>
    </w:rPr>
  </w:style>
  <w:style w:type="paragraph" w:customStyle="1" w:styleId="18">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c">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9">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d">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e">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a">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
    <w:name w:val="Основной текст с отступом Знак"/>
    <w:rsid w:val="00636542"/>
    <w:rPr>
      <w:sz w:val="24"/>
      <w:szCs w:val="24"/>
      <w:lang w:val="ru-RU" w:eastAsia="ru-RU" w:bidi="ar-SA"/>
    </w:rPr>
  </w:style>
  <w:style w:type="character" w:customStyle="1" w:styleId="afff0">
    <w:name w:val="Текст выноски Знак"/>
    <w:rsid w:val="00636542"/>
    <w:rPr>
      <w:rFonts w:ascii="Tahoma" w:hAnsi="Tahoma" w:cs="Tahoma"/>
      <w:sz w:val="16"/>
      <w:szCs w:val="16"/>
    </w:rPr>
  </w:style>
  <w:style w:type="character" w:styleId="afff1">
    <w:name w:val="Strong"/>
    <w:uiPriority w:val="22"/>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b">
    <w:name w:val="Название1"/>
    <w:basedOn w:val="a3"/>
    <w:rsid w:val="00004923"/>
    <w:pPr>
      <w:spacing w:after="0"/>
      <w:jc w:val="center"/>
    </w:pPr>
    <w:rPr>
      <w:b/>
      <w:caps/>
      <w:szCs w:val="20"/>
    </w:rPr>
  </w:style>
  <w:style w:type="paragraph" w:customStyle="1" w:styleId="afff2">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3">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c">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d">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e">
    <w:name w:val="Заголовок №1"/>
    <w:basedOn w:val="1d"/>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4">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f">
    <w:name w:val="Основной текст1"/>
    <w:rsid w:val="00BD4EDF"/>
    <w:rPr>
      <w:sz w:val="23"/>
      <w:szCs w:val="23"/>
      <w:u w:val="single"/>
      <w:shd w:val="clear" w:color="auto" w:fill="FFFFFF"/>
    </w:rPr>
  </w:style>
  <w:style w:type="character" w:customStyle="1" w:styleId="afff5">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4"/>
    <w:rsid w:val="00BD4EDF"/>
    <w:pPr>
      <w:shd w:val="clear" w:color="auto" w:fill="FFFFFF"/>
      <w:spacing w:after="0" w:line="278" w:lineRule="exact"/>
    </w:pPr>
    <w:rPr>
      <w:sz w:val="23"/>
      <w:szCs w:val="23"/>
    </w:rPr>
  </w:style>
  <w:style w:type="paragraph" w:customStyle="1" w:styleId="43">
    <w:name w:val="Основной текст (4)"/>
    <w:basedOn w:val="a3"/>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6">
    <w:name w:val="Подпись к картинке_"/>
    <w:link w:val="afff7"/>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7">
    <w:name w:val="Подпись к картинке"/>
    <w:basedOn w:val="a3"/>
    <w:link w:val="afff6"/>
    <w:uiPriority w:val="99"/>
    <w:rsid w:val="00230649"/>
    <w:pPr>
      <w:shd w:val="clear" w:color="auto" w:fill="FFFFFF"/>
      <w:spacing w:after="0" w:line="240" w:lineRule="atLeast"/>
      <w:jc w:val="left"/>
    </w:pPr>
    <w:rPr>
      <w:b/>
      <w:bCs/>
      <w:sz w:val="26"/>
      <w:szCs w:val="26"/>
    </w:rPr>
  </w:style>
  <w:style w:type="character" w:customStyle="1" w:styleId="afff8">
    <w:name w:val="Подпись к таблице_"/>
    <w:link w:val="1f0"/>
    <w:uiPriority w:val="99"/>
    <w:rsid w:val="00230649"/>
    <w:rPr>
      <w:sz w:val="22"/>
      <w:szCs w:val="22"/>
      <w:shd w:val="clear" w:color="auto" w:fill="FFFFFF"/>
    </w:rPr>
  </w:style>
  <w:style w:type="character" w:customStyle="1" w:styleId="afff9">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0">
    <w:name w:val="Подпись к таблице1"/>
    <w:basedOn w:val="a3"/>
    <w:link w:val="afff8"/>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uiPriority w:val="99"/>
    <w:rsid w:val="00230649"/>
    <w:pPr>
      <w:shd w:val="clear" w:color="auto" w:fill="FFFFFF"/>
      <w:spacing w:after="0" w:line="240" w:lineRule="atLeast"/>
      <w:jc w:val="center"/>
    </w:pPr>
    <w:rPr>
      <w:sz w:val="22"/>
      <w:szCs w:val="22"/>
    </w:rPr>
  </w:style>
  <w:style w:type="character" w:customStyle="1" w:styleId="aff4">
    <w:name w:val="Заголовок записки Знак"/>
    <w:aliases w:val="скобки Знак"/>
    <w:link w:val="aff3"/>
    <w:rsid w:val="00BD6204"/>
    <w:rPr>
      <w:szCs w:val="24"/>
    </w:rPr>
  </w:style>
  <w:style w:type="character" w:customStyle="1" w:styleId="affa">
    <w:name w:val="Текст сноски Знак"/>
    <w:link w:val="aff9"/>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1">
    <w:name w:val="Сетка таблицы1"/>
    <w:basedOn w:val="a5"/>
    <w:next w:val="af4"/>
    <w:uiPriority w:val="3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0">
    <w:name w:val="Заголовок 8 Знак"/>
    <w:link w:val="8"/>
    <w:rsid w:val="00F11EC1"/>
    <w:rPr>
      <w:rFonts w:ascii="Arial" w:hAnsi="Arial"/>
      <w:i/>
    </w:rPr>
  </w:style>
  <w:style w:type="character" w:customStyle="1" w:styleId="90">
    <w:name w:val="Заголовок 9 Знак"/>
    <w:link w:val="9"/>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
    <w:name w:val="Верхний колонтитул Знак"/>
    <w:link w:val="afe"/>
    <w:uiPriority w:val="99"/>
    <w:rsid w:val="00F11EC1"/>
    <w:rPr>
      <w:sz w:val="24"/>
      <w:szCs w:val="24"/>
    </w:rPr>
  </w:style>
  <w:style w:type="character" w:customStyle="1" w:styleId="aff2">
    <w:name w:val="Подзаголовок Знак"/>
    <w:link w:val="aff1"/>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8">
    <w:name w:val="Текст Знак"/>
    <w:link w:val="aff7"/>
    <w:rsid w:val="00F11EC1"/>
    <w:rPr>
      <w:rFonts w:ascii="Courier New" w:hAnsi="Courier New" w:cs="Courier New"/>
    </w:rPr>
  </w:style>
  <w:style w:type="paragraph" w:customStyle="1" w:styleId="1f2">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3">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4">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uiPriority w:val="99"/>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a">
    <w:name w:val="Revision"/>
    <w:hidden/>
    <w:uiPriority w:val="99"/>
    <w:semiHidden/>
    <w:rsid w:val="00884E9B"/>
    <w:rPr>
      <w:sz w:val="24"/>
      <w:szCs w:val="24"/>
    </w:rPr>
  </w:style>
  <w:style w:type="character" w:customStyle="1" w:styleId="ac">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b"/>
    <w:qFormat/>
    <w:locked/>
    <w:rsid w:val="000C6016"/>
    <w:rPr>
      <w:rFonts w:ascii="Calibri" w:eastAsia="Calibri" w:hAnsi="Calibri"/>
      <w:sz w:val="22"/>
      <w:szCs w:val="22"/>
      <w:lang w:eastAsia="en-US"/>
    </w:rPr>
  </w:style>
  <w:style w:type="character" w:styleId="afffb">
    <w:name w:val="annotation reference"/>
    <w:basedOn w:val="a4"/>
    <w:unhideWhenUsed/>
    <w:rsid w:val="0023531F"/>
    <w:rPr>
      <w:sz w:val="16"/>
      <w:szCs w:val="16"/>
    </w:rPr>
  </w:style>
  <w:style w:type="paragraph" w:styleId="afffc">
    <w:name w:val="annotation text"/>
    <w:basedOn w:val="a3"/>
    <w:link w:val="afffd"/>
    <w:unhideWhenUsed/>
    <w:rsid w:val="0023531F"/>
    <w:rPr>
      <w:sz w:val="20"/>
      <w:szCs w:val="20"/>
    </w:rPr>
  </w:style>
  <w:style w:type="character" w:customStyle="1" w:styleId="afffd">
    <w:name w:val="Текст примечания Знак"/>
    <w:basedOn w:val="a4"/>
    <w:link w:val="afffc"/>
    <w:rsid w:val="0023531F"/>
  </w:style>
  <w:style w:type="paragraph" w:styleId="afffe">
    <w:name w:val="annotation subject"/>
    <w:basedOn w:val="afffc"/>
    <w:next w:val="afffc"/>
    <w:link w:val="affff"/>
    <w:unhideWhenUsed/>
    <w:rsid w:val="0023531F"/>
    <w:rPr>
      <w:b/>
      <w:bCs/>
    </w:rPr>
  </w:style>
  <w:style w:type="character" w:customStyle="1" w:styleId="affff">
    <w:name w:val="Тема примечания Знак"/>
    <w:basedOn w:val="afffd"/>
    <w:link w:val="afffe"/>
    <w:rsid w:val="0023531F"/>
    <w:rPr>
      <w:b/>
      <w:bCs/>
    </w:rPr>
  </w:style>
  <w:style w:type="paragraph" w:styleId="45">
    <w:name w:val="List 4"/>
    <w:basedOn w:val="a3"/>
    <w:rsid w:val="00452A13"/>
    <w:pPr>
      <w:ind w:left="1132" w:hanging="283"/>
      <w:contextualSpacing/>
    </w:pPr>
  </w:style>
  <w:style w:type="paragraph" w:customStyle="1" w:styleId="1f5">
    <w:name w:val="Без интервала1"/>
    <w:uiPriority w:val="99"/>
    <w:rsid w:val="006F4EA7"/>
    <w:rPr>
      <w:rFonts w:ascii="Calibri" w:hAnsi="Calibri" w:cs="Calibri"/>
      <w:sz w:val="22"/>
      <w:szCs w:val="22"/>
      <w:lang w:eastAsia="en-US"/>
    </w:rPr>
  </w:style>
  <w:style w:type="character" w:styleId="affff0">
    <w:name w:val="Emphasis"/>
    <w:basedOn w:val="a4"/>
    <w:qFormat/>
    <w:rsid w:val="00843F36"/>
    <w:rPr>
      <w:i/>
      <w:iCs/>
    </w:rPr>
  </w:style>
  <w:style w:type="numbering" w:customStyle="1" w:styleId="1f6">
    <w:name w:val="Нет списка1"/>
    <w:next w:val="a6"/>
    <w:uiPriority w:val="99"/>
    <w:semiHidden/>
    <w:unhideWhenUsed/>
    <w:rsid w:val="009F563D"/>
  </w:style>
  <w:style w:type="paragraph" w:customStyle="1" w:styleId="38">
    <w:name w:val="Абзац списка3"/>
    <w:basedOn w:val="a3"/>
    <w:rsid w:val="00806015"/>
    <w:pPr>
      <w:spacing w:after="200" w:line="276" w:lineRule="auto"/>
      <w:ind w:left="720"/>
      <w:jc w:val="left"/>
    </w:pPr>
    <w:rPr>
      <w:rFonts w:ascii="Calibri" w:hAnsi="Calibri"/>
      <w:sz w:val="22"/>
      <w:szCs w:val="22"/>
      <w:lang w:eastAsia="en-US"/>
    </w:rPr>
  </w:style>
  <w:style w:type="paragraph" w:customStyle="1" w:styleId="affff1">
    <w:name w:val="Содержимое таблицы"/>
    <w:basedOn w:val="a3"/>
    <w:rsid w:val="00806015"/>
    <w:pPr>
      <w:widowControl w:val="0"/>
      <w:suppressLineNumbers/>
      <w:suppressAutoHyphens/>
      <w:spacing w:after="0"/>
      <w:jc w:val="left"/>
    </w:pPr>
    <w:rPr>
      <w:lang w:eastAsia="ar-SA"/>
    </w:rPr>
  </w:style>
  <w:style w:type="paragraph" w:customStyle="1" w:styleId="39">
    <w:name w:val="Абзац списка3"/>
    <w:basedOn w:val="a3"/>
    <w:rsid w:val="00806015"/>
    <w:pPr>
      <w:suppressAutoHyphens/>
      <w:spacing w:after="0"/>
      <w:ind w:left="720"/>
      <w:jc w:val="left"/>
    </w:pPr>
    <w:rPr>
      <w:kern w:val="1"/>
    </w:rPr>
  </w:style>
  <w:style w:type="paragraph" w:customStyle="1" w:styleId="TableContents">
    <w:name w:val="Table Contents"/>
    <w:basedOn w:val="a3"/>
    <w:rsid w:val="00806015"/>
    <w:pPr>
      <w:suppressAutoHyphens/>
      <w:autoSpaceDN w:val="0"/>
      <w:spacing w:after="0"/>
      <w:jc w:val="left"/>
      <w:textAlignment w:val="baseline"/>
    </w:pPr>
    <w:rPr>
      <w:kern w:val="3"/>
    </w:rPr>
  </w:style>
  <w:style w:type="paragraph" w:customStyle="1" w:styleId="81">
    <w:name w:val="Абзац списка8"/>
    <w:basedOn w:val="a3"/>
    <w:rsid w:val="00806015"/>
    <w:pPr>
      <w:spacing w:after="200" w:line="276" w:lineRule="auto"/>
      <w:ind w:left="720"/>
      <w:jc w:val="left"/>
    </w:pPr>
    <w:rPr>
      <w:rFonts w:ascii="Calibri" w:eastAsia="Calibri" w:hAnsi="Calibri"/>
      <w:sz w:val="22"/>
      <w:szCs w:val="22"/>
      <w:lang w:eastAsia="en-US"/>
    </w:rPr>
  </w:style>
  <w:style w:type="character" w:customStyle="1" w:styleId="ae">
    <w:name w:val="Без интервала Знак"/>
    <w:aliases w:val="Бес интервала Знак"/>
    <w:link w:val="ad"/>
    <w:uiPriority w:val="1"/>
    <w:locked/>
    <w:rsid w:val="00734543"/>
    <w:rPr>
      <w:sz w:val="24"/>
      <w:szCs w:val="24"/>
    </w:rPr>
  </w:style>
  <w:style w:type="paragraph" w:customStyle="1" w:styleId="1f7">
    <w:name w:val="Знак1"/>
    <w:basedOn w:val="a3"/>
    <w:rsid w:val="00775DB7"/>
    <w:pPr>
      <w:widowControl w:val="0"/>
      <w:adjustRightInd w:val="0"/>
      <w:spacing w:after="160" w:line="240" w:lineRule="exact"/>
      <w:jc w:val="right"/>
    </w:pPr>
    <w:rPr>
      <w:sz w:val="20"/>
      <w:szCs w:val="20"/>
      <w:lang w:val="en-GB" w:eastAsia="en-US"/>
    </w:rPr>
  </w:style>
  <w:style w:type="paragraph" w:customStyle="1" w:styleId="2f2">
    <w:name w:val="Заголовок2"/>
    <w:basedOn w:val="a3"/>
    <w:rsid w:val="00775DB7"/>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8">
    <w:name w:val="Знак Знак Знак1 Знак Знак Знак Знак"/>
    <w:basedOn w:val="a3"/>
    <w:rsid w:val="00775DB7"/>
    <w:pPr>
      <w:widowControl w:val="0"/>
      <w:adjustRightInd w:val="0"/>
      <w:spacing w:after="160" w:line="240" w:lineRule="exact"/>
      <w:jc w:val="right"/>
    </w:pPr>
    <w:rPr>
      <w:sz w:val="20"/>
      <w:szCs w:val="20"/>
      <w:lang w:val="en-GB" w:eastAsia="en-US"/>
    </w:rPr>
  </w:style>
  <w:style w:type="paragraph" w:customStyle="1" w:styleId="2f3">
    <w:name w:val="Название2"/>
    <w:basedOn w:val="a3"/>
    <w:rsid w:val="00775DB7"/>
    <w:pPr>
      <w:spacing w:after="0"/>
      <w:jc w:val="center"/>
    </w:pPr>
    <w:rPr>
      <w:b/>
      <w:caps/>
      <w:szCs w:val="20"/>
    </w:rPr>
  </w:style>
  <w:style w:type="paragraph" w:customStyle="1" w:styleId="3a">
    <w:name w:val="Обычный3"/>
    <w:rsid w:val="00775DB7"/>
    <w:pPr>
      <w:jc w:val="both"/>
    </w:pPr>
  </w:style>
  <w:style w:type="paragraph" w:customStyle="1" w:styleId="ListParagraph1">
    <w:name w:val="List Paragraph1"/>
    <w:basedOn w:val="a3"/>
    <w:uiPriority w:val="99"/>
    <w:rsid w:val="00775DB7"/>
    <w:pPr>
      <w:spacing w:after="200" w:line="276" w:lineRule="auto"/>
      <w:ind w:left="720"/>
      <w:jc w:val="left"/>
    </w:pPr>
    <w:rPr>
      <w:rFonts w:ascii="Calibri" w:hAnsi="Calibri"/>
      <w:sz w:val="22"/>
      <w:szCs w:val="22"/>
      <w:lang w:eastAsia="en-US"/>
    </w:rPr>
  </w:style>
  <w:style w:type="paragraph" w:customStyle="1" w:styleId="font5">
    <w:name w:val="font5"/>
    <w:basedOn w:val="a3"/>
    <w:rsid w:val="00775DB7"/>
    <w:pPr>
      <w:spacing w:before="100" w:beforeAutospacing="1" w:after="100" w:afterAutospacing="1"/>
      <w:jc w:val="left"/>
    </w:pPr>
    <w:rPr>
      <w:rFonts w:ascii="Arial" w:hAnsi="Arial" w:cs="Arial"/>
      <w:sz w:val="20"/>
      <w:szCs w:val="20"/>
    </w:rPr>
  </w:style>
  <w:style w:type="paragraph" w:customStyle="1" w:styleId="font6">
    <w:name w:val="font6"/>
    <w:basedOn w:val="a3"/>
    <w:rsid w:val="00775DB7"/>
    <w:pPr>
      <w:spacing w:before="100" w:beforeAutospacing="1" w:after="100" w:afterAutospacing="1"/>
      <w:jc w:val="left"/>
    </w:pPr>
    <w:rPr>
      <w:rFonts w:ascii="Arial" w:hAnsi="Arial" w:cs="Arial"/>
      <w:b/>
      <w:bCs/>
      <w:sz w:val="22"/>
      <w:szCs w:val="22"/>
    </w:rPr>
  </w:style>
  <w:style w:type="paragraph" w:customStyle="1" w:styleId="xl74">
    <w:name w:val="xl74"/>
    <w:basedOn w:val="a3"/>
    <w:rsid w:val="00775DB7"/>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775DB7"/>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775DB7"/>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775DB7"/>
    <w:pPr>
      <w:pBdr>
        <w:left w:val="single" w:sz="8" w:space="0" w:color="auto"/>
      </w:pBdr>
      <w:spacing w:before="100" w:beforeAutospacing="1" w:after="100" w:afterAutospacing="1"/>
      <w:jc w:val="left"/>
    </w:pPr>
  </w:style>
  <w:style w:type="paragraph" w:customStyle="1" w:styleId="xl79">
    <w:name w:val="xl79"/>
    <w:basedOn w:val="a3"/>
    <w:rsid w:val="00775DB7"/>
    <w:pPr>
      <w:pBdr>
        <w:right w:val="single" w:sz="8" w:space="0" w:color="auto"/>
      </w:pBdr>
      <w:spacing w:before="100" w:beforeAutospacing="1" w:after="100" w:afterAutospacing="1"/>
      <w:jc w:val="left"/>
    </w:pPr>
  </w:style>
  <w:style w:type="paragraph" w:customStyle="1" w:styleId="xl80">
    <w:name w:val="xl80"/>
    <w:basedOn w:val="a3"/>
    <w:rsid w:val="00775DB7"/>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775DB7"/>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775DB7"/>
    <w:pPr>
      <w:pBdr>
        <w:top w:val="single" w:sz="8" w:space="0" w:color="auto"/>
      </w:pBdr>
      <w:spacing w:before="100" w:beforeAutospacing="1" w:after="100" w:afterAutospacing="1"/>
      <w:jc w:val="left"/>
    </w:pPr>
  </w:style>
  <w:style w:type="paragraph" w:customStyle="1" w:styleId="xl83">
    <w:name w:val="xl83"/>
    <w:basedOn w:val="a3"/>
    <w:rsid w:val="00775DB7"/>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775DB7"/>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775DB7"/>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775DB7"/>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775DB7"/>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775DB7"/>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775DB7"/>
    <w:pPr>
      <w:pBdr>
        <w:bottom w:val="single" w:sz="8" w:space="0" w:color="auto"/>
      </w:pBdr>
      <w:spacing w:before="100" w:beforeAutospacing="1" w:after="100" w:afterAutospacing="1"/>
      <w:jc w:val="left"/>
    </w:pPr>
  </w:style>
  <w:style w:type="paragraph" w:customStyle="1" w:styleId="xl90">
    <w:name w:val="xl90"/>
    <w:basedOn w:val="a3"/>
    <w:rsid w:val="00775DB7"/>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775DB7"/>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775DB7"/>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775DB7"/>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775DB7"/>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775DB7"/>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775DB7"/>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775DB7"/>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775DB7"/>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775DB7"/>
    <w:pPr>
      <w:spacing w:before="100" w:beforeAutospacing="1" w:after="100" w:afterAutospacing="1"/>
      <w:jc w:val="left"/>
    </w:pPr>
    <w:rPr>
      <w:rFonts w:ascii="Arial" w:hAnsi="Arial" w:cs="Arial"/>
    </w:rPr>
  </w:style>
  <w:style w:type="paragraph" w:customStyle="1" w:styleId="xl101">
    <w:name w:val="xl101"/>
    <w:basedOn w:val="a3"/>
    <w:rsid w:val="00775DB7"/>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775DB7"/>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775DB7"/>
    <w:pPr>
      <w:spacing w:before="100" w:beforeAutospacing="1" w:after="100" w:afterAutospacing="1"/>
      <w:jc w:val="left"/>
    </w:pPr>
    <w:rPr>
      <w:rFonts w:ascii="Arial" w:hAnsi="Arial" w:cs="Arial"/>
      <w:b/>
      <w:bCs/>
      <w:sz w:val="16"/>
      <w:szCs w:val="16"/>
    </w:rPr>
  </w:style>
  <w:style w:type="paragraph" w:customStyle="1" w:styleId="xl104">
    <w:name w:val="xl104"/>
    <w:basedOn w:val="a3"/>
    <w:rsid w:val="00775DB7"/>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775DB7"/>
    <w:pPr>
      <w:spacing w:before="100" w:beforeAutospacing="1" w:after="100" w:afterAutospacing="1"/>
      <w:jc w:val="left"/>
    </w:pPr>
    <w:rPr>
      <w:rFonts w:ascii="Arial" w:hAnsi="Arial" w:cs="Arial"/>
      <w:sz w:val="18"/>
      <w:szCs w:val="18"/>
    </w:rPr>
  </w:style>
  <w:style w:type="paragraph" w:customStyle="1" w:styleId="xl106">
    <w:name w:val="xl106"/>
    <w:basedOn w:val="a3"/>
    <w:rsid w:val="00775DB7"/>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775DB7"/>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775DB7"/>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775DB7"/>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775DB7"/>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775DB7"/>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775DB7"/>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775DB7"/>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775DB7"/>
    <w:pPr>
      <w:spacing w:before="100" w:beforeAutospacing="1" w:after="100" w:afterAutospacing="1"/>
      <w:jc w:val="left"/>
    </w:pPr>
    <w:rPr>
      <w:rFonts w:ascii="Arial" w:hAnsi="Arial" w:cs="Arial"/>
    </w:rPr>
  </w:style>
  <w:style w:type="paragraph" w:customStyle="1" w:styleId="xl116">
    <w:name w:val="xl116"/>
    <w:basedOn w:val="a3"/>
    <w:rsid w:val="00775DB7"/>
    <w:pPr>
      <w:spacing w:before="100" w:beforeAutospacing="1" w:after="100" w:afterAutospacing="1"/>
      <w:jc w:val="left"/>
    </w:pPr>
    <w:rPr>
      <w:sz w:val="22"/>
      <w:szCs w:val="22"/>
    </w:rPr>
  </w:style>
  <w:style w:type="paragraph" w:customStyle="1" w:styleId="46">
    <w:name w:val="Абзац списка4"/>
    <w:basedOn w:val="a3"/>
    <w:rsid w:val="00775DB7"/>
    <w:pPr>
      <w:spacing w:after="200" w:line="276" w:lineRule="auto"/>
      <w:ind w:left="720"/>
      <w:jc w:val="left"/>
    </w:pPr>
    <w:rPr>
      <w:rFonts w:ascii="Calibri" w:hAnsi="Calibri"/>
      <w:sz w:val="22"/>
      <w:szCs w:val="22"/>
      <w:lang w:eastAsia="en-US"/>
    </w:rPr>
  </w:style>
  <w:style w:type="numbering" w:customStyle="1" w:styleId="11">
    <w:name w:val="Стиль11"/>
    <w:rsid w:val="00775DB7"/>
    <w:pPr>
      <w:numPr>
        <w:numId w:val="4"/>
      </w:numPr>
    </w:pPr>
  </w:style>
  <w:style w:type="paragraph" w:customStyle="1" w:styleId="1f9">
    <w:name w:val="Знак1"/>
    <w:basedOn w:val="a3"/>
    <w:rsid w:val="004D463E"/>
    <w:pPr>
      <w:widowControl w:val="0"/>
      <w:adjustRightInd w:val="0"/>
      <w:spacing w:after="160" w:line="240" w:lineRule="exact"/>
      <w:jc w:val="right"/>
    </w:pPr>
    <w:rPr>
      <w:sz w:val="20"/>
      <w:szCs w:val="20"/>
      <w:lang w:val="en-GB" w:eastAsia="en-US"/>
    </w:rPr>
  </w:style>
  <w:style w:type="paragraph" w:customStyle="1" w:styleId="1fa">
    <w:name w:val="Знак Знак Знак1 Знак Знак Знак Знак"/>
    <w:basedOn w:val="a3"/>
    <w:rsid w:val="004D463E"/>
    <w:pPr>
      <w:widowControl w:val="0"/>
      <w:adjustRightInd w:val="0"/>
      <w:spacing w:after="160" w:line="240" w:lineRule="exact"/>
      <w:jc w:val="right"/>
    </w:pPr>
    <w:rPr>
      <w:sz w:val="20"/>
      <w:szCs w:val="20"/>
      <w:lang w:val="en-GB" w:eastAsia="en-US"/>
    </w:rPr>
  </w:style>
  <w:style w:type="paragraph" w:customStyle="1" w:styleId="3b">
    <w:name w:val="Название3"/>
    <w:basedOn w:val="a3"/>
    <w:rsid w:val="004D463E"/>
    <w:pPr>
      <w:spacing w:after="0"/>
      <w:jc w:val="center"/>
    </w:pPr>
    <w:rPr>
      <w:b/>
      <w:caps/>
      <w:szCs w:val="20"/>
    </w:rPr>
  </w:style>
  <w:style w:type="paragraph" w:customStyle="1" w:styleId="47">
    <w:name w:val="Обычный4"/>
    <w:rsid w:val="004D463E"/>
    <w:pPr>
      <w:jc w:val="both"/>
    </w:pPr>
  </w:style>
  <w:style w:type="paragraph" w:customStyle="1" w:styleId="54">
    <w:name w:val="Абзац списка5"/>
    <w:basedOn w:val="a3"/>
    <w:rsid w:val="004D463E"/>
    <w:pPr>
      <w:spacing w:after="200" w:line="276" w:lineRule="auto"/>
      <w:ind w:left="720"/>
      <w:jc w:val="left"/>
    </w:pPr>
    <w:rPr>
      <w:rFonts w:ascii="Calibri" w:hAnsi="Calibri"/>
      <w:sz w:val="22"/>
      <w:szCs w:val="22"/>
      <w:lang w:eastAsia="en-US"/>
    </w:rPr>
  </w:style>
  <w:style w:type="paragraph" w:customStyle="1" w:styleId="1fb">
    <w:name w:val="Знак1"/>
    <w:basedOn w:val="a3"/>
    <w:rsid w:val="00BB202E"/>
    <w:pPr>
      <w:widowControl w:val="0"/>
      <w:adjustRightInd w:val="0"/>
      <w:spacing w:after="160" w:line="240" w:lineRule="exact"/>
      <w:jc w:val="right"/>
    </w:pPr>
    <w:rPr>
      <w:sz w:val="20"/>
      <w:szCs w:val="20"/>
      <w:lang w:val="en-GB" w:eastAsia="en-US"/>
    </w:rPr>
  </w:style>
  <w:style w:type="paragraph" w:customStyle="1" w:styleId="1fc">
    <w:name w:val="Знак Знак Знак1 Знак Знак Знак Знак"/>
    <w:basedOn w:val="a3"/>
    <w:rsid w:val="00BB202E"/>
    <w:pPr>
      <w:widowControl w:val="0"/>
      <w:adjustRightInd w:val="0"/>
      <w:spacing w:after="160" w:line="240" w:lineRule="exact"/>
      <w:jc w:val="right"/>
    </w:pPr>
    <w:rPr>
      <w:sz w:val="20"/>
      <w:szCs w:val="20"/>
      <w:lang w:val="en-GB" w:eastAsia="en-US"/>
    </w:rPr>
  </w:style>
  <w:style w:type="paragraph" w:customStyle="1" w:styleId="48">
    <w:name w:val="Название4"/>
    <w:basedOn w:val="a3"/>
    <w:rsid w:val="00BB202E"/>
    <w:pPr>
      <w:spacing w:after="0"/>
      <w:jc w:val="center"/>
    </w:pPr>
    <w:rPr>
      <w:b/>
      <w:caps/>
      <w:szCs w:val="20"/>
    </w:rPr>
  </w:style>
  <w:style w:type="paragraph" w:customStyle="1" w:styleId="55">
    <w:name w:val="Обычный5"/>
    <w:rsid w:val="00BB202E"/>
    <w:pPr>
      <w:jc w:val="both"/>
    </w:pPr>
  </w:style>
  <w:style w:type="paragraph" w:customStyle="1" w:styleId="65">
    <w:name w:val="Абзац списка6"/>
    <w:basedOn w:val="a3"/>
    <w:rsid w:val="00BB202E"/>
    <w:pPr>
      <w:spacing w:after="200" w:line="276" w:lineRule="auto"/>
      <w:ind w:left="720"/>
      <w:jc w:val="left"/>
    </w:pPr>
    <w:rPr>
      <w:rFonts w:ascii="Calibri" w:hAnsi="Calibri"/>
      <w:sz w:val="22"/>
      <w:szCs w:val="22"/>
      <w:lang w:eastAsia="en-US"/>
    </w:rPr>
  </w:style>
  <w:style w:type="table" w:customStyle="1" w:styleId="56">
    <w:name w:val="Сетка таблицы5"/>
    <w:basedOn w:val="a5"/>
    <w:next w:val="af4"/>
    <w:uiPriority w:val="99"/>
    <w:rsid w:val="00274FD9"/>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 Знак Знак1"/>
    <w:aliases w:val="Знак Знак1"/>
    <w:basedOn w:val="a4"/>
    <w:uiPriority w:val="99"/>
    <w:semiHidden/>
    <w:rsid w:val="00494A53"/>
    <w:rPr>
      <w:rFonts w:ascii="Times New Roman" w:eastAsia="Times New Roman" w:hAnsi="Times New Roman" w:cs="Times New Roman"/>
      <w:sz w:val="24"/>
      <w:szCs w:val="24"/>
      <w:lang w:eastAsia="ru-RU"/>
    </w:rPr>
  </w:style>
  <w:style w:type="character" w:customStyle="1" w:styleId="1fe">
    <w:name w:val="Заголовок записки Знак1"/>
    <w:aliases w:val="скобки Знак1"/>
    <w:basedOn w:val="a4"/>
    <w:semiHidden/>
    <w:rsid w:val="00494A53"/>
    <w:rPr>
      <w:rFonts w:ascii="Times New Roman" w:eastAsia="Times New Roman" w:hAnsi="Times New Roman" w:cs="Times New Roman"/>
      <w:sz w:val="24"/>
      <w:szCs w:val="24"/>
      <w:lang w:eastAsia="ru-RU"/>
    </w:rPr>
  </w:style>
  <w:style w:type="paragraph" w:customStyle="1" w:styleId="3c">
    <w:name w:val="Заголовок3"/>
    <w:basedOn w:val="a3"/>
    <w:rsid w:val="00494A53"/>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f">
    <w:name w:val="Знак1"/>
    <w:basedOn w:val="a3"/>
    <w:rsid w:val="00494A53"/>
    <w:pPr>
      <w:widowControl w:val="0"/>
      <w:adjustRightInd w:val="0"/>
      <w:spacing w:after="160" w:line="240" w:lineRule="exact"/>
      <w:jc w:val="right"/>
    </w:pPr>
    <w:rPr>
      <w:sz w:val="20"/>
      <w:szCs w:val="20"/>
      <w:lang w:val="en-GB" w:eastAsia="en-US"/>
    </w:rPr>
  </w:style>
  <w:style w:type="paragraph" w:customStyle="1" w:styleId="1ff0">
    <w:name w:val="Знак Знак Знак1 Знак Знак Знак Знак"/>
    <w:basedOn w:val="a3"/>
    <w:rsid w:val="00494A53"/>
    <w:pPr>
      <w:widowControl w:val="0"/>
      <w:adjustRightInd w:val="0"/>
      <w:spacing w:after="160" w:line="240" w:lineRule="exact"/>
      <w:jc w:val="right"/>
    </w:pPr>
    <w:rPr>
      <w:sz w:val="20"/>
      <w:szCs w:val="20"/>
      <w:lang w:val="en-GB" w:eastAsia="en-US"/>
    </w:rPr>
  </w:style>
  <w:style w:type="paragraph" w:customStyle="1" w:styleId="57">
    <w:name w:val="Название5"/>
    <w:basedOn w:val="a3"/>
    <w:rsid w:val="00494A53"/>
    <w:pPr>
      <w:spacing w:after="0"/>
      <w:jc w:val="center"/>
    </w:pPr>
    <w:rPr>
      <w:b/>
      <w:caps/>
      <w:szCs w:val="20"/>
    </w:rPr>
  </w:style>
  <w:style w:type="paragraph" w:customStyle="1" w:styleId="66">
    <w:name w:val="Обычный6"/>
    <w:rsid w:val="00494A53"/>
    <w:pPr>
      <w:jc w:val="both"/>
    </w:pPr>
  </w:style>
  <w:style w:type="paragraph" w:customStyle="1" w:styleId="91">
    <w:name w:val="Абзац списка9"/>
    <w:basedOn w:val="a3"/>
    <w:rsid w:val="00494A53"/>
    <w:pPr>
      <w:spacing w:after="200" w:line="276" w:lineRule="auto"/>
      <w:ind w:left="720"/>
      <w:jc w:val="left"/>
    </w:pPr>
    <w:rPr>
      <w:rFonts w:ascii="Calibri" w:hAnsi="Calibri"/>
      <w:sz w:val="22"/>
      <w:szCs w:val="22"/>
      <w:lang w:eastAsia="en-US"/>
    </w:rPr>
  </w:style>
  <w:style w:type="table" w:customStyle="1" w:styleId="110">
    <w:name w:val="Сетка таблицы11"/>
    <w:basedOn w:val="a5"/>
    <w:next w:val="af4"/>
    <w:uiPriority w:val="59"/>
    <w:rsid w:val="00442E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6"/>
    <w:uiPriority w:val="99"/>
    <w:semiHidden/>
    <w:unhideWhenUsed/>
    <w:rsid w:val="00442E25"/>
  </w:style>
  <w:style w:type="paragraph" w:customStyle="1" w:styleId="3d">
    <w:name w:val="Заголовок3"/>
    <w:basedOn w:val="a3"/>
    <w:rsid w:val="00442E25"/>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386012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3253126">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25184298">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8674765">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76035395">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59280986">
      <w:bodyDiv w:val="1"/>
      <w:marLeft w:val="0"/>
      <w:marRight w:val="0"/>
      <w:marTop w:val="0"/>
      <w:marBottom w:val="0"/>
      <w:divBdr>
        <w:top w:val="none" w:sz="0" w:space="0" w:color="auto"/>
        <w:left w:val="none" w:sz="0" w:space="0" w:color="auto"/>
        <w:bottom w:val="none" w:sz="0" w:space="0" w:color="auto"/>
        <w:right w:val="none" w:sz="0" w:space="0" w:color="auto"/>
      </w:divBdr>
      <w:divsChild>
        <w:div w:id="1797138097">
          <w:marLeft w:val="0"/>
          <w:marRight w:val="0"/>
          <w:marTop w:val="0"/>
          <w:marBottom w:val="0"/>
          <w:divBdr>
            <w:top w:val="none" w:sz="0" w:space="0" w:color="auto"/>
            <w:left w:val="none" w:sz="0" w:space="0" w:color="auto"/>
            <w:bottom w:val="none" w:sz="0" w:space="0" w:color="auto"/>
            <w:right w:val="none" w:sz="0" w:space="0" w:color="auto"/>
          </w:divBdr>
        </w:div>
        <w:div w:id="1790203491">
          <w:marLeft w:val="0"/>
          <w:marRight w:val="0"/>
          <w:marTop w:val="0"/>
          <w:marBottom w:val="0"/>
          <w:divBdr>
            <w:top w:val="none" w:sz="0" w:space="0" w:color="auto"/>
            <w:left w:val="none" w:sz="0" w:space="0" w:color="auto"/>
            <w:bottom w:val="none" w:sz="0" w:space="0" w:color="auto"/>
            <w:right w:val="none" w:sz="0" w:space="0" w:color="auto"/>
          </w:divBdr>
        </w:div>
      </w:divsChild>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72200216">
      <w:bodyDiv w:val="1"/>
      <w:marLeft w:val="0"/>
      <w:marRight w:val="0"/>
      <w:marTop w:val="0"/>
      <w:marBottom w:val="0"/>
      <w:divBdr>
        <w:top w:val="none" w:sz="0" w:space="0" w:color="auto"/>
        <w:left w:val="none" w:sz="0" w:space="0" w:color="auto"/>
        <w:bottom w:val="none" w:sz="0" w:space="0" w:color="auto"/>
        <w:right w:val="none" w:sz="0" w:space="0" w:color="auto"/>
      </w:divBdr>
    </w:div>
    <w:div w:id="1362701610">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0715836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footer" Target="footer3.xml"/><Relationship Id="rId21" Type="http://schemas.openxmlformats.org/officeDocument/2006/relationships/hyperlink" Target="http://www.roseltorg.ru" TargetMode="External"/><Relationship Id="rId34" Type="http://schemas.openxmlformats.org/officeDocument/2006/relationships/hyperlink" Target="http://www.airport-surgut.ru" TargetMode="External"/><Relationship Id="rId42" Type="http://schemas.openxmlformats.org/officeDocument/2006/relationships/image" Target="media/image7.w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roseltorg.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seltorg.ru" TargetMode="External"/><Relationship Id="rId24" Type="http://schemas.openxmlformats.org/officeDocument/2006/relationships/hyperlink" Target="http://www.zakupki.gov.ru" TargetMode="External"/><Relationship Id="rId32" Type="http://schemas.microsoft.com/office/2007/relationships/hdphoto" Target="media/hdphoto1.wdp"/><Relationship Id="rId37" Type="http://schemas.openxmlformats.org/officeDocument/2006/relationships/image" Target="media/image5.emf"/><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irport-surgut.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hyperlink" Target="http://www.roseltorg.ru" TargetMode="External"/><Relationship Id="rId36" Type="http://schemas.openxmlformats.org/officeDocument/2006/relationships/image" Target="media/image4.emf"/><Relationship Id="rId10" Type="http://schemas.openxmlformats.org/officeDocument/2006/relationships/hyperlink" Target="mailto:office@airsurgut.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roseltorg.ru" TargetMode="External"/><Relationship Id="rId22" Type="http://schemas.openxmlformats.org/officeDocument/2006/relationships/hyperlink" Target="http://www.airport-surgut.ru" TargetMode="External"/><Relationship Id="rId27" Type="http://schemas.openxmlformats.org/officeDocument/2006/relationships/hyperlink" Target="http://www.zakupki.gov.ru" TargetMode="External"/><Relationship Id="rId30" Type="http://schemas.openxmlformats.org/officeDocument/2006/relationships/footer" Target="footer1.xml"/><Relationship Id="rId35" Type="http://schemas.openxmlformats.org/officeDocument/2006/relationships/hyperlink" Target="http://www.zakupki.gov.ru" TargetMode="External"/><Relationship Id="rId43" Type="http://schemas.openxmlformats.org/officeDocument/2006/relationships/image" Target="media/image8.w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roseltorg.ru" TargetMode="External"/><Relationship Id="rId33" Type="http://schemas.openxmlformats.org/officeDocument/2006/relationships/image" Target="media/image3.jpeg"/><Relationship Id="rId38" Type="http://schemas.openxmlformats.org/officeDocument/2006/relationships/footer" Target="footer2.xml"/><Relationship Id="rId20" Type="http://schemas.openxmlformats.org/officeDocument/2006/relationships/hyperlink" Target="http://www.zakupki.gov.ru" TargetMode="External"/><Relationship Id="rId41"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54B6D-98ED-46B3-9E59-2D28276F2093}">
  <ds:schemaRefs>
    <ds:schemaRef ds:uri="http://schemas.openxmlformats.org/officeDocument/2006/bibliography"/>
  </ds:schemaRefs>
</ds:datastoreItem>
</file>

<file path=customXml/itemProps2.xml><?xml version="1.0" encoding="utf-8"?>
<ds:datastoreItem xmlns:ds="http://schemas.openxmlformats.org/officeDocument/2006/customXml" ds:itemID="{DE872767-A415-42BA-9D6C-9FD43F76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1</Pages>
  <Words>53081</Words>
  <Characters>302564</Characters>
  <Application>Microsoft Office Word</Application>
  <DocSecurity>0</DocSecurity>
  <Lines>2521</Lines>
  <Paragraphs>709</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354936</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ОАО Аэропорт Сургут</cp:lastModifiedBy>
  <cp:revision>91</cp:revision>
  <cp:lastPrinted>2024-10-16T06:25:00Z</cp:lastPrinted>
  <dcterms:created xsi:type="dcterms:W3CDTF">2023-11-29T12:13:00Z</dcterms:created>
  <dcterms:modified xsi:type="dcterms:W3CDTF">2024-10-16T06:31:00Z</dcterms:modified>
</cp:coreProperties>
</file>